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08327" w14:textId="77777777" w:rsidR="00940690" w:rsidRDefault="00940690" w:rsidP="00940690">
      <w:pPr>
        <w:tabs>
          <w:tab w:val="left" w:pos="4930"/>
        </w:tabs>
        <w:jc w:val="center"/>
        <w:rPr>
          <w:rFonts w:ascii="华文新魏" w:eastAsia="华文新魏"/>
          <w:b/>
          <w:sz w:val="52"/>
          <w:szCs w:val="52"/>
        </w:rPr>
      </w:pPr>
    </w:p>
    <w:p w14:paraId="6CC42CAF" w14:textId="77777777" w:rsidR="00940690" w:rsidRDefault="00940690" w:rsidP="00940690">
      <w:pPr>
        <w:tabs>
          <w:tab w:val="left" w:pos="4930"/>
        </w:tabs>
        <w:jc w:val="center"/>
        <w:rPr>
          <w:rFonts w:ascii="华文新魏" w:eastAsia="华文新魏"/>
          <w:b/>
          <w:sz w:val="52"/>
          <w:szCs w:val="52"/>
        </w:rPr>
      </w:pPr>
    </w:p>
    <w:p w14:paraId="3CF31449" w14:textId="77777777" w:rsidR="00940690" w:rsidRDefault="00940690" w:rsidP="00940690">
      <w:pPr>
        <w:tabs>
          <w:tab w:val="left" w:pos="4930"/>
        </w:tabs>
        <w:jc w:val="center"/>
        <w:rPr>
          <w:rFonts w:ascii="华文新魏" w:eastAsia="华文新魏"/>
          <w:b/>
          <w:sz w:val="52"/>
          <w:szCs w:val="52"/>
        </w:rPr>
      </w:pPr>
    </w:p>
    <w:p w14:paraId="545DFEC6" w14:textId="77777777" w:rsidR="00940690" w:rsidRPr="00DD3B83" w:rsidRDefault="00940690" w:rsidP="00940690">
      <w:pPr>
        <w:tabs>
          <w:tab w:val="left" w:pos="4930"/>
        </w:tabs>
        <w:jc w:val="center"/>
        <w:rPr>
          <w:rFonts w:ascii="华文新魏" w:eastAsia="华文新魏"/>
          <w:b/>
          <w:sz w:val="52"/>
          <w:szCs w:val="52"/>
        </w:rPr>
      </w:pPr>
      <w:r w:rsidRPr="00615881">
        <w:rPr>
          <w:rFonts w:ascii="华文新魏" w:eastAsia="华文新魏" w:hint="eastAsia"/>
          <w:b/>
          <w:sz w:val="52"/>
          <w:szCs w:val="52"/>
        </w:rPr>
        <w:t>浙江大学城市学院</w:t>
      </w:r>
    </w:p>
    <w:p w14:paraId="3503CBFF" w14:textId="77777777" w:rsidR="00940690" w:rsidRDefault="00940690" w:rsidP="00940690">
      <w:pPr>
        <w:tabs>
          <w:tab w:val="left" w:pos="4930"/>
        </w:tabs>
        <w:rPr>
          <w:b/>
        </w:rPr>
      </w:pPr>
    </w:p>
    <w:p w14:paraId="6DB5B5D9" w14:textId="19B83374" w:rsidR="00940690" w:rsidRPr="003B4445" w:rsidRDefault="00940690" w:rsidP="00940690">
      <w:pPr>
        <w:tabs>
          <w:tab w:val="left" w:pos="4930"/>
        </w:tabs>
        <w:jc w:val="center"/>
        <w:rPr>
          <w:b/>
          <w:sz w:val="52"/>
          <w:szCs w:val="52"/>
        </w:rPr>
      </w:pPr>
      <w:r>
        <w:rPr>
          <w:rFonts w:ascii="黑体" w:eastAsia="黑体" w:hAnsi="黑体" w:hint="eastAsia"/>
          <w:b/>
          <w:sz w:val="52"/>
          <w:szCs w:val="52"/>
        </w:rPr>
        <w:t>系统测试报告</w:t>
      </w:r>
    </w:p>
    <w:p w14:paraId="6F0E3938" w14:textId="77777777" w:rsidR="00940690" w:rsidRDefault="00940690" w:rsidP="00940690">
      <w:pPr>
        <w:tabs>
          <w:tab w:val="left" w:pos="4930"/>
        </w:tabs>
        <w:jc w:val="center"/>
        <w:rPr>
          <w:b/>
          <w:sz w:val="32"/>
          <w:szCs w:val="32"/>
        </w:rPr>
      </w:pPr>
      <w:r w:rsidRPr="00265B10">
        <w:rPr>
          <w:noProof/>
        </w:rPr>
        <w:drawing>
          <wp:inline distT="0" distB="0" distL="0" distR="0" wp14:anchorId="02E1D9CF" wp14:editId="2D6D904D">
            <wp:extent cx="2801620" cy="230378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1620" cy="2303780"/>
                    </a:xfrm>
                    <a:prstGeom prst="rect">
                      <a:avLst/>
                    </a:prstGeom>
                    <a:noFill/>
                    <a:ln>
                      <a:noFill/>
                    </a:ln>
                  </pic:spPr>
                </pic:pic>
              </a:graphicData>
            </a:graphic>
          </wp:inline>
        </w:drawing>
      </w:r>
    </w:p>
    <w:p w14:paraId="0FB60F0F" w14:textId="77777777" w:rsidR="00940690" w:rsidRDefault="00940690" w:rsidP="00940690">
      <w:pPr>
        <w:tabs>
          <w:tab w:val="left" w:pos="4930"/>
        </w:tabs>
        <w:jc w:val="center"/>
        <w:rPr>
          <w:b/>
          <w:sz w:val="32"/>
          <w:szCs w:val="32"/>
        </w:rPr>
      </w:pPr>
    </w:p>
    <w:p w14:paraId="566C73B6" w14:textId="77777777" w:rsidR="00940690" w:rsidRDefault="00940690" w:rsidP="00940690">
      <w:pPr>
        <w:tabs>
          <w:tab w:val="left" w:pos="4930"/>
        </w:tabs>
        <w:ind w:firstLineChars="400" w:firstLine="960"/>
        <w:jc w:val="center"/>
        <w:rPr>
          <w:rFonts w:ascii="宋体" w:hAnsi="宋体"/>
          <w:sz w:val="24"/>
          <w:u w:val="single"/>
        </w:rPr>
      </w:pPr>
      <w:r>
        <w:rPr>
          <w:rFonts w:ascii="宋体" w:hAnsi="宋体" w:hint="eastAsia"/>
          <w:sz w:val="24"/>
        </w:rPr>
        <w:t>组序</w:t>
      </w:r>
      <w:r w:rsidRPr="00615881">
        <w:rPr>
          <w:rFonts w:ascii="宋体" w:hAnsi="宋体" w:hint="eastAsia"/>
          <w:sz w:val="24"/>
        </w:rPr>
        <w:t>：</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G23</w:t>
      </w:r>
      <w:r>
        <w:rPr>
          <w:rFonts w:ascii="宋体" w:hAnsi="宋体"/>
          <w:sz w:val="24"/>
          <w:u w:val="single"/>
        </w:rPr>
        <w:t xml:space="preserve">                    </w:t>
      </w:r>
      <w:r>
        <w:rPr>
          <w:rFonts w:ascii="宋体" w:hAnsi="宋体" w:hint="eastAsia"/>
          <w:sz w:val="24"/>
          <w:u w:val="single"/>
        </w:rPr>
        <w:t>；</w:t>
      </w:r>
    </w:p>
    <w:p w14:paraId="199FEEFA" w14:textId="77777777" w:rsidR="00940690" w:rsidRPr="00615881" w:rsidRDefault="00940690" w:rsidP="00940690">
      <w:pPr>
        <w:tabs>
          <w:tab w:val="left" w:pos="4930"/>
        </w:tabs>
        <w:ind w:firstLineChars="400" w:firstLine="960"/>
        <w:jc w:val="center"/>
        <w:rPr>
          <w:rFonts w:ascii="宋体" w:hAnsi="宋体"/>
          <w:sz w:val="24"/>
          <w:u w:val="single"/>
        </w:rPr>
      </w:pPr>
      <w:r>
        <w:rPr>
          <w:rFonts w:ascii="宋体" w:hAnsi="宋体" w:hint="eastAsia"/>
          <w:sz w:val="24"/>
        </w:rPr>
        <w:t>组长</w:t>
      </w:r>
      <w:r w:rsidRPr="00615881">
        <w:rPr>
          <w:rFonts w:ascii="宋体" w:hAnsi="宋体" w:hint="eastAsia"/>
          <w:sz w:val="24"/>
        </w:rPr>
        <w:t>：</w:t>
      </w:r>
      <w:r>
        <w:rPr>
          <w:rFonts w:ascii="宋体" w:hAnsi="宋体"/>
          <w:sz w:val="24"/>
          <w:u w:val="single"/>
        </w:rPr>
        <w:t xml:space="preserve">    </w:t>
      </w:r>
      <w:r>
        <w:rPr>
          <w:rFonts w:ascii="宋体" w:hAnsi="宋体" w:hint="eastAsia"/>
          <w:sz w:val="24"/>
          <w:u w:val="single"/>
        </w:rPr>
        <w:t>乔寒月</w:t>
      </w:r>
      <w:r>
        <w:rPr>
          <w:rFonts w:ascii="宋体" w:hAnsi="宋体"/>
          <w:sz w:val="24"/>
          <w:u w:val="single"/>
        </w:rPr>
        <w:t xml:space="preserve">               </w:t>
      </w:r>
      <w:r>
        <w:rPr>
          <w:rFonts w:ascii="宋体" w:hAnsi="宋体" w:hint="eastAsia"/>
          <w:sz w:val="24"/>
          <w:u w:val="single"/>
        </w:rPr>
        <w:t>；</w:t>
      </w:r>
    </w:p>
    <w:p w14:paraId="279FA8D7" w14:textId="77777777" w:rsidR="00940690" w:rsidRPr="00615881" w:rsidRDefault="00940690" w:rsidP="00940690">
      <w:pPr>
        <w:tabs>
          <w:tab w:val="left" w:pos="4930"/>
        </w:tabs>
        <w:ind w:firstLineChars="1100" w:firstLine="2640"/>
        <w:rPr>
          <w:rFonts w:ascii="宋体" w:hAnsi="宋体"/>
          <w:sz w:val="24"/>
          <w:u w:val="single"/>
        </w:rPr>
      </w:pPr>
      <w:r>
        <w:rPr>
          <w:rFonts w:ascii="宋体" w:hAnsi="宋体" w:hint="eastAsia"/>
          <w:sz w:val="24"/>
        </w:rPr>
        <w:t>组内成员</w:t>
      </w:r>
      <w:r w:rsidRPr="00615881">
        <w:rPr>
          <w:rFonts w:ascii="宋体" w:hAnsi="宋体" w:hint="eastAsia"/>
          <w:sz w:val="24"/>
        </w:rPr>
        <w:t>：</w:t>
      </w:r>
      <w:r>
        <w:rPr>
          <w:rFonts w:ascii="宋体" w:hAnsi="宋体"/>
          <w:sz w:val="24"/>
          <w:u w:val="single"/>
        </w:rPr>
        <w:t xml:space="preserve">  </w:t>
      </w:r>
      <w:r>
        <w:rPr>
          <w:rFonts w:ascii="宋体" w:hAnsi="宋体" w:hint="eastAsia"/>
          <w:sz w:val="24"/>
          <w:u w:val="single"/>
        </w:rPr>
        <w:t>李欣飏</w:t>
      </w:r>
      <w:r>
        <w:rPr>
          <w:rFonts w:ascii="宋体" w:hAnsi="宋体"/>
          <w:sz w:val="24"/>
          <w:u w:val="single"/>
        </w:rPr>
        <w:t xml:space="preserve">   </w:t>
      </w:r>
      <w:r>
        <w:rPr>
          <w:rFonts w:ascii="宋体" w:hAnsi="宋体" w:hint="eastAsia"/>
          <w:sz w:val="24"/>
          <w:u w:val="single"/>
        </w:rPr>
        <w:t>；</w:t>
      </w:r>
    </w:p>
    <w:p w14:paraId="331D068A" w14:textId="77777777" w:rsidR="00940690" w:rsidRDefault="00940690" w:rsidP="00940690">
      <w:pPr>
        <w:tabs>
          <w:tab w:val="left" w:pos="4930"/>
        </w:tabs>
        <w:ind w:firstLineChars="400" w:firstLine="960"/>
        <w:jc w:val="center"/>
        <w:rPr>
          <w:rFonts w:ascii="宋体" w:hAnsi="宋体"/>
          <w:sz w:val="24"/>
          <w:u w:val="single"/>
        </w:rPr>
      </w:pPr>
      <w:r>
        <w:rPr>
          <w:rFonts w:ascii="宋体" w:hAnsi="宋体" w:hint="eastAsia"/>
          <w:sz w:val="24"/>
        </w:rPr>
        <w:t>指导老师</w:t>
      </w:r>
      <w:r w:rsidRPr="00615881">
        <w:rPr>
          <w:rFonts w:ascii="宋体" w:hAnsi="宋体" w:hint="eastAsia"/>
          <w:sz w:val="24"/>
        </w:rPr>
        <w:t>：</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杨</w:t>
      </w:r>
      <w:proofErr w:type="gramStart"/>
      <w:r>
        <w:rPr>
          <w:rFonts w:ascii="宋体" w:hAnsi="宋体" w:hint="eastAsia"/>
          <w:sz w:val="24"/>
          <w:u w:val="single"/>
        </w:rPr>
        <w:t>枨</w:t>
      </w:r>
      <w:proofErr w:type="gramEnd"/>
      <w:r>
        <w:rPr>
          <w:rFonts w:ascii="宋体" w:hAnsi="宋体"/>
          <w:sz w:val="24"/>
          <w:u w:val="single"/>
        </w:rPr>
        <w:t xml:space="preserve">               </w:t>
      </w:r>
      <w:r>
        <w:rPr>
          <w:rFonts w:ascii="宋体" w:hAnsi="宋体" w:hint="eastAsia"/>
          <w:sz w:val="24"/>
          <w:u w:val="single"/>
        </w:rPr>
        <w:t>；</w:t>
      </w:r>
    </w:p>
    <w:p w14:paraId="7B90AC14" w14:textId="0B34C864" w:rsidR="00940690" w:rsidRDefault="00940690" w:rsidP="00940690">
      <w:pPr>
        <w:jc w:val="center"/>
        <w:rPr>
          <w:rFonts w:ascii="宋体" w:hAnsi="宋体"/>
          <w:sz w:val="24"/>
          <w:u w:val="single"/>
        </w:rPr>
      </w:pPr>
      <w:r>
        <w:rPr>
          <w:rFonts w:ascii="宋体" w:hAnsi="宋体" w:hint="eastAsia"/>
          <w:sz w:val="24"/>
        </w:rPr>
        <w:t xml:space="preserve"> </w:t>
      </w:r>
      <w:r>
        <w:rPr>
          <w:rFonts w:ascii="宋体" w:hAnsi="宋体"/>
          <w:sz w:val="24"/>
        </w:rPr>
        <w:t xml:space="preserve">     </w:t>
      </w:r>
      <w:r>
        <w:rPr>
          <w:rFonts w:ascii="宋体" w:hAnsi="宋体" w:hint="eastAsia"/>
          <w:sz w:val="24"/>
        </w:rPr>
        <w:t>提交日期</w:t>
      </w:r>
      <w:r w:rsidRPr="00615881">
        <w:rPr>
          <w:rFonts w:ascii="宋体" w:hAnsi="宋体" w:hint="eastAsia"/>
          <w:sz w:val="24"/>
        </w:rPr>
        <w:t>：</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2019/5</w:t>
      </w:r>
      <w:r>
        <w:rPr>
          <w:rFonts w:ascii="宋体" w:hAnsi="宋体"/>
          <w:sz w:val="24"/>
          <w:u w:val="single"/>
        </w:rPr>
        <w:t>/</w:t>
      </w:r>
      <w:r w:rsidR="00911FD6">
        <w:rPr>
          <w:rFonts w:ascii="宋体" w:hAnsi="宋体" w:hint="eastAsia"/>
          <w:sz w:val="24"/>
          <w:u w:val="single"/>
        </w:rPr>
        <w:t>26</w:t>
      </w:r>
      <w:r>
        <w:rPr>
          <w:rFonts w:ascii="宋体" w:hAnsi="宋体"/>
          <w:sz w:val="24"/>
          <w:u w:val="single"/>
        </w:rPr>
        <w:t xml:space="preserve">    </w:t>
      </w:r>
      <w:r>
        <w:rPr>
          <w:rFonts w:ascii="宋体" w:hAnsi="宋体" w:hint="eastAsia"/>
          <w:sz w:val="24"/>
          <w:u w:val="single"/>
        </w:rPr>
        <w:t>；</w:t>
      </w:r>
    </w:p>
    <w:p w14:paraId="78267432" w14:textId="77777777" w:rsidR="00940690" w:rsidRDefault="00940690" w:rsidP="00940690">
      <w:pPr>
        <w:widowControl/>
        <w:jc w:val="left"/>
        <w:rPr>
          <w:rFonts w:ascii="宋体" w:hAnsi="宋体"/>
          <w:sz w:val="24"/>
          <w:u w:val="single"/>
        </w:rPr>
      </w:pPr>
      <w:r>
        <w:rPr>
          <w:rFonts w:ascii="宋体" w:hAnsi="宋体"/>
          <w:sz w:val="24"/>
          <w:u w:val="single"/>
        </w:rPr>
        <w:br w:type="page"/>
      </w:r>
    </w:p>
    <w:p w14:paraId="7644A8F5" w14:textId="77777777" w:rsidR="00940690" w:rsidRDefault="00940690" w:rsidP="00940690">
      <w:pPr>
        <w:widowControl/>
        <w:jc w:val="center"/>
        <w:rPr>
          <w:rFonts w:ascii="宋体" w:hAnsi="宋体"/>
          <w:sz w:val="24"/>
        </w:rPr>
      </w:pPr>
      <w:r>
        <w:rPr>
          <w:rFonts w:ascii="宋体" w:hAnsi="宋体" w:hint="eastAsia"/>
          <w:sz w:val="24"/>
        </w:rPr>
        <w:lastRenderedPageBreak/>
        <w:t>版本控制</w:t>
      </w:r>
    </w:p>
    <w:tbl>
      <w:tblPr>
        <w:tblStyle w:val="a3"/>
        <w:tblW w:w="0" w:type="auto"/>
        <w:tblLook w:val="04A0" w:firstRow="1" w:lastRow="0" w:firstColumn="1" w:lastColumn="0" w:noHBand="0" w:noVBand="1"/>
      </w:tblPr>
      <w:tblGrid>
        <w:gridCol w:w="1380"/>
        <w:gridCol w:w="1375"/>
        <w:gridCol w:w="1375"/>
        <w:gridCol w:w="1375"/>
        <w:gridCol w:w="1415"/>
        <w:gridCol w:w="1376"/>
      </w:tblGrid>
      <w:tr w:rsidR="00940690" w14:paraId="098AF56A" w14:textId="77777777" w:rsidTr="00940690">
        <w:tc>
          <w:tcPr>
            <w:tcW w:w="1380" w:type="dxa"/>
          </w:tcPr>
          <w:p w14:paraId="4312B684" w14:textId="77777777" w:rsidR="00940690" w:rsidRDefault="00940690" w:rsidP="00AF51F5">
            <w:pPr>
              <w:widowControl/>
              <w:rPr>
                <w:rFonts w:ascii="宋体" w:hAnsi="宋体"/>
                <w:sz w:val="24"/>
              </w:rPr>
            </w:pPr>
            <w:r>
              <w:rPr>
                <w:rFonts w:ascii="宋体" w:hAnsi="宋体" w:hint="eastAsia"/>
                <w:sz w:val="24"/>
              </w:rPr>
              <w:t>版本</w:t>
            </w:r>
            <w:r>
              <w:rPr>
                <w:rFonts w:ascii="宋体" w:hAnsi="宋体" w:hint="eastAsia"/>
                <w:sz w:val="24"/>
              </w:rPr>
              <w:t>/</w:t>
            </w:r>
            <w:r>
              <w:rPr>
                <w:rFonts w:ascii="宋体" w:hAnsi="宋体" w:hint="eastAsia"/>
                <w:sz w:val="24"/>
              </w:rPr>
              <w:t>状态</w:t>
            </w:r>
          </w:p>
        </w:tc>
        <w:tc>
          <w:tcPr>
            <w:tcW w:w="1375" w:type="dxa"/>
          </w:tcPr>
          <w:p w14:paraId="3FF0B501" w14:textId="77777777" w:rsidR="00940690" w:rsidRDefault="00940690" w:rsidP="00AF51F5">
            <w:pPr>
              <w:widowControl/>
              <w:rPr>
                <w:rFonts w:ascii="宋体" w:hAnsi="宋体"/>
                <w:sz w:val="24"/>
              </w:rPr>
            </w:pPr>
            <w:r>
              <w:rPr>
                <w:rFonts w:ascii="宋体" w:hAnsi="宋体" w:hint="eastAsia"/>
                <w:sz w:val="24"/>
              </w:rPr>
              <w:t>作者</w:t>
            </w:r>
          </w:p>
        </w:tc>
        <w:tc>
          <w:tcPr>
            <w:tcW w:w="1375" w:type="dxa"/>
          </w:tcPr>
          <w:p w14:paraId="105CB30B" w14:textId="77777777" w:rsidR="00940690" w:rsidRDefault="00940690" w:rsidP="00AF51F5">
            <w:pPr>
              <w:widowControl/>
              <w:rPr>
                <w:rFonts w:ascii="宋体" w:hAnsi="宋体"/>
                <w:sz w:val="24"/>
              </w:rPr>
            </w:pPr>
            <w:r>
              <w:rPr>
                <w:rFonts w:ascii="宋体" w:hAnsi="宋体" w:hint="eastAsia"/>
                <w:sz w:val="24"/>
              </w:rPr>
              <w:t>参与者</w:t>
            </w:r>
          </w:p>
        </w:tc>
        <w:tc>
          <w:tcPr>
            <w:tcW w:w="1375" w:type="dxa"/>
          </w:tcPr>
          <w:p w14:paraId="4F4D7201" w14:textId="77777777" w:rsidR="00940690" w:rsidRDefault="00940690" w:rsidP="00AF51F5">
            <w:pPr>
              <w:widowControl/>
              <w:rPr>
                <w:rFonts w:ascii="宋体" w:hAnsi="宋体"/>
                <w:sz w:val="24"/>
              </w:rPr>
            </w:pPr>
            <w:r>
              <w:rPr>
                <w:rFonts w:ascii="宋体" w:hAnsi="宋体" w:hint="eastAsia"/>
                <w:sz w:val="24"/>
              </w:rPr>
              <w:t>批准人</w:t>
            </w:r>
          </w:p>
        </w:tc>
        <w:tc>
          <w:tcPr>
            <w:tcW w:w="1415" w:type="dxa"/>
          </w:tcPr>
          <w:p w14:paraId="691B755D" w14:textId="77777777" w:rsidR="00940690" w:rsidRDefault="00940690" w:rsidP="00AF51F5">
            <w:pPr>
              <w:widowControl/>
              <w:rPr>
                <w:rFonts w:ascii="宋体" w:hAnsi="宋体"/>
                <w:sz w:val="24"/>
              </w:rPr>
            </w:pPr>
            <w:r>
              <w:rPr>
                <w:rFonts w:ascii="宋体" w:hAnsi="宋体" w:hint="eastAsia"/>
                <w:sz w:val="24"/>
              </w:rPr>
              <w:t>起止日期</w:t>
            </w:r>
          </w:p>
        </w:tc>
        <w:tc>
          <w:tcPr>
            <w:tcW w:w="1376" w:type="dxa"/>
          </w:tcPr>
          <w:p w14:paraId="5D726B4B" w14:textId="77777777" w:rsidR="00940690" w:rsidRDefault="00940690" w:rsidP="00AF51F5">
            <w:pPr>
              <w:widowControl/>
              <w:rPr>
                <w:rFonts w:ascii="宋体" w:hAnsi="宋体"/>
                <w:sz w:val="24"/>
              </w:rPr>
            </w:pPr>
            <w:r>
              <w:rPr>
                <w:rFonts w:ascii="宋体" w:hAnsi="宋体" w:hint="eastAsia"/>
                <w:sz w:val="24"/>
              </w:rPr>
              <w:t>备注</w:t>
            </w:r>
          </w:p>
        </w:tc>
      </w:tr>
      <w:tr w:rsidR="00940690" w14:paraId="147FB8D1" w14:textId="77777777" w:rsidTr="00940690">
        <w:tc>
          <w:tcPr>
            <w:tcW w:w="1380" w:type="dxa"/>
          </w:tcPr>
          <w:p w14:paraId="3783456A" w14:textId="20472E8C" w:rsidR="00940690" w:rsidRDefault="00940690" w:rsidP="00AF51F5">
            <w:pPr>
              <w:widowControl/>
              <w:rPr>
                <w:rFonts w:ascii="宋体" w:hAnsi="宋体"/>
                <w:sz w:val="24"/>
              </w:rPr>
            </w:pPr>
            <w:r>
              <w:rPr>
                <w:rFonts w:ascii="宋体" w:hAnsi="宋体" w:hint="eastAsia"/>
                <w:sz w:val="24"/>
              </w:rPr>
              <w:t>1.0</w:t>
            </w:r>
          </w:p>
        </w:tc>
        <w:tc>
          <w:tcPr>
            <w:tcW w:w="1375" w:type="dxa"/>
          </w:tcPr>
          <w:p w14:paraId="420ACCD3" w14:textId="77777777" w:rsidR="00940690" w:rsidRDefault="00940690" w:rsidP="00AF51F5">
            <w:pPr>
              <w:widowControl/>
              <w:rPr>
                <w:rFonts w:ascii="宋体" w:hAnsi="宋体"/>
                <w:sz w:val="24"/>
              </w:rPr>
            </w:pPr>
            <w:r>
              <w:rPr>
                <w:rFonts w:ascii="宋体" w:hAnsi="宋体" w:hint="eastAsia"/>
                <w:sz w:val="24"/>
              </w:rPr>
              <w:t>乔寒月</w:t>
            </w:r>
          </w:p>
        </w:tc>
        <w:tc>
          <w:tcPr>
            <w:tcW w:w="1375" w:type="dxa"/>
          </w:tcPr>
          <w:p w14:paraId="336081E9" w14:textId="77777777" w:rsidR="00940690" w:rsidRDefault="00940690" w:rsidP="00AF51F5">
            <w:pPr>
              <w:widowControl/>
              <w:rPr>
                <w:rFonts w:ascii="宋体" w:hAnsi="宋体"/>
                <w:sz w:val="24"/>
              </w:rPr>
            </w:pPr>
            <w:r>
              <w:rPr>
                <w:rFonts w:ascii="宋体" w:hAnsi="宋体" w:hint="eastAsia"/>
                <w:sz w:val="24"/>
              </w:rPr>
              <w:t>李欣飏</w:t>
            </w:r>
          </w:p>
        </w:tc>
        <w:tc>
          <w:tcPr>
            <w:tcW w:w="1375" w:type="dxa"/>
          </w:tcPr>
          <w:p w14:paraId="18649785" w14:textId="77777777" w:rsidR="00940690" w:rsidRDefault="00940690" w:rsidP="00AF51F5">
            <w:pPr>
              <w:widowControl/>
              <w:rPr>
                <w:rFonts w:ascii="宋体" w:hAnsi="宋体"/>
                <w:sz w:val="24"/>
              </w:rPr>
            </w:pPr>
            <w:r>
              <w:rPr>
                <w:rFonts w:ascii="宋体" w:hAnsi="宋体" w:hint="eastAsia"/>
                <w:sz w:val="24"/>
              </w:rPr>
              <w:t>杨</w:t>
            </w:r>
            <w:proofErr w:type="gramStart"/>
            <w:r>
              <w:rPr>
                <w:rFonts w:ascii="宋体" w:hAnsi="宋体" w:hint="eastAsia"/>
                <w:sz w:val="24"/>
              </w:rPr>
              <w:t>枨</w:t>
            </w:r>
            <w:proofErr w:type="gramEnd"/>
          </w:p>
        </w:tc>
        <w:tc>
          <w:tcPr>
            <w:tcW w:w="1415" w:type="dxa"/>
          </w:tcPr>
          <w:p w14:paraId="661594EB" w14:textId="77777777" w:rsidR="00940690" w:rsidRDefault="00940690" w:rsidP="00AF51F5">
            <w:pPr>
              <w:widowControl/>
              <w:rPr>
                <w:rFonts w:ascii="宋体" w:hAnsi="宋体"/>
                <w:sz w:val="24"/>
              </w:rPr>
            </w:pPr>
            <w:r>
              <w:rPr>
                <w:rFonts w:ascii="宋体" w:hAnsi="宋体" w:hint="eastAsia"/>
                <w:sz w:val="24"/>
              </w:rPr>
              <w:t>起：</w:t>
            </w:r>
          </w:p>
          <w:p w14:paraId="64FEDFC6" w14:textId="77777777" w:rsidR="00940690" w:rsidRDefault="00940690" w:rsidP="00AF51F5">
            <w:pPr>
              <w:widowControl/>
              <w:rPr>
                <w:rFonts w:ascii="宋体" w:hAnsi="宋体"/>
                <w:sz w:val="24"/>
              </w:rPr>
            </w:pPr>
            <w:r>
              <w:rPr>
                <w:rFonts w:ascii="宋体" w:hAnsi="宋体" w:hint="eastAsia"/>
                <w:sz w:val="24"/>
              </w:rPr>
              <w:t>2019/5/21</w:t>
            </w:r>
          </w:p>
          <w:p w14:paraId="20DB980E" w14:textId="77777777" w:rsidR="00940690" w:rsidRDefault="00940690" w:rsidP="00AF51F5">
            <w:pPr>
              <w:widowControl/>
              <w:rPr>
                <w:rFonts w:ascii="宋体" w:hAnsi="宋体"/>
                <w:sz w:val="24"/>
              </w:rPr>
            </w:pPr>
            <w:r>
              <w:rPr>
                <w:rFonts w:ascii="宋体" w:hAnsi="宋体" w:hint="eastAsia"/>
                <w:sz w:val="24"/>
              </w:rPr>
              <w:t>止：</w:t>
            </w:r>
          </w:p>
          <w:p w14:paraId="236524DC" w14:textId="77777777" w:rsidR="00940690" w:rsidRDefault="00940690" w:rsidP="00AF51F5">
            <w:pPr>
              <w:widowControl/>
              <w:rPr>
                <w:rFonts w:ascii="宋体" w:hAnsi="宋体"/>
                <w:sz w:val="24"/>
              </w:rPr>
            </w:pPr>
            <w:r>
              <w:rPr>
                <w:rFonts w:ascii="宋体" w:hAnsi="宋体" w:hint="eastAsia"/>
                <w:sz w:val="24"/>
              </w:rPr>
              <w:t>2019/5/26</w:t>
            </w:r>
          </w:p>
        </w:tc>
        <w:tc>
          <w:tcPr>
            <w:tcW w:w="1376" w:type="dxa"/>
          </w:tcPr>
          <w:p w14:paraId="7A43C23E" w14:textId="77777777" w:rsidR="00940690" w:rsidRDefault="00940690" w:rsidP="00AF51F5">
            <w:pPr>
              <w:widowControl/>
              <w:rPr>
                <w:rFonts w:ascii="宋体" w:hAnsi="宋体"/>
                <w:sz w:val="24"/>
              </w:rPr>
            </w:pPr>
          </w:p>
        </w:tc>
      </w:tr>
    </w:tbl>
    <w:p w14:paraId="4D72C402" w14:textId="5AC2C4B6" w:rsidR="00AF33E2" w:rsidRDefault="00AF33E2">
      <w:pPr>
        <w:pStyle w:val="TOC1"/>
        <w:tabs>
          <w:tab w:val="right" w:leader="dot" w:pos="8296"/>
        </w:tabs>
        <w:rPr>
          <w:noProof/>
        </w:rPr>
      </w:pPr>
      <w:r>
        <w:fldChar w:fldCharType="begin"/>
      </w:r>
      <w:r>
        <w:instrText xml:space="preserve"> TOC \o "1-4" \h \z \u </w:instrText>
      </w:r>
      <w:r>
        <w:fldChar w:fldCharType="separate"/>
      </w:r>
      <w:hyperlink w:anchor="_Toc9780710" w:history="1">
        <w:r w:rsidRPr="002242FE">
          <w:rPr>
            <w:rStyle w:val="a9"/>
            <w:noProof/>
          </w:rPr>
          <w:t>1.引言</w:t>
        </w:r>
        <w:r>
          <w:rPr>
            <w:noProof/>
            <w:webHidden/>
          </w:rPr>
          <w:tab/>
        </w:r>
        <w:r>
          <w:rPr>
            <w:noProof/>
            <w:webHidden/>
          </w:rPr>
          <w:fldChar w:fldCharType="begin"/>
        </w:r>
        <w:r>
          <w:rPr>
            <w:noProof/>
            <w:webHidden/>
          </w:rPr>
          <w:instrText xml:space="preserve"> PAGEREF _Toc9780710 \h </w:instrText>
        </w:r>
        <w:r>
          <w:rPr>
            <w:noProof/>
            <w:webHidden/>
          </w:rPr>
        </w:r>
        <w:r>
          <w:rPr>
            <w:noProof/>
            <w:webHidden/>
          </w:rPr>
          <w:fldChar w:fldCharType="separate"/>
        </w:r>
        <w:r>
          <w:rPr>
            <w:noProof/>
            <w:webHidden/>
          </w:rPr>
          <w:t>3</w:t>
        </w:r>
        <w:r>
          <w:rPr>
            <w:noProof/>
            <w:webHidden/>
          </w:rPr>
          <w:fldChar w:fldCharType="end"/>
        </w:r>
      </w:hyperlink>
    </w:p>
    <w:p w14:paraId="46D670F9" w14:textId="2158B5F5" w:rsidR="00AF33E2" w:rsidRDefault="003A1DA0">
      <w:pPr>
        <w:pStyle w:val="TOC2"/>
        <w:tabs>
          <w:tab w:val="right" w:leader="dot" w:pos="8296"/>
        </w:tabs>
        <w:rPr>
          <w:noProof/>
        </w:rPr>
      </w:pPr>
      <w:hyperlink w:anchor="_Toc9780711" w:history="1">
        <w:r w:rsidR="00AF33E2" w:rsidRPr="002242FE">
          <w:rPr>
            <w:rStyle w:val="a9"/>
            <w:noProof/>
          </w:rPr>
          <w:t>1.1编写目的</w:t>
        </w:r>
        <w:r w:rsidR="00AF33E2">
          <w:rPr>
            <w:noProof/>
            <w:webHidden/>
          </w:rPr>
          <w:tab/>
        </w:r>
        <w:r w:rsidR="00AF33E2">
          <w:rPr>
            <w:noProof/>
            <w:webHidden/>
          </w:rPr>
          <w:fldChar w:fldCharType="begin"/>
        </w:r>
        <w:r w:rsidR="00AF33E2">
          <w:rPr>
            <w:noProof/>
            <w:webHidden/>
          </w:rPr>
          <w:instrText xml:space="preserve"> PAGEREF _Toc9780711 \h </w:instrText>
        </w:r>
        <w:r w:rsidR="00AF33E2">
          <w:rPr>
            <w:noProof/>
            <w:webHidden/>
          </w:rPr>
        </w:r>
        <w:r w:rsidR="00AF33E2">
          <w:rPr>
            <w:noProof/>
            <w:webHidden/>
          </w:rPr>
          <w:fldChar w:fldCharType="separate"/>
        </w:r>
        <w:r w:rsidR="00AF33E2">
          <w:rPr>
            <w:noProof/>
            <w:webHidden/>
          </w:rPr>
          <w:t>3</w:t>
        </w:r>
        <w:r w:rsidR="00AF33E2">
          <w:rPr>
            <w:noProof/>
            <w:webHidden/>
          </w:rPr>
          <w:fldChar w:fldCharType="end"/>
        </w:r>
      </w:hyperlink>
    </w:p>
    <w:p w14:paraId="2BB8CEAF" w14:textId="3E2FEAA3" w:rsidR="00AF33E2" w:rsidRDefault="003A1DA0">
      <w:pPr>
        <w:pStyle w:val="TOC2"/>
        <w:tabs>
          <w:tab w:val="right" w:leader="dot" w:pos="8296"/>
        </w:tabs>
        <w:rPr>
          <w:noProof/>
        </w:rPr>
      </w:pPr>
      <w:hyperlink w:anchor="_Toc9780712" w:history="1">
        <w:r w:rsidR="00AF33E2" w:rsidRPr="002242FE">
          <w:rPr>
            <w:rStyle w:val="a9"/>
            <w:noProof/>
          </w:rPr>
          <w:t>1.2背景</w:t>
        </w:r>
        <w:r w:rsidR="00AF33E2">
          <w:rPr>
            <w:noProof/>
            <w:webHidden/>
          </w:rPr>
          <w:tab/>
        </w:r>
        <w:r w:rsidR="00AF33E2">
          <w:rPr>
            <w:noProof/>
            <w:webHidden/>
          </w:rPr>
          <w:fldChar w:fldCharType="begin"/>
        </w:r>
        <w:r w:rsidR="00AF33E2">
          <w:rPr>
            <w:noProof/>
            <w:webHidden/>
          </w:rPr>
          <w:instrText xml:space="preserve"> PAGEREF _Toc9780712 \h </w:instrText>
        </w:r>
        <w:r w:rsidR="00AF33E2">
          <w:rPr>
            <w:noProof/>
            <w:webHidden/>
          </w:rPr>
        </w:r>
        <w:r w:rsidR="00AF33E2">
          <w:rPr>
            <w:noProof/>
            <w:webHidden/>
          </w:rPr>
          <w:fldChar w:fldCharType="separate"/>
        </w:r>
        <w:r w:rsidR="00AF33E2">
          <w:rPr>
            <w:noProof/>
            <w:webHidden/>
          </w:rPr>
          <w:t>3</w:t>
        </w:r>
        <w:r w:rsidR="00AF33E2">
          <w:rPr>
            <w:noProof/>
            <w:webHidden/>
          </w:rPr>
          <w:fldChar w:fldCharType="end"/>
        </w:r>
      </w:hyperlink>
    </w:p>
    <w:p w14:paraId="6BDDDB53" w14:textId="6BB28968" w:rsidR="00AF33E2" w:rsidRDefault="003A1DA0">
      <w:pPr>
        <w:pStyle w:val="TOC2"/>
        <w:tabs>
          <w:tab w:val="right" w:leader="dot" w:pos="8296"/>
        </w:tabs>
        <w:rPr>
          <w:noProof/>
        </w:rPr>
      </w:pPr>
      <w:hyperlink w:anchor="_Toc9780713" w:history="1">
        <w:r w:rsidR="00AF33E2" w:rsidRPr="002242FE">
          <w:rPr>
            <w:rStyle w:val="a9"/>
            <w:noProof/>
          </w:rPr>
          <w:t>1.3定义</w:t>
        </w:r>
        <w:r w:rsidR="00AF33E2">
          <w:rPr>
            <w:noProof/>
            <w:webHidden/>
          </w:rPr>
          <w:tab/>
        </w:r>
        <w:r w:rsidR="00AF33E2">
          <w:rPr>
            <w:noProof/>
            <w:webHidden/>
          </w:rPr>
          <w:fldChar w:fldCharType="begin"/>
        </w:r>
        <w:r w:rsidR="00AF33E2">
          <w:rPr>
            <w:noProof/>
            <w:webHidden/>
          </w:rPr>
          <w:instrText xml:space="preserve"> PAGEREF _Toc9780713 \h </w:instrText>
        </w:r>
        <w:r w:rsidR="00AF33E2">
          <w:rPr>
            <w:noProof/>
            <w:webHidden/>
          </w:rPr>
        </w:r>
        <w:r w:rsidR="00AF33E2">
          <w:rPr>
            <w:noProof/>
            <w:webHidden/>
          </w:rPr>
          <w:fldChar w:fldCharType="separate"/>
        </w:r>
        <w:r w:rsidR="00AF33E2">
          <w:rPr>
            <w:noProof/>
            <w:webHidden/>
          </w:rPr>
          <w:t>3</w:t>
        </w:r>
        <w:r w:rsidR="00AF33E2">
          <w:rPr>
            <w:noProof/>
            <w:webHidden/>
          </w:rPr>
          <w:fldChar w:fldCharType="end"/>
        </w:r>
      </w:hyperlink>
    </w:p>
    <w:p w14:paraId="3933F17E" w14:textId="4A01CA0B" w:rsidR="00AF33E2" w:rsidRDefault="003A1DA0">
      <w:pPr>
        <w:pStyle w:val="TOC2"/>
        <w:tabs>
          <w:tab w:val="right" w:leader="dot" w:pos="8296"/>
        </w:tabs>
        <w:rPr>
          <w:noProof/>
        </w:rPr>
      </w:pPr>
      <w:hyperlink w:anchor="_Toc9780714" w:history="1">
        <w:r w:rsidR="00AF33E2" w:rsidRPr="002242FE">
          <w:rPr>
            <w:rStyle w:val="a9"/>
            <w:noProof/>
          </w:rPr>
          <w:t>1.4参考资料</w:t>
        </w:r>
        <w:r w:rsidR="00AF33E2">
          <w:rPr>
            <w:noProof/>
            <w:webHidden/>
          </w:rPr>
          <w:tab/>
        </w:r>
        <w:r w:rsidR="00AF33E2">
          <w:rPr>
            <w:noProof/>
            <w:webHidden/>
          </w:rPr>
          <w:fldChar w:fldCharType="begin"/>
        </w:r>
        <w:r w:rsidR="00AF33E2">
          <w:rPr>
            <w:noProof/>
            <w:webHidden/>
          </w:rPr>
          <w:instrText xml:space="preserve"> PAGEREF _Toc9780714 \h </w:instrText>
        </w:r>
        <w:r w:rsidR="00AF33E2">
          <w:rPr>
            <w:noProof/>
            <w:webHidden/>
          </w:rPr>
        </w:r>
        <w:r w:rsidR="00AF33E2">
          <w:rPr>
            <w:noProof/>
            <w:webHidden/>
          </w:rPr>
          <w:fldChar w:fldCharType="separate"/>
        </w:r>
        <w:r w:rsidR="00AF33E2">
          <w:rPr>
            <w:noProof/>
            <w:webHidden/>
          </w:rPr>
          <w:t>3</w:t>
        </w:r>
        <w:r w:rsidR="00AF33E2">
          <w:rPr>
            <w:noProof/>
            <w:webHidden/>
          </w:rPr>
          <w:fldChar w:fldCharType="end"/>
        </w:r>
      </w:hyperlink>
    </w:p>
    <w:p w14:paraId="18C44FCF" w14:textId="73EE4D26" w:rsidR="00AF33E2" w:rsidRDefault="003A1DA0">
      <w:pPr>
        <w:pStyle w:val="TOC1"/>
        <w:tabs>
          <w:tab w:val="right" w:leader="dot" w:pos="8296"/>
        </w:tabs>
        <w:rPr>
          <w:noProof/>
        </w:rPr>
      </w:pPr>
      <w:hyperlink w:anchor="_Toc9780715" w:history="1">
        <w:r w:rsidR="00AF33E2" w:rsidRPr="002242FE">
          <w:rPr>
            <w:rStyle w:val="a9"/>
            <w:noProof/>
          </w:rPr>
          <w:t>2.总则</w:t>
        </w:r>
        <w:r w:rsidR="00AF33E2">
          <w:rPr>
            <w:noProof/>
            <w:webHidden/>
          </w:rPr>
          <w:tab/>
        </w:r>
        <w:r w:rsidR="00AF33E2">
          <w:rPr>
            <w:noProof/>
            <w:webHidden/>
          </w:rPr>
          <w:fldChar w:fldCharType="begin"/>
        </w:r>
        <w:r w:rsidR="00AF33E2">
          <w:rPr>
            <w:noProof/>
            <w:webHidden/>
          </w:rPr>
          <w:instrText xml:space="preserve"> PAGEREF _Toc9780715 \h </w:instrText>
        </w:r>
        <w:r w:rsidR="00AF33E2">
          <w:rPr>
            <w:noProof/>
            <w:webHidden/>
          </w:rPr>
        </w:r>
        <w:r w:rsidR="00AF33E2">
          <w:rPr>
            <w:noProof/>
            <w:webHidden/>
          </w:rPr>
          <w:fldChar w:fldCharType="separate"/>
        </w:r>
        <w:r w:rsidR="00AF33E2">
          <w:rPr>
            <w:noProof/>
            <w:webHidden/>
          </w:rPr>
          <w:t>4</w:t>
        </w:r>
        <w:r w:rsidR="00AF33E2">
          <w:rPr>
            <w:noProof/>
            <w:webHidden/>
          </w:rPr>
          <w:fldChar w:fldCharType="end"/>
        </w:r>
      </w:hyperlink>
    </w:p>
    <w:p w14:paraId="3E36744B" w14:textId="495434D9" w:rsidR="00AF33E2" w:rsidRDefault="003A1DA0">
      <w:pPr>
        <w:pStyle w:val="TOC2"/>
        <w:tabs>
          <w:tab w:val="right" w:leader="dot" w:pos="8296"/>
        </w:tabs>
        <w:rPr>
          <w:noProof/>
        </w:rPr>
      </w:pPr>
      <w:hyperlink w:anchor="_Toc9780716" w:history="1">
        <w:r w:rsidR="00AF33E2" w:rsidRPr="002242FE">
          <w:rPr>
            <w:rStyle w:val="a9"/>
            <w:noProof/>
          </w:rPr>
          <w:t>2.1测试目的</w:t>
        </w:r>
        <w:r w:rsidR="00AF33E2">
          <w:rPr>
            <w:noProof/>
            <w:webHidden/>
          </w:rPr>
          <w:tab/>
        </w:r>
        <w:r w:rsidR="00AF33E2">
          <w:rPr>
            <w:noProof/>
            <w:webHidden/>
          </w:rPr>
          <w:fldChar w:fldCharType="begin"/>
        </w:r>
        <w:r w:rsidR="00AF33E2">
          <w:rPr>
            <w:noProof/>
            <w:webHidden/>
          </w:rPr>
          <w:instrText xml:space="preserve"> PAGEREF _Toc9780716 \h </w:instrText>
        </w:r>
        <w:r w:rsidR="00AF33E2">
          <w:rPr>
            <w:noProof/>
            <w:webHidden/>
          </w:rPr>
        </w:r>
        <w:r w:rsidR="00AF33E2">
          <w:rPr>
            <w:noProof/>
            <w:webHidden/>
          </w:rPr>
          <w:fldChar w:fldCharType="separate"/>
        </w:r>
        <w:r w:rsidR="00AF33E2">
          <w:rPr>
            <w:noProof/>
            <w:webHidden/>
          </w:rPr>
          <w:t>4</w:t>
        </w:r>
        <w:r w:rsidR="00AF33E2">
          <w:rPr>
            <w:noProof/>
            <w:webHidden/>
          </w:rPr>
          <w:fldChar w:fldCharType="end"/>
        </w:r>
      </w:hyperlink>
    </w:p>
    <w:p w14:paraId="4A182EA6" w14:textId="69891DBD" w:rsidR="00AF33E2" w:rsidRDefault="003A1DA0">
      <w:pPr>
        <w:pStyle w:val="TOC2"/>
        <w:tabs>
          <w:tab w:val="right" w:leader="dot" w:pos="8296"/>
        </w:tabs>
        <w:rPr>
          <w:noProof/>
        </w:rPr>
      </w:pPr>
      <w:hyperlink w:anchor="_Toc9780717" w:history="1">
        <w:r w:rsidR="00AF33E2" w:rsidRPr="002242FE">
          <w:rPr>
            <w:rStyle w:val="a9"/>
            <w:noProof/>
          </w:rPr>
          <w:t>2.2测试类别</w:t>
        </w:r>
        <w:r w:rsidR="00AF33E2">
          <w:rPr>
            <w:noProof/>
            <w:webHidden/>
          </w:rPr>
          <w:tab/>
        </w:r>
        <w:r w:rsidR="00AF33E2">
          <w:rPr>
            <w:noProof/>
            <w:webHidden/>
          </w:rPr>
          <w:fldChar w:fldCharType="begin"/>
        </w:r>
        <w:r w:rsidR="00AF33E2">
          <w:rPr>
            <w:noProof/>
            <w:webHidden/>
          </w:rPr>
          <w:instrText xml:space="preserve"> PAGEREF _Toc9780717 \h </w:instrText>
        </w:r>
        <w:r w:rsidR="00AF33E2">
          <w:rPr>
            <w:noProof/>
            <w:webHidden/>
          </w:rPr>
        </w:r>
        <w:r w:rsidR="00AF33E2">
          <w:rPr>
            <w:noProof/>
            <w:webHidden/>
          </w:rPr>
          <w:fldChar w:fldCharType="separate"/>
        </w:r>
        <w:r w:rsidR="00AF33E2">
          <w:rPr>
            <w:noProof/>
            <w:webHidden/>
          </w:rPr>
          <w:t>4</w:t>
        </w:r>
        <w:r w:rsidR="00AF33E2">
          <w:rPr>
            <w:noProof/>
            <w:webHidden/>
          </w:rPr>
          <w:fldChar w:fldCharType="end"/>
        </w:r>
      </w:hyperlink>
    </w:p>
    <w:p w14:paraId="1CC26222" w14:textId="55990927" w:rsidR="00AF33E2" w:rsidRDefault="003A1DA0">
      <w:pPr>
        <w:pStyle w:val="TOC2"/>
        <w:tabs>
          <w:tab w:val="right" w:leader="dot" w:pos="8296"/>
        </w:tabs>
        <w:rPr>
          <w:noProof/>
        </w:rPr>
      </w:pPr>
      <w:hyperlink w:anchor="_Toc9780718" w:history="1">
        <w:r w:rsidR="00AF33E2" w:rsidRPr="002242FE">
          <w:rPr>
            <w:rStyle w:val="a9"/>
            <w:noProof/>
          </w:rPr>
          <w:t>2.3测试过程</w:t>
        </w:r>
        <w:r w:rsidR="00AF33E2">
          <w:rPr>
            <w:noProof/>
            <w:webHidden/>
          </w:rPr>
          <w:tab/>
        </w:r>
        <w:r w:rsidR="00AF33E2">
          <w:rPr>
            <w:noProof/>
            <w:webHidden/>
          </w:rPr>
          <w:fldChar w:fldCharType="begin"/>
        </w:r>
        <w:r w:rsidR="00AF33E2">
          <w:rPr>
            <w:noProof/>
            <w:webHidden/>
          </w:rPr>
          <w:instrText xml:space="preserve"> PAGEREF _Toc9780718 \h </w:instrText>
        </w:r>
        <w:r w:rsidR="00AF33E2">
          <w:rPr>
            <w:noProof/>
            <w:webHidden/>
          </w:rPr>
        </w:r>
        <w:r w:rsidR="00AF33E2">
          <w:rPr>
            <w:noProof/>
            <w:webHidden/>
          </w:rPr>
          <w:fldChar w:fldCharType="separate"/>
        </w:r>
        <w:r w:rsidR="00AF33E2">
          <w:rPr>
            <w:noProof/>
            <w:webHidden/>
          </w:rPr>
          <w:t>4</w:t>
        </w:r>
        <w:r w:rsidR="00AF33E2">
          <w:rPr>
            <w:noProof/>
            <w:webHidden/>
          </w:rPr>
          <w:fldChar w:fldCharType="end"/>
        </w:r>
      </w:hyperlink>
    </w:p>
    <w:p w14:paraId="683B854C" w14:textId="2555B4E2" w:rsidR="00AF33E2" w:rsidRDefault="003A1DA0">
      <w:pPr>
        <w:pStyle w:val="TOC3"/>
        <w:tabs>
          <w:tab w:val="right" w:leader="dot" w:pos="8296"/>
        </w:tabs>
        <w:rPr>
          <w:noProof/>
        </w:rPr>
      </w:pPr>
      <w:hyperlink w:anchor="_Toc9780719" w:history="1">
        <w:r w:rsidR="00AF33E2" w:rsidRPr="002242FE">
          <w:rPr>
            <w:rStyle w:val="a9"/>
            <w:noProof/>
          </w:rPr>
          <w:t>2.3.1概述</w:t>
        </w:r>
        <w:r w:rsidR="00AF33E2">
          <w:rPr>
            <w:noProof/>
            <w:webHidden/>
          </w:rPr>
          <w:tab/>
        </w:r>
        <w:r w:rsidR="00AF33E2">
          <w:rPr>
            <w:noProof/>
            <w:webHidden/>
          </w:rPr>
          <w:fldChar w:fldCharType="begin"/>
        </w:r>
        <w:r w:rsidR="00AF33E2">
          <w:rPr>
            <w:noProof/>
            <w:webHidden/>
          </w:rPr>
          <w:instrText xml:space="preserve"> PAGEREF _Toc9780719 \h </w:instrText>
        </w:r>
        <w:r w:rsidR="00AF33E2">
          <w:rPr>
            <w:noProof/>
            <w:webHidden/>
          </w:rPr>
        </w:r>
        <w:r w:rsidR="00AF33E2">
          <w:rPr>
            <w:noProof/>
            <w:webHidden/>
          </w:rPr>
          <w:fldChar w:fldCharType="separate"/>
        </w:r>
        <w:r w:rsidR="00AF33E2">
          <w:rPr>
            <w:noProof/>
            <w:webHidden/>
          </w:rPr>
          <w:t>4</w:t>
        </w:r>
        <w:r w:rsidR="00AF33E2">
          <w:rPr>
            <w:noProof/>
            <w:webHidden/>
          </w:rPr>
          <w:fldChar w:fldCharType="end"/>
        </w:r>
      </w:hyperlink>
    </w:p>
    <w:p w14:paraId="4E75915F" w14:textId="4FE830E2" w:rsidR="00AF33E2" w:rsidRDefault="003A1DA0">
      <w:pPr>
        <w:pStyle w:val="TOC3"/>
        <w:tabs>
          <w:tab w:val="right" w:leader="dot" w:pos="8296"/>
        </w:tabs>
        <w:rPr>
          <w:noProof/>
        </w:rPr>
      </w:pPr>
      <w:hyperlink w:anchor="_Toc9780720" w:history="1">
        <w:r w:rsidR="00AF33E2" w:rsidRPr="002242FE">
          <w:rPr>
            <w:rStyle w:val="a9"/>
            <w:noProof/>
          </w:rPr>
          <w:t>2.3.2测试策划</w:t>
        </w:r>
        <w:r w:rsidR="00AF33E2">
          <w:rPr>
            <w:noProof/>
            <w:webHidden/>
          </w:rPr>
          <w:tab/>
        </w:r>
        <w:r w:rsidR="00AF33E2">
          <w:rPr>
            <w:noProof/>
            <w:webHidden/>
          </w:rPr>
          <w:fldChar w:fldCharType="begin"/>
        </w:r>
        <w:r w:rsidR="00AF33E2">
          <w:rPr>
            <w:noProof/>
            <w:webHidden/>
          </w:rPr>
          <w:instrText xml:space="preserve"> PAGEREF _Toc9780720 \h </w:instrText>
        </w:r>
        <w:r w:rsidR="00AF33E2">
          <w:rPr>
            <w:noProof/>
            <w:webHidden/>
          </w:rPr>
        </w:r>
        <w:r w:rsidR="00AF33E2">
          <w:rPr>
            <w:noProof/>
            <w:webHidden/>
          </w:rPr>
          <w:fldChar w:fldCharType="separate"/>
        </w:r>
        <w:r w:rsidR="00AF33E2">
          <w:rPr>
            <w:noProof/>
            <w:webHidden/>
          </w:rPr>
          <w:t>4</w:t>
        </w:r>
        <w:r w:rsidR="00AF33E2">
          <w:rPr>
            <w:noProof/>
            <w:webHidden/>
          </w:rPr>
          <w:fldChar w:fldCharType="end"/>
        </w:r>
      </w:hyperlink>
    </w:p>
    <w:p w14:paraId="0F56BE69" w14:textId="78E33238" w:rsidR="00AF33E2" w:rsidRDefault="003A1DA0">
      <w:pPr>
        <w:pStyle w:val="TOC3"/>
        <w:tabs>
          <w:tab w:val="right" w:leader="dot" w:pos="8296"/>
        </w:tabs>
        <w:rPr>
          <w:noProof/>
        </w:rPr>
      </w:pPr>
      <w:hyperlink w:anchor="_Toc9780721" w:history="1">
        <w:r w:rsidR="00AF33E2" w:rsidRPr="002242FE">
          <w:rPr>
            <w:rStyle w:val="a9"/>
            <w:noProof/>
          </w:rPr>
          <w:t>2.3.3测试设计</w:t>
        </w:r>
        <w:r w:rsidR="00AF33E2">
          <w:rPr>
            <w:noProof/>
            <w:webHidden/>
          </w:rPr>
          <w:tab/>
        </w:r>
        <w:r w:rsidR="00AF33E2">
          <w:rPr>
            <w:noProof/>
            <w:webHidden/>
          </w:rPr>
          <w:fldChar w:fldCharType="begin"/>
        </w:r>
        <w:r w:rsidR="00AF33E2">
          <w:rPr>
            <w:noProof/>
            <w:webHidden/>
          </w:rPr>
          <w:instrText xml:space="preserve"> PAGEREF _Toc9780721 \h </w:instrText>
        </w:r>
        <w:r w:rsidR="00AF33E2">
          <w:rPr>
            <w:noProof/>
            <w:webHidden/>
          </w:rPr>
        </w:r>
        <w:r w:rsidR="00AF33E2">
          <w:rPr>
            <w:noProof/>
            <w:webHidden/>
          </w:rPr>
          <w:fldChar w:fldCharType="separate"/>
        </w:r>
        <w:r w:rsidR="00AF33E2">
          <w:rPr>
            <w:noProof/>
            <w:webHidden/>
          </w:rPr>
          <w:t>5</w:t>
        </w:r>
        <w:r w:rsidR="00AF33E2">
          <w:rPr>
            <w:noProof/>
            <w:webHidden/>
          </w:rPr>
          <w:fldChar w:fldCharType="end"/>
        </w:r>
      </w:hyperlink>
    </w:p>
    <w:p w14:paraId="0DD36DE8" w14:textId="7ABE50E7" w:rsidR="00AF33E2" w:rsidRDefault="003A1DA0">
      <w:pPr>
        <w:pStyle w:val="TOC3"/>
        <w:tabs>
          <w:tab w:val="right" w:leader="dot" w:pos="8296"/>
        </w:tabs>
        <w:rPr>
          <w:noProof/>
        </w:rPr>
      </w:pPr>
      <w:hyperlink w:anchor="_Toc9780722" w:history="1">
        <w:r w:rsidR="00AF33E2" w:rsidRPr="002242FE">
          <w:rPr>
            <w:rStyle w:val="a9"/>
            <w:noProof/>
          </w:rPr>
          <w:t>2.3.4测试执行</w:t>
        </w:r>
        <w:r w:rsidR="00AF33E2">
          <w:rPr>
            <w:noProof/>
            <w:webHidden/>
          </w:rPr>
          <w:tab/>
        </w:r>
        <w:r w:rsidR="00AF33E2">
          <w:rPr>
            <w:noProof/>
            <w:webHidden/>
          </w:rPr>
          <w:fldChar w:fldCharType="begin"/>
        </w:r>
        <w:r w:rsidR="00AF33E2">
          <w:rPr>
            <w:noProof/>
            <w:webHidden/>
          </w:rPr>
          <w:instrText xml:space="preserve"> PAGEREF _Toc9780722 \h </w:instrText>
        </w:r>
        <w:r w:rsidR="00AF33E2">
          <w:rPr>
            <w:noProof/>
            <w:webHidden/>
          </w:rPr>
        </w:r>
        <w:r w:rsidR="00AF33E2">
          <w:rPr>
            <w:noProof/>
            <w:webHidden/>
          </w:rPr>
          <w:fldChar w:fldCharType="separate"/>
        </w:r>
        <w:r w:rsidR="00AF33E2">
          <w:rPr>
            <w:noProof/>
            <w:webHidden/>
          </w:rPr>
          <w:t>5</w:t>
        </w:r>
        <w:r w:rsidR="00AF33E2">
          <w:rPr>
            <w:noProof/>
            <w:webHidden/>
          </w:rPr>
          <w:fldChar w:fldCharType="end"/>
        </w:r>
      </w:hyperlink>
    </w:p>
    <w:p w14:paraId="032C13C2" w14:textId="3A7C93EC" w:rsidR="00AF33E2" w:rsidRDefault="003A1DA0">
      <w:pPr>
        <w:pStyle w:val="TOC3"/>
        <w:tabs>
          <w:tab w:val="right" w:leader="dot" w:pos="8296"/>
        </w:tabs>
        <w:rPr>
          <w:noProof/>
        </w:rPr>
      </w:pPr>
      <w:hyperlink w:anchor="_Toc9780723" w:history="1">
        <w:r w:rsidR="00AF33E2" w:rsidRPr="002242FE">
          <w:rPr>
            <w:rStyle w:val="a9"/>
            <w:noProof/>
          </w:rPr>
          <w:t>2.3.5测试总结</w:t>
        </w:r>
        <w:r w:rsidR="00AF33E2">
          <w:rPr>
            <w:noProof/>
            <w:webHidden/>
          </w:rPr>
          <w:tab/>
        </w:r>
        <w:r w:rsidR="00AF33E2">
          <w:rPr>
            <w:noProof/>
            <w:webHidden/>
          </w:rPr>
          <w:fldChar w:fldCharType="begin"/>
        </w:r>
        <w:r w:rsidR="00AF33E2">
          <w:rPr>
            <w:noProof/>
            <w:webHidden/>
          </w:rPr>
          <w:instrText xml:space="preserve"> PAGEREF _Toc9780723 \h </w:instrText>
        </w:r>
        <w:r w:rsidR="00AF33E2">
          <w:rPr>
            <w:noProof/>
            <w:webHidden/>
          </w:rPr>
        </w:r>
        <w:r w:rsidR="00AF33E2">
          <w:rPr>
            <w:noProof/>
            <w:webHidden/>
          </w:rPr>
          <w:fldChar w:fldCharType="separate"/>
        </w:r>
        <w:r w:rsidR="00AF33E2">
          <w:rPr>
            <w:noProof/>
            <w:webHidden/>
          </w:rPr>
          <w:t>6</w:t>
        </w:r>
        <w:r w:rsidR="00AF33E2">
          <w:rPr>
            <w:noProof/>
            <w:webHidden/>
          </w:rPr>
          <w:fldChar w:fldCharType="end"/>
        </w:r>
      </w:hyperlink>
    </w:p>
    <w:p w14:paraId="4CFEAEFA" w14:textId="145D9BF2" w:rsidR="00AF33E2" w:rsidRDefault="003A1DA0">
      <w:pPr>
        <w:pStyle w:val="TOC2"/>
        <w:tabs>
          <w:tab w:val="right" w:leader="dot" w:pos="8296"/>
        </w:tabs>
        <w:rPr>
          <w:noProof/>
        </w:rPr>
      </w:pPr>
      <w:hyperlink w:anchor="_Toc9780724" w:history="1">
        <w:r w:rsidR="00AF33E2" w:rsidRPr="002242FE">
          <w:rPr>
            <w:rStyle w:val="a9"/>
            <w:noProof/>
          </w:rPr>
          <w:t>2.3.5.1测试时间</w:t>
        </w:r>
        <w:r w:rsidR="00AF33E2">
          <w:rPr>
            <w:noProof/>
            <w:webHidden/>
          </w:rPr>
          <w:tab/>
        </w:r>
        <w:r w:rsidR="00AF33E2">
          <w:rPr>
            <w:noProof/>
            <w:webHidden/>
          </w:rPr>
          <w:fldChar w:fldCharType="begin"/>
        </w:r>
        <w:r w:rsidR="00AF33E2">
          <w:rPr>
            <w:noProof/>
            <w:webHidden/>
          </w:rPr>
          <w:instrText xml:space="preserve"> PAGEREF _Toc9780724 \h </w:instrText>
        </w:r>
        <w:r w:rsidR="00AF33E2">
          <w:rPr>
            <w:noProof/>
            <w:webHidden/>
          </w:rPr>
        </w:r>
        <w:r w:rsidR="00AF33E2">
          <w:rPr>
            <w:noProof/>
            <w:webHidden/>
          </w:rPr>
          <w:fldChar w:fldCharType="separate"/>
        </w:r>
        <w:r w:rsidR="00AF33E2">
          <w:rPr>
            <w:noProof/>
            <w:webHidden/>
          </w:rPr>
          <w:t>6</w:t>
        </w:r>
        <w:r w:rsidR="00AF33E2">
          <w:rPr>
            <w:noProof/>
            <w:webHidden/>
          </w:rPr>
          <w:fldChar w:fldCharType="end"/>
        </w:r>
      </w:hyperlink>
    </w:p>
    <w:p w14:paraId="618B7AD2" w14:textId="5F13DDEF" w:rsidR="00AF33E2" w:rsidRDefault="003A1DA0">
      <w:pPr>
        <w:pStyle w:val="TOC2"/>
        <w:tabs>
          <w:tab w:val="right" w:leader="dot" w:pos="8296"/>
        </w:tabs>
        <w:rPr>
          <w:noProof/>
        </w:rPr>
      </w:pPr>
      <w:hyperlink w:anchor="_Toc9780725" w:history="1">
        <w:r w:rsidR="00AF33E2" w:rsidRPr="002242FE">
          <w:rPr>
            <w:rStyle w:val="a9"/>
            <w:noProof/>
          </w:rPr>
          <w:t>2.3.5.2测试范围</w:t>
        </w:r>
        <w:r w:rsidR="00AF33E2">
          <w:rPr>
            <w:noProof/>
            <w:webHidden/>
          </w:rPr>
          <w:tab/>
        </w:r>
        <w:r w:rsidR="00AF33E2">
          <w:rPr>
            <w:noProof/>
            <w:webHidden/>
          </w:rPr>
          <w:fldChar w:fldCharType="begin"/>
        </w:r>
        <w:r w:rsidR="00AF33E2">
          <w:rPr>
            <w:noProof/>
            <w:webHidden/>
          </w:rPr>
          <w:instrText xml:space="preserve"> PAGEREF _Toc9780725 \h </w:instrText>
        </w:r>
        <w:r w:rsidR="00AF33E2">
          <w:rPr>
            <w:noProof/>
            <w:webHidden/>
          </w:rPr>
        </w:r>
        <w:r w:rsidR="00AF33E2">
          <w:rPr>
            <w:noProof/>
            <w:webHidden/>
          </w:rPr>
          <w:fldChar w:fldCharType="separate"/>
        </w:r>
        <w:r w:rsidR="00AF33E2">
          <w:rPr>
            <w:noProof/>
            <w:webHidden/>
          </w:rPr>
          <w:t>6</w:t>
        </w:r>
        <w:r w:rsidR="00AF33E2">
          <w:rPr>
            <w:noProof/>
            <w:webHidden/>
          </w:rPr>
          <w:fldChar w:fldCharType="end"/>
        </w:r>
      </w:hyperlink>
    </w:p>
    <w:p w14:paraId="3EF3BE81" w14:textId="699C2C95" w:rsidR="00AF33E2" w:rsidRDefault="003A1DA0">
      <w:pPr>
        <w:pStyle w:val="TOC2"/>
        <w:tabs>
          <w:tab w:val="right" w:leader="dot" w:pos="8296"/>
        </w:tabs>
        <w:rPr>
          <w:noProof/>
        </w:rPr>
      </w:pPr>
      <w:hyperlink w:anchor="_Toc9780726" w:history="1">
        <w:r w:rsidR="00AF33E2" w:rsidRPr="002242FE">
          <w:rPr>
            <w:rStyle w:val="a9"/>
            <w:noProof/>
          </w:rPr>
          <w:t>2.3.5.3测试用例执行结果</w:t>
        </w:r>
        <w:r w:rsidR="00AF33E2">
          <w:rPr>
            <w:noProof/>
            <w:webHidden/>
          </w:rPr>
          <w:tab/>
        </w:r>
        <w:r w:rsidR="00AF33E2">
          <w:rPr>
            <w:noProof/>
            <w:webHidden/>
          </w:rPr>
          <w:fldChar w:fldCharType="begin"/>
        </w:r>
        <w:r w:rsidR="00AF33E2">
          <w:rPr>
            <w:noProof/>
            <w:webHidden/>
          </w:rPr>
          <w:instrText xml:space="preserve"> PAGEREF _Toc9780726 \h </w:instrText>
        </w:r>
        <w:r w:rsidR="00AF33E2">
          <w:rPr>
            <w:noProof/>
            <w:webHidden/>
          </w:rPr>
        </w:r>
        <w:r w:rsidR="00AF33E2">
          <w:rPr>
            <w:noProof/>
            <w:webHidden/>
          </w:rPr>
          <w:fldChar w:fldCharType="separate"/>
        </w:r>
        <w:r w:rsidR="00AF33E2">
          <w:rPr>
            <w:noProof/>
            <w:webHidden/>
          </w:rPr>
          <w:t>6</w:t>
        </w:r>
        <w:r w:rsidR="00AF33E2">
          <w:rPr>
            <w:noProof/>
            <w:webHidden/>
          </w:rPr>
          <w:fldChar w:fldCharType="end"/>
        </w:r>
      </w:hyperlink>
    </w:p>
    <w:p w14:paraId="27E02A24" w14:textId="5D347713" w:rsidR="00AF33E2" w:rsidRDefault="003A1DA0">
      <w:pPr>
        <w:pStyle w:val="TOC2"/>
        <w:tabs>
          <w:tab w:val="right" w:leader="dot" w:pos="8296"/>
        </w:tabs>
        <w:rPr>
          <w:noProof/>
        </w:rPr>
      </w:pPr>
      <w:hyperlink w:anchor="_Toc9780727" w:history="1">
        <w:r w:rsidR="00AF33E2" w:rsidRPr="002242FE">
          <w:rPr>
            <w:rStyle w:val="a9"/>
            <w:noProof/>
          </w:rPr>
          <w:t>2.3.5.4测试问题与风险分析</w:t>
        </w:r>
        <w:r w:rsidR="00AF33E2">
          <w:rPr>
            <w:noProof/>
            <w:webHidden/>
          </w:rPr>
          <w:tab/>
        </w:r>
        <w:r w:rsidR="00AF33E2">
          <w:rPr>
            <w:noProof/>
            <w:webHidden/>
          </w:rPr>
          <w:fldChar w:fldCharType="begin"/>
        </w:r>
        <w:r w:rsidR="00AF33E2">
          <w:rPr>
            <w:noProof/>
            <w:webHidden/>
          </w:rPr>
          <w:instrText xml:space="preserve"> PAGEREF _Toc9780727 \h </w:instrText>
        </w:r>
        <w:r w:rsidR="00AF33E2">
          <w:rPr>
            <w:noProof/>
            <w:webHidden/>
          </w:rPr>
        </w:r>
        <w:r w:rsidR="00AF33E2">
          <w:rPr>
            <w:noProof/>
            <w:webHidden/>
          </w:rPr>
          <w:fldChar w:fldCharType="separate"/>
        </w:r>
        <w:r w:rsidR="00AF33E2">
          <w:rPr>
            <w:noProof/>
            <w:webHidden/>
          </w:rPr>
          <w:t>7</w:t>
        </w:r>
        <w:r w:rsidR="00AF33E2">
          <w:rPr>
            <w:noProof/>
            <w:webHidden/>
          </w:rPr>
          <w:fldChar w:fldCharType="end"/>
        </w:r>
      </w:hyperlink>
    </w:p>
    <w:p w14:paraId="5DBD614C" w14:textId="6481ADF3" w:rsidR="00AF33E2" w:rsidRDefault="003A1DA0">
      <w:pPr>
        <w:pStyle w:val="TOC2"/>
        <w:tabs>
          <w:tab w:val="right" w:leader="dot" w:pos="8296"/>
        </w:tabs>
        <w:rPr>
          <w:noProof/>
        </w:rPr>
      </w:pPr>
      <w:hyperlink w:anchor="_Toc9780728" w:history="1">
        <w:r w:rsidR="00AF33E2" w:rsidRPr="002242FE">
          <w:rPr>
            <w:rStyle w:val="a9"/>
            <w:noProof/>
          </w:rPr>
          <w:t>2.3.5.5测试结果分析</w:t>
        </w:r>
        <w:r w:rsidR="00AF33E2">
          <w:rPr>
            <w:noProof/>
            <w:webHidden/>
          </w:rPr>
          <w:tab/>
        </w:r>
        <w:r w:rsidR="00AF33E2">
          <w:rPr>
            <w:noProof/>
            <w:webHidden/>
          </w:rPr>
          <w:fldChar w:fldCharType="begin"/>
        </w:r>
        <w:r w:rsidR="00AF33E2">
          <w:rPr>
            <w:noProof/>
            <w:webHidden/>
          </w:rPr>
          <w:instrText xml:space="preserve"> PAGEREF _Toc9780728 \h </w:instrText>
        </w:r>
        <w:r w:rsidR="00AF33E2">
          <w:rPr>
            <w:noProof/>
            <w:webHidden/>
          </w:rPr>
        </w:r>
        <w:r w:rsidR="00AF33E2">
          <w:rPr>
            <w:noProof/>
            <w:webHidden/>
          </w:rPr>
          <w:fldChar w:fldCharType="separate"/>
        </w:r>
        <w:r w:rsidR="00AF33E2">
          <w:rPr>
            <w:noProof/>
            <w:webHidden/>
          </w:rPr>
          <w:t>7</w:t>
        </w:r>
        <w:r w:rsidR="00AF33E2">
          <w:rPr>
            <w:noProof/>
            <w:webHidden/>
          </w:rPr>
          <w:fldChar w:fldCharType="end"/>
        </w:r>
      </w:hyperlink>
    </w:p>
    <w:p w14:paraId="454A7F9E" w14:textId="07871B76" w:rsidR="00AF33E2" w:rsidRDefault="003A1DA0">
      <w:pPr>
        <w:pStyle w:val="TOC2"/>
        <w:tabs>
          <w:tab w:val="right" w:leader="dot" w:pos="8296"/>
        </w:tabs>
        <w:rPr>
          <w:noProof/>
        </w:rPr>
      </w:pPr>
      <w:hyperlink w:anchor="_Toc9780729" w:history="1">
        <w:r w:rsidR="00AF33E2" w:rsidRPr="002242FE">
          <w:rPr>
            <w:rStyle w:val="a9"/>
            <w:noProof/>
          </w:rPr>
          <w:t>2.4测试方法</w:t>
        </w:r>
        <w:r w:rsidR="00AF33E2">
          <w:rPr>
            <w:noProof/>
            <w:webHidden/>
          </w:rPr>
          <w:tab/>
        </w:r>
        <w:r w:rsidR="00AF33E2">
          <w:rPr>
            <w:noProof/>
            <w:webHidden/>
          </w:rPr>
          <w:fldChar w:fldCharType="begin"/>
        </w:r>
        <w:r w:rsidR="00AF33E2">
          <w:rPr>
            <w:noProof/>
            <w:webHidden/>
          </w:rPr>
          <w:instrText xml:space="preserve"> PAGEREF _Toc9780729 \h </w:instrText>
        </w:r>
        <w:r w:rsidR="00AF33E2">
          <w:rPr>
            <w:noProof/>
            <w:webHidden/>
          </w:rPr>
        </w:r>
        <w:r w:rsidR="00AF33E2">
          <w:rPr>
            <w:noProof/>
            <w:webHidden/>
          </w:rPr>
          <w:fldChar w:fldCharType="separate"/>
        </w:r>
        <w:r w:rsidR="00AF33E2">
          <w:rPr>
            <w:noProof/>
            <w:webHidden/>
          </w:rPr>
          <w:t>7</w:t>
        </w:r>
        <w:r w:rsidR="00AF33E2">
          <w:rPr>
            <w:noProof/>
            <w:webHidden/>
          </w:rPr>
          <w:fldChar w:fldCharType="end"/>
        </w:r>
      </w:hyperlink>
    </w:p>
    <w:p w14:paraId="560EB686" w14:textId="0B347D41" w:rsidR="00AF33E2" w:rsidRDefault="003A1DA0">
      <w:pPr>
        <w:pStyle w:val="TOC3"/>
        <w:tabs>
          <w:tab w:val="right" w:leader="dot" w:pos="8296"/>
        </w:tabs>
        <w:rPr>
          <w:noProof/>
        </w:rPr>
      </w:pPr>
      <w:hyperlink w:anchor="_Toc9780730" w:history="1">
        <w:r w:rsidR="00AF33E2" w:rsidRPr="002242FE">
          <w:rPr>
            <w:rStyle w:val="a9"/>
            <w:noProof/>
          </w:rPr>
          <w:t>2.4.1静态测试方法</w:t>
        </w:r>
        <w:r w:rsidR="00AF33E2">
          <w:rPr>
            <w:noProof/>
            <w:webHidden/>
          </w:rPr>
          <w:tab/>
        </w:r>
        <w:r w:rsidR="00AF33E2">
          <w:rPr>
            <w:noProof/>
            <w:webHidden/>
          </w:rPr>
          <w:fldChar w:fldCharType="begin"/>
        </w:r>
        <w:r w:rsidR="00AF33E2">
          <w:rPr>
            <w:noProof/>
            <w:webHidden/>
          </w:rPr>
          <w:instrText xml:space="preserve"> PAGEREF _Toc9780730 \h </w:instrText>
        </w:r>
        <w:r w:rsidR="00AF33E2">
          <w:rPr>
            <w:noProof/>
            <w:webHidden/>
          </w:rPr>
        </w:r>
        <w:r w:rsidR="00AF33E2">
          <w:rPr>
            <w:noProof/>
            <w:webHidden/>
          </w:rPr>
          <w:fldChar w:fldCharType="separate"/>
        </w:r>
        <w:r w:rsidR="00AF33E2">
          <w:rPr>
            <w:noProof/>
            <w:webHidden/>
          </w:rPr>
          <w:t>7</w:t>
        </w:r>
        <w:r w:rsidR="00AF33E2">
          <w:rPr>
            <w:noProof/>
            <w:webHidden/>
          </w:rPr>
          <w:fldChar w:fldCharType="end"/>
        </w:r>
      </w:hyperlink>
    </w:p>
    <w:p w14:paraId="0D7D22A0" w14:textId="35DD7508" w:rsidR="00AF33E2" w:rsidRDefault="003A1DA0">
      <w:pPr>
        <w:pStyle w:val="TOC3"/>
        <w:tabs>
          <w:tab w:val="right" w:leader="dot" w:pos="8296"/>
        </w:tabs>
        <w:rPr>
          <w:noProof/>
        </w:rPr>
      </w:pPr>
      <w:hyperlink w:anchor="_Toc9780731" w:history="1">
        <w:r w:rsidR="00AF33E2" w:rsidRPr="002242FE">
          <w:rPr>
            <w:rStyle w:val="a9"/>
            <w:noProof/>
          </w:rPr>
          <w:t>2.4.2动态测试方法</w:t>
        </w:r>
        <w:r w:rsidR="00AF33E2">
          <w:rPr>
            <w:noProof/>
            <w:webHidden/>
          </w:rPr>
          <w:tab/>
        </w:r>
        <w:r w:rsidR="00AF33E2">
          <w:rPr>
            <w:noProof/>
            <w:webHidden/>
          </w:rPr>
          <w:fldChar w:fldCharType="begin"/>
        </w:r>
        <w:r w:rsidR="00AF33E2">
          <w:rPr>
            <w:noProof/>
            <w:webHidden/>
          </w:rPr>
          <w:instrText xml:space="preserve"> PAGEREF _Toc9780731 \h </w:instrText>
        </w:r>
        <w:r w:rsidR="00AF33E2">
          <w:rPr>
            <w:noProof/>
            <w:webHidden/>
          </w:rPr>
        </w:r>
        <w:r w:rsidR="00AF33E2">
          <w:rPr>
            <w:noProof/>
            <w:webHidden/>
          </w:rPr>
          <w:fldChar w:fldCharType="separate"/>
        </w:r>
        <w:r w:rsidR="00AF33E2">
          <w:rPr>
            <w:noProof/>
            <w:webHidden/>
          </w:rPr>
          <w:t>7</w:t>
        </w:r>
        <w:r w:rsidR="00AF33E2">
          <w:rPr>
            <w:noProof/>
            <w:webHidden/>
          </w:rPr>
          <w:fldChar w:fldCharType="end"/>
        </w:r>
      </w:hyperlink>
    </w:p>
    <w:p w14:paraId="14A615D7" w14:textId="7F573E5A" w:rsidR="00AF33E2" w:rsidRDefault="003A1DA0">
      <w:pPr>
        <w:pStyle w:val="TOC2"/>
        <w:tabs>
          <w:tab w:val="right" w:leader="dot" w:pos="8296"/>
        </w:tabs>
        <w:rPr>
          <w:noProof/>
        </w:rPr>
      </w:pPr>
      <w:hyperlink w:anchor="_Toc9780732" w:history="1">
        <w:r w:rsidR="00AF33E2" w:rsidRPr="002242FE">
          <w:rPr>
            <w:rStyle w:val="a9"/>
            <w:noProof/>
          </w:rPr>
          <w:t>2.5测试用例</w:t>
        </w:r>
        <w:r w:rsidR="00AF33E2">
          <w:rPr>
            <w:noProof/>
            <w:webHidden/>
          </w:rPr>
          <w:tab/>
        </w:r>
        <w:r w:rsidR="00AF33E2">
          <w:rPr>
            <w:noProof/>
            <w:webHidden/>
          </w:rPr>
          <w:fldChar w:fldCharType="begin"/>
        </w:r>
        <w:r w:rsidR="00AF33E2">
          <w:rPr>
            <w:noProof/>
            <w:webHidden/>
          </w:rPr>
          <w:instrText xml:space="preserve"> PAGEREF _Toc9780732 \h </w:instrText>
        </w:r>
        <w:r w:rsidR="00AF33E2">
          <w:rPr>
            <w:noProof/>
            <w:webHidden/>
          </w:rPr>
        </w:r>
        <w:r w:rsidR="00AF33E2">
          <w:rPr>
            <w:noProof/>
            <w:webHidden/>
          </w:rPr>
          <w:fldChar w:fldCharType="separate"/>
        </w:r>
        <w:r w:rsidR="00AF33E2">
          <w:rPr>
            <w:noProof/>
            <w:webHidden/>
          </w:rPr>
          <w:t>8</w:t>
        </w:r>
        <w:r w:rsidR="00AF33E2">
          <w:rPr>
            <w:noProof/>
            <w:webHidden/>
          </w:rPr>
          <w:fldChar w:fldCharType="end"/>
        </w:r>
      </w:hyperlink>
    </w:p>
    <w:p w14:paraId="42A0980C" w14:textId="09B7C712" w:rsidR="00AF33E2" w:rsidRDefault="003A1DA0">
      <w:pPr>
        <w:pStyle w:val="TOC3"/>
        <w:tabs>
          <w:tab w:val="right" w:leader="dot" w:pos="8296"/>
        </w:tabs>
        <w:rPr>
          <w:noProof/>
        </w:rPr>
      </w:pPr>
      <w:hyperlink w:anchor="_Toc9780733" w:history="1">
        <w:r w:rsidR="00AF33E2" w:rsidRPr="002242FE">
          <w:rPr>
            <w:rStyle w:val="a9"/>
            <w:noProof/>
          </w:rPr>
          <w:t>2.5.1测试用例设计原则</w:t>
        </w:r>
        <w:r w:rsidR="00AF33E2">
          <w:rPr>
            <w:noProof/>
            <w:webHidden/>
          </w:rPr>
          <w:tab/>
        </w:r>
        <w:r w:rsidR="00AF33E2">
          <w:rPr>
            <w:noProof/>
            <w:webHidden/>
          </w:rPr>
          <w:fldChar w:fldCharType="begin"/>
        </w:r>
        <w:r w:rsidR="00AF33E2">
          <w:rPr>
            <w:noProof/>
            <w:webHidden/>
          </w:rPr>
          <w:instrText xml:space="preserve"> PAGEREF _Toc9780733 \h </w:instrText>
        </w:r>
        <w:r w:rsidR="00AF33E2">
          <w:rPr>
            <w:noProof/>
            <w:webHidden/>
          </w:rPr>
        </w:r>
        <w:r w:rsidR="00AF33E2">
          <w:rPr>
            <w:noProof/>
            <w:webHidden/>
          </w:rPr>
          <w:fldChar w:fldCharType="separate"/>
        </w:r>
        <w:r w:rsidR="00AF33E2">
          <w:rPr>
            <w:noProof/>
            <w:webHidden/>
          </w:rPr>
          <w:t>8</w:t>
        </w:r>
        <w:r w:rsidR="00AF33E2">
          <w:rPr>
            <w:noProof/>
            <w:webHidden/>
          </w:rPr>
          <w:fldChar w:fldCharType="end"/>
        </w:r>
      </w:hyperlink>
    </w:p>
    <w:p w14:paraId="25F5CE04" w14:textId="31296211" w:rsidR="00AF33E2" w:rsidRDefault="003A1DA0">
      <w:pPr>
        <w:pStyle w:val="TOC3"/>
        <w:tabs>
          <w:tab w:val="right" w:leader="dot" w:pos="8296"/>
        </w:tabs>
        <w:rPr>
          <w:noProof/>
        </w:rPr>
      </w:pPr>
      <w:hyperlink w:anchor="_Toc9780734" w:history="1">
        <w:r w:rsidR="00AF33E2" w:rsidRPr="002242FE">
          <w:rPr>
            <w:rStyle w:val="a9"/>
            <w:noProof/>
          </w:rPr>
          <w:t>2.5.2测试用例要素</w:t>
        </w:r>
        <w:r w:rsidR="00AF33E2">
          <w:rPr>
            <w:noProof/>
            <w:webHidden/>
          </w:rPr>
          <w:tab/>
        </w:r>
        <w:r w:rsidR="00AF33E2">
          <w:rPr>
            <w:noProof/>
            <w:webHidden/>
          </w:rPr>
          <w:fldChar w:fldCharType="begin"/>
        </w:r>
        <w:r w:rsidR="00AF33E2">
          <w:rPr>
            <w:noProof/>
            <w:webHidden/>
          </w:rPr>
          <w:instrText xml:space="preserve"> PAGEREF _Toc9780734 \h </w:instrText>
        </w:r>
        <w:r w:rsidR="00AF33E2">
          <w:rPr>
            <w:noProof/>
            <w:webHidden/>
          </w:rPr>
        </w:r>
        <w:r w:rsidR="00AF33E2">
          <w:rPr>
            <w:noProof/>
            <w:webHidden/>
          </w:rPr>
          <w:fldChar w:fldCharType="separate"/>
        </w:r>
        <w:r w:rsidR="00AF33E2">
          <w:rPr>
            <w:noProof/>
            <w:webHidden/>
          </w:rPr>
          <w:t>8</w:t>
        </w:r>
        <w:r w:rsidR="00AF33E2">
          <w:rPr>
            <w:noProof/>
            <w:webHidden/>
          </w:rPr>
          <w:fldChar w:fldCharType="end"/>
        </w:r>
      </w:hyperlink>
    </w:p>
    <w:p w14:paraId="61ED3822" w14:textId="2F20B505" w:rsidR="00AF33E2" w:rsidRDefault="003A1DA0">
      <w:pPr>
        <w:pStyle w:val="TOC2"/>
        <w:tabs>
          <w:tab w:val="right" w:leader="dot" w:pos="8296"/>
        </w:tabs>
        <w:rPr>
          <w:noProof/>
        </w:rPr>
      </w:pPr>
      <w:hyperlink w:anchor="_Toc9780735" w:history="1">
        <w:r w:rsidR="00AF33E2" w:rsidRPr="002242FE">
          <w:rPr>
            <w:rStyle w:val="a9"/>
            <w:noProof/>
          </w:rPr>
          <w:t>2.6测试管理</w:t>
        </w:r>
        <w:r w:rsidR="00AF33E2">
          <w:rPr>
            <w:noProof/>
            <w:webHidden/>
          </w:rPr>
          <w:tab/>
        </w:r>
        <w:r w:rsidR="00AF33E2">
          <w:rPr>
            <w:noProof/>
            <w:webHidden/>
          </w:rPr>
          <w:fldChar w:fldCharType="begin"/>
        </w:r>
        <w:r w:rsidR="00AF33E2">
          <w:rPr>
            <w:noProof/>
            <w:webHidden/>
          </w:rPr>
          <w:instrText xml:space="preserve"> PAGEREF _Toc9780735 \h </w:instrText>
        </w:r>
        <w:r w:rsidR="00AF33E2">
          <w:rPr>
            <w:noProof/>
            <w:webHidden/>
          </w:rPr>
        </w:r>
        <w:r w:rsidR="00AF33E2">
          <w:rPr>
            <w:noProof/>
            <w:webHidden/>
          </w:rPr>
          <w:fldChar w:fldCharType="separate"/>
        </w:r>
        <w:r w:rsidR="00AF33E2">
          <w:rPr>
            <w:noProof/>
            <w:webHidden/>
          </w:rPr>
          <w:t>9</w:t>
        </w:r>
        <w:r w:rsidR="00AF33E2">
          <w:rPr>
            <w:noProof/>
            <w:webHidden/>
          </w:rPr>
          <w:fldChar w:fldCharType="end"/>
        </w:r>
      </w:hyperlink>
    </w:p>
    <w:p w14:paraId="648F5188" w14:textId="670A29ED" w:rsidR="00AF33E2" w:rsidRDefault="003A1DA0">
      <w:pPr>
        <w:pStyle w:val="TOC3"/>
        <w:tabs>
          <w:tab w:val="right" w:leader="dot" w:pos="8296"/>
        </w:tabs>
        <w:rPr>
          <w:noProof/>
        </w:rPr>
      </w:pPr>
      <w:hyperlink w:anchor="_Toc9780736" w:history="1">
        <w:r w:rsidR="00AF33E2" w:rsidRPr="002242FE">
          <w:rPr>
            <w:rStyle w:val="a9"/>
            <w:noProof/>
          </w:rPr>
          <w:t>2.6.1过程管理</w:t>
        </w:r>
        <w:r w:rsidR="00AF33E2">
          <w:rPr>
            <w:noProof/>
            <w:webHidden/>
          </w:rPr>
          <w:tab/>
        </w:r>
        <w:r w:rsidR="00AF33E2">
          <w:rPr>
            <w:noProof/>
            <w:webHidden/>
          </w:rPr>
          <w:fldChar w:fldCharType="begin"/>
        </w:r>
        <w:r w:rsidR="00AF33E2">
          <w:rPr>
            <w:noProof/>
            <w:webHidden/>
          </w:rPr>
          <w:instrText xml:space="preserve"> PAGEREF _Toc9780736 \h </w:instrText>
        </w:r>
        <w:r w:rsidR="00AF33E2">
          <w:rPr>
            <w:noProof/>
            <w:webHidden/>
          </w:rPr>
        </w:r>
        <w:r w:rsidR="00AF33E2">
          <w:rPr>
            <w:noProof/>
            <w:webHidden/>
          </w:rPr>
          <w:fldChar w:fldCharType="separate"/>
        </w:r>
        <w:r w:rsidR="00AF33E2">
          <w:rPr>
            <w:noProof/>
            <w:webHidden/>
          </w:rPr>
          <w:t>9</w:t>
        </w:r>
        <w:r w:rsidR="00AF33E2">
          <w:rPr>
            <w:noProof/>
            <w:webHidden/>
          </w:rPr>
          <w:fldChar w:fldCharType="end"/>
        </w:r>
      </w:hyperlink>
    </w:p>
    <w:p w14:paraId="6937BECC" w14:textId="4D83DA22" w:rsidR="00AF33E2" w:rsidRDefault="003A1DA0">
      <w:pPr>
        <w:pStyle w:val="TOC3"/>
        <w:tabs>
          <w:tab w:val="right" w:leader="dot" w:pos="8296"/>
        </w:tabs>
        <w:rPr>
          <w:noProof/>
        </w:rPr>
      </w:pPr>
      <w:hyperlink w:anchor="_Toc9780737" w:history="1">
        <w:r w:rsidR="00AF33E2" w:rsidRPr="002242FE">
          <w:rPr>
            <w:rStyle w:val="a9"/>
            <w:noProof/>
          </w:rPr>
          <w:t>2.6.2配置管理</w:t>
        </w:r>
        <w:r w:rsidR="00AF33E2">
          <w:rPr>
            <w:noProof/>
            <w:webHidden/>
          </w:rPr>
          <w:tab/>
        </w:r>
        <w:r w:rsidR="00AF33E2">
          <w:rPr>
            <w:noProof/>
            <w:webHidden/>
          </w:rPr>
          <w:fldChar w:fldCharType="begin"/>
        </w:r>
        <w:r w:rsidR="00AF33E2">
          <w:rPr>
            <w:noProof/>
            <w:webHidden/>
          </w:rPr>
          <w:instrText xml:space="preserve"> PAGEREF _Toc9780737 \h </w:instrText>
        </w:r>
        <w:r w:rsidR="00AF33E2">
          <w:rPr>
            <w:noProof/>
            <w:webHidden/>
          </w:rPr>
        </w:r>
        <w:r w:rsidR="00AF33E2">
          <w:rPr>
            <w:noProof/>
            <w:webHidden/>
          </w:rPr>
          <w:fldChar w:fldCharType="separate"/>
        </w:r>
        <w:r w:rsidR="00AF33E2">
          <w:rPr>
            <w:noProof/>
            <w:webHidden/>
          </w:rPr>
          <w:t>10</w:t>
        </w:r>
        <w:r w:rsidR="00AF33E2">
          <w:rPr>
            <w:noProof/>
            <w:webHidden/>
          </w:rPr>
          <w:fldChar w:fldCharType="end"/>
        </w:r>
      </w:hyperlink>
    </w:p>
    <w:p w14:paraId="1A9F83A2" w14:textId="7F989B77" w:rsidR="00AF33E2" w:rsidRDefault="003A1DA0">
      <w:pPr>
        <w:pStyle w:val="TOC1"/>
        <w:tabs>
          <w:tab w:val="right" w:leader="dot" w:pos="8296"/>
        </w:tabs>
        <w:rPr>
          <w:noProof/>
        </w:rPr>
      </w:pPr>
      <w:hyperlink w:anchor="_Toc9780738" w:history="1">
        <w:r w:rsidR="00AF33E2" w:rsidRPr="002242FE">
          <w:rPr>
            <w:rStyle w:val="a9"/>
            <w:noProof/>
          </w:rPr>
          <w:t>3综合评价</w:t>
        </w:r>
        <w:r w:rsidR="00AF33E2">
          <w:rPr>
            <w:noProof/>
            <w:webHidden/>
          </w:rPr>
          <w:tab/>
        </w:r>
        <w:r w:rsidR="00AF33E2">
          <w:rPr>
            <w:noProof/>
            <w:webHidden/>
          </w:rPr>
          <w:fldChar w:fldCharType="begin"/>
        </w:r>
        <w:r w:rsidR="00AF33E2">
          <w:rPr>
            <w:noProof/>
            <w:webHidden/>
          </w:rPr>
          <w:instrText xml:space="preserve"> PAGEREF _Toc9780738 \h </w:instrText>
        </w:r>
        <w:r w:rsidR="00AF33E2">
          <w:rPr>
            <w:noProof/>
            <w:webHidden/>
          </w:rPr>
        </w:r>
        <w:r w:rsidR="00AF33E2">
          <w:rPr>
            <w:noProof/>
            <w:webHidden/>
          </w:rPr>
          <w:fldChar w:fldCharType="separate"/>
        </w:r>
        <w:r w:rsidR="00AF33E2">
          <w:rPr>
            <w:noProof/>
            <w:webHidden/>
          </w:rPr>
          <w:t>11</w:t>
        </w:r>
        <w:r w:rsidR="00AF33E2">
          <w:rPr>
            <w:noProof/>
            <w:webHidden/>
          </w:rPr>
          <w:fldChar w:fldCharType="end"/>
        </w:r>
      </w:hyperlink>
    </w:p>
    <w:p w14:paraId="7489AA6D" w14:textId="6430A014" w:rsidR="00AF33E2" w:rsidRDefault="003A1DA0">
      <w:pPr>
        <w:pStyle w:val="TOC2"/>
        <w:tabs>
          <w:tab w:val="right" w:leader="dot" w:pos="8296"/>
        </w:tabs>
        <w:rPr>
          <w:noProof/>
        </w:rPr>
      </w:pPr>
      <w:hyperlink w:anchor="_Toc9780739" w:history="1">
        <w:r w:rsidR="00AF33E2" w:rsidRPr="002242FE">
          <w:rPr>
            <w:rStyle w:val="a9"/>
            <w:noProof/>
          </w:rPr>
          <w:t>3.1软件能力</w:t>
        </w:r>
        <w:r w:rsidR="00AF33E2">
          <w:rPr>
            <w:noProof/>
            <w:webHidden/>
          </w:rPr>
          <w:tab/>
        </w:r>
        <w:r w:rsidR="00AF33E2">
          <w:rPr>
            <w:noProof/>
            <w:webHidden/>
          </w:rPr>
          <w:fldChar w:fldCharType="begin"/>
        </w:r>
        <w:r w:rsidR="00AF33E2">
          <w:rPr>
            <w:noProof/>
            <w:webHidden/>
          </w:rPr>
          <w:instrText xml:space="preserve"> PAGEREF _Toc9780739 \h </w:instrText>
        </w:r>
        <w:r w:rsidR="00AF33E2">
          <w:rPr>
            <w:noProof/>
            <w:webHidden/>
          </w:rPr>
        </w:r>
        <w:r w:rsidR="00AF33E2">
          <w:rPr>
            <w:noProof/>
            <w:webHidden/>
          </w:rPr>
          <w:fldChar w:fldCharType="separate"/>
        </w:r>
        <w:r w:rsidR="00AF33E2">
          <w:rPr>
            <w:noProof/>
            <w:webHidden/>
          </w:rPr>
          <w:t>11</w:t>
        </w:r>
        <w:r w:rsidR="00AF33E2">
          <w:rPr>
            <w:noProof/>
            <w:webHidden/>
          </w:rPr>
          <w:fldChar w:fldCharType="end"/>
        </w:r>
      </w:hyperlink>
    </w:p>
    <w:p w14:paraId="605C09DD" w14:textId="78D4CD08" w:rsidR="00AF33E2" w:rsidRDefault="003A1DA0">
      <w:pPr>
        <w:pStyle w:val="TOC2"/>
        <w:tabs>
          <w:tab w:val="right" w:leader="dot" w:pos="8296"/>
        </w:tabs>
        <w:rPr>
          <w:noProof/>
        </w:rPr>
      </w:pPr>
      <w:hyperlink w:anchor="_Toc9780740" w:history="1">
        <w:r w:rsidR="00AF33E2" w:rsidRPr="002242FE">
          <w:rPr>
            <w:rStyle w:val="a9"/>
            <w:noProof/>
          </w:rPr>
          <w:t>3.2建议</w:t>
        </w:r>
        <w:r w:rsidR="00AF33E2">
          <w:rPr>
            <w:noProof/>
            <w:webHidden/>
          </w:rPr>
          <w:tab/>
        </w:r>
        <w:r w:rsidR="00AF33E2">
          <w:rPr>
            <w:noProof/>
            <w:webHidden/>
          </w:rPr>
          <w:fldChar w:fldCharType="begin"/>
        </w:r>
        <w:r w:rsidR="00AF33E2">
          <w:rPr>
            <w:noProof/>
            <w:webHidden/>
          </w:rPr>
          <w:instrText xml:space="preserve"> PAGEREF _Toc9780740 \h </w:instrText>
        </w:r>
        <w:r w:rsidR="00AF33E2">
          <w:rPr>
            <w:noProof/>
            <w:webHidden/>
          </w:rPr>
        </w:r>
        <w:r w:rsidR="00AF33E2">
          <w:rPr>
            <w:noProof/>
            <w:webHidden/>
          </w:rPr>
          <w:fldChar w:fldCharType="separate"/>
        </w:r>
        <w:r w:rsidR="00AF33E2">
          <w:rPr>
            <w:noProof/>
            <w:webHidden/>
          </w:rPr>
          <w:t>11</w:t>
        </w:r>
        <w:r w:rsidR="00AF33E2">
          <w:rPr>
            <w:noProof/>
            <w:webHidden/>
          </w:rPr>
          <w:fldChar w:fldCharType="end"/>
        </w:r>
      </w:hyperlink>
    </w:p>
    <w:p w14:paraId="495A0F7D" w14:textId="7A5CEE34" w:rsidR="006E75C1" w:rsidRDefault="00AF33E2">
      <w:r>
        <w:fldChar w:fldCharType="end"/>
      </w:r>
    </w:p>
    <w:p w14:paraId="551EFE37" w14:textId="77777777" w:rsidR="006E75C1" w:rsidRDefault="006E75C1">
      <w:pPr>
        <w:widowControl/>
        <w:jc w:val="left"/>
      </w:pPr>
      <w:r>
        <w:br w:type="page"/>
      </w:r>
    </w:p>
    <w:p w14:paraId="0FFD0AD0" w14:textId="77777777" w:rsidR="006E75C1" w:rsidRPr="00D47B64" w:rsidRDefault="006E75C1" w:rsidP="006E75C1">
      <w:pPr>
        <w:pStyle w:val="1"/>
      </w:pPr>
      <w:bookmarkStart w:id="0" w:name="_Toc7897295"/>
      <w:bookmarkStart w:id="1" w:name="_Toc9780710"/>
      <w:r w:rsidRPr="00D47B64">
        <w:lastRenderedPageBreak/>
        <w:t>1.引言</w:t>
      </w:r>
      <w:bookmarkEnd w:id="0"/>
      <w:bookmarkEnd w:id="1"/>
    </w:p>
    <w:p w14:paraId="79948C0D" w14:textId="77777777" w:rsidR="006E75C1" w:rsidRPr="009C3BBA" w:rsidRDefault="006E75C1" w:rsidP="006E75C1">
      <w:pPr>
        <w:pStyle w:val="2"/>
      </w:pPr>
      <w:bookmarkStart w:id="2" w:name="_Toc7897296"/>
      <w:bookmarkStart w:id="3" w:name="_Toc9780711"/>
      <w:r w:rsidRPr="00D47B64">
        <w:t>1.1编写目的</w:t>
      </w:r>
      <w:bookmarkEnd w:id="2"/>
      <w:bookmarkEnd w:id="3"/>
    </w:p>
    <w:p w14:paraId="52CDBB4B" w14:textId="77777777" w:rsidR="006E75C1" w:rsidRDefault="006E75C1" w:rsidP="006E75C1">
      <w:pPr>
        <w:ind w:firstLine="420"/>
        <w:rPr>
          <w:rFonts w:ascii="Arial" w:hAnsi="Arial" w:cs="Arial"/>
          <w:color w:val="333333"/>
          <w:szCs w:val="21"/>
        </w:rPr>
      </w:pPr>
      <w:r>
        <w:rPr>
          <w:rFonts w:ascii="Arial" w:hAnsi="Arial" w:cs="Arial" w:hint="eastAsia"/>
          <w:color w:val="333333"/>
          <w:szCs w:val="21"/>
        </w:rPr>
        <w:t>目的：</w:t>
      </w:r>
    </w:p>
    <w:p w14:paraId="39970DBB" w14:textId="77777777" w:rsidR="006E75C1" w:rsidRDefault="006E75C1" w:rsidP="006E75C1">
      <w:pPr>
        <w:ind w:left="420" w:firstLine="420"/>
        <w:rPr>
          <w:rFonts w:ascii="Arial" w:hAnsi="Arial" w:cs="Arial"/>
          <w:color w:val="333333"/>
          <w:szCs w:val="21"/>
        </w:rPr>
      </w:pPr>
      <w:r>
        <w:rPr>
          <w:rFonts w:ascii="Arial" w:hAnsi="Arial" w:cs="Arial"/>
          <w:color w:val="333333"/>
          <w:szCs w:val="21"/>
        </w:rPr>
        <w:t>说明对程序系统的设计考虑，包括程序系统</w:t>
      </w:r>
      <w:r>
        <w:rPr>
          <w:rFonts w:ascii="Arial" w:hAnsi="Arial" w:cs="Arial" w:hint="eastAsia"/>
          <w:color w:val="333333"/>
          <w:szCs w:val="21"/>
        </w:rPr>
        <w:t>的模块设计说明</w:t>
      </w:r>
    </w:p>
    <w:p w14:paraId="72F67E78" w14:textId="77777777" w:rsidR="006E75C1" w:rsidRDefault="006E75C1" w:rsidP="006E75C1">
      <w:pPr>
        <w:ind w:left="420" w:firstLine="420"/>
        <w:rPr>
          <w:rFonts w:ascii="Arial" w:hAnsi="Arial" w:cs="Arial"/>
          <w:color w:val="333333"/>
          <w:szCs w:val="21"/>
        </w:rPr>
      </w:pPr>
      <w:r>
        <w:rPr>
          <w:rFonts w:ascii="Arial" w:hAnsi="Arial" w:cs="Arial" w:hint="eastAsia"/>
          <w:color w:val="333333"/>
          <w:szCs w:val="21"/>
        </w:rPr>
        <w:t>包括模块描述、功能说明、性能解释、输出项输入项，设计方法（算法）流程逻辑</w:t>
      </w:r>
      <w:r>
        <w:rPr>
          <w:rFonts w:ascii="Arial" w:hAnsi="Arial" w:cs="Arial" w:hint="eastAsia"/>
          <w:color w:val="333333"/>
          <w:szCs w:val="21"/>
        </w:rPr>
        <w:t xml:space="preserve"> </w:t>
      </w:r>
      <w:r>
        <w:rPr>
          <w:rFonts w:ascii="Arial" w:hAnsi="Arial" w:cs="Arial" w:hint="eastAsia"/>
          <w:color w:val="333333"/>
          <w:szCs w:val="21"/>
        </w:rPr>
        <w:t>接口，存储分配，注释设计、限制条件、测试计划以及尚未解决的问题进行详细的说明，为实现代码做好充足的准备</w:t>
      </w:r>
    </w:p>
    <w:p w14:paraId="755EC2FE" w14:textId="77777777" w:rsidR="006E75C1" w:rsidRDefault="006E75C1" w:rsidP="006E75C1">
      <w:pPr>
        <w:ind w:firstLine="420"/>
        <w:rPr>
          <w:rFonts w:ascii="Arial" w:hAnsi="Arial" w:cs="Arial"/>
          <w:color w:val="333333"/>
          <w:szCs w:val="21"/>
        </w:rPr>
      </w:pPr>
      <w:r>
        <w:rPr>
          <w:rFonts w:ascii="Arial" w:hAnsi="Arial" w:cs="Arial" w:hint="eastAsia"/>
          <w:color w:val="333333"/>
          <w:szCs w:val="21"/>
        </w:rPr>
        <w:t>预期读者：</w:t>
      </w:r>
    </w:p>
    <w:p w14:paraId="4F6B7EC9" w14:textId="77777777" w:rsidR="006E75C1" w:rsidRDefault="006E75C1" w:rsidP="006E75C1">
      <w:pPr>
        <w:ind w:left="420" w:firstLine="420"/>
        <w:rPr>
          <w:rFonts w:ascii="Arial" w:hAnsi="Arial" w:cs="Arial"/>
          <w:color w:val="333333"/>
          <w:szCs w:val="21"/>
        </w:rPr>
      </w:pPr>
      <w:r>
        <w:rPr>
          <w:rFonts w:ascii="Arial" w:hAnsi="Arial" w:cs="Arial" w:hint="eastAsia"/>
          <w:color w:val="333333"/>
          <w:szCs w:val="21"/>
        </w:rPr>
        <w:t>软件制作小组成员：乔寒月、李欣飏</w:t>
      </w:r>
    </w:p>
    <w:p w14:paraId="69EBD03D" w14:textId="77777777" w:rsidR="006E75C1" w:rsidRPr="0002550C" w:rsidRDefault="006E75C1" w:rsidP="006E75C1">
      <w:pPr>
        <w:ind w:left="420" w:firstLine="420"/>
      </w:pPr>
      <w:r>
        <w:rPr>
          <w:rFonts w:ascii="Arial" w:hAnsi="Arial" w:cs="Arial" w:hint="eastAsia"/>
          <w:color w:val="333333"/>
          <w:szCs w:val="21"/>
        </w:rPr>
        <w:t>软件用户代表：杨</w:t>
      </w:r>
      <w:proofErr w:type="gramStart"/>
      <w:r>
        <w:rPr>
          <w:rFonts w:ascii="Arial" w:hAnsi="Arial" w:cs="Arial" w:hint="eastAsia"/>
          <w:color w:val="333333"/>
          <w:szCs w:val="21"/>
        </w:rPr>
        <w:t>枨</w:t>
      </w:r>
      <w:proofErr w:type="gramEnd"/>
      <w:r>
        <w:rPr>
          <w:rFonts w:ascii="Arial" w:hAnsi="Arial" w:cs="Arial" w:hint="eastAsia"/>
          <w:color w:val="333333"/>
          <w:szCs w:val="21"/>
        </w:rPr>
        <w:t>老师、</w:t>
      </w:r>
      <w:r w:rsidRPr="00A47854">
        <w:rPr>
          <w:rFonts w:hint="eastAsia"/>
        </w:rPr>
        <w:t>信管</w:t>
      </w:r>
      <w:r w:rsidRPr="00A47854">
        <w:t xml:space="preserve">1702 </w:t>
      </w:r>
      <w:r w:rsidRPr="00A47854">
        <w:rPr>
          <w:rFonts w:hint="eastAsia"/>
        </w:rPr>
        <w:t>郭伊娜</w:t>
      </w:r>
      <w:r>
        <w:rPr>
          <w:rFonts w:hint="eastAsia"/>
        </w:rPr>
        <w:t>、</w:t>
      </w:r>
      <w:r w:rsidRPr="00A47854">
        <w:rPr>
          <w:rFonts w:hint="eastAsia"/>
        </w:rPr>
        <w:t>统计</w:t>
      </w:r>
      <w:r w:rsidRPr="00A47854">
        <w:t xml:space="preserve">1801 </w:t>
      </w:r>
      <w:r w:rsidRPr="00A47854">
        <w:rPr>
          <w:rFonts w:hint="eastAsia"/>
        </w:rPr>
        <w:t>朱芳</w:t>
      </w:r>
      <w:proofErr w:type="gramStart"/>
      <w:r w:rsidRPr="00A47854">
        <w:rPr>
          <w:rFonts w:hint="eastAsia"/>
        </w:rPr>
        <w:t>颖</w:t>
      </w:r>
      <w:proofErr w:type="gramEnd"/>
      <w:r>
        <w:rPr>
          <w:rFonts w:hint="eastAsia"/>
        </w:rPr>
        <w:t>。</w:t>
      </w:r>
    </w:p>
    <w:p w14:paraId="16A0B198" w14:textId="77777777" w:rsidR="006E75C1" w:rsidRPr="00D47B64" w:rsidRDefault="006E75C1" w:rsidP="006E75C1">
      <w:pPr>
        <w:pStyle w:val="2"/>
      </w:pPr>
      <w:bookmarkStart w:id="4" w:name="_Toc7897297"/>
      <w:bookmarkStart w:id="5" w:name="_Toc9780712"/>
      <w:r w:rsidRPr="00D47B64">
        <w:t>1.2背景</w:t>
      </w:r>
      <w:bookmarkEnd w:id="4"/>
      <w:bookmarkEnd w:id="5"/>
    </w:p>
    <w:p w14:paraId="2DC9CA3E" w14:textId="77777777" w:rsidR="006E75C1" w:rsidRDefault="006E75C1" w:rsidP="006E75C1">
      <w:pPr>
        <w:ind w:firstLine="420"/>
      </w:pPr>
      <w:r>
        <w:rPr>
          <w:rFonts w:hint="eastAsia"/>
        </w:rPr>
        <w:t>软件名称：</w:t>
      </w:r>
      <w:proofErr w:type="gramStart"/>
      <w:r>
        <w:rPr>
          <w:rFonts w:hint="eastAsia"/>
        </w:rPr>
        <w:t>承闲二手</w:t>
      </w:r>
      <w:proofErr w:type="gramEnd"/>
      <w:r>
        <w:rPr>
          <w:rFonts w:hint="eastAsia"/>
        </w:rPr>
        <w:t>购物小程序；</w:t>
      </w:r>
    </w:p>
    <w:p w14:paraId="316084F1" w14:textId="77777777" w:rsidR="006E75C1" w:rsidRDefault="006E75C1" w:rsidP="006E75C1">
      <w:pPr>
        <w:ind w:firstLine="420"/>
      </w:pPr>
      <w:r>
        <w:rPr>
          <w:rFonts w:hint="eastAsia"/>
        </w:rPr>
        <w:t>任务提出者：李欣飏；</w:t>
      </w:r>
    </w:p>
    <w:p w14:paraId="5ED8D1EA" w14:textId="77777777" w:rsidR="006E75C1" w:rsidRDefault="006E75C1" w:rsidP="006E75C1">
      <w:pPr>
        <w:ind w:firstLine="420"/>
      </w:pPr>
      <w:r>
        <w:rPr>
          <w:rFonts w:hint="eastAsia"/>
        </w:rPr>
        <w:t>开发者：乔寒月、李欣飏；</w:t>
      </w:r>
    </w:p>
    <w:p w14:paraId="3EF9D8F9" w14:textId="77777777" w:rsidR="006E75C1" w:rsidRPr="009C3BBA" w:rsidRDefault="006E75C1" w:rsidP="006E75C1">
      <w:pPr>
        <w:ind w:firstLine="420"/>
        <w:rPr>
          <w:rFonts w:ascii="Arial" w:hAnsi="Arial" w:cs="Arial"/>
          <w:color w:val="333333"/>
          <w:szCs w:val="21"/>
        </w:rPr>
      </w:pPr>
      <w:r>
        <w:rPr>
          <w:rFonts w:hint="eastAsia"/>
        </w:rPr>
        <w:t>用户：</w:t>
      </w:r>
      <w:r>
        <w:rPr>
          <w:rFonts w:ascii="Arial" w:hAnsi="Arial" w:cs="Arial" w:hint="eastAsia"/>
          <w:color w:val="333333"/>
          <w:szCs w:val="21"/>
        </w:rPr>
        <w:t>杨</w:t>
      </w:r>
      <w:proofErr w:type="gramStart"/>
      <w:r>
        <w:rPr>
          <w:rFonts w:ascii="Arial" w:hAnsi="Arial" w:cs="Arial" w:hint="eastAsia"/>
          <w:color w:val="333333"/>
          <w:szCs w:val="21"/>
        </w:rPr>
        <w:t>枨</w:t>
      </w:r>
      <w:proofErr w:type="gramEnd"/>
      <w:r>
        <w:rPr>
          <w:rFonts w:ascii="Arial" w:hAnsi="Arial" w:cs="Arial" w:hint="eastAsia"/>
          <w:color w:val="333333"/>
          <w:szCs w:val="21"/>
        </w:rPr>
        <w:t>老师、</w:t>
      </w:r>
      <w:r w:rsidRPr="00A47854">
        <w:rPr>
          <w:rFonts w:hint="eastAsia"/>
        </w:rPr>
        <w:t>信管</w:t>
      </w:r>
      <w:r w:rsidRPr="00A47854">
        <w:t xml:space="preserve">1702 </w:t>
      </w:r>
      <w:r w:rsidRPr="00A47854">
        <w:rPr>
          <w:rFonts w:hint="eastAsia"/>
        </w:rPr>
        <w:t>郭伊娜</w:t>
      </w:r>
      <w:r>
        <w:rPr>
          <w:rFonts w:hint="eastAsia"/>
        </w:rPr>
        <w:t>、</w:t>
      </w:r>
      <w:r w:rsidRPr="00A47854">
        <w:rPr>
          <w:rFonts w:hint="eastAsia"/>
        </w:rPr>
        <w:t>统计</w:t>
      </w:r>
      <w:r w:rsidRPr="00A47854">
        <w:t xml:space="preserve">1801 </w:t>
      </w:r>
      <w:r w:rsidRPr="00A47854">
        <w:rPr>
          <w:rFonts w:hint="eastAsia"/>
        </w:rPr>
        <w:t>朱芳</w:t>
      </w:r>
      <w:proofErr w:type="gramStart"/>
      <w:r w:rsidRPr="00A47854">
        <w:rPr>
          <w:rFonts w:hint="eastAsia"/>
        </w:rPr>
        <w:t>颖</w:t>
      </w:r>
      <w:proofErr w:type="gramEnd"/>
      <w:r>
        <w:rPr>
          <w:rFonts w:hint="eastAsia"/>
        </w:rPr>
        <w:t>。</w:t>
      </w:r>
    </w:p>
    <w:p w14:paraId="12058F91" w14:textId="77777777" w:rsidR="006E75C1" w:rsidRPr="00D47B64" w:rsidRDefault="006E75C1" w:rsidP="006E75C1">
      <w:pPr>
        <w:pStyle w:val="2"/>
      </w:pPr>
      <w:bookmarkStart w:id="6" w:name="_Toc7897298"/>
      <w:bookmarkStart w:id="7" w:name="_Toc9780713"/>
      <w:r w:rsidRPr="00D47B64">
        <w:t>1.3定义</w:t>
      </w:r>
      <w:bookmarkEnd w:id="6"/>
      <w:bookmarkEnd w:id="7"/>
    </w:p>
    <w:p w14:paraId="7A616F9C" w14:textId="77777777" w:rsidR="006E75C1" w:rsidRPr="00D47B64" w:rsidRDefault="006E75C1" w:rsidP="006E75C1">
      <w:pPr>
        <w:ind w:firstLine="444"/>
        <w:rPr>
          <w:rFonts w:ascii="微软雅黑" w:eastAsia="微软雅黑" w:hAnsi="微软雅黑"/>
          <w:sz w:val="22"/>
          <w:szCs w:val="24"/>
        </w:rPr>
      </w:pPr>
      <w:r>
        <w:rPr>
          <w:rFonts w:ascii="微软雅黑" w:eastAsia="微软雅黑" w:hAnsi="微软雅黑" w:hint="eastAsia"/>
          <w:sz w:val="22"/>
          <w:szCs w:val="24"/>
        </w:rPr>
        <w:t>暂无。</w:t>
      </w:r>
    </w:p>
    <w:p w14:paraId="0703ADE2" w14:textId="77777777" w:rsidR="006E75C1" w:rsidRPr="00D47B64" w:rsidRDefault="006E75C1" w:rsidP="006E75C1">
      <w:pPr>
        <w:pStyle w:val="2"/>
      </w:pPr>
      <w:bookmarkStart w:id="8" w:name="_Toc7897299"/>
      <w:bookmarkStart w:id="9" w:name="_Toc9780714"/>
      <w:r w:rsidRPr="00D47B64">
        <w:t>1.4参考资料</w:t>
      </w:r>
      <w:bookmarkEnd w:id="8"/>
      <w:bookmarkEnd w:id="9"/>
    </w:p>
    <w:p w14:paraId="33327478" w14:textId="77777777" w:rsidR="006E75C1" w:rsidRDefault="006E75C1" w:rsidP="006E75C1">
      <w:pPr>
        <w:ind w:firstLine="420"/>
      </w:pPr>
      <w:r>
        <w:rPr>
          <w:rFonts w:hint="eastAsia"/>
        </w:rPr>
        <w:t>张海藩、牟永敏，软件工程导论（第六版），清华大学出版社</w:t>
      </w:r>
    </w:p>
    <w:p w14:paraId="31AAF05E" w14:textId="77777777" w:rsidR="006E75C1" w:rsidRPr="00DB7369" w:rsidRDefault="006E75C1" w:rsidP="006E75C1">
      <w:pPr>
        <w:ind w:firstLine="420"/>
      </w:pPr>
      <w:r w:rsidRPr="00DB7369">
        <w:rPr>
          <w:rFonts w:hint="eastAsia"/>
        </w:rPr>
        <w:t>乔寒月、李欣飏、吴智宏，项目计划书</w:t>
      </w:r>
    </w:p>
    <w:p w14:paraId="05D418A6" w14:textId="77777777" w:rsidR="006E75C1" w:rsidRDefault="006E75C1" w:rsidP="006E75C1">
      <w:pPr>
        <w:ind w:firstLine="420"/>
      </w:pPr>
      <w:r w:rsidRPr="00DB7369">
        <w:rPr>
          <w:rFonts w:hint="eastAsia"/>
        </w:rPr>
        <w:t>乔寒月、李欣飏、吴智宏，可行性分析报告</w:t>
      </w:r>
    </w:p>
    <w:p w14:paraId="34C24B42" w14:textId="77777777" w:rsidR="006E75C1" w:rsidRDefault="006E75C1" w:rsidP="006E75C1">
      <w:pPr>
        <w:ind w:firstLine="420"/>
      </w:pPr>
      <w:r w:rsidRPr="00DB7369">
        <w:rPr>
          <w:rFonts w:hint="eastAsia"/>
        </w:rPr>
        <w:t>乔寒月、李欣飏、吴智宏，</w:t>
      </w:r>
      <w:r>
        <w:rPr>
          <w:rFonts w:hint="eastAsia"/>
        </w:rPr>
        <w:t>软件需求说明</w:t>
      </w:r>
    </w:p>
    <w:p w14:paraId="1CCDEA3C" w14:textId="77777777" w:rsidR="006E75C1" w:rsidRPr="009C3BBA" w:rsidRDefault="006E75C1" w:rsidP="006E75C1">
      <w:pPr>
        <w:ind w:firstLine="420"/>
      </w:pPr>
      <w:r w:rsidRPr="00DB7369">
        <w:rPr>
          <w:rFonts w:hint="eastAsia"/>
        </w:rPr>
        <w:t>乔寒月、李欣飏、吴智宏，</w:t>
      </w:r>
      <w:r>
        <w:rPr>
          <w:rFonts w:hint="eastAsia"/>
        </w:rPr>
        <w:t>总体设计</w:t>
      </w:r>
      <w:r w:rsidRPr="00DB7369">
        <w:rPr>
          <w:rFonts w:hint="eastAsia"/>
        </w:rPr>
        <w:t>报告</w:t>
      </w:r>
    </w:p>
    <w:p w14:paraId="2C0FC539" w14:textId="61393CF2" w:rsidR="00F62825" w:rsidRDefault="006E75C1" w:rsidP="006E75C1">
      <w:pPr>
        <w:ind w:firstLine="420"/>
      </w:pPr>
      <w:r w:rsidRPr="00DB7369">
        <w:rPr>
          <w:rFonts w:hint="eastAsia"/>
        </w:rPr>
        <w:t>乔寒月、李欣飏</w:t>
      </w:r>
      <w:r>
        <w:rPr>
          <w:rFonts w:hint="eastAsia"/>
        </w:rPr>
        <w:t>，详细设计报告</w:t>
      </w:r>
    </w:p>
    <w:p w14:paraId="6BE40CAB" w14:textId="29DAD638" w:rsidR="003950F7" w:rsidRDefault="003950F7" w:rsidP="003950F7">
      <w:pPr>
        <w:pStyle w:val="1"/>
      </w:pPr>
      <w:bookmarkStart w:id="10" w:name="_Toc9780715"/>
      <w:r>
        <w:lastRenderedPageBreak/>
        <w:t>2.总则</w:t>
      </w:r>
      <w:bookmarkEnd w:id="10"/>
    </w:p>
    <w:p w14:paraId="4B58E315" w14:textId="3292D07B" w:rsidR="003950F7" w:rsidRDefault="003950F7" w:rsidP="003950F7">
      <w:pPr>
        <w:pStyle w:val="2"/>
      </w:pPr>
      <w:bookmarkStart w:id="11" w:name="_Toc9780716"/>
      <w:r>
        <w:t>2.1测试目的</w:t>
      </w:r>
      <w:bookmarkEnd w:id="11"/>
    </w:p>
    <w:p w14:paraId="4554DFB7" w14:textId="61D34758" w:rsidR="00D27D85" w:rsidRDefault="00D27D85" w:rsidP="00D27D85">
      <w:r>
        <w:rPr>
          <w:rFonts w:hint="eastAsia"/>
        </w:rPr>
        <w:t>1.验证软件是否满足项目计划、需求说明；</w:t>
      </w:r>
    </w:p>
    <w:p w14:paraId="4718290C" w14:textId="0164EA17" w:rsidR="00D27D85" w:rsidRDefault="00D27D85" w:rsidP="00D27D85">
      <w:r>
        <w:rPr>
          <w:rFonts w:hint="eastAsia"/>
        </w:rPr>
        <w:t>2.通过测试，发现软件缺陷；</w:t>
      </w:r>
    </w:p>
    <w:p w14:paraId="68302714" w14:textId="7EDC1423" w:rsidR="003950F7" w:rsidRDefault="00D27D85" w:rsidP="003950F7">
      <w:r>
        <w:rPr>
          <w:rFonts w:hint="eastAsia"/>
        </w:rPr>
        <w:t>3.为软件产品的质量测量和评价提供依据。</w:t>
      </w:r>
    </w:p>
    <w:p w14:paraId="031416CA" w14:textId="5BFD7248" w:rsidR="003950F7" w:rsidRDefault="003950F7" w:rsidP="003950F7">
      <w:pPr>
        <w:pStyle w:val="2"/>
      </w:pPr>
      <w:bookmarkStart w:id="12" w:name="_Toc9780717"/>
      <w:r>
        <w:t>2.2测试类别</w:t>
      </w:r>
      <w:bookmarkEnd w:id="12"/>
    </w:p>
    <w:p w14:paraId="25161FD5" w14:textId="290E1664" w:rsidR="00D27D85" w:rsidRDefault="00D27D85" w:rsidP="00D27D85">
      <w:r>
        <w:rPr>
          <w:rFonts w:hint="eastAsia"/>
        </w:rPr>
        <w:t>1.单元测试</w:t>
      </w:r>
    </w:p>
    <w:p w14:paraId="1C7DB440" w14:textId="27AB593A" w:rsidR="00D27D85" w:rsidRDefault="00D27D85" w:rsidP="00D27D85">
      <w:r>
        <w:rPr>
          <w:rFonts w:hint="eastAsia"/>
        </w:rPr>
        <w:t>2.集成测试</w:t>
      </w:r>
    </w:p>
    <w:p w14:paraId="738AD857" w14:textId="67A01B34" w:rsidR="00D27D85" w:rsidRDefault="00D27D85" w:rsidP="00D27D85">
      <w:r>
        <w:rPr>
          <w:rFonts w:hint="eastAsia"/>
        </w:rPr>
        <w:t>3.配置项测试</w:t>
      </w:r>
    </w:p>
    <w:p w14:paraId="0440796E" w14:textId="4ED5B144" w:rsidR="00D27D85" w:rsidRDefault="00D27D85" w:rsidP="00D27D85">
      <w:r>
        <w:rPr>
          <w:rFonts w:hint="eastAsia"/>
        </w:rPr>
        <w:t>4.系统测试</w:t>
      </w:r>
    </w:p>
    <w:p w14:paraId="32AE1F5E" w14:textId="69EBC0F3" w:rsidR="003950F7" w:rsidRDefault="00D27D85" w:rsidP="003950F7">
      <w:r>
        <w:rPr>
          <w:rFonts w:hint="eastAsia"/>
        </w:rPr>
        <w:t>5.验收测试</w:t>
      </w:r>
    </w:p>
    <w:p w14:paraId="52421BA4" w14:textId="6092D3B0" w:rsidR="003950F7" w:rsidRDefault="003950F7" w:rsidP="003950F7">
      <w:pPr>
        <w:pStyle w:val="2"/>
      </w:pPr>
      <w:bookmarkStart w:id="13" w:name="_Toc9780718"/>
      <w:r>
        <w:t>2.3测试过程</w:t>
      </w:r>
      <w:bookmarkEnd w:id="13"/>
    </w:p>
    <w:p w14:paraId="60B4AF2B" w14:textId="233D7113" w:rsidR="003950F7" w:rsidRDefault="003950F7" w:rsidP="00DC54C6">
      <w:pPr>
        <w:pStyle w:val="3"/>
      </w:pPr>
      <w:bookmarkStart w:id="14" w:name="_Toc9780719"/>
      <w:r>
        <w:t>2.3.1概述</w:t>
      </w:r>
      <w:bookmarkEnd w:id="14"/>
    </w:p>
    <w:p w14:paraId="36939E8E" w14:textId="5C68A61C" w:rsidR="00DC54C6" w:rsidRPr="003950F7" w:rsidRDefault="00DC54C6" w:rsidP="003950F7">
      <w:r>
        <w:rPr>
          <w:rFonts w:hint="eastAsia"/>
        </w:rPr>
        <w:t>软件测试过程包括：测试策划，测试设计，测试执行，测试总结。</w:t>
      </w:r>
    </w:p>
    <w:p w14:paraId="1CBF0527" w14:textId="532F4955" w:rsidR="003950F7" w:rsidRDefault="003950F7" w:rsidP="003950F7">
      <w:pPr>
        <w:pStyle w:val="3"/>
      </w:pPr>
      <w:bookmarkStart w:id="15" w:name="_Toc9780720"/>
      <w:r>
        <w:t>2.3.2测试策划</w:t>
      </w:r>
      <w:bookmarkEnd w:id="15"/>
    </w:p>
    <w:p w14:paraId="581D3544" w14:textId="34F5EA22" w:rsidR="00DC54C6" w:rsidRDefault="00DC54C6" w:rsidP="00DC54C6">
      <w:r>
        <w:rPr>
          <w:rFonts w:hint="eastAsia"/>
        </w:rPr>
        <w:t>1.需要测试的内容</w:t>
      </w:r>
    </w:p>
    <w:p w14:paraId="5923E2E2" w14:textId="196C0B78" w:rsidR="00DC54C6" w:rsidRDefault="00DC54C6" w:rsidP="00DC54C6">
      <w:pPr>
        <w:ind w:firstLine="420"/>
      </w:pPr>
      <w:r>
        <w:rPr>
          <w:rFonts w:ascii="微软雅黑" w:eastAsia="微软雅黑" w:hAnsi="微软雅黑" w:hint="eastAsia"/>
          <w:color w:val="4F4F4F"/>
        </w:rPr>
        <w:t>功能测试、兼容性测试、接口测试、数据迁移测试、性能测试、安全性测试和品质监控。</w:t>
      </w:r>
    </w:p>
    <w:p w14:paraId="3AA541EE" w14:textId="2819E396" w:rsidR="00DC54C6" w:rsidRDefault="00DC54C6" w:rsidP="00DC54C6">
      <w:r>
        <w:rPr>
          <w:rFonts w:hint="eastAsia"/>
        </w:rPr>
        <w:t>2.测试的充分性要求</w:t>
      </w:r>
    </w:p>
    <w:p w14:paraId="043CA7D2" w14:textId="38B9FFEA" w:rsidR="00DC54C6" w:rsidRDefault="000F13BA" w:rsidP="000F13BA">
      <w:pPr>
        <w:ind w:firstLine="420"/>
      </w:pPr>
      <w:r>
        <w:rPr>
          <w:rFonts w:hint="eastAsia"/>
        </w:rPr>
        <w:t>对每个输入输出都进行一次测试。</w:t>
      </w:r>
    </w:p>
    <w:p w14:paraId="20BA965A" w14:textId="3AB8E370" w:rsidR="00DC54C6" w:rsidRDefault="00DC54C6" w:rsidP="00DC54C6">
      <w:r>
        <w:rPr>
          <w:rFonts w:hint="eastAsia"/>
        </w:rPr>
        <w:t>3.提出测试的基本方法</w:t>
      </w:r>
    </w:p>
    <w:p w14:paraId="61FA1C26" w14:textId="345E5393" w:rsidR="00DC54C6" w:rsidRDefault="00DC54C6" w:rsidP="00DC54C6">
      <w:pPr>
        <w:ind w:firstLine="420"/>
      </w:pPr>
      <w:r>
        <w:rPr>
          <w:rFonts w:hint="eastAsia"/>
        </w:rPr>
        <w:t>结合静态测试（走查、审查、静态分析）、动态测试和</w:t>
      </w:r>
      <w:proofErr w:type="gramStart"/>
      <w:r>
        <w:rPr>
          <w:rFonts w:hint="eastAsia"/>
        </w:rPr>
        <w:t>微信小程序本地</w:t>
      </w:r>
      <w:proofErr w:type="gramEnd"/>
      <w:r>
        <w:rPr>
          <w:rFonts w:hint="eastAsia"/>
        </w:rPr>
        <w:t>开发调试。</w:t>
      </w:r>
    </w:p>
    <w:p w14:paraId="33BDD93B" w14:textId="4AF61AD9" w:rsidR="00DC54C6" w:rsidRDefault="00DC54C6" w:rsidP="00DC54C6">
      <w:r>
        <w:rPr>
          <w:rFonts w:hint="eastAsia"/>
        </w:rPr>
        <w:t>4.测试资源和技术需求</w:t>
      </w:r>
    </w:p>
    <w:p w14:paraId="5E70DE88" w14:textId="3798BC87" w:rsidR="00DC54C6" w:rsidRDefault="000F13BA" w:rsidP="000F13BA">
      <w:pPr>
        <w:ind w:firstLine="420"/>
      </w:pPr>
      <w:r>
        <w:rPr>
          <w:rFonts w:hint="eastAsia"/>
        </w:rPr>
        <w:t>测试资源：组员两人，用户三人。</w:t>
      </w:r>
    </w:p>
    <w:p w14:paraId="3F076F35" w14:textId="77777777" w:rsidR="000F13BA" w:rsidRDefault="000F13BA" w:rsidP="000F13BA">
      <w:pPr>
        <w:ind w:firstLine="420"/>
      </w:pPr>
      <w:r>
        <w:rPr>
          <w:rFonts w:hint="eastAsia"/>
        </w:rPr>
        <w:t>技术需求：</w:t>
      </w:r>
    </w:p>
    <w:p w14:paraId="1F553ACE" w14:textId="17B0435E" w:rsidR="000F13BA" w:rsidRDefault="000F13BA" w:rsidP="000F13BA">
      <w:pPr>
        <w:ind w:left="420" w:firstLine="420"/>
      </w:pPr>
      <w:r>
        <w:rPr>
          <w:rFonts w:hint="eastAsia"/>
        </w:rPr>
        <w:t>组员两人：掌握静态、动态测试技术</w:t>
      </w:r>
      <w:proofErr w:type="gramStart"/>
      <w:r>
        <w:rPr>
          <w:rFonts w:hint="eastAsia"/>
        </w:rPr>
        <w:t>及微信小</w:t>
      </w:r>
      <w:proofErr w:type="gramEnd"/>
      <w:r>
        <w:rPr>
          <w:rFonts w:hint="eastAsia"/>
        </w:rPr>
        <w:t>程序测试技术；</w:t>
      </w:r>
    </w:p>
    <w:p w14:paraId="3622ACBB" w14:textId="614F1D28" w:rsidR="000F13BA" w:rsidRDefault="000F13BA" w:rsidP="000F13BA">
      <w:pPr>
        <w:ind w:left="420" w:firstLine="420"/>
      </w:pPr>
      <w:r>
        <w:rPr>
          <w:rFonts w:hint="eastAsia"/>
        </w:rPr>
        <w:t>用户三人：无。</w:t>
      </w:r>
    </w:p>
    <w:p w14:paraId="2A16E8FC" w14:textId="2F17D8CE" w:rsidR="00DC54C6" w:rsidRDefault="00DC54C6" w:rsidP="00DC54C6">
      <w:r>
        <w:rPr>
          <w:rFonts w:hint="eastAsia"/>
        </w:rPr>
        <w:t>5.进行风险分析与评估</w:t>
      </w:r>
    </w:p>
    <w:p w14:paraId="40E51EEB" w14:textId="6B3EE29A" w:rsidR="00DC54C6" w:rsidRDefault="00DC54C6" w:rsidP="00DC54C6">
      <w:r>
        <w:rPr>
          <w:rFonts w:hint="eastAsia"/>
        </w:rPr>
        <w:t>6.制定测试计划；</w:t>
      </w:r>
    </w:p>
    <w:p w14:paraId="08349694" w14:textId="64816070" w:rsidR="00DC54C6" w:rsidRDefault="00DC54C6" w:rsidP="003950F7">
      <w:r>
        <w:rPr>
          <w:rFonts w:hint="eastAsia"/>
        </w:rPr>
        <w:t>7.</w:t>
      </w:r>
      <w:proofErr w:type="gramStart"/>
      <w:r>
        <w:rPr>
          <w:rFonts w:hint="eastAsia"/>
        </w:rPr>
        <w:t>含资源</w:t>
      </w:r>
      <w:proofErr w:type="gramEnd"/>
      <w:r>
        <w:rPr>
          <w:rFonts w:hint="eastAsia"/>
        </w:rPr>
        <w:t>计划和进度计划</w:t>
      </w:r>
    </w:p>
    <w:p w14:paraId="137468F1" w14:textId="08EF17AB" w:rsidR="003950F7" w:rsidRDefault="003950F7" w:rsidP="004D71FC">
      <w:pPr>
        <w:pStyle w:val="3"/>
      </w:pPr>
      <w:bookmarkStart w:id="16" w:name="_Toc9780721"/>
      <w:r>
        <w:lastRenderedPageBreak/>
        <w:t>2.3.3测试设计</w:t>
      </w:r>
      <w:bookmarkEnd w:id="16"/>
    </w:p>
    <w:p w14:paraId="576BB0FE" w14:textId="1487AEC0" w:rsidR="004D71FC" w:rsidRDefault="004D71FC" w:rsidP="004D71FC">
      <w:r>
        <w:rPr>
          <w:rFonts w:hint="eastAsia"/>
        </w:rPr>
        <w:t>乔寒月：编写首页、分类和个人中心的U</w:t>
      </w:r>
      <w:r>
        <w:t>I</w:t>
      </w:r>
      <w:r>
        <w:rPr>
          <w:rFonts w:hint="eastAsia"/>
        </w:rPr>
        <w:t>代码</w:t>
      </w:r>
    </w:p>
    <w:p w14:paraId="2231BC43" w14:textId="2A1F5325" w:rsidR="004D71FC" w:rsidRDefault="004D71FC" w:rsidP="004D71FC">
      <w:r>
        <w:rPr>
          <w:rFonts w:hint="eastAsia"/>
        </w:rPr>
        <w:t>李欣飏：进行测试</w:t>
      </w:r>
    </w:p>
    <w:p w14:paraId="0EC58863" w14:textId="369DCF5B" w:rsidR="004D71FC" w:rsidRDefault="004D71FC" w:rsidP="004D71FC">
      <w:r>
        <w:rPr>
          <w:rFonts w:hint="eastAsia"/>
        </w:rPr>
        <w:t>李欣飏：编写购物车的U</w:t>
      </w:r>
      <w:r>
        <w:t>I代码</w:t>
      </w:r>
    </w:p>
    <w:p w14:paraId="33EBEDF5" w14:textId="0B9AD388" w:rsidR="004D71FC" w:rsidRDefault="004D71FC" w:rsidP="004D71FC">
      <w:r>
        <w:rPr>
          <w:rFonts w:hint="eastAsia"/>
        </w:rPr>
        <w:t>乔寒月：进行测试</w:t>
      </w:r>
    </w:p>
    <w:p w14:paraId="4DB1ACE5" w14:textId="600C2B4F" w:rsidR="00C95DEB" w:rsidRDefault="00C95DEB" w:rsidP="004D71FC">
      <w:r>
        <w:rPr>
          <w:rFonts w:hint="eastAsia"/>
        </w:rPr>
        <w:t>静态测试方法：</w:t>
      </w:r>
    </w:p>
    <w:p w14:paraId="12713756" w14:textId="7A4FD0C5" w:rsidR="0048154A" w:rsidRDefault="0048154A" w:rsidP="0048154A">
      <w:pPr>
        <w:ind w:firstLine="420"/>
      </w:pPr>
      <w:r>
        <w:rPr>
          <w:rFonts w:hint="eastAsia"/>
        </w:rPr>
        <w:t>走查、审查：根据需求说明、项目计划等文件，对软件系统进行功能测试，发现问题。</w:t>
      </w:r>
    </w:p>
    <w:p w14:paraId="1097512D" w14:textId="3B5C9EA1" w:rsidR="00D04E6C" w:rsidRDefault="00C95DEB" w:rsidP="004D71FC">
      <w:r>
        <w:rPr>
          <w:rFonts w:hint="eastAsia"/>
        </w:rPr>
        <w:t>动态</w:t>
      </w:r>
      <w:r w:rsidR="00D04E6C">
        <w:rPr>
          <w:rFonts w:hint="eastAsia"/>
        </w:rPr>
        <w:t>测试方法：</w:t>
      </w:r>
    </w:p>
    <w:p w14:paraId="050257B3" w14:textId="75F357D7" w:rsidR="00D04E6C" w:rsidRDefault="00D04E6C" w:rsidP="00D04E6C">
      <w:pPr>
        <w:ind w:firstLine="420"/>
      </w:pPr>
      <w:proofErr w:type="gramStart"/>
      <w:r>
        <w:rPr>
          <w:rFonts w:hint="eastAsia"/>
        </w:rPr>
        <w:t>白盒测试</w:t>
      </w:r>
      <w:proofErr w:type="gramEnd"/>
      <w:r>
        <w:rPr>
          <w:rFonts w:hint="eastAsia"/>
        </w:rPr>
        <w:t>-路径覆盖：</w:t>
      </w:r>
    </w:p>
    <w:p w14:paraId="75CA0CE4" w14:textId="4D97EAE4" w:rsidR="00D04E6C" w:rsidRDefault="00D04E6C" w:rsidP="00D04E6C">
      <w:pPr>
        <w:pStyle w:val="a8"/>
        <w:numPr>
          <w:ilvl w:val="0"/>
          <w:numId w:val="1"/>
        </w:numPr>
        <w:ind w:firstLineChars="0"/>
      </w:pPr>
      <w:r>
        <w:rPr>
          <w:rFonts w:hint="eastAsia"/>
        </w:rPr>
        <w:t>实名认证→认证成功</w:t>
      </w:r>
    </w:p>
    <w:p w14:paraId="44D8D609" w14:textId="20E4EFDC" w:rsidR="00D04E6C" w:rsidRDefault="00D04E6C" w:rsidP="00D04E6C">
      <w:pPr>
        <w:pStyle w:val="a8"/>
        <w:numPr>
          <w:ilvl w:val="0"/>
          <w:numId w:val="1"/>
        </w:numPr>
        <w:ind w:firstLineChars="0"/>
      </w:pPr>
      <w:r>
        <w:rPr>
          <w:rFonts w:hint="eastAsia"/>
        </w:rPr>
        <w:t>实名认证→认证失败</w:t>
      </w:r>
    </w:p>
    <w:p w14:paraId="09D28286" w14:textId="7AB2A5F3" w:rsidR="00D04E6C" w:rsidRDefault="00D04E6C" w:rsidP="00D04E6C">
      <w:pPr>
        <w:pStyle w:val="a8"/>
        <w:numPr>
          <w:ilvl w:val="0"/>
          <w:numId w:val="1"/>
        </w:numPr>
        <w:ind w:firstLineChars="0"/>
      </w:pPr>
      <w:r>
        <w:rPr>
          <w:rFonts w:hint="eastAsia"/>
        </w:rPr>
        <w:t>关键字查询→查询等待提示→显示包含关键字商品</w:t>
      </w:r>
    </w:p>
    <w:p w14:paraId="1A21A6DF" w14:textId="7B3324B1" w:rsidR="00D04E6C" w:rsidRDefault="00D04E6C" w:rsidP="00D04E6C">
      <w:pPr>
        <w:pStyle w:val="a8"/>
        <w:numPr>
          <w:ilvl w:val="0"/>
          <w:numId w:val="1"/>
        </w:numPr>
        <w:ind w:firstLineChars="0"/>
      </w:pPr>
      <w:r>
        <w:rPr>
          <w:rFonts w:hint="eastAsia"/>
        </w:rPr>
        <w:t>关键字查询→查询失败→失败原因</w:t>
      </w:r>
    </w:p>
    <w:p w14:paraId="285B1C93" w14:textId="2C8F9F90" w:rsidR="00D04E6C" w:rsidRDefault="00D04E6C" w:rsidP="00D04E6C">
      <w:pPr>
        <w:pStyle w:val="a8"/>
        <w:numPr>
          <w:ilvl w:val="0"/>
          <w:numId w:val="1"/>
        </w:numPr>
        <w:ind w:firstLineChars="0"/>
      </w:pPr>
      <w:r>
        <w:rPr>
          <w:rFonts w:hint="eastAsia"/>
        </w:rPr>
        <w:t>分类浏览→显示该分类商品</w:t>
      </w:r>
    </w:p>
    <w:p w14:paraId="1CE93161" w14:textId="5CA3A569" w:rsidR="00D04E6C" w:rsidRDefault="00D04E6C" w:rsidP="00D04E6C">
      <w:pPr>
        <w:pStyle w:val="a8"/>
        <w:numPr>
          <w:ilvl w:val="0"/>
          <w:numId w:val="1"/>
        </w:numPr>
        <w:ind w:firstLineChars="0"/>
      </w:pPr>
      <w:r>
        <w:rPr>
          <w:rFonts w:hint="eastAsia"/>
        </w:rPr>
        <w:t>分类浏览→浏览失败→失败原因</w:t>
      </w:r>
    </w:p>
    <w:p w14:paraId="0D0D942D" w14:textId="44662D3D" w:rsidR="00D04E6C" w:rsidRDefault="00D04E6C" w:rsidP="00D04E6C">
      <w:pPr>
        <w:pStyle w:val="a8"/>
        <w:numPr>
          <w:ilvl w:val="0"/>
          <w:numId w:val="1"/>
        </w:numPr>
        <w:ind w:firstLineChars="0"/>
      </w:pPr>
      <w:r>
        <w:rPr>
          <w:rFonts w:hint="eastAsia"/>
        </w:rPr>
        <w:t>收藏→收藏成功</w:t>
      </w:r>
    </w:p>
    <w:p w14:paraId="1EE25188" w14:textId="0B077930" w:rsidR="00D04E6C" w:rsidRDefault="00D04E6C" w:rsidP="00D04E6C">
      <w:pPr>
        <w:pStyle w:val="a8"/>
        <w:numPr>
          <w:ilvl w:val="0"/>
          <w:numId w:val="1"/>
        </w:numPr>
        <w:ind w:firstLineChars="0"/>
      </w:pPr>
      <w:r>
        <w:rPr>
          <w:rFonts w:hint="eastAsia"/>
        </w:rPr>
        <w:t>收藏→收藏失败</w:t>
      </w:r>
    </w:p>
    <w:p w14:paraId="38C0D99D" w14:textId="1C843FC9" w:rsidR="00D04E6C" w:rsidRDefault="00D04E6C" w:rsidP="00D04E6C">
      <w:pPr>
        <w:pStyle w:val="a8"/>
        <w:numPr>
          <w:ilvl w:val="0"/>
          <w:numId w:val="1"/>
        </w:numPr>
        <w:ind w:firstLineChars="0"/>
      </w:pPr>
      <w:proofErr w:type="gramStart"/>
      <w:r>
        <w:rPr>
          <w:rFonts w:hint="eastAsia"/>
        </w:rPr>
        <w:t>加购→加购</w:t>
      </w:r>
      <w:proofErr w:type="gramEnd"/>
      <w:r>
        <w:rPr>
          <w:rFonts w:hint="eastAsia"/>
        </w:rPr>
        <w:t>成功</w:t>
      </w:r>
    </w:p>
    <w:p w14:paraId="188FB26D" w14:textId="7462AE4D" w:rsidR="00D04E6C" w:rsidRDefault="00D04E6C" w:rsidP="00D04E6C">
      <w:pPr>
        <w:pStyle w:val="a8"/>
        <w:numPr>
          <w:ilvl w:val="0"/>
          <w:numId w:val="1"/>
        </w:numPr>
        <w:ind w:firstLineChars="0"/>
      </w:pPr>
      <w:proofErr w:type="gramStart"/>
      <w:r>
        <w:rPr>
          <w:rFonts w:hint="eastAsia"/>
        </w:rPr>
        <w:t>加购→加购</w:t>
      </w:r>
      <w:proofErr w:type="gramEnd"/>
      <w:r>
        <w:rPr>
          <w:rFonts w:hint="eastAsia"/>
        </w:rPr>
        <w:t>失败</w:t>
      </w:r>
    </w:p>
    <w:p w14:paraId="08C5BEAE" w14:textId="5B6D5AED" w:rsidR="00D04E6C" w:rsidRDefault="00D04E6C" w:rsidP="00D04E6C">
      <w:pPr>
        <w:pStyle w:val="a8"/>
        <w:numPr>
          <w:ilvl w:val="0"/>
          <w:numId w:val="1"/>
        </w:numPr>
        <w:ind w:firstLineChars="0"/>
      </w:pPr>
      <w:r>
        <w:rPr>
          <w:rFonts w:hint="eastAsia"/>
        </w:rPr>
        <w:t>提交订单→提交成功</w:t>
      </w:r>
    </w:p>
    <w:p w14:paraId="0D460B25" w14:textId="7798D1A0" w:rsidR="00D04E6C" w:rsidRDefault="00D04E6C" w:rsidP="00D04E6C">
      <w:pPr>
        <w:pStyle w:val="a8"/>
        <w:numPr>
          <w:ilvl w:val="0"/>
          <w:numId w:val="1"/>
        </w:numPr>
        <w:ind w:firstLineChars="0"/>
      </w:pPr>
      <w:r>
        <w:rPr>
          <w:rFonts w:hint="eastAsia"/>
        </w:rPr>
        <w:t>提交订单→提交失败→失败原因</w:t>
      </w:r>
    </w:p>
    <w:p w14:paraId="3CAECF93" w14:textId="2E51A456" w:rsidR="00D04E6C" w:rsidRDefault="00D04E6C" w:rsidP="00D04E6C">
      <w:pPr>
        <w:pStyle w:val="a8"/>
        <w:numPr>
          <w:ilvl w:val="0"/>
          <w:numId w:val="1"/>
        </w:numPr>
        <w:ind w:firstLineChars="0"/>
      </w:pPr>
      <w:r>
        <w:rPr>
          <w:rFonts w:hint="eastAsia"/>
        </w:rPr>
        <w:t>查询订单信息→显示订单信息</w:t>
      </w:r>
    </w:p>
    <w:p w14:paraId="0D1A3BE1" w14:textId="28B92364" w:rsidR="00D04E6C" w:rsidRDefault="00D04E6C" w:rsidP="00D04E6C">
      <w:pPr>
        <w:pStyle w:val="a8"/>
        <w:numPr>
          <w:ilvl w:val="0"/>
          <w:numId w:val="1"/>
        </w:numPr>
        <w:ind w:firstLineChars="0"/>
      </w:pPr>
      <w:r>
        <w:rPr>
          <w:rFonts w:hint="eastAsia"/>
        </w:rPr>
        <w:t>查询订单信息→查询失败→失败原因</w:t>
      </w:r>
    </w:p>
    <w:p w14:paraId="618F6D8C" w14:textId="55149FC7" w:rsidR="00D04E6C" w:rsidRDefault="00D04E6C" w:rsidP="00D04E6C">
      <w:pPr>
        <w:pStyle w:val="a8"/>
        <w:numPr>
          <w:ilvl w:val="0"/>
          <w:numId w:val="1"/>
        </w:numPr>
        <w:ind w:firstLineChars="0"/>
      </w:pPr>
      <w:r>
        <w:rPr>
          <w:rFonts w:hint="eastAsia"/>
        </w:rPr>
        <w:t>发布商品→发布成功</w:t>
      </w:r>
    </w:p>
    <w:p w14:paraId="134267F1" w14:textId="5F3FD1FE" w:rsidR="00D04E6C" w:rsidRDefault="00D04E6C" w:rsidP="00D04E6C">
      <w:pPr>
        <w:pStyle w:val="a8"/>
        <w:numPr>
          <w:ilvl w:val="0"/>
          <w:numId w:val="1"/>
        </w:numPr>
        <w:ind w:firstLineChars="0"/>
      </w:pPr>
      <w:r>
        <w:rPr>
          <w:rFonts w:hint="eastAsia"/>
        </w:rPr>
        <w:t>发布商品→发布失败→失败原因</w:t>
      </w:r>
    </w:p>
    <w:p w14:paraId="2E67F1A3" w14:textId="50EE0D86" w:rsidR="00D04E6C" w:rsidRDefault="00D04E6C" w:rsidP="00D04E6C">
      <w:pPr>
        <w:pStyle w:val="a8"/>
        <w:numPr>
          <w:ilvl w:val="0"/>
          <w:numId w:val="1"/>
        </w:numPr>
        <w:ind w:firstLineChars="0"/>
      </w:pPr>
      <w:r>
        <w:rPr>
          <w:rFonts w:hint="eastAsia"/>
        </w:rPr>
        <w:t>下</w:t>
      </w:r>
      <w:proofErr w:type="gramStart"/>
      <w:r>
        <w:rPr>
          <w:rFonts w:hint="eastAsia"/>
        </w:rPr>
        <w:t>架商品</w:t>
      </w:r>
      <w:proofErr w:type="gramEnd"/>
      <w:r>
        <w:rPr>
          <w:rFonts w:hint="eastAsia"/>
        </w:rPr>
        <w:t>→确认下架→下架成功</w:t>
      </w:r>
    </w:p>
    <w:p w14:paraId="5789B800" w14:textId="6F544DE9" w:rsidR="00D04E6C" w:rsidRDefault="00D04E6C" w:rsidP="00D04E6C">
      <w:pPr>
        <w:pStyle w:val="a8"/>
        <w:numPr>
          <w:ilvl w:val="0"/>
          <w:numId w:val="1"/>
        </w:numPr>
        <w:ind w:firstLineChars="0"/>
      </w:pPr>
      <w:r>
        <w:rPr>
          <w:rFonts w:hint="eastAsia"/>
        </w:rPr>
        <w:t>下</w:t>
      </w:r>
      <w:proofErr w:type="gramStart"/>
      <w:r>
        <w:rPr>
          <w:rFonts w:hint="eastAsia"/>
        </w:rPr>
        <w:t>架商品</w:t>
      </w:r>
      <w:proofErr w:type="gramEnd"/>
      <w:r>
        <w:rPr>
          <w:rFonts w:hint="eastAsia"/>
        </w:rPr>
        <w:t>→确认下架→下</w:t>
      </w:r>
      <w:proofErr w:type="gramStart"/>
      <w:r>
        <w:rPr>
          <w:rFonts w:hint="eastAsia"/>
        </w:rPr>
        <w:t>架失败</w:t>
      </w:r>
      <w:proofErr w:type="gramEnd"/>
      <w:r>
        <w:rPr>
          <w:rFonts w:hint="eastAsia"/>
        </w:rPr>
        <w:t>→失败原因</w:t>
      </w:r>
    </w:p>
    <w:p w14:paraId="2CD53883" w14:textId="265D4904" w:rsidR="00D04E6C" w:rsidRDefault="00D04E6C" w:rsidP="00D04E6C">
      <w:pPr>
        <w:pStyle w:val="a8"/>
        <w:numPr>
          <w:ilvl w:val="0"/>
          <w:numId w:val="1"/>
        </w:numPr>
        <w:ind w:firstLineChars="0"/>
      </w:pPr>
      <w:r>
        <w:rPr>
          <w:rFonts w:hint="eastAsia"/>
        </w:rPr>
        <w:t>评价→评价成功</w:t>
      </w:r>
    </w:p>
    <w:p w14:paraId="57F23D2A" w14:textId="22B0E3C5" w:rsidR="00D04E6C" w:rsidRDefault="00D04E6C" w:rsidP="00D04E6C">
      <w:pPr>
        <w:pStyle w:val="a8"/>
        <w:numPr>
          <w:ilvl w:val="0"/>
          <w:numId w:val="1"/>
        </w:numPr>
        <w:ind w:firstLineChars="0"/>
      </w:pPr>
      <w:r>
        <w:rPr>
          <w:rFonts w:hint="eastAsia"/>
        </w:rPr>
        <w:t>评价→评价失败→失败原因</w:t>
      </w:r>
    </w:p>
    <w:p w14:paraId="4C28C9A2" w14:textId="7590C0B6" w:rsidR="00D04E6C" w:rsidRDefault="00D04E6C" w:rsidP="00D04E6C">
      <w:pPr>
        <w:pStyle w:val="a8"/>
        <w:numPr>
          <w:ilvl w:val="0"/>
          <w:numId w:val="1"/>
        </w:numPr>
        <w:ind w:firstLineChars="0"/>
      </w:pPr>
      <w:r>
        <w:rPr>
          <w:rFonts w:hint="eastAsia"/>
        </w:rPr>
        <w:t>申诉→确认申诉→申诉成功</w:t>
      </w:r>
    </w:p>
    <w:p w14:paraId="4BC13D7C" w14:textId="27E99577" w:rsidR="00D04E6C" w:rsidRDefault="00D04E6C" w:rsidP="00D04E6C">
      <w:pPr>
        <w:pStyle w:val="a8"/>
        <w:numPr>
          <w:ilvl w:val="0"/>
          <w:numId w:val="1"/>
        </w:numPr>
        <w:ind w:firstLineChars="0"/>
      </w:pPr>
      <w:r>
        <w:rPr>
          <w:rFonts w:hint="eastAsia"/>
        </w:rPr>
        <w:t>申诉→确认申诉→申诉失败→失败原因</w:t>
      </w:r>
    </w:p>
    <w:p w14:paraId="3F69E016" w14:textId="555204B6" w:rsidR="00D04E6C" w:rsidRDefault="00D04E6C" w:rsidP="00D04E6C">
      <w:pPr>
        <w:pStyle w:val="a8"/>
        <w:numPr>
          <w:ilvl w:val="0"/>
          <w:numId w:val="1"/>
        </w:numPr>
        <w:ind w:firstLineChars="0"/>
      </w:pPr>
      <w:r>
        <w:rPr>
          <w:rFonts w:hint="eastAsia"/>
        </w:rPr>
        <w:t>撤销申诉→确认撤销→撤销成功</w:t>
      </w:r>
    </w:p>
    <w:p w14:paraId="51029F35" w14:textId="4C34407D" w:rsidR="00C95DEB" w:rsidRPr="00D04E6C" w:rsidRDefault="00D04E6C" w:rsidP="00C95DEB">
      <w:pPr>
        <w:pStyle w:val="a8"/>
        <w:numPr>
          <w:ilvl w:val="0"/>
          <w:numId w:val="1"/>
        </w:numPr>
        <w:ind w:firstLineChars="0"/>
      </w:pPr>
      <w:r>
        <w:rPr>
          <w:rFonts w:hint="eastAsia"/>
        </w:rPr>
        <w:t>撤销申诉→确认撤销→撤销成功</w:t>
      </w:r>
    </w:p>
    <w:p w14:paraId="0CD1AA0D" w14:textId="3DC0D169" w:rsidR="003950F7" w:rsidRDefault="003950F7" w:rsidP="003950F7">
      <w:pPr>
        <w:pStyle w:val="3"/>
      </w:pPr>
      <w:bookmarkStart w:id="17" w:name="_Toc9780722"/>
      <w:r>
        <w:t>2.3.4测试执行</w:t>
      </w:r>
      <w:bookmarkEnd w:id="17"/>
    </w:p>
    <w:tbl>
      <w:tblPr>
        <w:tblStyle w:val="a3"/>
        <w:tblW w:w="0" w:type="auto"/>
        <w:tblLook w:val="04A0" w:firstRow="1" w:lastRow="0" w:firstColumn="1" w:lastColumn="0" w:noHBand="0" w:noVBand="1"/>
      </w:tblPr>
      <w:tblGrid>
        <w:gridCol w:w="2765"/>
        <w:gridCol w:w="2765"/>
        <w:gridCol w:w="2766"/>
      </w:tblGrid>
      <w:tr w:rsidR="00974795" w14:paraId="39A7DBBB" w14:textId="77777777" w:rsidTr="000766EF">
        <w:tc>
          <w:tcPr>
            <w:tcW w:w="2765" w:type="dxa"/>
          </w:tcPr>
          <w:p w14:paraId="43EB4851" w14:textId="77777777" w:rsidR="00974795" w:rsidRDefault="00974795" w:rsidP="000766EF">
            <w:r>
              <w:rPr>
                <w:rFonts w:hint="eastAsia"/>
              </w:rPr>
              <w:t>功能/输入输出结果</w:t>
            </w:r>
          </w:p>
        </w:tc>
        <w:tc>
          <w:tcPr>
            <w:tcW w:w="2765" w:type="dxa"/>
          </w:tcPr>
          <w:p w14:paraId="34421CB9" w14:textId="77777777" w:rsidR="00974795" w:rsidRDefault="00974795" w:rsidP="000766EF">
            <w:r>
              <w:rPr>
                <w:rFonts w:hint="eastAsia"/>
              </w:rPr>
              <w:t>输入</w:t>
            </w:r>
          </w:p>
        </w:tc>
        <w:tc>
          <w:tcPr>
            <w:tcW w:w="2766" w:type="dxa"/>
          </w:tcPr>
          <w:p w14:paraId="6754C21E" w14:textId="77777777" w:rsidR="00974795" w:rsidRDefault="00974795" w:rsidP="000766EF">
            <w:r>
              <w:rPr>
                <w:rFonts w:hint="eastAsia"/>
              </w:rPr>
              <w:t>输出</w:t>
            </w:r>
          </w:p>
        </w:tc>
      </w:tr>
      <w:tr w:rsidR="00974795" w14:paraId="41A93A26" w14:textId="77777777" w:rsidTr="000766EF">
        <w:tc>
          <w:tcPr>
            <w:tcW w:w="2765" w:type="dxa"/>
          </w:tcPr>
          <w:p w14:paraId="77A55ECF" w14:textId="77777777" w:rsidR="00974795" w:rsidRDefault="00974795" w:rsidP="000766EF">
            <w:r>
              <w:rPr>
                <w:rFonts w:hint="eastAsia"/>
              </w:rPr>
              <w:t>实名认证</w:t>
            </w:r>
          </w:p>
        </w:tc>
        <w:tc>
          <w:tcPr>
            <w:tcW w:w="2765" w:type="dxa"/>
          </w:tcPr>
          <w:p w14:paraId="1E332F26" w14:textId="77777777" w:rsidR="00974795" w:rsidRDefault="00974795" w:rsidP="000766EF">
            <w:r w:rsidRPr="00CC4C2A">
              <w:rPr>
                <w:rFonts w:hint="eastAsia"/>
                <w:bCs/>
              </w:rPr>
              <w:t>输入相关要求的信息</w:t>
            </w:r>
          </w:p>
        </w:tc>
        <w:tc>
          <w:tcPr>
            <w:tcW w:w="2766" w:type="dxa"/>
          </w:tcPr>
          <w:p w14:paraId="2CA499B3" w14:textId="77777777" w:rsidR="00974795" w:rsidRDefault="00974795" w:rsidP="000766EF">
            <w:r w:rsidRPr="00CC4C2A">
              <w:rPr>
                <w:rFonts w:hint="eastAsia"/>
                <w:bCs/>
              </w:rPr>
              <w:t>显示是否认证成功</w:t>
            </w:r>
          </w:p>
        </w:tc>
      </w:tr>
      <w:tr w:rsidR="00974795" w14:paraId="250CC003" w14:textId="77777777" w:rsidTr="000766EF">
        <w:tc>
          <w:tcPr>
            <w:tcW w:w="2765" w:type="dxa"/>
          </w:tcPr>
          <w:p w14:paraId="1428A0A5" w14:textId="77777777" w:rsidR="00974795" w:rsidRDefault="00974795" w:rsidP="000766EF">
            <w:r>
              <w:rPr>
                <w:rFonts w:hint="eastAsia"/>
              </w:rPr>
              <w:t>关键字查询</w:t>
            </w:r>
          </w:p>
        </w:tc>
        <w:tc>
          <w:tcPr>
            <w:tcW w:w="2765" w:type="dxa"/>
          </w:tcPr>
          <w:p w14:paraId="75A78F70" w14:textId="77777777" w:rsidR="00974795" w:rsidRDefault="00974795" w:rsidP="000766EF">
            <w:r>
              <w:rPr>
                <w:rFonts w:hint="eastAsia"/>
              </w:rPr>
              <w:t>输入想要查询的内容：中文 英文 或数字符号</w:t>
            </w:r>
          </w:p>
        </w:tc>
        <w:tc>
          <w:tcPr>
            <w:tcW w:w="2766" w:type="dxa"/>
          </w:tcPr>
          <w:p w14:paraId="3836B00D" w14:textId="77777777" w:rsidR="00974795" w:rsidRDefault="00974795" w:rsidP="000766EF">
            <w:r>
              <w:rPr>
                <w:rFonts w:hint="eastAsia"/>
              </w:rPr>
              <w:t>显示用户想要查找的相关内容</w:t>
            </w:r>
          </w:p>
        </w:tc>
      </w:tr>
      <w:tr w:rsidR="00974795" w14:paraId="0A81C31C" w14:textId="77777777" w:rsidTr="000766EF">
        <w:tc>
          <w:tcPr>
            <w:tcW w:w="2765" w:type="dxa"/>
          </w:tcPr>
          <w:p w14:paraId="752EEC08" w14:textId="77777777" w:rsidR="00974795" w:rsidRDefault="00974795" w:rsidP="000766EF">
            <w:r>
              <w:rPr>
                <w:rFonts w:hint="eastAsia"/>
              </w:rPr>
              <w:t>分类浏览</w:t>
            </w:r>
          </w:p>
        </w:tc>
        <w:tc>
          <w:tcPr>
            <w:tcW w:w="2765" w:type="dxa"/>
          </w:tcPr>
          <w:p w14:paraId="2421F0E9" w14:textId="77777777" w:rsidR="00974795" w:rsidRDefault="00974795" w:rsidP="000766EF">
            <w:r>
              <w:rPr>
                <w:rFonts w:hint="eastAsia"/>
              </w:rPr>
              <w:t>点击分类图标</w:t>
            </w:r>
          </w:p>
        </w:tc>
        <w:tc>
          <w:tcPr>
            <w:tcW w:w="2766" w:type="dxa"/>
          </w:tcPr>
          <w:p w14:paraId="4523D3D1" w14:textId="77777777" w:rsidR="00974795" w:rsidRDefault="00974795" w:rsidP="000766EF">
            <w:pPr>
              <w:jc w:val="center"/>
            </w:pPr>
            <w:r>
              <w:rPr>
                <w:rFonts w:hint="eastAsia"/>
              </w:rPr>
              <w:t>显示用户想要查找的相关内容</w:t>
            </w:r>
          </w:p>
        </w:tc>
      </w:tr>
      <w:tr w:rsidR="00974795" w14:paraId="214E68AC" w14:textId="77777777" w:rsidTr="000766EF">
        <w:tc>
          <w:tcPr>
            <w:tcW w:w="2765" w:type="dxa"/>
          </w:tcPr>
          <w:p w14:paraId="2F26B5E8" w14:textId="77777777" w:rsidR="00974795" w:rsidRDefault="00974795" w:rsidP="000766EF">
            <w:r>
              <w:rPr>
                <w:rFonts w:hint="eastAsia"/>
              </w:rPr>
              <w:lastRenderedPageBreak/>
              <w:t>收藏</w:t>
            </w:r>
          </w:p>
        </w:tc>
        <w:tc>
          <w:tcPr>
            <w:tcW w:w="2765" w:type="dxa"/>
          </w:tcPr>
          <w:p w14:paraId="7B1D499D" w14:textId="77777777" w:rsidR="00974795" w:rsidRDefault="00974795" w:rsidP="000766EF">
            <w:r>
              <w:rPr>
                <w:rFonts w:hint="eastAsia"/>
              </w:rPr>
              <w:t>点击收藏图标</w:t>
            </w:r>
          </w:p>
        </w:tc>
        <w:tc>
          <w:tcPr>
            <w:tcW w:w="2766" w:type="dxa"/>
          </w:tcPr>
          <w:p w14:paraId="2D9DFF0D" w14:textId="77777777" w:rsidR="00974795" w:rsidRDefault="00974795" w:rsidP="000766EF">
            <w:r>
              <w:rPr>
                <w:rFonts w:hint="eastAsia"/>
                <w:bCs/>
              </w:rPr>
              <w:t>收藏</w:t>
            </w:r>
            <w:r w:rsidRPr="00CC4C2A">
              <w:rPr>
                <w:rFonts w:hint="eastAsia"/>
                <w:bCs/>
              </w:rPr>
              <w:t>商品。当收藏页面为空时，页面会变为空收藏页面的布局</w:t>
            </w:r>
          </w:p>
        </w:tc>
      </w:tr>
      <w:tr w:rsidR="00974795" w14:paraId="3872ED50" w14:textId="77777777" w:rsidTr="000766EF">
        <w:tc>
          <w:tcPr>
            <w:tcW w:w="2765" w:type="dxa"/>
          </w:tcPr>
          <w:p w14:paraId="581244E2" w14:textId="77777777" w:rsidR="00974795" w:rsidRDefault="00974795" w:rsidP="000766EF">
            <w:proofErr w:type="gramStart"/>
            <w:r>
              <w:rPr>
                <w:rFonts w:hint="eastAsia"/>
              </w:rPr>
              <w:t>加购</w:t>
            </w:r>
            <w:proofErr w:type="gramEnd"/>
          </w:p>
        </w:tc>
        <w:tc>
          <w:tcPr>
            <w:tcW w:w="2765" w:type="dxa"/>
          </w:tcPr>
          <w:p w14:paraId="4FE966FF" w14:textId="77777777" w:rsidR="00974795" w:rsidRDefault="00974795" w:rsidP="000766EF">
            <w:proofErr w:type="gramStart"/>
            <w:r>
              <w:rPr>
                <w:rFonts w:hint="eastAsia"/>
              </w:rPr>
              <w:t>点击加购</w:t>
            </w:r>
            <w:proofErr w:type="gramEnd"/>
          </w:p>
        </w:tc>
        <w:tc>
          <w:tcPr>
            <w:tcW w:w="2766" w:type="dxa"/>
          </w:tcPr>
          <w:p w14:paraId="482116C2" w14:textId="77777777" w:rsidR="00974795" w:rsidRDefault="00974795" w:rsidP="000766EF">
            <w:proofErr w:type="gramStart"/>
            <w:r>
              <w:rPr>
                <w:rFonts w:hint="eastAsia"/>
              </w:rPr>
              <w:t>加购商品</w:t>
            </w:r>
            <w:proofErr w:type="gramEnd"/>
            <w:r>
              <w:rPr>
                <w:rFonts w:hint="eastAsia"/>
              </w:rPr>
              <w:t>。</w:t>
            </w:r>
            <w:r w:rsidRPr="00CC4C2A">
              <w:rPr>
                <w:rFonts w:hint="eastAsia"/>
                <w:bCs/>
              </w:rPr>
              <w:t>当</w:t>
            </w:r>
            <w:r>
              <w:rPr>
                <w:rFonts w:hint="eastAsia"/>
                <w:bCs/>
              </w:rPr>
              <w:t>购物车</w:t>
            </w:r>
            <w:r w:rsidRPr="00CC4C2A">
              <w:rPr>
                <w:rFonts w:hint="eastAsia"/>
                <w:bCs/>
              </w:rPr>
              <w:t>页面为空时，页面会变为空收藏页面的布局</w:t>
            </w:r>
          </w:p>
        </w:tc>
      </w:tr>
      <w:tr w:rsidR="00974795" w14:paraId="062DD897" w14:textId="77777777" w:rsidTr="000766EF">
        <w:tc>
          <w:tcPr>
            <w:tcW w:w="2765" w:type="dxa"/>
          </w:tcPr>
          <w:p w14:paraId="2C06F1ED" w14:textId="77777777" w:rsidR="00974795" w:rsidRDefault="00974795" w:rsidP="000766EF">
            <w:r>
              <w:rPr>
                <w:rFonts w:hint="eastAsia"/>
              </w:rPr>
              <w:t>提交订单</w:t>
            </w:r>
          </w:p>
        </w:tc>
        <w:tc>
          <w:tcPr>
            <w:tcW w:w="2765" w:type="dxa"/>
          </w:tcPr>
          <w:p w14:paraId="217BDF1A" w14:textId="77777777" w:rsidR="00974795" w:rsidRDefault="00974795" w:rsidP="000766EF">
            <w:r w:rsidRPr="00CC4C2A">
              <w:rPr>
                <w:rFonts w:hint="eastAsia"/>
                <w:bCs/>
              </w:rPr>
              <w:t>点击提交按钮进行提交</w:t>
            </w:r>
          </w:p>
        </w:tc>
        <w:tc>
          <w:tcPr>
            <w:tcW w:w="2766" w:type="dxa"/>
          </w:tcPr>
          <w:p w14:paraId="282A9F4B" w14:textId="77777777" w:rsidR="00974795" w:rsidRDefault="00974795" w:rsidP="000766EF">
            <w:r w:rsidRPr="00CC4C2A">
              <w:rPr>
                <w:rFonts w:ascii="Verdana" w:hAnsi="Verdana" w:cs="宋体" w:hint="eastAsia"/>
                <w:bCs/>
                <w:color w:val="333333"/>
                <w:kern w:val="0"/>
                <w:szCs w:val="21"/>
              </w:rPr>
              <w:t>生成订单信息</w:t>
            </w:r>
          </w:p>
        </w:tc>
      </w:tr>
      <w:tr w:rsidR="00974795" w14:paraId="77B16147" w14:textId="77777777" w:rsidTr="000766EF">
        <w:tc>
          <w:tcPr>
            <w:tcW w:w="2765" w:type="dxa"/>
          </w:tcPr>
          <w:p w14:paraId="27DAD241" w14:textId="77777777" w:rsidR="00974795" w:rsidRDefault="00974795" w:rsidP="000766EF">
            <w:r>
              <w:rPr>
                <w:rFonts w:hint="eastAsia"/>
              </w:rPr>
              <w:t>查询订单信息</w:t>
            </w:r>
          </w:p>
        </w:tc>
        <w:tc>
          <w:tcPr>
            <w:tcW w:w="2765" w:type="dxa"/>
          </w:tcPr>
          <w:p w14:paraId="10C0C056" w14:textId="77777777" w:rsidR="00974795" w:rsidRDefault="00974795" w:rsidP="000766EF">
            <w:r>
              <w:rPr>
                <w:rFonts w:hint="eastAsia"/>
              </w:rPr>
              <w:t>点击查询订单按钮</w:t>
            </w:r>
          </w:p>
        </w:tc>
        <w:tc>
          <w:tcPr>
            <w:tcW w:w="2766" w:type="dxa"/>
          </w:tcPr>
          <w:p w14:paraId="4D9F69F9" w14:textId="77777777" w:rsidR="00974795" w:rsidRDefault="00974795" w:rsidP="000766EF">
            <w:r>
              <w:rPr>
                <w:rFonts w:hint="eastAsia"/>
              </w:rPr>
              <w:t>显示订单信息</w:t>
            </w:r>
          </w:p>
        </w:tc>
      </w:tr>
      <w:tr w:rsidR="00974795" w14:paraId="71D73BF4" w14:textId="77777777" w:rsidTr="000766EF">
        <w:tc>
          <w:tcPr>
            <w:tcW w:w="2765" w:type="dxa"/>
          </w:tcPr>
          <w:p w14:paraId="6AEDC93E" w14:textId="77777777" w:rsidR="00974795" w:rsidRDefault="00974795" w:rsidP="000766EF">
            <w:r>
              <w:rPr>
                <w:rFonts w:hint="eastAsia"/>
              </w:rPr>
              <w:t>发布/下</w:t>
            </w:r>
            <w:proofErr w:type="gramStart"/>
            <w:r>
              <w:rPr>
                <w:rFonts w:hint="eastAsia"/>
              </w:rPr>
              <w:t>架商品</w:t>
            </w:r>
            <w:proofErr w:type="gramEnd"/>
          </w:p>
        </w:tc>
        <w:tc>
          <w:tcPr>
            <w:tcW w:w="2765" w:type="dxa"/>
          </w:tcPr>
          <w:p w14:paraId="3F4E3175" w14:textId="77777777" w:rsidR="00974795" w:rsidRDefault="00974795" w:rsidP="000766EF">
            <w:r>
              <w:rPr>
                <w:rFonts w:hint="eastAsia"/>
              </w:rPr>
              <w:t>点击发布/下</w:t>
            </w:r>
            <w:proofErr w:type="gramStart"/>
            <w:r>
              <w:rPr>
                <w:rFonts w:hint="eastAsia"/>
              </w:rPr>
              <w:t>架商品</w:t>
            </w:r>
            <w:proofErr w:type="gramEnd"/>
          </w:p>
        </w:tc>
        <w:tc>
          <w:tcPr>
            <w:tcW w:w="2766" w:type="dxa"/>
          </w:tcPr>
          <w:p w14:paraId="35CC1891" w14:textId="77777777" w:rsidR="00974795" w:rsidRDefault="00974795" w:rsidP="000766EF">
            <w:r>
              <w:rPr>
                <w:rFonts w:hint="eastAsia"/>
              </w:rPr>
              <w:t>显示发布/下</w:t>
            </w:r>
            <w:proofErr w:type="gramStart"/>
            <w:r>
              <w:rPr>
                <w:rFonts w:hint="eastAsia"/>
              </w:rPr>
              <w:t>架成功</w:t>
            </w:r>
            <w:proofErr w:type="gramEnd"/>
            <w:r>
              <w:rPr>
                <w:rFonts w:hint="eastAsia"/>
              </w:rPr>
              <w:t>/失败</w:t>
            </w:r>
          </w:p>
        </w:tc>
      </w:tr>
      <w:tr w:rsidR="00974795" w14:paraId="18CF5FCF" w14:textId="77777777" w:rsidTr="000766EF">
        <w:tc>
          <w:tcPr>
            <w:tcW w:w="2765" w:type="dxa"/>
          </w:tcPr>
          <w:p w14:paraId="6923F234" w14:textId="77777777" w:rsidR="00974795" w:rsidRDefault="00974795" w:rsidP="000766EF">
            <w:r>
              <w:rPr>
                <w:rFonts w:hint="eastAsia"/>
              </w:rPr>
              <w:t>评价</w:t>
            </w:r>
          </w:p>
        </w:tc>
        <w:tc>
          <w:tcPr>
            <w:tcW w:w="2765" w:type="dxa"/>
          </w:tcPr>
          <w:p w14:paraId="230FAAC1" w14:textId="77777777" w:rsidR="00974795" w:rsidRDefault="00974795" w:rsidP="000766EF">
            <w:r>
              <w:rPr>
                <w:rFonts w:hint="eastAsia"/>
              </w:rPr>
              <w:t>在相应的位置根据相应的要求输入评论</w:t>
            </w:r>
          </w:p>
        </w:tc>
        <w:tc>
          <w:tcPr>
            <w:tcW w:w="2766" w:type="dxa"/>
          </w:tcPr>
          <w:p w14:paraId="2B167D3D" w14:textId="77777777" w:rsidR="00974795" w:rsidRDefault="00974795" w:rsidP="000766EF">
            <w:r>
              <w:rPr>
                <w:rFonts w:hint="eastAsia"/>
              </w:rPr>
              <w:t>显示评价信息</w:t>
            </w:r>
          </w:p>
        </w:tc>
      </w:tr>
      <w:tr w:rsidR="00974795" w14:paraId="37C7A246" w14:textId="77777777" w:rsidTr="000766EF">
        <w:tc>
          <w:tcPr>
            <w:tcW w:w="2765" w:type="dxa"/>
          </w:tcPr>
          <w:p w14:paraId="669B4916" w14:textId="77777777" w:rsidR="00974795" w:rsidRDefault="00974795" w:rsidP="000766EF">
            <w:r>
              <w:rPr>
                <w:rFonts w:hint="eastAsia"/>
              </w:rPr>
              <w:t>申诉</w:t>
            </w:r>
          </w:p>
        </w:tc>
        <w:tc>
          <w:tcPr>
            <w:tcW w:w="2765" w:type="dxa"/>
          </w:tcPr>
          <w:p w14:paraId="6E4FB65E" w14:textId="77777777" w:rsidR="00974795" w:rsidRDefault="00974795" w:rsidP="000766EF">
            <w:r>
              <w:rPr>
                <w:rFonts w:hint="eastAsia"/>
              </w:rPr>
              <w:t>点击申诉图标输入申诉内容</w:t>
            </w:r>
          </w:p>
        </w:tc>
        <w:tc>
          <w:tcPr>
            <w:tcW w:w="2766" w:type="dxa"/>
          </w:tcPr>
          <w:p w14:paraId="03142B23" w14:textId="77777777" w:rsidR="00974795" w:rsidRDefault="00974795" w:rsidP="000766EF">
            <w:r>
              <w:rPr>
                <w:rFonts w:hint="eastAsia"/>
              </w:rPr>
              <w:t>显示申诉成功/失败</w:t>
            </w:r>
          </w:p>
        </w:tc>
      </w:tr>
    </w:tbl>
    <w:p w14:paraId="292E841C" w14:textId="032B16F8" w:rsidR="003950F7" w:rsidRDefault="003950F7" w:rsidP="003950F7"/>
    <w:p w14:paraId="0D14BAA1" w14:textId="0FC63288" w:rsidR="003950F7" w:rsidRDefault="003950F7" w:rsidP="003950F7">
      <w:pPr>
        <w:pStyle w:val="3"/>
      </w:pPr>
      <w:bookmarkStart w:id="18" w:name="_Toc9780723"/>
      <w:r>
        <w:t>2.3.5测试总结</w:t>
      </w:r>
      <w:bookmarkEnd w:id="18"/>
    </w:p>
    <w:p w14:paraId="2B5B8F79" w14:textId="4BB2AA47" w:rsidR="000F13BA" w:rsidRDefault="000F13BA" w:rsidP="000F13BA">
      <w:pPr>
        <w:pStyle w:val="2"/>
      </w:pPr>
      <w:bookmarkStart w:id="19" w:name="_Toc9780724"/>
      <w:r>
        <w:rPr>
          <w:rFonts w:hint="eastAsia"/>
        </w:rPr>
        <w:t>2.3.5.1测试时间</w:t>
      </w:r>
      <w:bookmarkEnd w:id="19"/>
    </w:p>
    <w:p w14:paraId="203B4E27" w14:textId="7262143E" w:rsidR="0072016E" w:rsidRPr="0072016E" w:rsidRDefault="0072016E" w:rsidP="0072016E">
      <w:pPr>
        <w:ind w:firstLine="420"/>
      </w:pPr>
      <w:r>
        <w:rPr>
          <w:rFonts w:hint="eastAsia"/>
        </w:rPr>
        <w:t>2019/5/26</w:t>
      </w:r>
    </w:p>
    <w:p w14:paraId="729BDE89" w14:textId="50BEEE24" w:rsidR="000F13BA" w:rsidRDefault="000F13BA" w:rsidP="000F13BA">
      <w:pPr>
        <w:pStyle w:val="2"/>
      </w:pPr>
      <w:bookmarkStart w:id="20" w:name="_Toc9780725"/>
      <w:r>
        <w:rPr>
          <w:rFonts w:hint="eastAsia"/>
        </w:rPr>
        <w:t>2.3.5.2</w:t>
      </w:r>
      <w:r>
        <w:t>测试范围</w:t>
      </w:r>
      <w:bookmarkEnd w:id="20"/>
    </w:p>
    <w:p w14:paraId="60B515D8" w14:textId="77777777" w:rsidR="000F13BA" w:rsidRPr="00C05C6B" w:rsidRDefault="000F13BA" w:rsidP="000F13BA">
      <w:pPr>
        <w:ind w:firstLine="420"/>
      </w:pPr>
      <w:r>
        <w:rPr>
          <w:rFonts w:ascii="微软雅黑" w:eastAsia="微软雅黑" w:hAnsi="微软雅黑" w:hint="eastAsia"/>
          <w:color w:val="4F4F4F"/>
        </w:rPr>
        <w:t>本次测试覆盖的范围包括：功能测试、兼容性测试、接口测试、数据迁移测试、性能测试、安全性测试和品质监控。以下分别对功能测试、兼容性测试、接口测试、数据迁移测试、性能测试和安全性测试进行说明。</w:t>
      </w:r>
    </w:p>
    <w:p w14:paraId="1E13E4D9" w14:textId="7F51B386" w:rsidR="000F13BA" w:rsidRDefault="000F13BA" w:rsidP="000F13BA">
      <w:r>
        <w:rPr>
          <w:rFonts w:hint="eastAsia"/>
        </w:rPr>
        <w:t>1.</w:t>
      </w:r>
      <w:r>
        <w:t>功能测试</w:t>
      </w:r>
    </w:p>
    <w:p w14:paraId="7C3F2974" w14:textId="0F70C4E3" w:rsidR="000F13BA" w:rsidRDefault="000F13BA" w:rsidP="000F13BA">
      <w:r>
        <w:rPr>
          <w:rFonts w:hint="eastAsia"/>
        </w:rPr>
        <w:t>2.</w:t>
      </w:r>
      <w:r>
        <w:t>数据迁移测试</w:t>
      </w:r>
    </w:p>
    <w:p w14:paraId="1E263211" w14:textId="0CFB953B" w:rsidR="000F13BA" w:rsidRDefault="000F13BA" w:rsidP="000F13BA">
      <w:r>
        <w:rPr>
          <w:rFonts w:hint="eastAsia"/>
        </w:rPr>
        <w:t>3.</w:t>
      </w:r>
      <w:r>
        <w:t>接口测试</w:t>
      </w:r>
    </w:p>
    <w:p w14:paraId="3A5B7172" w14:textId="6B88B020" w:rsidR="000F13BA" w:rsidRDefault="000F13BA" w:rsidP="000F13BA">
      <w:r>
        <w:rPr>
          <w:rFonts w:hint="eastAsia"/>
        </w:rPr>
        <w:t>4.</w:t>
      </w:r>
      <w:r>
        <w:t>兼容性测试</w:t>
      </w:r>
    </w:p>
    <w:p w14:paraId="611BEFE3" w14:textId="1179FCC0" w:rsidR="000F13BA" w:rsidRDefault="000F13BA" w:rsidP="000F13BA">
      <w:r>
        <w:rPr>
          <w:rFonts w:hint="eastAsia"/>
        </w:rPr>
        <w:t>5.</w:t>
      </w:r>
      <w:r>
        <w:t>性能测试</w:t>
      </w:r>
    </w:p>
    <w:p w14:paraId="07CED0A1" w14:textId="17770A63" w:rsidR="000F13BA" w:rsidRPr="00C05C6B" w:rsidRDefault="000F13BA" w:rsidP="000F13BA">
      <w:r>
        <w:rPr>
          <w:rFonts w:hint="eastAsia"/>
        </w:rPr>
        <w:t>6.</w:t>
      </w:r>
      <w:r>
        <w:t>安全性测试</w:t>
      </w:r>
    </w:p>
    <w:p w14:paraId="242658F4" w14:textId="5D9D26AF" w:rsidR="000F13BA" w:rsidRDefault="000F13BA" w:rsidP="000F13BA">
      <w:pPr>
        <w:pStyle w:val="2"/>
      </w:pPr>
      <w:bookmarkStart w:id="21" w:name="_Toc9780726"/>
      <w:r>
        <w:rPr>
          <w:rFonts w:hint="eastAsia"/>
        </w:rPr>
        <w:t>2.</w:t>
      </w:r>
      <w:r>
        <w:t>3.</w:t>
      </w:r>
      <w:r>
        <w:rPr>
          <w:rFonts w:hint="eastAsia"/>
        </w:rPr>
        <w:t>5.3</w:t>
      </w:r>
      <w:r w:rsidR="00CD727D">
        <w:rPr>
          <w:rFonts w:hint="eastAsia"/>
        </w:rPr>
        <w:t>测</w:t>
      </w:r>
      <w:r>
        <w:t>试用例执行结果</w:t>
      </w:r>
      <w:bookmarkEnd w:id="21"/>
    </w:p>
    <w:tbl>
      <w:tblPr>
        <w:tblStyle w:val="a3"/>
        <w:tblW w:w="0" w:type="auto"/>
        <w:tblLook w:val="04A0" w:firstRow="1" w:lastRow="0" w:firstColumn="1" w:lastColumn="0" w:noHBand="0" w:noVBand="1"/>
      </w:tblPr>
      <w:tblGrid>
        <w:gridCol w:w="2765"/>
        <w:gridCol w:w="2765"/>
        <w:gridCol w:w="2766"/>
      </w:tblGrid>
      <w:tr w:rsidR="00D917FA" w14:paraId="585D286E" w14:textId="77777777" w:rsidTr="00D917FA">
        <w:tc>
          <w:tcPr>
            <w:tcW w:w="2765" w:type="dxa"/>
          </w:tcPr>
          <w:p w14:paraId="3673A8BC" w14:textId="2E821D01" w:rsidR="00D917FA" w:rsidRDefault="00D917FA" w:rsidP="00D917FA">
            <w:r>
              <w:rPr>
                <w:rFonts w:hint="eastAsia"/>
              </w:rPr>
              <w:t>功能/输入输出结果</w:t>
            </w:r>
          </w:p>
        </w:tc>
        <w:tc>
          <w:tcPr>
            <w:tcW w:w="2765" w:type="dxa"/>
          </w:tcPr>
          <w:p w14:paraId="0E1D07EC" w14:textId="63EF9871" w:rsidR="00D917FA" w:rsidRDefault="00572FF6" w:rsidP="00D917FA">
            <w:r>
              <w:rPr>
                <w:rFonts w:hint="eastAsia"/>
              </w:rPr>
              <w:t>输入</w:t>
            </w:r>
          </w:p>
        </w:tc>
        <w:tc>
          <w:tcPr>
            <w:tcW w:w="2766" w:type="dxa"/>
          </w:tcPr>
          <w:p w14:paraId="0AC59120" w14:textId="7AF1C988" w:rsidR="00D917FA" w:rsidRDefault="00572FF6" w:rsidP="00D917FA">
            <w:r>
              <w:rPr>
                <w:rFonts w:hint="eastAsia"/>
              </w:rPr>
              <w:t>输出</w:t>
            </w:r>
          </w:p>
        </w:tc>
      </w:tr>
      <w:tr w:rsidR="00D917FA" w14:paraId="7C9A8CD7" w14:textId="77777777" w:rsidTr="00D917FA">
        <w:tc>
          <w:tcPr>
            <w:tcW w:w="2765" w:type="dxa"/>
          </w:tcPr>
          <w:p w14:paraId="08E4D975" w14:textId="415FAE6B" w:rsidR="00D917FA" w:rsidRDefault="003B3201" w:rsidP="00D917FA">
            <w:r>
              <w:rPr>
                <w:rFonts w:hint="eastAsia"/>
              </w:rPr>
              <w:t>实名认证</w:t>
            </w:r>
          </w:p>
        </w:tc>
        <w:tc>
          <w:tcPr>
            <w:tcW w:w="2765" w:type="dxa"/>
          </w:tcPr>
          <w:p w14:paraId="4E771AA5" w14:textId="313F060E" w:rsidR="00D917FA" w:rsidRDefault="00572FF6" w:rsidP="00D917FA">
            <w:r w:rsidRPr="00CC4C2A">
              <w:rPr>
                <w:rFonts w:hint="eastAsia"/>
                <w:bCs/>
              </w:rPr>
              <w:t>输入相关要求的信息</w:t>
            </w:r>
          </w:p>
        </w:tc>
        <w:tc>
          <w:tcPr>
            <w:tcW w:w="2766" w:type="dxa"/>
          </w:tcPr>
          <w:p w14:paraId="4A460E2C" w14:textId="3350AD80" w:rsidR="00D917FA" w:rsidRDefault="00572FF6" w:rsidP="00D917FA">
            <w:r w:rsidRPr="00CC4C2A">
              <w:rPr>
                <w:rFonts w:hint="eastAsia"/>
                <w:bCs/>
              </w:rPr>
              <w:t>显示是否认证成功</w:t>
            </w:r>
          </w:p>
        </w:tc>
      </w:tr>
      <w:tr w:rsidR="00D917FA" w14:paraId="5D61DE92" w14:textId="77777777" w:rsidTr="00D917FA">
        <w:tc>
          <w:tcPr>
            <w:tcW w:w="2765" w:type="dxa"/>
          </w:tcPr>
          <w:p w14:paraId="501A12A9" w14:textId="421235EA" w:rsidR="00D917FA" w:rsidRDefault="003B3201" w:rsidP="00D917FA">
            <w:r>
              <w:rPr>
                <w:rFonts w:hint="eastAsia"/>
              </w:rPr>
              <w:t>关键字查询</w:t>
            </w:r>
          </w:p>
        </w:tc>
        <w:tc>
          <w:tcPr>
            <w:tcW w:w="2765" w:type="dxa"/>
          </w:tcPr>
          <w:p w14:paraId="134AAF4B" w14:textId="39BAC0EE" w:rsidR="00D917FA" w:rsidRDefault="00572FF6" w:rsidP="00D917FA">
            <w:r>
              <w:rPr>
                <w:rFonts w:hint="eastAsia"/>
              </w:rPr>
              <w:t>输入想要查询的内容：中文 英文 或数字符号</w:t>
            </w:r>
          </w:p>
        </w:tc>
        <w:tc>
          <w:tcPr>
            <w:tcW w:w="2766" w:type="dxa"/>
          </w:tcPr>
          <w:p w14:paraId="3333982E" w14:textId="24F018E9" w:rsidR="00D917FA" w:rsidRDefault="00572FF6" w:rsidP="00D917FA">
            <w:r>
              <w:rPr>
                <w:rFonts w:hint="eastAsia"/>
              </w:rPr>
              <w:t>显示用户想要查找的相关内容</w:t>
            </w:r>
          </w:p>
        </w:tc>
      </w:tr>
      <w:tr w:rsidR="00D917FA" w14:paraId="4E941CBB" w14:textId="77777777" w:rsidTr="00D917FA">
        <w:tc>
          <w:tcPr>
            <w:tcW w:w="2765" w:type="dxa"/>
          </w:tcPr>
          <w:p w14:paraId="0EA47A48" w14:textId="391F63EB" w:rsidR="00D917FA" w:rsidRDefault="003B3201" w:rsidP="00D917FA">
            <w:r>
              <w:rPr>
                <w:rFonts w:hint="eastAsia"/>
              </w:rPr>
              <w:lastRenderedPageBreak/>
              <w:t>分类浏览</w:t>
            </w:r>
          </w:p>
        </w:tc>
        <w:tc>
          <w:tcPr>
            <w:tcW w:w="2765" w:type="dxa"/>
          </w:tcPr>
          <w:p w14:paraId="56F3DD91" w14:textId="303D5E12" w:rsidR="00D917FA" w:rsidRDefault="00572FF6" w:rsidP="00D917FA">
            <w:r>
              <w:rPr>
                <w:rFonts w:hint="eastAsia"/>
              </w:rPr>
              <w:t>点击分类图标</w:t>
            </w:r>
          </w:p>
        </w:tc>
        <w:tc>
          <w:tcPr>
            <w:tcW w:w="2766" w:type="dxa"/>
          </w:tcPr>
          <w:p w14:paraId="6487F378" w14:textId="1D2C803F" w:rsidR="00D917FA" w:rsidRDefault="00572FF6" w:rsidP="00572FF6">
            <w:pPr>
              <w:jc w:val="center"/>
            </w:pPr>
            <w:r>
              <w:rPr>
                <w:rFonts w:hint="eastAsia"/>
              </w:rPr>
              <w:t>显示用户想要查找的相关内容</w:t>
            </w:r>
          </w:p>
        </w:tc>
      </w:tr>
      <w:tr w:rsidR="00D917FA" w14:paraId="26938BCC" w14:textId="77777777" w:rsidTr="00D917FA">
        <w:tc>
          <w:tcPr>
            <w:tcW w:w="2765" w:type="dxa"/>
          </w:tcPr>
          <w:p w14:paraId="231F1F7B" w14:textId="45C39260" w:rsidR="00D917FA" w:rsidRDefault="003B3201" w:rsidP="00D917FA">
            <w:r>
              <w:rPr>
                <w:rFonts w:hint="eastAsia"/>
              </w:rPr>
              <w:t>收藏</w:t>
            </w:r>
          </w:p>
        </w:tc>
        <w:tc>
          <w:tcPr>
            <w:tcW w:w="2765" w:type="dxa"/>
          </w:tcPr>
          <w:p w14:paraId="7C077A96" w14:textId="636CF718" w:rsidR="00D917FA" w:rsidRDefault="00572FF6" w:rsidP="00D917FA">
            <w:r>
              <w:rPr>
                <w:rFonts w:hint="eastAsia"/>
              </w:rPr>
              <w:t>点击收藏图标</w:t>
            </w:r>
          </w:p>
        </w:tc>
        <w:tc>
          <w:tcPr>
            <w:tcW w:w="2766" w:type="dxa"/>
          </w:tcPr>
          <w:p w14:paraId="45F6C294" w14:textId="058A74C1" w:rsidR="00D917FA" w:rsidRDefault="00572FF6" w:rsidP="00D917FA">
            <w:r>
              <w:rPr>
                <w:rFonts w:hint="eastAsia"/>
                <w:bCs/>
              </w:rPr>
              <w:t>收藏</w:t>
            </w:r>
            <w:r w:rsidRPr="00CC4C2A">
              <w:rPr>
                <w:rFonts w:hint="eastAsia"/>
                <w:bCs/>
              </w:rPr>
              <w:t>商品。当收藏页面为空时，页面会变为空收藏页面的布局</w:t>
            </w:r>
          </w:p>
        </w:tc>
      </w:tr>
      <w:tr w:rsidR="003B3201" w14:paraId="76755185" w14:textId="77777777" w:rsidTr="00D917FA">
        <w:tc>
          <w:tcPr>
            <w:tcW w:w="2765" w:type="dxa"/>
          </w:tcPr>
          <w:p w14:paraId="7B12121E" w14:textId="35F5EAAA" w:rsidR="003B3201" w:rsidRDefault="003B3201" w:rsidP="00D917FA">
            <w:proofErr w:type="gramStart"/>
            <w:r>
              <w:rPr>
                <w:rFonts w:hint="eastAsia"/>
              </w:rPr>
              <w:t>加购</w:t>
            </w:r>
            <w:proofErr w:type="gramEnd"/>
          </w:p>
        </w:tc>
        <w:tc>
          <w:tcPr>
            <w:tcW w:w="2765" w:type="dxa"/>
          </w:tcPr>
          <w:p w14:paraId="7F4DFE88" w14:textId="7A63BCEF" w:rsidR="003B3201" w:rsidRDefault="00572FF6" w:rsidP="00D917FA">
            <w:proofErr w:type="gramStart"/>
            <w:r>
              <w:rPr>
                <w:rFonts w:hint="eastAsia"/>
              </w:rPr>
              <w:t>点击加购</w:t>
            </w:r>
            <w:proofErr w:type="gramEnd"/>
          </w:p>
        </w:tc>
        <w:tc>
          <w:tcPr>
            <w:tcW w:w="2766" w:type="dxa"/>
          </w:tcPr>
          <w:p w14:paraId="6E2AAE80" w14:textId="1C6EA08C" w:rsidR="003B3201" w:rsidRDefault="00572FF6" w:rsidP="00D917FA">
            <w:proofErr w:type="gramStart"/>
            <w:r>
              <w:rPr>
                <w:rFonts w:hint="eastAsia"/>
              </w:rPr>
              <w:t>加购商品</w:t>
            </w:r>
            <w:proofErr w:type="gramEnd"/>
            <w:r>
              <w:rPr>
                <w:rFonts w:hint="eastAsia"/>
              </w:rPr>
              <w:t>。</w:t>
            </w:r>
            <w:r w:rsidRPr="00CC4C2A">
              <w:rPr>
                <w:rFonts w:hint="eastAsia"/>
                <w:bCs/>
              </w:rPr>
              <w:t>当</w:t>
            </w:r>
            <w:r>
              <w:rPr>
                <w:rFonts w:hint="eastAsia"/>
                <w:bCs/>
              </w:rPr>
              <w:t>购物车</w:t>
            </w:r>
            <w:r w:rsidRPr="00CC4C2A">
              <w:rPr>
                <w:rFonts w:hint="eastAsia"/>
                <w:bCs/>
              </w:rPr>
              <w:t>页面为空时，页面会变为空收藏页面的布局</w:t>
            </w:r>
          </w:p>
        </w:tc>
      </w:tr>
      <w:tr w:rsidR="003B3201" w14:paraId="4581DCA6" w14:textId="77777777" w:rsidTr="00D917FA">
        <w:tc>
          <w:tcPr>
            <w:tcW w:w="2765" w:type="dxa"/>
          </w:tcPr>
          <w:p w14:paraId="23102BFD" w14:textId="30C386EA" w:rsidR="003B3201" w:rsidRDefault="003B3201" w:rsidP="00D917FA">
            <w:r>
              <w:rPr>
                <w:rFonts w:hint="eastAsia"/>
              </w:rPr>
              <w:t>提交订单</w:t>
            </w:r>
          </w:p>
        </w:tc>
        <w:tc>
          <w:tcPr>
            <w:tcW w:w="2765" w:type="dxa"/>
          </w:tcPr>
          <w:p w14:paraId="3E7455B6" w14:textId="767887AF" w:rsidR="003B3201" w:rsidRDefault="00572FF6" w:rsidP="00D917FA">
            <w:r w:rsidRPr="00CC4C2A">
              <w:rPr>
                <w:rFonts w:hint="eastAsia"/>
                <w:bCs/>
              </w:rPr>
              <w:t>点击提交按钮进行提交</w:t>
            </w:r>
          </w:p>
        </w:tc>
        <w:tc>
          <w:tcPr>
            <w:tcW w:w="2766" w:type="dxa"/>
          </w:tcPr>
          <w:p w14:paraId="100907EE" w14:textId="0C81ED7E" w:rsidR="003B3201" w:rsidRDefault="00572FF6" w:rsidP="00D917FA">
            <w:r w:rsidRPr="00CC4C2A">
              <w:rPr>
                <w:rFonts w:ascii="Verdana" w:hAnsi="Verdana" w:cs="宋体" w:hint="eastAsia"/>
                <w:bCs/>
                <w:color w:val="333333"/>
                <w:kern w:val="0"/>
                <w:szCs w:val="21"/>
              </w:rPr>
              <w:t>生成订单信息</w:t>
            </w:r>
          </w:p>
        </w:tc>
      </w:tr>
      <w:tr w:rsidR="003B3201" w14:paraId="72B2E4D0" w14:textId="77777777" w:rsidTr="00D917FA">
        <w:tc>
          <w:tcPr>
            <w:tcW w:w="2765" w:type="dxa"/>
          </w:tcPr>
          <w:p w14:paraId="5ACE592E" w14:textId="4DCE8557" w:rsidR="003B3201" w:rsidRDefault="003B3201" w:rsidP="00D917FA">
            <w:r>
              <w:rPr>
                <w:rFonts w:hint="eastAsia"/>
              </w:rPr>
              <w:t>查询订单信息</w:t>
            </w:r>
          </w:p>
        </w:tc>
        <w:tc>
          <w:tcPr>
            <w:tcW w:w="2765" w:type="dxa"/>
          </w:tcPr>
          <w:p w14:paraId="39401413" w14:textId="6FE40CF2" w:rsidR="003B3201" w:rsidRDefault="00572FF6" w:rsidP="00D917FA">
            <w:r>
              <w:rPr>
                <w:rFonts w:hint="eastAsia"/>
              </w:rPr>
              <w:t>点击查询订单按钮</w:t>
            </w:r>
          </w:p>
        </w:tc>
        <w:tc>
          <w:tcPr>
            <w:tcW w:w="2766" w:type="dxa"/>
          </w:tcPr>
          <w:p w14:paraId="6A4EF8FD" w14:textId="3F731206" w:rsidR="003B3201" w:rsidRDefault="00572FF6" w:rsidP="00D917FA">
            <w:r>
              <w:rPr>
                <w:rFonts w:hint="eastAsia"/>
              </w:rPr>
              <w:t>显示订单信息</w:t>
            </w:r>
          </w:p>
        </w:tc>
      </w:tr>
      <w:tr w:rsidR="003B3201" w14:paraId="497F2AFD" w14:textId="77777777" w:rsidTr="00D917FA">
        <w:tc>
          <w:tcPr>
            <w:tcW w:w="2765" w:type="dxa"/>
          </w:tcPr>
          <w:p w14:paraId="3F1C4DF1" w14:textId="530DE235" w:rsidR="003B3201" w:rsidRDefault="003B3201" w:rsidP="00D917FA">
            <w:r>
              <w:rPr>
                <w:rFonts w:hint="eastAsia"/>
              </w:rPr>
              <w:t>发布/下</w:t>
            </w:r>
            <w:proofErr w:type="gramStart"/>
            <w:r>
              <w:rPr>
                <w:rFonts w:hint="eastAsia"/>
              </w:rPr>
              <w:t>架商品</w:t>
            </w:r>
            <w:proofErr w:type="gramEnd"/>
          </w:p>
        </w:tc>
        <w:tc>
          <w:tcPr>
            <w:tcW w:w="2765" w:type="dxa"/>
          </w:tcPr>
          <w:p w14:paraId="3BE6FBA1" w14:textId="41EA42B5" w:rsidR="003B3201" w:rsidRDefault="00572FF6" w:rsidP="00D917FA">
            <w:r>
              <w:rPr>
                <w:rFonts w:hint="eastAsia"/>
              </w:rPr>
              <w:t>点击发布/下</w:t>
            </w:r>
            <w:proofErr w:type="gramStart"/>
            <w:r>
              <w:rPr>
                <w:rFonts w:hint="eastAsia"/>
              </w:rPr>
              <w:t>架商品</w:t>
            </w:r>
            <w:proofErr w:type="gramEnd"/>
          </w:p>
        </w:tc>
        <w:tc>
          <w:tcPr>
            <w:tcW w:w="2766" w:type="dxa"/>
          </w:tcPr>
          <w:p w14:paraId="27502A9A" w14:textId="2964DEF1" w:rsidR="003B3201" w:rsidRDefault="00572FF6" w:rsidP="00D917FA">
            <w:r>
              <w:rPr>
                <w:rFonts w:hint="eastAsia"/>
              </w:rPr>
              <w:t>显示发布/下</w:t>
            </w:r>
            <w:proofErr w:type="gramStart"/>
            <w:r>
              <w:rPr>
                <w:rFonts w:hint="eastAsia"/>
              </w:rPr>
              <w:t>架成功</w:t>
            </w:r>
            <w:proofErr w:type="gramEnd"/>
            <w:r>
              <w:rPr>
                <w:rFonts w:hint="eastAsia"/>
              </w:rPr>
              <w:t>/失败</w:t>
            </w:r>
          </w:p>
        </w:tc>
      </w:tr>
      <w:tr w:rsidR="00572FF6" w14:paraId="33270991" w14:textId="77777777" w:rsidTr="00D917FA">
        <w:tc>
          <w:tcPr>
            <w:tcW w:w="2765" w:type="dxa"/>
          </w:tcPr>
          <w:p w14:paraId="46DBD792" w14:textId="3E160B9B" w:rsidR="00572FF6" w:rsidRDefault="00572FF6" w:rsidP="00572FF6">
            <w:r>
              <w:rPr>
                <w:rFonts w:hint="eastAsia"/>
              </w:rPr>
              <w:t>评价</w:t>
            </w:r>
          </w:p>
        </w:tc>
        <w:tc>
          <w:tcPr>
            <w:tcW w:w="2765" w:type="dxa"/>
          </w:tcPr>
          <w:p w14:paraId="7AE9D739" w14:textId="52D9B410" w:rsidR="00572FF6" w:rsidRDefault="00572FF6" w:rsidP="00572FF6">
            <w:r>
              <w:rPr>
                <w:rFonts w:hint="eastAsia"/>
              </w:rPr>
              <w:t>在相应的位置根据相应的要求输入评论</w:t>
            </w:r>
          </w:p>
        </w:tc>
        <w:tc>
          <w:tcPr>
            <w:tcW w:w="2766" w:type="dxa"/>
          </w:tcPr>
          <w:p w14:paraId="77F2A814" w14:textId="114ECBDD" w:rsidR="00572FF6" w:rsidRDefault="00572FF6" w:rsidP="00572FF6">
            <w:r>
              <w:rPr>
                <w:rFonts w:hint="eastAsia"/>
              </w:rPr>
              <w:t>显示评价信息</w:t>
            </w:r>
          </w:p>
        </w:tc>
      </w:tr>
      <w:tr w:rsidR="00572FF6" w14:paraId="18D14F64" w14:textId="77777777" w:rsidTr="00D917FA">
        <w:tc>
          <w:tcPr>
            <w:tcW w:w="2765" w:type="dxa"/>
          </w:tcPr>
          <w:p w14:paraId="2D7558CD" w14:textId="699774DC" w:rsidR="00572FF6" w:rsidRDefault="00572FF6" w:rsidP="00572FF6">
            <w:r>
              <w:rPr>
                <w:rFonts w:hint="eastAsia"/>
              </w:rPr>
              <w:t>申诉</w:t>
            </w:r>
          </w:p>
        </w:tc>
        <w:tc>
          <w:tcPr>
            <w:tcW w:w="2765" w:type="dxa"/>
          </w:tcPr>
          <w:p w14:paraId="09DC6AFF" w14:textId="3EF639A0" w:rsidR="00572FF6" w:rsidRDefault="00572FF6" w:rsidP="00572FF6">
            <w:r>
              <w:rPr>
                <w:rFonts w:hint="eastAsia"/>
              </w:rPr>
              <w:t>点击申诉图标输入申诉内容</w:t>
            </w:r>
          </w:p>
        </w:tc>
        <w:tc>
          <w:tcPr>
            <w:tcW w:w="2766" w:type="dxa"/>
          </w:tcPr>
          <w:p w14:paraId="680166CA" w14:textId="768CA4C4" w:rsidR="00572FF6" w:rsidRDefault="00572FF6" w:rsidP="00572FF6">
            <w:r>
              <w:rPr>
                <w:rFonts w:hint="eastAsia"/>
              </w:rPr>
              <w:t>显示申诉成功/失败</w:t>
            </w:r>
          </w:p>
        </w:tc>
      </w:tr>
    </w:tbl>
    <w:p w14:paraId="747E29A6" w14:textId="77777777" w:rsidR="00D917FA" w:rsidRPr="00D917FA" w:rsidRDefault="00D917FA" w:rsidP="00D917FA"/>
    <w:p w14:paraId="6E2F3F69" w14:textId="19A8842A" w:rsidR="000F13BA" w:rsidRDefault="000F13BA" w:rsidP="000F13BA">
      <w:pPr>
        <w:pStyle w:val="2"/>
      </w:pPr>
      <w:bookmarkStart w:id="22" w:name="_Toc9780727"/>
      <w:r>
        <w:rPr>
          <w:rFonts w:hint="eastAsia"/>
        </w:rPr>
        <w:t>2.</w:t>
      </w:r>
      <w:r>
        <w:t>3.</w:t>
      </w:r>
      <w:r>
        <w:rPr>
          <w:rFonts w:hint="eastAsia"/>
        </w:rPr>
        <w:t>5.4</w:t>
      </w:r>
      <w:r w:rsidR="003E6980">
        <w:rPr>
          <w:rFonts w:hint="eastAsia"/>
        </w:rPr>
        <w:t>测</w:t>
      </w:r>
      <w:r>
        <w:t>试问题与风险分析</w:t>
      </w:r>
      <w:bookmarkEnd w:id="22"/>
    </w:p>
    <w:p w14:paraId="46C9BCC1" w14:textId="441556F4" w:rsidR="00D917FA" w:rsidRPr="00D917FA" w:rsidRDefault="006B66EB" w:rsidP="00D917FA">
      <w:r>
        <w:rPr>
          <w:rFonts w:hint="eastAsia"/>
        </w:rPr>
        <w:t>有些功能难以实现。</w:t>
      </w:r>
    </w:p>
    <w:p w14:paraId="418D55A9" w14:textId="062624F6" w:rsidR="003950F7" w:rsidRDefault="000F13BA" w:rsidP="000F13BA">
      <w:pPr>
        <w:pStyle w:val="2"/>
      </w:pPr>
      <w:bookmarkStart w:id="23" w:name="_Toc9780728"/>
      <w:r>
        <w:rPr>
          <w:rFonts w:hint="eastAsia"/>
        </w:rPr>
        <w:t>2.</w:t>
      </w:r>
      <w:r>
        <w:t>3.</w:t>
      </w:r>
      <w:r>
        <w:rPr>
          <w:rFonts w:hint="eastAsia"/>
        </w:rPr>
        <w:t>5.5</w:t>
      </w:r>
      <w:r w:rsidR="003E6980">
        <w:rPr>
          <w:rFonts w:hint="eastAsia"/>
        </w:rPr>
        <w:t>测</w:t>
      </w:r>
      <w:r>
        <w:t>试结果分析</w:t>
      </w:r>
      <w:bookmarkEnd w:id="23"/>
    </w:p>
    <w:p w14:paraId="734880C5" w14:textId="314D78E8" w:rsidR="00D917FA" w:rsidRPr="00D917FA" w:rsidRDefault="006B66EB" w:rsidP="00D917FA">
      <w:r>
        <w:rPr>
          <w:rFonts w:hint="eastAsia"/>
        </w:rPr>
        <w:t>能够满足大部分功能需求。</w:t>
      </w:r>
    </w:p>
    <w:p w14:paraId="50D8EA24" w14:textId="2C9B4FD4" w:rsidR="00D917FA" w:rsidRPr="00D917FA" w:rsidRDefault="003950F7" w:rsidP="00D917FA">
      <w:pPr>
        <w:pStyle w:val="2"/>
      </w:pPr>
      <w:bookmarkStart w:id="24" w:name="_Toc9780729"/>
      <w:r>
        <w:t>2.4测试方法</w:t>
      </w:r>
      <w:bookmarkEnd w:id="24"/>
    </w:p>
    <w:p w14:paraId="58CE9546" w14:textId="5A00194D" w:rsidR="003950F7" w:rsidRDefault="003950F7" w:rsidP="003950F7">
      <w:pPr>
        <w:pStyle w:val="3"/>
      </w:pPr>
      <w:bookmarkStart w:id="25" w:name="_Toc9780730"/>
      <w:r>
        <w:t>2.4.1静态测试方法</w:t>
      </w:r>
      <w:bookmarkEnd w:id="25"/>
    </w:p>
    <w:p w14:paraId="50D777E9" w14:textId="28E2B264" w:rsidR="003950F7" w:rsidRDefault="0072016E" w:rsidP="0072016E">
      <w:pPr>
        <w:ind w:firstLine="420"/>
      </w:pPr>
      <w:r>
        <w:rPr>
          <w:rFonts w:hint="eastAsia"/>
          <w:noProof/>
        </w:rPr>
        <w:t>走查、审查、静态分析。</w:t>
      </w:r>
    </w:p>
    <w:p w14:paraId="00587119" w14:textId="5A2B76D5" w:rsidR="003950F7" w:rsidRDefault="003950F7" w:rsidP="003950F7">
      <w:pPr>
        <w:pStyle w:val="3"/>
      </w:pPr>
      <w:bookmarkStart w:id="26" w:name="_Toc9780731"/>
      <w:r>
        <w:t>2.4.2动态测试方法</w:t>
      </w:r>
      <w:bookmarkEnd w:id="26"/>
    </w:p>
    <w:p w14:paraId="507AB965" w14:textId="74D37E49" w:rsidR="003950F7" w:rsidRDefault="00316BBC" w:rsidP="0072016E">
      <w:pPr>
        <w:ind w:firstLine="420"/>
      </w:pPr>
      <w:proofErr w:type="gramStart"/>
      <w:r>
        <w:rPr>
          <w:rFonts w:hint="eastAsia"/>
        </w:rPr>
        <w:t>白盒测试</w:t>
      </w:r>
      <w:proofErr w:type="gramEnd"/>
      <w:r>
        <w:rPr>
          <w:rFonts w:hint="eastAsia"/>
        </w:rPr>
        <w:t>：路径覆盖。</w:t>
      </w:r>
    </w:p>
    <w:p w14:paraId="5B9FE5EA" w14:textId="77777777" w:rsidR="009B3497" w:rsidRDefault="009B3497" w:rsidP="009B3497">
      <w:pPr>
        <w:pStyle w:val="2"/>
      </w:pPr>
      <w:r>
        <w:rPr>
          <w:rFonts w:hint="eastAsia"/>
        </w:rPr>
        <w:t>2.5测试用例</w:t>
      </w:r>
    </w:p>
    <w:p w14:paraId="20442836" w14:textId="77777777" w:rsidR="009B3497" w:rsidRDefault="009B3497" w:rsidP="009B3497">
      <w:pPr>
        <w:pStyle w:val="3"/>
        <w:rPr>
          <w:rFonts w:hint="eastAsia"/>
        </w:rPr>
      </w:pPr>
      <w:r>
        <w:rPr>
          <w:rFonts w:hint="eastAsia"/>
        </w:rPr>
        <w:t>2.5.1测试用例设计原则</w:t>
      </w:r>
    </w:p>
    <w:p w14:paraId="71C7702A" w14:textId="77777777" w:rsidR="009B3497" w:rsidRDefault="009B3497" w:rsidP="009B3497">
      <w:pPr>
        <w:rPr>
          <w:rFonts w:hint="eastAsia"/>
        </w:rPr>
      </w:pPr>
      <w:r>
        <w:rPr>
          <w:rFonts w:hint="eastAsia"/>
        </w:rPr>
        <w:t>1.基于测试需求的原则：单元测试依据详细设计说明，集成测试依据总体设计说明，配置项</w:t>
      </w:r>
      <w:proofErr w:type="gramStart"/>
      <w:r>
        <w:rPr>
          <w:rFonts w:hint="eastAsia"/>
        </w:rPr>
        <w:lastRenderedPageBreak/>
        <w:t>测依据</w:t>
      </w:r>
      <w:proofErr w:type="gramEnd"/>
      <w:r>
        <w:rPr>
          <w:rFonts w:hint="eastAsia"/>
        </w:rPr>
        <w:t>软件需求规格说明，系统测试依据用户需求以及项目计划</w:t>
      </w:r>
    </w:p>
    <w:p w14:paraId="0B26DF37" w14:textId="77777777" w:rsidR="009B3497" w:rsidRDefault="009B3497" w:rsidP="009B3497">
      <w:pPr>
        <w:rPr>
          <w:rFonts w:hint="eastAsia"/>
        </w:rPr>
      </w:pPr>
      <w:r>
        <w:rPr>
          <w:rFonts w:hint="eastAsia"/>
        </w:rPr>
        <w:t xml:space="preserve">2.基于测试方法的原则：单元测试 有效等价测试 </w:t>
      </w:r>
    </w:p>
    <w:p w14:paraId="6D4E0071" w14:textId="77777777" w:rsidR="009B3497" w:rsidRDefault="009B3497" w:rsidP="009B3497">
      <w:pPr>
        <w:rPr>
          <w:rFonts w:hint="eastAsia"/>
        </w:rPr>
      </w:pPr>
      <w:r>
        <w:rPr>
          <w:rFonts w:hint="eastAsia"/>
        </w:rPr>
        <w:t>3.兼顾测试充分性和效率的原则</w:t>
      </w:r>
    </w:p>
    <w:p w14:paraId="6473E97B" w14:textId="77777777" w:rsidR="009B3497" w:rsidRDefault="009B3497" w:rsidP="009B3497">
      <w:pPr>
        <w:rPr>
          <w:rFonts w:hint="eastAsia"/>
        </w:rPr>
      </w:pPr>
      <w:r>
        <w:rPr>
          <w:rFonts w:hint="eastAsia"/>
        </w:rPr>
        <w:t>4.测试执行的可再现原则</w:t>
      </w:r>
    </w:p>
    <w:p w14:paraId="4DD10C64" w14:textId="77777777" w:rsidR="009B3497" w:rsidRDefault="009B3497" w:rsidP="009B3497">
      <w:pPr>
        <w:rPr>
          <w:rFonts w:hint="eastAsia"/>
        </w:rPr>
      </w:pPr>
    </w:p>
    <w:p w14:paraId="67D54A11" w14:textId="77777777" w:rsidR="009B3497" w:rsidRDefault="009B3497" w:rsidP="009B3497">
      <w:pPr>
        <w:pStyle w:val="3"/>
        <w:rPr>
          <w:rFonts w:hint="eastAsia"/>
        </w:rPr>
      </w:pPr>
      <w:r>
        <w:rPr>
          <w:rFonts w:hint="eastAsia"/>
        </w:rPr>
        <w:t>2.5.2测试用例要素</w:t>
      </w:r>
    </w:p>
    <w:p w14:paraId="7C876409" w14:textId="77777777" w:rsidR="009B3497" w:rsidRDefault="009B3497" w:rsidP="009B3497">
      <w:pPr>
        <w:rPr>
          <w:rFonts w:hint="eastAsia"/>
        </w:rPr>
      </w:pPr>
      <w:r>
        <w:rPr>
          <w:rFonts w:hint="eastAsia"/>
        </w:rPr>
        <w:t xml:space="preserve">1.名称和标识：index sort </w:t>
      </w:r>
      <w:proofErr w:type="spellStart"/>
      <w:r>
        <w:rPr>
          <w:rFonts w:hint="eastAsia"/>
        </w:rPr>
        <w:t>shopping_</w:t>
      </w:r>
      <w:proofErr w:type="gramStart"/>
      <w:r>
        <w:rPr>
          <w:rFonts w:hint="eastAsia"/>
        </w:rPr>
        <w:t>cart</w:t>
      </w:r>
      <w:proofErr w:type="spellEnd"/>
      <w:r>
        <w:rPr>
          <w:rFonts w:hint="eastAsia"/>
        </w:rPr>
        <w:t xml:space="preserve">  </w:t>
      </w:r>
      <w:proofErr w:type="spellStart"/>
      <w:r>
        <w:rPr>
          <w:rFonts w:hint="eastAsia"/>
        </w:rPr>
        <w:t>personal</w:t>
      </w:r>
      <w:proofErr w:type="gramEnd"/>
      <w:r>
        <w:rPr>
          <w:rFonts w:hint="eastAsia"/>
        </w:rPr>
        <w:t>_center</w:t>
      </w:r>
      <w:proofErr w:type="spellEnd"/>
    </w:p>
    <w:p w14:paraId="7115A2C1" w14:textId="77777777" w:rsidR="009B3497" w:rsidRDefault="009B3497" w:rsidP="009B3497">
      <w:pPr>
        <w:rPr>
          <w:rFonts w:hint="eastAsia"/>
        </w:rPr>
      </w:pPr>
      <w:r>
        <w:rPr>
          <w:rFonts w:hint="eastAsia"/>
        </w:rPr>
        <w:t>2.测试追踪：单元测试依据详细设计说明，集成测试依据总体设计说明，配置项2.</w:t>
      </w:r>
      <w:proofErr w:type="gramStart"/>
      <w:r>
        <w:rPr>
          <w:rFonts w:hint="eastAsia"/>
        </w:rPr>
        <w:t>测依据</w:t>
      </w:r>
      <w:proofErr w:type="gramEnd"/>
      <w:r>
        <w:rPr>
          <w:rFonts w:hint="eastAsia"/>
        </w:rPr>
        <w:t>软件需求规格说明，系统测试依据用户需求以及项目计划</w:t>
      </w:r>
    </w:p>
    <w:p w14:paraId="6611BF1F" w14:textId="77777777" w:rsidR="009B3497" w:rsidRDefault="009B3497" w:rsidP="009B3497">
      <w:pPr>
        <w:rPr>
          <w:rFonts w:hint="eastAsia"/>
        </w:rPr>
      </w:pPr>
      <w:r>
        <w:rPr>
          <w:rFonts w:hint="eastAsia"/>
        </w:rPr>
        <w:t>3.用例说明：测试的对象：index 测试目的：测试能否正常跳转，测试能否所有功能按钮使用正常  所采用的测试方法：单元测试</w:t>
      </w:r>
    </w:p>
    <w:p w14:paraId="51DDEF96" w14:textId="77777777" w:rsidR="009B3497" w:rsidRDefault="009B3497" w:rsidP="009B3497">
      <w:pPr>
        <w:rPr>
          <w:rFonts w:hint="eastAsia"/>
        </w:rPr>
      </w:pPr>
      <w:r>
        <w:rPr>
          <w:rFonts w:hint="eastAsia"/>
        </w:rPr>
        <w:t xml:space="preserve">            测试的对象：sort 测试目的：测试每个商品链接是否有效，是否能够成功跳转  所采用的  测试方法：单元测试 有效等价测试</w:t>
      </w:r>
    </w:p>
    <w:p w14:paraId="4A3D39D7" w14:textId="77777777" w:rsidR="009B3497" w:rsidRDefault="009B3497" w:rsidP="009B3497">
      <w:pPr>
        <w:rPr>
          <w:rFonts w:hint="eastAsia"/>
        </w:rPr>
      </w:pPr>
      <w:r>
        <w:rPr>
          <w:rFonts w:hint="eastAsia"/>
        </w:rPr>
        <w:tab/>
        <w:t xml:space="preserve">        测试的对象：</w:t>
      </w:r>
      <w:proofErr w:type="spellStart"/>
      <w:r>
        <w:rPr>
          <w:rFonts w:hint="eastAsia"/>
        </w:rPr>
        <w:t>shopping_cart</w:t>
      </w:r>
      <w:proofErr w:type="spellEnd"/>
      <w:r>
        <w:rPr>
          <w:rFonts w:hint="eastAsia"/>
        </w:rPr>
        <w:t xml:space="preserve"> 测试目的：测试能否正常显示已添加购物车的商品，显示商品信息，可进行商品数量的增减，显示总价，可以正常提交订单  所采用的测试方法：单元测试 有效等价测试</w:t>
      </w:r>
    </w:p>
    <w:p w14:paraId="29E0B99C" w14:textId="77777777" w:rsidR="009B3497" w:rsidRDefault="009B3497" w:rsidP="009B3497">
      <w:pPr>
        <w:rPr>
          <w:rFonts w:hint="eastAsia"/>
        </w:rPr>
      </w:pPr>
      <w:r>
        <w:rPr>
          <w:rFonts w:hint="eastAsia"/>
        </w:rPr>
        <w:t xml:space="preserve">            测试的对象：</w:t>
      </w:r>
      <w:proofErr w:type="spellStart"/>
      <w:r>
        <w:rPr>
          <w:rFonts w:hint="eastAsia"/>
        </w:rPr>
        <w:t>personal_center</w:t>
      </w:r>
      <w:proofErr w:type="spellEnd"/>
      <w:r>
        <w:rPr>
          <w:rFonts w:hint="eastAsia"/>
        </w:rPr>
        <w:t xml:space="preserve"> 测试目的：测试功能按钮是否正常，能否正常发布闲置，能否正常显示对应的界面信息  所采用的测试方法：单元测试 有效等价测试</w:t>
      </w:r>
    </w:p>
    <w:p w14:paraId="2D3D5A9B" w14:textId="77777777" w:rsidR="009B3497" w:rsidRDefault="009B3497" w:rsidP="009B3497">
      <w:pPr>
        <w:rPr>
          <w:rFonts w:hint="eastAsia"/>
        </w:rPr>
      </w:pPr>
      <w:r>
        <w:rPr>
          <w:rFonts w:hint="eastAsia"/>
        </w:rPr>
        <w:t>4.测试的初始化要求：</w:t>
      </w:r>
    </w:p>
    <w:p w14:paraId="25C9CA58" w14:textId="77777777" w:rsidR="009B3497" w:rsidRDefault="009B3497" w:rsidP="009B3497">
      <w:pPr>
        <w:rPr>
          <w:rFonts w:hint="eastAsia"/>
        </w:rPr>
      </w:pPr>
      <w:r>
        <w:rPr>
          <w:rFonts w:hint="eastAsia"/>
        </w:rPr>
        <w:t>1)硬件配置：无</w:t>
      </w:r>
    </w:p>
    <w:p w14:paraId="49646A3C" w14:textId="77777777" w:rsidR="009B3497" w:rsidRDefault="009B3497" w:rsidP="009B3497">
      <w:pPr>
        <w:rPr>
          <w:rFonts w:hint="eastAsia"/>
        </w:rPr>
      </w:pPr>
      <w:r>
        <w:rPr>
          <w:rFonts w:hint="eastAsia"/>
        </w:rPr>
        <w:t>2)软件配置：事先通过发布闲置功能导入一定数量的商品从而进行各部分功能的相关测试</w:t>
      </w:r>
    </w:p>
    <w:p w14:paraId="2C4C5897" w14:textId="77777777" w:rsidR="009B3497" w:rsidRDefault="009B3497" w:rsidP="009B3497">
      <w:pPr>
        <w:rPr>
          <w:rFonts w:hint="eastAsia"/>
        </w:rPr>
      </w:pPr>
      <w:r>
        <w:rPr>
          <w:rFonts w:hint="eastAsia"/>
        </w:rPr>
        <w:t>3)测试配置：测试的模拟系统web</w:t>
      </w:r>
      <w:proofErr w:type="gramStart"/>
      <w:r>
        <w:rPr>
          <w:rFonts w:hint="eastAsia"/>
        </w:rPr>
        <w:t>微信开发</w:t>
      </w:r>
      <w:proofErr w:type="gramEnd"/>
      <w:r>
        <w:rPr>
          <w:rFonts w:hint="eastAsia"/>
        </w:rPr>
        <w:t>者工具，编译导出二维码在手机上测试</w:t>
      </w:r>
    </w:p>
    <w:p w14:paraId="07EF55B3" w14:textId="77777777" w:rsidR="009B3497" w:rsidRDefault="009B3497" w:rsidP="009B3497">
      <w:pPr>
        <w:widowControl/>
        <w:spacing w:line="293" w:lineRule="atLeast"/>
        <w:rPr>
          <w:rFonts w:asciiTheme="minorEastAsia" w:hAnsiTheme="minorEastAsia" w:cs="宋体" w:hint="eastAsia"/>
          <w:kern w:val="0"/>
          <w:sz w:val="20"/>
          <w:szCs w:val="20"/>
        </w:rPr>
      </w:pPr>
      <w:r>
        <w:rPr>
          <w:rFonts w:hint="eastAsia"/>
        </w:rPr>
        <w:t>4)参数配置：</w:t>
      </w:r>
      <w:r>
        <w:rPr>
          <w:rFonts w:asciiTheme="minorEastAsia" w:hAnsiTheme="minorEastAsia" w:cs="宋体" w:hint="eastAsia"/>
          <w:kern w:val="0"/>
          <w:sz w:val="20"/>
          <w:szCs w:val="20"/>
        </w:rPr>
        <w:t>系统测试</w:t>
      </w:r>
    </w:p>
    <w:p w14:paraId="03B77A64" w14:textId="77777777" w:rsidR="009B3497" w:rsidRDefault="009B3497" w:rsidP="009B3497">
      <w:pPr>
        <w:widowControl/>
        <w:spacing w:line="293" w:lineRule="atLeast"/>
        <w:rPr>
          <w:rFonts w:asciiTheme="minorEastAsia" w:hAnsiTheme="minorEastAsia" w:cs="宋体" w:hint="eastAsia"/>
          <w:kern w:val="0"/>
          <w:sz w:val="20"/>
          <w:szCs w:val="20"/>
        </w:rPr>
      </w:pPr>
      <w:r>
        <w:rPr>
          <w:rFonts w:asciiTheme="minorEastAsia" w:hAnsiTheme="minorEastAsia" w:cs="宋体" w:hint="eastAsia"/>
          <w:kern w:val="0"/>
          <w:sz w:val="20"/>
          <w:szCs w:val="20"/>
        </w:rPr>
        <w:t>产品编号-ST-系统测试项名-系统测试子项名-XXX</w:t>
      </w:r>
    </w:p>
    <w:p w14:paraId="30DEF0F2" w14:textId="77777777" w:rsidR="009B3497" w:rsidRDefault="009B3497" w:rsidP="009B3497">
      <w:pPr>
        <w:widowControl/>
        <w:spacing w:line="293" w:lineRule="atLeast"/>
        <w:rPr>
          <w:rFonts w:asciiTheme="minorEastAsia" w:hAnsiTheme="minorEastAsia" w:cs="宋体" w:hint="eastAsia"/>
          <w:kern w:val="0"/>
          <w:sz w:val="20"/>
          <w:szCs w:val="20"/>
        </w:rPr>
      </w:pPr>
      <w:r>
        <w:rPr>
          <w:rFonts w:asciiTheme="minorEastAsia" w:hAnsiTheme="minorEastAsia" w:cs="宋体" w:hint="eastAsia"/>
          <w:kern w:val="0"/>
          <w:sz w:val="20"/>
          <w:szCs w:val="20"/>
        </w:rPr>
        <w:t>集成测试</w:t>
      </w:r>
    </w:p>
    <w:p w14:paraId="73CE4A9A" w14:textId="77777777" w:rsidR="009B3497" w:rsidRDefault="009B3497" w:rsidP="009B3497">
      <w:pPr>
        <w:widowControl/>
        <w:spacing w:line="293" w:lineRule="atLeast"/>
        <w:rPr>
          <w:rFonts w:asciiTheme="minorEastAsia" w:hAnsiTheme="minorEastAsia" w:cs="宋体" w:hint="eastAsia"/>
          <w:kern w:val="0"/>
          <w:sz w:val="20"/>
          <w:szCs w:val="20"/>
        </w:rPr>
      </w:pPr>
      <w:r>
        <w:rPr>
          <w:rFonts w:asciiTheme="minorEastAsia" w:hAnsiTheme="minorEastAsia" w:cs="宋体" w:hint="eastAsia"/>
          <w:kern w:val="0"/>
          <w:sz w:val="20"/>
          <w:szCs w:val="20"/>
        </w:rPr>
        <w:t>产品编号-IT-集成测试项名-集成测试子项名-XXX</w:t>
      </w:r>
    </w:p>
    <w:p w14:paraId="4C10FC37" w14:textId="77777777" w:rsidR="009B3497" w:rsidRDefault="009B3497" w:rsidP="009B3497">
      <w:pPr>
        <w:widowControl/>
        <w:spacing w:line="293" w:lineRule="atLeast"/>
        <w:rPr>
          <w:rFonts w:asciiTheme="minorEastAsia" w:hAnsiTheme="minorEastAsia" w:cs="宋体" w:hint="eastAsia"/>
          <w:kern w:val="0"/>
          <w:sz w:val="20"/>
          <w:szCs w:val="20"/>
        </w:rPr>
      </w:pPr>
      <w:r>
        <w:rPr>
          <w:rFonts w:asciiTheme="minorEastAsia" w:hAnsiTheme="minorEastAsia" w:cs="宋体" w:hint="eastAsia"/>
          <w:kern w:val="0"/>
          <w:sz w:val="20"/>
          <w:szCs w:val="20"/>
        </w:rPr>
        <w:t>单元测试</w:t>
      </w:r>
    </w:p>
    <w:p w14:paraId="42A8B700" w14:textId="77777777" w:rsidR="009B3497" w:rsidRDefault="009B3497" w:rsidP="009B3497">
      <w:pPr>
        <w:widowControl/>
        <w:spacing w:line="293" w:lineRule="atLeast"/>
        <w:rPr>
          <w:rFonts w:asciiTheme="minorEastAsia" w:hAnsiTheme="minorEastAsia" w:cs="宋体" w:hint="eastAsia"/>
          <w:kern w:val="0"/>
          <w:sz w:val="20"/>
          <w:szCs w:val="20"/>
        </w:rPr>
      </w:pPr>
      <w:r>
        <w:rPr>
          <w:rFonts w:asciiTheme="minorEastAsia" w:hAnsiTheme="minorEastAsia" w:cs="宋体" w:hint="eastAsia"/>
          <w:kern w:val="0"/>
          <w:sz w:val="20"/>
          <w:szCs w:val="20"/>
        </w:rPr>
        <w:t>产品编号-UT-单元测试项名-单元测试子项名-XXX</w:t>
      </w:r>
    </w:p>
    <w:p w14:paraId="5D815FDA" w14:textId="77777777" w:rsidR="009B3497" w:rsidRDefault="009B3497" w:rsidP="009B3497">
      <w:pPr>
        <w:rPr>
          <w:rFonts w:hint="eastAsia"/>
        </w:rPr>
      </w:pPr>
      <w:r>
        <w:rPr>
          <w:rFonts w:hint="eastAsia"/>
        </w:rPr>
        <w:t>5)其他对于测试用例的特殊说明：无</w:t>
      </w:r>
    </w:p>
    <w:p w14:paraId="47471AC4" w14:textId="77777777" w:rsidR="009B3497" w:rsidRDefault="009B3497" w:rsidP="009B3497">
      <w:pPr>
        <w:rPr>
          <w:rFonts w:hint="eastAsia"/>
        </w:rPr>
      </w:pPr>
      <w:r>
        <w:rPr>
          <w:rFonts w:hint="eastAsia"/>
        </w:rPr>
        <w:t>5.测试的输入</w:t>
      </w:r>
    </w:p>
    <w:p w14:paraId="0DDAB29D" w14:textId="77777777" w:rsidR="009B3497" w:rsidRDefault="009B3497" w:rsidP="009B3497">
      <w:pPr>
        <w:rPr>
          <w:rFonts w:hint="eastAsia"/>
        </w:rPr>
      </w:pPr>
      <w:r>
        <w:rPr>
          <w:rFonts w:hint="eastAsia"/>
        </w:rPr>
        <w:t>1）输入标题（无边界值）相关文字说明（不超过2000字符）图片（不超过600MB）</w:t>
      </w:r>
    </w:p>
    <w:p w14:paraId="1A02E99C" w14:textId="77777777" w:rsidR="009B3497" w:rsidRDefault="009B3497" w:rsidP="009B3497">
      <w:pPr>
        <w:rPr>
          <w:rFonts w:hint="eastAsia"/>
        </w:rPr>
      </w:pPr>
      <w:r>
        <w:rPr>
          <w:rFonts w:hint="eastAsia"/>
        </w:rPr>
        <w:t>2）测试输入的来源：人工键盘输入 输入所使用的方法：边界值分析 差错推测 因果图 功能图</w:t>
      </w:r>
    </w:p>
    <w:p w14:paraId="7CC8BE77" w14:textId="77777777" w:rsidR="009B3497" w:rsidRDefault="009B3497" w:rsidP="009B3497">
      <w:pPr>
        <w:rPr>
          <w:rFonts w:hint="eastAsia"/>
        </w:rPr>
      </w:pPr>
      <w:r>
        <w:rPr>
          <w:rFonts w:hint="eastAsia"/>
        </w:rPr>
        <w:t>3）测试输入是模拟的</w:t>
      </w:r>
    </w:p>
    <w:p w14:paraId="3C3FCF4C" w14:textId="77777777" w:rsidR="009B3497" w:rsidRDefault="009B3497" w:rsidP="009B3497">
      <w:pPr>
        <w:rPr>
          <w:rFonts w:hint="eastAsia"/>
        </w:rPr>
      </w:pPr>
      <w:r>
        <w:rPr>
          <w:rFonts w:hint="eastAsia"/>
        </w:rPr>
        <w:t>4）测试输入按照时间顺序</w:t>
      </w:r>
    </w:p>
    <w:p w14:paraId="77005805" w14:textId="77777777" w:rsidR="009B3497" w:rsidRDefault="009B3497" w:rsidP="009B3497">
      <w:pPr>
        <w:rPr>
          <w:rFonts w:hint="eastAsia"/>
        </w:rPr>
      </w:pPr>
      <w:r>
        <w:rPr>
          <w:rFonts w:hint="eastAsia"/>
        </w:rPr>
        <w:t>6.期望的测试结果：输入文字说明超过2000字符提示超出字数限制，无法发布闲置 图片大小超过600MB禁止加载图片</w:t>
      </w:r>
    </w:p>
    <w:p w14:paraId="633DA79C" w14:textId="77777777" w:rsidR="009B3497" w:rsidRDefault="009B3497" w:rsidP="009B3497">
      <w:pPr>
        <w:rPr>
          <w:rFonts w:hint="eastAsia"/>
        </w:rPr>
      </w:pPr>
      <w:r>
        <w:rPr>
          <w:rFonts w:hint="eastAsia"/>
        </w:rPr>
        <w:t>7.评价测试结果的准则：</w:t>
      </w:r>
    </w:p>
    <w:p w14:paraId="4F53E5CF" w14:textId="77777777" w:rsidR="009B3497" w:rsidRDefault="009B3497" w:rsidP="009B3497">
      <w:pPr>
        <w:rPr>
          <w:rFonts w:hint="eastAsia"/>
        </w:rPr>
      </w:pPr>
      <w:r>
        <w:rPr>
          <w:rFonts w:hint="eastAsia"/>
        </w:rPr>
        <w:t>1) 实际测试结果所需的精度：文字输入部分：整数 图片部分：保留至小数点后2位</w:t>
      </w:r>
    </w:p>
    <w:p w14:paraId="60A423BE" w14:textId="77777777" w:rsidR="009B3497" w:rsidRDefault="009B3497" w:rsidP="009B3497">
      <w:pPr>
        <w:rPr>
          <w:rFonts w:hint="eastAsia"/>
        </w:rPr>
      </w:pPr>
      <w:r>
        <w:rPr>
          <w:rFonts w:hint="eastAsia"/>
        </w:rPr>
        <w:t>2）实际测试结果与期望结果之间的差异允许的上下限：差别小于200字符</w:t>
      </w:r>
    </w:p>
    <w:p w14:paraId="13FC1F4C" w14:textId="77777777" w:rsidR="009B3497" w:rsidRDefault="009B3497" w:rsidP="009B3497">
      <w:pPr>
        <w:rPr>
          <w:rFonts w:hint="eastAsia"/>
        </w:rPr>
      </w:pPr>
      <w:r>
        <w:rPr>
          <w:rFonts w:hint="eastAsia"/>
        </w:rPr>
        <w:t>3）时间的最大间隔：5s,最小间隔：1s</w:t>
      </w:r>
    </w:p>
    <w:p w14:paraId="4A494FF8" w14:textId="77777777" w:rsidR="009B3497" w:rsidRDefault="009B3497" w:rsidP="009B3497">
      <w:pPr>
        <w:rPr>
          <w:rFonts w:hint="eastAsia"/>
        </w:rPr>
      </w:pPr>
      <w:r>
        <w:rPr>
          <w:rFonts w:hint="eastAsia"/>
        </w:rPr>
        <w:t>4）实际测试结果不确定时，再测试的条件：输入新的相关要求数据</w:t>
      </w:r>
    </w:p>
    <w:p w14:paraId="798DC11F" w14:textId="77777777" w:rsidR="009B3497" w:rsidRDefault="009B3497" w:rsidP="009B3497">
      <w:pPr>
        <w:rPr>
          <w:rFonts w:hint="eastAsia"/>
        </w:rPr>
      </w:pPr>
      <w:r>
        <w:rPr>
          <w:rFonts w:hint="eastAsia"/>
        </w:rPr>
        <w:lastRenderedPageBreak/>
        <w:t>5）与产生测试结果有关的出错处理：检查代码有无问题，根据功能分块逐步检查，如果显示与预期差别较大，进行相关的功能调整</w:t>
      </w:r>
    </w:p>
    <w:p w14:paraId="4E36AEE8" w14:textId="77777777" w:rsidR="009B3497" w:rsidRDefault="009B3497" w:rsidP="009B3497">
      <w:pPr>
        <w:rPr>
          <w:rFonts w:hint="eastAsia"/>
        </w:rPr>
      </w:pPr>
      <w:r>
        <w:rPr>
          <w:rFonts w:hint="eastAsia"/>
        </w:rPr>
        <w:t>8.操作过程</w:t>
      </w:r>
    </w:p>
    <w:p w14:paraId="22E0E2CF" w14:textId="77777777" w:rsidR="009B3497" w:rsidRDefault="009B3497" w:rsidP="009B3497">
      <w:pPr>
        <w:rPr>
          <w:rFonts w:hint="eastAsia"/>
        </w:rPr>
      </w:pPr>
      <w:r>
        <w:rPr>
          <w:rFonts w:hint="eastAsia"/>
        </w:rPr>
        <w:t>1）每一步所需的测试操作动作：输入相应数据时，保证程序其他功能的正确编码，保持设备的稳定性</w:t>
      </w:r>
    </w:p>
    <w:p w14:paraId="2869E196" w14:textId="77777777" w:rsidR="009B3497" w:rsidRDefault="009B3497" w:rsidP="009B3497">
      <w:pPr>
        <w:rPr>
          <w:rFonts w:hint="eastAsia"/>
        </w:rPr>
      </w:pPr>
      <w:r>
        <w:rPr>
          <w:rFonts w:hint="eastAsia"/>
        </w:rPr>
        <w:t>2）每一步期望的测试结果：页面的正常跳转，功能按钮的正常预期运行</w:t>
      </w:r>
    </w:p>
    <w:p w14:paraId="01000ECA" w14:textId="77777777" w:rsidR="009B3497" w:rsidRDefault="009B3497" w:rsidP="009B3497">
      <w:pPr>
        <w:rPr>
          <w:rFonts w:hint="eastAsia"/>
        </w:rPr>
      </w:pPr>
      <w:r>
        <w:rPr>
          <w:rFonts w:hint="eastAsia"/>
        </w:rPr>
        <w:t>3）每一步的评价准则：与上述提到过的评价测试结果准则相同</w:t>
      </w:r>
    </w:p>
    <w:p w14:paraId="7A43FFF2" w14:textId="77777777" w:rsidR="009B3497" w:rsidRDefault="009B3497" w:rsidP="009B3497">
      <w:pPr>
        <w:rPr>
          <w:rFonts w:hint="eastAsia"/>
        </w:rPr>
      </w:pPr>
      <w:r>
        <w:rPr>
          <w:rFonts w:hint="eastAsia"/>
        </w:rPr>
        <w:t>4）程序终止伴随的动作或差错提示：wen</w:t>
      </w:r>
      <w:proofErr w:type="gramStart"/>
      <w:r>
        <w:rPr>
          <w:rFonts w:hint="eastAsia"/>
        </w:rPr>
        <w:t>微信开发者工具</w:t>
      </w:r>
      <w:proofErr w:type="gramEnd"/>
      <w:r>
        <w:rPr>
          <w:rFonts w:hint="eastAsia"/>
        </w:rPr>
        <w:t>自主显示</w:t>
      </w:r>
    </w:p>
    <w:p w14:paraId="1DBED955" w14:textId="77777777" w:rsidR="009B3497" w:rsidRDefault="009B3497" w:rsidP="009B3497">
      <w:pPr>
        <w:rPr>
          <w:rFonts w:hint="eastAsia"/>
        </w:rPr>
      </w:pPr>
      <w:r>
        <w:rPr>
          <w:rFonts w:hint="eastAsia"/>
        </w:rPr>
        <w:t>9.前提和约束：无</w:t>
      </w:r>
    </w:p>
    <w:p w14:paraId="3DA45EFB" w14:textId="77777777" w:rsidR="009B3497" w:rsidRDefault="009B3497" w:rsidP="009B3497">
      <w:pPr>
        <w:rPr>
          <w:rFonts w:hint="eastAsia"/>
        </w:rPr>
      </w:pPr>
      <w:r>
        <w:rPr>
          <w:rFonts w:hint="eastAsia"/>
        </w:rPr>
        <w:t>10.测试终止条件：程序运行结束即可，异常终止时web</w:t>
      </w:r>
      <w:proofErr w:type="gramStart"/>
      <w:r>
        <w:rPr>
          <w:rFonts w:hint="eastAsia"/>
        </w:rPr>
        <w:t>微信开发者工具</w:t>
      </w:r>
      <w:proofErr w:type="gramEnd"/>
      <w:r>
        <w:rPr>
          <w:rFonts w:hint="eastAsia"/>
        </w:rPr>
        <w:t>会自主显示相应错误</w:t>
      </w:r>
    </w:p>
    <w:p w14:paraId="65DC9980" w14:textId="77777777" w:rsidR="009B3497" w:rsidRDefault="009B3497" w:rsidP="009B3497">
      <w:pPr>
        <w:pStyle w:val="2"/>
        <w:rPr>
          <w:rFonts w:hint="eastAsia"/>
        </w:rPr>
      </w:pPr>
      <w:r>
        <w:rPr>
          <w:rFonts w:hint="eastAsia"/>
        </w:rPr>
        <w:t>2.6测试管理</w:t>
      </w:r>
    </w:p>
    <w:p w14:paraId="5AF9A6EE" w14:textId="77777777" w:rsidR="009B3497" w:rsidRDefault="009B3497" w:rsidP="009B3497">
      <w:pPr>
        <w:pStyle w:val="3"/>
        <w:rPr>
          <w:rFonts w:hint="eastAsia"/>
        </w:rPr>
      </w:pPr>
      <w:r>
        <w:rPr>
          <w:rFonts w:hint="eastAsia"/>
        </w:rPr>
        <w:t>2.6.1过程管理</w:t>
      </w:r>
    </w:p>
    <w:p w14:paraId="3685D3B9" w14:textId="77777777" w:rsidR="009B3497" w:rsidRDefault="009B3497" w:rsidP="009B3497">
      <w:pPr>
        <w:rPr>
          <w:rFonts w:hint="eastAsia"/>
        </w:rPr>
      </w:pPr>
      <w:r>
        <w:rPr>
          <w:rFonts w:hint="eastAsia"/>
        </w:rPr>
        <w:t>软件测试人员配备情况</w:t>
      </w:r>
    </w:p>
    <w:p w14:paraId="47184330" w14:textId="77777777" w:rsidR="009B3497" w:rsidRDefault="009B3497" w:rsidP="009B3497">
      <w:pPr>
        <w:rPr>
          <w:rFonts w:hint="eastAsia"/>
        </w:rPr>
      </w:pPr>
    </w:p>
    <w:p w14:paraId="08D66042" w14:textId="77777777" w:rsidR="009B3497" w:rsidRDefault="009B3497" w:rsidP="009B3497">
      <w:pPr>
        <w:rPr>
          <w:rFonts w:hint="eastAsia"/>
        </w:rPr>
      </w:pPr>
      <w:r>
        <w:rPr>
          <w:rFonts w:hint="eastAsia"/>
        </w:rPr>
        <w:t>测试项目负责人：乔寒月</w:t>
      </w:r>
    </w:p>
    <w:p w14:paraId="233772F5" w14:textId="77777777" w:rsidR="009B3497" w:rsidRDefault="009B3497" w:rsidP="009B3497">
      <w:pPr>
        <w:rPr>
          <w:rFonts w:hint="eastAsia"/>
        </w:rPr>
      </w:pPr>
      <w:r>
        <w:rPr>
          <w:rFonts w:hint="eastAsia"/>
        </w:rPr>
        <w:t>测试分析员：李欣飏</w:t>
      </w:r>
    </w:p>
    <w:p w14:paraId="2141F693" w14:textId="77777777" w:rsidR="009B3497" w:rsidRDefault="009B3497" w:rsidP="009B3497">
      <w:pPr>
        <w:rPr>
          <w:rFonts w:hint="eastAsia"/>
        </w:rPr>
      </w:pPr>
      <w:r>
        <w:rPr>
          <w:rFonts w:hint="eastAsia"/>
        </w:rPr>
        <w:t>测试设计员：李欣飏 乔寒月</w:t>
      </w:r>
    </w:p>
    <w:p w14:paraId="7A9D2982" w14:textId="77777777" w:rsidR="009B3497" w:rsidRDefault="009B3497" w:rsidP="009B3497">
      <w:pPr>
        <w:rPr>
          <w:rFonts w:hint="eastAsia"/>
        </w:rPr>
      </w:pPr>
      <w:r>
        <w:rPr>
          <w:rFonts w:hint="eastAsia"/>
        </w:rPr>
        <w:t>测试程序员：李欣飏 乔寒月</w:t>
      </w:r>
    </w:p>
    <w:p w14:paraId="7A4E64B2" w14:textId="77777777" w:rsidR="009B3497" w:rsidRDefault="009B3497" w:rsidP="009B3497">
      <w:pPr>
        <w:rPr>
          <w:rFonts w:hint="eastAsia"/>
        </w:rPr>
      </w:pPr>
      <w:r>
        <w:rPr>
          <w:rFonts w:hint="eastAsia"/>
        </w:rPr>
        <w:t>测试员：李欣飏 乔寒月</w:t>
      </w:r>
    </w:p>
    <w:p w14:paraId="2C7A0643" w14:textId="77777777" w:rsidR="009B3497" w:rsidRDefault="009B3497" w:rsidP="009B3497">
      <w:pPr>
        <w:rPr>
          <w:rFonts w:hint="eastAsia"/>
        </w:rPr>
      </w:pPr>
      <w:r>
        <w:rPr>
          <w:rFonts w:hint="eastAsia"/>
        </w:rPr>
        <w:t>测试系统管理员：李欣飏 乔寒月</w:t>
      </w:r>
    </w:p>
    <w:p w14:paraId="604F0D15" w14:textId="77777777" w:rsidR="009B3497" w:rsidRDefault="009B3497" w:rsidP="009B3497">
      <w:pPr>
        <w:rPr>
          <w:rFonts w:hint="eastAsia"/>
        </w:rPr>
      </w:pPr>
      <w:r>
        <w:rPr>
          <w:rFonts w:hint="eastAsia"/>
        </w:rPr>
        <w:t>配置管理员：李欣飏 乔寒月</w:t>
      </w:r>
    </w:p>
    <w:p w14:paraId="53B5C92D" w14:textId="77777777" w:rsidR="009B3497" w:rsidRDefault="009B3497" w:rsidP="009B3497">
      <w:pPr>
        <w:ind w:firstLineChars="200" w:firstLine="420"/>
        <w:rPr>
          <w:rFonts w:hint="eastAsia"/>
        </w:rPr>
      </w:pPr>
      <w:r>
        <w:rPr>
          <w:rFonts w:hint="eastAsia"/>
        </w:rPr>
        <w:t>具备的准入条件：</w:t>
      </w:r>
    </w:p>
    <w:p w14:paraId="7FF3A86C" w14:textId="77777777" w:rsidR="009B3497" w:rsidRDefault="009B3497" w:rsidP="009B3497">
      <w:pPr>
        <w:pStyle w:val="a8"/>
        <w:numPr>
          <w:ilvl w:val="0"/>
          <w:numId w:val="2"/>
        </w:numPr>
        <w:ind w:firstLineChars="0"/>
        <w:rPr>
          <w:rFonts w:hint="eastAsia"/>
        </w:rPr>
      </w:pPr>
      <w:r>
        <w:rPr>
          <w:rFonts w:hint="eastAsia"/>
        </w:rPr>
        <w:t>具有项目计划</w:t>
      </w:r>
    </w:p>
    <w:p w14:paraId="419138B6" w14:textId="77777777" w:rsidR="009B3497" w:rsidRDefault="009B3497" w:rsidP="009B3497">
      <w:pPr>
        <w:pStyle w:val="a8"/>
        <w:numPr>
          <w:ilvl w:val="0"/>
          <w:numId w:val="2"/>
        </w:numPr>
        <w:ind w:firstLineChars="0"/>
        <w:rPr>
          <w:rFonts w:hint="eastAsia"/>
        </w:rPr>
      </w:pPr>
      <w:r>
        <w:rPr>
          <w:rFonts w:hint="eastAsia"/>
        </w:rPr>
        <w:t>具有总体设计 详细设计 项目需求文档</w:t>
      </w:r>
    </w:p>
    <w:p w14:paraId="7B397328" w14:textId="77777777" w:rsidR="009B3497" w:rsidRDefault="009B3497" w:rsidP="009B3497">
      <w:pPr>
        <w:pStyle w:val="a8"/>
        <w:numPr>
          <w:ilvl w:val="0"/>
          <w:numId w:val="2"/>
        </w:numPr>
        <w:ind w:firstLineChars="0"/>
        <w:rPr>
          <w:rFonts w:hint="eastAsia"/>
        </w:rPr>
      </w:pPr>
      <w:r>
        <w:rPr>
          <w:rFonts w:hint="eastAsia"/>
        </w:rPr>
        <w:t>所提交的被测试文件受web</w:t>
      </w:r>
      <w:proofErr w:type="gramStart"/>
      <w:r>
        <w:rPr>
          <w:rFonts w:hint="eastAsia"/>
        </w:rPr>
        <w:t>微信开发者工具</w:t>
      </w:r>
      <w:proofErr w:type="gramEnd"/>
      <w:r>
        <w:rPr>
          <w:rFonts w:hint="eastAsia"/>
        </w:rPr>
        <w:t>控制</w:t>
      </w:r>
    </w:p>
    <w:p w14:paraId="6603CBF3" w14:textId="77777777" w:rsidR="009B3497" w:rsidRDefault="009B3497" w:rsidP="009B3497">
      <w:pPr>
        <w:pStyle w:val="a8"/>
        <w:numPr>
          <w:ilvl w:val="0"/>
          <w:numId w:val="2"/>
        </w:numPr>
        <w:ind w:firstLineChars="0"/>
        <w:rPr>
          <w:rFonts w:hint="eastAsia"/>
        </w:rPr>
      </w:pPr>
      <w:r>
        <w:rPr>
          <w:rFonts w:hint="eastAsia"/>
        </w:rPr>
        <w:t>软件源代码正确通过编译</w:t>
      </w:r>
    </w:p>
    <w:p w14:paraId="3AB42463" w14:textId="77777777" w:rsidR="009B3497" w:rsidRDefault="009B3497" w:rsidP="009B3497">
      <w:pPr>
        <w:ind w:left="360"/>
        <w:rPr>
          <w:rFonts w:hint="eastAsia"/>
        </w:rPr>
      </w:pPr>
      <w:r>
        <w:rPr>
          <w:rFonts w:hint="eastAsia"/>
        </w:rPr>
        <w:t>尚未具备准出条件</w:t>
      </w:r>
    </w:p>
    <w:p w14:paraId="2BE4AE27" w14:textId="77777777" w:rsidR="009B3497" w:rsidRDefault="009B3497" w:rsidP="009B3497">
      <w:pPr>
        <w:pStyle w:val="3"/>
        <w:rPr>
          <w:rFonts w:hint="eastAsia"/>
        </w:rPr>
      </w:pPr>
      <w:r>
        <w:rPr>
          <w:rFonts w:hint="eastAsia"/>
        </w:rPr>
        <w:t>2.6.2配置管理</w:t>
      </w:r>
    </w:p>
    <w:p w14:paraId="7EF9CCE1" w14:textId="77777777" w:rsidR="009B3497" w:rsidRDefault="009B3497" w:rsidP="009B3497">
      <w:pPr>
        <w:ind w:firstLine="420"/>
        <w:rPr>
          <w:rFonts w:hint="eastAsia"/>
        </w:rPr>
      </w:pPr>
      <w:r>
        <w:rPr>
          <w:rFonts w:hint="eastAsia"/>
          <w:noProof/>
        </w:rPr>
        <w:t>配置管理工具：GitHub。</w:t>
      </w:r>
    </w:p>
    <w:p w14:paraId="5035D537" w14:textId="77777777" w:rsidR="009B3497" w:rsidRDefault="009B3497" w:rsidP="009B3497">
      <w:pPr>
        <w:pStyle w:val="1"/>
        <w:rPr>
          <w:rFonts w:hint="eastAsia"/>
        </w:rPr>
      </w:pPr>
      <w:r>
        <w:rPr>
          <w:rFonts w:hint="eastAsia"/>
        </w:rPr>
        <w:lastRenderedPageBreak/>
        <w:t>3综合评价</w:t>
      </w:r>
    </w:p>
    <w:p w14:paraId="3C417406" w14:textId="77777777" w:rsidR="009B3497" w:rsidRDefault="009B3497" w:rsidP="009B3497">
      <w:pPr>
        <w:pStyle w:val="2"/>
        <w:rPr>
          <w:rFonts w:hint="eastAsia"/>
        </w:rPr>
      </w:pPr>
      <w:r>
        <w:rPr>
          <w:rFonts w:hint="eastAsia"/>
        </w:rPr>
        <w:t>3.1软件能力</w:t>
      </w:r>
    </w:p>
    <w:p w14:paraId="360CEA3D" w14:textId="77777777" w:rsidR="009B3497" w:rsidRDefault="009B3497" w:rsidP="009B3497">
      <w:pPr>
        <w:rPr>
          <w:rFonts w:hint="eastAsia"/>
        </w:rPr>
      </w:pPr>
      <w:r>
        <w:rPr>
          <w:rFonts w:hint="eastAsia"/>
        </w:rPr>
        <w:t>软件各模块雏形具备，功能尚未编写成功，需要继续改进</w:t>
      </w:r>
    </w:p>
    <w:p w14:paraId="2882FAC2" w14:textId="77777777" w:rsidR="009B3497" w:rsidRDefault="009B3497" w:rsidP="009B3497">
      <w:pPr>
        <w:rPr>
          <w:rFonts w:hint="eastAsia"/>
        </w:rPr>
      </w:pPr>
      <w:r>
        <w:rPr>
          <w:rFonts w:hint="eastAsia"/>
        </w:rPr>
        <w:t>已经具备的软件能力：</w:t>
      </w:r>
    </w:p>
    <w:p w14:paraId="43DA9ABA" w14:textId="77777777" w:rsidR="009B3497" w:rsidRDefault="009B3497" w:rsidP="009B3497">
      <w:pPr>
        <w:rPr>
          <w:rFonts w:hint="eastAsia"/>
        </w:rPr>
      </w:pPr>
      <w:r>
        <w:rPr>
          <w:rFonts w:hint="eastAsia"/>
        </w:rPr>
        <w:t>UI界面的显示</w:t>
      </w:r>
    </w:p>
    <w:p w14:paraId="346E9887" w14:textId="77777777" w:rsidR="009B3497" w:rsidRDefault="009B3497" w:rsidP="009B3497">
      <w:pPr>
        <w:pStyle w:val="2"/>
        <w:rPr>
          <w:rFonts w:hint="eastAsia"/>
        </w:rPr>
      </w:pPr>
      <w:r>
        <w:rPr>
          <w:rFonts w:hint="eastAsia"/>
        </w:rPr>
        <w:t>3.2建议</w:t>
      </w:r>
    </w:p>
    <w:p w14:paraId="5EA90450" w14:textId="68F17D6E" w:rsidR="00C05C6B" w:rsidRPr="009B3497" w:rsidRDefault="009B3497" w:rsidP="009B3497">
      <w:r>
        <w:rPr>
          <w:rFonts w:hint="eastAsia"/>
        </w:rPr>
        <w:t>需要尽快完善功能的进行</w:t>
      </w:r>
      <w:bookmarkStart w:id="27" w:name="_GoBack"/>
      <w:bookmarkEnd w:id="27"/>
    </w:p>
    <w:sectPr w:rsidR="00C05C6B" w:rsidRPr="009B34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36012D" w14:textId="77777777" w:rsidR="00911FD6" w:rsidRDefault="00911FD6" w:rsidP="00911FD6">
      <w:r>
        <w:separator/>
      </w:r>
    </w:p>
  </w:endnote>
  <w:endnote w:type="continuationSeparator" w:id="0">
    <w:p w14:paraId="56B736CD" w14:textId="77777777" w:rsidR="00911FD6" w:rsidRDefault="00911FD6" w:rsidP="00911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BE015D" w14:textId="77777777" w:rsidR="00911FD6" w:rsidRDefault="00911FD6" w:rsidP="00911FD6">
      <w:r>
        <w:separator/>
      </w:r>
    </w:p>
  </w:footnote>
  <w:footnote w:type="continuationSeparator" w:id="0">
    <w:p w14:paraId="4BA9BE02" w14:textId="77777777" w:rsidR="00911FD6" w:rsidRDefault="00911FD6" w:rsidP="00911F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06E8C"/>
    <w:multiLevelType w:val="hybridMultilevel"/>
    <w:tmpl w:val="519A04E2"/>
    <w:lvl w:ilvl="0" w:tplc="FCA858C8">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1" w15:restartNumberingAfterBreak="0">
    <w:nsid w:val="06D846BC"/>
    <w:multiLevelType w:val="hybridMultilevel"/>
    <w:tmpl w:val="2AD0C198"/>
    <w:lvl w:ilvl="0" w:tplc="9D707D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E0D"/>
    <w:rsid w:val="000F13BA"/>
    <w:rsid w:val="00106E0D"/>
    <w:rsid w:val="002C5DDB"/>
    <w:rsid w:val="00316BBC"/>
    <w:rsid w:val="00376AF7"/>
    <w:rsid w:val="003950F7"/>
    <w:rsid w:val="003A1DA0"/>
    <w:rsid w:val="003B3201"/>
    <w:rsid w:val="003E6980"/>
    <w:rsid w:val="0048154A"/>
    <w:rsid w:val="004D71FC"/>
    <w:rsid w:val="00572FF6"/>
    <w:rsid w:val="006B66EB"/>
    <w:rsid w:val="006E75C1"/>
    <w:rsid w:val="0072016E"/>
    <w:rsid w:val="00807DCC"/>
    <w:rsid w:val="00911FD6"/>
    <w:rsid w:val="00917131"/>
    <w:rsid w:val="00940690"/>
    <w:rsid w:val="00974795"/>
    <w:rsid w:val="009B3497"/>
    <w:rsid w:val="00AF33E2"/>
    <w:rsid w:val="00B2038D"/>
    <w:rsid w:val="00C05C6B"/>
    <w:rsid w:val="00C95DEB"/>
    <w:rsid w:val="00CD727D"/>
    <w:rsid w:val="00D04E6C"/>
    <w:rsid w:val="00D27D85"/>
    <w:rsid w:val="00D917FA"/>
    <w:rsid w:val="00DC54C6"/>
    <w:rsid w:val="00F62825"/>
    <w:rsid w:val="00FA1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F4592FE"/>
  <w15:chartTrackingRefBased/>
  <w15:docId w15:val="{6324F1C4-81FB-45DF-BBF0-389FEA970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0690"/>
    <w:pPr>
      <w:widowControl w:val="0"/>
      <w:jc w:val="both"/>
    </w:pPr>
  </w:style>
  <w:style w:type="paragraph" w:styleId="1">
    <w:name w:val="heading 1"/>
    <w:basedOn w:val="a"/>
    <w:next w:val="a"/>
    <w:link w:val="10"/>
    <w:uiPriority w:val="9"/>
    <w:qFormat/>
    <w:rsid w:val="006E75C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E75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950F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2038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unhideWhenUsed/>
    <w:rsid w:val="009406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11FD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11FD6"/>
    <w:rPr>
      <w:sz w:val="18"/>
      <w:szCs w:val="18"/>
    </w:rPr>
  </w:style>
  <w:style w:type="paragraph" w:styleId="a6">
    <w:name w:val="footer"/>
    <w:basedOn w:val="a"/>
    <w:link w:val="a7"/>
    <w:uiPriority w:val="99"/>
    <w:unhideWhenUsed/>
    <w:rsid w:val="00911FD6"/>
    <w:pPr>
      <w:tabs>
        <w:tab w:val="center" w:pos="4153"/>
        <w:tab w:val="right" w:pos="8306"/>
      </w:tabs>
      <w:snapToGrid w:val="0"/>
      <w:jc w:val="left"/>
    </w:pPr>
    <w:rPr>
      <w:sz w:val="18"/>
      <w:szCs w:val="18"/>
    </w:rPr>
  </w:style>
  <w:style w:type="character" w:customStyle="1" w:styleId="a7">
    <w:name w:val="页脚 字符"/>
    <w:basedOn w:val="a0"/>
    <w:link w:val="a6"/>
    <w:uiPriority w:val="99"/>
    <w:rsid w:val="00911FD6"/>
    <w:rPr>
      <w:sz w:val="18"/>
      <w:szCs w:val="18"/>
    </w:rPr>
  </w:style>
  <w:style w:type="character" w:customStyle="1" w:styleId="10">
    <w:name w:val="标题 1 字符"/>
    <w:basedOn w:val="a0"/>
    <w:link w:val="1"/>
    <w:uiPriority w:val="9"/>
    <w:rsid w:val="006E75C1"/>
    <w:rPr>
      <w:b/>
      <w:bCs/>
      <w:kern w:val="44"/>
      <w:sz w:val="44"/>
      <w:szCs w:val="44"/>
    </w:rPr>
  </w:style>
  <w:style w:type="character" w:customStyle="1" w:styleId="20">
    <w:name w:val="标题 2 字符"/>
    <w:basedOn w:val="a0"/>
    <w:link w:val="2"/>
    <w:uiPriority w:val="9"/>
    <w:rsid w:val="006E75C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950F7"/>
    <w:rPr>
      <w:b/>
      <w:bCs/>
      <w:sz w:val="32"/>
      <w:szCs w:val="32"/>
    </w:rPr>
  </w:style>
  <w:style w:type="character" w:customStyle="1" w:styleId="40">
    <w:name w:val="标题 4 字符"/>
    <w:basedOn w:val="a0"/>
    <w:link w:val="4"/>
    <w:uiPriority w:val="9"/>
    <w:rsid w:val="00B2038D"/>
    <w:rPr>
      <w:rFonts w:asciiTheme="majorHAnsi" w:eastAsiaTheme="majorEastAsia" w:hAnsiTheme="majorHAnsi" w:cstheme="majorBidi"/>
      <w:b/>
      <w:bCs/>
      <w:sz w:val="28"/>
      <w:szCs w:val="28"/>
    </w:rPr>
  </w:style>
  <w:style w:type="paragraph" w:styleId="a8">
    <w:name w:val="List Paragraph"/>
    <w:basedOn w:val="a"/>
    <w:uiPriority w:val="34"/>
    <w:qFormat/>
    <w:rsid w:val="00D04E6C"/>
    <w:pPr>
      <w:ind w:firstLineChars="200" w:firstLine="420"/>
    </w:pPr>
  </w:style>
  <w:style w:type="paragraph" w:styleId="TOC1">
    <w:name w:val="toc 1"/>
    <w:basedOn w:val="a"/>
    <w:next w:val="a"/>
    <w:autoRedefine/>
    <w:uiPriority w:val="39"/>
    <w:unhideWhenUsed/>
    <w:rsid w:val="00AF33E2"/>
  </w:style>
  <w:style w:type="paragraph" w:styleId="TOC2">
    <w:name w:val="toc 2"/>
    <w:basedOn w:val="a"/>
    <w:next w:val="a"/>
    <w:autoRedefine/>
    <w:uiPriority w:val="39"/>
    <w:unhideWhenUsed/>
    <w:rsid w:val="00AF33E2"/>
    <w:pPr>
      <w:ind w:leftChars="200" w:left="420"/>
    </w:pPr>
  </w:style>
  <w:style w:type="paragraph" w:styleId="TOC3">
    <w:name w:val="toc 3"/>
    <w:basedOn w:val="a"/>
    <w:next w:val="a"/>
    <w:autoRedefine/>
    <w:uiPriority w:val="39"/>
    <w:unhideWhenUsed/>
    <w:rsid w:val="00AF33E2"/>
    <w:pPr>
      <w:ind w:leftChars="400" w:left="840"/>
    </w:pPr>
  </w:style>
  <w:style w:type="character" w:styleId="a9">
    <w:name w:val="Hyperlink"/>
    <w:basedOn w:val="a0"/>
    <w:uiPriority w:val="99"/>
    <w:unhideWhenUsed/>
    <w:rsid w:val="00AF33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570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D0BC0-574F-4CAE-AAAC-EB51224A0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10</Pages>
  <Words>953</Words>
  <Characters>5433</Characters>
  <Application>Microsoft Office Word</Application>
  <DocSecurity>0</DocSecurity>
  <Lines>45</Lines>
  <Paragraphs>12</Paragraphs>
  <ScaleCrop>false</ScaleCrop>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qiao hanyue</dc:creator>
  <cp:keywords/>
  <dc:description/>
  <cp:lastModifiedBy>qiao hanyue</cp:lastModifiedBy>
  <cp:revision>25</cp:revision>
  <dcterms:created xsi:type="dcterms:W3CDTF">2019-05-26T03:50:00Z</dcterms:created>
  <dcterms:modified xsi:type="dcterms:W3CDTF">2019-05-26T09:28:00Z</dcterms:modified>
</cp:coreProperties>
</file>