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B0633">
      <w:pPr>
        <w:keepNext w:val="0"/>
        <w:keepLines w:val="0"/>
        <w:pageBreakBefore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Chars="0" w:firstLine="640" w:firstLineChars="200"/>
        <w:jc w:val="center"/>
        <w:textAlignment w:val="auto"/>
        <w:rPr>
          <w:rFonts w:hint="default" w:ascii="宋体" w:hAnsi="宋体" w:eastAsia="宋体" w:cs="方正仿宋_GB2312"/>
          <w:sz w:val="32"/>
          <w:szCs w:val="32"/>
          <w:lang w:val="en-US" w:eastAsia="zh-CN"/>
        </w:rPr>
      </w:pPr>
      <w:r>
        <w:rPr>
          <w:rFonts w:hint="eastAsia" w:ascii="宋体" w:hAnsi="宋体" w:eastAsia="宋体" w:cs="方正仿宋_GB2312"/>
          <w:sz w:val="32"/>
          <w:szCs w:val="32"/>
          <w:lang w:val="en-US" w:eastAsia="zh-CN"/>
        </w:rPr>
        <w:t>附件2：工学部预算支出申请单</w:t>
      </w:r>
    </w:p>
    <w:tbl>
      <w:tblPr>
        <w:tblStyle w:val="4"/>
        <w:tblW w:w="5383" w:type="pct"/>
        <w:tblInd w:w="-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86"/>
        <w:gridCol w:w="1996"/>
        <w:gridCol w:w="1464"/>
        <w:gridCol w:w="1113"/>
        <w:gridCol w:w="1206"/>
        <w:gridCol w:w="1356"/>
        <w:gridCol w:w="1470"/>
      </w:tblGrid>
      <w:tr w14:paraId="7B4C96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2" w:hRule="atLeast"/>
        </w:trPr>
        <w:tc>
          <w:tcPr>
            <w:tcW w:w="5000" w:type="pct"/>
            <w:gridSpan w:val="7"/>
          </w:tcPr>
          <w:p w14:paraId="043939D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ascii="Arial" w:hAnsi="Arial" w:eastAsia="宋体" w:cs="宋体"/>
                <w:snapToGrid w:val="0"/>
                <w:color w:val="000000"/>
                <w:kern w:val="0"/>
                <w:sz w:val="26"/>
                <w:szCs w:val="26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事 由</w:t>
            </w:r>
          </w:p>
        </w:tc>
      </w:tr>
      <w:tr w14:paraId="79B1B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8" w:hRule="atLeast"/>
        </w:trPr>
        <w:tc>
          <w:tcPr>
            <w:tcW w:w="5000" w:type="pct"/>
            <w:gridSpan w:val="7"/>
            <w:vAlign w:val="center"/>
          </w:tcPr>
          <w:p w14:paraId="651A94D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ind w:right="21" w:rightChars="10"/>
              <w:jc w:val="both"/>
              <w:textAlignment w:val="baseline"/>
              <w:rPr>
                <w:rFonts w:hint="default" w:ascii="Arial" w:hAnsi="Arial" w:eastAsia="宋体" w:cs="方正仿宋_GB2312"/>
                <w:b/>
                <w:bCs/>
                <w:color w:val="C00000"/>
                <w:sz w:val="21"/>
                <w:szCs w:val="21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b w:val="0"/>
                <w:bCs w:val="0"/>
                <w:color w:val="E54C5E" w:themeColor="accent6"/>
                <w:sz w:val="21"/>
                <w:szCs w:val="21"/>
                <w:lang w:val="en-US" w:eastAsia="zh-CN"/>
                <w14:textFill>
                  <w14:solidFill>
                    <w14:schemeClr w14:val="accent6"/>
                  </w14:solidFill>
                </w14:textFill>
              </w:rPr>
              <w:t>例：华南师范大学工学部研究生会“颂祖国·展风采”红色名篇朗诵大赛奖品及评委礼品</w:t>
            </w:r>
          </w:p>
        </w:tc>
      </w:tr>
      <w:tr w14:paraId="11DBB81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5000" w:type="pct"/>
            <w:gridSpan w:val="7"/>
          </w:tcPr>
          <w:p w14:paraId="1D76A5E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宋体"/>
                <w:snapToGrid w:val="0"/>
                <w:color w:val="000000"/>
                <w:kern w:val="0"/>
                <w:sz w:val="26"/>
                <w:szCs w:val="26"/>
                <w:lang w:val="en-US" w:eastAsia="zh-CN"/>
              </w:rPr>
              <w:t>明 细</w:t>
            </w:r>
          </w:p>
        </w:tc>
      </w:tr>
      <w:tr w14:paraId="05077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</w:tcPr>
          <w:p w14:paraId="78F363B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序号</w:t>
            </w:r>
          </w:p>
        </w:tc>
        <w:tc>
          <w:tcPr>
            <w:tcW w:w="1074" w:type="pct"/>
          </w:tcPr>
          <w:p w14:paraId="5404C1B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商品名称</w:t>
            </w:r>
          </w:p>
        </w:tc>
        <w:tc>
          <w:tcPr>
            <w:tcW w:w="788" w:type="pct"/>
          </w:tcPr>
          <w:p w14:paraId="026F8FF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单价</w:t>
            </w:r>
          </w:p>
        </w:tc>
        <w:tc>
          <w:tcPr>
            <w:tcW w:w="599" w:type="pct"/>
          </w:tcPr>
          <w:p w14:paraId="0494BB4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数量</w:t>
            </w:r>
          </w:p>
        </w:tc>
        <w:tc>
          <w:tcPr>
            <w:tcW w:w="649" w:type="pct"/>
            <w:vAlign w:val="center"/>
          </w:tcPr>
          <w:p w14:paraId="43212D3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总计</w:t>
            </w:r>
          </w:p>
        </w:tc>
        <w:tc>
          <w:tcPr>
            <w:tcW w:w="729" w:type="pct"/>
            <w:vAlign w:val="center"/>
          </w:tcPr>
          <w:p w14:paraId="303CA41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代付金额</w:t>
            </w:r>
          </w:p>
        </w:tc>
        <w:tc>
          <w:tcPr>
            <w:tcW w:w="790" w:type="pct"/>
            <w:vAlign w:val="center"/>
          </w:tcPr>
          <w:p w14:paraId="1BCEF07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6"/>
                <w:szCs w:val="26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备注</w:t>
            </w:r>
          </w:p>
        </w:tc>
      </w:tr>
      <w:tr w14:paraId="470B4E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  <w:shd w:val="clear" w:color="auto" w:fill="auto"/>
            <w:vAlign w:val="center"/>
          </w:tcPr>
          <w:p w14:paraId="237ECA5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  <w:t>1</w:t>
            </w:r>
          </w:p>
        </w:tc>
        <w:tc>
          <w:tcPr>
            <w:tcW w:w="1074" w:type="pct"/>
            <w:shd w:val="clear" w:color="auto" w:fill="auto"/>
            <w:vAlign w:val="center"/>
          </w:tcPr>
          <w:p w14:paraId="4B0EA99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例：桌面摆件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06C12E5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50BDE3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</w:t>
            </w:r>
          </w:p>
        </w:tc>
        <w:tc>
          <w:tcPr>
            <w:tcW w:w="649" w:type="pct"/>
            <w:shd w:val="clear" w:color="auto" w:fill="auto"/>
            <w:vAlign w:val="center"/>
          </w:tcPr>
          <w:p w14:paraId="14F9F5E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29" w:type="pct"/>
            <w:vMerge w:val="restart"/>
            <w:shd w:val="clear" w:color="auto" w:fill="auto"/>
            <w:vAlign w:val="center"/>
          </w:tcPr>
          <w:p w14:paraId="026F13A5">
            <w:pPr>
              <w:bidi w:val="0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36B40A7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color w:val="000000" w:themeColor="text1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0E21814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  <w:shd w:val="clear" w:color="auto" w:fill="auto"/>
            <w:vAlign w:val="center"/>
          </w:tcPr>
          <w:p w14:paraId="5E36D60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  <w:t>2</w:t>
            </w:r>
          </w:p>
        </w:tc>
        <w:tc>
          <w:tcPr>
            <w:tcW w:w="1074" w:type="pct"/>
            <w:shd w:val="clear" w:color="auto" w:fill="auto"/>
            <w:vAlign w:val="center"/>
          </w:tcPr>
          <w:p w14:paraId="4B688C6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U型枕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363FCBB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98EFFE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</w:t>
            </w:r>
          </w:p>
        </w:tc>
        <w:tc>
          <w:tcPr>
            <w:tcW w:w="649" w:type="pct"/>
            <w:shd w:val="clear" w:color="auto" w:fill="auto"/>
            <w:vAlign w:val="center"/>
          </w:tcPr>
          <w:p w14:paraId="1FF17D7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29" w:type="pct"/>
            <w:vMerge w:val="continue"/>
            <w:shd w:val="clear" w:color="auto" w:fill="auto"/>
            <w:vAlign w:val="center"/>
          </w:tcPr>
          <w:p w14:paraId="07AC4D3D">
            <w:pPr>
              <w:bidi w:val="0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162030E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color w:val="000000" w:themeColor="text1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FB9853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  <w:shd w:val="clear" w:color="auto" w:fill="auto"/>
            <w:vAlign w:val="center"/>
          </w:tcPr>
          <w:p w14:paraId="4AFF3EE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  <w:t>3</w:t>
            </w:r>
          </w:p>
        </w:tc>
        <w:tc>
          <w:tcPr>
            <w:tcW w:w="1074" w:type="pct"/>
            <w:shd w:val="clear" w:color="auto" w:fill="auto"/>
            <w:vAlign w:val="center"/>
          </w:tcPr>
          <w:p w14:paraId="2C87AFA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U盘</w:t>
            </w:r>
          </w:p>
        </w:tc>
        <w:tc>
          <w:tcPr>
            <w:tcW w:w="788" w:type="pct"/>
            <w:shd w:val="clear" w:color="auto" w:fill="auto"/>
            <w:vAlign w:val="center"/>
          </w:tcPr>
          <w:p w14:paraId="1A5B293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67EE9B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649" w:type="pct"/>
            <w:shd w:val="clear" w:color="auto" w:fill="auto"/>
            <w:vAlign w:val="center"/>
          </w:tcPr>
          <w:p w14:paraId="23757E6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29" w:type="pct"/>
            <w:shd w:val="clear" w:color="auto" w:fill="auto"/>
            <w:vAlign w:val="center"/>
          </w:tcPr>
          <w:p w14:paraId="67D0E0C8">
            <w:pPr>
              <w:bidi w:val="0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90" w:type="pct"/>
            <w:shd w:val="clear" w:color="auto" w:fill="auto"/>
            <w:vAlign w:val="center"/>
          </w:tcPr>
          <w:p w14:paraId="26D79D6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color w:val="000000" w:themeColor="text1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B49AC8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  <w:shd w:val="clear" w:color="auto" w:fill="auto"/>
            <w:vAlign w:val="center"/>
          </w:tcPr>
          <w:p w14:paraId="16C9A82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  <w:t>4</w:t>
            </w:r>
          </w:p>
        </w:tc>
        <w:tc>
          <w:tcPr>
            <w:tcW w:w="1074" w:type="pct"/>
            <w:shd w:val="clear" w:color="auto" w:fill="auto"/>
            <w:vAlign w:val="center"/>
          </w:tcPr>
          <w:p w14:paraId="3E1DE1B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16783502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599" w:type="pct"/>
            <w:shd w:val="clear" w:color="auto" w:fill="auto"/>
            <w:vAlign w:val="center"/>
          </w:tcPr>
          <w:p w14:paraId="686210D4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14:paraId="019CADD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14:paraId="481CA115">
            <w:pPr>
              <w:bidi w:val="0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7F70040F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color w:val="000000" w:themeColor="text1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65295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369" w:type="pct"/>
            <w:shd w:val="clear" w:color="auto" w:fill="auto"/>
            <w:vAlign w:val="center"/>
          </w:tcPr>
          <w:p w14:paraId="15BA0D1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Arial" w:hAnsi="Arial" w:eastAsia="宋体" w:cs="Times New Roman"/>
                <w:kern w:val="2"/>
                <w:sz w:val="21"/>
                <w:szCs w:val="21"/>
                <w:lang w:val="en-US" w:eastAsia="zh-CN" w:bidi="ar-SA"/>
              </w:rPr>
              <w:t>5</w:t>
            </w:r>
          </w:p>
        </w:tc>
        <w:tc>
          <w:tcPr>
            <w:tcW w:w="1074" w:type="pct"/>
            <w:shd w:val="clear" w:color="auto" w:fill="auto"/>
            <w:vAlign w:val="center"/>
          </w:tcPr>
          <w:p w14:paraId="33C4798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788" w:type="pct"/>
            <w:shd w:val="clear" w:color="auto" w:fill="auto"/>
            <w:vAlign w:val="center"/>
          </w:tcPr>
          <w:p w14:paraId="36EC623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599" w:type="pct"/>
            <w:shd w:val="clear" w:color="auto" w:fill="auto"/>
            <w:vAlign w:val="center"/>
          </w:tcPr>
          <w:p w14:paraId="3BE8ABD6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649" w:type="pct"/>
            <w:shd w:val="clear" w:color="auto" w:fill="auto"/>
            <w:vAlign w:val="center"/>
          </w:tcPr>
          <w:p w14:paraId="1D4A7D18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Times New Roman"/>
                <w:kern w:val="2"/>
                <w:sz w:val="21"/>
                <w:szCs w:val="28"/>
                <w:lang w:val="en-US" w:eastAsia="zh-CN" w:bidi="ar-SA"/>
              </w:rPr>
            </w:pPr>
          </w:p>
        </w:tc>
        <w:tc>
          <w:tcPr>
            <w:tcW w:w="729" w:type="pct"/>
            <w:shd w:val="clear" w:color="auto" w:fill="auto"/>
            <w:vAlign w:val="center"/>
          </w:tcPr>
          <w:p w14:paraId="086CD41E">
            <w:pPr>
              <w:bidi w:val="0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</w:p>
        </w:tc>
        <w:tc>
          <w:tcPr>
            <w:tcW w:w="790" w:type="pct"/>
            <w:shd w:val="clear" w:color="auto" w:fill="auto"/>
            <w:vAlign w:val="center"/>
          </w:tcPr>
          <w:p w14:paraId="0064E61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color w:val="000000" w:themeColor="text1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 w14:paraId="5E61E89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1" w:hRule="atLeast"/>
        </w:trPr>
        <w:tc>
          <w:tcPr>
            <w:tcW w:w="2231" w:type="pct"/>
            <w:gridSpan w:val="3"/>
            <w:vAlign w:val="center"/>
          </w:tcPr>
          <w:p w14:paraId="219FF669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 w:cs="方正仿宋_GB2312"/>
                <w:sz w:val="21"/>
                <w:szCs w:val="32"/>
                <w:lang w:val="en-US" w:eastAsia="zh-CN"/>
              </w:rPr>
            </w:pPr>
            <w:bookmarkStart w:id="0" w:name="_GoBack"/>
            <w:r>
              <w:rPr>
                <w:rFonts w:hint="eastAsia" w:ascii="Arial" w:hAnsi="Arial" w:eastAsia="宋体" w:cs="方正仿宋_GB2312"/>
                <w:sz w:val="26"/>
                <w:szCs w:val="26"/>
                <w:lang w:val="en-US" w:eastAsia="zh-CN"/>
              </w:rPr>
              <w:t>合计</w:t>
            </w:r>
            <w:bookmarkEnd w:id="0"/>
          </w:p>
        </w:tc>
        <w:tc>
          <w:tcPr>
            <w:tcW w:w="1978" w:type="pct"/>
            <w:gridSpan w:val="3"/>
            <w:vAlign w:val="center"/>
          </w:tcPr>
          <w:p w14:paraId="634AE57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default" w:ascii="Arial" w:hAnsi="Arial" w:eastAsia="宋体"/>
                <w:sz w:val="21"/>
                <w:szCs w:val="28"/>
                <w:lang w:val="en-US" w:eastAsia="zh-CN"/>
              </w:rPr>
            </w:pPr>
            <w:r>
              <w:rPr>
                <w:rFonts w:hint="eastAsia" w:ascii="Arial" w:hAnsi="Arial" w:eastAsia="宋体" w:cs="Times New Roman"/>
                <w:color w:val="E54C5E" w:themeColor="accent6"/>
                <w:kern w:val="2"/>
                <w:sz w:val="21"/>
                <w:szCs w:val="28"/>
                <w:lang w:val="en-US" w:eastAsia="zh-CN" w:bidi="ar-SA"/>
                <w14:textFill>
                  <w14:solidFill>
                    <w14:schemeClr w14:val="accent6"/>
                  </w14:solidFill>
                </w14:textFill>
              </w:rPr>
              <w:t>XXX</w:t>
            </w:r>
          </w:p>
        </w:tc>
        <w:tc>
          <w:tcPr>
            <w:tcW w:w="790" w:type="pct"/>
            <w:vAlign w:val="center"/>
          </w:tcPr>
          <w:p w14:paraId="4433EE87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sz w:val="21"/>
                <w:szCs w:val="28"/>
                <w:lang w:val="en-US" w:eastAsia="zh-CN"/>
              </w:rPr>
            </w:pPr>
          </w:p>
        </w:tc>
      </w:tr>
      <w:tr w14:paraId="440E943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</w:trPr>
        <w:tc>
          <w:tcPr>
            <w:tcW w:w="5000" w:type="pct"/>
            <w:gridSpan w:val="7"/>
          </w:tcPr>
          <w:p w14:paraId="1614F173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 xml:space="preserve">                申请人签名：</w:t>
            </w:r>
          </w:p>
          <w:p w14:paraId="658B146D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right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>年    月     日</w:t>
            </w:r>
          </w:p>
        </w:tc>
      </w:tr>
      <w:tr w14:paraId="0F7030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1" w:hRule="atLeast"/>
        </w:trPr>
        <w:tc>
          <w:tcPr>
            <w:tcW w:w="5000" w:type="pct"/>
            <w:gridSpan w:val="7"/>
          </w:tcPr>
          <w:p w14:paraId="2731357B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 xml:space="preserve">               证明人签名：</w:t>
            </w:r>
          </w:p>
          <w:p w14:paraId="0602FF9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right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>年    月     日</w:t>
            </w:r>
          </w:p>
        </w:tc>
      </w:tr>
      <w:tr w14:paraId="3F96AE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81" w:hRule="atLeast"/>
        </w:trPr>
        <w:tc>
          <w:tcPr>
            <w:tcW w:w="5000" w:type="pct"/>
            <w:gridSpan w:val="7"/>
          </w:tcPr>
          <w:p w14:paraId="372F42C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center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 xml:space="preserve">               审核人签名：</w:t>
            </w:r>
          </w:p>
          <w:p w14:paraId="1506767C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226" w:line="220" w:lineRule="auto"/>
              <w:jc w:val="right"/>
              <w:textAlignment w:val="baseline"/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Arial" w:hAnsi="Arial" w:eastAsia="宋体" w:cs="方正仿宋_GB2312"/>
                <w:sz w:val="32"/>
                <w:szCs w:val="32"/>
                <w:lang w:val="en-US" w:eastAsia="zh-CN"/>
              </w:rPr>
              <w:t>年    月     日</w:t>
            </w:r>
          </w:p>
        </w:tc>
      </w:tr>
    </w:tbl>
    <w:p w14:paraId="635E2BF7"/>
    <w:sectPr>
      <w:pgSz w:w="11906" w:h="16838"/>
      <w:pgMar w:top="1440" w:right="1486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2312">
    <w:panose1 w:val="02000000000000000000"/>
    <w:charset w:val="86"/>
    <w:family w:val="auto"/>
    <w:pitch w:val="default"/>
    <w:sig w:usb0="A00002BF" w:usb1="184F6CFA" w:usb2="00000012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mQ3Y2U4MTk5MTdhNWJmZjE2M2QyNTI5ZDFlYzZjNmUifQ=="/>
  </w:docVars>
  <w:rsids>
    <w:rsidRoot w:val="25D42DE7"/>
    <w:rsid w:val="143912EE"/>
    <w:rsid w:val="1BF37BE9"/>
    <w:rsid w:val="23780055"/>
    <w:rsid w:val="25D42DE7"/>
    <w:rsid w:val="482F4450"/>
    <w:rsid w:val="49FB5AC4"/>
    <w:rsid w:val="5B3671EC"/>
    <w:rsid w:val="6F8F39CD"/>
    <w:rsid w:val="73704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center"/>
    </w:pPr>
    <w:rPr>
      <w:rFonts w:ascii="Times New Roman" w:hAnsi="Times New Roman" w:eastAsia="仿宋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 Normal"/>
    <w:semiHidden/>
    <w:unhideWhenUsed/>
    <w:qFormat/>
    <w:uiPriority w:val="0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132</Words>
  <Characters>152</Characters>
  <Lines>0</Lines>
  <Paragraphs>0</Paragraphs>
  <TotalTime>0</TotalTime>
  <ScaleCrop>false</ScaleCrop>
  <LinksUpToDate>false</LinksUpToDate>
  <CharactersWithSpaces>227</CharactersWithSpaces>
  <Application>WPS Office_12.1.0.22215_F1E327BC-269C-435d-A152-05C5408002CA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2024-11-08T01:48:00Z</dcterms:created>
  <dc:creator>杨子艺</dc:creator>
  <cp:lastModifiedBy>nana</cp:lastModifiedBy>
  <dcterms:modified xsi:type="dcterms:W3CDTF">2025-09-25T14:50:30Z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2052-12.1.0.22215</vt:lpwstr>
  </property>
  <property fmtid="{D5CDD505-2E9C-101B-9397-08002B2CF9AE}" pid="3" name="ICV">
    <vt:lpwstr>D2D2E91416414B2CA3428E96788566D4_13</vt:lpwstr>
  </property>
  <property fmtid="{D5CDD505-2E9C-101B-9397-08002B2CF9AE}" pid="4" name="KSOTemplateDocerSaveRecord">
    <vt:lpwstr>eyJoZGlkIjoiMmQ3Y2U4MTk5MTdhNWJmZjE2M2QyNTI5ZDFlYzZjNmUiLCJ1c2VySWQiOiIxMTM1NjgyNzA1In0=</vt:lpwstr>
  </property>
</Properties>
</file>