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D2-5_OpenAPI契约文档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 OpenAPI 3.0 契约文档与 Swagger UI 截图。所有 YAML 须能通过 swagger-cli validate 检查。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api/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reservation-service.yaml      （≥ 8 个端点）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member-service.yaml           （≥ 6 个端点）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common/   error-response.yaml + pagination.yaml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examples/  请求/响应样例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screenshots/  Swagger UI 截图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每个 YAML 须包含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服务概述（info.description）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鉴权方式（components.securitySchemes）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版本策略（servers + path 前缀）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限流策略（x-ratelimit-* 自定义扩展）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错误码字典（components.responses）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