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D778D" w:rsidRPr="00DD5FB1" w:rsidRDefault="008D778D" w:rsidP="008D778D">
      <w:pPr>
        <w:pStyle w:val="1"/>
        <w:spacing w:line="240" w:lineRule="auto"/>
        <w:jc w:val="center"/>
        <w:rPr>
          <w:color w:val="000000"/>
        </w:rPr>
      </w:pPr>
      <w:bookmarkStart w:id="0" w:name="_Toc513896699"/>
      <w:r w:rsidRPr="0059692A">
        <w:rPr>
          <w:rFonts w:hint="eastAsia"/>
          <w:color w:val="000000"/>
        </w:rPr>
        <w:t>《软件工程导论》课程教学大纲</w:t>
      </w:r>
      <w:bookmarkEnd w:id="0"/>
    </w:p>
    <w:tbl>
      <w:tblPr>
        <w:tblpPr w:leftFromText="180" w:rightFromText="180" w:vertAnchor="text" w:horzAnchor="margin" w:tblpY="607"/>
        <w:tblW w:w="94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134"/>
        <w:gridCol w:w="14"/>
        <w:gridCol w:w="837"/>
        <w:gridCol w:w="850"/>
        <w:gridCol w:w="284"/>
        <w:gridCol w:w="419"/>
        <w:gridCol w:w="148"/>
        <w:gridCol w:w="850"/>
        <w:gridCol w:w="993"/>
        <w:gridCol w:w="141"/>
        <w:gridCol w:w="258"/>
        <w:gridCol w:w="451"/>
        <w:gridCol w:w="412"/>
        <w:gridCol w:w="13"/>
        <w:gridCol w:w="567"/>
        <w:gridCol w:w="142"/>
        <w:gridCol w:w="709"/>
      </w:tblGrid>
      <w:tr w:rsidR="008D778D" w:rsidRPr="00DD5FB1" w:rsidTr="0023276A">
        <w:trPr>
          <w:trHeight w:val="630"/>
        </w:trPr>
        <w:tc>
          <w:tcPr>
            <w:tcW w:w="2390" w:type="dxa"/>
            <w:gridSpan w:val="3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</w:rPr>
            </w:pPr>
            <w:r w:rsidRPr="00DD5FB1">
              <w:rPr>
                <w:rFonts w:hint="eastAsia"/>
                <w:color w:val="000000"/>
              </w:rPr>
              <w:t>课程编号</w:t>
            </w:r>
          </w:p>
        </w:tc>
        <w:tc>
          <w:tcPr>
            <w:tcW w:w="2390" w:type="dxa"/>
            <w:gridSpan w:val="4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  <w:kern w:val="0"/>
                <w:sz w:val="24"/>
              </w:rPr>
            </w:pPr>
            <w:r w:rsidRPr="00DD5FB1">
              <w:rPr>
                <w:color w:val="000000"/>
              </w:rPr>
              <w:t>SENG 4104.02</w:t>
            </w:r>
          </w:p>
        </w:tc>
        <w:tc>
          <w:tcPr>
            <w:tcW w:w="2390" w:type="dxa"/>
            <w:gridSpan w:val="5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</w:rPr>
            </w:pPr>
            <w:r w:rsidRPr="00DD5FB1">
              <w:rPr>
                <w:rFonts w:hint="eastAsia"/>
                <w:color w:val="000000"/>
              </w:rPr>
              <w:t>课程名称</w:t>
            </w:r>
          </w:p>
        </w:tc>
        <w:tc>
          <w:tcPr>
            <w:tcW w:w="2294" w:type="dxa"/>
            <w:gridSpan w:val="6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</w:rPr>
            </w:pPr>
            <w:r w:rsidRPr="00DD5FB1">
              <w:rPr>
                <w:rFonts w:hint="eastAsia"/>
                <w:color w:val="000000"/>
              </w:rPr>
              <w:t>软件工程导论</w:t>
            </w:r>
          </w:p>
        </w:tc>
      </w:tr>
      <w:tr w:rsidR="008D778D" w:rsidRPr="00DD5FB1" w:rsidTr="0023276A">
        <w:trPr>
          <w:trHeight w:val="630"/>
        </w:trPr>
        <w:tc>
          <w:tcPr>
            <w:tcW w:w="1242" w:type="dxa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</w:rPr>
            </w:pPr>
            <w:r w:rsidRPr="00DD5FB1">
              <w:rPr>
                <w:rFonts w:hint="eastAsia"/>
                <w:color w:val="000000"/>
              </w:rPr>
              <w:t>课程英文名称</w:t>
            </w:r>
          </w:p>
        </w:tc>
        <w:tc>
          <w:tcPr>
            <w:tcW w:w="8222" w:type="dxa"/>
            <w:gridSpan w:val="17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  <w:kern w:val="0"/>
                <w:sz w:val="24"/>
              </w:rPr>
            </w:pPr>
            <w:r w:rsidRPr="00DD5FB1">
              <w:rPr>
                <w:color w:val="000000"/>
              </w:rPr>
              <w:t xml:space="preserve">Introduction of Software Engineering </w:t>
            </w:r>
          </w:p>
        </w:tc>
      </w:tr>
      <w:tr w:rsidR="008D778D" w:rsidRPr="00DD5FB1" w:rsidTr="0023276A">
        <w:trPr>
          <w:cantSplit/>
          <w:trHeight w:val="630"/>
        </w:trPr>
        <w:tc>
          <w:tcPr>
            <w:tcW w:w="1242" w:type="dxa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</w:rPr>
            </w:pPr>
            <w:r w:rsidRPr="00DD5FB1">
              <w:rPr>
                <w:rFonts w:hint="eastAsia"/>
                <w:color w:val="000000"/>
              </w:rPr>
              <w:t>总学时数</w:t>
            </w:r>
          </w:p>
        </w:tc>
        <w:tc>
          <w:tcPr>
            <w:tcW w:w="1134" w:type="dxa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</w:rPr>
            </w:pPr>
            <w:r w:rsidRPr="00DD5FB1">
              <w:rPr>
                <w:rFonts w:hint="eastAsia"/>
                <w:color w:val="000000"/>
              </w:rPr>
              <w:t>54</w:t>
            </w:r>
          </w:p>
        </w:tc>
        <w:tc>
          <w:tcPr>
            <w:tcW w:w="851" w:type="dxa"/>
            <w:gridSpan w:val="2"/>
            <w:vMerge w:val="restart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</w:rPr>
            </w:pPr>
            <w:r w:rsidRPr="00DD5FB1">
              <w:rPr>
                <w:rFonts w:hint="eastAsia"/>
                <w:color w:val="000000"/>
              </w:rPr>
              <w:t>理论</w:t>
            </w:r>
          </w:p>
          <w:p w:rsidR="008D778D" w:rsidRPr="00DD5FB1" w:rsidRDefault="008D778D" w:rsidP="0023276A">
            <w:pPr>
              <w:jc w:val="center"/>
              <w:rPr>
                <w:color w:val="000000"/>
              </w:rPr>
            </w:pPr>
            <w:r w:rsidRPr="00DD5FB1">
              <w:rPr>
                <w:rFonts w:hint="eastAsia"/>
                <w:color w:val="000000"/>
              </w:rPr>
              <w:t>学时</w:t>
            </w:r>
          </w:p>
        </w:tc>
        <w:tc>
          <w:tcPr>
            <w:tcW w:w="850" w:type="dxa"/>
            <w:vMerge w:val="restart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</w:rPr>
            </w:pPr>
            <w:r w:rsidRPr="00DD5FB1">
              <w:rPr>
                <w:rFonts w:hint="eastAsia"/>
                <w:color w:val="000000"/>
              </w:rPr>
              <w:t>54</w:t>
            </w:r>
          </w:p>
        </w:tc>
        <w:tc>
          <w:tcPr>
            <w:tcW w:w="851" w:type="dxa"/>
            <w:gridSpan w:val="3"/>
            <w:vMerge w:val="restart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</w:rPr>
            </w:pPr>
            <w:r w:rsidRPr="00DD5FB1">
              <w:rPr>
                <w:rFonts w:hint="eastAsia"/>
                <w:color w:val="000000"/>
              </w:rPr>
              <w:t>实验</w:t>
            </w:r>
          </w:p>
          <w:p w:rsidR="008D778D" w:rsidRPr="00DD5FB1" w:rsidRDefault="008D778D" w:rsidP="0023276A">
            <w:pPr>
              <w:jc w:val="center"/>
              <w:rPr>
                <w:color w:val="000000"/>
              </w:rPr>
            </w:pPr>
            <w:r w:rsidRPr="00DD5FB1">
              <w:rPr>
                <w:rFonts w:hint="eastAsia"/>
                <w:color w:val="000000"/>
              </w:rPr>
              <w:t>学时</w:t>
            </w:r>
          </w:p>
        </w:tc>
        <w:tc>
          <w:tcPr>
            <w:tcW w:w="850" w:type="dxa"/>
            <w:vMerge w:val="restart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</w:rPr>
            </w:pPr>
            <w:r w:rsidRPr="00DD5FB1">
              <w:rPr>
                <w:color w:val="000000"/>
              </w:rPr>
              <w:t>0</w:t>
            </w:r>
          </w:p>
        </w:tc>
        <w:tc>
          <w:tcPr>
            <w:tcW w:w="993" w:type="dxa"/>
            <w:vMerge w:val="restart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</w:rPr>
            </w:pPr>
            <w:r w:rsidRPr="00DD5FB1">
              <w:rPr>
                <w:rFonts w:hint="eastAsia"/>
                <w:color w:val="000000"/>
              </w:rPr>
              <w:t>上机</w:t>
            </w:r>
          </w:p>
          <w:p w:rsidR="008D778D" w:rsidRPr="00DD5FB1" w:rsidRDefault="008D778D" w:rsidP="0023276A">
            <w:pPr>
              <w:jc w:val="center"/>
              <w:rPr>
                <w:color w:val="000000"/>
              </w:rPr>
            </w:pPr>
            <w:r w:rsidRPr="00DD5FB1">
              <w:rPr>
                <w:rFonts w:hint="eastAsia"/>
                <w:color w:val="000000"/>
              </w:rPr>
              <w:t>学时</w:t>
            </w:r>
          </w:p>
        </w:tc>
        <w:tc>
          <w:tcPr>
            <w:tcW w:w="850" w:type="dxa"/>
            <w:gridSpan w:val="3"/>
            <w:vMerge w:val="restart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</w:rPr>
            </w:pPr>
            <w:r w:rsidRPr="00DD5FB1">
              <w:rPr>
                <w:rFonts w:hint="eastAsia"/>
                <w:color w:val="000000"/>
              </w:rPr>
              <w:t>0</w:t>
            </w:r>
          </w:p>
        </w:tc>
        <w:tc>
          <w:tcPr>
            <w:tcW w:w="992" w:type="dxa"/>
            <w:gridSpan w:val="3"/>
            <w:vMerge w:val="restart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</w:rPr>
            </w:pPr>
            <w:r w:rsidRPr="00DD5FB1">
              <w:rPr>
                <w:rFonts w:hint="eastAsia"/>
                <w:color w:val="000000"/>
              </w:rPr>
              <w:t>本课程负责人</w:t>
            </w:r>
          </w:p>
        </w:tc>
        <w:tc>
          <w:tcPr>
            <w:tcW w:w="851" w:type="dxa"/>
            <w:gridSpan w:val="2"/>
            <w:vMerge w:val="restart"/>
            <w:vAlign w:val="center"/>
          </w:tcPr>
          <w:p w:rsidR="008D778D" w:rsidRPr="00DD5FB1" w:rsidRDefault="008D778D" w:rsidP="0023276A">
            <w:pPr>
              <w:rPr>
                <w:color w:val="000000"/>
              </w:rPr>
            </w:pPr>
            <w:r w:rsidRPr="00DD5FB1">
              <w:rPr>
                <w:rFonts w:hint="eastAsia"/>
                <w:color w:val="000000"/>
              </w:rPr>
              <w:t>王美红</w:t>
            </w:r>
          </w:p>
        </w:tc>
      </w:tr>
      <w:tr w:rsidR="008D778D" w:rsidRPr="00DD5FB1" w:rsidTr="0023276A">
        <w:trPr>
          <w:cantSplit/>
          <w:trHeight w:val="518"/>
        </w:trPr>
        <w:tc>
          <w:tcPr>
            <w:tcW w:w="1242" w:type="dxa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</w:rPr>
            </w:pPr>
            <w:r w:rsidRPr="00DD5FB1">
              <w:rPr>
                <w:rFonts w:hint="eastAsia"/>
                <w:color w:val="000000"/>
              </w:rPr>
              <w:t>学</w:t>
            </w:r>
            <w:r w:rsidRPr="00DD5FB1">
              <w:rPr>
                <w:rFonts w:hint="eastAsia"/>
                <w:color w:val="000000"/>
              </w:rPr>
              <w:t xml:space="preserve">  </w:t>
            </w:r>
            <w:r w:rsidRPr="00DD5FB1">
              <w:rPr>
                <w:rFonts w:hint="eastAsia"/>
                <w:color w:val="000000"/>
              </w:rPr>
              <w:t>分</w:t>
            </w:r>
          </w:p>
        </w:tc>
        <w:tc>
          <w:tcPr>
            <w:tcW w:w="1134" w:type="dxa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</w:rPr>
            </w:pPr>
            <w:r w:rsidRPr="00DD5FB1"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gridSpan w:val="2"/>
            <w:vMerge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vMerge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gridSpan w:val="3"/>
            <w:vMerge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vMerge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</w:rPr>
            </w:pPr>
          </w:p>
        </w:tc>
        <w:tc>
          <w:tcPr>
            <w:tcW w:w="993" w:type="dxa"/>
            <w:vMerge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  <w:gridSpan w:val="3"/>
            <w:vMerge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</w:rPr>
            </w:pPr>
          </w:p>
        </w:tc>
        <w:tc>
          <w:tcPr>
            <w:tcW w:w="992" w:type="dxa"/>
            <w:gridSpan w:val="3"/>
            <w:vMerge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gridSpan w:val="2"/>
            <w:vMerge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</w:rPr>
            </w:pPr>
          </w:p>
        </w:tc>
      </w:tr>
      <w:tr w:rsidR="008D778D" w:rsidRPr="00DD5FB1" w:rsidTr="0023276A">
        <w:trPr>
          <w:trHeight w:val="630"/>
        </w:trPr>
        <w:tc>
          <w:tcPr>
            <w:tcW w:w="1242" w:type="dxa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</w:rPr>
            </w:pPr>
            <w:r w:rsidRPr="00DD5FB1">
              <w:rPr>
                <w:rFonts w:hint="eastAsia"/>
                <w:color w:val="000000"/>
              </w:rPr>
              <w:t>开课单位</w:t>
            </w:r>
          </w:p>
        </w:tc>
        <w:tc>
          <w:tcPr>
            <w:tcW w:w="3686" w:type="dxa"/>
            <w:gridSpan w:val="7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  <w:szCs w:val="21"/>
              </w:rPr>
            </w:pPr>
            <w:r w:rsidRPr="00DD5FB1">
              <w:rPr>
                <w:rFonts w:hint="eastAsia"/>
                <w:color w:val="000000"/>
                <w:szCs w:val="21"/>
              </w:rPr>
              <w:t>软件</w:t>
            </w:r>
            <w:r w:rsidRPr="00DD5FB1">
              <w:rPr>
                <w:color w:val="000000"/>
                <w:szCs w:val="21"/>
              </w:rPr>
              <w:t>学院</w:t>
            </w:r>
          </w:p>
        </w:tc>
        <w:tc>
          <w:tcPr>
            <w:tcW w:w="1843" w:type="dxa"/>
            <w:gridSpan w:val="2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  <w:szCs w:val="21"/>
              </w:rPr>
            </w:pPr>
            <w:r w:rsidRPr="00DD5FB1">
              <w:rPr>
                <w:rFonts w:hint="eastAsia"/>
                <w:color w:val="000000"/>
                <w:szCs w:val="21"/>
              </w:rPr>
              <w:t>适用专业</w:t>
            </w:r>
          </w:p>
        </w:tc>
        <w:tc>
          <w:tcPr>
            <w:tcW w:w="2693" w:type="dxa"/>
            <w:gridSpan w:val="8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  <w:szCs w:val="21"/>
              </w:rPr>
            </w:pPr>
            <w:r w:rsidRPr="00DD5FB1">
              <w:rPr>
                <w:rFonts w:hint="eastAsia"/>
                <w:color w:val="000000"/>
                <w:szCs w:val="21"/>
              </w:rPr>
              <w:t>软件</w:t>
            </w:r>
            <w:r w:rsidRPr="00DD5FB1">
              <w:rPr>
                <w:color w:val="000000"/>
                <w:szCs w:val="21"/>
              </w:rPr>
              <w:t>工程</w:t>
            </w:r>
          </w:p>
        </w:tc>
      </w:tr>
      <w:tr w:rsidR="008D778D" w:rsidRPr="00DD5FB1" w:rsidTr="0023276A">
        <w:trPr>
          <w:trHeight w:val="864"/>
        </w:trPr>
        <w:tc>
          <w:tcPr>
            <w:tcW w:w="1242" w:type="dxa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</w:rPr>
            </w:pPr>
            <w:r w:rsidRPr="00DD5FB1">
              <w:rPr>
                <w:rFonts w:hint="eastAsia"/>
                <w:color w:val="000000"/>
              </w:rPr>
              <w:t>考核方式</w:t>
            </w:r>
          </w:p>
        </w:tc>
        <w:tc>
          <w:tcPr>
            <w:tcW w:w="8222" w:type="dxa"/>
            <w:gridSpan w:val="17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  <w:szCs w:val="21"/>
              </w:rPr>
            </w:pPr>
            <w:r w:rsidRPr="00DD5FB1">
              <w:rPr>
                <w:rFonts w:hint="eastAsia"/>
                <w:color w:val="000000"/>
                <w:szCs w:val="21"/>
              </w:rPr>
              <w:t>期末考试、平时作业、项目作业</w:t>
            </w:r>
          </w:p>
        </w:tc>
      </w:tr>
      <w:tr w:rsidR="008D778D" w:rsidRPr="00DD5FB1" w:rsidTr="0023276A">
        <w:trPr>
          <w:trHeight w:val="834"/>
        </w:trPr>
        <w:tc>
          <w:tcPr>
            <w:tcW w:w="1242" w:type="dxa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</w:rPr>
            </w:pPr>
            <w:r w:rsidRPr="00DD5FB1">
              <w:rPr>
                <w:rFonts w:hint="eastAsia"/>
                <w:color w:val="000000"/>
              </w:rPr>
              <w:t>先修课程</w:t>
            </w:r>
          </w:p>
        </w:tc>
        <w:tc>
          <w:tcPr>
            <w:tcW w:w="8222" w:type="dxa"/>
            <w:gridSpan w:val="17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  <w:szCs w:val="21"/>
              </w:rPr>
            </w:pPr>
            <w:r w:rsidRPr="00DD5FB1">
              <w:rPr>
                <w:rFonts w:hint="eastAsia"/>
                <w:color w:val="000000"/>
                <w:szCs w:val="21"/>
              </w:rPr>
              <w:t>无</w:t>
            </w:r>
          </w:p>
        </w:tc>
      </w:tr>
      <w:tr w:rsidR="008D778D" w:rsidRPr="00DD5FB1" w:rsidTr="0023276A">
        <w:trPr>
          <w:trHeight w:val="831"/>
        </w:trPr>
        <w:tc>
          <w:tcPr>
            <w:tcW w:w="1242" w:type="dxa"/>
            <w:vAlign w:val="center"/>
          </w:tcPr>
          <w:p w:rsidR="008D778D" w:rsidRPr="00DD5FB1" w:rsidRDefault="008D778D" w:rsidP="0023276A">
            <w:pPr>
              <w:ind w:left="315" w:hangingChars="150" w:hanging="315"/>
              <w:rPr>
                <w:color w:val="000000"/>
              </w:rPr>
            </w:pPr>
            <w:r w:rsidRPr="00DD5FB1">
              <w:rPr>
                <w:rFonts w:hint="eastAsia"/>
                <w:color w:val="000000"/>
              </w:rPr>
              <w:t>课程类型</w:t>
            </w:r>
          </w:p>
        </w:tc>
        <w:tc>
          <w:tcPr>
            <w:tcW w:w="8222" w:type="dxa"/>
            <w:gridSpan w:val="17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</w:rPr>
            </w:pPr>
            <w:r w:rsidRPr="00DD5FB1">
              <w:rPr>
                <w:rFonts w:hint="eastAsia"/>
                <w:color w:val="000000"/>
              </w:rPr>
              <w:t>必修课</w:t>
            </w:r>
          </w:p>
        </w:tc>
      </w:tr>
      <w:tr w:rsidR="008D778D" w:rsidRPr="00DD5FB1" w:rsidTr="0023276A">
        <w:trPr>
          <w:cantSplit/>
          <w:trHeight w:val="842"/>
        </w:trPr>
        <w:tc>
          <w:tcPr>
            <w:tcW w:w="1242" w:type="dxa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</w:rPr>
            </w:pPr>
            <w:r w:rsidRPr="00DD5FB1">
              <w:rPr>
                <w:rFonts w:hint="eastAsia"/>
                <w:color w:val="000000"/>
              </w:rPr>
              <w:t>选用教材</w:t>
            </w:r>
          </w:p>
        </w:tc>
        <w:tc>
          <w:tcPr>
            <w:tcW w:w="8222" w:type="dxa"/>
            <w:gridSpan w:val="17"/>
            <w:vAlign w:val="center"/>
          </w:tcPr>
          <w:p w:rsidR="008D778D" w:rsidRPr="00DD5FB1" w:rsidRDefault="008D778D" w:rsidP="0023276A">
            <w:pPr>
              <w:jc w:val="left"/>
              <w:rPr>
                <w:color w:val="000000"/>
                <w:kern w:val="0"/>
                <w:sz w:val="24"/>
              </w:rPr>
            </w:pPr>
            <w:r w:rsidRPr="00DD5FB1">
              <w:rPr>
                <w:color w:val="000000"/>
              </w:rPr>
              <w:t>[</w:t>
            </w:r>
            <w:r w:rsidRPr="00DD5FB1">
              <w:rPr>
                <w:color w:val="000000"/>
              </w:rPr>
              <w:t>美</w:t>
            </w:r>
            <w:r w:rsidRPr="00DD5FB1">
              <w:rPr>
                <w:color w:val="000000"/>
              </w:rPr>
              <w:t>] </w:t>
            </w:r>
            <w:hyperlink r:id="rId5" w:tgtFrame="_blank" w:history="1">
              <w:r w:rsidRPr="00DD5FB1">
                <w:rPr>
                  <w:color w:val="000000"/>
                </w:rPr>
                <w:t>普雷斯曼</w:t>
              </w:r>
            </w:hyperlink>
            <w:r w:rsidRPr="00DD5FB1">
              <w:rPr>
                <w:color w:val="000000"/>
              </w:rPr>
              <w:t> </w:t>
            </w:r>
            <w:r w:rsidRPr="00DD5FB1">
              <w:rPr>
                <w:color w:val="000000"/>
              </w:rPr>
              <w:t>著</w:t>
            </w:r>
            <w:r w:rsidRPr="00DD5FB1">
              <w:rPr>
                <w:color w:val="000000"/>
              </w:rPr>
              <w:t xml:space="preserve">; </w:t>
            </w:r>
            <w:hyperlink r:id="rId6" w:tgtFrame="_blank" w:history="1">
              <w:r w:rsidRPr="00DD5FB1">
                <w:rPr>
                  <w:color w:val="000000"/>
                </w:rPr>
                <w:t>郑人杰</w:t>
              </w:r>
            </w:hyperlink>
            <w:r w:rsidRPr="00DD5FB1">
              <w:rPr>
                <w:color w:val="000000"/>
              </w:rPr>
              <w:t> </w:t>
            </w:r>
            <w:r w:rsidRPr="00DD5FB1">
              <w:rPr>
                <w:color w:val="000000"/>
              </w:rPr>
              <w:t>等</w:t>
            </w:r>
            <w:r w:rsidRPr="00DD5FB1">
              <w:rPr>
                <w:color w:val="000000"/>
              </w:rPr>
              <w:t xml:space="preserve"> </w:t>
            </w:r>
            <w:r w:rsidRPr="00DD5FB1">
              <w:rPr>
                <w:color w:val="000000"/>
              </w:rPr>
              <w:t>译</w:t>
            </w:r>
            <w:r w:rsidRPr="00DD5FB1">
              <w:rPr>
                <w:color w:val="000000"/>
              </w:rPr>
              <w:t xml:space="preserve">. </w:t>
            </w:r>
            <w:r w:rsidRPr="00DD5FB1">
              <w:rPr>
                <w:color w:val="000000"/>
              </w:rPr>
              <w:t>软件工程：实践者的研究方法（原书第</w:t>
            </w:r>
            <w:r w:rsidRPr="00DD5FB1">
              <w:rPr>
                <w:color w:val="000000"/>
              </w:rPr>
              <w:t>8</w:t>
            </w:r>
            <w:r w:rsidRPr="00DD5FB1">
              <w:rPr>
                <w:color w:val="000000"/>
              </w:rPr>
              <w:t>版）</w:t>
            </w:r>
            <w:r w:rsidRPr="00DD5FB1">
              <w:rPr>
                <w:color w:val="000000"/>
              </w:rPr>
              <w:t xml:space="preserve">. </w:t>
            </w:r>
            <w:hyperlink r:id="rId7" w:tgtFrame="_blank" w:tooltip="机械工业出版社" w:history="1">
              <w:r w:rsidRPr="00DD5FB1">
                <w:rPr>
                  <w:color w:val="000000"/>
                </w:rPr>
                <w:t>机械工业出版社</w:t>
              </w:r>
            </w:hyperlink>
            <w:r w:rsidRPr="00DD5FB1">
              <w:rPr>
                <w:color w:val="000000"/>
              </w:rPr>
              <w:t>. ISBN</w:t>
            </w:r>
            <w:r w:rsidRPr="00DD5FB1">
              <w:rPr>
                <w:color w:val="000000"/>
              </w:rPr>
              <w:t>：</w:t>
            </w:r>
            <w:r w:rsidRPr="00DD5FB1">
              <w:rPr>
                <w:color w:val="000000"/>
              </w:rPr>
              <w:t>9787111548973.2016.</w:t>
            </w:r>
          </w:p>
        </w:tc>
      </w:tr>
      <w:tr w:rsidR="008D778D" w:rsidRPr="00DD5FB1" w:rsidTr="0023276A">
        <w:trPr>
          <w:trHeight w:val="867"/>
        </w:trPr>
        <w:tc>
          <w:tcPr>
            <w:tcW w:w="1242" w:type="dxa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</w:rPr>
            </w:pPr>
            <w:r w:rsidRPr="00DD5FB1">
              <w:rPr>
                <w:rFonts w:hint="eastAsia"/>
                <w:color w:val="000000"/>
              </w:rPr>
              <w:t>主要教学</w:t>
            </w:r>
          </w:p>
          <w:p w:rsidR="008D778D" w:rsidRPr="00DD5FB1" w:rsidRDefault="008D778D" w:rsidP="0023276A">
            <w:pPr>
              <w:jc w:val="center"/>
              <w:rPr>
                <w:color w:val="000000"/>
              </w:rPr>
            </w:pPr>
            <w:r w:rsidRPr="00DD5FB1">
              <w:rPr>
                <w:rFonts w:hint="eastAsia"/>
                <w:color w:val="000000"/>
              </w:rPr>
              <w:t>参考书</w:t>
            </w:r>
          </w:p>
        </w:tc>
        <w:tc>
          <w:tcPr>
            <w:tcW w:w="8222" w:type="dxa"/>
            <w:gridSpan w:val="17"/>
            <w:vAlign w:val="center"/>
          </w:tcPr>
          <w:p w:rsidR="008D778D" w:rsidRPr="00DD5FB1" w:rsidRDefault="008D778D" w:rsidP="0023276A">
            <w:pPr>
              <w:jc w:val="left"/>
              <w:rPr>
                <w:color w:val="000000"/>
              </w:rPr>
            </w:pPr>
            <w:r w:rsidRPr="00DD5FB1">
              <w:rPr>
                <w:color w:val="000000"/>
              </w:rPr>
              <w:t>[</w:t>
            </w:r>
            <w:r w:rsidRPr="00DD5FB1">
              <w:rPr>
                <w:color w:val="000000"/>
              </w:rPr>
              <w:t>英</w:t>
            </w:r>
            <w:r w:rsidRPr="00DD5FB1">
              <w:rPr>
                <w:color w:val="000000"/>
              </w:rPr>
              <w:t>] </w:t>
            </w:r>
            <w:hyperlink r:id="rId8" w:tgtFrame="_blank" w:history="1">
              <w:r w:rsidRPr="00DD5FB1">
                <w:rPr>
                  <w:color w:val="000000"/>
                </w:rPr>
                <w:t>萨默维尔</w:t>
              </w:r>
            </w:hyperlink>
            <w:r w:rsidRPr="00DD5FB1">
              <w:rPr>
                <w:color w:val="000000"/>
              </w:rPr>
              <w:t> </w:t>
            </w:r>
            <w:r w:rsidRPr="00DD5FB1">
              <w:rPr>
                <w:color w:val="000000"/>
              </w:rPr>
              <w:t>著；</w:t>
            </w:r>
            <w:hyperlink r:id="rId9" w:tgtFrame="_blank" w:history="1">
              <w:r w:rsidRPr="00DD5FB1">
                <w:rPr>
                  <w:color w:val="000000"/>
                </w:rPr>
                <w:t>程成</w:t>
              </w:r>
            </w:hyperlink>
            <w:r w:rsidRPr="00DD5FB1">
              <w:rPr>
                <w:color w:val="000000"/>
              </w:rPr>
              <w:t> </w:t>
            </w:r>
            <w:r w:rsidRPr="00DD5FB1">
              <w:rPr>
                <w:color w:val="000000"/>
              </w:rPr>
              <w:t>等</w:t>
            </w:r>
            <w:r w:rsidRPr="00DD5FB1">
              <w:rPr>
                <w:color w:val="000000"/>
              </w:rPr>
              <w:t xml:space="preserve"> </w:t>
            </w:r>
            <w:r w:rsidRPr="00DD5FB1">
              <w:rPr>
                <w:color w:val="000000"/>
              </w:rPr>
              <w:t>译</w:t>
            </w:r>
            <w:r w:rsidRPr="00DD5FB1">
              <w:rPr>
                <w:color w:val="000000"/>
              </w:rPr>
              <w:t xml:space="preserve"> </w:t>
            </w:r>
            <w:r w:rsidRPr="00DD5FB1">
              <w:rPr>
                <w:color w:val="000000"/>
              </w:rPr>
              <w:t>软件工程（原书第</w:t>
            </w:r>
            <w:r w:rsidRPr="00DD5FB1">
              <w:rPr>
                <w:color w:val="000000"/>
              </w:rPr>
              <w:t>9</w:t>
            </w:r>
            <w:r w:rsidRPr="00DD5FB1">
              <w:rPr>
                <w:color w:val="000000"/>
              </w:rPr>
              <w:t>版）</w:t>
            </w:r>
            <w:r w:rsidRPr="00DD5FB1">
              <w:rPr>
                <w:color w:val="000000"/>
              </w:rPr>
              <w:t> </w:t>
            </w:r>
            <w:hyperlink r:id="rId10" w:tgtFrame="_blank" w:tooltip="机械工业出版社" w:history="1">
              <w:r w:rsidRPr="00DD5FB1">
                <w:rPr>
                  <w:color w:val="000000"/>
                </w:rPr>
                <w:t>机械工业出版社</w:t>
              </w:r>
            </w:hyperlink>
            <w:r w:rsidRPr="00DD5FB1">
              <w:rPr>
                <w:color w:val="000000"/>
              </w:rPr>
              <w:t xml:space="preserve"> ISBN</w:t>
            </w:r>
            <w:r w:rsidRPr="00DD5FB1">
              <w:rPr>
                <w:color w:val="000000"/>
              </w:rPr>
              <w:t>：</w:t>
            </w:r>
            <w:r w:rsidRPr="00DD5FB1">
              <w:rPr>
                <w:color w:val="000000"/>
              </w:rPr>
              <w:t>9787111334989.2011.</w:t>
            </w:r>
          </w:p>
        </w:tc>
      </w:tr>
      <w:tr w:rsidR="008D778D" w:rsidRPr="00DD5FB1" w:rsidTr="0023276A">
        <w:tc>
          <w:tcPr>
            <w:tcW w:w="1242" w:type="dxa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</w:rPr>
            </w:pPr>
            <w:r w:rsidRPr="00DD5FB1">
              <w:rPr>
                <w:rFonts w:hint="eastAsia"/>
                <w:color w:val="000000"/>
              </w:rPr>
              <w:t>课程简介</w:t>
            </w:r>
          </w:p>
          <w:p w:rsidR="008D778D" w:rsidRPr="00DD5FB1" w:rsidRDefault="008D778D" w:rsidP="0023276A">
            <w:pPr>
              <w:jc w:val="center"/>
              <w:rPr>
                <w:color w:val="000000"/>
              </w:rPr>
            </w:pPr>
            <w:r w:rsidRPr="00DD5FB1">
              <w:rPr>
                <w:rFonts w:hint="eastAsia"/>
                <w:color w:val="000000"/>
              </w:rPr>
              <w:t>（</w:t>
            </w:r>
            <w:r w:rsidRPr="00DD5FB1">
              <w:rPr>
                <w:rFonts w:hint="eastAsia"/>
                <w:color w:val="000000"/>
              </w:rPr>
              <w:t>300-500</w:t>
            </w:r>
            <w:r w:rsidRPr="00DD5FB1">
              <w:rPr>
                <w:rFonts w:hint="eastAsia"/>
                <w:color w:val="000000"/>
              </w:rPr>
              <w:t>字）</w:t>
            </w:r>
          </w:p>
        </w:tc>
        <w:tc>
          <w:tcPr>
            <w:tcW w:w="8222" w:type="dxa"/>
            <w:gridSpan w:val="17"/>
          </w:tcPr>
          <w:p w:rsidR="008D778D" w:rsidRPr="00DD5FB1" w:rsidRDefault="008D778D" w:rsidP="0023276A">
            <w:pPr>
              <w:ind w:firstLineChars="200" w:firstLine="422"/>
              <w:rPr>
                <w:color w:val="000000"/>
                <w:kern w:val="0"/>
                <w:szCs w:val="21"/>
              </w:rPr>
            </w:pPr>
            <w:r w:rsidRPr="00DD5FB1">
              <w:rPr>
                <w:rFonts w:hint="eastAsia"/>
                <w:b/>
                <w:color w:val="000000"/>
                <w:kern w:val="0"/>
                <w:szCs w:val="21"/>
              </w:rPr>
              <w:t>课程</w:t>
            </w:r>
            <w:r w:rsidRPr="00DD5FB1">
              <w:rPr>
                <w:b/>
                <w:color w:val="000000"/>
                <w:kern w:val="0"/>
                <w:szCs w:val="21"/>
              </w:rPr>
              <w:t>性质</w:t>
            </w:r>
            <w:r w:rsidRPr="00DD5FB1">
              <w:rPr>
                <w:color w:val="000000"/>
                <w:kern w:val="0"/>
                <w:szCs w:val="21"/>
              </w:rPr>
              <w:t>：</w:t>
            </w:r>
            <w:r w:rsidRPr="00DD5FB1">
              <w:rPr>
                <w:rFonts w:hint="eastAsia"/>
                <w:color w:val="000000"/>
                <w:kern w:val="0"/>
                <w:szCs w:val="21"/>
              </w:rPr>
              <w:t>《软件工程导论》是一门专业基础课，内</w:t>
            </w:r>
            <w:r w:rsidRPr="00DD5FB1">
              <w:rPr>
                <w:color w:val="000000"/>
                <w:kern w:val="0"/>
                <w:szCs w:val="21"/>
              </w:rPr>
              <w:t>容涉及</w:t>
            </w:r>
            <w:r w:rsidRPr="00DD5FB1">
              <w:rPr>
                <w:rFonts w:hint="eastAsia"/>
                <w:color w:val="000000"/>
                <w:kern w:val="0"/>
                <w:szCs w:val="21"/>
              </w:rPr>
              <w:t>软件工程生命周期的各个环节，是软件工程专业学生必须掌握的一门导论性课程。</w:t>
            </w:r>
          </w:p>
          <w:p w:rsidR="008D778D" w:rsidRPr="00DD5FB1" w:rsidRDefault="008D778D" w:rsidP="0023276A">
            <w:pPr>
              <w:ind w:firstLineChars="200" w:firstLine="422"/>
              <w:rPr>
                <w:color w:val="000000"/>
                <w:kern w:val="0"/>
                <w:szCs w:val="21"/>
              </w:rPr>
            </w:pPr>
            <w:r w:rsidRPr="00DD5FB1">
              <w:rPr>
                <w:rFonts w:hint="eastAsia"/>
                <w:b/>
                <w:color w:val="000000"/>
                <w:kern w:val="0"/>
                <w:szCs w:val="21"/>
              </w:rPr>
              <w:t>课程主要内容包括：</w:t>
            </w:r>
            <w:r w:rsidRPr="00DD5FB1">
              <w:rPr>
                <w:color w:val="000000"/>
                <w:kern w:val="0"/>
                <w:szCs w:val="21"/>
              </w:rPr>
              <w:t>软件工程基本概念、常用软件过程模型、</w:t>
            </w:r>
            <w:r w:rsidRPr="00DD5FB1">
              <w:rPr>
                <w:rFonts w:hint="eastAsia"/>
                <w:color w:val="000000"/>
                <w:kern w:val="0"/>
                <w:szCs w:val="21"/>
              </w:rPr>
              <w:t>可行性分析、</w:t>
            </w:r>
            <w:r w:rsidRPr="00DD5FB1">
              <w:rPr>
                <w:color w:val="000000"/>
                <w:kern w:val="0"/>
                <w:szCs w:val="21"/>
              </w:rPr>
              <w:t>需求分析及建模技术、概要设计、详细设计、测试和项目管理等内容。</w:t>
            </w:r>
            <w:r w:rsidRPr="00DD5FB1">
              <w:rPr>
                <w:rFonts w:hint="eastAsia"/>
                <w:color w:val="000000"/>
                <w:kern w:val="0"/>
                <w:szCs w:val="21"/>
              </w:rPr>
              <w:t>课程注重理论联系实际，采用课堂内、外教学相辅相成的方式：课堂内采用授课</w:t>
            </w:r>
            <w:r w:rsidRPr="00DD5FB1">
              <w:rPr>
                <w:color w:val="000000"/>
                <w:kern w:val="0"/>
                <w:szCs w:val="21"/>
              </w:rPr>
              <w:t>、剖析实际软件工程项目案例</w:t>
            </w:r>
            <w:r w:rsidRPr="00DD5FB1">
              <w:rPr>
                <w:rFonts w:hint="eastAsia"/>
                <w:color w:val="000000"/>
                <w:kern w:val="0"/>
                <w:szCs w:val="21"/>
              </w:rPr>
              <w:t>、讨论学生阶段性作品等多种形式进行；课堂外要求学生组队完成一个软件工程项目的分析、设计、编码、测试和管理过程，完成项目相关的《可行性分析说明书》、《需求规格说明书》、《概要设计说明书》、《详细设计说明书》和《测试计划》等文档。</w:t>
            </w:r>
          </w:p>
          <w:p w:rsidR="008D778D" w:rsidRDefault="008D778D" w:rsidP="0023276A">
            <w:pPr>
              <w:ind w:firstLineChars="200" w:firstLine="422"/>
              <w:rPr>
                <w:rFonts w:hint="eastAsia"/>
                <w:color w:val="000000"/>
                <w:kern w:val="0"/>
                <w:szCs w:val="21"/>
              </w:rPr>
            </w:pPr>
            <w:r w:rsidRPr="00DD5FB1">
              <w:rPr>
                <w:rFonts w:hint="eastAsia"/>
                <w:b/>
                <w:color w:val="000000"/>
                <w:kern w:val="0"/>
                <w:szCs w:val="21"/>
              </w:rPr>
              <w:t>课程目标</w:t>
            </w:r>
            <w:r>
              <w:rPr>
                <w:rFonts w:hint="eastAsia"/>
                <w:b/>
                <w:color w:val="000000"/>
                <w:kern w:val="0"/>
                <w:szCs w:val="21"/>
              </w:rPr>
              <w:t>1</w:t>
            </w:r>
            <w:r w:rsidRPr="00DD5FB1">
              <w:rPr>
                <w:rFonts w:hint="eastAsia"/>
                <w:b/>
                <w:color w:val="000000"/>
                <w:kern w:val="0"/>
                <w:szCs w:val="21"/>
              </w:rPr>
              <w:t>：</w:t>
            </w:r>
            <w:r w:rsidRPr="00DD5FB1">
              <w:rPr>
                <w:color w:val="000000"/>
                <w:kern w:val="0"/>
                <w:szCs w:val="21"/>
              </w:rPr>
              <w:t>使学生掌握软件工程的基本概念、基本原理和</w:t>
            </w:r>
            <w:r w:rsidRPr="00DD5FB1">
              <w:rPr>
                <w:rFonts w:hint="eastAsia"/>
                <w:color w:val="000000"/>
                <w:kern w:val="0"/>
                <w:szCs w:val="21"/>
              </w:rPr>
              <w:t>常用</w:t>
            </w:r>
            <w:r>
              <w:rPr>
                <w:rFonts w:hint="eastAsia"/>
                <w:color w:val="000000"/>
                <w:kern w:val="0"/>
                <w:szCs w:val="21"/>
              </w:rPr>
              <w:t>方法。了解软件开发相关技术标准，掌握制定项目计划、进行可行性分析、风险管理、成本管理、质量管理等能力。</w:t>
            </w:r>
          </w:p>
          <w:p w:rsidR="008D778D" w:rsidRDefault="008D778D" w:rsidP="0023276A">
            <w:pPr>
              <w:ind w:firstLineChars="200" w:firstLine="422"/>
              <w:rPr>
                <w:b/>
                <w:color w:val="000000"/>
                <w:kern w:val="0"/>
                <w:szCs w:val="21"/>
              </w:rPr>
            </w:pPr>
            <w:r w:rsidRPr="00DD5FB1">
              <w:rPr>
                <w:rFonts w:hint="eastAsia"/>
                <w:b/>
                <w:color w:val="000000"/>
                <w:kern w:val="0"/>
                <w:szCs w:val="21"/>
              </w:rPr>
              <w:t>课程目标</w:t>
            </w:r>
            <w:r>
              <w:rPr>
                <w:rFonts w:hint="eastAsia"/>
                <w:b/>
                <w:color w:val="000000"/>
                <w:kern w:val="0"/>
                <w:szCs w:val="21"/>
              </w:rPr>
              <w:t>2</w:t>
            </w:r>
            <w:r w:rsidRPr="00DD5FB1">
              <w:rPr>
                <w:rFonts w:hint="eastAsia"/>
                <w:b/>
                <w:color w:val="000000"/>
                <w:kern w:val="0"/>
                <w:szCs w:val="21"/>
              </w:rPr>
              <w:t>：</w:t>
            </w:r>
            <w:r w:rsidRPr="00DD5FB1">
              <w:rPr>
                <w:rFonts w:hint="eastAsia"/>
                <w:color w:val="000000"/>
                <w:kern w:val="0"/>
                <w:szCs w:val="21"/>
              </w:rPr>
              <w:t>培养学生用软件工程思想</w:t>
            </w:r>
            <w:r>
              <w:rPr>
                <w:rFonts w:hint="eastAsia"/>
                <w:color w:val="000000"/>
                <w:kern w:val="0"/>
                <w:szCs w:val="21"/>
              </w:rPr>
              <w:t>和方法，根据项目特点选择合适的过程模型，并完成工程的需求分析、概要设计、详细设计、测试和维护的能力；</w:t>
            </w:r>
            <w:r>
              <w:rPr>
                <w:b/>
                <w:color w:val="000000"/>
                <w:kern w:val="0"/>
                <w:szCs w:val="21"/>
              </w:rPr>
              <w:t xml:space="preserve"> </w:t>
            </w:r>
          </w:p>
          <w:p w:rsidR="008D778D" w:rsidRDefault="008D778D" w:rsidP="0023276A">
            <w:pPr>
              <w:ind w:firstLineChars="200" w:firstLine="422"/>
              <w:rPr>
                <w:color w:val="000000"/>
                <w:szCs w:val="21"/>
              </w:rPr>
            </w:pPr>
            <w:r w:rsidRPr="00DD5FB1">
              <w:rPr>
                <w:rFonts w:hint="eastAsia"/>
                <w:b/>
                <w:color w:val="000000"/>
                <w:kern w:val="0"/>
                <w:szCs w:val="21"/>
              </w:rPr>
              <w:t>课程目标</w:t>
            </w:r>
            <w:r>
              <w:rPr>
                <w:rFonts w:hint="eastAsia"/>
                <w:b/>
                <w:color w:val="000000"/>
                <w:kern w:val="0"/>
                <w:szCs w:val="21"/>
              </w:rPr>
              <w:t>3</w:t>
            </w:r>
            <w:r w:rsidRPr="00DD5FB1">
              <w:rPr>
                <w:rFonts w:hint="eastAsia"/>
                <w:b/>
                <w:color w:val="000000"/>
                <w:kern w:val="0"/>
                <w:szCs w:val="21"/>
              </w:rPr>
              <w:t>：</w:t>
            </w:r>
            <w:r w:rsidRPr="002D2C4F">
              <w:rPr>
                <w:rFonts w:hint="eastAsia"/>
                <w:color w:val="000000"/>
                <w:kern w:val="0"/>
                <w:szCs w:val="21"/>
              </w:rPr>
              <w:t>培养学生</w:t>
            </w:r>
            <w:r>
              <w:rPr>
                <w:rFonts w:hint="eastAsia"/>
                <w:color w:val="000000"/>
                <w:kern w:val="0"/>
                <w:szCs w:val="21"/>
              </w:rPr>
              <w:t>创新意识，在分析实际工程问题中，结合项目的实际环境限</w:t>
            </w:r>
            <w:r>
              <w:rPr>
                <w:rFonts w:hint="eastAsia"/>
                <w:color w:val="000000"/>
                <w:kern w:val="0"/>
                <w:szCs w:val="21"/>
              </w:rPr>
              <w:lastRenderedPageBreak/>
              <w:t>制，开发符合国家法律法规，真正为社会服务的软件，增强社会责任感；</w:t>
            </w:r>
          </w:p>
          <w:p w:rsidR="008D778D" w:rsidRDefault="008D778D" w:rsidP="0023276A">
            <w:pPr>
              <w:ind w:firstLineChars="200" w:firstLine="422"/>
              <w:rPr>
                <w:color w:val="000000"/>
                <w:kern w:val="0"/>
                <w:szCs w:val="21"/>
              </w:rPr>
            </w:pPr>
            <w:r w:rsidRPr="00DD5FB1">
              <w:rPr>
                <w:rFonts w:hint="eastAsia"/>
                <w:b/>
                <w:color w:val="000000"/>
                <w:kern w:val="0"/>
                <w:szCs w:val="21"/>
              </w:rPr>
              <w:t>课程目标</w:t>
            </w:r>
            <w:r>
              <w:rPr>
                <w:rFonts w:hint="eastAsia"/>
                <w:b/>
                <w:color w:val="000000"/>
                <w:kern w:val="0"/>
                <w:szCs w:val="21"/>
              </w:rPr>
              <w:t>4</w:t>
            </w:r>
            <w:r w:rsidRPr="00DD5FB1">
              <w:rPr>
                <w:rFonts w:hint="eastAsia"/>
                <w:b/>
                <w:color w:val="000000"/>
                <w:kern w:val="0"/>
                <w:szCs w:val="21"/>
              </w:rPr>
              <w:t>：</w:t>
            </w:r>
            <w:r w:rsidRPr="00B23F78">
              <w:rPr>
                <w:rFonts w:hint="eastAsia"/>
                <w:color w:val="000000"/>
                <w:kern w:val="0"/>
                <w:szCs w:val="21"/>
              </w:rPr>
              <w:t>培养学生团队协作完成项目</w:t>
            </w:r>
            <w:r>
              <w:rPr>
                <w:rFonts w:hint="eastAsia"/>
                <w:color w:val="000000"/>
                <w:kern w:val="0"/>
                <w:szCs w:val="21"/>
              </w:rPr>
              <w:t>分析、设计和管理</w:t>
            </w:r>
            <w:r w:rsidRPr="00B23F78">
              <w:rPr>
                <w:rFonts w:hint="eastAsia"/>
                <w:color w:val="000000"/>
                <w:kern w:val="0"/>
                <w:szCs w:val="21"/>
              </w:rPr>
              <w:t>的能力。</w:t>
            </w:r>
          </w:p>
          <w:p w:rsidR="008D778D" w:rsidRPr="00DD5FB1" w:rsidRDefault="008D778D" w:rsidP="0023276A">
            <w:pPr>
              <w:ind w:firstLineChars="200" w:firstLine="420"/>
              <w:rPr>
                <w:rFonts w:hint="eastAsia"/>
                <w:color w:val="000000"/>
                <w:szCs w:val="21"/>
              </w:rPr>
            </w:pPr>
          </w:p>
        </w:tc>
      </w:tr>
      <w:tr w:rsidR="008D778D" w:rsidRPr="00DD5FB1" w:rsidTr="0023276A">
        <w:trPr>
          <w:trHeight w:val="983"/>
        </w:trPr>
        <w:tc>
          <w:tcPr>
            <w:tcW w:w="1242" w:type="dxa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</w:rPr>
            </w:pPr>
            <w:r w:rsidRPr="00DD5FB1">
              <w:rPr>
                <w:rFonts w:hint="eastAsia"/>
                <w:color w:val="000000"/>
              </w:rPr>
              <w:lastRenderedPageBreak/>
              <w:t>课程目标与毕业要求之间的关系</w:t>
            </w:r>
          </w:p>
          <w:p w:rsidR="008D778D" w:rsidRPr="00DD5FB1" w:rsidRDefault="008D778D" w:rsidP="0023276A">
            <w:pPr>
              <w:jc w:val="center"/>
              <w:rPr>
                <w:color w:val="000000"/>
              </w:rPr>
            </w:pPr>
          </w:p>
          <w:p w:rsidR="008D778D" w:rsidRPr="00DD5FB1" w:rsidRDefault="008D778D" w:rsidP="0023276A">
            <w:pPr>
              <w:jc w:val="center"/>
              <w:rPr>
                <w:color w:val="000000"/>
              </w:rPr>
            </w:pPr>
          </w:p>
        </w:tc>
        <w:tc>
          <w:tcPr>
            <w:tcW w:w="8222" w:type="dxa"/>
            <w:gridSpan w:val="17"/>
          </w:tcPr>
          <w:p w:rsidR="008D778D" w:rsidRPr="00DD5FB1" w:rsidRDefault="008D778D" w:rsidP="0023276A">
            <w:pPr>
              <w:rPr>
                <w:color w:val="000000"/>
              </w:rPr>
            </w:pPr>
            <w:r w:rsidRPr="00DD5FB1">
              <w:rPr>
                <w:rFonts w:hint="eastAsia"/>
                <w:color w:val="000000"/>
              </w:rPr>
              <w:t>详细写明课程目标对应的毕业要求</w:t>
            </w:r>
          </w:p>
          <w:p w:rsidR="008D778D" w:rsidRPr="00DD5FB1" w:rsidRDefault="008D778D" w:rsidP="008D778D">
            <w:pPr>
              <w:numPr>
                <w:ilvl w:val="0"/>
                <w:numId w:val="1"/>
              </w:numPr>
              <w:rPr>
                <w:color w:val="000000"/>
              </w:rPr>
            </w:pPr>
            <w:r w:rsidRPr="00DD5FB1">
              <w:rPr>
                <w:rFonts w:hint="eastAsia"/>
                <w:color w:val="000000"/>
              </w:rPr>
              <w:t>支持</w:t>
            </w:r>
            <w:r w:rsidRPr="00DD5FB1">
              <w:rPr>
                <w:rFonts w:hint="eastAsia"/>
                <w:b/>
                <w:color w:val="000000"/>
              </w:rPr>
              <w:t>“指标点</w:t>
            </w:r>
            <w:r w:rsidRPr="00DD5FB1">
              <w:rPr>
                <w:rFonts w:hint="eastAsia"/>
                <w:b/>
                <w:color w:val="000000"/>
              </w:rPr>
              <w:t xml:space="preserve"> </w:t>
            </w:r>
            <w:r w:rsidRPr="00DD5FB1">
              <w:rPr>
                <w:b/>
                <w:color w:val="000000"/>
              </w:rPr>
              <w:t>1.3</w:t>
            </w:r>
            <w:r w:rsidRPr="00DD5FB1">
              <w:rPr>
                <w:rFonts w:hint="eastAsia"/>
                <w:b/>
                <w:color w:val="000000"/>
              </w:rPr>
              <w:t>”：</w:t>
            </w:r>
            <w:r w:rsidRPr="00DD5FB1">
              <w:rPr>
                <w:rFonts w:hint="eastAsia"/>
                <w:color w:val="000000"/>
              </w:rPr>
              <w:t>面向解决复杂工程问题，掌握软件工程专业知识的能力，熟悉和掌握软件生命周期开发和维护等能力，</w:t>
            </w:r>
            <w:r w:rsidRPr="00DD5FB1">
              <w:rPr>
                <w:color w:val="000000"/>
              </w:rPr>
              <w:t>并具有运用这些知识</w:t>
            </w:r>
            <w:r w:rsidRPr="00DD5FB1">
              <w:rPr>
                <w:rFonts w:hint="eastAsia"/>
                <w:color w:val="000000"/>
              </w:rPr>
              <w:t>和技能</w:t>
            </w:r>
            <w:r w:rsidRPr="00DD5FB1">
              <w:rPr>
                <w:color w:val="000000"/>
              </w:rPr>
              <w:t>解决复杂工程问题的能力</w:t>
            </w:r>
            <w:r w:rsidRPr="00DD5FB1">
              <w:rPr>
                <w:rFonts w:hint="eastAsia"/>
                <w:color w:val="000000"/>
                <w:kern w:val="0"/>
                <w:szCs w:val="21"/>
              </w:rPr>
              <w:t>。</w:t>
            </w:r>
            <w:r w:rsidRPr="00DD5FB1">
              <w:rPr>
                <w:rFonts w:hint="eastAsia"/>
                <w:color w:val="000000"/>
              </w:rPr>
              <w:t>本课程介绍软件工程思想和开发一个工程项目所需可行性分析、需求分析、概要设计、详细设计、测试、维护和项目管理每个环节的基本理论知识，并要求学生完成实际工程项目以及配套文档，并做专题讨论，针对学生完成情况进行点评，在点评后要求学生进一步完善配套文档，使学生通过课堂内外相结合，理论和实践相结合的方法掌握和熟悉软件工程生命周期各阶段知识，具备解决复杂工程问题的能力。</w:t>
            </w:r>
          </w:p>
          <w:p w:rsidR="008D778D" w:rsidRPr="00DD5FB1" w:rsidRDefault="008D778D" w:rsidP="0023276A">
            <w:pPr>
              <w:rPr>
                <w:rFonts w:ascii="宋体" w:hAnsi="宋体"/>
                <w:color w:val="000000"/>
                <w:szCs w:val="22"/>
              </w:rPr>
            </w:pPr>
            <w:r w:rsidRPr="00DD5FB1">
              <w:rPr>
                <w:rFonts w:ascii="宋体" w:hAnsi="宋体" w:hint="eastAsia"/>
                <w:b/>
                <w:color w:val="000000"/>
                <w:szCs w:val="22"/>
              </w:rPr>
              <w:t>对应</w:t>
            </w:r>
            <w:r w:rsidRPr="00DD5FB1">
              <w:rPr>
                <w:rFonts w:ascii="宋体" w:hAnsi="宋体"/>
                <w:b/>
                <w:color w:val="000000"/>
                <w:szCs w:val="22"/>
              </w:rPr>
              <w:t>课程教学内容</w:t>
            </w:r>
            <w:r w:rsidRPr="00DD5FB1">
              <w:rPr>
                <w:rFonts w:ascii="宋体" w:hAnsi="宋体"/>
                <w:color w:val="000000"/>
                <w:szCs w:val="22"/>
              </w:rPr>
              <w:t>：</w:t>
            </w:r>
            <w:r w:rsidRPr="00DD5FB1">
              <w:rPr>
                <w:rFonts w:ascii="宋体" w:hAnsi="宋体" w:hint="eastAsia"/>
                <w:color w:val="000000"/>
              </w:rPr>
              <w:t xml:space="preserve"> </w:t>
            </w:r>
            <w:r w:rsidRPr="00DD5FB1">
              <w:rPr>
                <w:rFonts w:ascii="宋体" w:hAnsi="宋体" w:hint="eastAsia"/>
                <w:color w:val="000000"/>
                <w:szCs w:val="22"/>
              </w:rPr>
              <w:t>1.软件工程介绍 2.过程综述3.传统过程模型4.敏捷过程模型5.可行性研究6.理解需求8.设计工程12.软件测试策略15.项目管理。</w:t>
            </w:r>
          </w:p>
          <w:p w:rsidR="008D778D" w:rsidRPr="00DD5FB1" w:rsidRDefault="008D778D" w:rsidP="0023276A">
            <w:pPr>
              <w:rPr>
                <w:rFonts w:ascii="宋体" w:hAnsi="宋体"/>
                <w:color w:val="000000"/>
              </w:rPr>
            </w:pPr>
          </w:p>
          <w:p w:rsidR="008D778D" w:rsidRPr="00DD5FB1" w:rsidRDefault="008D778D" w:rsidP="008D778D">
            <w:pPr>
              <w:numPr>
                <w:ilvl w:val="0"/>
                <w:numId w:val="1"/>
              </w:numPr>
              <w:rPr>
                <w:color w:val="000000"/>
              </w:rPr>
            </w:pPr>
            <w:r w:rsidRPr="00DD5FB1">
              <w:rPr>
                <w:rFonts w:hint="eastAsia"/>
                <w:color w:val="000000"/>
              </w:rPr>
              <w:t>支持</w:t>
            </w:r>
            <w:r w:rsidRPr="00DD5FB1">
              <w:rPr>
                <w:rFonts w:hint="eastAsia"/>
                <w:b/>
                <w:color w:val="000000"/>
              </w:rPr>
              <w:t>“指标点</w:t>
            </w:r>
            <w:r w:rsidRPr="00DD5FB1">
              <w:rPr>
                <w:rFonts w:hint="eastAsia"/>
                <w:b/>
                <w:color w:val="000000"/>
              </w:rPr>
              <w:t>3.1</w:t>
            </w:r>
            <w:r w:rsidRPr="00DD5FB1">
              <w:rPr>
                <w:rFonts w:hint="eastAsia"/>
                <w:b/>
                <w:color w:val="000000"/>
              </w:rPr>
              <w:t>”</w:t>
            </w:r>
            <w:r w:rsidRPr="00DD5FB1">
              <w:rPr>
                <w:rFonts w:hint="eastAsia"/>
                <w:color w:val="000000"/>
              </w:rPr>
              <w:t>：针对软件工程及相关领域的复杂工程问题，设计软件系统的解决方案的能力。课程除了讲授软件工程基本原理外，还要求学生完成一个实际软件工程项目，并提交</w:t>
            </w:r>
            <w:r w:rsidRPr="00DD5FB1">
              <w:rPr>
                <w:rFonts w:hint="eastAsia"/>
                <w:color w:val="000000"/>
                <w:kern w:val="0"/>
                <w:szCs w:val="21"/>
              </w:rPr>
              <w:t>项目相关设计解决方案，包括：《可行性分析说明书》、《需求规格说明书》、《概要设计说明书》、《详细设计说明书》和《测试计划》等文档。</w:t>
            </w:r>
          </w:p>
          <w:p w:rsidR="008D778D" w:rsidRPr="00DD5FB1" w:rsidRDefault="008D778D" w:rsidP="0023276A">
            <w:pPr>
              <w:rPr>
                <w:rFonts w:ascii="宋体" w:hAnsi="宋体"/>
                <w:color w:val="000000"/>
                <w:szCs w:val="22"/>
              </w:rPr>
            </w:pPr>
            <w:r w:rsidRPr="00DD5FB1">
              <w:rPr>
                <w:rFonts w:ascii="宋体" w:hAnsi="宋体" w:hint="eastAsia"/>
                <w:b/>
                <w:color w:val="000000"/>
                <w:szCs w:val="22"/>
              </w:rPr>
              <w:t>对应</w:t>
            </w:r>
            <w:r w:rsidRPr="00DD5FB1">
              <w:rPr>
                <w:rFonts w:ascii="宋体" w:hAnsi="宋体"/>
                <w:b/>
                <w:color w:val="000000"/>
                <w:szCs w:val="22"/>
              </w:rPr>
              <w:t>课程教学内容</w:t>
            </w:r>
            <w:r w:rsidRPr="00DD5FB1">
              <w:rPr>
                <w:rFonts w:ascii="宋体" w:hAnsi="宋体"/>
                <w:color w:val="000000"/>
                <w:szCs w:val="22"/>
              </w:rPr>
              <w:t>：</w:t>
            </w:r>
            <w:r w:rsidRPr="00DD5FB1">
              <w:rPr>
                <w:rFonts w:ascii="宋体" w:hAnsi="宋体" w:hint="eastAsia"/>
                <w:color w:val="000000"/>
              </w:rPr>
              <w:t xml:space="preserve"> </w:t>
            </w:r>
            <w:r w:rsidRPr="00DD5FB1">
              <w:rPr>
                <w:rFonts w:ascii="宋体" w:hAnsi="宋体" w:hint="eastAsia"/>
                <w:color w:val="000000"/>
                <w:szCs w:val="22"/>
              </w:rPr>
              <w:t>5.可行性研究7.需求分析建模9.体系结构设计10.构件级设计及建模11.用户界面设计13.测试战术15.项目管理。</w:t>
            </w:r>
          </w:p>
          <w:p w:rsidR="008D778D" w:rsidRPr="00DD5FB1" w:rsidRDefault="008D778D" w:rsidP="0023276A">
            <w:pPr>
              <w:rPr>
                <w:rFonts w:ascii="宋体" w:hAnsi="宋体"/>
                <w:color w:val="000000"/>
              </w:rPr>
            </w:pPr>
          </w:p>
          <w:p w:rsidR="008D778D" w:rsidRPr="00DD5FB1" w:rsidRDefault="008D778D" w:rsidP="008D778D">
            <w:pPr>
              <w:numPr>
                <w:ilvl w:val="0"/>
                <w:numId w:val="1"/>
              </w:numPr>
              <w:rPr>
                <w:color w:val="000000"/>
              </w:rPr>
            </w:pPr>
            <w:r w:rsidRPr="00DD5FB1">
              <w:rPr>
                <w:rFonts w:hint="eastAsia"/>
                <w:color w:val="000000"/>
              </w:rPr>
              <w:t>支持</w:t>
            </w:r>
            <w:r w:rsidRPr="00DD5FB1">
              <w:rPr>
                <w:rFonts w:hint="eastAsia"/>
                <w:b/>
                <w:color w:val="000000"/>
              </w:rPr>
              <w:t>“指标点</w:t>
            </w:r>
            <w:r w:rsidRPr="00DD5FB1">
              <w:rPr>
                <w:rFonts w:hint="eastAsia"/>
                <w:b/>
                <w:color w:val="000000"/>
              </w:rPr>
              <w:t>3.3</w:t>
            </w:r>
            <w:r w:rsidRPr="00DD5FB1">
              <w:rPr>
                <w:rFonts w:hint="eastAsia"/>
                <w:b/>
                <w:color w:val="000000"/>
              </w:rPr>
              <w:t>”：</w:t>
            </w:r>
            <w:r w:rsidRPr="00DD5FB1">
              <w:rPr>
                <w:rFonts w:hint="eastAsia"/>
                <w:color w:val="000000"/>
              </w:rPr>
              <w:t>在计算机软件系统的设计和开发的环节中，体现创新意识，并综合考虑社会、健康、安全、法律、文化以及环境等因素的能力。课程中学生需完成的软件工程项目都是实际工程项目，没有现成的可参考方案，学生需根据所学知识，积极查阅文献，实地调研，重发发挥创新能力，设计一套自己独特的解决方案。在《可行性分析说明书》中，学生需根据项目需要，通过查阅资料、实际企业调研等方式调研项目相关的技术可行性、经济可行性、社会可行性、法律可行性、安全可行性、文化以及环境等。</w:t>
            </w:r>
          </w:p>
          <w:p w:rsidR="008D778D" w:rsidRPr="00DD5FB1" w:rsidRDefault="008D778D" w:rsidP="0023276A">
            <w:pPr>
              <w:rPr>
                <w:rFonts w:ascii="宋体" w:hAnsi="宋体"/>
                <w:color w:val="000000"/>
                <w:szCs w:val="22"/>
              </w:rPr>
            </w:pPr>
            <w:r w:rsidRPr="00DD5FB1">
              <w:rPr>
                <w:rFonts w:ascii="宋体" w:hAnsi="宋体" w:hint="eastAsia"/>
                <w:b/>
                <w:color w:val="000000"/>
                <w:szCs w:val="22"/>
              </w:rPr>
              <w:t>对应</w:t>
            </w:r>
            <w:r w:rsidRPr="00DD5FB1">
              <w:rPr>
                <w:rFonts w:ascii="宋体" w:hAnsi="宋体"/>
                <w:b/>
                <w:color w:val="000000"/>
                <w:szCs w:val="22"/>
              </w:rPr>
              <w:t>课程教学内容：</w:t>
            </w:r>
            <w:r w:rsidRPr="00DD5FB1">
              <w:rPr>
                <w:rFonts w:ascii="宋体" w:hAnsi="宋体" w:hint="eastAsia"/>
                <w:color w:val="000000"/>
              </w:rPr>
              <w:t xml:space="preserve"> </w:t>
            </w:r>
            <w:r w:rsidRPr="00DD5FB1">
              <w:rPr>
                <w:rFonts w:ascii="宋体" w:hAnsi="宋体" w:hint="eastAsia"/>
                <w:color w:val="000000"/>
                <w:szCs w:val="22"/>
              </w:rPr>
              <w:t>5.可行性研究15.项目管理。</w:t>
            </w:r>
          </w:p>
          <w:p w:rsidR="008D778D" w:rsidRPr="00DD5FB1" w:rsidRDefault="008D778D" w:rsidP="0023276A">
            <w:pPr>
              <w:rPr>
                <w:rFonts w:ascii="宋体" w:hAnsi="宋体"/>
                <w:color w:val="000000"/>
              </w:rPr>
            </w:pPr>
          </w:p>
          <w:p w:rsidR="008D778D" w:rsidRPr="00DD5FB1" w:rsidRDefault="008D778D" w:rsidP="008D778D">
            <w:pPr>
              <w:numPr>
                <w:ilvl w:val="0"/>
                <w:numId w:val="1"/>
              </w:numPr>
              <w:rPr>
                <w:color w:val="000000"/>
              </w:rPr>
            </w:pPr>
            <w:r w:rsidRPr="00DD5FB1">
              <w:rPr>
                <w:rFonts w:hint="eastAsia"/>
                <w:color w:val="000000"/>
              </w:rPr>
              <w:t>支持</w:t>
            </w:r>
            <w:r w:rsidRPr="00DD5FB1">
              <w:rPr>
                <w:rFonts w:hint="eastAsia"/>
                <w:b/>
                <w:color w:val="000000"/>
              </w:rPr>
              <w:t>“指标点</w:t>
            </w:r>
            <w:r w:rsidRPr="00DD5FB1">
              <w:rPr>
                <w:rFonts w:hint="eastAsia"/>
                <w:b/>
                <w:color w:val="000000"/>
              </w:rPr>
              <w:t>6.2</w:t>
            </w:r>
            <w:r w:rsidRPr="00DD5FB1">
              <w:rPr>
                <w:rFonts w:hint="eastAsia"/>
                <w:b/>
                <w:color w:val="000000"/>
              </w:rPr>
              <w:t>”：</w:t>
            </w:r>
            <w:r w:rsidRPr="00DD5FB1">
              <w:rPr>
                <w:rFonts w:hint="eastAsia"/>
                <w:color w:val="000000"/>
              </w:rPr>
              <w:t>评价软件工程专业工程实践和相关复杂工程问题的解决方案对社会、健康、安全、法律以及文化的影响，并理解应承担的责任。本课程在介绍可行性分析部分时，强调工程问题的社会、安全、法律、文化方面的可行性，学生完成项目作业时，也要做相关调研和分析，确保项目在这些方面可行且发挥积极作用，强化学生的社会责任感。</w:t>
            </w:r>
          </w:p>
          <w:p w:rsidR="008D778D" w:rsidRPr="00DD5FB1" w:rsidRDefault="008D778D" w:rsidP="0023276A">
            <w:pPr>
              <w:rPr>
                <w:rFonts w:ascii="宋体" w:hAnsi="宋体"/>
                <w:color w:val="000000"/>
                <w:szCs w:val="22"/>
              </w:rPr>
            </w:pPr>
            <w:r w:rsidRPr="00DD5FB1">
              <w:rPr>
                <w:rFonts w:ascii="宋体" w:hAnsi="宋体" w:hint="eastAsia"/>
                <w:b/>
                <w:color w:val="000000"/>
                <w:szCs w:val="22"/>
              </w:rPr>
              <w:t>对应</w:t>
            </w:r>
            <w:r w:rsidRPr="00DD5FB1">
              <w:rPr>
                <w:rFonts w:ascii="宋体" w:hAnsi="宋体"/>
                <w:b/>
                <w:color w:val="000000"/>
                <w:szCs w:val="22"/>
              </w:rPr>
              <w:t>课程教学内容：</w:t>
            </w:r>
            <w:r w:rsidRPr="00DD5FB1">
              <w:rPr>
                <w:rFonts w:ascii="宋体" w:hAnsi="宋体" w:hint="eastAsia"/>
                <w:color w:val="000000"/>
              </w:rPr>
              <w:t xml:space="preserve"> </w:t>
            </w:r>
            <w:r w:rsidRPr="00DD5FB1">
              <w:rPr>
                <w:rFonts w:ascii="宋体" w:hAnsi="宋体" w:hint="eastAsia"/>
                <w:color w:val="000000"/>
                <w:szCs w:val="22"/>
              </w:rPr>
              <w:t>5.可行性研究14.评审技术15.项目管理。</w:t>
            </w:r>
          </w:p>
          <w:p w:rsidR="008D778D" w:rsidRPr="00DD5FB1" w:rsidRDefault="008D778D" w:rsidP="0023276A">
            <w:pPr>
              <w:rPr>
                <w:rFonts w:ascii="宋体" w:hAnsi="宋体"/>
                <w:color w:val="000000"/>
              </w:rPr>
            </w:pPr>
          </w:p>
          <w:p w:rsidR="008D778D" w:rsidRPr="00DD5FB1" w:rsidRDefault="008D778D" w:rsidP="008D778D">
            <w:pPr>
              <w:numPr>
                <w:ilvl w:val="0"/>
                <w:numId w:val="1"/>
              </w:numPr>
              <w:rPr>
                <w:color w:val="000000"/>
              </w:rPr>
            </w:pPr>
            <w:r w:rsidRPr="00DD5FB1">
              <w:rPr>
                <w:rFonts w:hint="eastAsia"/>
                <w:color w:val="000000"/>
              </w:rPr>
              <w:t>支持“</w:t>
            </w:r>
            <w:r w:rsidRPr="00DD5FB1">
              <w:rPr>
                <w:rFonts w:hint="eastAsia"/>
                <w:b/>
                <w:color w:val="000000"/>
              </w:rPr>
              <w:t>指标点</w:t>
            </w:r>
            <w:r w:rsidRPr="00DD5FB1">
              <w:rPr>
                <w:rFonts w:hint="eastAsia"/>
                <w:b/>
                <w:color w:val="000000"/>
              </w:rPr>
              <w:t>9.1</w:t>
            </w:r>
            <w:r w:rsidRPr="00DD5FB1">
              <w:rPr>
                <w:rFonts w:hint="eastAsia"/>
                <w:color w:val="000000"/>
              </w:rPr>
              <w:t>”：理解多学科背景下个人和团队的协作关系，具有良好的团队合作意识和能力，并能完成所承担角色的任务。本课程作业项目涉及到其他学科知识，也涉及到法律、社会、经济等因素，要求组队完成，锻炼学生的团队合作意识和能力，组长做好分工和跟进，各组员完成各自所承担任务。</w:t>
            </w:r>
          </w:p>
          <w:p w:rsidR="008D778D" w:rsidRPr="00DD5FB1" w:rsidRDefault="008D778D" w:rsidP="0023276A">
            <w:pPr>
              <w:rPr>
                <w:rFonts w:ascii="宋体" w:hAnsi="宋体"/>
                <w:color w:val="000000"/>
                <w:szCs w:val="22"/>
              </w:rPr>
            </w:pPr>
            <w:r w:rsidRPr="00DD5FB1">
              <w:rPr>
                <w:rFonts w:ascii="宋体" w:hAnsi="宋体" w:hint="eastAsia"/>
                <w:b/>
                <w:color w:val="000000"/>
                <w:szCs w:val="22"/>
              </w:rPr>
              <w:t>对应</w:t>
            </w:r>
            <w:r w:rsidRPr="00DD5FB1">
              <w:rPr>
                <w:rFonts w:ascii="宋体" w:hAnsi="宋体"/>
                <w:b/>
                <w:color w:val="000000"/>
                <w:szCs w:val="22"/>
              </w:rPr>
              <w:t>课程教学内容：</w:t>
            </w:r>
            <w:r w:rsidRPr="00DD5FB1">
              <w:rPr>
                <w:rFonts w:ascii="宋体" w:hAnsi="宋体" w:hint="eastAsia"/>
                <w:color w:val="000000"/>
              </w:rPr>
              <w:t xml:space="preserve"> </w:t>
            </w:r>
            <w:r w:rsidRPr="00DD5FB1">
              <w:rPr>
                <w:rFonts w:ascii="宋体" w:hAnsi="宋体" w:hint="eastAsia"/>
                <w:color w:val="000000"/>
                <w:szCs w:val="22"/>
              </w:rPr>
              <w:t>3.传统过程模型4.敏捷过程模型7.需求分析建模14.评审技术15.项目管理。</w:t>
            </w:r>
          </w:p>
          <w:p w:rsidR="008D778D" w:rsidRPr="00DD5FB1" w:rsidRDefault="008D778D" w:rsidP="0023276A">
            <w:pPr>
              <w:rPr>
                <w:rFonts w:ascii="宋体" w:hAnsi="宋体"/>
                <w:color w:val="000000"/>
              </w:rPr>
            </w:pPr>
          </w:p>
          <w:p w:rsidR="008D778D" w:rsidRPr="00DD5FB1" w:rsidRDefault="008D778D" w:rsidP="008D778D">
            <w:pPr>
              <w:numPr>
                <w:ilvl w:val="0"/>
                <w:numId w:val="1"/>
              </w:numPr>
              <w:rPr>
                <w:color w:val="000000"/>
              </w:rPr>
            </w:pPr>
            <w:r w:rsidRPr="00DD5FB1">
              <w:rPr>
                <w:rFonts w:hint="eastAsia"/>
                <w:color w:val="000000"/>
              </w:rPr>
              <w:lastRenderedPageBreak/>
              <w:t>支持“</w:t>
            </w:r>
            <w:r w:rsidRPr="00DD5FB1">
              <w:rPr>
                <w:rFonts w:hint="eastAsia"/>
                <w:b/>
                <w:color w:val="000000"/>
              </w:rPr>
              <w:t>指标点</w:t>
            </w:r>
            <w:r w:rsidRPr="00DD5FB1">
              <w:rPr>
                <w:rFonts w:hint="eastAsia"/>
                <w:b/>
                <w:color w:val="000000"/>
              </w:rPr>
              <w:t>11.2</w:t>
            </w:r>
            <w:r w:rsidRPr="00DD5FB1">
              <w:rPr>
                <w:rFonts w:hint="eastAsia"/>
                <w:b/>
                <w:color w:val="000000"/>
              </w:rPr>
              <w:t>”</w:t>
            </w:r>
            <w:r w:rsidRPr="00DD5FB1">
              <w:rPr>
                <w:rFonts w:hint="eastAsia"/>
                <w:color w:val="000000"/>
              </w:rPr>
              <w:t xml:space="preserve">: </w:t>
            </w:r>
            <w:r w:rsidRPr="00DD5FB1">
              <w:rPr>
                <w:rFonts w:hint="eastAsia"/>
                <w:color w:val="000000"/>
              </w:rPr>
              <w:t>具有多学科环境中的项目管理知识与应用能力。本课程涉及项目管理相关知识，包括</w:t>
            </w:r>
            <w:r w:rsidRPr="00DD5FB1">
              <w:rPr>
                <w:color w:val="000000"/>
              </w:rPr>
              <w:t>人员、过程和问题的管理、过程和项目度量、估算、项目进度安排、风险管理、变更管理</w:t>
            </w:r>
            <w:r w:rsidRPr="00DD5FB1">
              <w:rPr>
                <w:rFonts w:hint="eastAsia"/>
                <w:color w:val="000000"/>
              </w:rPr>
              <w:t>等，并要求学生在项目管理中遵循相关做法。</w:t>
            </w:r>
          </w:p>
          <w:p w:rsidR="008D778D" w:rsidRPr="00DD5FB1" w:rsidRDefault="008D778D" w:rsidP="0023276A">
            <w:pPr>
              <w:rPr>
                <w:rFonts w:ascii="宋体" w:hAnsi="宋体"/>
                <w:color w:val="000000"/>
                <w:szCs w:val="22"/>
              </w:rPr>
            </w:pPr>
            <w:r w:rsidRPr="00DD5FB1">
              <w:rPr>
                <w:rFonts w:ascii="宋体" w:hAnsi="宋体" w:hint="eastAsia"/>
                <w:b/>
                <w:color w:val="000000"/>
                <w:szCs w:val="22"/>
              </w:rPr>
              <w:t>对应</w:t>
            </w:r>
            <w:r w:rsidRPr="00DD5FB1">
              <w:rPr>
                <w:rFonts w:ascii="宋体" w:hAnsi="宋体"/>
                <w:b/>
                <w:color w:val="000000"/>
                <w:szCs w:val="22"/>
              </w:rPr>
              <w:t>课程教学内容：</w:t>
            </w:r>
            <w:r w:rsidRPr="00DD5FB1">
              <w:rPr>
                <w:rFonts w:ascii="宋体" w:hAnsi="宋体" w:hint="eastAsia"/>
                <w:color w:val="000000"/>
              </w:rPr>
              <w:t xml:space="preserve"> </w:t>
            </w:r>
            <w:r w:rsidRPr="00DD5FB1">
              <w:rPr>
                <w:rFonts w:ascii="宋体" w:hAnsi="宋体" w:hint="eastAsia"/>
                <w:color w:val="000000"/>
                <w:szCs w:val="22"/>
              </w:rPr>
              <w:t>15.项目管理。</w:t>
            </w:r>
          </w:p>
          <w:p w:rsidR="008D778D" w:rsidRPr="00DD5FB1" w:rsidRDefault="008D778D" w:rsidP="0023276A">
            <w:pPr>
              <w:rPr>
                <w:color w:val="000000"/>
              </w:rPr>
            </w:pPr>
          </w:p>
          <w:p w:rsidR="008D778D" w:rsidRPr="00DD5FB1" w:rsidRDefault="008D778D" w:rsidP="008D778D">
            <w:pPr>
              <w:numPr>
                <w:ilvl w:val="0"/>
                <w:numId w:val="1"/>
              </w:numPr>
              <w:rPr>
                <w:color w:val="000000"/>
              </w:rPr>
            </w:pPr>
            <w:r w:rsidRPr="00DD5FB1">
              <w:rPr>
                <w:rFonts w:hint="eastAsia"/>
                <w:color w:val="000000"/>
              </w:rPr>
              <w:t>支持“</w:t>
            </w:r>
            <w:r w:rsidRPr="00DD5FB1">
              <w:rPr>
                <w:rFonts w:hint="eastAsia"/>
                <w:b/>
                <w:color w:val="000000"/>
              </w:rPr>
              <w:t>指标点</w:t>
            </w:r>
            <w:r w:rsidRPr="00DD5FB1">
              <w:rPr>
                <w:rFonts w:hint="eastAsia"/>
                <w:b/>
                <w:color w:val="000000"/>
              </w:rPr>
              <w:t>12.</w:t>
            </w:r>
            <w:r w:rsidRPr="00DD5FB1">
              <w:rPr>
                <w:b/>
                <w:color w:val="000000"/>
              </w:rPr>
              <w:t>1</w:t>
            </w:r>
            <w:r w:rsidRPr="00DD5FB1">
              <w:rPr>
                <w:rFonts w:hint="eastAsia"/>
                <w:b/>
                <w:color w:val="000000"/>
              </w:rPr>
              <w:t>”：</w:t>
            </w:r>
            <w:r w:rsidRPr="00DD5FB1">
              <w:rPr>
                <w:rFonts w:hint="eastAsia"/>
                <w:color w:val="000000"/>
                <w:kern w:val="0"/>
                <w:szCs w:val="21"/>
              </w:rPr>
              <w:t>具体软件工程及相关领域的自主学习和终身学习的意识</w:t>
            </w:r>
            <w:r w:rsidRPr="00DD5FB1">
              <w:rPr>
                <w:rFonts w:hint="eastAsia"/>
                <w:color w:val="000000"/>
              </w:rPr>
              <w:t>。本课程要求学生通过检阅文献、企业调研等方式积极搜集资料，培养自学能力和沟通能力，具备软件工程及相关领域不断学习和适应发展的能力。</w:t>
            </w:r>
          </w:p>
          <w:p w:rsidR="008D778D" w:rsidRPr="00DD5FB1" w:rsidRDefault="008D778D" w:rsidP="0023276A">
            <w:pPr>
              <w:rPr>
                <w:color w:val="000000"/>
              </w:rPr>
            </w:pPr>
            <w:r w:rsidRPr="00DD5FB1">
              <w:rPr>
                <w:rFonts w:hint="eastAsia"/>
                <w:b/>
                <w:color w:val="000000"/>
              </w:rPr>
              <w:t>对应课程教学内容：</w:t>
            </w:r>
            <w:r w:rsidRPr="00DD5FB1">
              <w:rPr>
                <w:rFonts w:hint="eastAsia"/>
                <w:b/>
                <w:color w:val="000000"/>
              </w:rPr>
              <w:t xml:space="preserve"> </w:t>
            </w:r>
            <w:r w:rsidRPr="00DD5FB1">
              <w:rPr>
                <w:rFonts w:hint="eastAsia"/>
                <w:color w:val="000000"/>
              </w:rPr>
              <w:t>2.</w:t>
            </w:r>
            <w:r w:rsidRPr="00DD5FB1">
              <w:rPr>
                <w:rFonts w:hint="eastAsia"/>
                <w:color w:val="000000"/>
              </w:rPr>
              <w:t>过程综述</w:t>
            </w:r>
            <w:r w:rsidRPr="00DD5FB1">
              <w:rPr>
                <w:rFonts w:hint="eastAsia"/>
                <w:color w:val="000000"/>
              </w:rPr>
              <w:t>5.</w:t>
            </w:r>
            <w:r w:rsidRPr="00DD5FB1">
              <w:rPr>
                <w:rFonts w:hint="eastAsia"/>
                <w:color w:val="000000"/>
              </w:rPr>
              <w:t>可行性研究</w:t>
            </w:r>
            <w:r w:rsidRPr="00DD5FB1">
              <w:rPr>
                <w:rFonts w:hint="eastAsia"/>
                <w:color w:val="000000"/>
              </w:rPr>
              <w:t>6.</w:t>
            </w:r>
            <w:r w:rsidRPr="00DD5FB1">
              <w:rPr>
                <w:rFonts w:hint="eastAsia"/>
                <w:color w:val="000000"/>
              </w:rPr>
              <w:t>理解需求</w:t>
            </w:r>
            <w:r w:rsidRPr="00DD5FB1">
              <w:rPr>
                <w:rFonts w:hint="eastAsia"/>
                <w:color w:val="000000"/>
              </w:rPr>
              <w:t>8.</w:t>
            </w:r>
            <w:r w:rsidRPr="00DD5FB1">
              <w:rPr>
                <w:rFonts w:hint="eastAsia"/>
                <w:color w:val="000000"/>
              </w:rPr>
              <w:t>设计工程</w:t>
            </w:r>
            <w:r w:rsidRPr="00DD5FB1">
              <w:rPr>
                <w:rFonts w:hint="eastAsia"/>
                <w:color w:val="000000"/>
              </w:rPr>
              <w:t>12.</w:t>
            </w:r>
            <w:r w:rsidRPr="00DD5FB1">
              <w:rPr>
                <w:rFonts w:hint="eastAsia"/>
                <w:color w:val="000000"/>
              </w:rPr>
              <w:t>软件测试策略</w:t>
            </w:r>
            <w:r w:rsidRPr="00DD5FB1">
              <w:rPr>
                <w:rFonts w:hint="eastAsia"/>
                <w:color w:val="000000"/>
              </w:rPr>
              <w:t>15.</w:t>
            </w:r>
            <w:r w:rsidRPr="00DD5FB1">
              <w:rPr>
                <w:rFonts w:hint="eastAsia"/>
                <w:color w:val="000000"/>
              </w:rPr>
              <w:t>项目管理。</w:t>
            </w:r>
          </w:p>
        </w:tc>
      </w:tr>
      <w:tr w:rsidR="008D778D" w:rsidRPr="00DD5FB1" w:rsidTr="0023276A">
        <w:trPr>
          <w:trHeight w:val="700"/>
        </w:trPr>
        <w:tc>
          <w:tcPr>
            <w:tcW w:w="1242" w:type="dxa"/>
            <w:vMerge w:val="restart"/>
            <w:vAlign w:val="center"/>
          </w:tcPr>
          <w:p w:rsidR="008D778D" w:rsidRPr="00DD5FB1" w:rsidRDefault="008D778D" w:rsidP="0023276A">
            <w:pPr>
              <w:snapToGrid w:val="0"/>
              <w:spacing w:before="100" w:after="50"/>
              <w:ind w:leftChars="16" w:left="34"/>
              <w:rPr>
                <w:bCs/>
                <w:color w:val="000000"/>
                <w:szCs w:val="21"/>
              </w:rPr>
            </w:pPr>
            <w:r w:rsidRPr="00DD5FB1">
              <w:rPr>
                <w:rFonts w:hint="eastAsia"/>
                <w:bCs/>
                <w:color w:val="000000"/>
                <w:szCs w:val="21"/>
              </w:rPr>
              <w:lastRenderedPageBreak/>
              <w:t>教学内容</w:t>
            </w:r>
            <w:r w:rsidRPr="00DD5FB1">
              <w:rPr>
                <w:bCs/>
                <w:color w:val="000000"/>
                <w:szCs w:val="21"/>
              </w:rPr>
              <w:t>、</w:t>
            </w:r>
            <w:r w:rsidRPr="00DD5FB1">
              <w:rPr>
                <w:rFonts w:hint="eastAsia"/>
                <w:bCs/>
                <w:color w:val="000000"/>
                <w:szCs w:val="21"/>
              </w:rPr>
              <w:t>方法、学时分配及</w:t>
            </w:r>
            <w:r w:rsidRPr="00DD5FB1">
              <w:rPr>
                <w:bCs/>
                <w:color w:val="000000"/>
                <w:szCs w:val="21"/>
              </w:rPr>
              <w:t>所占</w:t>
            </w:r>
            <w:r w:rsidRPr="00DD5FB1">
              <w:rPr>
                <w:rFonts w:hint="eastAsia"/>
                <w:bCs/>
                <w:color w:val="000000"/>
                <w:szCs w:val="21"/>
              </w:rPr>
              <w:t>期末</w:t>
            </w:r>
            <w:r w:rsidRPr="00DD5FB1">
              <w:rPr>
                <w:bCs/>
                <w:color w:val="000000"/>
                <w:szCs w:val="21"/>
              </w:rPr>
              <w:t>考核比例</w:t>
            </w:r>
          </w:p>
        </w:tc>
        <w:tc>
          <w:tcPr>
            <w:tcW w:w="3119" w:type="dxa"/>
            <w:gridSpan w:val="5"/>
            <w:vMerge w:val="restart"/>
            <w:vAlign w:val="center"/>
          </w:tcPr>
          <w:p w:rsidR="008D778D" w:rsidRPr="00DD5FB1" w:rsidRDefault="008D778D" w:rsidP="0023276A">
            <w:pPr>
              <w:snapToGrid w:val="0"/>
              <w:spacing w:before="100" w:after="50"/>
              <w:ind w:leftChars="16" w:left="34" w:firstLineChars="400" w:firstLine="843"/>
              <w:rPr>
                <w:b/>
                <w:bCs/>
                <w:color w:val="000000"/>
                <w:szCs w:val="21"/>
              </w:rPr>
            </w:pPr>
            <w:r w:rsidRPr="00DD5FB1">
              <w:rPr>
                <w:rFonts w:hint="eastAsia"/>
                <w:b/>
                <w:bCs/>
                <w:color w:val="000000"/>
                <w:szCs w:val="21"/>
              </w:rPr>
              <w:t>教学内容</w:t>
            </w:r>
          </w:p>
        </w:tc>
        <w:tc>
          <w:tcPr>
            <w:tcW w:w="2551" w:type="dxa"/>
            <w:gridSpan w:val="5"/>
            <w:tcBorders>
              <w:bottom w:val="single" w:sz="4" w:space="0" w:color="auto"/>
            </w:tcBorders>
            <w:vAlign w:val="center"/>
          </w:tcPr>
          <w:p w:rsidR="008D778D" w:rsidRPr="00DD5FB1" w:rsidRDefault="008D778D" w:rsidP="0023276A">
            <w:pPr>
              <w:ind w:firstLineChars="200" w:firstLine="422"/>
              <w:jc w:val="center"/>
              <w:rPr>
                <w:b/>
                <w:color w:val="000000"/>
              </w:rPr>
            </w:pPr>
            <w:r w:rsidRPr="00DD5FB1">
              <w:rPr>
                <w:rFonts w:hint="eastAsia"/>
                <w:b/>
                <w:color w:val="000000"/>
              </w:rPr>
              <w:t>学时</w:t>
            </w:r>
          </w:p>
        </w:tc>
        <w:tc>
          <w:tcPr>
            <w:tcW w:w="1121" w:type="dxa"/>
            <w:gridSpan w:val="3"/>
            <w:vAlign w:val="center"/>
          </w:tcPr>
          <w:p w:rsidR="008D778D" w:rsidRPr="00DD5FB1" w:rsidRDefault="008D778D" w:rsidP="0023276A">
            <w:pPr>
              <w:jc w:val="center"/>
              <w:rPr>
                <w:b/>
                <w:color w:val="000000"/>
              </w:rPr>
            </w:pPr>
            <w:r w:rsidRPr="00DD5FB1">
              <w:rPr>
                <w:rFonts w:hint="eastAsia"/>
                <w:b/>
                <w:color w:val="000000"/>
              </w:rPr>
              <w:t>教学方法</w:t>
            </w:r>
          </w:p>
        </w:tc>
        <w:tc>
          <w:tcPr>
            <w:tcW w:w="722" w:type="dxa"/>
            <w:gridSpan w:val="3"/>
            <w:vAlign w:val="center"/>
          </w:tcPr>
          <w:p w:rsidR="008D778D" w:rsidRPr="00DD5FB1" w:rsidRDefault="008D778D" w:rsidP="0023276A">
            <w:pPr>
              <w:jc w:val="center"/>
              <w:rPr>
                <w:b/>
                <w:color w:val="000000"/>
              </w:rPr>
            </w:pPr>
            <w:r w:rsidRPr="00DD5FB1">
              <w:rPr>
                <w:rFonts w:hint="eastAsia"/>
                <w:b/>
                <w:color w:val="000000"/>
              </w:rPr>
              <w:t>题目</w:t>
            </w:r>
            <w:r w:rsidRPr="00DD5FB1">
              <w:rPr>
                <w:b/>
                <w:color w:val="000000"/>
              </w:rPr>
              <w:t>类型</w:t>
            </w:r>
          </w:p>
        </w:tc>
        <w:tc>
          <w:tcPr>
            <w:tcW w:w="709" w:type="dxa"/>
            <w:vAlign w:val="center"/>
          </w:tcPr>
          <w:p w:rsidR="008D778D" w:rsidRPr="00DD5FB1" w:rsidRDefault="008D778D" w:rsidP="0023276A">
            <w:pPr>
              <w:jc w:val="center"/>
              <w:rPr>
                <w:b/>
                <w:color w:val="000000"/>
              </w:rPr>
            </w:pPr>
            <w:r w:rsidRPr="00DD5FB1">
              <w:rPr>
                <w:rFonts w:hint="eastAsia"/>
                <w:b/>
                <w:color w:val="000000"/>
              </w:rPr>
              <w:t>所占</w:t>
            </w:r>
            <w:r w:rsidRPr="00DD5FB1">
              <w:rPr>
                <w:b/>
                <w:color w:val="000000"/>
              </w:rPr>
              <w:t>比例</w:t>
            </w:r>
          </w:p>
        </w:tc>
      </w:tr>
      <w:tr w:rsidR="008D778D" w:rsidRPr="00DD5FB1" w:rsidTr="0023276A">
        <w:trPr>
          <w:trHeight w:val="685"/>
        </w:trPr>
        <w:tc>
          <w:tcPr>
            <w:tcW w:w="1242" w:type="dxa"/>
            <w:vMerge/>
            <w:vAlign w:val="center"/>
          </w:tcPr>
          <w:p w:rsidR="008D778D" w:rsidRPr="00DD5FB1" w:rsidRDefault="008D778D" w:rsidP="0023276A">
            <w:pPr>
              <w:snapToGrid w:val="0"/>
              <w:spacing w:before="100" w:after="50"/>
              <w:ind w:leftChars="16" w:left="34" w:firstLineChars="200" w:firstLine="420"/>
              <w:rPr>
                <w:bCs/>
                <w:color w:val="000000"/>
                <w:szCs w:val="21"/>
              </w:rPr>
            </w:pPr>
          </w:p>
        </w:tc>
        <w:tc>
          <w:tcPr>
            <w:tcW w:w="3119" w:type="dxa"/>
            <w:gridSpan w:val="5"/>
            <w:vMerge/>
            <w:tcBorders>
              <w:bottom w:val="single" w:sz="4" w:space="0" w:color="auto"/>
            </w:tcBorders>
          </w:tcPr>
          <w:p w:rsidR="008D778D" w:rsidRPr="00DD5FB1" w:rsidRDefault="008D778D" w:rsidP="0023276A">
            <w:pPr>
              <w:snapToGrid w:val="0"/>
              <w:spacing w:before="100" w:after="50"/>
              <w:ind w:leftChars="16" w:left="34" w:firstLineChars="200" w:firstLine="422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vAlign w:val="center"/>
          </w:tcPr>
          <w:p w:rsidR="008D778D" w:rsidRPr="00DD5FB1" w:rsidRDefault="008D778D" w:rsidP="0023276A">
            <w:pPr>
              <w:ind w:firstLineChars="50" w:firstLine="105"/>
              <w:rPr>
                <w:b/>
                <w:color w:val="000000"/>
              </w:rPr>
            </w:pPr>
            <w:r w:rsidRPr="00DD5FB1">
              <w:rPr>
                <w:rFonts w:hint="eastAsia"/>
                <w:b/>
                <w:color w:val="000000"/>
              </w:rPr>
              <w:t>授课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vAlign w:val="center"/>
          </w:tcPr>
          <w:p w:rsidR="008D778D" w:rsidRPr="00DD5FB1" w:rsidRDefault="008D778D" w:rsidP="0023276A">
            <w:pPr>
              <w:ind w:firstLineChars="50" w:firstLine="105"/>
              <w:rPr>
                <w:b/>
                <w:color w:val="000000"/>
              </w:rPr>
            </w:pPr>
            <w:r w:rsidRPr="00DD5FB1">
              <w:rPr>
                <w:rFonts w:hint="eastAsia"/>
                <w:b/>
                <w:color w:val="000000"/>
              </w:rPr>
              <w:t>实验</w:t>
            </w:r>
          </w:p>
        </w:tc>
        <w:tc>
          <w:tcPr>
            <w:tcW w:w="1134" w:type="dxa"/>
            <w:gridSpan w:val="4"/>
            <w:tcBorders>
              <w:bottom w:val="single" w:sz="4" w:space="0" w:color="auto"/>
            </w:tcBorders>
          </w:tcPr>
          <w:p w:rsidR="008D778D" w:rsidRPr="00DD5FB1" w:rsidRDefault="008D778D" w:rsidP="0023276A">
            <w:pPr>
              <w:rPr>
                <w:b/>
                <w:color w:val="000000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8D778D" w:rsidRPr="00DD5FB1" w:rsidRDefault="008D778D" w:rsidP="0023276A">
            <w:pPr>
              <w:rPr>
                <w:b/>
                <w:color w:val="00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8D778D" w:rsidRPr="00DD5FB1" w:rsidRDefault="008D778D" w:rsidP="0023276A">
            <w:pPr>
              <w:rPr>
                <w:b/>
                <w:color w:val="000000"/>
              </w:rPr>
            </w:pPr>
          </w:p>
        </w:tc>
      </w:tr>
      <w:tr w:rsidR="008D778D" w:rsidRPr="00DD5FB1" w:rsidTr="0023276A">
        <w:trPr>
          <w:trHeight w:val="416"/>
        </w:trPr>
        <w:tc>
          <w:tcPr>
            <w:tcW w:w="1242" w:type="dxa"/>
            <w:vMerge/>
            <w:vAlign w:val="center"/>
          </w:tcPr>
          <w:p w:rsidR="008D778D" w:rsidRPr="00DD5FB1" w:rsidRDefault="008D778D" w:rsidP="0023276A">
            <w:pPr>
              <w:snapToGrid w:val="0"/>
              <w:spacing w:before="100" w:after="50"/>
              <w:ind w:leftChars="16" w:left="34" w:firstLineChars="200" w:firstLine="420"/>
              <w:rPr>
                <w:bCs/>
                <w:color w:val="000000"/>
                <w:szCs w:val="21"/>
              </w:rPr>
            </w:pPr>
          </w:p>
        </w:tc>
        <w:tc>
          <w:tcPr>
            <w:tcW w:w="3119" w:type="dxa"/>
            <w:gridSpan w:val="5"/>
            <w:vAlign w:val="center"/>
          </w:tcPr>
          <w:p w:rsidR="008D778D" w:rsidRPr="00DD5FB1" w:rsidRDefault="008D778D" w:rsidP="008D778D">
            <w:pPr>
              <w:numPr>
                <w:ilvl w:val="0"/>
                <w:numId w:val="2"/>
              </w:numPr>
              <w:rPr>
                <w:color w:val="000000"/>
                <w:kern w:val="0"/>
                <w:szCs w:val="21"/>
              </w:rPr>
            </w:pPr>
            <w:r w:rsidRPr="00DD5FB1">
              <w:rPr>
                <w:color w:val="000000"/>
                <w:kern w:val="0"/>
                <w:szCs w:val="21"/>
              </w:rPr>
              <w:t>软件工程介绍</w:t>
            </w:r>
          </w:p>
          <w:p w:rsidR="008D778D" w:rsidRPr="00DD5FB1" w:rsidRDefault="008D778D" w:rsidP="0023276A">
            <w:pPr>
              <w:ind w:left="360"/>
              <w:rPr>
                <w:color w:val="000000"/>
                <w:sz w:val="24"/>
              </w:rPr>
            </w:pPr>
            <w:r w:rsidRPr="00DD5FB1">
              <w:rPr>
                <w:color w:val="000000"/>
                <w:kern w:val="0"/>
                <w:szCs w:val="21"/>
              </w:rPr>
              <w:t>包括：什么是软件工程、软件危机与软件工程、软件工程层次图。</w:t>
            </w:r>
          </w:p>
        </w:tc>
        <w:tc>
          <w:tcPr>
            <w:tcW w:w="1417" w:type="dxa"/>
            <w:gridSpan w:val="3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  <w:sz w:val="24"/>
              </w:rPr>
            </w:pPr>
            <w:r w:rsidRPr="00DD5FB1">
              <w:rPr>
                <w:color w:val="000000"/>
                <w:sz w:val="24"/>
              </w:rPr>
              <w:t>2</w:t>
            </w:r>
          </w:p>
        </w:tc>
        <w:tc>
          <w:tcPr>
            <w:tcW w:w="1134" w:type="dxa"/>
            <w:gridSpan w:val="2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  <w:sz w:val="24"/>
              </w:rPr>
            </w:pPr>
            <w:r w:rsidRPr="00DD5FB1">
              <w:rPr>
                <w:rFonts w:hint="eastAsia"/>
                <w:color w:val="000000"/>
                <w:sz w:val="24"/>
              </w:rPr>
              <w:t>0</w:t>
            </w:r>
          </w:p>
        </w:tc>
        <w:tc>
          <w:tcPr>
            <w:tcW w:w="1134" w:type="dxa"/>
            <w:gridSpan w:val="4"/>
            <w:vAlign w:val="center"/>
          </w:tcPr>
          <w:p w:rsidR="008D778D" w:rsidRPr="00DD5FB1" w:rsidRDefault="008D778D" w:rsidP="0023276A">
            <w:pPr>
              <w:rPr>
                <w:color w:val="000000"/>
              </w:rPr>
            </w:pPr>
            <w:r w:rsidRPr="00DD5FB1">
              <w:rPr>
                <w:rFonts w:hint="eastAsia"/>
                <w:color w:val="000000"/>
              </w:rPr>
              <w:t>讲授法，自查文献，完成作业</w:t>
            </w:r>
          </w:p>
        </w:tc>
        <w:tc>
          <w:tcPr>
            <w:tcW w:w="709" w:type="dxa"/>
            <w:gridSpan w:val="2"/>
            <w:vAlign w:val="center"/>
          </w:tcPr>
          <w:p w:rsidR="008D778D" w:rsidRPr="00DD5FB1" w:rsidRDefault="008D778D" w:rsidP="0023276A">
            <w:pPr>
              <w:rPr>
                <w:color w:val="000000"/>
                <w:sz w:val="18"/>
                <w:szCs w:val="18"/>
              </w:rPr>
            </w:pPr>
            <w:r w:rsidRPr="00DD5FB1">
              <w:rPr>
                <w:rFonts w:hint="eastAsia"/>
                <w:color w:val="000000"/>
                <w:sz w:val="18"/>
                <w:szCs w:val="18"/>
              </w:rPr>
              <w:t>选择、判断、简答</w:t>
            </w:r>
          </w:p>
        </w:tc>
        <w:tc>
          <w:tcPr>
            <w:tcW w:w="709" w:type="dxa"/>
            <w:vAlign w:val="center"/>
          </w:tcPr>
          <w:p w:rsidR="008D778D" w:rsidRPr="00DD5FB1" w:rsidRDefault="008D778D" w:rsidP="0023276A">
            <w:pPr>
              <w:rPr>
                <w:color w:val="000000"/>
                <w:sz w:val="18"/>
                <w:szCs w:val="18"/>
              </w:rPr>
            </w:pPr>
            <w:r w:rsidRPr="00DD5FB1">
              <w:rPr>
                <w:color w:val="000000"/>
                <w:sz w:val="18"/>
                <w:szCs w:val="18"/>
              </w:rPr>
              <w:t>3%</w:t>
            </w:r>
          </w:p>
        </w:tc>
      </w:tr>
      <w:tr w:rsidR="008D778D" w:rsidRPr="00DD5FB1" w:rsidTr="0023276A">
        <w:trPr>
          <w:trHeight w:val="416"/>
        </w:trPr>
        <w:tc>
          <w:tcPr>
            <w:tcW w:w="1242" w:type="dxa"/>
            <w:vMerge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</w:rPr>
            </w:pPr>
          </w:p>
        </w:tc>
        <w:tc>
          <w:tcPr>
            <w:tcW w:w="3119" w:type="dxa"/>
            <w:gridSpan w:val="5"/>
            <w:vAlign w:val="center"/>
          </w:tcPr>
          <w:p w:rsidR="008D778D" w:rsidRPr="00DD5FB1" w:rsidRDefault="008D778D" w:rsidP="008D778D">
            <w:pPr>
              <w:numPr>
                <w:ilvl w:val="0"/>
                <w:numId w:val="2"/>
              </w:numPr>
              <w:rPr>
                <w:color w:val="000000"/>
                <w:kern w:val="0"/>
                <w:szCs w:val="21"/>
              </w:rPr>
            </w:pPr>
            <w:r w:rsidRPr="00DD5FB1">
              <w:rPr>
                <w:color w:val="000000"/>
                <w:kern w:val="0"/>
                <w:szCs w:val="21"/>
              </w:rPr>
              <w:t>过程综述</w:t>
            </w:r>
          </w:p>
          <w:p w:rsidR="008D778D" w:rsidRPr="00DD5FB1" w:rsidRDefault="008D778D" w:rsidP="0023276A">
            <w:pPr>
              <w:ind w:left="360"/>
              <w:rPr>
                <w:color w:val="000000"/>
                <w:kern w:val="0"/>
                <w:szCs w:val="21"/>
              </w:rPr>
            </w:pPr>
            <w:r w:rsidRPr="00DD5FB1">
              <w:rPr>
                <w:color w:val="000000"/>
                <w:kern w:val="0"/>
                <w:szCs w:val="21"/>
              </w:rPr>
              <w:t>包括：软件过程框架、软件过程模型分类</w:t>
            </w:r>
            <w:r w:rsidRPr="00DD5FB1">
              <w:rPr>
                <w:rFonts w:hint="eastAsia"/>
                <w:color w:val="000000"/>
                <w:kern w:val="0"/>
                <w:szCs w:val="21"/>
              </w:rPr>
              <w:t>。</w:t>
            </w:r>
          </w:p>
        </w:tc>
        <w:tc>
          <w:tcPr>
            <w:tcW w:w="1417" w:type="dxa"/>
            <w:gridSpan w:val="3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  <w:sz w:val="24"/>
              </w:rPr>
            </w:pPr>
            <w:r w:rsidRPr="00DD5FB1">
              <w:rPr>
                <w:color w:val="000000"/>
                <w:sz w:val="24"/>
              </w:rPr>
              <w:t>1</w:t>
            </w:r>
          </w:p>
        </w:tc>
        <w:tc>
          <w:tcPr>
            <w:tcW w:w="1134" w:type="dxa"/>
            <w:gridSpan w:val="2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  <w:sz w:val="24"/>
              </w:rPr>
            </w:pPr>
            <w:r w:rsidRPr="00DD5FB1">
              <w:rPr>
                <w:rFonts w:hint="eastAsia"/>
                <w:color w:val="000000"/>
                <w:sz w:val="24"/>
              </w:rPr>
              <w:t>0</w:t>
            </w:r>
          </w:p>
        </w:tc>
        <w:tc>
          <w:tcPr>
            <w:tcW w:w="1134" w:type="dxa"/>
            <w:gridSpan w:val="4"/>
            <w:vAlign w:val="center"/>
          </w:tcPr>
          <w:p w:rsidR="008D778D" w:rsidRPr="00DD5FB1" w:rsidRDefault="008D778D" w:rsidP="0023276A">
            <w:pPr>
              <w:rPr>
                <w:color w:val="000000"/>
              </w:rPr>
            </w:pPr>
            <w:r w:rsidRPr="00DD5FB1">
              <w:rPr>
                <w:rFonts w:hint="eastAsia"/>
                <w:color w:val="000000"/>
              </w:rPr>
              <w:t>讲授法，自查文献，完成作业</w:t>
            </w:r>
          </w:p>
        </w:tc>
        <w:tc>
          <w:tcPr>
            <w:tcW w:w="709" w:type="dxa"/>
            <w:gridSpan w:val="2"/>
            <w:vAlign w:val="center"/>
          </w:tcPr>
          <w:p w:rsidR="008D778D" w:rsidRPr="00DD5FB1" w:rsidRDefault="008D778D" w:rsidP="0023276A">
            <w:pPr>
              <w:rPr>
                <w:color w:val="000000"/>
                <w:sz w:val="18"/>
                <w:szCs w:val="18"/>
              </w:rPr>
            </w:pPr>
            <w:r w:rsidRPr="00DD5FB1">
              <w:rPr>
                <w:rFonts w:hint="eastAsia"/>
                <w:color w:val="000000"/>
                <w:sz w:val="18"/>
                <w:szCs w:val="18"/>
              </w:rPr>
              <w:t>选择、判断、简答</w:t>
            </w:r>
          </w:p>
        </w:tc>
        <w:tc>
          <w:tcPr>
            <w:tcW w:w="709" w:type="dxa"/>
            <w:vAlign w:val="center"/>
          </w:tcPr>
          <w:p w:rsidR="008D778D" w:rsidRPr="00DD5FB1" w:rsidRDefault="008D778D" w:rsidP="0023276A">
            <w:pPr>
              <w:rPr>
                <w:color w:val="000000"/>
                <w:sz w:val="18"/>
                <w:szCs w:val="18"/>
              </w:rPr>
            </w:pPr>
            <w:r w:rsidRPr="00DD5FB1">
              <w:rPr>
                <w:color w:val="000000"/>
                <w:sz w:val="18"/>
                <w:szCs w:val="18"/>
              </w:rPr>
              <w:t>2%</w:t>
            </w:r>
          </w:p>
        </w:tc>
      </w:tr>
      <w:tr w:rsidR="008D778D" w:rsidRPr="00DD5FB1" w:rsidTr="0023276A">
        <w:trPr>
          <w:trHeight w:val="706"/>
        </w:trPr>
        <w:tc>
          <w:tcPr>
            <w:tcW w:w="1242" w:type="dxa"/>
            <w:vMerge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</w:rPr>
            </w:pPr>
          </w:p>
        </w:tc>
        <w:tc>
          <w:tcPr>
            <w:tcW w:w="3119" w:type="dxa"/>
            <w:gridSpan w:val="5"/>
            <w:vAlign w:val="center"/>
          </w:tcPr>
          <w:p w:rsidR="008D778D" w:rsidRPr="00DD5FB1" w:rsidRDefault="008D778D" w:rsidP="008D778D">
            <w:pPr>
              <w:numPr>
                <w:ilvl w:val="0"/>
                <w:numId w:val="2"/>
              </w:numPr>
              <w:rPr>
                <w:color w:val="000000"/>
                <w:kern w:val="0"/>
                <w:szCs w:val="21"/>
              </w:rPr>
            </w:pPr>
            <w:r w:rsidRPr="00DD5FB1">
              <w:rPr>
                <w:color w:val="000000"/>
                <w:kern w:val="0"/>
                <w:szCs w:val="21"/>
              </w:rPr>
              <w:t>传统过程模型</w:t>
            </w:r>
          </w:p>
          <w:p w:rsidR="008D778D" w:rsidRPr="00DD5FB1" w:rsidRDefault="008D778D" w:rsidP="0023276A">
            <w:pPr>
              <w:ind w:left="360"/>
              <w:rPr>
                <w:color w:val="000000"/>
                <w:kern w:val="0"/>
                <w:szCs w:val="21"/>
              </w:rPr>
            </w:pPr>
            <w:r w:rsidRPr="00DD5FB1">
              <w:rPr>
                <w:color w:val="000000"/>
                <w:kern w:val="0"/>
                <w:szCs w:val="21"/>
              </w:rPr>
              <w:t>包括：惯例过程模型：瀑布模型、增量过程模型（增量模型、</w:t>
            </w:r>
            <w:r w:rsidRPr="00DD5FB1">
              <w:rPr>
                <w:color w:val="000000"/>
                <w:kern w:val="0"/>
                <w:szCs w:val="21"/>
              </w:rPr>
              <w:t>RAD</w:t>
            </w:r>
            <w:r w:rsidRPr="00DD5FB1">
              <w:rPr>
                <w:color w:val="000000"/>
                <w:kern w:val="0"/>
                <w:szCs w:val="21"/>
              </w:rPr>
              <w:t>模型）、演化过程模型（原型开发、螺旋模型、协同开发模型）；专用过程模型</w:t>
            </w:r>
            <w:r w:rsidRPr="00DD5FB1">
              <w:rPr>
                <w:color w:val="000000"/>
                <w:kern w:val="0"/>
                <w:szCs w:val="21"/>
              </w:rPr>
              <w:t>:</w:t>
            </w:r>
            <w:r w:rsidRPr="00DD5FB1">
              <w:rPr>
                <w:color w:val="000000"/>
                <w:kern w:val="0"/>
                <w:szCs w:val="21"/>
              </w:rPr>
              <w:t>基于构件的开发、形式化方法模型、面向方面的软件开发等。</w:t>
            </w:r>
          </w:p>
        </w:tc>
        <w:tc>
          <w:tcPr>
            <w:tcW w:w="1417" w:type="dxa"/>
            <w:gridSpan w:val="3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  <w:sz w:val="24"/>
              </w:rPr>
            </w:pPr>
            <w:r w:rsidRPr="00DD5FB1">
              <w:rPr>
                <w:color w:val="000000"/>
                <w:sz w:val="24"/>
              </w:rPr>
              <w:t>3</w:t>
            </w:r>
          </w:p>
        </w:tc>
        <w:tc>
          <w:tcPr>
            <w:tcW w:w="1134" w:type="dxa"/>
            <w:gridSpan w:val="2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  <w:sz w:val="24"/>
              </w:rPr>
            </w:pPr>
            <w:r w:rsidRPr="00DD5FB1">
              <w:rPr>
                <w:rFonts w:hint="eastAsia"/>
                <w:color w:val="000000"/>
                <w:sz w:val="24"/>
              </w:rPr>
              <w:t>0</w:t>
            </w:r>
          </w:p>
        </w:tc>
        <w:tc>
          <w:tcPr>
            <w:tcW w:w="1134" w:type="dxa"/>
            <w:gridSpan w:val="4"/>
            <w:vAlign w:val="center"/>
          </w:tcPr>
          <w:p w:rsidR="008D778D" w:rsidRPr="00DD5FB1" w:rsidRDefault="008D778D" w:rsidP="0023276A">
            <w:pPr>
              <w:rPr>
                <w:color w:val="000000"/>
              </w:rPr>
            </w:pPr>
            <w:r w:rsidRPr="00DD5FB1">
              <w:rPr>
                <w:rFonts w:hint="eastAsia"/>
                <w:color w:val="000000"/>
              </w:rPr>
              <w:t>讲授法，自查文献，完成作业</w:t>
            </w:r>
          </w:p>
        </w:tc>
        <w:tc>
          <w:tcPr>
            <w:tcW w:w="709" w:type="dxa"/>
            <w:gridSpan w:val="2"/>
            <w:vAlign w:val="center"/>
          </w:tcPr>
          <w:p w:rsidR="008D778D" w:rsidRPr="00DD5FB1" w:rsidRDefault="008D778D" w:rsidP="0023276A">
            <w:pPr>
              <w:rPr>
                <w:color w:val="000000"/>
                <w:sz w:val="18"/>
                <w:szCs w:val="18"/>
              </w:rPr>
            </w:pPr>
            <w:r w:rsidRPr="00DD5FB1">
              <w:rPr>
                <w:rFonts w:hint="eastAsia"/>
                <w:color w:val="000000"/>
                <w:sz w:val="18"/>
                <w:szCs w:val="18"/>
              </w:rPr>
              <w:t>选择、判断、简答</w:t>
            </w:r>
          </w:p>
        </w:tc>
        <w:tc>
          <w:tcPr>
            <w:tcW w:w="709" w:type="dxa"/>
            <w:vAlign w:val="center"/>
          </w:tcPr>
          <w:p w:rsidR="008D778D" w:rsidRPr="00DD5FB1" w:rsidRDefault="008D778D" w:rsidP="0023276A">
            <w:pPr>
              <w:rPr>
                <w:color w:val="000000"/>
                <w:sz w:val="18"/>
                <w:szCs w:val="18"/>
              </w:rPr>
            </w:pPr>
            <w:r w:rsidRPr="00DD5FB1">
              <w:rPr>
                <w:color w:val="000000"/>
                <w:sz w:val="18"/>
                <w:szCs w:val="18"/>
              </w:rPr>
              <w:t>2%</w:t>
            </w:r>
          </w:p>
        </w:tc>
      </w:tr>
      <w:tr w:rsidR="008D778D" w:rsidRPr="00DD5FB1" w:rsidTr="0023276A">
        <w:trPr>
          <w:trHeight w:val="706"/>
        </w:trPr>
        <w:tc>
          <w:tcPr>
            <w:tcW w:w="1242" w:type="dxa"/>
            <w:vMerge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</w:rPr>
            </w:pPr>
          </w:p>
        </w:tc>
        <w:tc>
          <w:tcPr>
            <w:tcW w:w="3119" w:type="dxa"/>
            <w:gridSpan w:val="5"/>
            <w:vAlign w:val="center"/>
          </w:tcPr>
          <w:p w:rsidR="008D778D" w:rsidRPr="00DD5FB1" w:rsidRDefault="008D778D" w:rsidP="008D778D">
            <w:pPr>
              <w:numPr>
                <w:ilvl w:val="0"/>
                <w:numId w:val="2"/>
              </w:numPr>
              <w:rPr>
                <w:color w:val="000000"/>
                <w:kern w:val="0"/>
                <w:szCs w:val="21"/>
              </w:rPr>
            </w:pPr>
            <w:r w:rsidRPr="00DD5FB1">
              <w:rPr>
                <w:color w:val="000000"/>
                <w:kern w:val="0"/>
                <w:szCs w:val="21"/>
              </w:rPr>
              <w:t>敏捷过程模型</w:t>
            </w:r>
          </w:p>
          <w:p w:rsidR="008D778D" w:rsidRPr="00DD5FB1" w:rsidRDefault="008D778D" w:rsidP="0023276A">
            <w:pPr>
              <w:ind w:left="360"/>
              <w:rPr>
                <w:color w:val="000000"/>
                <w:kern w:val="0"/>
                <w:szCs w:val="21"/>
              </w:rPr>
            </w:pPr>
            <w:r w:rsidRPr="00DD5FB1">
              <w:rPr>
                <w:color w:val="000000"/>
                <w:kern w:val="0"/>
                <w:szCs w:val="21"/>
              </w:rPr>
              <w:t>包括：敏捷开发宣言、敏捷联盟定义的敏捷原则、敏捷过程模型：极限编程、自适应软件开发、动态系统开发、</w:t>
            </w:r>
            <w:r w:rsidRPr="00DD5FB1">
              <w:rPr>
                <w:color w:val="000000"/>
                <w:kern w:val="0"/>
                <w:szCs w:val="21"/>
              </w:rPr>
              <w:t>Scrum</w:t>
            </w:r>
            <w:r w:rsidRPr="00DD5FB1">
              <w:rPr>
                <w:color w:val="000000"/>
                <w:kern w:val="0"/>
                <w:szCs w:val="21"/>
              </w:rPr>
              <w:t>、</w:t>
            </w:r>
            <w:r w:rsidRPr="00DD5FB1">
              <w:rPr>
                <w:color w:val="000000"/>
                <w:kern w:val="0"/>
                <w:szCs w:val="21"/>
              </w:rPr>
              <w:t>Crystal</w:t>
            </w:r>
            <w:r w:rsidRPr="00DD5FB1">
              <w:rPr>
                <w:color w:val="000000"/>
                <w:kern w:val="0"/>
                <w:szCs w:val="21"/>
              </w:rPr>
              <w:t>、特征驱动开发</w:t>
            </w:r>
            <w:r w:rsidRPr="00DD5FB1">
              <w:rPr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7" w:type="dxa"/>
            <w:gridSpan w:val="3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  <w:sz w:val="24"/>
              </w:rPr>
            </w:pPr>
            <w:r w:rsidRPr="00DD5FB1">
              <w:rPr>
                <w:color w:val="000000"/>
                <w:sz w:val="24"/>
              </w:rPr>
              <w:t>2</w:t>
            </w:r>
          </w:p>
        </w:tc>
        <w:tc>
          <w:tcPr>
            <w:tcW w:w="1134" w:type="dxa"/>
            <w:gridSpan w:val="2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  <w:sz w:val="24"/>
              </w:rPr>
            </w:pPr>
            <w:r w:rsidRPr="00DD5FB1">
              <w:rPr>
                <w:rFonts w:hint="eastAsia"/>
                <w:color w:val="000000"/>
                <w:sz w:val="24"/>
              </w:rPr>
              <w:t>0</w:t>
            </w:r>
          </w:p>
        </w:tc>
        <w:tc>
          <w:tcPr>
            <w:tcW w:w="1134" w:type="dxa"/>
            <w:gridSpan w:val="4"/>
            <w:vAlign w:val="center"/>
          </w:tcPr>
          <w:p w:rsidR="008D778D" w:rsidRPr="00DD5FB1" w:rsidRDefault="008D778D" w:rsidP="0023276A">
            <w:pPr>
              <w:rPr>
                <w:color w:val="000000"/>
              </w:rPr>
            </w:pPr>
            <w:r w:rsidRPr="00DD5FB1">
              <w:rPr>
                <w:rFonts w:hint="eastAsia"/>
                <w:color w:val="000000"/>
              </w:rPr>
              <w:t>讲授法，自查文献，完成作业</w:t>
            </w:r>
          </w:p>
        </w:tc>
        <w:tc>
          <w:tcPr>
            <w:tcW w:w="709" w:type="dxa"/>
            <w:gridSpan w:val="2"/>
            <w:vAlign w:val="center"/>
          </w:tcPr>
          <w:p w:rsidR="008D778D" w:rsidRPr="00DD5FB1" w:rsidRDefault="008D778D" w:rsidP="0023276A">
            <w:pPr>
              <w:rPr>
                <w:color w:val="000000"/>
                <w:sz w:val="18"/>
                <w:szCs w:val="18"/>
              </w:rPr>
            </w:pPr>
            <w:r w:rsidRPr="00DD5FB1">
              <w:rPr>
                <w:rFonts w:hint="eastAsia"/>
                <w:color w:val="000000"/>
                <w:sz w:val="18"/>
                <w:szCs w:val="18"/>
              </w:rPr>
              <w:t>选择、判断、简答</w:t>
            </w:r>
          </w:p>
        </w:tc>
        <w:tc>
          <w:tcPr>
            <w:tcW w:w="709" w:type="dxa"/>
            <w:vAlign w:val="center"/>
          </w:tcPr>
          <w:p w:rsidR="008D778D" w:rsidRPr="00DD5FB1" w:rsidRDefault="008D778D" w:rsidP="0023276A">
            <w:pPr>
              <w:rPr>
                <w:color w:val="000000"/>
                <w:sz w:val="18"/>
                <w:szCs w:val="18"/>
              </w:rPr>
            </w:pPr>
            <w:r w:rsidRPr="00DD5FB1">
              <w:rPr>
                <w:color w:val="000000"/>
                <w:sz w:val="18"/>
                <w:szCs w:val="18"/>
              </w:rPr>
              <w:t>2%</w:t>
            </w:r>
          </w:p>
        </w:tc>
      </w:tr>
      <w:tr w:rsidR="008D778D" w:rsidRPr="00DD5FB1" w:rsidTr="0023276A">
        <w:trPr>
          <w:trHeight w:val="706"/>
        </w:trPr>
        <w:tc>
          <w:tcPr>
            <w:tcW w:w="1242" w:type="dxa"/>
            <w:vMerge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</w:rPr>
            </w:pPr>
          </w:p>
        </w:tc>
        <w:tc>
          <w:tcPr>
            <w:tcW w:w="3119" w:type="dxa"/>
            <w:gridSpan w:val="5"/>
            <w:vAlign w:val="center"/>
          </w:tcPr>
          <w:p w:rsidR="008D778D" w:rsidRPr="00DD5FB1" w:rsidRDefault="008D778D" w:rsidP="008D778D">
            <w:pPr>
              <w:numPr>
                <w:ilvl w:val="0"/>
                <w:numId w:val="2"/>
              </w:numPr>
              <w:rPr>
                <w:color w:val="000000"/>
                <w:kern w:val="0"/>
                <w:szCs w:val="21"/>
              </w:rPr>
            </w:pPr>
            <w:r w:rsidRPr="00DD5FB1">
              <w:rPr>
                <w:color w:val="000000"/>
                <w:kern w:val="0"/>
                <w:szCs w:val="21"/>
              </w:rPr>
              <w:t>可行性研究</w:t>
            </w:r>
          </w:p>
          <w:p w:rsidR="008D778D" w:rsidRPr="00DD5FB1" w:rsidRDefault="008D778D" w:rsidP="0023276A">
            <w:pPr>
              <w:ind w:left="360"/>
              <w:rPr>
                <w:color w:val="000000"/>
                <w:kern w:val="0"/>
                <w:szCs w:val="21"/>
              </w:rPr>
            </w:pPr>
            <w:r w:rsidRPr="00DD5FB1">
              <w:rPr>
                <w:color w:val="000000"/>
                <w:kern w:val="0"/>
                <w:szCs w:val="21"/>
              </w:rPr>
              <w:t>包括：可行性分析目的、可行性分析的步骤、可行性分析案例讲解、学生作品讨论。</w:t>
            </w:r>
          </w:p>
        </w:tc>
        <w:tc>
          <w:tcPr>
            <w:tcW w:w="1417" w:type="dxa"/>
            <w:gridSpan w:val="3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  <w:sz w:val="24"/>
              </w:rPr>
            </w:pPr>
            <w:r w:rsidRPr="00DD5FB1">
              <w:rPr>
                <w:color w:val="000000"/>
                <w:sz w:val="24"/>
              </w:rPr>
              <w:t>1</w:t>
            </w:r>
          </w:p>
        </w:tc>
        <w:tc>
          <w:tcPr>
            <w:tcW w:w="1134" w:type="dxa"/>
            <w:gridSpan w:val="2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  <w:sz w:val="24"/>
              </w:rPr>
            </w:pPr>
            <w:r w:rsidRPr="00DD5FB1">
              <w:rPr>
                <w:rFonts w:hint="eastAsia"/>
                <w:color w:val="000000"/>
                <w:sz w:val="24"/>
              </w:rPr>
              <w:t>0</w:t>
            </w:r>
          </w:p>
        </w:tc>
        <w:tc>
          <w:tcPr>
            <w:tcW w:w="1134" w:type="dxa"/>
            <w:gridSpan w:val="4"/>
            <w:vAlign w:val="center"/>
          </w:tcPr>
          <w:p w:rsidR="008D778D" w:rsidRPr="00DD5FB1" w:rsidRDefault="008D778D" w:rsidP="0023276A">
            <w:pPr>
              <w:rPr>
                <w:color w:val="000000"/>
              </w:rPr>
            </w:pPr>
            <w:r w:rsidRPr="00DD5FB1">
              <w:rPr>
                <w:rFonts w:hint="eastAsia"/>
                <w:color w:val="000000"/>
              </w:rPr>
              <w:t>讲授法，自查文献，完成作业</w:t>
            </w:r>
          </w:p>
        </w:tc>
        <w:tc>
          <w:tcPr>
            <w:tcW w:w="709" w:type="dxa"/>
            <w:gridSpan w:val="2"/>
            <w:vAlign w:val="center"/>
          </w:tcPr>
          <w:p w:rsidR="008D778D" w:rsidRPr="00DD5FB1" w:rsidRDefault="008D778D" w:rsidP="0023276A">
            <w:pPr>
              <w:rPr>
                <w:color w:val="000000"/>
                <w:sz w:val="18"/>
                <w:szCs w:val="18"/>
              </w:rPr>
            </w:pPr>
            <w:r w:rsidRPr="00DD5FB1">
              <w:rPr>
                <w:rFonts w:hint="eastAsia"/>
                <w:color w:val="000000"/>
                <w:sz w:val="18"/>
                <w:szCs w:val="18"/>
              </w:rPr>
              <w:t>选择、判断、简答</w:t>
            </w:r>
          </w:p>
        </w:tc>
        <w:tc>
          <w:tcPr>
            <w:tcW w:w="709" w:type="dxa"/>
            <w:vAlign w:val="center"/>
          </w:tcPr>
          <w:p w:rsidR="008D778D" w:rsidRPr="00DD5FB1" w:rsidRDefault="008D778D" w:rsidP="0023276A">
            <w:pPr>
              <w:rPr>
                <w:color w:val="000000"/>
                <w:sz w:val="18"/>
                <w:szCs w:val="18"/>
              </w:rPr>
            </w:pPr>
            <w:r w:rsidRPr="00DD5FB1">
              <w:rPr>
                <w:color w:val="000000"/>
                <w:sz w:val="18"/>
                <w:szCs w:val="18"/>
              </w:rPr>
              <w:t>4</w:t>
            </w:r>
            <w:r w:rsidRPr="00DD5FB1">
              <w:rPr>
                <w:rFonts w:hint="eastAsia"/>
                <w:color w:val="000000"/>
                <w:sz w:val="18"/>
                <w:szCs w:val="18"/>
              </w:rPr>
              <w:t>%</w:t>
            </w:r>
          </w:p>
        </w:tc>
      </w:tr>
      <w:tr w:rsidR="008D778D" w:rsidRPr="00DD5FB1" w:rsidTr="0023276A">
        <w:trPr>
          <w:trHeight w:val="706"/>
        </w:trPr>
        <w:tc>
          <w:tcPr>
            <w:tcW w:w="1242" w:type="dxa"/>
            <w:vMerge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</w:rPr>
            </w:pPr>
          </w:p>
        </w:tc>
        <w:tc>
          <w:tcPr>
            <w:tcW w:w="3119" w:type="dxa"/>
            <w:gridSpan w:val="5"/>
            <w:vAlign w:val="center"/>
          </w:tcPr>
          <w:p w:rsidR="008D778D" w:rsidRPr="00DD5FB1" w:rsidRDefault="008D778D" w:rsidP="008D778D">
            <w:pPr>
              <w:numPr>
                <w:ilvl w:val="0"/>
                <w:numId w:val="2"/>
              </w:numPr>
              <w:rPr>
                <w:color w:val="000000"/>
                <w:kern w:val="0"/>
                <w:szCs w:val="21"/>
              </w:rPr>
            </w:pPr>
            <w:r w:rsidRPr="00DD5FB1">
              <w:rPr>
                <w:color w:val="000000"/>
                <w:kern w:val="0"/>
                <w:szCs w:val="21"/>
              </w:rPr>
              <w:t>理解需求</w:t>
            </w:r>
          </w:p>
          <w:p w:rsidR="008D778D" w:rsidRPr="00DD5FB1" w:rsidRDefault="008D778D" w:rsidP="0023276A">
            <w:pPr>
              <w:ind w:left="360"/>
              <w:rPr>
                <w:color w:val="000000"/>
                <w:kern w:val="0"/>
                <w:szCs w:val="21"/>
              </w:rPr>
            </w:pPr>
            <w:r w:rsidRPr="00DD5FB1">
              <w:rPr>
                <w:color w:val="000000"/>
                <w:kern w:val="0"/>
                <w:szCs w:val="21"/>
              </w:rPr>
              <w:t>包括：需求工程的概念、需求工程的任务、启动需求工程过程、导出需求、开发用例。</w:t>
            </w:r>
          </w:p>
        </w:tc>
        <w:tc>
          <w:tcPr>
            <w:tcW w:w="1417" w:type="dxa"/>
            <w:gridSpan w:val="3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  <w:sz w:val="24"/>
              </w:rPr>
            </w:pPr>
            <w:r w:rsidRPr="00DD5FB1">
              <w:rPr>
                <w:color w:val="000000"/>
                <w:sz w:val="24"/>
              </w:rPr>
              <w:t>3</w:t>
            </w:r>
          </w:p>
        </w:tc>
        <w:tc>
          <w:tcPr>
            <w:tcW w:w="1134" w:type="dxa"/>
            <w:gridSpan w:val="2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  <w:sz w:val="24"/>
              </w:rPr>
            </w:pPr>
            <w:r w:rsidRPr="00DD5FB1">
              <w:rPr>
                <w:rFonts w:hint="eastAsia"/>
                <w:color w:val="000000"/>
                <w:sz w:val="24"/>
              </w:rPr>
              <w:t>0</w:t>
            </w:r>
          </w:p>
        </w:tc>
        <w:tc>
          <w:tcPr>
            <w:tcW w:w="1134" w:type="dxa"/>
            <w:gridSpan w:val="4"/>
            <w:vAlign w:val="center"/>
          </w:tcPr>
          <w:p w:rsidR="008D778D" w:rsidRPr="00DD5FB1" w:rsidRDefault="008D778D" w:rsidP="0023276A">
            <w:pPr>
              <w:rPr>
                <w:color w:val="000000"/>
              </w:rPr>
            </w:pPr>
            <w:r w:rsidRPr="00DD5FB1">
              <w:rPr>
                <w:rFonts w:hint="eastAsia"/>
                <w:color w:val="000000"/>
              </w:rPr>
              <w:t>讲授法，自查文献，完成作业</w:t>
            </w:r>
          </w:p>
        </w:tc>
        <w:tc>
          <w:tcPr>
            <w:tcW w:w="709" w:type="dxa"/>
            <w:gridSpan w:val="2"/>
            <w:vAlign w:val="center"/>
          </w:tcPr>
          <w:p w:rsidR="008D778D" w:rsidRPr="00DD5FB1" w:rsidRDefault="008D778D" w:rsidP="0023276A">
            <w:pPr>
              <w:rPr>
                <w:color w:val="000000"/>
                <w:sz w:val="18"/>
                <w:szCs w:val="18"/>
              </w:rPr>
            </w:pPr>
            <w:r w:rsidRPr="00DD5FB1">
              <w:rPr>
                <w:rFonts w:hint="eastAsia"/>
                <w:color w:val="000000"/>
                <w:sz w:val="18"/>
                <w:szCs w:val="18"/>
              </w:rPr>
              <w:t>选择、判断、简答</w:t>
            </w:r>
          </w:p>
        </w:tc>
        <w:tc>
          <w:tcPr>
            <w:tcW w:w="709" w:type="dxa"/>
            <w:vAlign w:val="center"/>
          </w:tcPr>
          <w:p w:rsidR="008D778D" w:rsidRPr="00DD5FB1" w:rsidRDefault="008D778D" w:rsidP="0023276A">
            <w:pPr>
              <w:rPr>
                <w:color w:val="000000"/>
                <w:sz w:val="18"/>
                <w:szCs w:val="18"/>
              </w:rPr>
            </w:pPr>
            <w:r w:rsidRPr="00DD5FB1">
              <w:rPr>
                <w:rFonts w:hint="eastAsia"/>
                <w:color w:val="000000"/>
                <w:sz w:val="18"/>
                <w:szCs w:val="18"/>
              </w:rPr>
              <w:t>5%</w:t>
            </w:r>
          </w:p>
        </w:tc>
      </w:tr>
      <w:tr w:rsidR="008D778D" w:rsidRPr="00DD5FB1" w:rsidTr="0023276A">
        <w:trPr>
          <w:trHeight w:val="706"/>
        </w:trPr>
        <w:tc>
          <w:tcPr>
            <w:tcW w:w="1242" w:type="dxa"/>
            <w:vMerge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</w:rPr>
            </w:pPr>
          </w:p>
        </w:tc>
        <w:tc>
          <w:tcPr>
            <w:tcW w:w="3119" w:type="dxa"/>
            <w:gridSpan w:val="5"/>
            <w:vAlign w:val="center"/>
          </w:tcPr>
          <w:p w:rsidR="008D778D" w:rsidRPr="00DD5FB1" w:rsidRDefault="008D778D" w:rsidP="008D778D">
            <w:pPr>
              <w:numPr>
                <w:ilvl w:val="0"/>
                <w:numId w:val="2"/>
              </w:numPr>
              <w:rPr>
                <w:color w:val="000000"/>
                <w:kern w:val="0"/>
                <w:szCs w:val="21"/>
              </w:rPr>
            </w:pPr>
            <w:r w:rsidRPr="00DD5FB1">
              <w:rPr>
                <w:color w:val="000000"/>
                <w:kern w:val="0"/>
                <w:szCs w:val="21"/>
              </w:rPr>
              <w:t>需求分析建模</w:t>
            </w:r>
          </w:p>
          <w:p w:rsidR="008D778D" w:rsidRPr="00DD5FB1" w:rsidRDefault="008D778D" w:rsidP="0023276A">
            <w:pPr>
              <w:ind w:left="360"/>
              <w:rPr>
                <w:color w:val="000000"/>
                <w:kern w:val="0"/>
                <w:szCs w:val="21"/>
              </w:rPr>
            </w:pPr>
            <w:r w:rsidRPr="00DD5FB1">
              <w:rPr>
                <w:color w:val="000000"/>
                <w:kern w:val="0"/>
                <w:szCs w:val="21"/>
              </w:rPr>
              <w:t>包括：需求分析、分析建模的方法、数据建模的方法、面向对象的分析、基于场景建模、面向流建模、基于类的建模、案例讲解。</w:t>
            </w:r>
          </w:p>
        </w:tc>
        <w:tc>
          <w:tcPr>
            <w:tcW w:w="1417" w:type="dxa"/>
            <w:gridSpan w:val="3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  <w:sz w:val="24"/>
              </w:rPr>
            </w:pPr>
            <w:r w:rsidRPr="00DD5FB1">
              <w:rPr>
                <w:color w:val="000000"/>
                <w:sz w:val="24"/>
              </w:rPr>
              <w:t>2</w:t>
            </w:r>
          </w:p>
        </w:tc>
        <w:tc>
          <w:tcPr>
            <w:tcW w:w="1134" w:type="dxa"/>
            <w:gridSpan w:val="2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  <w:sz w:val="24"/>
              </w:rPr>
            </w:pPr>
            <w:r w:rsidRPr="00DD5FB1">
              <w:rPr>
                <w:rFonts w:hint="eastAsia"/>
                <w:color w:val="000000"/>
                <w:sz w:val="24"/>
              </w:rPr>
              <w:t>0</w:t>
            </w:r>
          </w:p>
        </w:tc>
        <w:tc>
          <w:tcPr>
            <w:tcW w:w="1134" w:type="dxa"/>
            <w:gridSpan w:val="4"/>
            <w:vAlign w:val="center"/>
          </w:tcPr>
          <w:p w:rsidR="008D778D" w:rsidRPr="00DD5FB1" w:rsidRDefault="008D778D" w:rsidP="0023276A">
            <w:pPr>
              <w:rPr>
                <w:color w:val="000000"/>
              </w:rPr>
            </w:pPr>
            <w:r w:rsidRPr="00DD5FB1">
              <w:rPr>
                <w:rFonts w:hint="eastAsia"/>
                <w:color w:val="000000"/>
              </w:rPr>
              <w:t>讲授法，自查文献，完成作业</w:t>
            </w:r>
          </w:p>
        </w:tc>
        <w:tc>
          <w:tcPr>
            <w:tcW w:w="709" w:type="dxa"/>
            <w:gridSpan w:val="2"/>
            <w:vAlign w:val="center"/>
          </w:tcPr>
          <w:p w:rsidR="008D778D" w:rsidRPr="00DD5FB1" w:rsidRDefault="008D778D" w:rsidP="0023276A">
            <w:pPr>
              <w:rPr>
                <w:color w:val="000000"/>
                <w:sz w:val="18"/>
                <w:szCs w:val="18"/>
              </w:rPr>
            </w:pPr>
            <w:r w:rsidRPr="00DD5FB1">
              <w:rPr>
                <w:rFonts w:hint="eastAsia"/>
                <w:color w:val="000000"/>
                <w:sz w:val="18"/>
                <w:szCs w:val="18"/>
              </w:rPr>
              <w:t>选择、判断、简答、综合题</w:t>
            </w:r>
          </w:p>
        </w:tc>
        <w:tc>
          <w:tcPr>
            <w:tcW w:w="709" w:type="dxa"/>
            <w:vAlign w:val="center"/>
          </w:tcPr>
          <w:p w:rsidR="008D778D" w:rsidRPr="00DD5FB1" w:rsidRDefault="008D778D" w:rsidP="0023276A">
            <w:pPr>
              <w:rPr>
                <w:color w:val="000000"/>
                <w:sz w:val="18"/>
                <w:szCs w:val="18"/>
              </w:rPr>
            </w:pPr>
            <w:r w:rsidRPr="00DD5FB1">
              <w:rPr>
                <w:rFonts w:hint="eastAsia"/>
                <w:color w:val="000000"/>
                <w:sz w:val="18"/>
                <w:szCs w:val="18"/>
              </w:rPr>
              <w:t>20%</w:t>
            </w:r>
          </w:p>
        </w:tc>
      </w:tr>
      <w:tr w:rsidR="008D778D" w:rsidRPr="00DD5FB1" w:rsidTr="0023276A">
        <w:trPr>
          <w:trHeight w:val="706"/>
        </w:trPr>
        <w:tc>
          <w:tcPr>
            <w:tcW w:w="1242" w:type="dxa"/>
            <w:vMerge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</w:rPr>
            </w:pPr>
          </w:p>
        </w:tc>
        <w:tc>
          <w:tcPr>
            <w:tcW w:w="3119" w:type="dxa"/>
            <w:gridSpan w:val="5"/>
            <w:vAlign w:val="center"/>
          </w:tcPr>
          <w:p w:rsidR="008D778D" w:rsidRPr="00DD5FB1" w:rsidRDefault="008D778D" w:rsidP="0023276A">
            <w:pPr>
              <w:ind w:left="360"/>
              <w:rPr>
                <w:color w:val="000000"/>
                <w:kern w:val="0"/>
                <w:szCs w:val="21"/>
              </w:rPr>
            </w:pPr>
            <w:r w:rsidRPr="00DD5FB1">
              <w:rPr>
                <w:color w:val="000000"/>
                <w:kern w:val="0"/>
                <w:szCs w:val="21"/>
              </w:rPr>
              <w:t>项目需求规格说明书讨论</w:t>
            </w:r>
          </w:p>
        </w:tc>
        <w:tc>
          <w:tcPr>
            <w:tcW w:w="1417" w:type="dxa"/>
            <w:gridSpan w:val="3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  <w:sz w:val="24"/>
              </w:rPr>
            </w:pPr>
            <w:r w:rsidRPr="00DD5FB1">
              <w:rPr>
                <w:color w:val="000000"/>
                <w:sz w:val="24"/>
              </w:rPr>
              <w:t>3</w:t>
            </w:r>
          </w:p>
        </w:tc>
        <w:tc>
          <w:tcPr>
            <w:tcW w:w="1134" w:type="dxa"/>
            <w:gridSpan w:val="2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  <w:sz w:val="24"/>
              </w:rPr>
            </w:pPr>
            <w:r w:rsidRPr="00DD5FB1">
              <w:rPr>
                <w:rFonts w:hint="eastAsia"/>
                <w:color w:val="000000"/>
                <w:sz w:val="24"/>
              </w:rPr>
              <w:t>0</w:t>
            </w:r>
          </w:p>
        </w:tc>
        <w:tc>
          <w:tcPr>
            <w:tcW w:w="1134" w:type="dxa"/>
            <w:gridSpan w:val="4"/>
            <w:vAlign w:val="center"/>
          </w:tcPr>
          <w:p w:rsidR="008D778D" w:rsidRPr="00DD5FB1" w:rsidRDefault="008D778D" w:rsidP="0023276A">
            <w:pPr>
              <w:rPr>
                <w:color w:val="000000"/>
              </w:rPr>
            </w:pPr>
            <w:r w:rsidRPr="00DD5FB1">
              <w:rPr>
                <w:rFonts w:hint="eastAsia"/>
                <w:color w:val="000000"/>
              </w:rPr>
              <w:t>讲授、讨论</w:t>
            </w:r>
          </w:p>
        </w:tc>
        <w:tc>
          <w:tcPr>
            <w:tcW w:w="709" w:type="dxa"/>
            <w:gridSpan w:val="2"/>
            <w:vAlign w:val="center"/>
          </w:tcPr>
          <w:p w:rsidR="008D778D" w:rsidRPr="00DD5FB1" w:rsidRDefault="008D778D" w:rsidP="0023276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8D778D" w:rsidRPr="00DD5FB1" w:rsidRDefault="008D778D" w:rsidP="0023276A">
            <w:pPr>
              <w:rPr>
                <w:color w:val="000000"/>
                <w:sz w:val="18"/>
                <w:szCs w:val="18"/>
              </w:rPr>
            </w:pPr>
          </w:p>
        </w:tc>
      </w:tr>
      <w:tr w:rsidR="008D778D" w:rsidRPr="00DD5FB1" w:rsidTr="0023276A">
        <w:trPr>
          <w:trHeight w:val="706"/>
        </w:trPr>
        <w:tc>
          <w:tcPr>
            <w:tcW w:w="1242" w:type="dxa"/>
            <w:vMerge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</w:rPr>
            </w:pPr>
          </w:p>
        </w:tc>
        <w:tc>
          <w:tcPr>
            <w:tcW w:w="3119" w:type="dxa"/>
            <w:gridSpan w:val="5"/>
            <w:vAlign w:val="center"/>
          </w:tcPr>
          <w:p w:rsidR="008D778D" w:rsidRPr="00DD5FB1" w:rsidRDefault="008D778D" w:rsidP="008D778D">
            <w:pPr>
              <w:numPr>
                <w:ilvl w:val="0"/>
                <w:numId w:val="2"/>
              </w:numPr>
              <w:rPr>
                <w:color w:val="000000"/>
                <w:kern w:val="0"/>
                <w:szCs w:val="21"/>
              </w:rPr>
            </w:pPr>
            <w:r w:rsidRPr="00DD5FB1">
              <w:rPr>
                <w:color w:val="000000"/>
                <w:kern w:val="0"/>
                <w:szCs w:val="21"/>
              </w:rPr>
              <w:t>设计工程</w:t>
            </w:r>
          </w:p>
          <w:p w:rsidR="008D778D" w:rsidRPr="00DD5FB1" w:rsidRDefault="008D778D" w:rsidP="0023276A">
            <w:pPr>
              <w:ind w:left="360"/>
              <w:rPr>
                <w:color w:val="000000"/>
                <w:kern w:val="0"/>
                <w:szCs w:val="21"/>
              </w:rPr>
            </w:pPr>
            <w:r w:rsidRPr="00DD5FB1">
              <w:rPr>
                <w:color w:val="000000"/>
                <w:kern w:val="0"/>
                <w:szCs w:val="21"/>
              </w:rPr>
              <w:t>包括：软件设计、设计过程和设计质量、设计概念、设计模型、基于模式的软件设计。</w:t>
            </w:r>
          </w:p>
        </w:tc>
        <w:tc>
          <w:tcPr>
            <w:tcW w:w="1417" w:type="dxa"/>
            <w:gridSpan w:val="3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  <w:sz w:val="24"/>
              </w:rPr>
            </w:pPr>
            <w:r w:rsidRPr="00DD5FB1">
              <w:rPr>
                <w:color w:val="000000"/>
                <w:sz w:val="24"/>
              </w:rPr>
              <w:t>2</w:t>
            </w:r>
          </w:p>
        </w:tc>
        <w:tc>
          <w:tcPr>
            <w:tcW w:w="1134" w:type="dxa"/>
            <w:gridSpan w:val="2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  <w:sz w:val="24"/>
              </w:rPr>
            </w:pPr>
            <w:r w:rsidRPr="00DD5FB1">
              <w:rPr>
                <w:rFonts w:hint="eastAsia"/>
                <w:color w:val="000000"/>
                <w:sz w:val="24"/>
              </w:rPr>
              <w:t>0</w:t>
            </w:r>
          </w:p>
        </w:tc>
        <w:tc>
          <w:tcPr>
            <w:tcW w:w="1134" w:type="dxa"/>
            <w:gridSpan w:val="4"/>
            <w:vAlign w:val="center"/>
          </w:tcPr>
          <w:p w:rsidR="008D778D" w:rsidRPr="00DD5FB1" w:rsidRDefault="008D778D" w:rsidP="0023276A">
            <w:pPr>
              <w:rPr>
                <w:color w:val="000000"/>
              </w:rPr>
            </w:pPr>
            <w:r w:rsidRPr="00DD5FB1">
              <w:rPr>
                <w:rFonts w:hint="eastAsia"/>
                <w:color w:val="000000"/>
              </w:rPr>
              <w:t>讲授法，自查文献，完成作业</w:t>
            </w:r>
          </w:p>
        </w:tc>
        <w:tc>
          <w:tcPr>
            <w:tcW w:w="709" w:type="dxa"/>
            <w:gridSpan w:val="2"/>
            <w:vAlign w:val="center"/>
          </w:tcPr>
          <w:p w:rsidR="008D778D" w:rsidRPr="00DD5FB1" w:rsidRDefault="008D778D" w:rsidP="0023276A">
            <w:pPr>
              <w:rPr>
                <w:color w:val="000000"/>
                <w:sz w:val="18"/>
                <w:szCs w:val="18"/>
              </w:rPr>
            </w:pPr>
            <w:r w:rsidRPr="00DD5FB1">
              <w:rPr>
                <w:rFonts w:hint="eastAsia"/>
                <w:color w:val="000000"/>
                <w:sz w:val="18"/>
                <w:szCs w:val="18"/>
              </w:rPr>
              <w:t>选择、判断、简答</w:t>
            </w:r>
          </w:p>
        </w:tc>
        <w:tc>
          <w:tcPr>
            <w:tcW w:w="709" w:type="dxa"/>
            <w:vAlign w:val="center"/>
          </w:tcPr>
          <w:p w:rsidR="008D778D" w:rsidRPr="00DD5FB1" w:rsidRDefault="008D778D" w:rsidP="0023276A">
            <w:pPr>
              <w:rPr>
                <w:color w:val="000000"/>
                <w:sz w:val="18"/>
                <w:szCs w:val="18"/>
              </w:rPr>
            </w:pPr>
            <w:r w:rsidRPr="00DD5FB1">
              <w:rPr>
                <w:rFonts w:hint="eastAsia"/>
                <w:color w:val="000000"/>
                <w:sz w:val="18"/>
                <w:szCs w:val="18"/>
              </w:rPr>
              <w:t>5%</w:t>
            </w:r>
          </w:p>
        </w:tc>
      </w:tr>
      <w:tr w:rsidR="008D778D" w:rsidRPr="00DD5FB1" w:rsidTr="0023276A">
        <w:trPr>
          <w:trHeight w:val="706"/>
        </w:trPr>
        <w:tc>
          <w:tcPr>
            <w:tcW w:w="1242" w:type="dxa"/>
            <w:vMerge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</w:rPr>
            </w:pPr>
          </w:p>
        </w:tc>
        <w:tc>
          <w:tcPr>
            <w:tcW w:w="3119" w:type="dxa"/>
            <w:gridSpan w:val="5"/>
            <w:vAlign w:val="center"/>
          </w:tcPr>
          <w:p w:rsidR="008D778D" w:rsidRPr="00DD5FB1" w:rsidRDefault="008D778D" w:rsidP="008D778D">
            <w:pPr>
              <w:numPr>
                <w:ilvl w:val="0"/>
                <w:numId w:val="2"/>
              </w:numPr>
              <w:rPr>
                <w:color w:val="000000"/>
                <w:kern w:val="0"/>
                <w:szCs w:val="21"/>
              </w:rPr>
            </w:pPr>
            <w:r w:rsidRPr="00DD5FB1">
              <w:rPr>
                <w:color w:val="000000"/>
                <w:kern w:val="0"/>
                <w:szCs w:val="21"/>
              </w:rPr>
              <w:t>体系结构设计</w:t>
            </w:r>
          </w:p>
          <w:p w:rsidR="008D778D" w:rsidRPr="00DD5FB1" w:rsidRDefault="008D778D" w:rsidP="0023276A">
            <w:pPr>
              <w:ind w:left="360"/>
              <w:rPr>
                <w:color w:val="000000"/>
                <w:kern w:val="0"/>
                <w:szCs w:val="21"/>
              </w:rPr>
            </w:pPr>
            <w:r w:rsidRPr="00DD5FB1">
              <w:rPr>
                <w:color w:val="000000"/>
                <w:kern w:val="0"/>
                <w:szCs w:val="21"/>
              </w:rPr>
              <w:t>包括：什么是软件体系结构、数据设计、体系结构风格和模式、体系结构设计的步骤、评估可选的体系结构设计、映射数据流到软件体系结构。</w:t>
            </w:r>
          </w:p>
        </w:tc>
        <w:tc>
          <w:tcPr>
            <w:tcW w:w="1417" w:type="dxa"/>
            <w:gridSpan w:val="3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  <w:sz w:val="24"/>
              </w:rPr>
            </w:pPr>
            <w:r w:rsidRPr="00DD5FB1">
              <w:rPr>
                <w:color w:val="000000"/>
                <w:sz w:val="24"/>
              </w:rPr>
              <w:t>3</w:t>
            </w:r>
          </w:p>
        </w:tc>
        <w:tc>
          <w:tcPr>
            <w:tcW w:w="1134" w:type="dxa"/>
            <w:gridSpan w:val="2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  <w:sz w:val="24"/>
              </w:rPr>
            </w:pPr>
            <w:r w:rsidRPr="00DD5FB1">
              <w:rPr>
                <w:rFonts w:hint="eastAsia"/>
                <w:color w:val="000000"/>
                <w:sz w:val="24"/>
              </w:rPr>
              <w:t>0</w:t>
            </w:r>
          </w:p>
        </w:tc>
        <w:tc>
          <w:tcPr>
            <w:tcW w:w="1134" w:type="dxa"/>
            <w:gridSpan w:val="4"/>
            <w:vAlign w:val="center"/>
          </w:tcPr>
          <w:p w:rsidR="008D778D" w:rsidRPr="00DD5FB1" w:rsidRDefault="008D778D" w:rsidP="0023276A">
            <w:pPr>
              <w:rPr>
                <w:color w:val="000000"/>
              </w:rPr>
            </w:pPr>
            <w:r w:rsidRPr="00DD5FB1">
              <w:rPr>
                <w:rFonts w:hint="eastAsia"/>
                <w:color w:val="000000"/>
              </w:rPr>
              <w:t>讲授法，自查文献，完成作业</w:t>
            </w:r>
          </w:p>
        </w:tc>
        <w:tc>
          <w:tcPr>
            <w:tcW w:w="709" w:type="dxa"/>
            <w:gridSpan w:val="2"/>
            <w:vAlign w:val="center"/>
          </w:tcPr>
          <w:p w:rsidR="008D778D" w:rsidRPr="00DD5FB1" w:rsidRDefault="008D778D" w:rsidP="0023276A">
            <w:pPr>
              <w:rPr>
                <w:color w:val="000000"/>
                <w:sz w:val="18"/>
                <w:szCs w:val="18"/>
              </w:rPr>
            </w:pPr>
            <w:r w:rsidRPr="00DD5FB1">
              <w:rPr>
                <w:rFonts w:hint="eastAsia"/>
                <w:color w:val="000000"/>
                <w:sz w:val="18"/>
                <w:szCs w:val="18"/>
              </w:rPr>
              <w:t>选择、判断、简答、综合题</w:t>
            </w:r>
          </w:p>
        </w:tc>
        <w:tc>
          <w:tcPr>
            <w:tcW w:w="709" w:type="dxa"/>
            <w:vAlign w:val="center"/>
          </w:tcPr>
          <w:p w:rsidR="008D778D" w:rsidRPr="00DD5FB1" w:rsidRDefault="008D778D" w:rsidP="0023276A">
            <w:pPr>
              <w:rPr>
                <w:color w:val="000000"/>
                <w:sz w:val="18"/>
                <w:szCs w:val="18"/>
              </w:rPr>
            </w:pPr>
            <w:r w:rsidRPr="00DD5FB1">
              <w:rPr>
                <w:rFonts w:hint="eastAsia"/>
                <w:color w:val="000000"/>
                <w:sz w:val="18"/>
                <w:szCs w:val="18"/>
              </w:rPr>
              <w:t>15%</w:t>
            </w:r>
          </w:p>
        </w:tc>
      </w:tr>
      <w:tr w:rsidR="008D778D" w:rsidRPr="00DD5FB1" w:rsidTr="0023276A">
        <w:trPr>
          <w:trHeight w:val="706"/>
        </w:trPr>
        <w:tc>
          <w:tcPr>
            <w:tcW w:w="1242" w:type="dxa"/>
            <w:vMerge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</w:rPr>
            </w:pPr>
          </w:p>
        </w:tc>
        <w:tc>
          <w:tcPr>
            <w:tcW w:w="3119" w:type="dxa"/>
            <w:gridSpan w:val="5"/>
            <w:vAlign w:val="center"/>
          </w:tcPr>
          <w:p w:rsidR="008D778D" w:rsidRPr="00DD5FB1" w:rsidRDefault="008D778D" w:rsidP="0023276A">
            <w:pPr>
              <w:ind w:left="360"/>
              <w:rPr>
                <w:color w:val="000000"/>
                <w:kern w:val="0"/>
                <w:szCs w:val="21"/>
              </w:rPr>
            </w:pPr>
            <w:r w:rsidRPr="00DD5FB1">
              <w:rPr>
                <w:color w:val="000000"/>
                <w:kern w:val="0"/>
                <w:szCs w:val="21"/>
              </w:rPr>
              <w:t>项目概要设计说明书讨论</w:t>
            </w:r>
          </w:p>
        </w:tc>
        <w:tc>
          <w:tcPr>
            <w:tcW w:w="1417" w:type="dxa"/>
            <w:gridSpan w:val="3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  <w:sz w:val="24"/>
              </w:rPr>
            </w:pPr>
            <w:r w:rsidRPr="00DD5FB1">
              <w:rPr>
                <w:color w:val="000000"/>
                <w:sz w:val="24"/>
              </w:rPr>
              <w:t>3</w:t>
            </w:r>
          </w:p>
        </w:tc>
        <w:tc>
          <w:tcPr>
            <w:tcW w:w="1134" w:type="dxa"/>
            <w:gridSpan w:val="2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  <w:sz w:val="24"/>
              </w:rPr>
            </w:pPr>
            <w:r w:rsidRPr="00DD5FB1">
              <w:rPr>
                <w:rFonts w:hint="eastAsia"/>
                <w:color w:val="000000"/>
                <w:sz w:val="24"/>
              </w:rPr>
              <w:t>0</w:t>
            </w:r>
          </w:p>
        </w:tc>
        <w:tc>
          <w:tcPr>
            <w:tcW w:w="1134" w:type="dxa"/>
            <w:gridSpan w:val="4"/>
            <w:vAlign w:val="center"/>
          </w:tcPr>
          <w:p w:rsidR="008D778D" w:rsidRPr="00DD5FB1" w:rsidRDefault="008D778D" w:rsidP="0023276A">
            <w:pPr>
              <w:rPr>
                <w:color w:val="000000"/>
              </w:rPr>
            </w:pPr>
            <w:r w:rsidRPr="00DD5FB1">
              <w:rPr>
                <w:rFonts w:hint="eastAsia"/>
                <w:color w:val="000000"/>
              </w:rPr>
              <w:t>讲授、讨论</w:t>
            </w:r>
          </w:p>
        </w:tc>
        <w:tc>
          <w:tcPr>
            <w:tcW w:w="709" w:type="dxa"/>
            <w:gridSpan w:val="2"/>
            <w:vAlign w:val="center"/>
          </w:tcPr>
          <w:p w:rsidR="008D778D" w:rsidRPr="00DD5FB1" w:rsidRDefault="008D778D" w:rsidP="0023276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8D778D" w:rsidRPr="00DD5FB1" w:rsidRDefault="008D778D" w:rsidP="0023276A">
            <w:pPr>
              <w:rPr>
                <w:color w:val="000000"/>
                <w:sz w:val="18"/>
                <w:szCs w:val="18"/>
              </w:rPr>
            </w:pPr>
          </w:p>
        </w:tc>
      </w:tr>
      <w:tr w:rsidR="008D778D" w:rsidRPr="00DD5FB1" w:rsidTr="0023276A">
        <w:trPr>
          <w:trHeight w:val="706"/>
        </w:trPr>
        <w:tc>
          <w:tcPr>
            <w:tcW w:w="1242" w:type="dxa"/>
            <w:vMerge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</w:rPr>
            </w:pPr>
          </w:p>
        </w:tc>
        <w:tc>
          <w:tcPr>
            <w:tcW w:w="3119" w:type="dxa"/>
            <w:gridSpan w:val="5"/>
            <w:vAlign w:val="center"/>
          </w:tcPr>
          <w:p w:rsidR="008D778D" w:rsidRPr="00DD5FB1" w:rsidRDefault="008D778D" w:rsidP="008D778D">
            <w:pPr>
              <w:numPr>
                <w:ilvl w:val="0"/>
                <w:numId w:val="2"/>
              </w:numPr>
              <w:rPr>
                <w:color w:val="000000"/>
                <w:kern w:val="0"/>
                <w:szCs w:val="21"/>
              </w:rPr>
            </w:pPr>
            <w:r w:rsidRPr="00DD5FB1">
              <w:rPr>
                <w:color w:val="000000"/>
                <w:kern w:val="0"/>
                <w:szCs w:val="21"/>
              </w:rPr>
              <w:t>构件级设计及建模</w:t>
            </w:r>
          </w:p>
          <w:p w:rsidR="008D778D" w:rsidRPr="00DD5FB1" w:rsidRDefault="008D778D" w:rsidP="0023276A">
            <w:pPr>
              <w:ind w:left="360"/>
              <w:rPr>
                <w:color w:val="000000"/>
                <w:kern w:val="0"/>
                <w:szCs w:val="21"/>
              </w:rPr>
            </w:pPr>
            <w:r w:rsidRPr="00DD5FB1">
              <w:rPr>
                <w:color w:val="000000"/>
                <w:kern w:val="0"/>
                <w:szCs w:val="21"/>
              </w:rPr>
              <w:t>包括：什么是构件、设计基于类的构件、内聚性、耦合性、实施构件级设计、对象约束语言、设计传统构件。</w:t>
            </w:r>
          </w:p>
        </w:tc>
        <w:tc>
          <w:tcPr>
            <w:tcW w:w="1417" w:type="dxa"/>
            <w:gridSpan w:val="3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  <w:sz w:val="24"/>
              </w:rPr>
            </w:pPr>
            <w:r w:rsidRPr="00DD5FB1">
              <w:rPr>
                <w:color w:val="000000"/>
                <w:sz w:val="24"/>
              </w:rPr>
              <w:t>2</w:t>
            </w:r>
          </w:p>
        </w:tc>
        <w:tc>
          <w:tcPr>
            <w:tcW w:w="1134" w:type="dxa"/>
            <w:gridSpan w:val="2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  <w:sz w:val="24"/>
              </w:rPr>
            </w:pPr>
            <w:r w:rsidRPr="00DD5FB1">
              <w:rPr>
                <w:rFonts w:hint="eastAsia"/>
                <w:color w:val="000000"/>
                <w:sz w:val="24"/>
              </w:rPr>
              <w:t>0</w:t>
            </w:r>
          </w:p>
        </w:tc>
        <w:tc>
          <w:tcPr>
            <w:tcW w:w="1134" w:type="dxa"/>
            <w:gridSpan w:val="4"/>
            <w:vAlign w:val="center"/>
          </w:tcPr>
          <w:p w:rsidR="008D778D" w:rsidRPr="00DD5FB1" w:rsidRDefault="008D778D" w:rsidP="0023276A">
            <w:pPr>
              <w:rPr>
                <w:color w:val="000000"/>
              </w:rPr>
            </w:pPr>
            <w:r w:rsidRPr="00DD5FB1">
              <w:rPr>
                <w:rFonts w:hint="eastAsia"/>
                <w:color w:val="000000"/>
              </w:rPr>
              <w:t>讲授法，自查文献，完成作业</w:t>
            </w:r>
          </w:p>
        </w:tc>
        <w:tc>
          <w:tcPr>
            <w:tcW w:w="709" w:type="dxa"/>
            <w:gridSpan w:val="2"/>
            <w:vAlign w:val="center"/>
          </w:tcPr>
          <w:p w:rsidR="008D778D" w:rsidRPr="00DD5FB1" w:rsidRDefault="008D778D" w:rsidP="0023276A">
            <w:pPr>
              <w:rPr>
                <w:color w:val="000000"/>
                <w:sz w:val="18"/>
                <w:szCs w:val="18"/>
              </w:rPr>
            </w:pPr>
            <w:r w:rsidRPr="00DD5FB1">
              <w:rPr>
                <w:rFonts w:hint="eastAsia"/>
                <w:color w:val="000000"/>
                <w:sz w:val="18"/>
                <w:szCs w:val="18"/>
              </w:rPr>
              <w:t>选择、判断、简答、综合题</w:t>
            </w:r>
          </w:p>
        </w:tc>
        <w:tc>
          <w:tcPr>
            <w:tcW w:w="709" w:type="dxa"/>
            <w:vAlign w:val="center"/>
          </w:tcPr>
          <w:p w:rsidR="008D778D" w:rsidRPr="00DD5FB1" w:rsidRDefault="008D778D" w:rsidP="0023276A">
            <w:pPr>
              <w:rPr>
                <w:color w:val="000000"/>
                <w:sz w:val="18"/>
                <w:szCs w:val="18"/>
              </w:rPr>
            </w:pPr>
            <w:r w:rsidRPr="00DD5FB1">
              <w:rPr>
                <w:rFonts w:hint="eastAsia"/>
                <w:color w:val="000000"/>
                <w:sz w:val="18"/>
                <w:szCs w:val="18"/>
              </w:rPr>
              <w:t>10%</w:t>
            </w:r>
          </w:p>
        </w:tc>
      </w:tr>
      <w:tr w:rsidR="008D778D" w:rsidRPr="00DD5FB1" w:rsidTr="0023276A">
        <w:trPr>
          <w:trHeight w:val="706"/>
        </w:trPr>
        <w:tc>
          <w:tcPr>
            <w:tcW w:w="1242" w:type="dxa"/>
            <w:vMerge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</w:rPr>
            </w:pPr>
          </w:p>
        </w:tc>
        <w:tc>
          <w:tcPr>
            <w:tcW w:w="3119" w:type="dxa"/>
            <w:gridSpan w:val="5"/>
            <w:vAlign w:val="center"/>
          </w:tcPr>
          <w:p w:rsidR="008D778D" w:rsidRPr="00DD5FB1" w:rsidRDefault="008D778D" w:rsidP="008D778D">
            <w:pPr>
              <w:numPr>
                <w:ilvl w:val="0"/>
                <w:numId w:val="2"/>
              </w:numPr>
              <w:rPr>
                <w:color w:val="000000"/>
                <w:kern w:val="0"/>
                <w:szCs w:val="21"/>
              </w:rPr>
            </w:pPr>
            <w:r w:rsidRPr="00DD5FB1">
              <w:rPr>
                <w:color w:val="000000"/>
                <w:kern w:val="0"/>
                <w:szCs w:val="21"/>
              </w:rPr>
              <w:t>用户界面设计</w:t>
            </w:r>
          </w:p>
          <w:p w:rsidR="008D778D" w:rsidRPr="00DD5FB1" w:rsidRDefault="008D778D" w:rsidP="0023276A">
            <w:pPr>
              <w:ind w:left="360"/>
              <w:rPr>
                <w:color w:val="000000"/>
                <w:kern w:val="0"/>
                <w:szCs w:val="21"/>
              </w:rPr>
            </w:pPr>
            <w:r w:rsidRPr="00DD5FB1">
              <w:rPr>
                <w:color w:val="000000"/>
                <w:kern w:val="0"/>
                <w:szCs w:val="21"/>
              </w:rPr>
              <w:t>包括：用户界面设计黄金规则、用户界面的分析与设计、界面分析、界面设计步骤、设计评估。</w:t>
            </w:r>
          </w:p>
        </w:tc>
        <w:tc>
          <w:tcPr>
            <w:tcW w:w="1417" w:type="dxa"/>
            <w:gridSpan w:val="3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  <w:sz w:val="24"/>
              </w:rPr>
            </w:pPr>
            <w:r w:rsidRPr="00DD5FB1">
              <w:rPr>
                <w:color w:val="000000"/>
                <w:sz w:val="24"/>
              </w:rPr>
              <w:t>2</w:t>
            </w:r>
          </w:p>
        </w:tc>
        <w:tc>
          <w:tcPr>
            <w:tcW w:w="1134" w:type="dxa"/>
            <w:gridSpan w:val="2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  <w:sz w:val="24"/>
              </w:rPr>
            </w:pPr>
            <w:r w:rsidRPr="00DD5FB1">
              <w:rPr>
                <w:rFonts w:hint="eastAsia"/>
                <w:color w:val="000000"/>
                <w:sz w:val="24"/>
              </w:rPr>
              <w:t>0</w:t>
            </w:r>
          </w:p>
        </w:tc>
        <w:tc>
          <w:tcPr>
            <w:tcW w:w="1134" w:type="dxa"/>
            <w:gridSpan w:val="4"/>
            <w:vAlign w:val="center"/>
          </w:tcPr>
          <w:p w:rsidR="008D778D" w:rsidRPr="00DD5FB1" w:rsidRDefault="008D778D" w:rsidP="0023276A">
            <w:pPr>
              <w:rPr>
                <w:color w:val="000000"/>
              </w:rPr>
            </w:pPr>
            <w:r w:rsidRPr="00DD5FB1">
              <w:rPr>
                <w:rFonts w:hint="eastAsia"/>
                <w:color w:val="000000"/>
              </w:rPr>
              <w:t>讲授法，自查文献，完成作业</w:t>
            </w:r>
          </w:p>
        </w:tc>
        <w:tc>
          <w:tcPr>
            <w:tcW w:w="709" w:type="dxa"/>
            <w:gridSpan w:val="2"/>
            <w:vAlign w:val="center"/>
          </w:tcPr>
          <w:p w:rsidR="008D778D" w:rsidRPr="00DD5FB1" w:rsidRDefault="008D778D" w:rsidP="0023276A">
            <w:pPr>
              <w:rPr>
                <w:color w:val="000000"/>
                <w:sz w:val="18"/>
                <w:szCs w:val="18"/>
              </w:rPr>
            </w:pPr>
            <w:r w:rsidRPr="00DD5FB1">
              <w:rPr>
                <w:rFonts w:hint="eastAsia"/>
                <w:color w:val="000000"/>
                <w:sz w:val="18"/>
                <w:szCs w:val="18"/>
              </w:rPr>
              <w:t>选择、判断、简答、综合题</w:t>
            </w:r>
          </w:p>
        </w:tc>
        <w:tc>
          <w:tcPr>
            <w:tcW w:w="709" w:type="dxa"/>
            <w:vAlign w:val="center"/>
          </w:tcPr>
          <w:p w:rsidR="008D778D" w:rsidRPr="00DD5FB1" w:rsidRDefault="008D778D" w:rsidP="0023276A">
            <w:pPr>
              <w:rPr>
                <w:color w:val="000000"/>
                <w:sz w:val="18"/>
                <w:szCs w:val="18"/>
              </w:rPr>
            </w:pPr>
            <w:r w:rsidRPr="00DD5FB1">
              <w:rPr>
                <w:rFonts w:hint="eastAsia"/>
                <w:color w:val="000000"/>
                <w:sz w:val="18"/>
                <w:szCs w:val="18"/>
              </w:rPr>
              <w:t>5%</w:t>
            </w:r>
          </w:p>
        </w:tc>
      </w:tr>
      <w:tr w:rsidR="008D778D" w:rsidRPr="00DD5FB1" w:rsidTr="0023276A">
        <w:trPr>
          <w:trHeight w:val="706"/>
        </w:trPr>
        <w:tc>
          <w:tcPr>
            <w:tcW w:w="1242" w:type="dxa"/>
            <w:vMerge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</w:rPr>
            </w:pPr>
          </w:p>
        </w:tc>
        <w:tc>
          <w:tcPr>
            <w:tcW w:w="3119" w:type="dxa"/>
            <w:gridSpan w:val="5"/>
            <w:vAlign w:val="center"/>
          </w:tcPr>
          <w:p w:rsidR="008D778D" w:rsidRPr="00DD5FB1" w:rsidRDefault="008D778D" w:rsidP="0023276A">
            <w:pPr>
              <w:ind w:left="360"/>
              <w:rPr>
                <w:color w:val="000000"/>
                <w:kern w:val="0"/>
                <w:szCs w:val="21"/>
              </w:rPr>
            </w:pPr>
            <w:r w:rsidRPr="00DD5FB1">
              <w:rPr>
                <w:color w:val="000000"/>
                <w:kern w:val="0"/>
                <w:szCs w:val="21"/>
              </w:rPr>
              <w:t>项目详细设计说明书讨论</w:t>
            </w:r>
          </w:p>
        </w:tc>
        <w:tc>
          <w:tcPr>
            <w:tcW w:w="1417" w:type="dxa"/>
            <w:gridSpan w:val="3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  <w:sz w:val="24"/>
              </w:rPr>
            </w:pPr>
            <w:r w:rsidRPr="00DD5FB1">
              <w:rPr>
                <w:color w:val="000000"/>
                <w:sz w:val="24"/>
              </w:rPr>
              <w:t>3</w:t>
            </w:r>
          </w:p>
        </w:tc>
        <w:tc>
          <w:tcPr>
            <w:tcW w:w="1134" w:type="dxa"/>
            <w:gridSpan w:val="2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  <w:sz w:val="24"/>
              </w:rPr>
            </w:pPr>
            <w:r w:rsidRPr="00DD5FB1">
              <w:rPr>
                <w:rFonts w:hint="eastAsia"/>
                <w:color w:val="000000"/>
                <w:sz w:val="24"/>
              </w:rPr>
              <w:t>0</w:t>
            </w:r>
          </w:p>
        </w:tc>
        <w:tc>
          <w:tcPr>
            <w:tcW w:w="1134" w:type="dxa"/>
            <w:gridSpan w:val="4"/>
            <w:vAlign w:val="center"/>
          </w:tcPr>
          <w:p w:rsidR="008D778D" w:rsidRPr="00DD5FB1" w:rsidRDefault="008D778D" w:rsidP="0023276A">
            <w:pPr>
              <w:rPr>
                <w:color w:val="000000"/>
              </w:rPr>
            </w:pPr>
            <w:r w:rsidRPr="00DD5FB1">
              <w:rPr>
                <w:rFonts w:hint="eastAsia"/>
                <w:color w:val="000000"/>
              </w:rPr>
              <w:t>讲授、讨论</w:t>
            </w:r>
          </w:p>
        </w:tc>
        <w:tc>
          <w:tcPr>
            <w:tcW w:w="709" w:type="dxa"/>
            <w:gridSpan w:val="2"/>
            <w:vAlign w:val="center"/>
          </w:tcPr>
          <w:p w:rsidR="008D778D" w:rsidRPr="00DD5FB1" w:rsidRDefault="008D778D" w:rsidP="0023276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8D778D" w:rsidRPr="00DD5FB1" w:rsidRDefault="008D778D" w:rsidP="0023276A">
            <w:pPr>
              <w:rPr>
                <w:color w:val="000000"/>
                <w:sz w:val="18"/>
                <w:szCs w:val="18"/>
              </w:rPr>
            </w:pPr>
          </w:p>
        </w:tc>
      </w:tr>
      <w:tr w:rsidR="008D778D" w:rsidRPr="00DD5FB1" w:rsidTr="0023276A">
        <w:trPr>
          <w:trHeight w:val="706"/>
        </w:trPr>
        <w:tc>
          <w:tcPr>
            <w:tcW w:w="1242" w:type="dxa"/>
            <w:vMerge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</w:rPr>
            </w:pPr>
          </w:p>
        </w:tc>
        <w:tc>
          <w:tcPr>
            <w:tcW w:w="3119" w:type="dxa"/>
            <w:gridSpan w:val="5"/>
            <w:vAlign w:val="center"/>
          </w:tcPr>
          <w:p w:rsidR="008D778D" w:rsidRPr="00DD5FB1" w:rsidRDefault="008D778D" w:rsidP="008D778D">
            <w:pPr>
              <w:numPr>
                <w:ilvl w:val="0"/>
                <w:numId w:val="2"/>
              </w:numPr>
              <w:rPr>
                <w:color w:val="000000"/>
                <w:kern w:val="0"/>
                <w:szCs w:val="21"/>
              </w:rPr>
            </w:pPr>
            <w:r w:rsidRPr="00DD5FB1">
              <w:rPr>
                <w:color w:val="000000"/>
                <w:kern w:val="0"/>
                <w:szCs w:val="21"/>
              </w:rPr>
              <w:t>软件测试策略</w:t>
            </w:r>
          </w:p>
          <w:p w:rsidR="008D778D" w:rsidRPr="00DD5FB1" w:rsidRDefault="008D778D" w:rsidP="0023276A">
            <w:pPr>
              <w:ind w:left="360"/>
              <w:rPr>
                <w:color w:val="000000"/>
                <w:kern w:val="0"/>
                <w:szCs w:val="21"/>
              </w:rPr>
            </w:pPr>
            <w:r w:rsidRPr="00DD5FB1">
              <w:rPr>
                <w:color w:val="000000"/>
                <w:kern w:val="0"/>
                <w:szCs w:val="21"/>
              </w:rPr>
              <w:t>包括</w:t>
            </w:r>
            <w:r w:rsidRPr="00DD5FB1">
              <w:rPr>
                <w:color w:val="000000"/>
                <w:kern w:val="0"/>
                <w:szCs w:val="21"/>
              </w:rPr>
              <w:t xml:space="preserve">: </w:t>
            </w:r>
            <w:r w:rsidRPr="00DD5FB1">
              <w:rPr>
                <w:color w:val="000000"/>
                <w:kern w:val="0"/>
                <w:szCs w:val="21"/>
              </w:rPr>
              <w:t>什么是软件测试、软件测试的策略、软件测试与软件调试的区别。</w:t>
            </w:r>
          </w:p>
        </w:tc>
        <w:tc>
          <w:tcPr>
            <w:tcW w:w="1417" w:type="dxa"/>
            <w:gridSpan w:val="3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  <w:sz w:val="24"/>
              </w:rPr>
            </w:pPr>
            <w:r w:rsidRPr="00DD5FB1">
              <w:rPr>
                <w:color w:val="000000"/>
                <w:sz w:val="24"/>
              </w:rPr>
              <w:t>2</w:t>
            </w:r>
          </w:p>
        </w:tc>
        <w:tc>
          <w:tcPr>
            <w:tcW w:w="1134" w:type="dxa"/>
            <w:gridSpan w:val="2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  <w:sz w:val="24"/>
              </w:rPr>
            </w:pPr>
            <w:r w:rsidRPr="00DD5FB1">
              <w:rPr>
                <w:rFonts w:hint="eastAsia"/>
                <w:color w:val="000000"/>
                <w:sz w:val="24"/>
              </w:rPr>
              <w:t>0</w:t>
            </w:r>
          </w:p>
        </w:tc>
        <w:tc>
          <w:tcPr>
            <w:tcW w:w="1134" w:type="dxa"/>
            <w:gridSpan w:val="4"/>
            <w:vAlign w:val="center"/>
          </w:tcPr>
          <w:p w:rsidR="008D778D" w:rsidRPr="00DD5FB1" w:rsidRDefault="008D778D" w:rsidP="0023276A">
            <w:pPr>
              <w:rPr>
                <w:color w:val="000000"/>
              </w:rPr>
            </w:pPr>
            <w:r w:rsidRPr="00DD5FB1">
              <w:rPr>
                <w:rFonts w:hint="eastAsia"/>
                <w:color w:val="000000"/>
              </w:rPr>
              <w:t>讲授法，自查文献，完成作业</w:t>
            </w:r>
          </w:p>
        </w:tc>
        <w:tc>
          <w:tcPr>
            <w:tcW w:w="709" w:type="dxa"/>
            <w:gridSpan w:val="2"/>
            <w:vAlign w:val="center"/>
          </w:tcPr>
          <w:p w:rsidR="008D778D" w:rsidRPr="00DD5FB1" w:rsidRDefault="008D778D" w:rsidP="0023276A">
            <w:pPr>
              <w:rPr>
                <w:color w:val="000000"/>
                <w:sz w:val="18"/>
                <w:szCs w:val="18"/>
              </w:rPr>
            </w:pPr>
            <w:r w:rsidRPr="00DD5FB1">
              <w:rPr>
                <w:rFonts w:hint="eastAsia"/>
                <w:color w:val="000000"/>
                <w:sz w:val="18"/>
                <w:szCs w:val="18"/>
              </w:rPr>
              <w:t>选择、判断、简答</w:t>
            </w:r>
          </w:p>
        </w:tc>
        <w:tc>
          <w:tcPr>
            <w:tcW w:w="709" w:type="dxa"/>
            <w:vAlign w:val="center"/>
          </w:tcPr>
          <w:p w:rsidR="008D778D" w:rsidRPr="00DD5FB1" w:rsidRDefault="008D778D" w:rsidP="0023276A">
            <w:pPr>
              <w:rPr>
                <w:color w:val="000000"/>
                <w:sz w:val="18"/>
                <w:szCs w:val="18"/>
              </w:rPr>
            </w:pPr>
            <w:r w:rsidRPr="00DD5FB1">
              <w:rPr>
                <w:rFonts w:hint="eastAsia"/>
                <w:color w:val="000000"/>
                <w:sz w:val="18"/>
                <w:szCs w:val="18"/>
              </w:rPr>
              <w:t>5%</w:t>
            </w:r>
          </w:p>
        </w:tc>
      </w:tr>
      <w:tr w:rsidR="008D778D" w:rsidRPr="00DD5FB1" w:rsidTr="0023276A">
        <w:trPr>
          <w:trHeight w:val="706"/>
        </w:trPr>
        <w:tc>
          <w:tcPr>
            <w:tcW w:w="1242" w:type="dxa"/>
            <w:vMerge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</w:rPr>
            </w:pPr>
          </w:p>
        </w:tc>
        <w:tc>
          <w:tcPr>
            <w:tcW w:w="3119" w:type="dxa"/>
            <w:gridSpan w:val="5"/>
            <w:vAlign w:val="center"/>
          </w:tcPr>
          <w:p w:rsidR="008D778D" w:rsidRPr="00DD5FB1" w:rsidRDefault="008D778D" w:rsidP="008D778D">
            <w:pPr>
              <w:numPr>
                <w:ilvl w:val="0"/>
                <w:numId w:val="2"/>
              </w:numPr>
              <w:rPr>
                <w:color w:val="000000"/>
                <w:kern w:val="0"/>
                <w:szCs w:val="21"/>
              </w:rPr>
            </w:pPr>
            <w:r w:rsidRPr="00DD5FB1">
              <w:rPr>
                <w:color w:val="000000"/>
                <w:kern w:val="0"/>
                <w:szCs w:val="21"/>
              </w:rPr>
              <w:t>测试战术</w:t>
            </w:r>
          </w:p>
          <w:p w:rsidR="008D778D" w:rsidRPr="00DD5FB1" w:rsidRDefault="008D778D" w:rsidP="0023276A">
            <w:pPr>
              <w:ind w:left="360"/>
              <w:rPr>
                <w:color w:val="000000"/>
                <w:kern w:val="0"/>
                <w:szCs w:val="21"/>
              </w:rPr>
            </w:pPr>
            <w:r w:rsidRPr="00DD5FB1">
              <w:rPr>
                <w:color w:val="000000"/>
                <w:kern w:val="0"/>
                <w:szCs w:val="21"/>
              </w:rPr>
              <w:t>包括：软件测试基础、白盒测试、黑盒测试、面向对象测试方法、类级可应用的测试方法、类间测试用例设计</w:t>
            </w:r>
            <w:r w:rsidRPr="00DD5FB1">
              <w:rPr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17" w:type="dxa"/>
            <w:gridSpan w:val="3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  <w:sz w:val="24"/>
              </w:rPr>
            </w:pPr>
            <w:r w:rsidRPr="00DD5FB1">
              <w:rPr>
                <w:color w:val="000000"/>
                <w:sz w:val="24"/>
              </w:rPr>
              <w:t>3</w:t>
            </w:r>
          </w:p>
        </w:tc>
        <w:tc>
          <w:tcPr>
            <w:tcW w:w="1134" w:type="dxa"/>
            <w:gridSpan w:val="2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  <w:sz w:val="24"/>
              </w:rPr>
            </w:pPr>
            <w:r w:rsidRPr="00DD5FB1">
              <w:rPr>
                <w:rFonts w:hint="eastAsia"/>
                <w:color w:val="000000"/>
                <w:sz w:val="24"/>
              </w:rPr>
              <w:t>0</w:t>
            </w:r>
          </w:p>
        </w:tc>
        <w:tc>
          <w:tcPr>
            <w:tcW w:w="1134" w:type="dxa"/>
            <w:gridSpan w:val="4"/>
            <w:vAlign w:val="center"/>
          </w:tcPr>
          <w:p w:rsidR="008D778D" w:rsidRPr="00DD5FB1" w:rsidRDefault="008D778D" w:rsidP="0023276A">
            <w:pPr>
              <w:rPr>
                <w:color w:val="000000"/>
              </w:rPr>
            </w:pPr>
            <w:r w:rsidRPr="00DD5FB1">
              <w:rPr>
                <w:rFonts w:hint="eastAsia"/>
                <w:color w:val="000000"/>
              </w:rPr>
              <w:t>讲授法，自查文献，完成作业</w:t>
            </w:r>
          </w:p>
        </w:tc>
        <w:tc>
          <w:tcPr>
            <w:tcW w:w="709" w:type="dxa"/>
            <w:gridSpan w:val="2"/>
            <w:vAlign w:val="center"/>
          </w:tcPr>
          <w:p w:rsidR="008D778D" w:rsidRPr="00DD5FB1" w:rsidRDefault="008D778D" w:rsidP="0023276A">
            <w:pPr>
              <w:rPr>
                <w:color w:val="000000"/>
                <w:sz w:val="18"/>
                <w:szCs w:val="18"/>
              </w:rPr>
            </w:pPr>
            <w:r w:rsidRPr="00DD5FB1">
              <w:rPr>
                <w:rFonts w:hint="eastAsia"/>
                <w:color w:val="000000"/>
                <w:sz w:val="18"/>
                <w:szCs w:val="18"/>
              </w:rPr>
              <w:t>选择、判断、简答、综合题</w:t>
            </w:r>
          </w:p>
        </w:tc>
        <w:tc>
          <w:tcPr>
            <w:tcW w:w="709" w:type="dxa"/>
            <w:vAlign w:val="center"/>
          </w:tcPr>
          <w:p w:rsidR="008D778D" w:rsidRPr="00DD5FB1" w:rsidRDefault="008D778D" w:rsidP="0023276A">
            <w:pPr>
              <w:rPr>
                <w:color w:val="000000"/>
                <w:sz w:val="18"/>
                <w:szCs w:val="18"/>
              </w:rPr>
            </w:pPr>
            <w:r w:rsidRPr="00DD5FB1">
              <w:rPr>
                <w:rFonts w:hint="eastAsia"/>
                <w:color w:val="000000"/>
                <w:sz w:val="18"/>
                <w:szCs w:val="18"/>
              </w:rPr>
              <w:t>15%</w:t>
            </w:r>
          </w:p>
        </w:tc>
      </w:tr>
      <w:tr w:rsidR="008D778D" w:rsidRPr="00DD5FB1" w:rsidTr="0023276A">
        <w:trPr>
          <w:trHeight w:val="706"/>
        </w:trPr>
        <w:tc>
          <w:tcPr>
            <w:tcW w:w="1242" w:type="dxa"/>
            <w:vMerge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</w:rPr>
            </w:pPr>
          </w:p>
        </w:tc>
        <w:tc>
          <w:tcPr>
            <w:tcW w:w="3119" w:type="dxa"/>
            <w:gridSpan w:val="5"/>
            <w:vAlign w:val="center"/>
          </w:tcPr>
          <w:p w:rsidR="008D778D" w:rsidRPr="00DD5FB1" w:rsidRDefault="008D778D" w:rsidP="0023276A">
            <w:pPr>
              <w:ind w:left="360"/>
              <w:rPr>
                <w:color w:val="000000"/>
                <w:kern w:val="0"/>
                <w:szCs w:val="21"/>
              </w:rPr>
            </w:pPr>
            <w:r w:rsidRPr="00DD5FB1">
              <w:rPr>
                <w:color w:val="000000"/>
                <w:kern w:val="0"/>
                <w:szCs w:val="21"/>
              </w:rPr>
              <w:t>项目测试案例及文档讨论</w:t>
            </w:r>
          </w:p>
        </w:tc>
        <w:tc>
          <w:tcPr>
            <w:tcW w:w="1417" w:type="dxa"/>
            <w:gridSpan w:val="3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  <w:sz w:val="24"/>
              </w:rPr>
            </w:pPr>
            <w:r w:rsidRPr="00DD5FB1">
              <w:rPr>
                <w:color w:val="000000"/>
                <w:sz w:val="24"/>
              </w:rPr>
              <w:t>3</w:t>
            </w:r>
          </w:p>
        </w:tc>
        <w:tc>
          <w:tcPr>
            <w:tcW w:w="1134" w:type="dxa"/>
            <w:gridSpan w:val="2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  <w:sz w:val="24"/>
              </w:rPr>
            </w:pPr>
            <w:r w:rsidRPr="00DD5FB1">
              <w:rPr>
                <w:rFonts w:hint="eastAsia"/>
                <w:color w:val="000000"/>
                <w:sz w:val="24"/>
              </w:rPr>
              <w:t>0</w:t>
            </w:r>
          </w:p>
        </w:tc>
        <w:tc>
          <w:tcPr>
            <w:tcW w:w="1134" w:type="dxa"/>
            <w:gridSpan w:val="4"/>
            <w:vAlign w:val="center"/>
          </w:tcPr>
          <w:p w:rsidR="008D778D" w:rsidRPr="00DD5FB1" w:rsidRDefault="008D778D" w:rsidP="0023276A">
            <w:pPr>
              <w:rPr>
                <w:color w:val="000000"/>
              </w:rPr>
            </w:pPr>
            <w:r w:rsidRPr="00DD5FB1">
              <w:rPr>
                <w:rFonts w:hint="eastAsia"/>
                <w:color w:val="000000"/>
              </w:rPr>
              <w:t>讲授、讨论</w:t>
            </w:r>
          </w:p>
        </w:tc>
        <w:tc>
          <w:tcPr>
            <w:tcW w:w="709" w:type="dxa"/>
            <w:gridSpan w:val="2"/>
            <w:vAlign w:val="center"/>
          </w:tcPr>
          <w:p w:rsidR="008D778D" w:rsidRPr="00DD5FB1" w:rsidRDefault="008D778D" w:rsidP="0023276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8D778D" w:rsidRPr="00DD5FB1" w:rsidRDefault="008D778D" w:rsidP="0023276A">
            <w:pPr>
              <w:rPr>
                <w:color w:val="000000"/>
                <w:sz w:val="18"/>
                <w:szCs w:val="18"/>
              </w:rPr>
            </w:pPr>
          </w:p>
        </w:tc>
      </w:tr>
      <w:tr w:rsidR="008D778D" w:rsidRPr="00DD5FB1" w:rsidTr="0023276A">
        <w:trPr>
          <w:trHeight w:val="706"/>
        </w:trPr>
        <w:tc>
          <w:tcPr>
            <w:tcW w:w="1242" w:type="dxa"/>
            <w:vMerge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</w:rPr>
            </w:pPr>
          </w:p>
        </w:tc>
        <w:tc>
          <w:tcPr>
            <w:tcW w:w="3119" w:type="dxa"/>
            <w:gridSpan w:val="5"/>
            <w:vAlign w:val="center"/>
          </w:tcPr>
          <w:p w:rsidR="008D778D" w:rsidRPr="00DD5FB1" w:rsidRDefault="008D778D" w:rsidP="008D778D">
            <w:pPr>
              <w:numPr>
                <w:ilvl w:val="0"/>
                <w:numId w:val="2"/>
              </w:numPr>
              <w:rPr>
                <w:color w:val="000000"/>
                <w:kern w:val="0"/>
                <w:szCs w:val="21"/>
              </w:rPr>
            </w:pPr>
            <w:r w:rsidRPr="00DD5FB1">
              <w:rPr>
                <w:color w:val="000000"/>
                <w:kern w:val="0"/>
                <w:szCs w:val="21"/>
              </w:rPr>
              <w:t>评审技术</w:t>
            </w:r>
          </w:p>
          <w:p w:rsidR="008D778D" w:rsidRPr="00DD5FB1" w:rsidRDefault="008D778D" w:rsidP="0023276A">
            <w:pPr>
              <w:ind w:left="360"/>
              <w:rPr>
                <w:color w:val="000000"/>
                <w:kern w:val="0"/>
                <w:szCs w:val="21"/>
              </w:rPr>
            </w:pPr>
            <w:r w:rsidRPr="00DD5FB1">
              <w:rPr>
                <w:color w:val="000000"/>
                <w:kern w:val="0"/>
                <w:szCs w:val="21"/>
              </w:rPr>
              <w:t>包括：为什么要进行软件评审、正式技术评审的流程、软件评审</w:t>
            </w:r>
            <w:r w:rsidRPr="00DD5FB1">
              <w:rPr>
                <w:color w:val="000000"/>
                <w:kern w:val="0"/>
                <w:szCs w:val="21"/>
              </w:rPr>
              <w:t>&amp;</w:t>
            </w:r>
            <w:r w:rsidRPr="00DD5FB1">
              <w:rPr>
                <w:color w:val="000000"/>
                <w:kern w:val="0"/>
                <w:szCs w:val="21"/>
              </w:rPr>
              <w:t>测试</w:t>
            </w:r>
          </w:p>
        </w:tc>
        <w:tc>
          <w:tcPr>
            <w:tcW w:w="1417" w:type="dxa"/>
            <w:gridSpan w:val="3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  <w:sz w:val="24"/>
              </w:rPr>
            </w:pPr>
            <w:r w:rsidRPr="00DD5FB1">
              <w:rPr>
                <w:color w:val="000000"/>
                <w:sz w:val="24"/>
              </w:rPr>
              <w:t>2</w:t>
            </w:r>
          </w:p>
        </w:tc>
        <w:tc>
          <w:tcPr>
            <w:tcW w:w="1134" w:type="dxa"/>
            <w:gridSpan w:val="2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  <w:sz w:val="24"/>
              </w:rPr>
            </w:pPr>
            <w:r w:rsidRPr="00DD5FB1">
              <w:rPr>
                <w:rFonts w:hint="eastAsia"/>
                <w:color w:val="000000"/>
                <w:sz w:val="24"/>
              </w:rPr>
              <w:t>0</w:t>
            </w:r>
          </w:p>
        </w:tc>
        <w:tc>
          <w:tcPr>
            <w:tcW w:w="1134" w:type="dxa"/>
            <w:gridSpan w:val="4"/>
            <w:vAlign w:val="center"/>
          </w:tcPr>
          <w:p w:rsidR="008D778D" w:rsidRPr="00DD5FB1" w:rsidRDefault="008D778D" w:rsidP="0023276A">
            <w:pPr>
              <w:rPr>
                <w:color w:val="000000"/>
              </w:rPr>
            </w:pPr>
            <w:r w:rsidRPr="00DD5FB1">
              <w:rPr>
                <w:rFonts w:hint="eastAsia"/>
                <w:color w:val="000000"/>
              </w:rPr>
              <w:t>讲授法，自查文献，完成作业</w:t>
            </w:r>
          </w:p>
        </w:tc>
        <w:tc>
          <w:tcPr>
            <w:tcW w:w="709" w:type="dxa"/>
            <w:gridSpan w:val="2"/>
            <w:vAlign w:val="center"/>
          </w:tcPr>
          <w:p w:rsidR="008D778D" w:rsidRPr="00DD5FB1" w:rsidRDefault="008D778D" w:rsidP="0023276A">
            <w:pPr>
              <w:rPr>
                <w:color w:val="000000"/>
                <w:sz w:val="18"/>
                <w:szCs w:val="18"/>
              </w:rPr>
            </w:pPr>
            <w:r w:rsidRPr="00DD5FB1">
              <w:rPr>
                <w:rFonts w:hint="eastAsia"/>
                <w:color w:val="000000"/>
                <w:sz w:val="18"/>
                <w:szCs w:val="18"/>
              </w:rPr>
              <w:t>选择、判断、简答</w:t>
            </w:r>
          </w:p>
        </w:tc>
        <w:tc>
          <w:tcPr>
            <w:tcW w:w="709" w:type="dxa"/>
            <w:vAlign w:val="center"/>
          </w:tcPr>
          <w:p w:rsidR="008D778D" w:rsidRPr="00DD5FB1" w:rsidRDefault="008D778D" w:rsidP="0023276A">
            <w:pPr>
              <w:rPr>
                <w:color w:val="000000"/>
                <w:sz w:val="18"/>
                <w:szCs w:val="18"/>
              </w:rPr>
            </w:pPr>
            <w:r w:rsidRPr="00DD5FB1">
              <w:rPr>
                <w:color w:val="000000"/>
                <w:sz w:val="18"/>
                <w:szCs w:val="18"/>
              </w:rPr>
              <w:t>2</w:t>
            </w:r>
            <w:r w:rsidRPr="00DD5FB1">
              <w:rPr>
                <w:rFonts w:hint="eastAsia"/>
                <w:color w:val="000000"/>
                <w:sz w:val="18"/>
                <w:szCs w:val="18"/>
              </w:rPr>
              <w:t>%</w:t>
            </w:r>
          </w:p>
        </w:tc>
      </w:tr>
      <w:tr w:rsidR="008D778D" w:rsidRPr="00DD5FB1" w:rsidTr="0023276A">
        <w:trPr>
          <w:trHeight w:val="706"/>
        </w:trPr>
        <w:tc>
          <w:tcPr>
            <w:tcW w:w="1242" w:type="dxa"/>
            <w:vMerge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</w:rPr>
            </w:pPr>
          </w:p>
        </w:tc>
        <w:tc>
          <w:tcPr>
            <w:tcW w:w="3119" w:type="dxa"/>
            <w:gridSpan w:val="5"/>
            <w:vAlign w:val="center"/>
          </w:tcPr>
          <w:p w:rsidR="008D778D" w:rsidRPr="00DD5FB1" w:rsidRDefault="008D778D" w:rsidP="008D778D">
            <w:pPr>
              <w:numPr>
                <w:ilvl w:val="0"/>
                <w:numId w:val="2"/>
              </w:numPr>
              <w:rPr>
                <w:color w:val="000000"/>
                <w:kern w:val="0"/>
                <w:szCs w:val="21"/>
              </w:rPr>
            </w:pPr>
            <w:r w:rsidRPr="00DD5FB1">
              <w:rPr>
                <w:color w:val="000000"/>
                <w:kern w:val="0"/>
                <w:szCs w:val="21"/>
              </w:rPr>
              <w:t>项目管理</w:t>
            </w:r>
          </w:p>
          <w:p w:rsidR="008D778D" w:rsidRPr="00DD5FB1" w:rsidRDefault="008D778D" w:rsidP="0023276A">
            <w:pPr>
              <w:ind w:left="360"/>
              <w:rPr>
                <w:color w:val="000000"/>
                <w:kern w:val="0"/>
                <w:szCs w:val="21"/>
              </w:rPr>
            </w:pPr>
            <w:r w:rsidRPr="00DD5FB1">
              <w:rPr>
                <w:color w:val="000000"/>
                <w:kern w:val="0"/>
                <w:szCs w:val="21"/>
              </w:rPr>
              <w:t>包括：人员、过程和问题的管理、过程和项目度量、估算、项目进度安排、风险管理、变更管理</w:t>
            </w:r>
          </w:p>
        </w:tc>
        <w:tc>
          <w:tcPr>
            <w:tcW w:w="1417" w:type="dxa"/>
            <w:gridSpan w:val="3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  <w:sz w:val="24"/>
              </w:rPr>
            </w:pPr>
            <w:r w:rsidRPr="00DD5FB1">
              <w:rPr>
                <w:color w:val="000000"/>
                <w:sz w:val="24"/>
              </w:rPr>
              <w:t xml:space="preserve">4 </w:t>
            </w:r>
          </w:p>
        </w:tc>
        <w:tc>
          <w:tcPr>
            <w:tcW w:w="1134" w:type="dxa"/>
            <w:gridSpan w:val="2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  <w:sz w:val="24"/>
              </w:rPr>
            </w:pPr>
            <w:r w:rsidRPr="00DD5FB1">
              <w:rPr>
                <w:rFonts w:hint="eastAsia"/>
                <w:color w:val="000000"/>
                <w:sz w:val="24"/>
              </w:rPr>
              <w:t>0</w:t>
            </w:r>
          </w:p>
        </w:tc>
        <w:tc>
          <w:tcPr>
            <w:tcW w:w="1134" w:type="dxa"/>
            <w:gridSpan w:val="4"/>
            <w:vAlign w:val="center"/>
          </w:tcPr>
          <w:p w:rsidR="008D778D" w:rsidRPr="00DD5FB1" w:rsidRDefault="008D778D" w:rsidP="0023276A">
            <w:pPr>
              <w:rPr>
                <w:color w:val="000000"/>
              </w:rPr>
            </w:pPr>
            <w:r w:rsidRPr="00DD5FB1">
              <w:rPr>
                <w:rFonts w:hint="eastAsia"/>
                <w:color w:val="000000"/>
              </w:rPr>
              <w:t>讲授法，自查文献，完成作业</w:t>
            </w:r>
          </w:p>
        </w:tc>
        <w:tc>
          <w:tcPr>
            <w:tcW w:w="709" w:type="dxa"/>
            <w:gridSpan w:val="2"/>
            <w:vAlign w:val="center"/>
          </w:tcPr>
          <w:p w:rsidR="008D778D" w:rsidRPr="00DD5FB1" w:rsidRDefault="008D778D" w:rsidP="0023276A">
            <w:pPr>
              <w:rPr>
                <w:color w:val="000000"/>
                <w:sz w:val="18"/>
                <w:szCs w:val="18"/>
              </w:rPr>
            </w:pPr>
            <w:r w:rsidRPr="00DD5FB1">
              <w:rPr>
                <w:rFonts w:hint="eastAsia"/>
                <w:color w:val="000000"/>
                <w:sz w:val="18"/>
                <w:szCs w:val="18"/>
              </w:rPr>
              <w:t>选择、判断、简答</w:t>
            </w:r>
          </w:p>
        </w:tc>
        <w:tc>
          <w:tcPr>
            <w:tcW w:w="709" w:type="dxa"/>
            <w:vAlign w:val="center"/>
          </w:tcPr>
          <w:p w:rsidR="008D778D" w:rsidRPr="00DD5FB1" w:rsidRDefault="008D778D" w:rsidP="0023276A">
            <w:pPr>
              <w:rPr>
                <w:color w:val="000000"/>
                <w:sz w:val="18"/>
                <w:szCs w:val="18"/>
              </w:rPr>
            </w:pPr>
            <w:r w:rsidRPr="00DD5FB1">
              <w:rPr>
                <w:rFonts w:hint="eastAsia"/>
                <w:color w:val="000000"/>
                <w:sz w:val="18"/>
                <w:szCs w:val="18"/>
              </w:rPr>
              <w:t>5%</w:t>
            </w:r>
          </w:p>
        </w:tc>
      </w:tr>
      <w:tr w:rsidR="008D778D" w:rsidRPr="00DD5FB1" w:rsidTr="0023276A">
        <w:trPr>
          <w:trHeight w:val="706"/>
        </w:trPr>
        <w:tc>
          <w:tcPr>
            <w:tcW w:w="1242" w:type="dxa"/>
            <w:vMerge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</w:rPr>
            </w:pPr>
          </w:p>
        </w:tc>
        <w:tc>
          <w:tcPr>
            <w:tcW w:w="3119" w:type="dxa"/>
            <w:gridSpan w:val="5"/>
            <w:vAlign w:val="center"/>
          </w:tcPr>
          <w:p w:rsidR="008D778D" w:rsidRPr="00DD5FB1" w:rsidRDefault="008D778D" w:rsidP="0023276A">
            <w:pPr>
              <w:ind w:left="360"/>
              <w:rPr>
                <w:color w:val="000000"/>
                <w:kern w:val="0"/>
                <w:szCs w:val="21"/>
              </w:rPr>
            </w:pPr>
            <w:r w:rsidRPr="00DD5FB1">
              <w:rPr>
                <w:color w:val="000000"/>
                <w:kern w:val="0"/>
                <w:szCs w:val="21"/>
              </w:rPr>
              <w:t>项目案例介绍</w:t>
            </w:r>
          </w:p>
        </w:tc>
        <w:tc>
          <w:tcPr>
            <w:tcW w:w="1417" w:type="dxa"/>
            <w:gridSpan w:val="3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  <w:sz w:val="24"/>
              </w:rPr>
            </w:pPr>
            <w:r w:rsidRPr="00DD5FB1">
              <w:rPr>
                <w:color w:val="000000"/>
                <w:sz w:val="24"/>
              </w:rPr>
              <w:t>3</w:t>
            </w:r>
          </w:p>
        </w:tc>
        <w:tc>
          <w:tcPr>
            <w:tcW w:w="1134" w:type="dxa"/>
            <w:gridSpan w:val="2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  <w:sz w:val="24"/>
              </w:rPr>
            </w:pPr>
            <w:r w:rsidRPr="00DD5FB1">
              <w:rPr>
                <w:rFonts w:hint="eastAsia"/>
                <w:color w:val="000000"/>
                <w:sz w:val="24"/>
              </w:rPr>
              <w:t>0</w:t>
            </w:r>
          </w:p>
        </w:tc>
        <w:tc>
          <w:tcPr>
            <w:tcW w:w="1134" w:type="dxa"/>
            <w:gridSpan w:val="4"/>
            <w:vAlign w:val="center"/>
          </w:tcPr>
          <w:p w:rsidR="008D778D" w:rsidRPr="00DD5FB1" w:rsidRDefault="008D778D" w:rsidP="0023276A">
            <w:pPr>
              <w:rPr>
                <w:color w:val="000000"/>
              </w:rPr>
            </w:pPr>
            <w:r w:rsidRPr="00DD5FB1">
              <w:rPr>
                <w:rFonts w:hint="eastAsia"/>
                <w:color w:val="000000"/>
              </w:rPr>
              <w:t>讲授、讨论</w:t>
            </w:r>
          </w:p>
        </w:tc>
        <w:tc>
          <w:tcPr>
            <w:tcW w:w="709" w:type="dxa"/>
            <w:gridSpan w:val="2"/>
            <w:vAlign w:val="center"/>
          </w:tcPr>
          <w:p w:rsidR="008D778D" w:rsidRPr="00DD5FB1" w:rsidRDefault="008D778D" w:rsidP="0023276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8D778D" w:rsidRPr="00DD5FB1" w:rsidRDefault="008D778D" w:rsidP="0023276A">
            <w:pPr>
              <w:rPr>
                <w:color w:val="000000"/>
                <w:sz w:val="18"/>
                <w:szCs w:val="18"/>
              </w:rPr>
            </w:pPr>
          </w:p>
        </w:tc>
      </w:tr>
      <w:tr w:rsidR="008D778D" w:rsidRPr="00DD5FB1" w:rsidTr="0023276A">
        <w:trPr>
          <w:trHeight w:val="706"/>
        </w:trPr>
        <w:tc>
          <w:tcPr>
            <w:tcW w:w="1242" w:type="dxa"/>
            <w:vMerge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</w:rPr>
            </w:pPr>
          </w:p>
        </w:tc>
        <w:tc>
          <w:tcPr>
            <w:tcW w:w="3119" w:type="dxa"/>
            <w:gridSpan w:val="5"/>
            <w:vAlign w:val="center"/>
          </w:tcPr>
          <w:p w:rsidR="008D778D" w:rsidRPr="00DD5FB1" w:rsidRDefault="008D778D" w:rsidP="0023276A">
            <w:pPr>
              <w:ind w:left="360"/>
              <w:rPr>
                <w:color w:val="000000"/>
                <w:kern w:val="0"/>
                <w:szCs w:val="21"/>
              </w:rPr>
            </w:pPr>
            <w:r w:rsidRPr="00DD5FB1">
              <w:rPr>
                <w:color w:val="000000"/>
                <w:kern w:val="0"/>
                <w:szCs w:val="21"/>
              </w:rPr>
              <w:t>项目过程经验与教训讨论</w:t>
            </w:r>
          </w:p>
        </w:tc>
        <w:tc>
          <w:tcPr>
            <w:tcW w:w="1417" w:type="dxa"/>
            <w:gridSpan w:val="3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  <w:sz w:val="24"/>
              </w:rPr>
            </w:pPr>
            <w:r w:rsidRPr="00DD5FB1">
              <w:rPr>
                <w:color w:val="000000"/>
                <w:sz w:val="24"/>
              </w:rPr>
              <w:t>3</w:t>
            </w:r>
          </w:p>
        </w:tc>
        <w:tc>
          <w:tcPr>
            <w:tcW w:w="1134" w:type="dxa"/>
            <w:gridSpan w:val="2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  <w:sz w:val="24"/>
              </w:rPr>
            </w:pPr>
            <w:r w:rsidRPr="00DD5FB1">
              <w:rPr>
                <w:rFonts w:hint="eastAsia"/>
                <w:color w:val="000000"/>
                <w:sz w:val="24"/>
              </w:rPr>
              <w:t>0</w:t>
            </w:r>
          </w:p>
        </w:tc>
        <w:tc>
          <w:tcPr>
            <w:tcW w:w="1134" w:type="dxa"/>
            <w:gridSpan w:val="4"/>
            <w:vAlign w:val="center"/>
          </w:tcPr>
          <w:p w:rsidR="008D778D" w:rsidRPr="00DD5FB1" w:rsidRDefault="008D778D" w:rsidP="0023276A">
            <w:pPr>
              <w:rPr>
                <w:color w:val="000000"/>
              </w:rPr>
            </w:pPr>
            <w:r w:rsidRPr="00DD5FB1">
              <w:rPr>
                <w:rFonts w:hint="eastAsia"/>
                <w:color w:val="000000"/>
              </w:rPr>
              <w:t>讲授、讨论</w:t>
            </w:r>
          </w:p>
        </w:tc>
        <w:tc>
          <w:tcPr>
            <w:tcW w:w="709" w:type="dxa"/>
            <w:gridSpan w:val="2"/>
            <w:vAlign w:val="center"/>
          </w:tcPr>
          <w:p w:rsidR="008D778D" w:rsidRPr="00DD5FB1" w:rsidRDefault="008D778D" w:rsidP="0023276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8D778D" w:rsidRPr="00DD5FB1" w:rsidRDefault="008D778D" w:rsidP="0023276A">
            <w:pPr>
              <w:rPr>
                <w:color w:val="000000"/>
                <w:sz w:val="18"/>
                <w:szCs w:val="18"/>
              </w:rPr>
            </w:pPr>
          </w:p>
        </w:tc>
      </w:tr>
      <w:tr w:rsidR="008D778D" w:rsidRPr="00DD5FB1" w:rsidTr="0023276A">
        <w:trPr>
          <w:trHeight w:val="706"/>
        </w:trPr>
        <w:tc>
          <w:tcPr>
            <w:tcW w:w="1242" w:type="dxa"/>
            <w:vMerge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</w:rPr>
            </w:pPr>
          </w:p>
        </w:tc>
        <w:tc>
          <w:tcPr>
            <w:tcW w:w="3119" w:type="dxa"/>
            <w:gridSpan w:val="5"/>
            <w:vAlign w:val="center"/>
          </w:tcPr>
          <w:p w:rsidR="008D778D" w:rsidRPr="00DD5FB1" w:rsidRDefault="008D778D" w:rsidP="0023276A">
            <w:pPr>
              <w:ind w:left="360"/>
              <w:rPr>
                <w:color w:val="000000"/>
                <w:kern w:val="0"/>
                <w:szCs w:val="21"/>
              </w:rPr>
            </w:pPr>
            <w:r w:rsidRPr="00DD5FB1">
              <w:rPr>
                <w:color w:val="000000"/>
                <w:kern w:val="0"/>
                <w:szCs w:val="21"/>
              </w:rPr>
              <w:t>习题课</w:t>
            </w:r>
          </w:p>
        </w:tc>
        <w:tc>
          <w:tcPr>
            <w:tcW w:w="1417" w:type="dxa"/>
            <w:gridSpan w:val="3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  <w:sz w:val="24"/>
              </w:rPr>
            </w:pPr>
            <w:r w:rsidRPr="00DD5FB1">
              <w:rPr>
                <w:color w:val="000000"/>
                <w:sz w:val="24"/>
              </w:rPr>
              <w:t>2</w:t>
            </w:r>
          </w:p>
        </w:tc>
        <w:tc>
          <w:tcPr>
            <w:tcW w:w="1134" w:type="dxa"/>
            <w:gridSpan w:val="2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  <w:sz w:val="24"/>
              </w:rPr>
            </w:pPr>
            <w:r w:rsidRPr="00DD5FB1">
              <w:rPr>
                <w:rFonts w:hint="eastAsia"/>
                <w:color w:val="000000"/>
                <w:sz w:val="24"/>
              </w:rPr>
              <w:t>0</w:t>
            </w:r>
          </w:p>
        </w:tc>
        <w:tc>
          <w:tcPr>
            <w:tcW w:w="1134" w:type="dxa"/>
            <w:gridSpan w:val="4"/>
            <w:vAlign w:val="center"/>
          </w:tcPr>
          <w:p w:rsidR="008D778D" w:rsidRPr="00DD5FB1" w:rsidRDefault="008D778D" w:rsidP="0023276A">
            <w:pPr>
              <w:rPr>
                <w:color w:val="000000"/>
              </w:rPr>
            </w:pPr>
            <w:r w:rsidRPr="00DD5FB1">
              <w:rPr>
                <w:rFonts w:hint="eastAsia"/>
                <w:color w:val="000000"/>
              </w:rPr>
              <w:t>讲授、讨论</w:t>
            </w:r>
          </w:p>
        </w:tc>
        <w:tc>
          <w:tcPr>
            <w:tcW w:w="709" w:type="dxa"/>
            <w:gridSpan w:val="2"/>
            <w:vAlign w:val="center"/>
          </w:tcPr>
          <w:p w:rsidR="008D778D" w:rsidRPr="00DD5FB1" w:rsidRDefault="008D778D" w:rsidP="0023276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8D778D" w:rsidRPr="00DD5FB1" w:rsidRDefault="008D778D" w:rsidP="0023276A">
            <w:pPr>
              <w:rPr>
                <w:color w:val="000000"/>
                <w:sz w:val="18"/>
                <w:szCs w:val="18"/>
              </w:rPr>
            </w:pPr>
          </w:p>
        </w:tc>
      </w:tr>
      <w:tr w:rsidR="008D778D" w:rsidRPr="00DD5FB1" w:rsidTr="0023276A">
        <w:trPr>
          <w:trHeight w:val="706"/>
        </w:trPr>
        <w:tc>
          <w:tcPr>
            <w:tcW w:w="1242" w:type="dxa"/>
            <w:vMerge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</w:rPr>
            </w:pPr>
          </w:p>
        </w:tc>
        <w:tc>
          <w:tcPr>
            <w:tcW w:w="3119" w:type="dxa"/>
            <w:gridSpan w:val="5"/>
            <w:vAlign w:val="center"/>
          </w:tcPr>
          <w:p w:rsidR="008D778D" w:rsidRPr="00DD5FB1" w:rsidRDefault="008D778D" w:rsidP="0023276A">
            <w:pPr>
              <w:ind w:left="360"/>
              <w:rPr>
                <w:color w:val="000000"/>
                <w:kern w:val="0"/>
                <w:szCs w:val="21"/>
              </w:rPr>
            </w:pPr>
            <w:r w:rsidRPr="00DD5FB1">
              <w:rPr>
                <w:color w:val="000000"/>
                <w:kern w:val="0"/>
                <w:szCs w:val="21"/>
              </w:rPr>
              <w:t>复习</w:t>
            </w:r>
          </w:p>
        </w:tc>
        <w:tc>
          <w:tcPr>
            <w:tcW w:w="1417" w:type="dxa"/>
            <w:gridSpan w:val="3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  <w:sz w:val="24"/>
              </w:rPr>
            </w:pPr>
            <w:r w:rsidRPr="00DD5FB1">
              <w:rPr>
                <w:color w:val="000000"/>
                <w:sz w:val="24"/>
              </w:rPr>
              <w:t>1</w:t>
            </w:r>
          </w:p>
        </w:tc>
        <w:tc>
          <w:tcPr>
            <w:tcW w:w="1134" w:type="dxa"/>
            <w:gridSpan w:val="2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  <w:sz w:val="24"/>
              </w:rPr>
            </w:pPr>
            <w:r w:rsidRPr="00DD5FB1">
              <w:rPr>
                <w:rFonts w:hint="eastAsia"/>
                <w:color w:val="000000"/>
                <w:sz w:val="24"/>
              </w:rPr>
              <w:t>0</w:t>
            </w:r>
          </w:p>
        </w:tc>
        <w:tc>
          <w:tcPr>
            <w:tcW w:w="1134" w:type="dxa"/>
            <w:gridSpan w:val="4"/>
            <w:vAlign w:val="center"/>
          </w:tcPr>
          <w:p w:rsidR="008D778D" w:rsidRPr="00DD5FB1" w:rsidRDefault="008D778D" w:rsidP="0023276A">
            <w:pPr>
              <w:rPr>
                <w:color w:val="000000"/>
              </w:rPr>
            </w:pPr>
            <w:r w:rsidRPr="00DD5FB1">
              <w:rPr>
                <w:rFonts w:hint="eastAsia"/>
                <w:color w:val="000000"/>
              </w:rPr>
              <w:t>讲授</w:t>
            </w:r>
          </w:p>
        </w:tc>
        <w:tc>
          <w:tcPr>
            <w:tcW w:w="709" w:type="dxa"/>
            <w:gridSpan w:val="2"/>
            <w:vAlign w:val="center"/>
          </w:tcPr>
          <w:p w:rsidR="008D778D" w:rsidRPr="00DD5FB1" w:rsidRDefault="008D778D" w:rsidP="0023276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8D778D" w:rsidRPr="00DD5FB1" w:rsidRDefault="008D778D" w:rsidP="0023276A">
            <w:pPr>
              <w:rPr>
                <w:color w:val="000000"/>
                <w:sz w:val="18"/>
                <w:szCs w:val="18"/>
              </w:rPr>
            </w:pPr>
          </w:p>
        </w:tc>
      </w:tr>
      <w:tr w:rsidR="008D778D" w:rsidRPr="00DD5FB1" w:rsidTr="0023276A">
        <w:trPr>
          <w:trHeight w:val="2657"/>
        </w:trPr>
        <w:tc>
          <w:tcPr>
            <w:tcW w:w="1242" w:type="dxa"/>
            <w:vAlign w:val="center"/>
          </w:tcPr>
          <w:p w:rsidR="008D778D" w:rsidRPr="00DD5FB1" w:rsidRDefault="008D778D" w:rsidP="0023276A">
            <w:pPr>
              <w:jc w:val="center"/>
              <w:rPr>
                <w:color w:val="000000"/>
              </w:rPr>
            </w:pPr>
            <w:r w:rsidRPr="00DD5FB1">
              <w:rPr>
                <w:rFonts w:hint="eastAsia"/>
                <w:color w:val="000000"/>
              </w:rPr>
              <w:t>课程的评价与持续改进机制</w:t>
            </w:r>
          </w:p>
        </w:tc>
        <w:tc>
          <w:tcPr>
            <w:tcW w:w="8222" w:type="dxa"/>
            <w:gridSpan w:val="17"/>
          </w:tcPr>
          <w:p w:rsidR="008D778D" w:rsidRPr="00DD5FB1" w:rsidRDefault="008D778D" w:rsidP="008D778D">
            <w:pPr>
              <w:numPr>
                <w:ilvl w:val="0"/>
                <w:numId w:val="3"/>
              </w:numPr>
              <w:rPr>
                <w:color w:val="000000"/>
              </w:rPr>
            </w:pPr>
            <w:r w:rsidRPr="00DD5FB1">
              <w:rPr>
                <w:rFonts w:hint="eastAsia"/>
                <w:color w:val="000000"/>
              </w:rPr>
              <w:t>课程采用考试、平时作业和项目作业综合评定成绩。其中，考试成绩占总成绩</w:t>
            </w:r>
            <w:r w:rsidRPr="00DD5FB1">
              <w:rPr>
                <w:rFonts w:hint="eastAsia"/>
                <w:color w:val="000000"/>
              </w:rPr>
              <w:t>50%</w:t>
            </w:r>
            <w:r w:rsidRPr="00DD5FB1">
              <w:rPr>
                <w:rFonts w:hint="eastAsia"/>
                <w:color w:val="000000"/>
              </w:rPr>
              <w:t>，平时成绩占总成绩</w:t>
            </w:r>
            <w:r w:rsidRPr="00DD5FB1">
              <w:rPr>
                <w:rFonts w:hint="eastAsia"/>
                <w:color w:val="000000"/>
              </w:rPr>
              <w:t>10%</w:t>
            </w:r>
            <w:r w:rsidRPr="00DD5FB1">
              <w:rPr>
                <w:rFonts w:hint="eastAsia"/>
                <w:color w:val="000000"/>
              </w:rPr>
              <w:t>，项目作业占总成绩</w:t>
            </w:r>
            <w:r w:rsidRPr="00DD5FB1">
              <w:rPr>
                <w:rFonts w:hint="eastAsia"/>
                <w:color w:val="000000"/>
              </w:rPr>
              <w:t>40%</w:t>
            </w:r>
            <w:r w:rsidRPr="00DD5FB1">
              <w:rPr>
                <w:rFonts w:hint="eastAsia"/>
                <w:color w:val="000000"/>
              </w:rPr>
              <w:t>。</w:t>
            </w:r>
          </w:p>
          <w:p w:rsidR="008D778D" w:rsidRPr="00DD5FB1" w:rsidRDefault="008D778D" w:rsidP="008D778D">
            <w:pPr>
              <w:numPr>
                <w:ilvl w:val="0"/>
                <w:numId w:val="3"/>
              </w:numPr>
              <w:rPr>
                <w:color w:val="000000"/>
              </w:rPr>
            </w:pPr>
            <w:r w:rsidRPr="00DD5FB1">
              <w:rPr>
                <w:rFonts w:hint="eastAsia"/>
                <w:color w:val="000000"/>
              </w:rPr>
              <w:t>在教学内容方面，持续跟进相关研究内容的最新发展，将软件工程相关最新理论和方法进入课堂。</w:t>
            </w:r>
          </w:p>
          <w:p w:rsidR="008D778D" w:rsidRPr="00DD5FB1" w:rsidRDefault="008D778D" w:rsidP="008D778D">
            <w:pPr>
              <w:numPr>
                <w:ilvl w:val="0"/>
                <w:numId w:val="3"/>
              </w:numPr>
              <w:rPr>
                <w:color w:val="000000"/>
              </w:rPr>
            </w:pPr>
            <w:r w:rsidRPr="00DD5FB1">
              <w:rPr>
                <w:rFonts w:hint="eastAsia"/>
                <w:color w:val="000000"/>
              </w:rPr>
              <w:t>在教学方法和手段上，针对学生特点和掌握情况不断调整。充分发挥学生查阅资料、扩展教学内容，解决软件工程复杂项目的能力。多样化教学方式，将一部分课堂让给学生，充分发挥学生的主动性。项目作业采用教师集中介绍、学生查阅资料、学生分组完成，学生汇报完成情况、师生讨论、教师点评、学生再持续改进的方式进行。</w:t>
            </w:r>
          </w:p>
          <w:p w:rsidR="008D778D" w:rsidRPr="00DD5FB1" w:rsidRDefault="008D778D" w:rsidP="008D778D">
            <w:pPr>
              <w:numPr>
                <w:ilvl w:val="0"/>
                <w:numId w:val="3"/>
              </w:numPr>
              <w:rPr>
                <w:color w:val="000000"/>
              </w:rPr>
            </w:pPr>
            <w:r w:rsidRPr="00DD5FB1">
              <w:rPr>
                <w:rFonts w:hint="eastAsia"/>
                <w:color w:val="000000"/>
              </w:rPr>
              <w:t>积极采纳学生和督导组的意见和建议，不断提高教学质量。</w:t>
            </w:r>
          </w:p>
          <w:p w:rsidR="008D778D" w:rsidRPr="00DD5FB1" w:rsidRDefault="008D778D" w:rsidP="0023276A">
            <w:pPr>
              <w:ind w:firstLineChars="150" w:firstLine="360"/>
              <w:rPr>
                <w:color w:val="000000"/>
                <w:sz w:val="24"/>
              </w:rPr>
            </w:pPr>
          </w:p>
        </w:tc>
      </w:tr>
    </w:tbl>
    <w:p w:rsidR="008D778D" w:rsidRPr="00DD5FB1" w:rsidRDefault="008D778D" w:rsidP="008D778D">
      <w:pPr>
        <w:snapToGrid w:val="0"/>
        <w:spacing w:before="100" w:after="50"/>
        <w:ind w:leftChars="16" w:left="34" w:firstLineChars="200" w:firstLine="420"/>
        <w:rPr>
          <w:color w:val="000000"/>
        </w:rPr>
      </w:pPr>
    </w:p>
    <w:p w:rsidR="008D778D" w:rsidRPr="00DD5FB1" w:rsidRDefault="008D778D" w:rsidP="008D778D">
      <w:pPr>
        <w:rPr>
          <w:color w:val="000000"/>
        </w:rPr>
      </w:pPr>
    </w:p>
    <w:p w:rsidR="008D778D" w:rsidRPr="00DD5FB1" w:rsidRDefault="008D778D" w:rsidP="008D778D">
      <w:pPr>
        <w:rPr>
          <w:color w:val="000000"/>
        </w:rPr>
      </w:pPr>
    </w:p>
    <w:p w:rsidR="00A07AC8" w:rsidRDefault="008D778D" w:rsidP="008D778D">
      <w:r w:rsidRPr="00DD5FB1">
        <w:rPr>
          <w:color w:val="000000"/>
        </w:rPr>
        <w:br w:type="page"/>
      </w:r>
    </w:p>
    <w:sectPr w:rsidR="00A07AC8" w:rsidSect="00DE370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B1BC1"/>
    <w:multiLevelType w:val="hybridMultilevel"/>
    <w:tmpl w:val="2E501D66"/>
    <w:lvl w:ilvl="0" w:tplc="74263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0953CF"/>
    <w:multiLevelType w:val="multilevel"/>
    <w:tmpl w:val="8E6A13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A084F47"/>
    <w:multiLevelType w:val="multilevel"/>
    <w:tmpl w:val="6332F1E8"/>
    <w:lvl w:ilvl="0">
      <w:start w:val="1"/>
      <w:numFmt w:val="decimal"/>
      <w:suff w:val="space"/>
      <w:lvlText w:val="%1."/>
      <w:lvlJc w:val="left"/>
    </w:lvl>
    <w:lvl w:ilvl="1">
      <w:start w:val="3"/>
      <w:numFmt w:val="decimal"/>
      <w:lvlText w:val="%2．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ind w:left="198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78D"/>
    <w:rsid w:val="008D778D"/>
    <w:rsid w:val="00A07AC8"/>
    <w:rsid w:val="00DE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31A848A-FCB4-134D-8B41-572B6684E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778D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1"/>
    <w:uiPriority w:val="9"/>
    <w:qFormat/>
    <w:rsid w:val="008D77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8D778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11">
    <w:name w:val="标题 1 字符1"/>
    <w:link w:val="1"/>
    <w:uiPriority w:val="9"/>
    <w:rsid w:val="008D778D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ok.jd.com/writer/%E8%90%A8%E9%BB%98%E7%BB%B4%E5%B0%94_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ook.jd.com/publish/%E6%9C%BA%E6%A2%B0%E5%B7%A5%E4%B8%9A%E5%87%BA%E7%89%88%E7%A4%BE_1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ook.jd.com/writer/%E9%83%91%E4%BA%BA%E6%9D%B0_1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book.jd.com/writer/%E6%99%AE%E9%9B%B7%E6%96%AF%E6%9B%BC_1.html" TargetMode="External"/><Relationship Id="rId10" Type="http://schemas.openxmlformats.org/officeDocument/2006/relationships/hyperlink" Target="http://book.jd.com/publish/%E6%9C%BA%E6%A2%B0%E5%B7%A5%E4%B8%9A%E5%87%BA%E7%89%88%E7%A4%BE_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ook.jd.com/writer/%E7%A8%8B%E6%88%90_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736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2020-08-13T01:38:00Z</dcterms:created>
  <dcterms:modified xsi:type="dcterms:W3CDTF">2020-08-13T01:39:00Z</dcterms:modified>
</cp:coreProperties>
</file>