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502B" w14:textId="219F78F5" w:rsidR="00836A4A" w:rsidRDefault="007164F2">
      <w:r>
        <w:rPr>
          <w:noProof/>
        </w:rPr>
        <w:drawing>
          <wp:inline distT="0" distB="0" distL="0" distR="0" wp14:anchorId="0D69D633" wp14:editId="1CCDE38E">
            <wp:extent cx="3257928" cy="1402288"/>
            <wp:effectExtent l="0" t="0" r="0" b="762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904" cy="140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1595" w14:textId="320E2641" w:rsidR="007164F2" w:rsidRDefault="007164F2">
      <w:pPr>
        <w:rPr>
          <w:rFonts w:hint="eastAsia"/>
        </w:rPr>
      </w:pPr>
      <w:r w:rsidRPr="007164F2">
        <w:t>The axis range for x-axis is not fixed</w:t>
      </w:r>
      <w:r>
        <w:t>. This can be confusing if the values displayed on the axis is different a</w:t>
      </w:r>
      <w:r>
        <w:t>s shown in the graph</w:t>
      </w:r>
      <w:r>
        <w:t xml:space="preserve">, making it confusing </w:t>
      </w:r>
      <w:r>
        <w:rPr>
          <w:rFonts w:hint="eastAsia"/>
        </w:rPr>
        <w:t>w</w:t>
      </w:r>
      <w:r>
        <w:t>hen comparing the trip numbers, hence, it would be better to fix the values on the x-axis.</w:t>
      </w:r>
    </w:p>
    <w:sectPr w:rsidR="00716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F2"/>
    <w:rsid w:val="007164F2"/>
    <w:rsid w:val="0083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3674"/>
  <w15:chartTrackingRefBased/>
  <w15:docId w15:val="{031B3E08-FD30-427F-9B07-221E197A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Qiyun</dc:creator>
  <cp:keywords/>
  <dc:description/>
  <cp:lastModifiedBy>HE Qiyun</cp:lastModifiedBy>
  <cp:revision>1</cp:revision>
  <dcterms:created xsi:type="dcterms:W3CDTF">2022-03-24T13:31:00Z</dcterms:created>
  <dcterms:modified xsi:type="dcterms:W3CDTF">2022-03-24T13:35:00Z</dcterms:modified>
</cp:coreProperties>
</file>