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43" w:rsidRDefault="006B4B6E" w:rsidP="003608D3">
      <w:pPr>
        <w:pStyle w:val="Heading1"/>
      </w:pPr>
      <w:r>
        <w:t>Introduction</w:t>
      </w:r>
    </w:p>
    <w:p w:rsidR="006B4B6E" w:rsidRDefault="006B4B6E" w:rsidP="006B4B6E">
      <w:r>
        <w:t>[</w:t>
      </w:r>
      <w:r w:rsidR="00091583">
        <w:t>I</w:t>
      </w:r>
      <w:r>
        <w:t>ntro]</w:t>
      </w:r>
    </w:p>
    <w:p w:rsidR="006B4B6E" w:rsidRDefault="006B4B6E" w:rsidP="006B4B6E">
      <w:pPr>
        <w:pStyle w:val="Heading1"/>
      </w:pPr>
      <w:r>
        <w:t>Architecture Overview</w:t>
      </w:r>
    </w:p>
    <w:p w:rsidR="006B4B6E" w:rsidRDefault="006B4B6E" w:rsidP="006B4B6E">
      <w:r>
        <w:t>[Overview/Summary]</w:t>
      </w:r>
    </w:p>
    <w:p w:rsidR="006B4B6E" w:rsidRDefault="006B4B6E" w:rsidP="006B4B6E">
      <w:r>
        <w:t>[High Level Diagram]</w:t>
      </w:r>
    </w:p>
    <w:p w:rsidR="006B4B6E" w:rsidRDefault="006B4B6E" w:rsidP="006B4B6E">
      <w:pPr>
        <w:pStyle w:val="Heading2"/>
      </w:pPr>
      <w:r>
        <w:t>Module Decomposition</w:t>
      </w:r>
      <w:r w:rsidR="002831B2">
        <w:t xml:space="preserve"> Table</w:t>
      </w:r>
    </w:p>
    <w:p w:rsidR="006B4B6E" w:rsidRDefault="006B4B6E" w:rsidP="006B4B6E">
      <w:r>
        <w:t>[</w:t>
      </w:r>
      <w:r w:rsidR="002831B2">
        <w:t>Description</w:t>
      </w:r>
      <w:r>
        <w:t>]</w:t>
      </w:r>
    </w:p>
    <w:p w:rsidR="006B4B6E" w:rsidRPr="006B4B6E" w:rsidRDefault="006B4B6E" w:rsidP="006B4B6E">
      <w:r>
        <w:t>[</w:t>
      </w:r>
      <w:r w:rsidR="002831B2">
        <w:t>Module Decomposition Chart]</w:t>
      </w:r>
    </w:p>
    <w:p w:rsidR="006B4B6E" w:rsidRDefault="002831B2" w:rsidP="006B4B6E">
      <w:pPr>
        <w:pStyle w:val="Heading2"/>
      </w:pPr>
      <w:r>
        <w:t>Module Decomposition Diagram</w:t>
      </w:r>
    </w:p>
    <w:p w:rsidR="002831B2" w:rsidRDefault="002831B2" w:rsidP="002831B2">
      <w:r>
        <w:t>[Description]</w:t>
      </w:r>
    </w:p>
    <w:p w:rsidR="002831B2" w:rsidRDefault="002831B2" w:rsidP="002831B2">
      <w:r>
        <w:t>[Module Decomposition Diagram]</w:t>
      </w:r>
    </w:p>
    <w:p w:rsidR="002831B2" w:rsidRDefault="002831B2" w:rsidP="002831B2">
      <w:pPr>
        <w:pStyle w:val="Heading2"/>
      </w:pPr>
      <w:r>
        <w:t>Module Data Flows Table</w:t>
      </w:r>
    </w:p>
    <w:p w:rsidR="002831B2" w:rsidRDefault="002831B2" w:rsidP="002831B2">
      <w:r>
        <w:t>[Description]</w:t>
      </w:r>
    </w:p>
    <w:p w:rsidR="00091583" w:rsidRDefault="00091583" w:rsidP="002831B2">
      <w:r>
        <w:t>[Module Data Flows Table]</w:t>
      </w:r>
    </w:p>
    <w:p w:rsidR="002831B2" w:rsidRDefault="00091583" w:rsidP="002831B2">
      <w:pPr>
        <w:pStyle w:val="Heading2"/>
      </w:pPr>
      <w:r>
        <w:t>Producer Consumer Table</w:t>
      </w:r>
    </w:p>
    <w:p w:rsidR="00091583" w:rsidRDefault="00091583" w:rsidP="00091583">
      <w:r>
        <w:t>[Description]</w:t>
      </w:r>
    </w:p>
    <w:p w:rsidR="00091583" w:rsidRPr="00091583" w:rsidRDefault="00091583" w:rsidP="00091583">
      <w:r>
        <w:t>[Producer Consumer Table]</w:t>
      </w:r>
    </w:p>
    <w:p w:rsidR="002831B2" w:rsidRDefault="00091583" w:rsidP="00091583">
      <w:pPr>
        <w:pStyle w:val="Heading2"/>
      </w:pPr>
      <w:r>
        <w:t>Module Functional Descriptions</w:t>
      </w:r>
    </w:p>
    <w:p w:rsidR="00091583" w:rsidRDefault="00091583" w:rsidP="00091583">
      <w:pPr>
        <w:pStyle w:val="Heading3"/>
      </w:pPr>
      <w:r>
        <w:t>Use Interface Layer Modules</w:t>
      </w:r>
    </w:p>
    <w:p w:rsidR="00091583" w:rsidRDefault="00091583" w:rsidP="00091583">
      <w:r>
        <w:t>[Module Functional Descriptions]</w:t>
      </w:r>
    </w:p>
    <w:p w:rsidR="00091583" w:rsidRDefault="00091583" w:rsidP="00091583">
      <w:pPr>
        <w:pStyle w:val="Heading3"/>
      </w:pPr>
      <w:r>
        <w:t>Preprocessing Layer Modules</w:t>
      </w:r>
    </w:p>
    <w:p w:rsidR="00091583" w:rsidRDefault="00091583" w:rsidP="00091583">
      <w:r>
        <w:t>[Module Functional Descriptions]</w:t>
      </w:r>
    </w:p>
    <w:p w:rsidR="00091583" w:rsidRDefault="00091583" w:rsidP="00091583">
      <w:pPr>
        <w:pStyle w:val="Heading3"/>
      </w:pPr>
      <w:r>
        <w:t>Processing Layer Modules</w:t>
      </w:r>
    </w:p>
    <w:p w:rsidR="00091583" w:rsidRDefault="00091583" w:rsidP="00091583">
      <w:r>
        <w:t>[Module Functional Descriptions]</w:t>
      </w:r>
    </w:p>
    <w:p w:rsidR="00091583" w:rsidRDefault="00091583" w:rsidP="00091583">
      <w:pPr>
        <w:pStyle w:val="Heading3"/>
      </w:pPr>
      <w:r>
        <w:t>Post Processing Layer Modules</w:t>
      </w:r>
    </w:p>
    <w:p w:rsidR="00091583" w:rsidRDefault="00091583" w:rsidP="00091583">
      <w:r>
        <w:t>[Module Functional Descriptions]</w:t>
      </w:r>
    </w:p>
    <w:p w:rsidR="00091583" w:rsidRDefault="003608D3" w:rsidP="003608D3">
      <w:pPr>
        <w:pStyle w:val="Heading3"/>
      </w:pPr>
      <w:r>
        <w:t>Physical Layer Modules</w:t>
      </w:r>
    </w:p>
    <w:p w:rsidR="003608D3" w:rsidRDefault="003608D3" w:rsidP="003608D3">
      <w:r>
        <w:t>[Module Functional Descriptions]</w:t>
      </w:r>
    </w:p>
    <w:p w:rsidR="003608D3" w:rsidRDefault="003608D3" w:rsidP="003608D3">
      <w:pPr>
        <w:pStyle w:val="Heading3"/>
      </w:pPr>
      <w:r>
        <w:t>Printer Feedback Layer Modules</w:t>
      </w:r>
    </w:p>
    <w:p w:rsidR="003608D3" w:rsidRDefault="003608D3" w:rsidP="003608D3">
      <w:r>
        <w:t>[Module Functional Descriptions]</w:t>
      </w:r>
    </w:p>
    <w:p w:rsidR="003608D3" w:rsidRDefault="003608D3" w:rsidP="003608D3">
      <w:pPr>
        <w:pStyle w:val="Heading3"/>
      </w:pPr>
      <w:r>
        <w:t>Communication Layer Modules</w:t>
      </w:r>
    </w:p>
    <w:p w:rsidR="00091583" w:rsidRDefault="003608D3" w:rsidP="00091583">
      <w:r>
        <w:t>[Module Functional Descriptions]</w:t>
      </w:r>
    </w:p>
    <w:p w:rsidR="003608D3" w:rsidRDefault="007A2FA0" w:rsidP="00B63301">
      <w:pPr>
        <w:pStyle w:val="Heading1"/>
      </w:pPr>
      <w:r>
        <w:lastRenderedPageBreak/>
        <w:t>User Interface Layer</w:t>
      </w:r>
    </w:p>
    <w:p w:rsidR="007A2FA0" w:rsidRPr="007A2FA0" w:rsidRDefault="007A2FA0" w:rsidP="007A2FA0">
      <w:r>
        <w:t>[Description]</w:t>
      </w:r>
    </w:p>
    <w:p w:rsidR="00B63301" w:rsidRDefault="007A2FA0" w:rsidP="00B63301">
      <w:pPr>
        <w:pStyle w:val="Heading2"/>
      </w:pPr>
      <w:r>
        <w:t>[Subsystem] Modules</w:t>
      </w:r>
    </w:p>
    <w:p w:rsidR="00B63301" w:rsidRDefault="00B63301" w:rsidP="00B63301">
      <w:r>
        <w:t>[Description]</w:t>
      </w:r>
    </w:p>
    <w:p w:rsidR="00B63301" w:rsidRDefault="007A2FA0" w:rsidP="00B63301">
      <w:pPr>
        <w:pStyle w:val="Heading3"/>
      </w:pPr>
      <w:r>
        <w:t>[Module Name]</w:t>
      </w:r>
    </w:p>
    <w:p w:rsidR="00B63301" w:rsidRPr="00B63301" w:rsidRDefault="00B63301" w:rsidP="00B63301">
      <w:r>
        <w:t>[Description]</w:t>
      </w:r>
      <w:bookmarkStart w:id="0" w:name="_GoBack"/>
      <w:bookmarkEnd w:id="0"/>
    </w:p>
    <w:p w:rsidR="00B63301" w:rsidRDefault="007A2FA0" w:rsidP="00B63301">
      <w:pPr>
        <w:pStyle w:val="Heading4"/>
      </w:pPr>
      <w:r>
        <w:t>Prologue</w:t>
      </w:r>
    </w:p>
    <w:p w:rsidR="00594996" w:rsidRDefault="007A2FA0" w:rsidP="00594996">
      <w:r>
        <w:t xml:space="preserve"> </w:t>
      </w:r>
      <w:r w:rsidR="00186C2D">
        <w:t>[Name/Description/Function]</w:t>
      </w:r>
    </w:p>
    <w:p w:rsidR="00186C2D" w:rsidRPr="00594996" w:rsidRDefault="00186C2D" w:rsidP="007A2FA0">
      <w:pPr>
        <w:pStyle w:val="Heading4"/>
      </w:pPr>
      <w:r w:rsidRPr="00594996"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6C2D" w:rsidTr="00186C2D">
        <w:tc>
          <w:tcPr>
            <w:tcW w:w="3116" w:type="dxa"/>
          </w:tcPr>
          <w:p w:rsidR="00186C2D" w:rsidRDefault="00186C2D" w:rsidP="00186C2D">
            <w:r>
              <w:t>Interface</w:t>
            </w:r>
          </w:p>
        </w:tc>
        <w:tc>
          <w:tcPr>
            <w:tcW w:w="3117" w:type="dxa"/>
          </w:tcPr>
          <w:p w:rsidR="00186C2D" w:rsidRDefault="00186C2D" w:rsidP="00186C2D">
            <w:r>
              <w:t>Information Required</w:t>
            </w:r>
          </w:p>
        </w:tc>
        <w:tc>
          <w:tcPr>
            <w:tcW w:w="3117" w:type="dxa"/>
          </w:tcPr>
          <w:p w:rsidR="00186C2D" w:rsidRDefault="00186C2D" w:rsidP="00186C2D">
            <w:r>
              <w:t>Information Returned</w:t>
            </w:r>
          </w:p>
        </w:tc>
      </w:tr>
      <w:tr w:rsidR="00186C2D" w:rsidTr="00186C2D">
        <w:tc>
          <w:tcPr>
            <w:tcW w:w="3116" w:type="dxa"/>
          </w:tcPr>
          <w:p w:rsidR="00186C2D" w:rsidRDefault="00186C2D" w:rsidP="00186C2D"/>
        </w:tc>
        <w:tc>
          <w:tcPr>
            <w:tcW w:w="3117" w:type="dxa"/>
          </w:tcPr>
          <w:p w:rsidR="00186C2D" w:rsidRDefault="00186C2D" w:rsidP="00186C2D"/>
        </w:tc>
        <w:tc>
          <w:tcPr>
            <w:tcW w:w="3117" w:type="dxa"/>
          </w:tcPr>
          <w:p w:rsidR="00186C2D" w:rsidRDefault="00186C2D" w:rsidP="00186C2D"/>
        </w:tc>
      </w:tr>
      <w:tr w:rsidR="00186C2D" w:rsidTr="00186C2D">
        <w:tc>
          <w:tcPr>
            <w:tcW w:w="3116" w:type="dxa"/>
          </w:tcPr>
          <w:p w:rsidR="00186C2D" w:rsidRDefault="00186C2D" w:rsidP="00186C2D"/>
        </w:tc>
        <w:tc>
          <w:tcPr>
            <w:tcW w:w="3117" w:type="dxa"/>
          </w:tcPr>
          <w:p w:rsidR="00186C2D" w:rsidRDefault="00186C2D" w:rsidP="00186C2D"/>
        </w:tc>
        <w:tc>
          <w:tcPr>
            <w:tcW w:w="3117" w:type="dxa"/>
          </w:tcPr>
          <w:p w:rsidR="00186C2D" w:rsidRDefault="00186C2D" w:rsidP="00186C2D"/>
        </w:tc>
      </w:tr>
      <w:tr w:rsidR="00594996" w:rsidTr="00186C2D">
        <w:tc>
          <w:tcPr>
            <w:tcW w:w="3116" w:type="dxa"/>
          </w:tcPr>
          <w:p w:rsidR="00594996" w:rsidRDefault="00594996" w:rsidP="00186C2D"/>
        </w:tc>
        <w:tc>
          <w:tcPr>
            <w:tcW w:w="3117" w:type="dxa"/>
          </w:tcPr>
          <w:p w:rsidR="00594996" w:rsidRDefault="00594996" w:rsidP="00186C2D"/>
        </w:tc>
        <w:tc>
          <w:tcPr>
            <w:tcW w:w="3117" w:type="dxa"/>
          </w:tcPr>
          <w:p w:rsidR="00594996" w:rsidRDefault="00594996" w:rsidP="00186C2D"/>
        </w:tc>
      </w:tr>
    </w:tbl>
    <w:p w:rsidR="00594996" w:rsidRDefault="00594996" w:rsidP="00186C2D"/>
    <w:p w:rsidR="0010478D" w:rsidRDefault="0010478D" w:rsidP="007A2FA0">
      <w:pPr>
        <w:pStyle w:val="Heading4"/>
      </w:pPr>
      <w:r>
        <w:t>External Data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478D" w:rsidTr="0010478D">
        <w:tc>
          <w:tcPr>
            <w:tcW w:w="4675" w:type="dxa"/>
          </w:tcPr>
          <w:p w:rsidR="0010478D" w:rsidRDefault="0010478D" w:rsidP="0010478D">
            <w:r>
              <w:t>Data</w:t>
            </w:r>
          </w:p>
        </w:tc>
        <w:tc>
          <w:tcPr>
            <w:tcW w:w="4675" w:type="dxa"/>
          </w:tcPr>
          <w:p w:rsidR="0010478D" w:rsidRDefault="0010478D" w:rsidP="0010478D">
            <w:r>
              <w:t>Source</w:t>
            </w:r>
          </w:p>
        </w:tc>
      </w:tr>
      <w:tr w:rsidR="0010478D" w:rsidTr="0010478D">
        <w:tc>
          <w:tcPr>
            <w:tcW w:w="4675" w:type="dxa"/>
          </w:tcPr>
          <w:p w:rsidR="0010478D" w:rsidRDefault="0010478D" w:rsidP="0010478D"/>
        </w:tc>
        <w:tc>
          <w:tcPr>
            <w:tcW w:w="4675" w:type="dxa"/>
          </w:tcPr>
          <w:p w:rsidR="0010478D" w:rsidRDefault="0010478D" w:rsidP="0010478D"/>
        </w:tc>
      </w:tr>
      <w:tr w:rsidR="0010478D" w:rsidTr="0010478D">
        <w:tc>
          <w:tcPr>
            <w:tcW w:w="4675" w:type="dxa"/>
          </w:tcPr>
          <w:p w:rsidR="0010478D" w:rsidRDefault="0010478D" w:rsidP="0010478D"/>
        </w:tc>
        <w:tc>
          <w:tcPr>
            <w:tcW w:w="4675" w:type="dxa"/>
          </w:tcPr>
          <w:p w:rsidR="0010478D" w:rsidRDefault="0010478D" w:rsidP="0010478D"/>
        </w:tc>
      </w:tr>
    </w:tbl>
    <w:p w:rsidR="0010478D" w:rsidRDefault="0010478D" w:rsidP="007A2FA0">
      <w:pPr>
        <w:pStyle w:val="Heading4"/>
      </w:pPr>
      <w:r>
        <w:t>Internal Data Descriptors</w:t>
      </w:r>
    </w:p>
    <w:p w:rsidR="0010478D" w:rsidRPr="0010478D" w:rsidRDefault="0010478D" w:rsidP="0010478D">
      <w:r>
        <w:t>[NOT EXACTLY SURE WHAT THIS IS</w:t>
      </w:r>
    </w:p>
    <w:p w:rsidR="00594996" w:rsidRDefault="00594996" w:rsidP="007A2FA0">
      <w:pPr>
        <w:pStyle w:val="Heading4"/>
      </w:pPr>
      <w:r>
        <w:t>Process</w:t>
      </w:r>
    </w:p>
    <w:p w:rsidR="00594996" w:rsidRDefault="00594996" w:rsidP="00186C2D">
      <w:r>
        <w:t>[</w:t>
      </w:r>
      <w:r w:rsidR="007A2FA0">
        <w:t>Pseudo-code]</w:t>
      </w:r>
    </w:p>
    <w:p w:rsidR="007A2FA0" w:rsidRDefault="007A2FA0" w:rsidP="007A2FA0">
      <w:pPr>
        <w:pStyle w:val="Heading1"/>
      </w:pPr>
      <w:r>
        <w:t>Preprocessing Layer</w:t>
      </w:r>
    </w:p>
    <w:p w:rsidR="007A2FA0" w:rsidRPr="007A2FA0" w:rsidRDefault="007A2FA0" w:rsidP="007A2FA0">
      <w:r>
        <w:t>[Description]</w:t>
      </w:r>
    </w:p>
    <w:p w:rsidR="007A2FA0" w:rsidRDefault="007A2FA0" w:rsidP="007A2FA0">
      <w:pPr>
        <w:pStyle w:val="Heading2"/>
      </w:pPr>
      <w:r>
        <w:t>[Subsystem] Modules</w:t>
      </w:r>
    </w:p>
    <w:p w:rsidR="007A2FA0" w:rsidRDefault="007A2FA0" w:rsidP="007A2FA0">
      <w:r>
        <w:t>[Description]</w:t>
      </w:r>
    </w:p>
    <w:p w:rsidR="007A2FA0" w:rsidRDefault="007A2FA0" w:rsidP="007A2FA0">
      <w:pPr>
        <w:pStyle w:val="Heading3"/>
      </w:pPr>
      <w:r>
        <w:t>[Module Name]</w:t>
      </w:r>
    </w:p>
    <w:p w:rsidR="007A2FA0" w:rsidRPr="00B63301" w:rsidRDefault="007A2FA0" w:rsidP="007A2FA0">
      <w:r>
        <w:t>[Description]</w:t>
      </w:r>
    </w:p>
    <w:p w:rsidR="007A2FA0" w:rsidRDefault="007A2FA0" w:rsidP="007A2FA0">
      <w:pPr>
        <w:pStyle w:val="Heading4"/>
      </w:pPr>
      <w:r>
        <w:t>Prologue</w:t>
      </w:r>
    </w:p>
    <w:p w:rsidR="007A2FA0" w:rsidRDefault="007A2FA0" w:rsidP="007A2FA0">
      <w:r>
        <w:t xml:space="preserve"> [Name/Description/Function]</w:t>
      </w:r>
    </w:p>
    <w:p w:rsidR="007A2FA0" w:rsidRPr="00594996" w:rsidRDefault="007A2FA0" w:rsidP="007A2FA0">
      <w:pPr>
        <w:pStyle w:val="Heading4"/>
      </w:pPr>
      <w:r w:rsidRPr="00594996"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2FA0" w:rsidTr="008427E3">
        <w:tc>
          <w:tcPr>
            <w:tcW w:w="3116" w:type="dxa"/>
          </w:tcPr>
          <w:p w:rsidR="007A2FA0" w:rsidRDefault="007A2FA0" w:rsidP="008427E3">
            <w:r>
              <w:t>Interface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Required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Returned</w:t>
            </w:r>
          </w:p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</w:tbl>
    <w:p w:rsidR="0010478D" w:rsidRDefault="0010478D" w:rsidP="0010478D">
      <w:pPr>
        <w:pStyle w:val="Heading4"/>
      </w:pPr>
      <w:r>
        <w:t>External Data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478D" w:rsidTr="001F0FE1">
        <w:tc>
          <w:tcPr>
            <w:tcW w:w="4675" w:type="dxa"/>
          </w:tcPr>
          <w:p w:rsidR="0010478D" w:rsidRDefault="0010478D" w:rsidP="001F0FE1">
            <w:r>
              <w:t>Data</w:t>
            </w:r>
          </w:p>
        </w:tc>
        <w:tc>
          <w:tcPr>
            <w:tcW w:w="4675" w:type="dxa"/>
          </w:tcPr>
          <w:p w:rsidR="0010478D" w:rsidRDefault="0010478D" w:rsidP="001F0FE1">
            <w:r>
              <w:t>Source</w:t>
            </w:r>
          </w:p>
        </w:tc>
      </w:tr>
      <w:tr w:rsidR="0010478D" w:rsidTr="001F0FE1">
        <w:tc>
          <w:tcPr>
            <w:tcW w:w="4675" w:type="dxa"/>
          </w:tcPr>
          <w:p w:rsidR="0010478D" w:rsidRDefault="0010478D" w:rsidP="001F0FE1"/>
        </w:tc>
        <w:tc>
          <w:tcPr>
            <w:tcW w:w="4675" w:type="dxa"/>
          </w:tcPr>
          <w:p w:rsidR="0010478D" w:rsidRDefault="0010478D" w:rsidP="001F0FE1"/>
        </w:tc>
      </w:tr>
      <w:tr w:rsidR="0010478D" w:rsidTr="001F0FE1">
        <w:tc>
          <w:tcPr>
            <w:tcW w:w="4675" w:type="dxa"/>
          </w:tcPr>
          <w:p w:rsidR="0010478D" w:rsidRDefault="0010478D" w:rsidP="001F0FE1"/>
        </w:tc>
        <w:tc>
          <w:tcPr>
            <w:tcW w:w="4675" w:type="dxa"/>
          </w:tcPr>
          <w:p w:rsidR="0010478D" w:rsidRDefault="0010478D" w:rsidP="001F0FE1"/>
        </w:tc>
      </w:tr>
    </w:tbl>
    <w:p w:rsidR="0010478D" w:rsidRDefault="0010478D" w:rsidP="0010478D">
      <w:pPr>
        <w:pStyle w:val="Heading4"/>
      </w:pPr>
      <w:r>
        <w:t>Internal Data Descriptors</w:t>
      </w:r>
    </w:p>
    <w:p w:rsidR="007A2FA0" w:rsidRDefault="0010478D" w:rsidP="007A2FA0">
      <w:r>
        <w:t>[NOT EXACTLY SURE WHAT THIS IS</w:t>
      </w:r>
    </w:p>
    <w:p w:rsidR="007A2FA0" w:rsidRDefault="007A2FA0" w:rsidP="007A2FA0">
      <w:pPr>
        <w:pStyle w:val="Heading4"/>
      </w:pPr>
      <w:r>
        <w:t>Process</w:t>
      </w:r>
    </w:p>
    <w:p w:rsidR="007A2FA0" w:rsidRDefault="007A2FA0" w:rsidP="007A2FA0">
      <w:r>
        <w:t>[Pseudo-code]</w:t>
      </w:r>
    </w:p>
    <w:p w:rsidR="007A2FA0" w:rsidRDefault="007A2FA0" w:rsidP="007A2FA0">
      <w:pPr>
        <w:pStyle w:val="Heading1"/>
      </w:pPr>
      <w:r>
        <w:t>processing Layer</w:t>
      </w:r>
    </w:p>
    <w:p w:rsidR="007A2FA0" w:rsidRPr="007A2FA0" w:rsidRDefault="007A2FA0" w:rsidP="007A2FA0">
      <w:r>
        <w:t>[Description]</w:t>
      </w:r>
    </w:p>
    <w:p w:rsidR="007A2FA0" w:rsidRDefault="007A2FA0" w:rsidP="007A2FA0">
      <w:pPr>
        <w:pStyle w:val="Heading2"/>
      </w:pPr>
      <w:r>
        <w:t>[Subsystem] Modules</w:t>
      </w:r>
    </w:p>
    <w:p w:rsidR="007A2FA0" w:rsidRDefault="007A2FA0" w:rsidP="007A2FA0">
      <w:r>
        <w:t>[Description]</w:t>
      </w:r>
    </w:p>
    <w:p w:rsidR="007A2FA0" w:rsidRDefault="007A2FA0" w:rsidP="007A2FA0">
      <w:pPr>
        <w:pStyle w:val="Heading3"/>
      </w:pPr>
      <w:r>
        <w:t>[Module Name]</w:t>
      </w:r>
    </w:p>
    <w:p w:rsidR="007A2FA0" w:rsidRPr="00B63301" w:rsidRDefault="007A2FA0" w:rsidP="007A2FA0">
      <w:r>
        <w:t>[Description]</w:t>
      </w:r>
    </w:p>
    <w:p w:rsidR="007A2FA0" w:rsidRDefault="007A2FA0" w:rsidP="007A2FA0">
      <w:pPr>
        <w:pStyle w:val="Heading4"/>
      </w:pPr>
      <w:r>
        <w:t>Prologue</w:t>
      </w:r>
    </w:p>
    <w:p w:rsidR="007A2FA0" w:rsidRDefault="007A2FA0" w:rsidP="007A2FA0">
      <w:r>
        <w:t xml:space="preserve"> [Name/Description/Function]</w:t>
      </w:r>
    </w:p>
    <w:p w:rsidR="007A2FA0" w:rsidRPr="00594996" w:rsidRDefault="007A2FA0" w:rsidP="007A2FA0">
      <w:pPr>
        <w:pStyle w:val="Heading4"/>
      </w:pPr>
      <w:r w:rsidRPr="00594996"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2FA0" w:rsidTr="008427E3">
        <w:tc>
          <w:tcPr>
            <w:tcW w:w="3116" w:type="dxa"/>
          </w:tcPr>
          <w:p w:rsidR="007A2FA0" w:rsidRDefault="007A2FA0" w:rsidP="008427E3">
            <w:r>
              <w:t>Interface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Required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Returned</w:t>
            </w:r>
          </w:p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</w:tbl>
    <w:p w:rsidR="0010478D" w:rsidRDefault="0010478D" w:rsidP="0010478D">
      <w:pPr>
        <w:pStyle w:val="Heading4"/>
      </w:pPr>
      <w:r>
        <w:t>External Data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478D" w:rsidTr="001F0FE1">
        <w:tc>
          <w:tcPr>
            <w:tcW w:w="4675" w:type="dxa"/>
          </w:tcPr>
          <w:p w:rsidR="0010478D" w:rsidRDefault="0010478D" w:rsidP="001F0FE1">
            <w:r>
              <w:t>Data</w:t>
            </w:r>
          </w:p>
        </w:tc>
        <w:tc>
          <w:tcPr>
            <w:tcW w:w="4675" w:type="dxa"/>
          </w:tcPr>
          <w:p w:rsidR="0010478D" w:rsidRDefault="0010478D" w:rsidP="001F0FE1">
            <w:r>
              <w:t>Source</w:t>
            </w:r>
          </w:p>
        </w:tc>
      </w:tr>
      <w:tr w:rsidR="0010478D" w:rsidTr="001F0FE1">
        <w:tc>
          <w:tcPr>
            <w:tcW w:w="4675" w:type="dxa"/>
          </w:tcPr>
          <w:p w:rsidR="0010478D" w:rsidRDefault="0010478D" w:rsidP="001F0FE1"/>
        </w:tc>
        <w:tc>
          <w:tcPr>
            <w:tcW w:w="4675" w:type="dxa"/>
          </w:tcPr>
          <w:p w:rsidR="0010478D" w:rsidRDefault="0010478D" w:rsidP="001F0FE1"/>
        </w:tc>
      </w:tr>
      <w:tr w:rsidR="0010478D" w:rsidTr="001F0FE1">
        <w:tc>
          <w:tcPr>
            <w:tcW w:w="4675" w:type="dxa"/>
          </w:tcPr>
          <w:p w:rsidR="0010478D" w:rsidRDefault="0010478D" w:rsidP="001F0FE1"/>
        </w:tc>
        <w:tc>
          <w:tcPr>
            <w:tcW w:w="4675" w:type="dxa"/>
          </w:tcPr>
          <w:p w:rsidR="0010478D" w:rsidRDefault="0010478D" w:rsidP="001F0FE1"/>
        </w:tc>
      </w:tr>
    </w:tbl>
    <w:p w:rsidR="0010478D" w:rsidRDefault="0010478D" w:rsidP="0010478D">
      <w:pPr>
        <w:pStyle w:val="Heading4"/>
      </w:pPr>
      <w:r>
        <w:t>Internal Data Descriptors</w:t>
      </w:r>
    </w:p>
    <w:p w:rsidR="0010478D" w:rsidRDefault="0010478D" w:rsidP="0010478D">
      <w:r>
        <w:t>[NOT EXACTLY SURE WHAT THIS IS</w:t>
      </w:r>
    </w:p>
    <w:p w:rsidR="007A2FA0" w:rsidRDefault="007A2FA0" w:rsidP="007A2FA0">
      <w:pPr>
        <w:pStyle w:val="Heading4"/>
      </w:pPr>
      <w:r>
        <w:t>Process</w:t>
      </w:r>
    </w:p>
    <w:p w:rsidR="007A2FA0" w:rsidRDefault="007A2FA0" w:rsidP="007A2FA0">
      <w:r>
        <w:t>[Pseudo-code]</w:t>
      </w:r>
    </w:p>
    <w:p w:rsidR="007A2FA0" w:rsidRDefault="007A2FA0" w:rsidP="007A2FA0">
      <w:pPr>
        <w:pStyle w:val="Heading1"/>
      </w:pPr>
      <w:r>
        <w:t>Post processing Layer</w:t>
      </w:r>
    </w:p>
    <w:p w:rsidR="007A2FA0" w:rsidRPr="007A2FA0" w:rsidRDefault="007A2FA0" w:rsidP="007A2FA0">
      <w:r>
        <w:t>[Description]</w:t>
      </w:r>
    </w:p>
    <w:p w:rsidR="007A2FA0" w:rsidRDefault="007A2FA0" w:rsidP="007A2FA0">
      <w:pPr>
        <w:pStyle w:val="Heading2"/>
      </w:pPr>
      <w:r>
        <w:t>[Subsystem] Modules</w:t>
      </w:r>
    </w:p>
    <w:p w:rsidR="007A2FA0" w:rsidRDefault="007A2FA0" w:rsidP="007A2FA0">
      <w:r>
        <w:t>[Description]</w:t>
      </w:r>
    </w:p>
    <w:p w:rsidR="007A2FA0" w:rsidRDefault="007A2FA0" w:rsidP="007A2FA0">
      <w:pPr>
        <w:pStyle w:val="Heading3"/>
      </w:pPr>
      <w:r>
        <w:t>[Module Name]</w:t>
      </w:r>
    </w:p>
    <w:p w:rsidR="007A2FA0" w:rsidRPr="00B63301" w:rsidRDefault="007A2FA0" w:rsidP="007A2FA0">
      <w:r>
        <w:t>[Description]</w:t>
      </w:r>
    </w:p>
    <w:p w:rsidR="007A2FA0" w:rsidRDefault="007A2FA0" w:rsidP="007A2FA0">
      <w:pPr>
        <w:pStyle w:val="Heading4"/>
      </w:pPr>
      <w:r>
        <w:t>Prologue</w:t>
      </w:r>
    </w:p>
    <w:p w:rsidR="007A2FA0" w:rsidRDefault="007A2FA0" w:rsidP="007A2FA0">
      <w:r>
        <w:t xml:space="preserve"> [Name/Description/Function]</w:t>
      </w:r>
    </w:p>
    <w:p w:rsidR="007A2FA0" w:rsidRPr="00594996" w:rsidRDefault="007A2FA0" w:rsidP="007A2FA0">
      <w:pPr>
        <w:pStyle w:val="Heading4"/>
      </w:pPr>
      <w:r w:rsidRPr="00594996"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2FA0" w:rsidTr="008427E3">
        <w:tc>
          <w:tcPr>
            <w:tcW w:w="3116" w:type="dxa"/>
          </w:tcPr>
          <w:p w:rsidR="007A2FA0" w:rsidRDefault="007A2FA0" w:rsidP="008427E3">
            <w:r>
              <w:t>Interface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Required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Returned</w:t>
            </w:r>
          </w:p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</w:tbl>
    <w:p w:rsidR="0010478D" w:rsidRDefault="0010478D" w:rsidP="0010478D">
      <w:pPr>
        <w:pStyle w:val="Heading4"/>
      </w:pPr>
      <w:r>
        <w:t>External Data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478D" w:rsidTr="001F0FE1">
        <w:tc>
          <w:tcPr>
            <w:tcW w:w="4675" w:type="dxa"/>
          </w:tcPr>
          <w:p w:rsidR="0010478D" w:rsidRDefault="0010478D" w:rsidP="001F0FE1">
            <w:r>
              <w:t>Data</w:t>
            </w:r>
          </w:p>
        </w:tc>
        <w:tc>
          <w:tcPr>
            <w:tcW w:w="4675" w:type="dxa"/>
          </w:tcPr>
          <w:p w:rsidR="0010478D" w:rsidRDefault="0010478D" w:rsidP="001F0FE1">
            <w:r>
              <w:t>Source</w:t>
            </w:r>
          </w:p>
        </w:tc>
      </w:tr>
      <w:tr w:rsidR="0010478D" w:rsidTr="001F0FE1">
        <w:tc>
          <w:tcPr>
            <w:tcW w:w="4675" w:type="dxa"/>
          </w:tcPr>
          <w:p w:rsidR="0010478D" w:rsidRDefault="0010478D" w:rsidP="001F0FE1"/>
        </w:tc>
        <w:tc>
          <w:tcPr>
            <w:tcW w:w="4675" w:type="dxa"/>
          </w:tcPr>
          <w:p w:rsidR="0010478D" w:rsidRDefault="0010478D" w:rsidP="001F0FE1"/>
        </w:tc>
      </w:tr>
      <w:tr w:rsidR="0010478D" w:rsidTr="001F0FE1">
        <w:tc>
          <w:tcPr>
            <w:tcW w:w="4675" w:type="dxa"/>
          </w:tcPr>
          <w:p w:rsidR="0010478D" w:rsidRDefault="0010478D" w:rsidP="001F0FE1"/>
        </w:tc>
        <w:tc>
          <w:tcPr>
            <w:tcW w:w="4675" w:type="dxa"/>
          </w:tcPr>
          <w:p w:rsidR="0010478D" w:rsidRDefault="0010478D" w:rsidP="001F0FE1"/>
        </w:tc>
      </w:tr>
    </w:tbl>
    <w:p w:rsidR="0010478D" w:rsidRDefault="0010478D" w:rsidP="0010478D">
      <w:pPr>
        <w:pStyle w:val="Heading4"/>
      </w:pPr>
      <w:r>
        <w:t>Internal Data Descriptors</w:t>
      </w:r>
    </w:p>
    <w:p w:rsidR="0010478D" w:rsidRDefault="0010478D" w:rsidP="0010478D">
      <w:r>
        <w:t>[NOT EXACTLY SURE WHAT THIS IS</w:t>
      </w:r>
    </w:p>
    <w:p w:rsidR="007A2FA0" w:rsidRDefault="007A2FA0" w:rsidP="007A2FA0">
      <w:pPr>
        <w:pStyle w:val="Heading4"/>
      </w:pPr>
      <w:r>
        <w:t>Process</w:t>
      </w:r>
    </w:p>
    <w:p w:rsidR="007A2FA0" w:rsidRDefault="007A2FA0" w:rsidP="007A2FA0">
      <w:r>
        <w:t>[Pseudo-code]</w:t>
      </w:r>
    </w:p>
    <w:p w:rsidR="007A2FA0" w:rsidRDefault="007A2FA0" w:rsidP="007A2FA0">
      <w:pPr>
        <w:pStyle w:val="Heading1"/>
      </w:pPr>
      <w:r>
        <w:t>Physical Layer</w:t>
      </w:r>
    </w:p>
    <w:p w:rsidR="007A2FA0" w:rsidRPr="007A2FA0" w:rsidRDefault="007A2FA0" w:rsidP="007A2FA0">
      <w:r>
        <w:t>[Description]</w:t>
      </w:r>
    </w:p>
    <w:p w:rsidR="007A2FA0" w:rsidRDefault="007A2FA0" w:rsidP="007A2FA0">
      <w:pPr>
        <w:pStyle w:val="Heading2"/>
      </w:pPr>
      <w:r>
        <w:t>[Subsystem] Modules</w:t>
      </w:r>
    </w:p>
    <w:p w:rsidR="007A2FA0" w:rsidRDefault="007A2FA0" w:rsidP="007A2FA0">
      <w:r>
        <w:t>[Description]</w:t>
      </w:r>
    </w:p>
    <w:p w:rsidR="007A2FA0" w:rsidRDefault="007A2FA0" w:rsidP="007A2FA0">
      <w:pPr>
        <w:pStyle w:val="Heading3"/>
      </w:pPr>
      <w:r>
        <w:t>[Module Name]</w:t>
      </w:r>
    </w:p>
    <w:p w:rsidR="007A2FA0" w:rsidRPr="00B63301" w:rsidRDefault="007A2FA0" w:rsidP="007A2FA0">
      <w:r>
        <w:t>[Description]</w:t>
      </w:r>
    </w:p>
    <w:p w:rsidR="007A2FA0" w:rsidRDefault="007A2FA0" w:rsidP="007A2FA0">
      <w:pPr>
        <w:pStyle w:val="Heading4"/>
      </w:pPr>
      <w:r>
        <w:t>Prologue</w:t>
      </w:r>
    </w:p>
    <w:p w:rsidR="007A2FA0" w:rsidRDefault="007A2FA0" w:rsidP="007A2FA0">
      <w:r>
        <w:t xml:space="preserve"> [Name/Description/Function]</w:t>
      </w:r>
    </w:p>
    <w:p w:rsidR="007A2FA0" w:rsidRPr="00594996" w:rsidRDefault="007A2FA0" w:rsidP="007A2FA0">
      <w:pPr>
        <w:pStyle w:val="Heading4"/>
      </w:pPr>
      <w:r w:rsidRPr="00594996"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2FA0" w:rsidTr="008427E3">
        <w:tc>
          <w:tcPr>
            <w:tcW w:w="3116" w:type="dxa"/>
          </w:tcPr>
          <w:p w:rsidR="007A2FA0" w:rsidRDefault="007A2FA0" w:rsidP="008427E3">
            <w:r>
              <w:t>Interface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Required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Returned</w:t>
            </w:r>
          </w:p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</w:tbl>
    <w:p w:rsidR="0010478D" w:rsidRDefault="0010478D" w:rsidP="0010478D">
      <w:pPr>
        <w:pStyle w:val="Heading4"/>
      </w:pPr>
      <w:r>
        <w:t>External Data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478D" w:rsidTr="001F0FE1">
        <w:tc>
          <w:tcPr>
            <w:tcW w:w="4675" w:type="dxa"/>
          </w:tcPr>
          <w:p w:rsidR="0010478D" w:rsidRDefault="0010478D" w:rsidP="001F0FE1">
            <w:r>
              <w:t>Data</w:t>
            </w:r>
          </w:p>
        </w:tc>
        <w:tc>
          <w:tcPr>
            <w:tcW w:w="4675" w:type="dxa"/>
          </w:tcPr>
          <w:p w:rsidR="0010478D" w:rsidRDefault="0010478D" w:rsidP="001F0FE1">
            <w:r>
              <w:t>Source</w:t>
            </w:r>
          </w:p>
        </w:tc>
      </w:tr>
      <w:tr w:rsidR="0010478D" w:rsidTr="001F0FE1">
        <w:tc>
          <w:tcPr>
            <w:tcW w:w="4675" w:type="dxa"/>
          </w:tcPr>
          <w:p w:rsidR="0010478D" w:rsidRDefault="0010478D" w:rsidP="001F0FE1"/>
        </w:tc>
        <w:tc>
          <w:tcPr>
            <w:tcW w:w="4675" w:type="dxa"/>
          </w:tcPr>
          <w:p w:rsidR="0010478D" w:rsidRDefault="0010478D" w:rsidP="001F0FE1"/>
        </w:tc>
      </w:tr>
      <w:tr w:rsidR="0010478D" w:rsidTr="001F0FE1">
        <w:tc>
          <w:tcPr>
            <w:tcW w:w="4675" w:type="dxa"/>
          </w:tcPr>
          <w:p w:rsidR="0010478D" w:rsidRDefault="0010478D" w:rsidP="001F0FE1"/>
        </w:tc>
        <w:tc>
          <w:tcPr>
            <w:tcW w:w="4675" w:type="dxa"/>
          </w:tcPr>
          <w:p w:rsidR="0010478D" w:rsidRDefault="0010478D" w:rsidP="001F0FE1"/>
        </w:tc>
      </w:tr>
    </w:tbl>
    <w:p w:rsidR="0010478D" w:rsidRDefault="0010478D" w:rsidP="0010478D">
      <w:pPr>
        <w:pStyle w:val="Heading4"/>
      </w:pPr>
      <w:r>
        <w:t>Internal Data Descriptors</w:t>
      </w:r>
    </w:p>
    <w:p w:rsidR="0010478D" w:rsidRDefault="0010478D" w:rsidP="0010478D">
      <w:r>
        <w:t>[NOT EXACTLY SURE WHAT THIS IS</w:t>
      </w:r>
    </w:p>
    <w:p w:rsidR="007A2FA0" w:rsidRDefault="007A2FA0" w:rsidP="007A2FA0">
      <w:pPr>
        <w:pStyle w:val="Heading4"/>
      </w:pPr>
      <w:r>
        <w:t>Process</w:t>
      </w:r>
    </w:p>
    <w:p w:rsidR="007A2FA0" w:rsidRDefault="007A2FA0" w:rsidP="007A2FA0">
      <w:r>
        <w:t>[Pseudo-code]</w:t>
      </w:r>
    </w:p>
    <w:p w:rsidR="007A2FA0" w:rsidRDefault="007A2FA0" w:rsidP="007A2FA0">
      <w:pPr>
        <w:pStyle w:val="Heading1"/>
      </w:pPr>
      <w:r>
        <w:t>Printer Feedback Layer</w:t>
      </w:r>
    </w:p>
    <w:p w:rsidR="007A2FA0" w:rsidRPr="007A2FA0" w:rsidRDefault="007A2FA0" w:rsidP="007A2FA0">
      <w:r>
        <w:t>[Description]</w:t>
      </w:r>
    </w:p>
    <w:p w:rsidR="007A2FA0" w:rsidRDefault="007A2FA0" w:rsidP="007A2FA0">
      <w:pPr>
        <w:pStyle w:val="Heading2"/>
      </w:pPr>
      <w:r>
        <w:t>[Subsystem] Modules</w:t>
      </w:r>
    </w:p>
    <w:p w:rsidR="007A2FA0" w:rsidRDefault="007A2FA0" w:rsidP="007A2FA0">
      <w:r>
        <w:t>[Description]</w:t>
      </w:r>
    </w:p>
    <w:p w:rsidR="007A2FA0" w:rsidRDefault="007A2FA0" w:rsidP="007A2FA0">
      <w:pPr>
        <w:pStyle w:val="Heading3"/>
      </w:pPr>
      <w:r>
        <w:lastRenderedPageBreak/>
        <w:t>[Module Name]</w:t>
      </w:r>
    </w:p>
    <w:p w:rsidR="007A2FA0" w:rsidRPr="00B63301" w:rsidRDefault="007A2FA0" w:rsidP="007A2FA0">
      <w:r>
        <w:t>[Description]</w:t>
      </w:r>
    </w:p>
    <w:p w:rsidR="007A2FA0" w:rsidRDefault="007A2FA0" w:rsidP="007A2FA0">
      <w:pPr>
        <w:pStyle w:val="Heading4"/>
      </w:pPr>
      <w:r>
        <w:t>Prologue</w:t>
      </w:r>
    </w:p>
    <w:p w:rsidR="007A2FA0" w:rsidRDefault="007A2FA0" w:rsidP="007A2FA0">
      <w:r>
        <w:t xml:space="preserve"> [Name/Description/Function]</w:t>
      </w:r>
    </w:p>
    <w:p w:rsidR="007A2FA0" w:rsidRPr="00594996" w:rsidRDefault="007A2FA0" w:rsidP="007A2FA0">
      <w:pPr>
        <w:pStyle w:val="Heading4"/>
      </w:pPr>
      <w:r w:rsidRPr="00594996"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2FA0" w:rsidTr="008427E3">
        <w:tc>
          <w:tcPr>
            <w:tcW w:w="3116" w:type="dxa"/>
          </w:tcPr>
          <w:p w:rsidR="007A2FA0" w:rsidRDefault="007A2FA0" w:rsidP="008427E3">
            <w:r>
              <w:t>Interface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Required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Returned</w:t>
            </w:r>
          </w:p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</w:tbl>
    <w:p w:rsidR="0010478D" w:rsidRDefault="0010478D" w:rsidP="0010478D">
      <w:pPr>
        <w:pStyle w:val="Heading4"/>
      </w:pPr>
      <w:r>
        <w:t>External Data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478D" w:rsidTr="001F0FE1">
        <w:tc>
          <w:tcPr>
            <w:tcW w:w="4675" w:type="dxa"/>
          </w:tcPr>
          <w:p w:rsidR="0010478D" w:rsidRDefault="0010478D" w:rsidP="001F0FE1">
            <w:r>
              <w:t>Data</w:t>
            </w:r>
          </w:p>
        </w:tc>
        <w:tc>
          <w:tcPr>
            <w:tcW w:w="4675" w:type="dxa"/>
          </w:tcPr>
          <w:p w:rsidR="0010478D" w:rsidRDefault="0010478D" w:rsidP="001F0FE1">
            <w:r>
              <w:t>Source</w:t>
            </w:r>
          </w:p>
        </w:tc>
      </w:tr>
      <w:tr w:rsidR="0010478D" w:rsidTr="001F0FE1">
        <w:tc>
          <w:tcPr>
            <w:tcW w:w="4675" w:type="dxa"/>
          </w:tcPr>
          <w:p w:rsidR="0010478D" w:rsidRDefault="0010478D" w:rsidP="001F0FE1"/>
        </w:tc>
        <w:tc>
          <w:tcPr>
            <w:tcW w:w="4675" w:type="dxa"/>
          </w:tcPr>
          <w:p w:rsidR="0010478D" w:rsidRDefault="0010478D" w:rsidP="001F0FE1"/>
        </w:tc>
      </w:tr>
      <w:tr w:rsidR="0010478D" w:rsidTr="001F0FE1">
        <w:tc>
          <w:tcPr>
            <w:tcW w:w="4675" w:type="dxa"/>
          </w:tcPr>
          <w:p w:rsidR="0010478D" w:rsidRDefault="0010478D" w:rsidP="001F0FE1"/>
        </w:tc>
        <w:tc>
          <w:tcPr>
            <w:tcW w:w="4675" w:type="dxa"/>
          </w:tcPr>
          <w:p w:rsidR="0010478D" w:rsidRDefault="0010478D" w:rsidP="001F0FE1"/>
        </w:tc>
      </w:tr>
    </w:tbl>
    <w:p w:rsidR="0010478D" w:rsidRDefault="0010478D" w:rsidP="0010478D">
      <w:pPr>
        <w:pStyle w:val="Heading4"/>
      </w:pPr>
      <w:r>
        <w:t>Internal Data Descriptors</w:t>
      </w:r>
    </w:p>
    <w:p w:rsidR="0010478D" w:rsidRDefault="0010478D" w:rsidP="0010478D">
      <w:r>
        <w:t>[NOT EXACTLY SURE WHAT THIS IS</w:t>
      </w:r>
    </w:p>
    <w:p w:rsidR="007A2FA0" w:rsidRDefault="007A2FA0" w:rsidP="007A2FA0">
      <w:pPr>
        <w:pStyle w:val="Heading4"/>
      </w:pPr>
      <w:r>
        <w:t>Process</w:t>
      </w:r>
    </w:p>
    <w:p w:rsidR="007A2FA0" w:rsidRDefault="007A2FA0" w:rsidP="007A2FA0">
      <w:r>
        <w:t>[Pseudo-code]</w:t>
      </w:r>
    </w:p>
    <w:p w:rsidR="007A2FA0" w:rsidRDefault="007A2FA0" w:rsidP="007A2FA0">
      <w:pPr>
        <w:pStyle w:val="Heading1"/>
      </w:pPr>
      <w:r>
        <w:t>Communication Layer</w:t>
      </w:r>
    </w:p>
    <w:p w:rsidR="007A2FA0" w:rsidRPr="007A2FA0" w:rsidRDefault="007A2FA0" w:rsidP="007A2FA0">
      <w:r>
        <w:t>[Description]</w:t>
      </w:r>
    </w:p>
    <w:p w:rsidR="007A2FA0" w:rsidRDefault="007A2FA0" w:rsidP="007A2FA0">
      <w:pPr>
        <w:pStyle w:val="Heading2"/>
      </w:pPr>
      <w:r>
        <w:t>[Subsystem] Modules</w:t>
      </w:r>
    </w:p>
    <w:p w:rsidR="007A2FA0" w:rsidRDefault="007A2FA0" w:rsidP="007A2FA0">
      <w:r>
        <w:t>[Description]</w:t>
      </w:r>
    </w:p>
    <w:p w:rsidR="007A2FA0" w:rsidRDefault="007A2FA0" w:rsidP="007A2FA0">
      <w:pPr>
        <w:pStyle w:val="Heading3"/>
      </w:pPr>
      <w:r>
        <w:t>[Module Name]</w:t>
      </w:r>
    </w:p>
    <w:p w:rsidR="007A2FA0" w:rsidRPr="00B63301" w:rsidRDefault="007A2FA0" w:rsidP="007A2FA0">
      <w:r>
        <w:t>[Description]</w:t>
      </w:r>
    </w:p>
    <w:p w:rsidR="007A2FA0" w:rsidRDefault="007A2FA0" w:rsidP="007A2FA0">
      <w:pPr>
        <w:pStyle w:val="Heading4"/>
      </w:pPr>
      <w:r>
        <w:t>Prologue</w:t>
      </w:r>
    </w:p>
    <w:p w:rsidR="007A2FA0" w:rsidRDefault="007A2FA0" w:rsidP="007A2FA0">
      <w:r>
        <w:t xml:space="preserve"> [Name/Description/Function]</w:t>
      </w:r>
    </w:p>
    <w:p w:rsidR="007A2FA0" w:rsidRPr="00594996" w:rsidRDefault="007A2FA0" w:rsidP="007A2FA0">
      <w:pPr>
        <w:pStyle w:val="Heading4"/>
      </w:pPr>
      <w:r w:rsidRPr="00594996"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2FA0" w:rsidTr="008427E3">
        <w:tc>
          <w:tcPr>
            <w:tcW w:w="3116" w:type="dxa"/>
          </w:tcPr>
          <w:p w:rsidR="007A2FA0" w:rsidRDefault="007A2FA0" w:rsidP="008427E3">
            <w:r>
              <w:t>Interface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Required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Returned</w:t>
            </w:r>
          </w:p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</w:tbl>
    <w:p w:rsidR="0010478D" w:rsidRDefault="0010478D" w:rsidP="0010478D">
      <w:pPr>
        <w:pStyle w:val="Heading4"/>
      </w:pPr>
      <w:r>
        <w:t>External Data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478D" w:rsidTr="001F0FE1">
        <w:tc>
          <w:tcPr>
            <w:tcW w:w="4675" w:type="dxa"/>
          </w:tcPr>
          <w:p w:rsidR="0010478D" w:rsidRDefault="0010478D" w:rsidP="001F0FE1">
            <w:r>
              <w:t>Data</w:t>
            </w:r>
          </w:p>
        </w:tc>
        <w:tc>
          <w:tcPr>
            <w:tcW w:w="4675" w:type="dxa"/>
          </w:tcPr>
          <w:p w:rsidR="0010478D" w:rsidRDefault="0010478D" w:rsidP="001F0FE1">
            <w:r>
              <w:t>Source</w:t>
            </w:r>
          </w:p>
        </w:tc>
      </w:tr>
      <w:tr w:rsidR="0010478D" w:rsidTr="001F0FE1">
        <w:tc>
          <w:tcPr>
            <w:tcW w:w="4675" w:type="dxa"/>
          </w:tcPr>
          <w:p w:rsidR="0010478D" w:rsidRDefault="0010478D" w:rsidP="001F0FE1"/>
        </w:tc>
        <w:tc>
          <w:tcPr>
            <w:tcW w:w="4675" w:type="dxa"/>
          </w:tcPr>
          <w:p w:rsidR="0010478D" w:rsidRDefault="0010478D" w:rsidP="001F0FE1"/>
        </w:tc>
      </w:tr>
      <w:tr w:rsidR="0010478D" w:rsidTr="001F0FE1">
        <w:tc>
          <w:tcPr>
            <w:tcW w:w="4675" w:type="dxa"/>
          </w:tcPr>
          <w:p w:rsidR="0010478D" w:rsidRDefault="0010478D" w:rsidP="001F0FE1"/>
        </w:tc>
        <w:tc>
          <w:tcPr>
            <w:tcW w:w="4675" w:type="dxa"/>
          </w:tcPr>
          <w:p w:rsidR="0010478D" w:rsidRDefault="0010478D" w:rsidP="001F0FE1"/>
        </w:tc>
      </w:tr>
    </w:tbl>
    <w:p w:rsidR="0010478D" w:rsidRDefault="0010478D" w:rsidP="0010478D">
      <w:pPr>
        <w:pStyle w:val="Heading4"/>
      </w:pPr>
      <w:r>
        <w:t>Internal Data Descriptors</w:t>
      </w:r>
    </w:p>
    <w:p w:rsidR="0010478D" w:rsidRDefault="0010478D" w:rsidP="0010478D">
      <w:r>
        <w:t>[NOT EXACTLY SURE WHAT THIS IS</w:t>
      </w:r>
    </w:p>
    <w:p w:rsidR="007A2FA0" w:rsidRDefault="007A2FA0" w:rsidP="007A2FA0">
      <w:pPr>
        <w:pStyle w:val="Heading4"/>
      </w:pPr>
      <w:r>
        <w:t>Process</w:t>
      </w:r>
    </w:p>
    <w:p w:rsidR="007A2FA0" w:rsidRDefault="007A2FA0" w:rsidP="007A2FA0">
      <w:r>
        <w:t>[Pseudo-code]</w:t>
      </w:r>
    </w:p>
    <w:p w:rsidR="007A2FA0" w:rsidRDefault="007A2FA0" w:rsidP="007A2FA0">
      <w:pPr>
        <w:pStyle w:val="Heading1"/>
      </w:pPr>
      <w:r>
        <w:lastRenderedPageBreak/>
        <w:t>Quality Assurance</w:t>
      </w:r>
    </w:p>
    <w:p w:rsidR="007A2FA0" w:rsidRDefault="007A2FA0" w:rsidP="007A2FA0">
      <w:r>
        <w:t>[Description of test plans and procedures]</w:t>
      </w:r>
    </w:p>
    <w:p w:rsidR="007A2FA0" w:rsidRDefault="002B68FD" w:rsidP="007A2FA0">
      <w:pPr>
        <w:pStyle w:val="Heading2"/>
      </w:pPr>
      <w:r>
        <w:t>Unit Testing</w:t>
      </w:r>
    </w:p>
    <w:p w:rsidR="007A2FA0" w:rsidRDefault="002B68FD" w:rsidP="007A2FA0">
      <w:pPr>
        <w:pStyle w:val="Heading3"/>
      </w:pPr>
      <w:r>
        <w:t>[Layer Name]</w:t>
      </w:r>
    </w:p>
    <w:p w:rsidR="007A2FA0" w:rsidRDefault="007A2FA0" w:rsidP="002B68FD">
      <w:pPr>
        <w:pStyle w:val="Heading4"/>
      </w:pPr>
      <w:r>
        <w:t>[Subsystem Name]</w:t>
      </w:r>
    </w:p>
    <w:p w:rsidR="002B68FD" w:rsidRDefault="002B68FD" w:rsidP="002B68FD">
      <w:pPr>
        <w:pStyle w:val="Heading5"/>
      </w:pPr>
      <w:r>
        <w:t xml:space="preserve"> [Module Name]</w:t>
      </w:r>
    </w:p>
    <w:p w:rsidR="002B68FD" w:rsidRDefault="002B68FD" w:rsidP="002B68FD">
      <w:r>
        <w:t>[Description of tests on the module]</w:t>
      </w:r>
    </w:p>
    <w:p w:rsidR="002B68FD" w:rsidRDefault="002B68FD" w:rsidP="002B68FD">
      <w:pPr>
        <w:pStyle w:val="Heading2"/>
      </w:pPr>
      <w:r>
        <w:t>Component Testing</w:t>
      </w:r>
    </w:p>
    <w:p w:rsidR="002B68FD" w:rsidRPr="002B68FD" w:rsidRDefault="002B68FD" w:rsidP="002B68FD">
      <w:r>
        <w:t>[NOT SURE WHAT EXACTLY THIS IS YET]</w:t>
      </w:r>
    </w:p>
    <w:p w:rsidR="002B68FD" w:rsidRDefault="002B68FD" w:rsidP="002B68FD">
      <w:pPr>
        <w:pStyle w:val="Heading2"/>
      </w:pPr>
      <w:r>
        <w:t>Integration Testing</w:t>
      </w:r>
    </w:p>
    <w:p w:rsidR="002B68FD" w:rsidRDefault="002B68FD" w:rsidP="002B68FD">
      <w:r>
        <w:t>[Description of integration testing]</w:t>
      </w:r>
    </w:p>
    <w:p w:rsidR="002B68FD" w:rsidRDefault="002B68FD" w:rsidP="002B68FD">
      <w:pPr>
        <w:pStyle w:val="Heading2"/>
      </w:pPr>
      <w:r>
        <w:t>System Verification Testing</w:t>
      </w:r>
    </w:p>
    <w:p w:rsidR="002B68FD" w:rsidRDefault="002B68FD" w:rsidP="002B68FD">
      <w:r>
        <w:t>[Description of system verification testing (possibly take from SRS)]</w:t>
      </w:r>
    </w:p>
    <w:p w:rsidR="002B68FD" w:rsidRPr="002B68FD" w:rsidRDefault="002B68FD" w:rsidP="002B68FD">
      <w:pPr>
        <w:pStyle w:val="Heading2"/>
      </w:pPr>
      <w:r>
        <w:t>Test Cases</w:t>
      </w:r>
    </w:p>
    <w:p w:rsidR="002B68FD" w:rsidRDefault="002B68FD" w:rsidP="002B68FD">
      <w:r>
        <w:t>[Description]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55AA" w:rsidTr="004755AA">
        <w:tc>
          <w:tcPr>
            <w:tcW w:w="4675" w:type="dxa"/>
          </w:tcPr>
          <w:p w:rsidR="004755AA" w:rsidRDefault="004755AA" w:rsidP="002B68FD">
            <w:r>
              <w:t>Test Case</w:t>
            </w:r>
          </w:p>
        </w:tc>
        <w:tc>
          <w:tcPr>
            <w:tcW w:w="4675" w:type="dxa"/>
          </w:tcPr>
          <w:p w:rsidR="004755AA" w:rsidRDefault="004755AA" w:rsidP="002B68FD">
            <w:r>
              <w:t>Expected Result</w:t>
            </w:r>
          </w:p>
        </w:tc>
      </w:tr>
      <w:tr w:rsidR="004755AA" w:rsidTr="004755AA">
        <w:tc>
          <w:tcPr>
            <w:tcW w:w="4675" w:type="dxa"/>
          </w:tcPr>
          <w:p w:rsidR="004755AA" w:rsidRDefault="004755AA" w:rsidP="002B68FD"/>
        </w:tc>
        <w:tc>
          <w:tcPr>
            <w:tcW w:w="4675" w:type="dxa"/>
          </w:tcPr>
          <w:p w:rsidR="004755AA" w:rsidRDefault="004755AA" w:rsidP="002B68FD"/>
        </w:tc>
      </w:tr>
      <w:tr w:rsidR="004755AA" w:rsidTr="004755AA">
        <w:tc>
          <w:tcPr>
            <w:tcW w:w="4675" w:type="dxa"/>
          </w:tcPr>
          <w:p w:rsidR="004755AA" w:rsidRDefault="004755AA" w:rsidP="002B68FD"/>
        </w:tc>
        <w:tc>
          <w:tcPr>
            <w:tcW w:w="4675" w:type="dxa"/>
          </w:tcPr>
          <w:p w:rsidR="004755AA" w:rsidRDefault="004755AA" w:rsidP="002B68FD"/>
        </w:tc>
      </w:tr>
    </w:tbl>
    <w:p w:rsidR="002B68FD" w:rsidRDefault="004755AA" w:rsidP="004755AA">
      <w:pPr>
        <w:pStyle w:val="Heading1"/>
      </w:pPr>
      <w:r>
        <w:t>Requirements Traceability Matrix</w:t>
      </w:r>
    </w:p>
    <w:p w:rsidR="004755AA" w:rsidRDefault="004755AA" w:rsidP="004755AA">
      <w:r>
        <w:t>[Description]</w:t>
      </w:r>
    </w:p>
    <w:p w:rsidR="004755AA" w:rsidRDefault="004755AA" w:rsidP="004755AA">
      <w:r>
        <w:t>[Requirements traceability matrix (probably want to break this into layers)]</w:t>
      </w:r>
    </w:p>
    <w:p w:rsidR="004755AA" w:rsidRDefault="004755AA" w:rsidP="004755AA">
      <w:pPr>
        <w:pStyle w:val="Heading1"/>
      </w:pPr>
      <w:r>
        <w:t>Acceptance Plan</w:t>
      </w:r>
    </w:p>
    <w:p w:rsidR="004755AA" w:rsidRDefault="004755AA" w:rsidP="004755AA">
      <w:r>
        <w:t>[Description/Overview]</w:t>
      </w:r>
    </w:p>
    <w:p w:rsidR="004755AA" w:rsidRDefault="004755AA" w:rsidP="004755AA">
      <w:pPr>
        <w:pStyle w:val="Heading2"/>
      </w:pPr>
      <w:r>
        <w:t>Package and Installation</w:t>
      </w:r>
    </w:p>
    <w:p w:rsidR="004755AA" w:rsidRDefault="004755AA" w:rsidP="004755AA">
      <w:r>
        <w:t xml:space="preserve"> [Probably use requirements from SRS]</w:t>
      </w:r>
    </w:p>
    <w:p w:rsidR="004755AA" w:rsidRDefault="004755AA" w:rsidP="004755AA">
      <w:pPr>
        <w:pStyle w:val="Heading2"/>
      </w:pPr>
      <w:r>
        <w:t>Acceptance Testing</w:t>
      </w:r>
    </w:p>
    <w:p w:rsidR="004755AA" w:rsidRDefault="004755AA" w:rsidP="004755AA">
      <w:r>
        <w:t>[Description]</w:t>
      </w:r>
    </w:p>
    <w:p w:rsidR="004755AA" w:rsidRDefault="004755AA" w:rsidP="004755AA">
      <w:pPr>
        <w:pStyle w:val="Heading2"/>
      </w:pPr>
      <w:r>
        <w:t>Acceptance Criteria</w:t>
      </w:r>
    </w:p>
    <w:p w:rsidR="004755AA" w:rsidRDefault="004755AA" w:rsidP="004755AA">
      <w:r>
        <w:t>[Reiterate acceptance criteria for requirements]</w:t>
      </w:r>
    </w:p>
    <w:p w:rsidR="004755AA" w:rsidRPr="004755AA" w:rsidRDefault="004755AA" w:rsidP="004755AA">
      <w:pPr>
        <w:pStyle w:val="Heading1"/>
      </w:pPr>
      <w:r>
        <w:t>Appendices</w:t>
      </w:r>
    </w:p>
    <w:p w:rsidR="002B68FD" w:rsidRPr="002B68FD" w:rsidRDefault="002B68FD" w:rsidP="002B68FD"/>
    <w:sectPr w:rsidR="002B68FD" w:rsidRPr="002B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C43"/>
    <w:multiLevelType w:val="hybridMultilevel"/>
    <w:tmpl w:val="BDA4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2566A"/>
    <w:multiLevelType w:val="hybridMultilevel"/>
    <w:tmpl w:val="AE92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05D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24C2C6A"/>
    <w:multiLevelType w:val="hybridMultilevel"/>
    <w:tmpl w:val="531C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6E"/>
    <w:rsid w:val="00091583"/>
    <w:rsid w:val="0010478D"/>
    <w:rsid w:val="00186C2D"/>
    <w:rsid w:val="002831B2"/>
    <w:rsid w:val="002B68FD"/>
    <w:rsid w:val="003608D3"/>
    <w:rsid w:val="004755AA"/>
    <w:rsid w:val="00594996"/>
    <w:rsid w:val="006B4B6E"/>
    <w:rsid w:val="007A2FA0"/>
    <w:rsid w:val="00B06843"/>
    <w:rsid w:val="00B6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65E05-CFD0-4BA6-9DE2-2F1B7C73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996"/>
  </w:style>
  <w:style w:type="paragraph" w:styleId="Heading1">
    <w:name w:val="heading 1"/>
    <w:basedOn w:val="Normal"/>
    <w:next w:val="Normal"/>
    <w:link w:val="Heading1Char"/>
    <w:uiPriority w:val="9"/>
    <w:qFormat/>
    <w:rsid w:val="00594996"/>
    <w:pPr>
      <w:keepNext/>
      <w:keepLines/>
      <w:numPr>
        <w:numId w:val="3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996"/>
    <w:pPr>
      <w:keepNext/>
      <w:keepLines/>
      <w:numPr>
        <w:ilvl w:val="1"/>
        <w:numId w:val="3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996"/>
    <w:pPr>
      <w:keepNext/>
      <w:keepLines/>
      <w:numPr>
        <w:ilvl w:val="2"/>
        <w:numId w:val="3"/>
      </w:numPr>
      <w:spacing w:before="120" w:after="0"/>
      <w:outlineLvl w:val="2"/>
    </w:pPr>
    <w:rPr>
      <w:rFonts w:asciiTheme="majorHAnsi" w:eastAsiaTheme="majorEastAsia" w:hAnsiTheme="majorHAnsi" w:cstheme="majorBidi"/>
      <w:b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996"/>
    <w:pPr>
      <w:keepNext/>
      <w:keepLines/>
      <w:numPr>
        <w:ilvl w:val="3"/>
        <w:numId w:val="3"/>
      </w:numPr>
      <w:spacing w:before="120" w:after="0"/>
      <w:outlineLvl w:val="3"/>
    </w:pPr>
    <w:rPr>
      <w:rFonts w:asciiTheme="majorHAnsi" w:eastAsiaTheme="majorEastAsia" w:hAnsiTheme="majorHAnsi" w:cstheme="majorBidi"/>
      <w:b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4996"/>
    <w:pPr>
      <w:keepNext/>
      <w:keepLines/>
      <w:numPr>
        <w:ilvl w:val="4"/>
        <w:numId w:val="3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4996"/>
    <w:pPr>
      <w:keepNext/>
      <w:keepLines/>
      <w:numPr>
        <w:ilvl w:val="5"/>
        <w:numId w:val="3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4996"/>
    <w:pPr>
      <w:keepNext/>
      <w:keepLines/>
      <w:numPr>
        <w:ilvl w:val="6"/>
        <w:numId w:val="3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4996"/>
    <w:pPr>
      <w:keepNext/>
      <w:keepLines/>
      <w:numPr>
        <w:ilvl w:val="7"/>
        <w:numId w:val="3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4996"/>
    <w:pPr>
      <w:keepNext/>
      <w:keepLines/>
      <w:numPr>
        <w:ilvl w:val="8"/>
        <w:numId w:val="3"/>
      </w:numPr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9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9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B4B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4996"/>
    <w:rPr>
      <w:rFonts w:asciiTheme="majorHAnsi" w:eastAsiaTheme="majorEastAsia" w:hAnsiTheme="majorHAnsi" w:cstheme="majorBidi"/>
      <w:b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996"/>
    <w:rPr>
      <w:rFonts w:asciiTheme="majorHAnsi" w:eastAsiaTheme="majorEastAsia" w:hAnsiTheme="majorHAnsi" w:cstheme="majorBidi"/>
      <w:b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499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59499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59499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9499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59499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99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996"/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39"/>
    <w:rsid w:val="00186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9499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49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9499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Strong">
    <w:name w:val="Strong"/>
    <w:basedOn w:val="DefaultParagraphFont"/>
    <w:uiPriority w:val="22"/>
    <w:qFormat/>
    <w:rsid w:val="0059499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94996"/>
    <w:rPr>
      <w:i/>
      <w:iCs/>
      <w:color w:val="auto"/>
    </w:rPr>
  </w:style>
  <w:style w:type="paragraph" w:styleId="NoSpacing">
    <w:name w:val="No Spacing"/>
    <w:uiPriority w:val="1"/>
    <w:qFormat/>
    <w:rsid w:val="005949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499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499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99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99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9499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9499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9499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499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9499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9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Edmondson</dc:creator>
  <cp:keywords/>
  <dc:description/>
  <cp:lastModifiedBy>Tim Edmondson</cp:lastModifiedBy>
  <cp:revision>3</cp:revision>
  <dcterms:created xsi:type="dcterms:W3CDTF">2014-01-27T21:45:00Z</dcterms:created>
  <dcterms:modified xsi:type="dcterms:W3CDTF">2014-01-27T23:39:00Z</dcterms:modified>
</cp:coreProperties>
</file>