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5D53A9" w:rsidRDefault="0060645E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0645E">
        <w:rPr>
          <w:rFonts w:ascii="Courier New" w:hAnsi="Courier New" w:cs="Courier New"/>
          <w:noProof/>
          <w:color w:val="008000"/>
          <w:sz w:val="20"/>
          <w:szCs w:val="20"/>
        </w:rPr>
        <w:drawing>
          <wp:inline distT="0" distB="0" distL="0" distR="0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5D53A9" w:rsidRP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96"/>
          <w:szCs w:val="96"/>
        </w:rPr>
      </w:pPr>
      <w:r w:rsidRPr="005D53A9">
        <w:rPr>
          <w:rFonts w:ascii="Courier New" w:hAnsi="Courier New" w:cs="Courier New"/>
          <w:b/>
          <w:sz w:val="96"/>
          <w:szCs w:val="96"/>
        </w:rPr>
        <w:t>MAIN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========================================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Copyright YOUR COMPANY, THE YEAR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All Rights Reserved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UNPUBLISHED, LICENSED SOFTWARE.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CONFIDENTIAL AND PROPRIETARY INFORMATION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WHICH IS THE PROPERTY OF your company.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========================================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//Function that is used to draw the stars from the array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CyGlobalIntDisable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&lt;300;i++)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GLCD_DrawLine(starArray[i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],starArray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[i+1],starArray[i],starArray[i+1],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//Draws the scope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//X and Y is the center of the circle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//Color is the color of the scope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drawScope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y,</w:t>
      </w:r>
      <w:r>
        <w:rPr>
          <w:rFonts w:ascii="Courier New" w:hAnsi="Courier New" w:cs="Courier New"/>
          <w:color w:val="4682B4"/>
          <w:sz w:val="20"/>
          <w:szCs w:val="20"/>
        </w:rPr>
        <w:t>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CyGlobalIntDisable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,8,color);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((x-15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y),(x+15),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y-15),x,(y+15),color);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//Draws the blast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//X and Y is the center of the circle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//Size for normal is 0 and bigger is a greater specified number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y,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size,</w:t>
      </w:r>
      <w:r>
        <w:rPr>
          <w:rFonts w:ascii="Courier New" w:hAnsi="Courier New" w:cs="Courier New"/>
          <w:color w:val="4682B4"/>
          <w:sz w:val="20"/>
          <w:szCs w:val="20"/>
        </w:rPr>
        <w:t>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color,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CyGlobalIntDisable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//Draws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disired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color blast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&lt;(40+size);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,i,color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//Draws over in black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&lt;(40+size);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,i,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//Put stars back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//Put back the scope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drawScope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//Function to set the led color with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r,g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,b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values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ledSet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r,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R_LED_Write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G_LED_Write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B_LED_Write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CMasterClearStatus(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I2C_I2CMasterWriteBuf(0x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53,WriteBuffer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,numvals,</w:t>
      </w:r>
      <w:r>
        <w:rPr>
          <w:rFonts w:ascii="Courier New" w:hAnsi="Courier New" w:cs="Courier New"/>
          <w:color w:val="800080"/>
          <w:sz w:val="20"/>
          <w:szCs w:val="20"/>
        </w:rPr>
        <w:t>I2C_I2C_WRITE_XFER_MODE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I2C_I2CMasterStatus()&amp;</w:t>
      </w:r>
      <w:r>
        <w:rPr>
          <w:rFonts w:ascii="Courier New" w:hAnsi="Courier New" w:cs="Courier New"/>
          <w:color w:val="4682B4"/>
          <w:sz w:val="20"/>
          <w:szCs w:val="20"/>
        </w:rPr>
        <w:t>I2C_I2C_MSTAT_WR_CMPLT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I2C_I2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CMasterClearStatus(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I2C_I2CMasterReadBuf(0x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53,ReadBuffer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,numvals,</w:t>
      </w:r>
      <w:r>
        <w:rPr>
          <w:rFonts w:ascii="Courier New" w:hAnsi="Courier New" w:cs="Courier New"/>
          <w:color w:val="800080"/>
          <w:sz w:val="20"/>
          <w:szCs w:val="20"/>
        </w:rPr>
        <w:t>I2C_I2C_READ_XFER_MODE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I2C_I2CMasterStatus()&amp;</w:t>
      </w:r>
      <w:r>
        <w:rPr>
          <w:rFonts w:ascii="Courier New" w:hAnsi="Courier New" w:cs="Courier New"/>
          <w:color w:val="4682B4"/>
          <w:sz w:val="20"/>
          <w:szCs w:val="20"/>
        </w:rPr>
        <w:t>I2C_I2C_MSTAT_RD_CMPLT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stars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300]=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{0};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twinkleStars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x=62;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y=62;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=62;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=62;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counter=0;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blasterReady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hyperblasterReady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//For accel setup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PWR_CTL=0x2D;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DATA_FORMAT=0x31;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TAP_AXES=0x2A;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INT_ENABLE=0x2E;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INT_MAP=0x2F;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INT_SOURCE=0x30;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DATAX0=0x32;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DATAX1=0x33;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DATAY0=0x34;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DATAY1=0x35;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DATAZ0=0x36;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DATAZ1=0x37;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//For accel tap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THRESH_TAP=0x1D;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DUR=0x21;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Latent=0x22;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Window=0x23;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//Buffers for i2C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10];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10];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//Variables for the strings for testing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10];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10];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10];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//Turn stuff on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I2C_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Clock_1_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Backlight_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//Draw the startup screen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(stars);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drawScope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ledSet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1,1,0); </w:t>
      </w:r>
      <w:r>
        <w:rPr>
          <w:rFonts w:ascii="Courier New" w:hAnsi="Courier New" w:cs="Courier New"/>
          <w:color w:val="008000"/>
          <w:sz w:val="20"/>
          <w:szCs w:val="20"/>
        </w:rPr>
        <w:t>//Set to blue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//Turns on the accel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PWR_CTL;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0b00001000;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WriteBuffer,2); </w:t>
      </w:r>
      <w:r>
        <w:rPr>
          <w:rFonts w:ascii="Courier New" w:hAnsi="Courier New" w:cs="Courier New"/>
          <w:color w:val="008000"/>
          <w:sz w:val="20"/>
          <w:szCs w:val="20"/>
        </w:rPr>
        <w:t>//Write two bytes of data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//Set data format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DATA_FORMAT;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0b00000011;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WriteBuffer,2); </w:t>
      </w:r>
      <w:r>
        <w:rPr>
          <w:rFonts w:ascii="Courier New" w:hAnsi="Courier New" w:cs="Courier New"/>
          <w:color w:val="008000"/>
          <w:sz w:val="20"/>
          <w:szCs w:val="20"/>
        </w:rPr>
        <w:t>//Write two bytes of data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//Enable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INT_ENABLE;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0b01110000;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WriteBuffer,2); </w:t>
      </w:r>
      <w:r>
        <w:rPr>
          <w:rFonts w:ascii="Courier New" w:hAnsi="Courier New" w:cs="Courier New"/>
          <w:color w:val="008000"/>
          <w:sz w:val="20"/>
          <w:szCs w:val="20"/>
        </w:rPr>
        <w:t>//Write two bytes of data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//map values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INT_MAP;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0b00000000;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WriteBuffer,2); </w:t>
      </w:r>
      <w:r>
        <w:rPr>
          <w:rFonts w:ascii="Courier New" w:hAnsi="Courier New" w:cs="Courier New"/>
          <w:color w:val="008000"/>
          <w:sz w:val="20"/>
          <w:szCs w:val="20"/>
        </w:rPr>
        <w:t>//Write two bytes of data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//Set the tap threshold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THRESH_TAP;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0xc0;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WriteBuffer,2); </w:t>
      </w:r>
      <w:r>
        <w:rPr>
          <w:rFonts w:ascii="Courier New" w:hAnsi="Courier New" w:cs="Courier New"/>
          <w:color w:val="008000"/>
          <w:sz w:val="20"/>
          <w:szCs w:val="20"/>
        </w:rPr>
        <w:t>//Write two bytes of data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//Sets the tap threshold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TAP_AXES;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0b00000111;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WriteBuffer,2); </w:t>
      </w:r>
      <w:r>
        <w:rPr>
          <w:rFonts w:ascii="Courier New" w:hAnsi="Courier New" w:cs="Courier New"/>
          <w:color w:val="008000"/>
          <w:sz w:val="20"/>
          <w:szCs w:val="20"/>
        </w:rPr>
        <w:t>//Write two bytes of data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//Sets the tap duration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DUR;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0x20;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WriteBuffer,2); </w:t>
      </w:r>
      <w:r>
        <w:rPr>
          <w:rFonts w:ascii="Courier New" w:hAnsi="Courier New" w:cs="Courier New"/>
          <w:color w:val="008000"/>
          <w:sz w:val="20"/>
          <w:szCs w:val="20"/>
        </w:rPr>
        <w:t>//Write two bytes of data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//Set the latency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Latent;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0x20;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WriteBuffer,2); </w:t>
      </w:r>
      <w:r>
        <w:rPr>
          <w:rFonts w:ascii="Courier New" w:hAnsi="Courier New" w:cs="Courier New"/>
          <w:color w:val="008000"/>
          <w:sz w:val="20"/>
          <w:szCs w:val="20"/>
        </w:rPr>
        <w:t>//Write two bytes of data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//Setup window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Window;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0x80;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WriteBuffer,2); </w:t>
      </w:r>
      <w:r>
        <w:rPr>
          <w:rFonts w:ascii="Courier New" w:hAnsi="Courier New" w:cs="Courier New"/>
          <w:color w:val="008000"/>
          <w:sz w:val="20"/>
          <w:szCs w:val="20"/>
        </w:rPr>
        <w:t>//Write two bytes of data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interupts</w:t>
      </w:r>
      <w:proofErr w:type="spellEnd"/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tapInterrupt_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//Loads the array with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for the stars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&lt;300;i++)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stars[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)%132;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Place your initialization/startup code here (e.g.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MyInst_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)) */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//Draws the stars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(stars);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/* Enable global interrupts. */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p w:rsidR="005D53A9" w:rsidRDefault="005D53A9"/>
    <w:p w:rsidR="005D53A9" w:rsidRDefault="005D53A9">
      <w:pPr>
        <w:rPr>
          <w:sz w:val="52"/>
          <w:szCs w:val="52"/>
        </w:rPr>
      </w:pPr>
      <w:r w:rsidRPr="005D53A9">
        <w:rPr>
          <w:sz w:val="52"/>
          <w:szCs w:val="52"/>
        </w:rPr>
        <w:t>INTR</w:t>
      </w:r>
      <w:r>
        <w:rPr>
          <w:sz w:val="52"/>
          <w:szCs w:val="52"/>
        </w:rPr>
        <w:t xml:space="preserve"> Includes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300];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twinkleStars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10];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10];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//For accel setup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PWR_CTL;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DATA_FORMAT;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TAP_AXES;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INT_ENABLE;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INT_MAP;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INT_SOURCE;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DATAX0;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DATAX1;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DATAY0;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DATAY1;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DATAZ0;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DATAZ1;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//For accel tap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THRESH_TAP;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DUR;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Latent;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682B4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drawScope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y,</w:t>
      </w:r>
      <w:r>
        <w:rPr>
          <w:rFonts w:ascii="Courier New" w:hAnsi="Courier New" w:cs="Courier New"/>
          <w:color w:val="4682B4"/>
          <w:sz w:val="20"/>
          <w:szCs w:val="20"/>
        </w:rPr>
        <w:t>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color);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//For testing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10];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10]; </w:t>
      </w:r>
    </w:p>
    <w:p w:rsidR="005D53A9" w:rsidRDefault="005D53A9" w:rsidP="005D53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10];</w:t>
      </w:r>
    </w:p>
    <w:p w:rsidR="005D53A9" w:rsidRDefault="005D53A9" w:rsidP="005D53A9">
      <w:pPr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rPr>
          <w:rFonts w:ascii="Courier New" w:hAnsi="Courier New" w:cs="Courier New"/>
          <w:b/>
          <w:color w:val="000000"/>
          <w:sz w:val="52"/>
          <w:szCs w:val="52"/>
        </w:rPr>
      </w:pPr>
      <w:proofErr w:type="spellStart"/>
      <w:r w:rsidRPr="005D53A9">
        <w:rPr>
          <w:rFonts w:ascii="Courier New" w:hAnsi="Courier New" w:cs="Courier New"/>
          <w:b/>
          <w:color w:val="000000"/>
          <w:sz w:val="52"/>
          <w:szCs w:val="52"/>
        </w:rPr>
        <w:t>accData</w:t>
      </w:r>
      <w:proofErr w:type="spellEnd"/>
      <w:r w:rsidRPr="005D53A9">
        <w:rPr>
          <w:rFonts w:ascii="Courier New" w:hAnsi="Courier New" w:cs="Courier New"/>
          <w:b/>
          <w:color w:val="000000"/>
          <w:sz w:val="52"/>
          <w:szCs w:val="52"/>
        </w:rPr>
        <w:t xml:space="preserve"> int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//Read acc data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0x32;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WriteBuffer,1); </w:t>
      </w:r>
      <w:r>
        <w:rPr>
          <w:rFonts w:ascii="Courier New" w:hAnsi="Courier New" w:cs="Courier New"/>
          <w:color w:val="008000"/>
          <w:sz w:val="20"/>
          <w:szCs w:val="20"/>
        </w:rPr>
        <w:t>// Write register number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ReadBuffer,6);   </w:t>
      </w:r>
      <w:r>
        <w:rPr>
          <w:rFonts w:ascii="Courier New" w:hAnsi="Courier New" w:cs="Courier New"/>
          <w:color w:val="008000"/>
          <w:sz w:val="20"/>
          <w:szCs w:val="20"/>
        </w:rPr>
        <w:t>// Reads DataX0 through Data Z1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//Get the data for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,z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by shifting and or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readbuffers</w:t>
      </w:r>
      <w:proofErr w:type="spellEnd"/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-((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1]&lt;&lt;8 )|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3]&lt;&lt;8)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5]&lt;&lt;8 )|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[4]);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//format the data for testing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CyGlobalIntDisable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stringX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"X:    %5d",xData);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GLCD_PrintString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(stringX,30,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30,GLCD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_BLUE,GLCD_BLACK);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stringY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"Y:    %5d",yData);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GLCD_PrintString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(stringY,50,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30,GLCD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_BLUE,GLCD_BLACK);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//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stringZ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"Z:    %5d",zData);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GLCD_PrintString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(stringZ,70,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30,GLCD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_BLUE,GLCD_BLACK);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&gt;2) &amp;&amp;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//Move up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drawScope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>//Draw over old scope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(stars);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//draw stars back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(x&lt;10)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//keep from going off screen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x=10;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x=x-(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/2); </w:t>
      </w:r>
      <w:r>
        <w:rPr>
          <w:rFonts w:ascii="Courier New" w:hAnsi="Courier New" w:cs="Courier New"/>
          <w:color w:val="008000"/>
          <w:sz w:val="20"/>
          <w:szCs w:val="20"/>
        </w:rPr>
        <w:t>// moves in proportion to the tilt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//These two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statments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help with going at an angle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// Move on the y axis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&gt;0&amp;&amp;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(y&gt;120)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keeps from going off screen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y=120;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y=y+(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/2); </w:t>
      </w:r>
      <w:r>
        <w:rPr>
          <w:rFonts w:ascii="Courier New" w:hAnsi="Courier New" w:cs="Courier New"/>
          <w:color w:val="008000"/>
          <w:sz w:val="20"/>
          <w:szCs w:val="20"/>
        </w:rPr>
        <w:t>//moves in proportion to the tilt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&lt;0&amp;&amp;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(y&lt;10) </w:t>
      </w:r>
      <w:r>
        <w:rPr>
          <w:rFonts w:ascii="Courier New" w:hAnsi="Courier New" w:cs="Courier New"/>
          <w:color w:val="008000"/>
          <w:sz w:val="20"/>
          <w:szCs w:val="20"/>
        </w:rPr>
        <w:t>//keeps from going off screen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y=10;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y=y+(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/2); </w:t>
      </w:r>
      <w:r>
        <w:rPr>
          <w:rFonts w:ascii="Courier New" w:hAnsi="Courier New" w:cs="Courier New"/>
          <w:color w:val="008000"/>
          <w:sz w:val="20"/>
          <w:szCs w:val="20"/>
        </w:rPr>
        <w:t>//move in proportion to the tilt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drawScope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//draw the scope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&lt;2) &amp;&amp;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//Move down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drawScope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(stars);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(x&gt;120) </w:t>
      </w:r>
      <w:r>
        <w:rPr>
          <w:rFonts w:ascii="Courier New" w:hAnsi="Courier New" w:cs="Courier New"/>
          <w:color w:val="008000"/>
          <w:sz w:val="20"/>
          <w:szCs w:val="20"/>
        </w:rPr>
        <w:t>//Keeps from going off screen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x=120;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x=x-(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/2); </w:t>
      </w:r>
      <w:r>
        <w:rPr>
          <w:rFonts w:ascii="Courier New" w:hAnsi="Courier New" w:cs="Courier New"/>
          <w:color w:val="008000"/>
          <w:sz w:val="20"/>
          <w:szCs w:val="20"/>
        </w:rPr>
        <w:t>// Move in proportion to the tilt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//These two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statments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help with going at an angle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// Move on the y axis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&gt;0&amp;&amp;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(y&gt;120)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//Keep from going off screen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y=120;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y=y+(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2);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 Move in proportion to the tilt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&lt;0&amp;&amp;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(y&lt;10)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Keep from going off screen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y=10;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y=y+(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2);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 Move in proportion to the tilt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drawScope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Draw scope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//Store last value to be used to check if it has moved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   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drawScope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,GLCD_YELLOW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D53A9" w:rsidRDefault="005D53A9" w:rsidP="005D53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682B4"/>
          <w:sz w:val="20"/>
          <w:szCs w:val="20"/>
        </w:rPr>
        <w:t>Timer_INTR_MASK_TC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A9" w:rsidRDefault="005D53A9" w:rsidP="005D53A9">
      <w:pPr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rPr>
          <w:rFonts w:ascii="Courier New" w:hAnsi="Courier New" w:cs="Courier New"/>
          <w:color w:val="000000"/>
          <w:sz w:val="20"/>
          <w:szCs w:val="20"/>
        </w:rPr>
      </w:pPr>
    </w:p>
    <w:p w:rsidR="005D53A9" w:rsidRDefault="005D53A9" w:rsidP="005D53A9">
      <w:pPr>
        <w:rPr>
          <w:rFonts w:ascii="Courier New" w:hAnsi="Courier New" w:cs="Courier New"/>
          <w:b/>
          <w:color w:val="000000"/>
          <w:sz w:val="72"/>
          <w:szCs w:val="72"/>
        </w:rPr>
      </w:pPr>
      <w:proofErr w:type="spellStart"/>
      <w:r w:rsidRPr="005D53A9">
        <w:rPr>
          <w:rFonts w:ascii="Courier New" w:hAnsi="Courier New" w:cs="Courier New"/>
          <w:b/>
          <w:color w:val="000000"/>
          <w:sz w:val="72"/>
          <w:szCs w:val="72"/>
        </w:rPr>
        <w:lastRenderedPageBreak/>
        <w:t>tapInterrupt</w:t>
      </w:r>
      <w:proofErr w:type="spellEnd"/>
    </w:p>
    <w:p w:rsidR="005D53A9" w:rsidRDefault="005D53A9" w:rsidP="005D53A9">
      <w:pPr>
        <w:rPr>
          <w:rFonts w:ascii="Courier New" w:hAnsi="Courier New" w:cs="Courier New"/>
          <w:b/>
          <w:color w:val="000000"/>
          <w:sz w:val="72"/>
          <w:szCs w:val="72"/>
        </w:rPr>
      </w:pP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//Send the code to get the tap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0]=0x30;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WriteBuffer,1);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ReadBuffer,1);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//shift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into int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0]&gt;&gt;5;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tap=tap&amp;0b011;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and with the binary to make into int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//For normal blast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(tap==2)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800080"/>
          <w:sz w:val="20"/>
          <w:szCs w:val="20"/>
        </w:rPr>
        <w:t>GLCD_GREEN</w:t>
      </w:r>
      <w:r>
        <w:rPr>
          <w:rFonts w:ascii="Courier New" w:hAnsi="Courier New" w:cs="Courier New"/>
          <w:color w:val="000000"/>
          <w:sz w:val="20"/>
          <w:szCs w:val="20"/>
        </w:rPr>
        <w:t>,stars);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//Hyper blast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(tap==3)</w:t>
      </w:r>
    </w:p>
    <w:p w:rsidR="005D53A9" w:rsidRDefault="005D53A9" w:rsidP="005D5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800080"/>
          <w:sz w:val="20"/>
          <w:szCs w:val="20"/>
        </w:rPr>
        <w:t>GLCD_BLUE</w:t>
      </w:r>
      <w:r>
        <w:rPr>
          <w:rFonts w:ascii="Courier New" w:hAnsi="Courier New" w:cs="Courier New"/>
          <w:color w:val="000000"/>
          <w:sz w:val="20"/>
          <w:szCs w:val="20"/>
        </w:rPr>
        <w:t>,stars);</w:t>
      </w:r>
    </w:p>
    <w:p w:rsidR="005D53A9" w:rsidRPr="005D53A9" w:rsidRDefault="005D53A9" w:rsidP="005D53A9">
      <w:pPr>
        <w:rPr>
          <w:b/>
          <w:sz w:val="72"/>
          <w:szCs w:val="7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sectPr w:rsidR="005D53A9" w:rsidRPr="005D53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E2A" w:rsidRDefault="008D5E2A" w:rsidP="005D53A9">
      <w:pPr>
        <w:spacing w:after="0" w:line="240" w:lineRule="auto"/>
      </w:pPr>
      <w:r>
        <w:separator/>
      </w:r>
    </w:p>
  </w:endnote>
  <w:endnote w:type="continuationSeparator" w:id="0">
    <w:p w:rsidR="008D5E2A" w:rsidRDefault="008D5E2A" w:rsidP="005D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E2A" w:rsidRDefault="008D5E2A" w:rsidP="005D53A9">
      <w:pPr>
        <w:spacing w:after="0" w:line="240" w:lineRule="auto"/>
      </w:pPr>
      <w:r>
        <w:separator/>
      </w:r>
    </w:p>
  </w:footnote>
  <w:footnote w:type="continuationSeparator" w:id="0">
    <w:p w:rsidR="008D5E2A" w:rsidRDefault="008D5E2A" w:rsidP="005D5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3A9" w:rsidRDefault="005D53A9">
    <w:pPr>
      <w:pStyle w:val="Header"/>
    </w:pPr>
    <w:r>
      <w:t>Quinton Cline</w:t>
    </w:r>
  </w:p>
  <w:p w:rsidR="005D53A9" w:rsidRDefault="005D53A9">
    <w:pPr>
      <w:pStyle w:val="Header"/>
    </w:pPr>
    <w:r>
      <w:t>Tilt Star blaster</w:t>
    </w:r>
  </w:p>
  <w:p w:rsidR="005D53A9" w:rsidRDefault="005D53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A9"/>
    <w:rsid w:val="005D53A9"/>
    <w:rsid w:val="0060645E"/>
    <w:rsid w:val="008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EF3D"/>
  <w15:chartTrackingRefBased/>
  <w15:docId w15:val="{1E98B1B5-A710-4918-92F4-A9D5EE0A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3A9"/>
  </w:style>
  <w:style w:type="paragraph" w:styleId="Footer">
    <w:name w:val="footer"/>
    <w:basedOn w:val="Normal"/>
    <w:link w:val="FooterChar"/>
    <w:uiPriority w:val="99"/>
    <w:unhideWhenUsed/>
    <w:rsid w:val="005D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3A9"/>
  </w:style>
  <w:style w:type="paragraph" w:styleId="BalloonText">
    <w:name w:val="Balloon Text"/>
    <w:basedOn w:val="Normal"/>
    <w:link w:val="BalloonTextChar"/>
    <w:uiPriority w:val="99"/>
    <w:semiHidden/>
    <w:unhideWhenUsed/>
    <w:rsid w:val="00606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Cline, Quinton</cp:lastModifiedBy>
  <cp:revision>2</cp:revision>
  <dcterms:created xsi:type="dcterms:W3CDTF">2019-05-22T19:30:00Z</dcterms:created>
  <dcterms:modified xsi:type="dcterms:W3CDTF">2019-05-22T19:35:00Z</dcterms:modified>
</cp:coreProperties>
</file>