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E71019" w14:textId="33DB1FE1" w:rsidR="00FF00F3" w:rsidRDefault="00FF00F3" w:rsidP="00CF0D65">
      <w:pPr>
        <w:pStyle w:val="Heading1"/>
      </w:pPr>
    </w:p>
    <w:p w14:paraId="1338967F" w14:textId="77777777" w:rsidR="00CF0D65" w:rsidRDefault="00CF0D65" w:rsidP="00CF0D65">
      <w:pPr>
        <w:pStyle w:val="Heading1"/>
      </w:pPr>
      <w:r>
        <w:t>SECTION 6</w:t>
      </w:r>
    </w:p>
    <w:p w14:paraId="7CF242D3" w14:textId="77777777" w:rsidR="00CF0D65" w:rsidRDefault="00CF0D65" w:rsidP="00CF0D65">
      <w:pPr>
        <w:pStyle w:val="Heading1"/>
      </w:pPr>
      <w:r>
        <w:t>THE UPGRADE TO THE SECOND CARAVAN</w:t>
      </w:r>
    </w:p>
    <w:p w14:paraId="74FA9DCC" w14:textId="77777777" w:rsidR="00CF0D65" w:rsidRDefault="00CF0D65" w:rsidP="00CF0D65">
      <w:pPr>
        <w:pStyle w:val="Heading2"/>
      </w:pPr>
      <w:r>
        <w:t>Introduction</w:t>
      </w:r>
    </w:p>
    <w:p w14:paraId="4D8492C5" w14:textId="77777777" w:rsidR="00CF0D65" w:rsidRDefault="00CF0D65" w:rsidP="00CF0D65">
      <w:pPr>
        <w:pStyle w:val="isselectedend"/>
      </w:pPr>
      <w:r>
        <w:t>The Claimant respectfully submits that the decision to upgrade from the original caravan to the replacement caravan forms the central issue in this litigation.</w:t>
      </w:r>
    </w:p>
    <w:p w14:paraId="71FF6C8D" w14:textId="77777777" w:rsidR="00CF0D65" w:rsidRDefault="00CF0D65" w:rsidP="00CF0D65">
      <w:pPr>
        <w:pStyle w:val="isselectedend"/>
      </w:pPr>
      <w:r>
        <w:t>The Claimant's case is not that he independently sought to replace a satisfactory caravan without reason.</w:t>
      </w:r>
    </w:p>
    <w:p w14:paraId="6EF44705" w14:textId="77777777" w:rsidR="00CF0D65" w:rsidRDefault="00CF0D65" w:rsidP="00CF0D65">
      <w:pPr>
        <w:pStyle w:val="isselectedend"/>
      </w:pPr>
      <w:r>
        <w:t>Rather, the evidence will demonstrate that the upgrade arose following discussions and representations made by Haven's sales representatives, who actively promoted the benefits of purchasing a newer caravan.</w:t>
      </w:r>
    </w:p>
    <w:p w14:paraId="2C5576F1" w14:textId="77777777" w:rsidR="00CF0D65" w:rsidRDefault="00CF0D65" w:rsidP="00CF0D65">
      <w:pPr>
        <w:pStyle w:val="isselectedend"/>
      </w:pPr>
      <w:r>
        <w:t>The Claimant entered into those discussions believing that Haven would continue to act honestly and in his family's best interests.</w:t>
      </w:r>
    </w:p>
    <w:p w14:paraId="65C0B338" w14:textId="77777777" w:rsidR="00CF0D65" w:rsidRDefault="001C3EB3" w:rsidP="00CF0D65">
      <w:r>
        <w:rPr>
          <w:noProof/>
        </w:rPr>
        <w:pict w14:anchorId="69791A8D">
          <v:rect id="_x0000_i1032" alt="" style="width:431.9pt;height:.05pt;mso-width-percent:0;mso-height-percent:0;mso-width-percent:0;mso-height-percent:0" o:hrpct="957" o:hralign="center" o:hrstd="t" o:hr="t" fillcolor="#a0a0a0" stroked="f"/>
        </w:pict>
      </w:r>
    </w:p>
    <w:p w14:paraId="2CA869F9" w14:textId="77777777" w:rsidR="00CF0D65" w:rsidRDefault="00CF0D65" w:rsidP="00CF0D65">
      <w:pPr>
        <w:pStyle w:val="Heading1"/>
      </w:pPr>
      <w:r>
        <w:t>The Existing Relationship</w:t>
      </w:r>
    </w:p>
    <w:p w14:paraId="53F64E3F" w14:textId="77777777" w:rsidR="00CF0D65" w:rsidRDefault="00CF0D65" w:rsidP="00CF0D65">
      <w:pPr>
        <w:pStyle w:val="isselectedend"/>
      </w:pPr>
      <w:r>
        <w:t>By the time discussions concerning an upgrade commenced, the Claimant had already established a relationship with Haven.</w:t>
      </w:r>
    </w:p>
    <w:p w14:paraId="2B24AA18" w14:textId="77777777" w:rsidR="00CF0D65" w:rsidRDefault="00CF0D65" w:rsidP="00CF0D65">
      <w:pPr>
        <w:pStyle w:val="isselectedend"/>
      </w:pPr>
      <w:r>
        <w:t>Having previously purchased a caravan through Haven, the Claimant regarded himself as an existing customer who had every reason to trust the advice and recommendations provided by Haven's representatives.</w:t>
      </w:r>
    </w:p>
    <w:p w14:paraId="389E2114" w14:textId="77777777" w:rsidR="00CF0D65" w:rsidRDefault="00CF0D65" w:rsidP="00CF0D65">
      <w:pPr>
        <w:pStyle w:val="isselectedend"/>
      </w:pPr>
      <w:r>
        <w:t>The Claimant had no reason to believe that the representations subsequently made during the upgrade negotiations would prove unreliable.</w:t>
      </w:r>
    </w:p>
    <w:p w14:paraId="2567C53F" w14:textId="77777777" w:rsidR="00CF0D65" w:rsidRDefault="001C3EB3" w:rsidP="00CF0D65">
      <w:r>
        <w:rPr>
          <w:noProof/>
        </w:rPr>
        <w:pict w14:anchorId="65FC7CDF">
          <v:rect id="_x0000_i1031" alt="" style="width:431.9pt;height:.05pt;mso-width-percent:0;mso-height-percent:0;mso-width-percent:0;mso-height-percent:0" o:hrpct="957" o:hralign="center" o:hrstd="t" o:hr="t" fillcolor="#a0a0a0" stroked="f"/>
        </w:pict>
      </w:r>
    </w:p>
    <w:p w14:paraId="1906D895" w14:textId="77777777" w:rsidR="00CF0D65" w:rsidRDefault="00CF0D65" w:rsidP="00CF0D65">
      <w:pPr>
        <w:pStyle w:val="Heading1"/>
      </w:pPr>
      <w:r>
        <w:lastRenderedPageBreak/>
        <w:t>Sales Discussions</w:t>
      </w:r>
    </w:p>
    <w:p w14:paraId="36AF85AD" w14:textId="77777777" w:rsidR="00CF0D65" w:rsidRDefault="00CF0D65" w:rsidP="00CF0D65">
      <w:pPr>
        <w:pStyle w:val="isselectedend"/>
      </w:pPr>
      <w:r>
        <w:t>During discussions concerning the replacement caravan, Haven's representative presented the proposed upgrade as a significant improvement over the existing caravan.</w:t>
      </w:r>
    </w:p>
    <w:p w14:paraId="06A80482" w14:textId="77777777" w:rsidR="00CF0D65" w:rsidRDefault="00CF0D65" w:rsidP="00CF0D65">
      <w:pPr>
        <w:pStyle w:val="isselectedend"/>
      </w:pPr>
      <w:r>
        <w:t>The Claimant's evidence is that the replacement caravan was described as offering a better ownership experience and was represented as an appropriate choice for the Claimant and his family.</w:t>
      </w:r>
    </w:p>
    <w:p w14:paraId="76C1ADB7" w14:textId="77777777" w:rsidR="00CF0D65" w:rsidRDefault="00CF0D65" w:rsidP="00CF0D65">
      <w:pPr>
        <w:pStyle w:val="isselectedend"/>
      </w:pPr>
      <w:r>
        <w:t>These discussions were conducted in circumstances where the Claimant reasonably believed that Haven's representative was providing accurate information upon which he could safely rely.</w:t>
      </w:r>
    </w:p>
    <w:p w14:paraId="7F32320C" w14:textId="77777777" w:rsidR="00CF0D65" w:rsidRDefault="001C3EB3" w:rsidP="00CF0D65">
      <w:r>
        <w:rPr>
          <w:noProof/>
        </w:rPr>
        <w:pict w14:anchorId="224F5533">
          <v:rect id="_x0000_i1030" alt="" style="width:431.9pt;height:.05pt;mso-width-percent:0;mso-height-percent:0;mso-width-percent:0;mso-height-percent:0" o:hrpct="957" o:hralign="center" o:hrstd="t" o:hr="t" fillcolor="#a0a0a0" stroked="f"/>
        </w:pict>
      </w:r>
    </w:p>
    <w:p w14:paraId="43B6FE34" w14:textId="77777777" w:rsidR="00CF0D65" w:rsidRDefault="00CF0D65" w:rsidP="00CF0D65">
      <w:pPr>
        <w:pStyle w:val="Heading1"/>
      </w:pPr>
      <w:r>
        <w:t>The Inspection</w:t>
      </w:r>
    </w:p>
    <w:p w14:paraId="5E42F6DE" w14:textId="77777777" w:rsidR="00CF0D65" w:rsidRDefault="00CF0D65" w:rsidP="00CF0D65">
      <w:pPr>
        <w:pStyle w:val="isselectedend"/>
      </w:pPr>
      <w:r>
        <w:t>Before agreeing to proceed, the Claimant and Mrs Vaughan carried out a detailed inspection of the replacement caravan.</w:t>
      </w:r>
    </w:p>
    <w:p w14:paraId="4A0584A8" w14:textId="77777777" w:rsidR="00CF0D65" w:rsidRDefault="00CF0D65" w:rsidP="00CF0D65">
      <w:pPr>
        <w:pStyle w:val="isselectedend"/>
      </w:pPr>
      <w:r>
        <w:t>Rather than accepting the caravan without question, they carefully examined its condition and identified numerous defects requiring attention.</w:t>
      </w:r>
    </w:p>
    <w:p w14:paraId="50BEEAFC" w14:textId="77777777" w:rsidR="00CF0D65" w:rsidRDefault="00CF0D65" w:rsidP="00CF0D65">
      <w:pPr>
        <w:pStyle w:val="isselectedend"/>
      </w:pPr>
      <w:r>
        <w:t>The Claimant's evidence is that these defects were discussed openly with Haven's sales representative before any agreement was signed.</w:t>
      </w:r>
    </w:p>
    <w:p w14:paraId="4749AA1A" w14:textId="77777777" w:rsidR="00CF0D65" w:rsidRDefault="00CF0D65" w:rsidP="00CF0D65">
      <w:pPr>
        <w:pStyle w:val="isselectedend"/>
      </w:pPr>
      <w:r>
        <w:t>The Claimant made it clear that he was unwilling to purchase the caravan in its existing condition.</w:t>
      </w:r>
    </w:p>
    <w:p w14:paraId="700F7824" w14:textId="77777777" w:rsidR="00CF0D65" w:rsidRDefault="001C3EB3" w:rsidP="00CF0D65">
      <w:r>
        <w:rPr>
          <w:noProof/>
        </w:rPr>
        <w:pict w14:anchorId="5884455D">
          <v:rect id="_x0000_i1029" alt="" style="width:431.9pt;height:.05pt;mso-width-percent:0;mso-height-percent:0;mso-width-percent:0;mso-height-percent:0" o:hrpct="957" o:hralign="center" o:hrstd="t" o:hr="t" fillcolor="#a0a0a0" stroked="f"/>
        </w:pict>
      </w:r>
    </w:p>
    <w:p w14:paraId="1C80EEF9" w14:textId="77777777" w:rsidR="00CF0D65" w:rsidRDefault="00CF0D65" w:rsidP="00CF0D65">
      <w:pPr>
        <w:pStyle w:val="Heading1"/>
      </w:pPr>
      <w:r>
        <w:t>Assurances Given</w:t>
      </w:r>
    </w:p>
    <w:p w14:paraId="195C7D88" w14:textId="77777777" w:rsidR="00CF0D65" w:rsidRDefault="00CF0D65" w:rsidP="00CF0D65">
      <w:pPr>
        <w:pStyle w:val="isselectedend"/>
      </w:pPr>
      <w:r>
        <w:t>The Claimant's evidence is that Haven's representative responded by providing repeated assurances that every defect identified during the inspection would be rectified before the caravan was handed over.</w:t>
      </w:r>
    </w:p>
    <w:p w14:paraId="0C48914B" w14:textId="77777777" w:rsidR="00CF0D65" w:rsidRDefault="00CF0D65" w:rsidP="00CF0D65">
      <w:pPr>
        <w:pStyle w:val="isselectedend"/>
      </w:pPr>
      <w:r>
        <w:t>These assurances were clear and, in the Claimant's recollection, left no doubt that the remedial works would be completed before completion of the transaction.</w:t>
      </w:r>
    </w:p>
    <w:p w14:paraId="56FA9747" w14:textId="77777777" w:rsidR="00CF0D65" w:rsidRDefault="00CF0D65" w:rsidP="00CF0D65">
      <w:pPr>
        <w:pStyle w:val="isselectedend"/>
      </w:pPr>
      <w:r>
        <w:t>The Claimant will say that these assurances were not casual remarks or expressions of future intention.</w:t>
      </w:r>
    </w:p>
    <w:p w14:paraId="668A5F00" w14:textId="77777777" w:rsidR="00CF0D65" w:rsidRDefault="00CF0D65" w:rsidP="00CF0D65">
      <w:pPr>
        <w:pStyle w:val="isselectedend"/>
      </w:pPr>
      <w:r>
        <w:lastRenderedPageBreak/>
        <w:t>They were presented as firm commitments and formed a fundamental part of the negotiations leading to the agreement.</w:t>
      </w:r>
    </w:p>
    <w:p w14:paraId="656B6587" w14:textId="77777777" w:rsidR="00CF0D65" w:rsidRDefault="001C3EB3" w:rsidP="00CF0D65">
      <w:r>
        <w:rPr>
          <w:noProof/>
        </w:rPr>
        <w:pict w14:anchorId="6565F7B2">
          <v:rect id="_x0000_i1028" alt="" style="width:431.9pt;height:.05pt;mso-width-percent:0;mso-height-percent:0;mso-width-percent:0;mso-height-percent:0" o:hrpct="957" o:hralign="center" o:hrstd="t" o:hr="t" fillcolor="#a0a0a0" stroked="f"/>
        </w:pict>
      </w:r>
    </w:p>
    <w:p w14:paraId="6422E6C6" w14:textId="77777777" w:rsidR="00CF0D65" w:rsidRDefault="00CF0D65" w:rsidP="00CF0D65">
      <w:pPr>
        <w:pStyle w:val="Heading1"/>
      </w:pPr>
      <w:r>
        <w:t>Pressure to Proceed</w:t>
      </w:r>
    </w:p>
    <w:p w14:paraId="29FC2800" w14:textId="77777777" w:rsidR="00CF0D65" w:rsidRDefault="00CF0D65" w:rsidP="00CF0D65">
      <w:pPr>
        <w:pStyle w:val="isselectedend"/>
      </w:pPr>
      <w:r>
        <w:t>The Claimant also recalls being informed that there was considerable interest in the replacement caravan from other prospective purchasers.</w:t>
      </w:r>
    </w:p>
    <w:p w14:paraId="49975B52" w14:textId="77777777" w:rsidR="00CF0D65" w:rsidRDefault="00CF0D65" w:rsidP="00CF0D65">
      <w:pPr>
        <w:pStyle w:val="isselectedend"/>
      </w:pPr>
      <w:r>
        <w:t>The effect of these statements was to create a sense of urgency.</w:t>
      </w:r>
    </w:p>
    <w:p w14:paraId="4E973207" w14:textId="77777777" w:rsidR="00CF0D65" w:rsidRDefault="00CF0D65" w:rsidP="00CF0D65">
      <w:pPr>
        <w:pStyle w:val="isselectedend"/>
      </w:pPr>
      <w:r>
        <w:t>The Claimant believed that delaying his decision could result in the caravan being sold to another customer.</w:t>
      </w:r>
    </w:p>
    <w:p w14:paraId="19671D33" w14:textId="77777777" w:rsidR="00CF0D65" w:rsidRDefault="00CF0D65" w:rsidP="00CF0D65">
      <w:pPr>
        <w:pStyle w:val="isselectedend"/>
      </w:pPr>
      <w:r>
        <w:t>The Claimant respectfully submits that this commercial pressure formed part of the circumstances in which the decision to proceed was made.</w:t>
      </w:r>
    </w:p>
    <w:p w14:paraId="23D7DB29" w14:textId="77777777" w:rsidR="00CF0D65" w:rsidRDefault="00CF0D65" w:rsidP="00CF0D65">
      <w:pPr>
        <w:pStyle w:val="isselectedend"/>
      </w:pPr>
      <w:r>
        <w:t>Whether other purchasers genuinely existed is a matter that the Defendant may address.</w:t>
      </w:r>
    </w:p>
    <w:p w14:paraId="2AFF7F20" w14:textId="77777777" w:rsidR="00CF0D65" w:rsidRDefault="00CF0D65" w:rsidP="00CF0D65">
      <w:pPr>
        <w:pStyle w:val="isselectedend"/>
      </w:pPr>
      <w:r>
        <w:t>However, the Claimant's evidence is that the statements influenced his decision-making and reduced the opportunity for further consideration.</w:t>
      </w:r>
    </w:p>
    <w:p w14:paraId="26BCB030" w14:textId="77777777" w:rsidR="00CF0D65" w:rsidRDefault="001C3EB3" w:rsidP="00CF0D65">
      <w:r>
        <w:rPr>
          <w:noProof/>
        </w:rPr>
        <w:pict w14:anchorId="13DC4B9F">
          <v:rect id="_x0000_i1027" alt="" style="width:431.9pt;height:.05pt;mso-width-percent:0;mso-height-percent:0;mso-width-percent:0;mso-height-percent:0" o:hrpct="957" o:hralign="center" o:hrstd="t" o:hr="t" fillcolor="#a0a0a0" stroked="f"/>
        </w:pict>
      </w:r>
    </w:p>
    <w:p w14:paraId="2FBFF8CE" w14:textId="77777777" w:rsidR="00CF0D65" w:rsidRDefault="00CF0D65" w:rsidP="00CF0D65">
      <w:pPr>
        <w:pStyle w:val="Heading1"/>
      </w:pPr>
      <w:r>
        <w:t>Reliance Upon Haven</w:t>
      </w:r>
    </w:p>
    <w:p w14:paraId="72B8C8BB" w14:textId="77777777" w:rsidR="00CF0D65" w:rsidRDefault="00CF0D65" w:rsidP="00CF0D65">
      <w:pPr>
        <w:pStyle w:val="isselectedend"/>
      </w:pPr>
      <w:r>
        <w:t>Throughout these negotiations, the Claimant relied upon the expertise and integrity of Haven's representative.</w:t>
      </w:r>
    </w:p>
    <w:p w14:paraId="35F99C3B" w14:textId="77777777" w:rsidR="00CF0D65" w:rsidRDefault="00CF0D65" w:rsidP="00CF0D65">
      <w:pPr>
        <w:pStyle w:val="isselectedend"/>
      </w:pPr>
      <w:r>
        <w:t>He believed:</w:t>
      </w:r>
    </w:p>
    <w:p w14:paraId="43EB454C" w14:textId="77777777" w:rsidR="00CF0D65" w:rsidRDefault="00CF0D65" w:rsidP="00CF0D65">
      <w:pPr>
        <w:numPr>
          <w:ilvl w:val="0"/>
          <w:numId w:val="44"/>
        </w:numPr>
        <w:spacing w:before="100" w:beforeAutospacing="1" w:after="100" w:afterAutospacing="1" w:line="240" w:lineRule="auto"/>
      </w:pPr>
      <w:r>
        <w:t>the identified defects would be fully rectified;</w:t>
      </w:r>
    </w:p>
    <w:p w14:paraId="33CE417D" w14:textId="77777777" w:rsidR="00CF0D65" w:rsidRDefault="00CF0D65" w:rsidP="00CF0D65">
      <w:pPr>
        <w:numPr>
          <w:ilvl w:val="0"/>
          <w:numId w:val="44"/>
        </w:numPr>
        <w:spacing w:before="100" w:beforeAutospacing="1" w:after="100" w:afterAutospacing="1" w:line="240" w:lineRule="auto"/>
      </w:pPr>
      <w:r>
        <w:t>the caravan would be handed over in the promised condition;</w:t>
      </w:r>
    </w:p>
    <w:p w14:paraId="0AB319D3" w14:textId="77777777" w:rsidR="00CF0D65" w:rsidRDefault="00CF0D65" w:rsidP="00CF0D65">
      <w:pPr>
        <w:numPr>
          <w:ilvl w:val="0"/>
          <w:numId w:val="44"/>
        </w:numPr>
        <w:spacing w:before="100" w:beforeAutospacing="1" w:after="100" w:afterAutospacing="1" w:line="240" w:lineRule="auto"/>
      </w:pPr>
      <w:r>
        <w:t>Haven would honour the commitments made during the negotiations.</w:t>
      </w:r>
    </w:p>
    <w:p w14:paraId="13F27D16" w14:textId="77777777" w:rsidR="00CF0D65" w:rsidRDefault="00CF0D65" w:rsidP="00CF0D65">
      <w:pPr>
        <w:pStyle w:val="isselectedend"/>
      </w:pPr>
      <w:r>
        <w:t>Had those assurances not been given, the Claimant's evidence is that he would not have entered into the agreement on the terms proposed.</w:t>
      </w:r>
    </w:p>
    <w:p w14:paraId="58B568C4" w14:textId="77777777" w:rsidR="00CF0D65" w:rsidRDefault="001C3EB3" w:rsidP="00CF0D65">
      <w:r>
        <w:rPr>
          <w:noProof/>
        </w:rPr>
        <w:pict w14:anchorId="054DD214">
          <v:rect id="_x0000_i1026" alt="" style="width:431.9pt;height:.05pt;mso-width-percent:0;mso-height-percent:0;mso-width-percent:0;mso-height-percent:0" o:hrpct="957" o:hralign="center" o:hrstd="t" o:hr="t" fillcolor="#a0a0a0" stroked="f"/>
        </w:pict>
      </w:r>
    </w:p>
    <w:p w14:paraId="428114C0" w14:textId="77777777" w:rsidR="00CF0D65" w:rsidRDefault="00CF0D65" w:rsidP="00CF0D65">
      <w:pPr>
        <w:pStyle w:val="Heading1"/>
      </w:pPr>
      <w:r>
        <w:lastRenderedPageBreak/>
        <w:t>Significance</w:t>
      </w:r>
    </w:p>
    <w:p w14:paraId="6D05D2A7" w14:textId="77777777" w:rsidR="00CF0D65" w:rsidRDefault="00CF0D65" w:rsidP="00CF0D65">
      <w:pPr>
        <w:pStyle w:val="isselectedend"/>
      </w:pPr>
      <w:r>
        <w:t>The Claimant respectfully submits that the negotiations surrounding the upgrade are central to the determination of this claim.</w:t>
      </w:r>
    </w:p>
    <w:p w14:paraId="136F46C2" w14:textId="77777777" w:rsidR="00CF0D65" w:rsidRDefault="00CF0D65" w:rsidP="00CF0D65">
      <w:pPr>
        <w:pStyle w:val="isselectedend"/>
      </w:pPr>
      <w:r>
        <w:t>This is because they establish:</w:t>
      </w:r>
    </w:p>
    <w:p w14:paraId="2EFA3E25" w14:textId="77777777" w:rsidR="00CF0D65" w:rsidRDefault="00CF0D65" w:rsidP="00CF0D65">
      <w:pPr>
        <w:numPr>
          <w:ilvl w:val="0"/>
          <w:numId w:val="45"/>
        </w:numPr>
        <w:spacing w:before="100" w:beforeAutospacing="1" w:after="100" w:afterAutospacing="1" w:line="240" w:lineRule="auto"/>
      </w:pPr>
      <w:r>
        <w:t>the representations made before the agreement;</w:t>
      </w:r>
    </w:p>
    <w:p w14:paraId="512ED7B9" w14:textId="77777777" w:rsidR="00CF0D65" w:rsidRDefault="00CF0D65" w:rsidP="00CF0D65">
      <w:pPr>
        <w:numPr>
          <w:ilvl w:val="0"/>
          <w:numId w:val="45"/>
        </w:numPr>
        <w:spacing w:before="100" w:beforeAutospacing="1" w:after="100" w:afterAutospacing="1" w:line="240" w:lineRule="auto"/>
      </w:pPr>
      <w:r>
        <w:t>the condition of the caravan at the point of inspection;</w:t>
      </w:r>
    </w:p>
    <w:p w14:paraId="0D16BC96" w14:textId="77777777" w:rsidR="00CF0D65" w:rsidRDefault="00CF0D65" w:rsidP="00CF0D65">
      <w:pPr>
        <w:numPr>
          <w:ilvl w:val="0"/>
          <w:numId w:val="45"/>
        </w:numPr>
        <w:spacing w:before="100" w:beforeAutospacing="1" w:after="100" w:afterAutospacing="1" w:line="240" w:lineRule="auto"/>
      </w:pPr>
      <w:r>
        <w:t>the promises allegedly made by Haven;</w:t>
      </w:r>
    </w:p>
    <w:p w14:paraId="3C4D7AF1" w14:textId="77777777" w:rsidR="00CF0D65" w:rsidRDefault="00CF0D65" w:rsidP="00CF0D65">
      <w:pPr>
        <w:numPr>
          <w:ilvl w:val="0"/>
          <w:numId w:val="45"/>
        </w:numPr>
        <w:spacing w:before="100" w:beforeAutospacing="1" w:after="100" w:afterAutospacing="1" w:line="240" w:lineRule="auto"/>
      </w:pPr>
      <w:r>
        <w:t>the Claimant's reliance upon those promises;</w:t>
      </w:r>
    </w:p>
    <w:p w14:paraId="03724F17" w14:textId="77777777" w:rsidR="00CF0D65" w:rsidRDefault="00CF0D65" w:rsidP="00CF0D65">
      <w:pPr>
        <w:numPr>
          <w:ilvl w:val="0"/>
          <w:numId w:val="45"/>
        </w:numPr>
        <w:spacing w:before="100" w:beforeAutospacing="1" w:after="100" w:afterAutospacing="1" w:line="240" w:lineRule="auto"/>
      </w:pPr>
      <w:r>
        <w:t>the basis upon which the Claimant ultimately decided to proceed.</w:t>
      </w:r>
    </w:p>
    <w:p w14:paraId="5350C92C" w14:textId="77777777" w:rsidR="00CF0D65" w:rsidRDefault="00CF0D65" w:rsidP="00CF0D65">
      <w:pPr>
        <w:pStyle w:val="isselectedend"/>
      </w:pPr>
      <w:r>
        <w:t>These matters underpin the allegations of misrepresentation, breach of contract and failure to deliver the caravan in the condition represented before purchase.</w:t>
      </w:r>
    </w:p>
    <w:p w14:paraId="5D427014" w14:textId="77777777" w:rsidR="00CF0D65" w:rsidRDefault="001C3EB3" w:rsidP="00CF0D65">
      <w:r>
        <w:rPr>
          <w:noProof/>
        </w:rPr>
        <w:pict w14:anchorId="15810F67">
          <v:rect id="_x0000_i1025" alt="" style="width:431.9pt;height:.05pt;mso-width-percent:0;mso-height-percent:0;mso-width-percent:0;mso-height-percent:0" o:hrpct="957" o:hralign="center" o:hrstd="t" o:hr="t" fillcolor="#a0a0a0" stroked="f"/>
        </w:pict>
      </w:r>
    </w:p>
    <w:p w14:paraId="58D299F6" w14:textId="77777777" w:rsidR="00CF0D65" w:rsidRDefault="00CF0D65" w:rsidP="00CF0D65">
      <w:pPr>
        <w:pStyle w:val="Heading1"/>
      </w:pPr>
      <w:r>
        <w:t>Conclusion</w:t>
      </w:r>
    </w:p>
    <w:p w14:paraId="22696562" w14:textId="77777777" w:rsidR="00CF0D65" w:rsidRDefault="00CF0D65" w:rsidP="00CF0D65">
      <w:pPr>
        <w:pStyle w:val="isselectedend"/>
      </w:pPr>
      <w:r>
        <w:t>The Claimant respectfully submits that the upgrade transaction was entered into honestly and in good faith.</w:t>
      </w:r>
    </w:p>
    <w:p w14:paraId="40633379" w14:textId="77777777" w:rsidR="00CF0D65" w:rsidRDefault="00CF0D65" w:rsidP="00CF0D65">
      <w:pPr>
        <w:pStyle w:val="isselectedend"/>
      </w:pPr>
      <w:r>
        <w:t>He relied upon Haven's expertise, experience and assurances.</w:t>
      </w:r>
    </w:p>
    <w:p w14:paraId="38BA7EC0" w14:textId="77777777" w:rsidR="00CF0D65" w:rsidRDefault="00CF0D65" w:rsidP="00CF0D65">
      <w:pPr>
        <w:pStyle w:val="isselectedend"/>
      </w:pPr>
      <w:r>
        <w:t>The evidence will show that those assurances became the foundation upon which the agreement was reached.</w:t>
      </w:r>
    </w:p>
    <w:p w14:paraId="659D64C3" w14:textId="77777777" w:rsidR="00CF0D65" w:rsidRDefault="00CF0D65" w:rsidP="00CF0D65">
      <w:pPr>
        <w:pStyle w:val="NormalWeb"/>
      </w:pPr>
      <w:r>
        <w:t>The dispute that followed arose not because the Claimant changed his expectations, but because, in his case, the commitments made before the agreement were not fulfilled after the agreement had been concluded.</w:t>
      </w:r>
    </w:p>
    <w:p w14:paraId="7C9C10D5" w14:textId="53C0F765" w:rsidR="00065652" w:rsidRPr="00E869D6" w:rsidRDefault="00065652" w:rsidP="00D12CE6">
      <w:pPr>
        <w:pStyle w:val="Heading1"/>
        <w:rPr>
          <w:lang w:val="en-GB"/>
        </w:rPr>
      </w:pPr>
    </w:p>
    <w:sectPr w:rsidR="00065652" w:rsidRPr="00E869D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809028E"/>
    <w:multiLevelType w:val="multilevel"/>
    <w:tmpl w:val="80B64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C2519D"/>
    <w:multiLevelType w:val="multilevel"/>
    <w:tmpl w:val="52223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036550"/>
    <w:multiLevelType w:val="multilevel"/>
    <w:tmpl w:val="F33E3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4C3018"/>
    <w:multiLevelType w:val="multilevel"/>
    <w:tmpl w:val="9F3C4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BB7B22"/>
    <w:multiLevelType w:val="multilevel"/>
    <w:tmpl w:val="0FF80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B27C0B"/>
    <w:multiLevelType w:val="multilevel"/>
    <w:tmpl w:val="F5AC9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6D5887"/>
    <w:multiLevelType w:val="multilevel"/>
    <w:tmpl w:val="E306F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CC12AF"/>
    <w:multiLevelType w:val="multilevel"/>
    <w:tmpl w:val="0AE06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EC6A20"/>
    <w:multiLevelType w:val="multilevel"/>
    <w:tmpl w:val="45EE1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577B14"/>
    <w:multiLevelType w:val="multilevel"/>
    <w:tmpl w:val="F6166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0A0BC0"/>
    <w:multiLevelType w:val="multilevel"/>
    <w:tmpl w:val="E62CB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5A5E01"/>
    <w:multiLevelType w:val="multilevel"/>
    <w:tmpl w:val="24B8E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2A021C"/>
    <w:multiLevelType w:val="multilevel"/>
    <w:tmpl w:val="16A07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7C04E3"/>
    <w:multiLevelType w:val="multilevel"/>
    <w:tmpl w:val="359AB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B048C9"/>
    <w:multiLevelType w:val="multilevel"/>
    <w:tmpl w:val="124A0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3F224D"/>
    <w:multiLevelType w:val="multilevel"/>
    <w:tmpl w:val="134A8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6A5BFE"/>
    <w:multiLevelType w:val="multilevel"/>
    <w:tmpl w:val="C79C6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447597"/>
    <w:multiLevelType w:val="multilevel"/>
    <w:tmpl w:val="F79EE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8962C2"/>
    <w:multiLevelType w:val="multilevel"/>
    <w:tmpl w:val="EAD6D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71283C"/>
    <w:multiLevelType w:val="multilevel"/>
    <w:tmpl w:val="7DF6A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EA5683B"/>
    <w:multiLevelType w:val="multilevel"/>
    <w:tmpl w:val="BD062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B415C7"/>
    <w:multiLevelType w:val="multilevel"/>
    <w:tmpl w:val="6B562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20B3748"/>
    <w:multiLevelType w:val="multilevel"/>
    <w:tmpl w:val="18CE1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4361A1"/>
    <w:multiLevelType w:val="multilevel"/>
    <w:tmpl w:val="3FA8A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84F1433"/>
    <w:multiLevelType w:val="multilevel"/>
    <w:tmpl w:val="26226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C4E7308"/>
    <w:multiLevelType w:val="multilevel"/>
    <w:tmpl w:val="AB1A7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6A1CEE"/>
    <w:multiLevelType w:val="multilevel"/>
    <w:tmpl w:val="1BB67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A187089"/>
    <w:multiLevelType w:val="multilevel"/>
    <w:tmpl w:val="14E4C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B5149F3"/>
    <w:multiLevelType w:val="multilevel"/>
    <w:tmpl w:val="7D0C9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B753141"/>
    <w:multiLevelType w:val="multilevel"/>
    <w:tmpl w:val="B47A23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E7840ED"/>
    <w:multiLevelType w:val="multilevel"/>
    <w:tmpl w:val="08F4D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55474FA"/>
    <w:multiLevelType w:val="multilevel"/>
    <w:tmpl w:val="F7202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6C94582"/>
    <w:multiLevelType w:val="multilevel"/>
    <w:tmpl w:val="9F60D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9341BDD"/>
    <w:multiLevelType w:val="multilevel"/>
    <w:tmpl w:val="24FC6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C5635AE"/>
    <w:multiLevelType w:val="multilevel"/>
    <w:tmpl w:val="4AC60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D1E2F2D"/>
    <w:multiLevelType w:val="multilevel"/>
    <w:tmpl w:val="26421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6530921">
    <w:abstractNumId w:val="8"/>
  </w:num>
  <w:num w:numId="2" w16cid:durableId="1257327802">
    <w:abstractNumId w:val="6"/>
  </w:num>
  <w:num w:numId="3" w16cid:durableId="131681552">
    <w:abstractNumId w:val="5"/>
  </w:num>
  <w:num w:numId="4" w16cid:durableId="1141768692">
    <w:abstractNumId w:val="4"/>
  </w:num>
  <w:num w:numId="5" w16cid:durableId="677733482">
    <w:abstractNumId w:val="7"/>
  </w:num>
  <w:num w:numId="6" w16cid:durableId="254217502">
    <w:abstractNumId w:val="3"/>
  </w:num>
  <w:num w:numId="7" w16cid:durableId="315570899">
    <w:abstractNumId w:val="2"/>
  </w:num>
  <w:num w:numId="8" w16cid:durableId="1989550323">
    <w:abstractNumId w:val="1"/>
  </w:num>
  <w:num w:numId="9" w16cid:durableId="1168518883">
    <w:abstractNumId w:val="0"/>
  </w:num>
  <w:num w:numId="10" w16cid:durableId="1255045538">
    <w:abstractNumId w:val="15"/>
  </w:num>
  <w:num w:numId="11" w16cid:durableId="1589925946">
    <w:abstractNumId w:val="13"/>
  </w:num>
  <w:num w:numId="12" w16cid:durableId="737902588">
    <w:abstractNumId w:val="43"/>
  </w:num>
  <w:num w:numId="13" w16cid:durableId="838159827">
    <w:abstractNumId w:val="28"/>
  </w:num>
  <w:num w:numId="14" w16cid:durableId="1504320268">
    <w:abstractNumId w:val="38"/>
  </w:num>
  <w:num w:numId="15" w16cid:durableId="1014579565">
    <w:abstractNumId w:val="25"/>
  </w:num>
  <w:num w:numId="16" w16cid:durableId="458645626">
    <w:abstractNumId w:val="40"/>
  </w:num>
  <w:num w:numId="17" w16cid:durableId="1175419064">
    <w:abstractNumId w:val="37"/>
  </w:num>
  <w:num w:numId="18" w16cid:durableId="490295175">
    <w:abstractNumId w:val="9"/>
  </w:num>
  <w:num w:numId="19" w16cid:durableId="1865898292">
    <w:abstractNumId w:val="32"/>
  </w:num>
  <w:num w:numId="20" w16cid:durableId="649362460">
    <w:abstractNumId w:val="17"/>
  </w:num>
  <w:num w:numId="21" w16cid:durableId="241912166">
    <w:abstractNumId w:val="34"/>
  </w:num>
  <w:num w:numId="22" w16cid:durableId="665135896">
    <w:abstractNumId w:val="19"/>
  </w:num>
  <w:num w:numId="23" w16cid:durableId="1547332273">
    <w:abstractNumId w:val="18"/>
  </w:num>
  <w:num w:numId="24" w16cid:durableId="1963414123">
    <w:abstractNumId w:val="24"/>
  </w:num>
  <w:num w:numId="25" w16cid:durableId="1221743859">
    <w:abstractNumId w:val="20"/>
  </w:num>
  <w:num w:numId="26" w16cid:durableId="917790561">
    <w:abstractNumId w:val="44"/>
  </w:num>
  <w:num w:numId="27" w16cid:durableId="959993196">
    <w:abstractNumId w:val="12"/>
  </w:num>
  <w:num w:numId="28" w16cid:durableId="2126579604">
    <w:abstractNumId w:val="16"/>
  </w:num>
  <w:num w:numId="29" w16cid:durableId="777992683">
    <w:abstractNumId w:val="14"/>
  </w:num>
  <w:num w:numId="30" w16cid:durableId="704451991">
    <w:abstractNumId w:val="33"/>
  </w:num>
  <w:num w:numId="31" w16cid:durableId="2087918919">
    <w:abstractNumId w:val="27"/>
  </w:num>
  <w:num w:numId="32" w16cid:durableId="1992171367">
    <w:abstractNumId w:val="29"/>
  </w:num>
  <w:num w:numId="33" w16cid:durableId="2089686549">
    <w:abstractNumId w:val="23"/>
  </w:num>
  <w:num w:numId="34" w16cid:durableId="1906066301">
    <w:abstractNumId w:val="39"/>
  </w:num>
  <w:num w:numId="35" w16cid:durableId="2100978689">
    <w:abstractNumId w:val="10"/>
  </w:num>
  <w:num w:numId="36" w16cid:durableId="1302614813">
    <w:abstractNumId w:val="26"/>
  </w:num>
  <w:num w:numId="37" w16cid:durableId="1186943014">
    <w:abstractNumId w:val="42"/>
  </w:num>
  <w:num w:numId="38" w16cid:durableId="1251112537">
    <w:abstractNumId w:val="21"/>
  </w:num>
  <w:num w:numId="39" w16cid:durableId="1660647025">
    <w:abstractNumId w:val="11"/>
  </w:num>
  <w:num w:numId="40" w16cid:durableId="1191186061">
    <w:abstractNumId w:val="31"/>
  </w:num>
  <w:num w:numId="41" w16cid:durableId="1999379411">
    <w:abstractNumId w:val="41"/>
  </w:num>
  <w:num w:numId="42" w16cid:durableId="1556772685">
    <w:abstractNumId w:val="35"/>
  </w:num>
  <w:num w:numId="43" w16cid:durableId="31004509">
    <w:abstractNumId w:val="22"/>
  </w:num>
  <w:num w:numId="44" w16cid:durableId="120345026">
    <w:abstractNumId w:val="36"/>
  </w:num>
  <w:num w:numId="45" w16cid:durableId="456336299">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1"/>
  <w:doNotDisplayPageBoundarie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6086"/>
    <w:rsid w:val="0006063C"/>
    <w:rsid w:val="00065652"/>
    <w:rsid w:val="00101FD5"/>
    <w:rsid w:val="00121F56"/>
    <w:rsid w:val="00123C14"/>
    <w:rsid w:val="0015074B"/>
    <w:rsid w:val="00151F0D"/>
    <w:rsid w:val="001C3EB3"/>
    <w:rsid w:val="00270C93"/>
    <w:rsid w:val="0029639D"/>
    <w:rsid w:val="00326F90"/>
    <w:rsid w:val="00463B81"/>
    <w:rsid w:val="004E14A4"/>
    <w:rsid w:val="00654169"/>
    <w:rsid w:val="006B79A3"/>
    <w:rsid w:val="009D5F4F"/>
    <w:rsid w:val="00AA1D8D"/>
    <w:rsid w:val="00B25513"/>
    <w:rsid w:val="00B47730"/>
    <w:rsid w:val="00BE7191"/>
    <w:rsid w:val="00CB0664"/>
    <w:rsid w:val="00CF0D65"/>
    <w:rsid w:val="00D12CE6"/>
    <w:rsid w:val="00E23B18"/>
    <w:rsid w:val="00E869D6"/>
    <w:rsid w:val="00F86316"/>
    <w:rsid w:val="00FC693F"/>
    <w:rsid w:val="00FF00F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700328"/>
  <w14:defaultImageDpi w14:val="300"/>
  <w15:docId w15:val="{9DE38AAB-914A-5E40-91EE-B601E08BD0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sselectedend">
    <w:name w:val="isselectedend"/>
    <w:basedOn w:val="Normal"/>
    <w:rsid w:val="00D12CE6"/>
    <w:pPr>
      <w:spacing w:before="100" w:beforeAutospacing="1" w:after="100" w:afterAutospacing="1" w:line="240" w:lineRule="auto"/>
    </w:pPr>
    <w:rPr>
      <w:rFonts w:ascii="Times New Roman" w:eastAsia="Times New Roman" w:hAnsi="Times New Roman" w:cs="Times New Roman"/>
      <w:sz w:val="24"/>
      <w:szCs w:val="24"/>
      <w:lang w:val="en-GB" w:eastAsia="zh-CN"/>
    </w:rPr>
  </w:style>
  <w:style w:type="paragraph" w:styleId="NormalWeb">
    <w:name w:val="Normal (Web)"/>
    <w:basedOn w:val="Normal"/>
    <w:uiPriority w:val="99"/>
    <w:semiHidden/>
    <w:unhideWhenUsed/>
    <w:rsid w:val="00151F0D"/>
    <w:pPr>
      <w:spacing w:before="100" w:beforeAutospacing="1" w:after="100" w:afterAutospacing="1" w:line="240" w:lineRule="auto"/>
    </w:pPr>
    <w:rPr>
      <w:rFonts w:ascii="Times New Roman" w:eastAsia="Times New Roman" w:hAnsi="Times New Roman" w:cs="Times New Roman"/>
      <w:sz w:val="24"/>
      <w:szCs w:val="24"/>
      <w:lang w:val="en-GB"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8149609">
      <w:bodyDiv w:val="1"/>
      <w:marLeft w:val="0"/>
      <w:marRight w:val="0"/>
      <w:marTop w:val="0"/>
      <w:marBottom w:val="0"/>
      <w:divBdr>
        <w:top w:val="none" w:sz="0" w:space="0" w:color="auto"/>
        <w:left w:val="none" w:sz="0" w:space="0" w:color="auto"/>
        <w:bottom w:val="none" w:sz="0" w:space="0" w:color="auto"/>
        <w:right w:val="none" w:sz="0" w:space="0" w:color="auto"/>
      </w:divBdr>
      <w:divsChild>
        <w:div w:id="1257716573">
          <w:marLeft w:val="0"/>
          <w:marRight w:val="0"/>
          <w:marTop w:val="0"/>
          <w:marBottom w:val="0"/>
          <w:divBdr>
            <w:top w:val="none" w:sz="0" w:space="0" w:color="auto"/>
            <w:left w:val="none" w:sz="0" w:space="0" w:color="auto"/>
            <w:bottom w:val="none" w:sz="0" w:space="0" w:color="auto"/>
            <w:right w:val="none" w:sz="0" w:space="0" w:color="auto"/>
          </w:divBdr>
        </w:div>
        <w:div w:id="1746028261">
          <w:marLeft w:val="0"/>
          <w:marRight w:val="0"/>
          <w:marTop w:val="0"/>
          <w:marBottom w:val="0"/>
          <w:divBdr>
            <w:top w:val="none" w:sz="0" w:space="0" w:color="auto"/>
            <w:left w:val="none" w:sz="0" w:space="0" w:color="auto"/>
            <w:bottom w:val="none" w:sz="0" w:space="0" w:color="auto"/>
            <w:right w:val="none" w:sz="0" w:space="0" w:color="auto"/>
          </w:divBdr>
        </w:div>
        <w:div w:id="1495492928">
          <w:marLeft w:val="0"/>
          <w:marRight w:val="0"/>
          <w:marTop w:val="0"/>
          <w:marBottom w:val="0"/>
          <w:divBdr>
            <w:top w:val="none" w:sz="0" w:space="0" w:color="auto"/>
            <w:left w:val="none" w:sz="0" w:space="0" w:color="auto"/>
            <w:bottom w:val="none" w:sz="0" w:space="0" w:color="auto"/>
            <w:right w:val="none" w:sz="0" w:space="0" w:color="auto"/>
          </w:divBdr>
        </w:div>
        <w:div w:id="1424914733">
          <w:marLeft w:val="0"/>
          <w:marRight w:val="0"/>
          <w:marTop w:val="0"/>
          <w:marBottom w:val="0"/>
          <w:divBdr>
            <w:top w:val="none" w:sz="0" w:space="0" w:color="auto"/>
            <w:left w:val="none" w:sz="0" w:space="0" w:color="auto"/>
            <w:bottom w:val="none" w:sz="0" w:space="0" w:color="auto"/>
            <w:right w:val="none" w:sz="0" w:space="0" w:color="auto"/>
          </w:divBdr>
        </w:div>
        <w:div w:id="1571114059">
          <w:marLeft w:val="0"/>
          <w:marRight w:val="0"/>
          <w:marTop w:val="0"/>
          <w:marBottom w:val="0"/>
          <w:divBdr>
            <w:top w:val="none" w:sz="0" w:space="0" w:color="auto"/>
            <w:left w:val="none" w:sz="0" w:space="0" w:color="auto"/>
            <w:bottom w:val="none" w:sz="0" w:space="0" w:color="auto"/>
            <w:right w:val="none" w:sz="0" w:space="0" w:color="auto"/>
          </w:divBdr>
        </w:div>
        <w:div w:id="1932002485">
          <w:marLeft w:val="0"/>
          <w:marRight w:val="0"/>
          <w:marTop w:val="0"/>
          <w:marBottom w:val="0"/>
          <w:divBdr>
            <w:top w:val="none" w:sz="0" w:space="0" w:color="auto"/>
            <w:left w:val="none" w:sz="0" w:space="0" w:color="auto"/>
            <w:bottom w:val="none" w:sz="0" w:space="0" w:color="auto"/>
            <w:right w:val="none" w:sz="0" w:space="0" w:color="auto"/>
          </w:divBdr>
        </w:div>
      </w:divsChild>
    </w:div>
    <w:div w:id="253169922">
      <w:bodyDiv w:val="1"/>
      <w:marLeft w:val="0"/>
      <w:marRight w:val="0"/>
      <w:marTop w:val="0"/>
      <w:marBottom w:val="0"/>
      <w:divBdr>
        <w:top w:val="none" w:sz="0" w:space="0" w:color="auto"/>
        <w:left w:val="none" w:sz="0" w:space="0" w:color="auto"/>
        <w:bottom w:val="none" w:sz="0" w:space="0" w:color="auto"/>
        <w:right w:val="none" w:sz="0" w:space="0" w:color="auto"/>
      </w:divBdr>
      <w:divsChild>
        <w:div w:id="1033649102">
          <w:marLeft w:val="0"/>
          <w:marRight w:val="0"/>
          <w:marTop w:val="0"/>
          <w:marBottom w:val="0"/>
          <w:divBdr>
            <w:top w:val="none" w:sz="0" w:space="0" w:color="auto"/>
            <w:left w:val="none" w:sz="0" w:space="0" w:color="auto"/>
            <w:bottom w:val="none" w:sz="0" w:space="0" w:color="auto"/>
            <w:right w:val="none" w:sz="0" w:space="0" w:color="auto"/>
          </w:divBdr>
        </w:div>
        <w:div w:id="1641155281">
          <w:marLeft w:val="0"/>
          <w:marRight w:val="0"/>
          <w:marTop w:val="0"/>
          <w:marBottom w:val="0"/>
          <w:divBdr>
            <w:top w:val="none" w:sz="0" w:space="0" w:color="auto"/>
            <w:left w:val="none" w:sz="0" w:space="0" w:color="auto"/>
            <w:bottom w:val="none" w:sz="0" w:space="0" w:color="auto"/>
            <w:right w:val="none" w:sz="0" w:space="0" w:color="auto"/>
          </w:divBdr>
        </w:div>
        <w:div w:id="110512381">
          <w:marLeft w:val="0"/>
          <w:marRight w:val="0"/>
          <w:marTop w:val="0"/>
          <w:marBottom w:val="0"/>
          <w:divBdr>
            <w:top w:val="none" w:sz="0" w:space="0" w:color="auto"/>
            <w:left w:val="none" w:sz="0" w:space="0" w:color="auto"/>
            <w:bottom w:val="none" w:sz="0" w:space="0" w:color="auto"/>
            <w:right w:val="none" w:sz="0" w:space="0" w:color="auto"/>
          </w:divBdr>
        </w:div>
        <w:div w:id="1114597048">
          <w:marLeft w:val="0"/>
          <w:marRight w:val="0"/>
          <w:marTop w:val="0"/>
          <w:marBottom w:val="0"/>
          <w:divBdr>
            <w:top w:val="none" w:sz="0" w:space="0" w:color="auto"/>
            <w:left w:val="none" w:sz="0" w:space="0" w:color="auto"/>
            <w:bottom w:val="none" w:sz="0" w:space="0" w:color="auto"/>
            <w:right w:val="none" w:sz="0" w:space="0" w:color="auto"/>
          </w:divBdr>
        </w:div>
        <w:div w:id="1285771570">
          <w:marLeft w:val="0"/>
          <w:marRight w:val="0"/>
          <w:marTop w:val="0"/>
          <w:marBottom w:val="0"/>
          <w:divBdr>
            <w:top w:val="none" w:sz="0" w:space="0" w:color="auto"/>
            <w:left w:val="none" w:sz="0" w:space="0" w:color="auto"/>
            <w:bottom w:val="none" w:sz="0" w:space="0" w:color="auto"/>
            <w:right w:val="none" w:sz="0" w:space="0" w:color="auto"/>
          </w:divBdr>
        </w:div>
        <w:div w:id="410274075">
          <w:marLeft w:val="0"/>
          <w:marRight w:val="0"/>
          <w:marTop w:val="0"/>
          <w:marBottom w:val="0"/>
          <w:divBdr>
            <w:top w:val="none" w:sz="0" w:space="0" w:color="auto"/>
            <w:left w:val="none" w:sz="0" w:space="0" w:color="auto"/>
            <w:bottom w:val="none" w:sz="0" w:space="0" w:color="auto"/>
            <w:right w:val="none" w:sz="0" w:space="0" w:color="auto"/>
          </w:divBdr>
        </w:div>
        <w:div w:id="330528256">
          <w:marLeft w:val="0"/>
          <w:marRight w:val="0"/>
          <w:marTop w:val="0"/>
          <w:marBottom w:val="0"/>
          <w:divBdr>
            <w:top w:val="none" w:sz="0" w:space="0" w:color="auto"/>
            <w:left w:val="none" w:sz="0" w:space="0" w:color="auto"/>
            <w:bottom w:val="none" w:sz="0" w:space="0" w:color="auto"/>
            <w:right w:val="none" w:sz="0" w:space="0" w:color="auto"/>
          </w:divBdr>
        </w:div>
      </w:divsChild>
    </w:div>
    <w:div w:id="340934633">
      <w:bodyDiv w:val="1"/>
      <w:marLeft w:val="0"/>
      <w:marRight w:val="0"/>
      <w:marTop w:val="0"/>
      <w:marBottom w:val="0"/>
      <w:divBdr>
        <w:top w:val="none" w:sz="0" w:space="0" w:color="auto"/>
        <w:left w:val="none" w:sz="0" w:space="0" w:color="auto"/>
        <w:bottom w:val="none" w:sz="0" w:space="0" w:color="auto"/>
        <w:right w:val="none" w:sz="0" w:space="0" w:color="auto"/>
      </w:divBdr>
      <w:divsChild>
        <w:div w:id="2147307287">
          <w:marLeft w:val="0"/>
          <w:marRight w:val="0"/>
          <w:marTop w:val="0"/>
          <w:marBottom w:val="0"/>
          <w:divBdr>
            <w:top w:val="none" w:sz="0" w:space="0" w:color="auto"/>
            <w:left w:val="none" w:sz="0" w:space="0" w:color="auto"/>
            <w:bottom w:val="none" w:sz="0" w:space="0" w:color="auto"/>
            <w:right w:val="none" w:sz="0" w:space="0" w:color="auto"/>
          </w:divBdr>
        </w:div>
        <w:div w:id="1209148547">
          <w:marLeft w:val="0"/>
          <w:marRight w:val="0"/>
          <w:marTop w:val="0"/>
          <w:marBottom w:val="0"/>
          <w:divBdr>
            <w:top w:val="none" w:sz="0" w:space="0" w:color="auto"/>
            <w:left w:val="none" w:sz="0" w:space="0" w:color="auto"/>
            <w:bottom w:val="none" w:sz="0" w:space="0" w:color="auto"/>
            <w:right w:val="none" w:sz="0" w:space="0" w:color="auto"/>
          </w:divBdr>
        </w:div>
        <w:div w:id="1255741599">
          <w:marLeft w:val="0"/>
          <w:marRight w:val="0"/>
          <w:marTop w:val="0"/>
          <w:marBottom w:val="0"/>
          <w:divBdr>
            <w:top w:val="none" w:sz="0" w:space="0" w:color="auto"/>
            <w:left w:val="none" w:sz="0" w:space="0" w:color="auto"/>
            <w:bottom w:val="none" w:sz="0" w:space="0" w:color="auto"/>
            <w:right w:val="none" w:sz="0" w:space="0" w:color="auto"/>
          </w:divBdr>
        </w:div>
        <w:div w:id="484400845">
          <w:marLeft w:val="0"/>
          <w:marRight w:val="0"/>
          <w:marTop w:val="0"/>
          <w:marBottom w:val="0"/>
          <w:divBdr>
            <w:top w:val="none" w:sz="0" w:space="0" w:color="auto"/>
            <w:left w:val="none" w:sz="0" w:space="0" w:color="auto"/>
            <w:bottom w:val="none" w:sz="0" w:space="0" w:color="auto"/>
            <w:right w:val="none" w:sz="0" w:space="0" w:color="auto"/>
          </w:divBdr>
        </w:div>
        <w:div w:id="436406635">
          <w:marLeft w:val="0"/>
          <w:marRight w:val="0"/>
          <w:marTop w:val="0"/>
          <w:marBottom w:val="0"/>
          <w:divBdr>
            <w:top w:val="none" w:sz="0" w:space="0" w:color="auto"/>
            <w:left w:val="none" w:sz="0" w:space="0" w:color="auto"/>
            <w:bottom w:val="none" w:sz="0" w:space="0" w:color="auto"/>
            <w:right w:val="none" w:sz="0" w:space="0" w:color="auto"/>
          </w:divBdr>
        </w:div>
        <w:div w:id="1633897784">
          <w:marLeft w:val="0"/>
          <w:marRight w:val="0"/>
          <w:marTop w:val="0"/>
          <w:marBottom w:val="0"/>
          <w:divBdr>
            <w:top w:val="none" w:sz="0" w:space="0" w:color="auto"/>
            <w:left w:val="none" w:sz="0" w:space="0" w:color="auto"/>
            <w:bottom w:val="none" w:sz="0" w:space="0" w:color="auto"/>
            <w:right w:val="none" w:sz="0" w:space="0" w:color="auto"/>
          </w:divBdr>
        </w:div>
        <w:div w:id="456878405">
          <w:marLeft w:val="0"/>
          <w:marRight w:val="0"/>
          <w:marTop w:val="0"/>
          <w:marBottom w:val="0"/>
          <w:divBdr>
            <w:top w:val="none" w:sz="0" w:space="0" w:color="auto"/>
            <w:left w:val="none" w:sz="0" w:space="0" w:color="auto"/>
            <w:bottom w:val="none" w:sz="0" w:space="0" w:color="auto"/>
            <w:right w:val="none" w:sz="0" w:space="0" w:color="auto"/>
          </w:divBdr>
        </w:div>
      </w:divsChild>
    </w:div>
    <w:div w:id="498470120">
      <w:bodyDiv w:val="1"/>
      <w:marLeft w:val="0"/>
      <w:marRight w:val="0"/>
      <w:marTop w:val="0"/>
      <w:marBottom w:val="0"/>
      <w:divBdr>
        <w:top w:val="none" w:sz="0" w:space="0" w:color="auto"/>
        <w:left w:val="none" w:sz="0" w:space="0" w:color="auto"/>
        <w:bottom w:val="none" w:sz="0" w:space="0" w:color="auto"/>
        <w:right w:val="none" w:sz="0" w:space="0" w:color="auto"/>
      </w:divBdr>
      <w:divsChild>
        <w:div w:id="1452289097">
          <w:marLeft w:val="0"/>
          <w:marRight w:val="0"/>
          <w:marTop w:val="0"/>
          <w:marBottom w:val="0"/>
          <w:divBdr>
            <w:top w:val="none" w:sz="0" w:space="0" w:color="auto"/>
            <w:left w:val="none" w:sz="0" w:space="0" w:color="auto"/>
            <w:bottom w:val="none" w:sz="0" w:space="0" w:color="auto"/>
            <w:right w:val="none" w:sz="0" w:space="0" w:color="auto"/>
          </w:divBdr>
        </w:div>
        <w:div w:id="1190413419">
          <w:marLeft w:val="0"/>
          <w:marRight w:val="0"/>
          <w:marTop w:val="0"/>
          <w:marBottom w:val="0"/>
          <w:divBdr>
            <w:top w:val="none" w:sz="0" w:space="0" w:color="auto"/>
            <w:left w:val="none" w:sz="0" w:space="0" w:color="auto"/>
            <w:bottom w:val="none" w:sz="0" w:space="0" w:color="auto"/>
            <w:right w:val="none" w:sz="0" w:space="0" w:color="auto"/>
          </w:divBdr>
        </w:div>
        <w:div w:id="1497840302">
          <w:marLeft w:val="0"/>
          <w:marRight w:val="0"/>
          <w:marTop w:val="0"/>
          <w:marBottom w:val="0"/>
          <w:divBdr>
            <w:top w:val="none" w:sz="0" w:space="0" w:color="auto"/>
            <w:left w:val="none" w:sz="0" w:space="0" w:color="auto"/>
            <w:bottom w:val="none" w:sz="0" w:space="0" w:color="auto"/>
            <w:right w:val="none" w:sz="0" w:space="0" w:color="auto"/>
          </w:divBdr>
        </w:div>
        <w:div w:id="1072846428">
          <w:marLeft w:val="0"/>
          <w:marRight w:val="0"/>
          <w:marTop w:val="0"/>
          <w:marBottom w:val="0"/>
          <w:divBdr>
            <w:top w:val="none" w:sz="0" w:space="0" w:color="auto"/>
            <w:left w:val="none" w:sz="0" w:space="0" w:color="auto"/>
            <w:bottom w:val="none" w:sz="0" w:space="0" w:color="auto"/>
            <w:right w:val="none" w:sz="0" w:space="0" w:color="auto"/>
          </w:divBdr>
        </w:div>
      </w:divsChild>
    </w:div>
    <w:div w:id="553932743">
      <w:bodyDiv w:val="1"/>
      <w:marLeft w:val="0"/>
      <w:marRight w:val="0"/>
      <w:marTop w:val="0"/>
      <w:marBottom w:val="0"/>
      <w:divBdr>
        <w:top w:val="none" w:sz="0" w:space="0" w:color="auto"/>
        <w:left w:val="none" w:sz="0" w:space="0" w:color="auto"/>
        <w:bottom w:val="none" w:sz="0" w:space="0" w:color="auto"/>
        <w:right w:val="none" w:sz="0" w:space="0" w:color="auto"/>
      </w:divBdr>
      <w:divsChild>
        <w:div w:id="231813237">
          <w:marLeft w:val="0"/>
          <w:marRight w:val="0"/>
          <w:marTop w:val="0"/>
          <w:marBottom w:val="0"/>
          <w:divBdr>
            <w:top w:val="none" w:sz="0" w:space="0" w:color="auto"/>
            <w:left w:val="none" w:sz="0" w:space="0" w:color="auto"/>
            <w:bottom w:val="none" w:sz="0" w:space="0" w:color="auto"/>
            <w:right w:val="none" w:sz="0" w:space="0" w:color="auto"/>
          </w:divBdr>
        </w:div>
        <w:div w:id="540678323">
          <w:marLeft w:val="0"/>
          <w:marRight w:val="0"/>
          <w:marTop w:val="0"/>
          <w:marBottom w:val="0"/>
          <w:divBdr>
            <w:top w:val="none" w:sz="0" w:space="0" w:color="auto"/>
            <w:left w:val="none" w:sz="0" w:space="0" w:color="auto"/>
            <w:bottom w:val="none" w:sz="0" w:space="0" w:color="auto"/>
            <w:right w:val="none" w:sz="0" w:space="0" w:color="auto"/>
          </w:divBdr>
        </w:div>
        <w:div w:id="705375804">
          <w:marLeft w:val="0"/>
          <w:marRight w:val="0"/>
          <w:marTop w:val="0"/>
          <w:marBottom w:val="0"/>
          <w:divBdr>
            <w:top w:val="none" w:sz="0" w:space="0" w:color="auto"/>
            <w:left w:val="none" w:sz="0" w:space="0" w:color="auto"/>
            <w:bottom w:val="none" w:sz="0" w:space="0" w:color="auto"/>
            <w:right w:val="none" w:sz="0" w:space="0" w:color="auto"/>
          </w:divBdr>
        </w:div>
        <w:div w:id="1425494552">
          <w:marLeft w:val="0"/>
          <w:marRight w:val="0"/>
          <w:marTop w:val="0"/>
          <w:marBottom w:val="0"/>
          <w:divBdr>
            <w:top w:val="none" w:sz="0" w:space="0" w:color="auto"/>
            <w:left w:val="none" w:sz="0" w:space="0" w:color="auto"/>
            <w:bottom w:val="none" w:sz="0" w:space="0" w:color="auto"/>
            <w:right w:val="none" w:sz="0" w:space="0" w:color="auto"/>
          </w:divBdr>
        </w:div>
        <w:div w:id="1917352534">
          <w:marLeft w:val="0"/>
          <w:marRight w:val="0"/>
          <w:marTop w:val="0"/>
          <w:marBottom w:val="0"/>
          <w:divBdr>
            <w:top w:val="none" w:sz="0" w:space="0" w:color="auto"/>
            <w:left w:val="none" w:sz="0" w:space="0" w:color="auto"/>
            <w:bottom w:val="none" w:sz="0" w:space="0" w:color="auto"/>
            <w:right w:val="none" w:sz="0" w:space="0" w:color="auto"/>
          </w:divBdr>
        </w:div>
        <w:div w:id="1797260945">
          <w:marLeft w:val="0"/>
          <w:marRight w:val="0"/>
          <w:marTop w:val="0"/>
          <w:marBottom w:val="0"/>
          <w:divBdr>
            <w:top w:val="none" w:sz="0" w:space="0" w:color="auto"/>
            <w:left w:val="none" w:sz="0" w:space="0" w:color="auto"/>
            <w:bottom w:val="none" w:sz="0" w:space="0" w:color="auto"/>
            <w:right w:val="none" w:sz="0" w:space="0" w:color="auto"/>
          </w:divBdr>
        </w:div>
        <w:div w:id="1448618609">
          <w:marLeft w:val="0"/>
          <w:marRight w:val="0"/>
          <w:marTop w:val="0"/>
          <w:marBottom w:val="0"/>
          <w:divBdr>
            <w:top w:val="none" w:sz="0" w:space="0" w:color="auto"/>
            <w:left w:val="none" w:sz="0" w:space="0" w:color="auto"/>
            <w:bottom w:val="none" w:sz="0" w:space="0" w:color="auto"/>
            <w:right w:val="none" w:sz="0" w:space="0" w:color="auto"/>
          </w:divBdr>
        </w:div>
        <w:div w:id="585774802">
          <w:marLeft w:val="0"/>
          <w:marRight w:val="0"/>
          <w:marTop w:val="0"/>
          <w:marBottom w:val="0"/>
          <w:divBdr>
            <w:top w:val="none" w:sz="0" w:space="0" w:color="auto"/>
            <w:left w:val="none" w:sz="0" w:space="0" w:color="auto"/>
            <w:bottom w:val="none" w:sz="0" w:space="0" w:color="auto"/>
            <w:right w:val="none" w:sz="0" w:space="0" w:color="auto"/>
          </w:divBdr>
        </w:div>
      </w:divsChild>
    </w:div>
    <w:div w:id="856388165">
      <w:bodyDiv w:val="1"/>
      <w:marLeft w:val="0"/>
      <w:marRight w:val="0"/>
      <w:marTop w:val="0"/>
      <w:marBottom w:val="0"/>
      <w:divBdr>
        <w:top w:val="none" w:sz="0" w:space="0" w:color="auto"/>
        <w:left w:val="none" w:sz="0" w:space="0" w:color="auto"/>
        <w:bottom w:val="none" w:sz="0" w:space="0" w:color="auto"/>
        <w:right w:val="none" w:sz="0" w:space="0" w:color="auto"/>
      </w:divBdr>
      <w:divsChild>
        <w:div w:id="119148270">
          <w:marLeft w:val="0"/>
          <w:marRight w:val="0"/>
          <w:marTop w:val="0"/>
          <w:marBottom w:val="0"/>
          <w:divBdr>
            <w:top w:val="none" w:sz="0" w:space="0" w:color="auto"/>
            <w:left w:val="none" w:sz="0" w:space="0" w:color="auto"/>
            <w:bottom w:val="none" w:sz="0" w:space="0" w:color="auto"/>
            <w:right w:val="none" w:sz="0" w:space="0" w:color="auto"/>
          </w:divBdr>
        </w:div>
        <w:div w:id="1175454740">
          <w:marLeft w:val="0"/>
          <w:marRight w:val="0"/>
          <w:marTop w:val="0"/>
          <w:marBottom w:val="0"/>
          <w:divBdr>
            <w:top w:val="none" w:sz="0" w:space="0" w:color="auto"/>
            <w:left w:val="none" w:sz="0" w:space="0" w:color="auto"/>
            <w:bottom w:val="none" w:sz="0" w:space="0" w:color="auto"/>
            <w:right w:val="none" w:sz="0" w:space="0" w:color="auto"/>
          </w:divBdr>
        </w:div>
        <w:div w:id="1825972912">
          <w:marLeft w:val="0"/>
          <w:marRight w:val="0"/>
          <w:marTop w:val="0"/>
          <w:marBottom w:val="0"/>
          <w:divBdr>
            <w:top w:val="none" w:sz="0" w:space="0" w:color="auto"/>
            <w:left w:val="none" w:sz="0" w:space="0" w:color="auto"/>
            <w:bottom w:val="none" w:sz="0" w:space="0" w:color="auto"/>
            <w:right w:val="none" w:sz="0" w:space="0" w:color="auto"/>
          </w:divBdr>
        </w:div>
        <w:div w:id="1308627129">
          <w:marLeft w:val="0"/>
          <w:marRight w:val="0"/>
          <w:marTop w:val="0"/>
          <w:marBottom w:val="0"/>
          <w:divBdr>
            <w:top w:val="none" w:sz="0" w:space="0" w:color="auto"/>
            <w:left w:val="none" w:sz="0" w:space="0" w:color="auto"/>
            <w:bottom w:val="none" w:sz="0" w:space="0" w:color="auto"/>
            <w:right w:val="none" w:sz="0" w:space="0" w:color="auto"/>
          </w:divBdr>
        </w:div>
        <w:div w:id="604118400">
          <w:marLeft w:val="0"/>
          <w:marRight w:val="0"/>
          <w:marTop w:val="0"/>
          <w:marBottom w:val="0"/>
          <w:divBdr>
            <w:top w:val="none" w:sz="0" w:space="0" w:color="auto"/>
            <w:left w:val="none" w:sz="0" w:space="0" w:color="auto"/>
            <w:bottom w:val="none" w:sz="0" w:space="0" w:color="auto"/>
            <w:right w:val="none" w:sz="0" w:space="0" w:color="auto"/>
          </w:divBdr>
        </w:div>
        <w:div w:id="940526567">
          <w:marLeft w:val="0"/>
          <w:marRight w:val="0"/>
          <w:marTop w:val="0"/>
          <w:marBottom w:val="0"/>
          <w:divBdr>
            <w:top w:val="none" w:sz="0" w:space="0" w:color="auto"/>
            <w:left w:val="none" w:sz="0" w:space="0" w:color="auto"/>
            <w:bottom w:val="none" w:sz="0" w:space="0" w:color="auto"/>
            <w:right w:val="none" w:sz="0" w:space="0" w:color="auto"/>
          </w:divBdr>
        </w:div>
        <w:div w:id="1911961604">
          <w:marLeft w:val="0"/>
          <w:marRight w:val="0"/>
          <w:marTop w:val="0"/>
          <w:marBottom w:val="0"/>
          <w:divBdr>
            <w:top w:val="none" w:sz="0" w:space="0" w:color="auto"/>
            <w:left w:val="none" w:sz="0" w:space="0" w:color="auto"/>
            <w:bottom w:val="none" w:sz="0" w:space="0" w:color="auto"/>
            <w:right w:val="none" w:sz="0" w:space="0" w:color="auto"/>
          </w:divBdr>
        </w:div>
      </w:divsChild>
    </w:div>
    <w:div w:id="976765834">
      <w:bodyDiv w:val="1"/>
      <w:marLeft w:val="0"/>
      <w:marRight w:val="0"/>
      <w:marTop w:val="0"/>
      <w:marBottom w:val="0"/>
      <w:divBdr>
        <w:top w:val="none" w:sz="0" w:space="0" w:color="auto"/>
        <w:left w:val="none" w:sz="0" w:space="0" w:color="auto"/>
        <w:bottom w:val="none" w:sz="0" w:space="0" w:color="auto"/>
        <w:right w:val="none" w:sz="0" w:space="0" w:color="auto"/>
      </w:divBdr>
      <w:divsChild>
        <w:div w:id="2132507802">
          <w:marLeft w:val="0"/>
          <w:marRight w:val="0"/>
          <w:marTop w:val="0"/>
          <w:marBottom w:val="0"/>
          <w:divBdr>
            <w:top w:val="none" w:sz="0" w:space="0" w:color="auto"/>
            <w:left w:val="none" w:sz="0" w:space="0" w:color="auto"/>
            <w:bottom w:val="none" w:sz="0" w:space="0" w:color="auto"/>
            <w:right w:val="none" w:sz="0" w:space="0" w:color="auto"/>
          </w:divBdr>
        </w:div>
        <w:div w:id="1221863220">
          <w:marLeft w:val="0"/>
          <w:marRight w:val="0"/>
          <w:marTop w:val="0"/>
          <w:marBottom w:val="0"/>
          <w:divBdr>
            <w:top w:val="none" w:sz="0" w:space="0" w:color="auto"/>
            <w:left w:val="none" w:sz="0" w:space="0" w:color="auto"/>
            <w:bottom w:val="none" w:sz="0" w:space="0" w:color="auto"/>
            <w:right w:val="none" w:sz="0" w:space="0" w:color="auto"/>
          </w:divBdr>
        </w:div>
        <w:div w:id="1261599307">
          <w:marLeft w:val="0"/>
          <w:marRight w:val="0"/>
          <w:marTop w:val="0"/>
          <w:marBottom w:val="0"/>
          <w:divBdr>
            <w:top w:val="none" w:sz="0" w:space="0" w:color="auto"/>
            <w:left w:val="none" w:sz="0" w:space="0" w:color="auto"/>
            <w:bottom w:val="none" w:sz="0" w:space="0" w:color="auto"/>
            <w:right w:val="none" w:sz="0" w:space="0" w:color="auto"/>
          </w:divBdr>
        </w:div>
        <w:div w:id="815685281">
          <w:marLeft w:val="0"/>
          <w:marRight w:val="0"/>
          <w:marTop w:val="0"/>
          <w:marBottom w:val="0"/>
          <w:divBdr>
            <w:top w:val="none" w:sz="0" w:space="0" w:color="auto"/>
            <w:left w:val="none" w:sz="0" w:space="0" w:color="auto"/>
            <w:bottom w:val="none" w:sz="0" w:space="0" w:color="auto"/>
            <w:right w:val="none" w:sz="0" w:space="0" w:color="auto"/>
          </w:divBdr>
        </w:div>
        <w:div w:id="1706950748">
          <w:marLeft w:val="0"/>
          <w:marRight w:val="0"/>
          <w:marTop w:val="0"/>
          <w:marBottom w:val="0"/>
          <w:divBdr>
            <w:top w:val="none" w:sz="0" w:space="0" w:color="auto"/>
            <w:left w:val="none" w:sz="0" w:space="0" w:color="auto"/>
            <w:bottom w:val="none" w:sz="0" w:space="0" w:color="auto"/>
            <w:right w:val="none" w:sz="0" w:space="0" w:color="auto"/>
          </w:divBdr>
        </w:div>
        <w:div w:id="1860047282">
          <w:marLeft w:val="0"/>
          <w:marRight w:val="0"/>
          <w:marTop w:val="0"/>
          <w:marBottom w:val="0"/>
          <w:divBdr>
            <w:top w:val="none" w:sz="0" w:space="0" w:color="auto"/>
            <w:left w:val="none" w:sz="0" w:space="0" w:color="auto"/>
            <w:bottom w:val="none" w:sz="0" w:space="0" w:color="auto"/>
            <w:right w:val="none" w:sz="0" w:space="0" w:color="auto"/>
          </w:divBdr>
        </w:div>
        <w:div w:id="1294168381">
          <w:marLeft w:val="0"/>
          <w:marRight w:val="0"/>
          <w:marTop w:val="0"/>
          <w:marBottom w:val="0"/>
          <w:divBdr>
            <w:top w:val="none" w:sz="0" w:space="0" w:color="auto"/>
            <w:left w:val="none" w:sz="0" w:space="0" w:color="auto"/>
            <w:bottom w:val="none" w:sz="0" w:space="0" w:color="auto"/>
            <w:right w:val="none" w:sz="0" w:space="0" w:color="auto"/>
          </w:divBdr>
        </w:div>
      </w:divsChild>
    </w:div>
    <w:div w:id="1217937551">
      <w:bodyDiv w:val="1"/>
      <w:marLeft w:val="0"/>
      <w:marRight w:val="0"/>
      <w:marTop w:val="0"/>
      <w:marBottom w:val="0"/>
      <w:divBdr>
        <w:top w:val="none" w:sz="0" w:space="0" w:color="auto"/>
        <w:left w:val="none" w:sz="0" w:space="0" w:color="auto"/>
        <w:bottom w:val="none" w:sz="0" w:space="0" w:color="auto"/>
        <w:right w:val="none" w:sz="0" w:space="0" w:color="auto"/>
      </w:divBdr>
      <w:divsChild>
        <w:div w:id="494106783">
          <w:marLeft w:val="0"/>
          <w:marRight w:val="0"/>
          <w:marTop w:val="0"/>
          <w:marBottom w:val="0"/>
          <w:divBdr>
            <w:top w:val="none" w:sz="0" w:space="0" w:color="auto"/>
            <w:left w:val="none" w:sz="0" w:space="0" w:color="auto"/>
            <w:bottom w:val="none" w:sz="0" w:space="0" w:color="auto"/>
            <w:right w:val="none" w:sz="0" w:space="0" w:color="auto"/>
          </w:divBdr>
        </w:div>
        <w:div w:id="1263224201">
          <w:marLeft w:val="0"/>
          <w:marRight w:val="0"/>
          <w:marTop w:val="0"/>
          <w:marBottom w:val="0"/>
          <w:divBdr>
            <w:top w:val="none" w:sz="0" w:space="0" w:color="auto"/>
            <w:left w:val="none" w:sz="0" w:space="0" w:color="auto"/>
            <w:bottom w:val="none" w:sz="0" w:space="0" w:color="auto"/>
            <w:right w:val="none" w:sz="0" w:space="0" w:color="auto"/>
          </w:divBdr>
        </w:div>
        <w:div w:id="225193234">
          <w:marLeft w:val="0"/>
          <w:marRight w:val="0"/>
          <w:marTop w:val="0"/>
          <w:marBottom w:val="0"/>
          <w:divBdr>
            <w:top w:val="none" w:sz="0" w:space="0" w:color="auto"/>
            <w:left w:val="none" w:sz="0" w:space="0" w:color="auto"/>
            <w:bottom w:val="none" w:sz="0" w:space="0" w:color="auto"/>
            <w:right w:val="none" w:sz="0" w:space="0" w:color="auto"/>
          </w:divBdr>
        </w:div>
        <w:div w:id="779764293">
          <w:marLeft w:val="0"/>
          <w:marRight w:val="0"/>
          <w:marTop w:val="0"/>
          <w:marBottom w:val="0"/>
          <w:divBdr>
            <w:top w:val="none" w:sz="0" w:space="0" w:color="auto"/>
            <w:left w:val="none" w:sz="0" w:space="0" w:color="auto"/>
            <w:bottom w:val="none" w:sz="0" w:space="0" w:color="auto"/>
            <w:right w:val="none" w:sz="0" w:space="0" w:color="auto"/>
          </w:divBdr>
        </w:div>
        <w:div w:id="1770346235">
          <w:marLeft w:val="0"/>
          <w:marRight w:val="0"/>
          <w:marTop w:val="0"/>
          <w:marBottom w:val="0"/>
          <w:divBdr>
            <w:top w:val="none" w:sz="0" w:space="0" w:color="auto"/>
            <w:left w:val="none" w:sz="0" w:space="0" w:color="auto"/>
            <w:bottom w:val="none" w:sz="0" w:space="0" w:color="auto"/>
            <w:right w:val="none" w:sz="0" w:space="0" w:color="auto"/>
          </w:divBdr>
        </w:div>
        <w:div w:id="1788963844">
          <w:marLeft w:val="0"/>
          <w:marRight w:val="0"/>
          <w:marTop w:val="0"/>
          <w:marBottom w:val="0"/>
          <w:divBdr>
            <w:top w:val="none" w:sz="0" w:space="0" w:color="auto"/>
            <w:left w:val="none" w:sz="0" w:space="0" w:color="auto"/>
            <w:bottom w:val="none" w:sz="0" w:space="0" w:color="auto"/>
            <w:right w:val="none" w:sz="0" w:space="0" w:color="auto"/>
          </w:divBdr>
        </w:div>
        <w:div w:id="1624580567">
          <w:marLeft w:val="0"/>
          <w:marRight w:val="0"/>
          <w:marTop w:val="0"/>
          <w:marBottom w:val="0"/>
          <w:divBdr>
            <w:top w:val="none" w:sz="0" w:space="0" w:color="auto"/>
            <w:left w:val="none" w:sz="0" w:space="0" w:color="auto"/>
            <w:bottom w:val="none" w:sz="0" w:space="0" w:color="auto"/>
            <w:right w:val="none" w:sz="0" w:space="0" w:color="auto"/>
          </w:divBdr>
        </w:div>
      </w:divsChild>
    </w:div>
    <w:div w:id="1403455164">
      <w:bodyDiv w:val="1"/>
      <w:marLeft w:val="0"/>
      <w:marRight w:val="0"/>
      <w:marTop w:val="0"/>
      <w:marBottom w:val="0"/>
      <w:divBdr>
        <w:top w:val="none" w:sz="0" w:space="0" w:color="auto"/>
        <w:left w:val="none" w:sz="0" w:space="0" w:color="auto"/>
        <w:bottom w:val="none" w:sz="0" w:space="0" w:color="auto"/>
        <w:right w:val="none" w:sz="0" w:space="0" w:color="auto"/>
      </w:divBdr>
      <w:divsChild>
        <w:div w:id="1884710279">
          <w:marLeft w:val="0"/>
          <w:marRight w:val="0"/>
          <w:marTop w:val="0"/>
          <w:marBottom w:val="0"/>
          <w:divBdr>
            <w:top w:val="none" w:sz="0" w:space="0" w:color="auto"/>
            <w:left w:val="none" w:sz="0" w:space="0" w:color="auto"/>
            <w:bottom w:val="none" w:sz="0" w:space="0" w:color="auto"/>
            <w:right w:val="none" w:sz="0" w:space="0" w:color="auto"/>
          </w:divBdr>
        </w:div>
        <w:div w:id="1454399269">
          <w:marLeft w:val="0"/>
          <w:marRight w:val="0"/>
          <w:marTop w:val="0"/>
          <w:marBottom w:val="0"/>
          <w:divBdr>
            <w:top w:val="none" w:sz="0" w:space="0" w:color="auto"/>
            <w:left w:val="none" w:sz="0" w:space="0" w:color="auto"/>
            <w:bottom w:val="none" w:sz="0" w:space="0" w:color="auto"/>
            <w:right w:val="none" w:sz="0" w:space="0" w:color="auto"/>
          </w:divBdr>
        </w:div>
        <w:div w:id="768282776">
          <w:marLeft w:val="0"/>
          <w:marRight w:val="0"/>
          <w:marTop w:val="0"/>
          <w:marBottom w:val="0"/>
          <w:divBdr>
            <w:top w:val="none" w:sz="0" w:space="0" w:color="auto"/>
            <w:left w:val="none" w:sz="0" w:space="0" w:color="auto"/>
            <w:bottom w:val="none" w:sz="0" w:space="0" w:color="auto"/>
            <w:right w:val="none" w:sz="0" w:space="0" w:color="auto"/>
          </w:divBdr>
        </w:div>
        <w:div w:id="1866940564">
          <w:marLeft w:val="0"/>
          <w:marRight w:val="0"/>
          <w:marTop w:val="0"/>
          <w:marBottom w:val="0"/>
          <w:divBdr>
            <w:top w:val="none" w:sz="0" w:space="0" w:color="auto"/>
            <w:left w:val="none" w:sz="0" w:space="0" w:color="auto"/>
            <w:bottom w:val="none" w:sz="0" w:space="0" w:color="auto"/>
            <w:right w:val="none" w:sz="0" w:space="0" w:color="auto"/>
          </w:divBdr>
        </w:div>
        <w:div w:id="317268472">
          <w:marLeft w:val="0"/>
          <w:marRight w:val="0"/>
          <w:marTop w:val="0"/>
          <w:marBottom w:val="0"/>
          <w:divBdr>
            <w:top w:val="none" w:sz="0" w:space="0" w:color="auto"/>
            <w:left w:val="none" w:sz="0" w:space="0" w:color="auto"/>
            <w:bottom w:val="none" w:sz="0" w:space="0" w:color="auto"/>
            <w:right w:val="none" w:sz="0" w:space="0" w:color="auto"/>
          </w:divBdr>
        </w:div>
        <w:div w:id="993072494">
          <w:marLeft w:val="0"/>
          <w:marRight w:val="0"/>
          <w:marTop w:val="0"/>
          <w:marBottom w:val="0"/>
          <w:divBdr>
            <w:top w:val="none" w:sz="0" w:space="0" w:color="auto"/>
            <w:left w:val="none" w:sz="0" w:space="0" w:color="auto"/>
            <w:bottom w:val="none" w:sz="0" w:space="0" w:color="auto"/>
            <w:right w:val="none" w:sz="0" w:space="0" w:color="auto"/>
          </w:divBdr>
        </w:div>
        <w:div w:id="534927208">
          <w:marLeft w:val="0"/>
          <w:marRight w:val="0"/>
          <w:marTop w:val="0"/>
          <w:marBottom w:val="0"/>
          <w:divBdr>
            <w:top w:val="none" w:sz="0" w:space="0" w:color="auto"/>
            <w:left w:val="none" w:sz="0" w:space="0" w:color="auto"/>
            <w:bottom w:val="none" w:sz="0" w:space="0" w:color="auto"/>
            <w:right w:val="none" w:sz="0" w:space="0" w:color="auto"/>
          </w:divBdr>
        </w:div>
      </w:divsChild>
    </w:div>
    <w:div w:id="1689288601">
      <w:bodyDiv w:val="1"/>
      <w:marLeft w:val="0"/>
      <w:marRight w:val="0"/>
      <w:marTop w:val="0"/>
      <w:marBottom w:val="0"/>
      <w:divBdr>
        <w:top w:val="none" w:sz="0" w:space="0" w:color="auto"/>
        <w:left w:val="none" w:sz="0" w:space="0" w:color="auto"/>
        <w:bottom w:val="none" w:sz="0" w:space="0" w:color="auto"/>
        <w:right w:val="none" w:sz="0" w:space="0" w:color="auto"/>
      </w:divBdr>
      <w:divsChild>
        <w:div w:id="1730878669">
          <w:marLeft w:val="0"/>
          <w:marRight w:val="0"/>
          <w:marTop w:val="0"/>
          <w:marBottom w:val="0"/>
          <w:divBdr>
            <w:top w:val="none" w:sz="0" w:space="0" w:color="auto"/>
            <w:left w:val="none" w:sz="0" w:space="0" w:color="auto"/>
            <w:bottom w:val="none" w:sz="0" w:space="0" w:color="auto"/>
            <w:right w:val="none" w:sz="0" w:space="0" w:color="auto"/>
          </w:divBdr>
        </w:div>
        <w:div w:id="2125535689">
          <w:marLeft w:val="0"/>
          <w:marRight w:val="0"/>
          <w:marTop w:val="0"/>
          <w:marBottom w:val="0"/>
          <w:divBdr>
            <w:top w:val="none" w:sz="0" w:space="0" w:color="auto"/>
            <w:left w:val="none" w:sz="0" w:space="0" w:color="auto"/>
            <w:bottom w:val="none" w:sz="0" w:space="0" w:color="auto"/>
            <w:right w:val="none" w:sz="0" w:space="0" w:color="auto"/>
          </w:divBdr>
        </w:div>
        <w:div w:id="1841193082">
          <w:marLeft w:val="0"/>
          <w:marRight w:val="0"/>
          <w:marTop w:val="0"/>
          <w:marBottom w:val="0"/>
          <w:divBdr>
            <w:top w:val="none" w:sz="0" w:space="0" w:color="auto"/>
            <w:left w:val="none" w:sz="0" w:space="0" w:color="auto"/>
            <w:bottom w:val="none" w:sz="0" w:space="0" w:color="auto"/>
            <w:right w:val="none" w:sz="0" w:space="0" w:color="auto"/>
          </w:divBdr>
        </w:div>
        <w:div w:id="1576629385">
          <w:marLeft w:val="0"/>
          <w:marRight w:val="0"/>
          <w:marTop w:val="0"/>
          <w:marBottom w:val="0"/>
          <w:divBdr>
            <w:top w:val="none" w:sz="0" w:space="0" w:color="auto"/>
            <w:left w:val="none" w:sz="0" w:space="0" w:color="auto"/>
            <w:bottom w:val="none" w:sz="0" w:space="0" w:color="auto"/>
            <w:right w:val="none" w:sz="0" w:space="0" w:color="auto"/>
          </w:divBdr>
        </w:div>
        <w:div w:id="2074693802">
          <w:marLeft w:val="0"/>
          <w:marRight w:val="0"/>
          <w:marTop w:val="0"/>
          <w:marBottom w:val="0"/>
          <w:divBdr>
            <w:top w:val="none" w:sz="0" w:space="0" w:color="auto"/>
            <w:left w:val="none" w:sz="0" w:space="0" w:color="auto"/>
            <w:bottom w:val="none" w:sz="0" w:space="0" w:color="auto"/>
            <w:right w:val="none" w:sz="0" w:space="0" w:color="auto"/>
          </w:divBdr>
        </w:div>
        <w:div w:id="723018804">
          <w:marLeft w:val="0"/>
          <w:marRight w:val="0"/>
          <w:marTop w:val="0"/>
          <w:marBottom w:val="0"/>
          <w:divBdr>
            <w:top w:val="none" w:sz="0" w:space="0" w:color="auto"/>
            <w:left w:val="none" w:sz="0" w:space="0" w:color="auto"/>
            <w:bottom w:val="none" w:sz="0" w:space="0" w:color="auto"/>
            <w:right w:val="none" w:sz="0" w:space="0" w:color="auto"/>
          </w:divBdr>
        </w:div>
      </w:divsChild>
    </w:div>
    <w:div w:id="1809276723">
      <w:bodyDiv w:val="1"/>
      <w:marLeft w:val="0"/>
      <w:marRight w:val="0"/>
      <w:marTop w:val="0"/>
      <w:marBottom w:val="0"/>
      <w:divBdr>
        <w:top w:val="none" w:sz="0" w:space="0" w:color="auto"/>
        <w:left w:val="none" w:sz="0" w:space="0" w:color="auto"/>
        <w:bottom w:val="none" w:sz="0" w:space="0" w:color="auto"/>
        <w:right w:val="none" w:sz="0" w:space="0" w:color="auto"/>
      </w:divBdr>
      <w:divsChild>
        <w:div w:id="177475298">
          <w:marLeft w:val="0"/>
          <w:marRight w:val="0"/>
          <w:marTop w:val="0"/>
          <w:marBottom w:val="0"/>
          <w:divBdr>
            <w:top w:val="none" w:sz="0" w:space="0" w:color="auto"/>
            <w:left w:val="none" w:sz="0" w:space="0" w:color="auto"/>
            <w:bottom w:val="none" w:sz="0" w:space="0" w:color="auto"/>
            <w:right w:val="none" w:sz="0" w:space="0" w:color="auto"/>
          </w:divBdr>
        </w:div>
        <w:div w:id="80034212">
          <w:marLeft w:val="0"/>
          <w:marRight w:val="0"/>
          <w:marTop w:val="0"/>
          <w:marBottom w:val="0"/>
          <w:divBdr>
            <w:top w:val="none" w:sz="0" w:space="0" w:color="auto"/>
            <w:left w:val="none" w:sz="0" w:space="0" w:color="auto"/>
            <w:bottom w:val="none" w:sz="0" w:space="0" w:color="auto"/>
            <w:right w:val="none" w:sz="0" w:space="0" w:color="auto"/>
          </w:divBdr>
        </w:div>
        <w:div w:id="1843734639">
          <w:marLeft w:val="0"/>
          <w:marRight w:val="0"/>
          <w:marTop w:val="0"/>
          <w:marBottom w:val="0"/>
          <w:divBdr>
            <w:top w:val="none" w:sz="0" w:space="0" w:color="auto"/>
            <w:left w:val="none" w:sz="0" w:space="0" w:color="auto"/>
            <w:bottom w:val="none" w:sz="0" w:space="0" w:color="auto"/>
            <w:right w:val="none" w:sz="0" w:space="0" w:color="auto"/>
          </w:divBdr>
        </w:div>
        <w:div w:id="834994414">
          <w:marLeft w:val="0"/>
          <w:marRight w:val="0"/>
          <w:marTop w:val="0"/>
          <w:marBottom w:val="0"/>
          <w:divBdr>
            <w:top w:val="none" w:sz="0" w:space="0" w:color="auto"/>
            <w:left w:val="none" w:sz="0" w:space="0" w:color="auto"/>
            <w:bottom w:val="none" w:sz="0" w:space="0" w:color="auto"/>
            <w:right w:val="none" w:sz="0" w:space="0" w:color="auto"/>
          </w:divBdr>
        </w:div>
        <w:div w:id="853763705">
          <w:marLeft w:val="0"/>
          <w:marRight w:val="0"/>
          <w:marTop w:val="0"/>
          <w:marBottom w:val="0"/>
          <w:divBdr>
            <w:top w:val="none" w:sz="0" w:space="0" w:color="auto"/>
            <w:left w:val="none" w:sz="0" w:space="0" w:color="auto"/>
            <w:bottom w:val="none" w:sz="0" w:space="0" w:color="auto"/>
            <w:right w:val="none" w:sz="0" w:space="0" w:color="auto"/>
          </w:divBdr>
        </w:div>
        <w:div w:id="1648166564">
          <w:marLeft w:val="0"/>
          <w:marRight w:val="0"/>
          <w:marTop w:val="0"/>
          <w:marBottom w:val="0"/>
          <w:divBdr>
            <w:top w:val="none" w:sz="0" w:space="0" w:color="auto"/>
            <w:left w:val="none" w:sz="0" w:space="0" w:color="auto"/>
            <w:bottom w:val="none" w:sz="0" w:space="0" w:color="auto"/>
            <w:right w:val="none" w:sz="0" w:space="0" w:color="auto"/>
          </w:divBdr>
        </w:div>
      </w:divsChild>
    </w:div>
    <w:div w:id="1928346584">
      <w:bodyDiv w:val="1"/>
      <w:marLeft w:val="0"/>
      <w:marRight w:val="0"/>
      <w:marTop w:val="0"/>
      <w:marBottom w:val="0"/>
      <w:divBdr>
        <w:top w:val="none" w:sz="0" w:space="0" w:color="auto"/>
        <w:left w:val="none" w:sz="0" w:space="0" w:color="auto"/>
        <w:bottom w:val="none" w:sz="0" w:space="0" w:color="auto"/>
        <w:right w:val="none" w:sz="0" w:space="0" w:color="auto"/>
      </w:divBdr>
      <w:divsChild>
        <w:div w:id="1659118274">
          <w:marLeft w:val="0"/>
          <w:marRight w:val="0"/>
          <w:marTop w:val="0"/>
          <w:marBottom w:val="0"/>
          <w:divBdr>
            <w:top w:val="none" w:sz="0" w:space="0" w:color="auto"/>
            <w:left w:val="none" w:sz="0" w:space="0" w:color="auto"/>
            <w:bottom w:val="none" w:sz="0" w:space="0" w:color="auto"/>
            <w:right w:val="none" w:sz="0" w:space="0" w:color="auto"/>
          </w:divBdr>
        </w:div>
        <w:div w:id="49618038">
          <w:marLeft w:val="0"/>
          <w:marRight w:val="0"/>
          <w:marTop w:val="0"/>
          <w:marBottom w:val="0"/>
          <w:divBdr>
            <w:top w:val="none" w:sz="0" w:space="0" w:color="auto"/>
            <w:left w:val="none" w:sz="0" w:space="0" w:color="auto"/>
            <w:bottom w:val="none" w:sz="0" w:space="0" w:color="auto"/>
            <w:right w:val="none" w:sz="0" w:space="0" w:color="auto"/>
          </w:divBdr>
        </w:div>
        <w:div w:id="1842692805">
          <w:marLeft w:val="0"/>
          <w:marRight w:val="0"/>
          <w:marTop w:val="0"/>
          <w:marBottom w:val="0"/>
          <w:divBdr>
            <w:top w:val="none" w:sz="0" w:space="0" w:color="auto"/>
            <w:left w:val="none" w:sz="0" w:space="0" w:color="auto"/>
            <w:bottom w:val="none" w:sz="0" w:space="0" w:color="auto"/>
            <w:right w:val="none" w:sz="0" w:space="0" w:color="auto"/>
          </w:divBdr>
        </w:div>
        <w:div w:id="557937114">
          <w:marLeft w:val="0"/>
          <w:marRight w:val="0"/>
          <w:marTop w:val="0"/>
          <w:marBottom w:val="0"/>
          <w:divBdr>
            <w:top w:val="none" w:sz="0" w:space="0" w:color="auto"/>
            <w:left w:val="none" w:sz="0" w:space="0" w:color="auto"/>
            <w:bottom w:val="none" w:sz="0" w:space="0" w:color="auto"/>
            <w:right w:val="none" w:sz="0" w:space="0" w:color="auto"/>
          </w:divBdr>
        </w:div>
        <w:div w:id="1962026753">
          <w:marLeft w:val="0"/>
          <w:marRight w:val="0"/>
          <w:marTop w:val="0"/>
          <w:marBottom w:val="0"/>
          <w:divBdr>
            <w:top w:val="none" w:sz="0" w:space="0" w:color="auto"/>
            <w:left w:val="none" w:sz="0" w:space="0" w:color="auto"/>
            <w:bottom w:val="none" w:sz="0" w:space="0" w:color="auto"/>
            <w:right w:val="none" w:sz="0" w:space="0" w:color="auto"/>
          </w:divBdr>
        </w:div>
        <w:div w:id="309486854">
          <w:marLeft w:val="0"/>
          <w:marRight w:val="0"/>
          <w:marTop w:val="0"/>
          <w:marBottom w:val="0"/>
          <w:divBdr>
            <w:top w:val="none" w:sz="0" w:space="0" w:color="auto"/>
            <w:left w:val="none" w:sz="0" w:space="0" w:color="auto"/>
            <w:bottom w:val="none" w:sz="0" w:space="0" w:color="auto"/>
            <w:right w:val="none" w:sz="0" w:space="0" w:color="auto"/>
          </w:divBdr>
        </w:div>
      </w:divsChild>
    </w:div>
    <w:div w:id="1933246472">
      <w:bodyDiv w:val="1"/>
      <w:marLeft w:val="0"/>
      <w:marRight w:val="0"/>
      <w:marTop w:val="0"/>
      <w:marBottom w:val="0"/>
      <w:divBdr>
        <w:top w:val="none" w:sz="0" w:space="0" w:color="auto"/>
        <w:left w:val="none" w:sz="0" w:space="0" w:color="auto"/>
        <w:bottom w:val="none" w:sz="0" w:space="0" w:color="auto"/>
        <w:right w:val="none" w:sz="0" w:space="0" w:color="auto"/>
      </w:divBdr>
      <w:divsChild>
        <w:div w:id="602223798">
          <w:marLeft w:val="0"/>
          <w:marRight w:val="0"/>
          <w:marTop w:val="0"/>
          <w:marBottom w:val="0"/>
          <w:divBdr>
            <w:top w:val="none" w:sz="0" w:space="0" w:color="auto"/>
            <w:left w:val="none" w:sz="0" w:space="0" w:color="auto"/>
            <w:bottom w:val="none" w:sz="0" w:space="0" w:color="auto"/>
            <w:right w:val="none" w:sz="0" w:space="0" w:color="auto"/>
          </w:divBdr>
        </w:div>
        <w:div w:id="1174495551">
          <w:marLeft w:val="0"/>
          <w:marRight w:val="0"/>
          <w:marTop w:val="0"/>
          <w:marBottom w:val="0"/>
          <w:divBdr>
            <w:top w:val="none" w:sz="0" w:space="0" w:color="auto"/>
            <w:left w:val="none" w:sz="0" w:space="0" w:color="auto"/>
            <w:bottom w:val="none" w:sz="0" w:space="0" w:color="auto"/>
            <w:right w:val="none" w:sz="0" w:space="0" w:color="auto"/>
          </w:divBdr>
        </w:div>
        <w:div w:id="663778582">
          <w:marLeft w:val="0"/>
          <w:marRight w:val="0"/>
          <w:marTop w:val="0"/>
          <w:marBottom w:val="0"/>
          <w:divBdr>
            <w:top w:val="none" w:sz="0" w:space="0" w:color="auto"/>
            <w:left w:val="none" w:sz="0" w:space="0" w:color="auto"/>
            <w:bottom w:val="none" w:sz="0" w:space="0" w:color="auto"/>
            <w:right w:val="none" w:sz="0" w:space="0" w:color="auto"/>
          </w:divBdr>
        </w:div>
        <w:div w:id="1766532230">
          <w:marLeft w:val="0"/>
          <w:marRight w:val="0"/>
          <w:marTop w:val="0"/>
          <w:marBottom w:val="0"/>
          <w:divBdr>
            <w:top w:val="none" w:sz="0" w:space="0" w:color="auto"/>
            <w:left w:val="none" w:sz="0" w:space="0" w:color="auto"/>
            <w:bottom w:val="none" w:sz="0" w:space="0" w:color="auto"/>
            <w:right w:val="none" w:sz="0" w:space="0" w:color="auto"/>
          </w:divBdr>
        </w:div>
        <w:div w:id="1236091549">
          <w:marLeft w:val="0"/>
          <w:marRight w:val="0"/>
          <w:marTop w:val="0"/>
          <w:marBottom w:val="0"/>
          <w:divBdr>
            <w:top w:val="none" w:sz="0" w:space="0" w:color="auto"/>
            <w:left w:val="none" w:sz="0" w:space="0" w:color="auto"/>
            <w:bottom w:val="none" w:sz="0" w:space="0" w:color="auto"/>
            <w:right w:val="none" w:sz="0" w:space="0" w:color="auto"/>
          </w:divBdr>
        </w:div>
        <w:div w:id="700477306">
          <w:marLeft w:val="0"/>
          <w:marRight w:val="0"/>
          <w:marTop w:val="0"/>
          <w:marBottom w:val="0"/>
          <w:divBdr>
            <w:top w:val="none" w:sz="0" w:space="0" w:color="auto"/>
            <w:left w:val="none" w:sz="0" w:space="0" w:color="auto"/>
            <w:bottom w:val="none" w:sz="0" w:space="0" w:color="auto"/>
            <w:right w:val="none" w:sz="0" w:space="0" w:color="auto"/>
          </w:divBdr>
        </w:div>
        <w:div w:id="1847985332">
          <w:marLeft w:val="0"/>
          <w:marRight w:val="0"/>
          <w:marTop w:val="0"/>
          <w:marBottom w:val="0"/>
          <w:divBdr>
            <w:top w:val="none" w:sz="0" w:space="0" w:color="auto"/>
            <w:left w:val="none" w:sz="0" w:space="0" w:color="auto"/>
            <w:bottom w:val="none" w:sz="0" w:space="0" w:color="auto"/>
            <w:right w:val="none" w:sz="0" w:space="0" w:color="auto"/>
          </w:divBdr>
        </w:div>
      </w:divsChild>
    </w:div>
    <w:div w:id="2047677256">
      <w:bodyDiv w:val="1"/>
      <w:marLeft w:val="0"/>
      <w:marRight w:val="0"/>
      <w:marTop w:val="0"/>
      <w:marBottom w:val="0"/>
      <w:divBdr>
        <w:top w:val="none" w:sz="0" w:space="0" w:color="auto"/>
        <w:left w:val="none" w:sz="0" w:space="0" w:color="auto"/>
        <w:bottom w:val="none" w:sz="0" w:space="0" w:color="auto"/>
        <w:right w:val="none" w:sz="0" w:space="0" w:color="auto"/>
      </w:divBdr>
      <w:divsChild>
        <w:div w:id="1328943437">
          <w:marLeft w:val="0"/>
          <w:marRight w:val="0"/>
          <w:marTop w:val="0"/>
          <w:marBottom w:val="0"/>
          <w:divBdr>
            <w:top w:val="none" w:sz="0" w:space="0" w:color="auto"/>
            <w:left w:val="none" w:sz="0" w:space="0" w:color="auto"/>
            <w:bottom w:val="none" w:sz="0" w:space="0" w:color="auto"/>
            <w:right w:val="none" w:sz="0" w:space="0" w:color="auto"/>
          </w:divBdr>
        </w:div>
        <w:div w:id="906064593">
          <w:marLeft w:val="0"/>
          <w:marRight w:val="0"/>
          <w:marTop w:val="0"/>
          <w:marBottom w:val="0"/>
          <w:divBdr>
            <w:top w:val="none" w:sz="0" w:space="0" w:color="auto"/>
            <w:left w:val="none" w:sz="0" w:space="0" w:color="auto"/>
            <w:bottom w:val="none" w:sz="0" w:space="0" w:color="auto"/>
            <w:right w:val="none" w:sz="0" w:space="0" w:color="auto"/>
          </w:divBdr>
        </w:div>
        <w:div w:id="2033992595">
          <w:marLeft w:val="0"/>
          <w:marRight w:val="0"/>
          <w:marTop w:val="0"/>
          <w:marBottom w:val="0"/>
          <w:divBdr>
            <w:top w:val="none" w:sz="0" w:space="0" w:color="auto"/>
            <w:left w:val="none" w:sz="0" w:space="0" w:color="auto"/>
            <w:bottom w:val="none" w:sz="0" w:space="0" w:color="auto"/>
            <w:right w:val="none" w:sz="0" w:space="0" w:color="auto"/>
          </w:divBdr>
        </w:div>
        <w:div w:id="49967384">
          <w:marLeft w:val="0"/>
          <w:marRight w:val="0"/>
          <w:marTop w:val="0"/>
          <w:marBottom w:val="0"/>
          <w:divBdr>
            <w:top w:val="none" w:sz="0" w:space="0" w:color="auto"/>
            <w:left w:val="none" w:sz="0" w:space="0" w:color="auto"/>
            <w:bottom w:val="none" w:sz="0" w:space="0" w:color="auto"/>
            <w:right w:val="none" w:sz="0" w:space="0" w:color="auto"/>
          </w:divBdr>
        </w:div>
        <w:div w:id="1061907703">
          <w:marLeft w:val="0"/>
          <w:marRight w:val="0"/>
          <w:marTop w:val="0"/>
          <w:marBottom w:val="0"/>
          <w:divBdr>
            <w:top w:val="none" w:sz="0" w:space="0" w:color="auto"/>
            <w:left w:val="none" w:sz="0" w:space="0" w:color="auto"/>
            <w:bottom w:val="none" w:sz="0" w:space="0" w:color="auto"/>
            <w:right w:val="none" w:sz="0" w:space="0" w:color="auto"/>
          </w:divBdr>
        </w:div>
        <w:div w:id="1937669180">
          <w:marLeft w:val="0"/>
          <w:marRight w:val="0"/>
          <w:marTop w:val="0"/>
          <w:marBottom w:val="0"/>
          <w:divBdr>
            <w:top w:val="none" w:sz="0" w:space="0" w:color="auto"/>
            <w:left w:val="none" w:sz="0" w:space="0" w:color="auto"/>
            <w:bottom w:val="none" w:sz="0" w:space="0" w:color="auto"/>
            <w:right w:val="none" w:sz="0" w:space="0" w:color="auto"/>
          </w:divBdr>
        </w:div>
        <w:div w:id="107815194">
          <w:marLeft w:val="0"/>
          <w:marRight w:val="0"/>
          <w:marTop w:val="0"/>
          <w:marBottom w:val="0"/>
          <w:divBdr>
            <w:top w:val="none" w:sz="0" w:space="0" w:color="auto"/>
            <w:left w:val="none" w:sz="0" w:space="0" w:color="auto"/>
            <w:bottom w:val="none" w:sz="0" w:space="0" w:color="auto"/>
            <w:right w:val="none" w:sz="0" w:space="0" w:color="auto"/>
          </w:divBdr>
        </w:div>
      </w:divsChild>
    </w:div>
    <w:div w:id="2132626720">
      <w:bodyDiv w:val="1"/>
      <w:marLeft w:val="0"/>
      <w:marRight w:val="0"/>
      <w:marTop w:val="0"/>
      <w:marBottom w:val="0"/>
      <w:divBdr>
        <w:top w:val="none" w:sz="0" w:space="0" w:color="auto"/>
        <w:left w:val="none" w:sz="0" w:space="0" w:color="auto"/>
        <w:bottom w:val="none" w:sz="0" w:space="0" w:color="auto"/>
        <w:right w:val="none" w:sz="0" w:space="0" w:color="auto"/>
      </w:divBdr>
      <w:divsChild>
        <w:div w:id="1449081372">
          <w:marLeft w:val="0"/>
          <w:marRight w:val="0"/>
          <w:marTop w:val="0"/>
          <w:marBottom w:val="0"/>
          <w:divBdr>
            <w:top w:val="none" w:sz="0" w:space="0" w:color="auto"/>
            <w:left w:val="none" w:sz="0" w:space="0" w:color="auto"/>
            <w:bottom w:val="none" w:sz="0" w:space="0" w:color="auto"/>
            <w:right w:val="none" w:sz="0" w:space="0" w:color="auto"/>
          </w:divBdr>
        </w:div>
        <w:div w:id="1765110908">
          <w:marLeft w:val="0"/>
          <w:marRight w:val="0"/>
          <w:marTop w:val="0"/>
          <w:marBottom w:val="0"/>
          <w:divBdr>
            <w:top w:val="none" w:sz="0" w:space="0" w:color="auto"/>
            <w:left w:val="none" w:sz="0" w:space="0" w:color="auto"/>
            <w:bottom w:val="none" w:sz="0" w:space="0" w:color="auto"/>
            <w:right w:val="none" w:sz="0" w:space="0" w:color="auto"/>
          </w:divBdr>
        </w:div>
        <w:div w:id="1778527067">
          <w:marLeft w:val="0"/>
          <w:marRight w:val="0"/>
          <w:marTop w:val="0"/>
          <w:marBottom w:val="0"/>
          <w:divBdr>
            <w:top w:val="none" w:sz="0" w:space="0" w:color="auto"/>
            <w:left w:val="none" w:sz="0" w:space="0" w:color="auto"/>
            <w:bottom w:val="none" w:sz="0" w:space="0" w:color="auto"/>
            <w:right w:val="none" w:sz="0" w:space="0" w:color="auto"/>
          </w:divBdr>
        </w:div>
        <w:div w:id="1516845102">
          <w:marLeft w:val="0"/>
          <w:marRight w:val="0"/>
          <w:marTop w:val="0"/>
          <w:marBottom w:val="0"/>
          <w:divBdr>
            <w:top w:val="none" w:sz="0" w:space="0" w:color="auto"/>
            <w:left w:val="none" w:sz="0" w:space="0" w:color="auto"/>
            <w:bottom w:val="none" w:sz="0" w:space="0" w:color="auto"/>
            <w:right w:val="none" w:sz="0" w:space="0" w:color="auto"/>
          </w:divBdr>
        </w:div>
        <w:div w:id="1656910230">
          <w:marLeft w:val="0"/>
          <w:marRight w:val="0"/>
          <w:marTop w:val="0"/>
          <w:marBottom w:val="0"/>
          <w:divBdr>
            <w:top w:val="none" w:sz="0" w:space="0" w:color="auto"/>
            <w:left w:val="none" w:sz="0" w:space="0" w:color="auto"/>
            <w:bottom w:val="none" w:sz="0" w:space="0" w:color="auto"/>
            <w:right w:val="none" w:sz="0" w:space="0" w:color="auto"/>
          </w:divBdr>
        </w:div>
        <w:div w:id="452284762">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758</Words>
  <Characters>4322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Kennedy Vaughan</cp:lastModifiedBy>
  <cp:revision>2</cp:revision>
  <dcterms:created xsi:type="dcterms:W3CDTF">2026-06-29T16:17:00Z</dcterms:created>
  <dcterms:modified xsi:type="dcterms:W3CDTF">2026-06-29T16:17:00Z</dcterms:modified>
  <cp:category/>
</cp:coreProperties>
</file>