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646"/>
        <w:ind w:left="0" w:right="0"/>
      </w:pPr>
    </w:p>
    <w:p>
      <w:pPr>
        <w:autoSpaceDN w:val="0"/>
        <w:autoSpaceDE w:val="0"/>
        <w:widowControl/>
        <w:spacing w:line="358" w:lineRule="auto" w:before="0" w:after="0"/>
        <w:ind w:left="288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50"/>
        </w:rPr>
        <w:t xml:space="preserve">BÀI TẬP LỚN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50"/>
        </w:rPr>
        <w:t xml:space="preserve">PHÂN TÍCH VÀ THIẾT KẾHỆTHỐNG </w:t>
      </w:r>
      <w:r>
        <w:rPr>
          <w:rFonts w:ascii="Times New Roman" w:hAnsi="Times New Roman" w:eastAsia="Times New Roman"/>
          <w:b/>
          <w:i w:val="0"/>
          <w:color w:val="000000"/>
          <w:sz w:val="50"/>
        </w:rPr>
        <w:t>QUẢN LÝ KHO HÀNG</w:t>
      </w:r>
    </w:p>
    <w:p>
      <w:pPr>
        <w:autoSpaceDN w:val="0"/>
        <w:autoSpaceDE w:val="0"/>
        <w:widowControl/>
        <w:spacing w:line="209" w:lineRule="auto" w:before="1146" w:after="0"/>
        <w:ind w:left="0" w:right="3394" w:firstLine="0"/>
        <w:jc w:val="right"/>
      </w:pPr>
      <w:r>
        <w:rPr>
          <w:w w:val="101.26706291647518"/>
          <w:rFonts w:ascii="Times New Roman" w:hAnsi="Times New Roman" w:eastAsia="Times New Roman"/>
          <w:b w:val="0"/>
          <w:i w:val="0"/>
          <w:color w:val="000000"/>
          <w:sz w:val="34"/>
        </w:rPr>
        <w:t>Nhóm thực hiện</w:t>
      </w:r>
    </w:p>
    <w:p>
      <w:pPr>
        <w:autoSpaceDN w:val="0"/>
        <w:autoSpaceDE w:val="0"/>
        <w:widowControl/>
        <w:spacing w:line="209" w:lineRule="auto" w:before="752" w:after="0"/>
        <w:ind w:left="0" w:right="2684" w:firstLine="0"/>
        <w:jc w:val="right"/>
      </w:pPr>
      <w:r>
        <w:rPr>
          <w:w w:val="101.26706291647518"/>
          <w:rFonts w:ascii="Times New Roman" w:hAnsi="Times New Roman" w:eastAsia="Times New Roman"/>
          <w:b w:val="0"/>
          <w:i w:val="0"/>
          <w:color w:val="000000"/>
          <w:sz w:val="34"/>
        </w:rPr>
        <w:t>Hà Nội, tháng 7 năm 2026</w:t>
      </w:r>
    </w:p>
    <w:p>
      <w:pPr>
        <w:sectPr>
          <w:pgSz w:w="11906" w:h="16838"/>
          <w:pgMar w:top="1440" w:right="116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70"/>
        <w:ind w:left="0" w:right="0"/>
      </w:pPr>
    </w:p>
    <w:p>
      <w:pPr>
        <w:autoSpaceDN w:val="0"/>
        <w:autoSpaceDE w:val="0"/>
        <w:widowControl/>
        <w:spacing w:line="209" w:lineRule="auto" w:before="0" w:after="1058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71"/>
        </w:rPr>
        <w:t>Mục lục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3117"/>
        <w:gridCol w:w="3117"/>
        <w:gridCol w:w="3117"/>
      </w:tblGrid>
      <w:tr>
        <w:trPr>
          <w:trHeight w:hRule="exact" w:val="406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6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KHẢO SÁT HIỆN TRẠNG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trHeight w:hRule="exact" w:val="406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8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1.1</w:t>
            </w:r>
          </w:p>
        </w:tc>
        <w:tc>
          <w:tcPr>
            <w:tcW w:type="dxa" w:w="3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Giới thiệu doanh nghiệp</w:t>
            </w:r>
          </w:p>
        </w:tc>
        <w:tc>
          <w:tcPr>
            <w:tcW w:type="dxa" w:w="46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4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1.2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Thực trạng quy trình quản lý hiện tại và các hạn chế.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4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1.3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Mục tiêu của hệthống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1.4</w:t>
            </w:r>
          </w:p>
        </w:tc>
        <w:tc>
          <w:tcPr>
            <w:tcW w:type="dxa" w:w="3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Lựa chọn công nghệvà công cụ</w:t>
            </w:r>
          </w:p>
        </w:tc>
        <w:tc>
          <w:tcPr>
            <w:tcW w:type="dxa" w:w="3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</w:t>
            </w:r>
          </w:p>
        </w:tc>
      </w:tr>
      <w:tr>
        <w:trPr>
          <w:trHeight w:hRule="exact" w:val="440"/>
        </w:trPr>
        <w:tc>
          <w:tcPr>
            <w:tcW w:type="dxa" w:w="1039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1.4.1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Lựa chọn công nghệtriển khai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</w:t>
            </w:r>
          </w:p>
        </w:tc>
      </w:tr>
      <w:tr>
        <w:trPr>
          <w:trHeight w:hRule="exact" w:val="560"/>
        </w:trPr>
        <w:tc>
          <w:tcPr>
            <w:tcW w:type="dxa" w:w="1039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1.4.2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Lựa chọn công cụbiểu diễn UML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6</w:t>
            </w:r>
          </w:p>
        </w:tc>
      </w:tr>
      <w:tr>
        <w:trPr>
          <w:trHeight w:hRule="exact" w:val="56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2" w:after="0"/>
              <w:ind w:left="1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TẢNGHIỆP VỤ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2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44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Tổng quan các nghiệp vụ.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2.2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vụ1: Quản lý tài khoản người dùng (UC01)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2.3</w:t>
            </w:r>
          </w:p>
        </w:tc>
        <w:tc>
          <w:tcPr>
            <w:tcW w:type="dxa" w:w="54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vụ2: Đăng nhập / Đăng xuất (UC02)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8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2.4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vụ3: Quản lý nhà cung cấp (UC03)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8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2.5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vụ4: Quản lý khách hàng (UC04)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8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2.6</w:t>
            </w:r>
          </w:p>
        </w:tc>
        <w:tc>
          <w:tcPr>
            <w:tcW w:type="dxa" w:w="49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vụ5: Quản lý hàng hóa (UC05)</w:t>
            </w:r>
          </w:p>
        </w:tc>
        <w:tc>
          <w:tcPr>
            <w:tcW w:type="dxa" w:w="2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2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8</w:t>
            </w:r>
          </w:p>
        </w:tc>
      </w:tr>
      <w:tr>
        <w:trPr>
          <w:trHeight w:hRule="exact" w:val="44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2.7</w:t>
            </w:r>
          </w:p>
        </w:tc>
        <w:tc>
          <w:tcPr>
            <w:tcW w:type="dxa" w:w="49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15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vụ6: Tìm kiếm hàng hóa (UC06)</w:t>
            </w:r>
          </w:p>
        </w:tc>
        <w:tc>
          <w:tcPr>
            <w:tcW w:type="dxa" w:w="2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23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8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2.8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vụ7: Quản lý kho (UC07)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8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2.9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vụ8: Tìm kiếm kho (UC08)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2.10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vụ9: Lập phiếu nhập kho (UC09)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2.11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vụ10: Lập phiếu xuất kho (UC10)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2.12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vụ11: Quản lý đơn đặt hàng (UC11)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4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2.13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vụ12: Quản lý thanh toán (UC12)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2.14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Nghiệp vụ13: Xem báo cáo thống kê (UC13)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2.15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Sơ đồhoạt động (Activity Diagram)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10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81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2.15.1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Quy trình nhập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10</w:t>
            </w:r>
          </w:p>
        </w:tc>
      </w:tr>
      <w:tr>
        <w:trPr>
          <w:trHeight w:hRule="exact" w:val="42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81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2.15.2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Quy trình xuất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11</w:t>
            </w:r>
          </w:p>
        </w:tc>
      </w:tr>
      <w:tr>
        <w:trPr>
          <w:trHeight w:hRule="exact" w:val="430"/>
        </w:trPr>
        <w:tc>
          <w:tcPr>
            <w:tcW w:type="dxa" w:w="1039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81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2.15.3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Quy trình kiểm kê tồn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8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209" w:lineRule="auto" w:before="672" w:after="0"/>
        <w:ind w:left="0" w:right="4484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</w:t>
      </w:r>
    </w:p>
    <w:p>
      <w:pPr>
        <w:sectPr>
          <w:pgSz w:w="11906" w:h="16838"/>
          <w:pgMar w:top="1190" w:right="1114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rPr>
          <w:trHeight w:hRule="exact" w:val="1040"/>
        </w:trPr>
        <w:tc>
          <w:tcPr>
            <w:tcW w:type="dxa" w:w="284"/>
            <w:vMerge w:val="restart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62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8380"/>
            <w:gridSpan w:val="9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2.16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Kết luận chương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580"/>
        </w:trPr>
        <w:tc>
          <w:tcPr>
            <w:tcW w:type="dxa" w:w="851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838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6" w:after="0"/>
              <w:ind w:left="1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PHÂN TÍCH CHỨC NĂNG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6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13</w:t>
            </w:r>
          </w:p>
        </w:tc>
      </w:tr>
      <w:tr>
        <w:trPr>
          <w:trHeight w:hRule="exact" w:val="422"/>
        </w:trPr>
        <w:tc>
          <w:tcPr>
            <w:tcW w:type="dxa" w:w="2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670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3.1</w:t>
            </w:r>
          </w:p>
        </w:tc>
        <w:tc>
          <w:tcPr>
            <w:tcW w:type="dxa" w:w="77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Phân tích tác nhân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13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3.2</w:t>
            </w:r>
          </w:p>
        </w:tc>
        <w:tc>
          <w:tcPr>
            <w:tcW w:type="dxa" w:w="77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Sơ đồphân cấp chức năng (BFD)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13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3.3</w:t>
            </w:r>
          </w:p>
        </w:tc>
        <w:tc>
          <w:tcPr>
            <w:tcW w:type="dxa" w:w="77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Sơ đồluồng dữliệu (DFD)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14</w:t>
            </w:r>
          </w:p>
        </w:tc>
      </w:tr>
      <w:tr>
        <w:trPr>
          <w:trHeight w:hRule="exact" w:val="422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3.3.1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DFD cấp 0</w:t>
            </w:r>
          </w:p>
        </w:tc>
        <w:tc>
          <w:tcPr>
            <w:tcW w:type="dxa" w:w="52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14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3.3.2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DFD cấp 1</w:t>
            </w:r>
          </w:p>
        </w:tc>
        <w:tc>
          <w:tcPr>
            <w:tcW w:type="dxa" w:w="52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15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3.4</w:t>
            </w:r>
          </w:p>
        </w:tc>
        <w:tc>
          <w:tcPr>
            <w:tcW w:type="dxa" w:w="29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15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Sơ đồuse case tổng quát</w:t>
            </w:r>
          </w:p>
        </w:tc>
        <w:tc>
          <w:tcPr>
            <w:tcW w:type="dxa" w:w="47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24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15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3.5</w:t>
            </w:r>
          </w:p>
        </w:tc>
        <w:tc>
          <w:tcPr>
            <w:tcW w:type="dxa" w:w="29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Sơ đồuse case phân rã</w:t>
            </w:r>
          </w:p>
        </w:tc>
        <w:tc>
          <w:tcPr>
            <w:tcW w:type="dxa" w:w="47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2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16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</w:t>
            </w:r>
          </w:p>
        </w:tc>
        <w:tc>
          <w:tcPr>
            <w:tcW w:type="dxa" w:w="2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Đặc tảuse case</w:t>
            </w:r>
          </w:p>
        </w:tc>
        <w:tc>
          <w:tcPr>
            <w:tcW w:type="dxa" w:w="5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16</w:t>
            </w:r>
          </w:p>
        </w:tc>
      </w:tr>
      <w:tr>
        <w:trPr>
          <w:trHeight w:hRule="exact" w:val="422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3.6.1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UC01 – Quản lý tài khoản người dùng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16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3.6.2</w:t>
            </w:r>
          </w:p>
        </w:tc>
        <w:tc>
          <w:tcPr>
            <w:tcW w:type="dxa" w:w="39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UC02 – Đăng nhập / Đăng xuất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16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3.6.3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UC03 – Quản lý nhà cung cấp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17</w:t>
            </w:r>
          </w:p>
        </w:tc>
      </w:tr>
      <w:tr>
        <w:trPr>
          <w:trHeight w:hRule="exact" w:val="422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3.6.4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UC04 – Quản lý khách 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17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3.6.5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UC05 – Quản lý hàng hóa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17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3.6.6</w:t>
            </w:r>
          </w:p>
        </w:tc>
        <w:tc>
          <w:tcPr>
            <w:tcW w:type="dxa" w:w="35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UC06 – Tìm kiếm hàng hóa</w:t>
            </w:r>
          </w:p>
        </w:tc>
        <w:tc>
          <w:tcPr>
            <w:tcW w:type="dxa" w:w="33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17</w:t>
            </w:r>
          </w:p>
        </w:tc>
      </w:tr>
      <w:tr>
        <w:trPr>
          <w:trHeight w:hRule="exact" w:val="422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3.6.7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UC07 – Quản lý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3.6.8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UC08 – Tìm kiếm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3.6.9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UC09 – Lập phiếu nhập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4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81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3.6.10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UC10 – Lập phiếu xuất kho</w:t>
            </w:r>
          </w:p>
        </w:tc>
        <w:tc>
          <w:tcPr>
            <w:tcW w:type="dxa" w:w="3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2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22"/>
        </w:trPr>
        <w:tc>
          <w:tcPr>
            <w:tcW w:type="dxa" w:w="851"/>
            <w:vMerge/>
            <w:tcBorders/>
          </w:tcPr>
          <w:p/>
        </w:tc>
        <w:tc>
          <w:tcPr>
            <w:tcW w:type="dxa" w:w="838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81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3.6.11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UC11 – Quản lý đơn đặt 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19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49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81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3.6.12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UC12 – Quản lý thanh toán</w:t>
            </w:r>
          </w:p>
        </w:tc>
        <w:tc>
          <w:tcPr>
            <w:tcW w:type="dxa" w:w="3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2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19</w:t>
            </w:r>
          </w:p>
        </w:tc>
      </w:tr>
      <w:tr>
        <w:trPr>
          <w:trHeight w:hRule="exact" w:val="422"/>
        </w:trPr>
        <w:tc>
          <w:tcPr>
            <w:tcW w:type="dxa" w:w="851"/>
            <w:vMerge/>
            <w:tcBorders/>
          </w:tcPr>
          <w:p/>
        </w:tc>
        <w:tc>
          <w:tcPr>
            <w:tcW w:type="dxa" w:w="838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81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3.6.13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UC13 – Xem báo cáo thống kê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19</w:t>
            </w:r>
          </w:p>
        </w:tc>
      </w:tr>
      <w:tr>
        <w:trPr>
          <w:trHeight w:hRule="exact" w:val="568"/>
        </w:trPr>
        <w:tc>
          <w:tcPr>
            <w:tcW w:type="dxa" w:w="851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3.7</w:t>
            </w:r>
          </w:p>
        </w:tc>
        <w:tc>
          <w:tcPr>
            <w:tcW w:type="dxa" w:w="77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Kết luận chương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19</w:t>
            </w:r>
          </w:p>
        </w:tc>
      </w:tr>
      <w:tr>
        <w:trPr>
          <w:trHeight w:hRule="exact" w:val="562"/>
        </w:trPr>
        <w:tc>
          <w:tcPr>
            <w:tcW w:type="dxa" w:w="851"/>
            <w:vMerge/>
            <w:tcBorders/>
          </w:tcPr>
          <w:p/>
        </w:tc>
        <w:tc>
          <w:tcPr>
            <w:tcW w:type="dxa" w:w="838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2" w:after="0"/>
              <w:ind w:left="1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PHÂN TÍCH HÀNH VI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20</w:t>
            </w:r>
          </w:p>
        </w:tc>
      </w:tr>
      <w:tr>
        <w:trPr>
          <w:trHeight w:hRule="exact" w:val="428"/>
        </w:trPr>
        <w:tc>
          <w:tcPr>
            <w:tcW w:type="dxa" w:w="2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902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5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4.1</w:t>
            </w:r>
          </w:p>
        </w:tc>
        <w:tc>
          <w:tcPr>
            <w:tcW w:type="dxa" w:w="77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Sơ đồlớp tổng thể.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20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4.2</w:t>
            </w:r>
          </w:p>
        </w:tc>
        <w:tc>
          <w:tcPr>
            <w:tcW w:type="dxa" w:w="77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Biểu đồlớp trong ca sửdụng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21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4.2.1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UC05 – Quản lý hàng hóa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21</w:t>
            </w:r>
          </w:p>
        </w:tc>
      </w:tr>
      <w:tr>
        <w:trPr>
          <w:trHeight w:hRule="exact" w:val="422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4.2.2</w:t>
            </w:r>
          </w:p>
        </w:tc>
        <w:tc>
          <w:tcPr>
            <w:tcW w:type="dxa" w:w="68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UC09 – Lập phiếu nhập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22</w:t>
            </w:r>
          </w:p>
        </w:tc>
      </w:tr>
      <w:tr>
        <w:trPr>
          <w:trHeight w:hRule="exact" w:val="424"/>
        </w:trPr>
        <w:tc>
          <w:tcPr>
            <w:tcW w:type="dxa" w:w="851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4.2.3</w:t>
            </w:r>
          </w:p>
        </w:tc>
        <w:tc>
          <w:tcPr>
            <w:tcW w:type="dxa" w:w="33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18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UC10 – Lập phiếu xuất kho</w:t>
            </w:r>
          </w:p>
        </w:tc>
        <w:tc>
          <w:tcPr>
            <w:tcW w:type="dxa" w:w="3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2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23</w:t>
            </w:r>
          </w:p>
        </w:tc>
      </w:tr>
      <w:tr>
        <w:trPr>
          <w:trHeight w:hRule="exact" w:val="568"/>
        </w:trPr>
        <w:tc>
          <w:tcPr>
            <w:tcW w:type="dxa" w:w="851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4.3</w:t>
            </w:r>
          </w:p>
        </w:tc>
        <w:tc>
          <w:tcPr>
            <w:tcW w:type="dxa" w:w="77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Kết luận chương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24</w:t>
            </w:r>
          </w:p>
        </w:tc>
      </w:tr>
      <w:tr>
        <w:trPr>
          <w:trHeight w:hRule="exact" w:val="558"/>
        </w:trPr>
        <w:tc>
          <w:tcPr>
            <w:tcW w:type="dxa" w:w="851"/>
            <w:vMerge/>
            <w:tcBorders/>
          </w:tcPr>
          <w:p/>
        </w:tc>
        <w:tc>
          <w:tcPr>
            <w:tcW w:type="dxa" w:w="838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2" w:after="0"/>
              <w:ind w:left="1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PHÂN TÍCH TƯƠNG TÁC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209" w:lineRule="auto" w:before="550" w:after="0"/>
        <w:ind w:left="0" w:right="4488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rHeight w:hRule="exact" w:val="900"/>
        </w:trPr>
        <w:tc>
          <w:tcPr>
            <w:tcW w:type="dxa" w:w="284"/>
            <w:vMerge w:val="restart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4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6</w:t>
            </w:r>
          </w:p>
        </w:tc>
        <w:tc>
          <w:tcPr>
            <w:tcW w:type="dxa" w:w="660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5.1</w:t>
            </w:r>
          </w:p>
        </w:tc>
        <w:tc>
          <w:tcPr>
            <w:tcW w:type="dxa" w:w="7720"/>
            <w:gridSpan w:val="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Giới thiệu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25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5.2</w:t>
            </w:r>
          </w:p>
        </w:tc>
        <w:tc>
          <w:tcPr>
            <w:tcW w:type="dxa" w:w="3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5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UC05 – Quản lý hàng hóa</w:t>
            </w:r>
          </w:p>
        </w:tc>
        <w:tc>
          <w:tcPr>
            <w:tcW w:type="dxa" w:w="43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25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5.3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UC06 – Tìm kiếm hàng hóa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25</w:t>
            </w:r>
          </w:p>
        </w:tc>
      </w:tr>
      <w:tr>
        <w:trPr>
          <w:trHeight w:hRule="exact" w:val="44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5.4</w:t>
            </w:r>
          </w:p>
        </w:tc>
        <w:tc>
          <w:tcPr>
            <w:tcW w:type="dxa" w:w="3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15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UC09 – Lập phiếu nhập kho</w:t>
            </w:r>
          </w:p>
        </w:tc>
        <w:tc>
          <w:tcPr>
            <w:tcW w:type="dxa" w:w="43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23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26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5.5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UC10 – Lập phiếu xuất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5.6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Biểu đồtrạng thái (State Machine Diagram)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5.6.1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Trạng thái phiếu nhập 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5.6.2</w:t>
            </w:r>
          </w:p>
        </w:tc>
        <w:tc>
          <w:tcPr>
            <w:tcW w:type="dxa" w:w="3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Trạng thái phiếu xuất kho</w:t>
            </w:r>
          </w:p>
        </w:tc>
        <w:tc>
          <w:tcPr>
            <w:tcW w:type="dxa" w:w="3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28</w:t>
            </w:r>
          </w:p>
        </w:tc>
      </w:tr>
      <w:tr>
        <w:trPr>
          <w:trHeight w:hRule="exact" w:val="58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5.7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Kết luận chương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28</w:t>
            </w:r>
          </w:p>
        </w:tc>
      </w:tr>
      <w:tr>
        <w:trPr>
          <w:trHeight w:hRule="exact" w:val="560"/>
        </w:trPr>
        <w:tc>
          <w:tcPr>
            <w:tcW w:type="dxa" w:w="1040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2" w:after="0"/>
              <w:ind w:left="1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THIẾT KẾCÁC LỚP CHI TIẾT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29</w:t>
            </w:r>
          </w:p>
        </w:tc>
      </w:tr>
      <w:tr>
        <w:trPr>
          <w:trHeight w:hRule="exact" w:val="430"/>
        </w:trPr>
        <w:tc>
          <w:tcPr>
            <w:tcW w:type="dxa" w:w="2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56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6.1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Bảng mô tảcác lớp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29</w:t>
            </w:r>
          </w:p>
        </w:tc>
      </w:tr>
      <w:tr>
        <w:trPr>
          <w:trHeight w:hRule="exact" w:val="424"/>
        </w:trPr>
        <w:tc>
          <w:tcPr>
            <w:tcW w:type="dxa" w:w="104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6.2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Bảng mô tảquan hệgiữa các lớp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31</w:t>
            </w:r>
          </w:p>
        </w:tc>
      </w:tr>
      <w:tr>
        <w:trPr>
          <w:trHeight w:hRule="exact" w:val="424"/>
        </w:trPr>
        <w:tc>
          <w:tcPr>
            <w:tcW w:type="dxa" w:w="104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6.3</w:t>
            </w:r>
          </w:p>
        </w:tc>
        <w:tc>
          <w:tcPr>
            <w:tcW w:type="dxa" w:w="53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15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Thiết kếthành phần (Component Diagram)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1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33</w:t>
            </w:r>
          </w:p>
        </w:tc>
      </w:tr>
      <w:tr>
        <w:trPr>
          <w:trHeight w:hRule="exact" w:val="566"/>
        </w:trPr>
        <w:tc>
          <w:tcPr>
            <w:tcW w:type="dxa" w:w="104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6.4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Kết luận chương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33</w:t>
            </w:r>
          </w:p>
        </w:tc>
      </w:tr>
      <w:tr>
        <w:trPr>
          <w:trHeight w:hRule="exact" w:val="556"/>
        </w:trPr>
        <w:tc>
          <w:tcPr>
            <w:tcW w:type="dxa" w:w="1040"/>
            <w:vMerge/>
            <w:tcBorders/>
          </w:tcPr>
          <w:p/>
        </w:tc>
        <w:tc>
          <w:tcPr>
            <w:tcW w:type="dxa" w:w="83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2" w:after="0"/>
              <w:ind w:left="15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THIẾT KẾCƠ SỞDỮLIỆU VÀ GIAO DIỆN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34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7.1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Mô hình quan hệtổng thể.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34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7.2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Đặc tảmột sốbảng quan trọng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35</w:t>
            </w:r>
          </w:p>
        </w:tc>
      </w:tr>
      <w:tr>
        <w:trPr>
          <w:trHeight w:hRule="exact" w:val="44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7.2.1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Bảng HangHoa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35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7.2.2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Bảng TonKho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36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7.2.3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Bảng PhieuNhapKho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36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7.3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Thiết kếbáo cáo thống kê chi tiết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37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7.3.1</w:t>
            </w:r>
          </w:p>
        </w:tc>
        <w:tc>
          <w:tcPr>
            <w:tcW w:type="dxa" w:w="2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8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Báo cáo nhập xuất tồn</w:t>
            </w:r>
          </w:p>
        </w:tc>
        <w:tc>
          <w:tcPr>
            <w:tcW w:type="dxa" w:w="3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37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7.3.2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Báo cáo hàng tồn kho thấp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37</w:t>
            </w:r>
          </w:p>
        </w:tc>
      </w:tr>
      <w:tr>
        <w:trPr>
          <w:trHeight w:hRule="exact" w:val="44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7.3.3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Báo cáo hàng bán chạy / xuất nhiều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37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7.3.4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Báo cáo doanh thu và công nợtheo khách 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38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7.3.5</w:t>
            </w:r>
          </w:p>
        </w:tc>
        <w:tc>
          <w:tcPr>
            <w:tcW w:type="dxa" w:w="44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18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Báo cáo mua hàng theo nhà cung cấp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22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38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156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7.3.6</w:t>
            </w:r>
          </w:p>
        </w:tc>
        <w:tc>
          <w:tcPr>
            <w:tcW w:type="dxa" w:w="68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Định dạng xuất báo cáo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38</w:t>
            </w:r>
          </w:p>
        </w:tc>
      </w:tr>
      <w:tr>
        <w:trPr>
          <w:trHeight w:hRule="exact" w:val="420"/>
        </w:trPr>
        <w:tc>
          <w:tcPr>
            <w:tcW w:type="dxa" w:w="104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7.4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Thiết kếgiao diện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39</w:t>
            </w:r>
          </w:p>
        </w:tc>
      </w:tr>
      <w:tr>
        <w:trPr>
          <w:trHeight w:hRule="exact" w:val="430"/>
        </w:trPr>
        <w:tc>
          <w:tcPr>
            <w:tcW w:type="dxa" w:w="104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7.5</w:t>
            </w:r>
          </w:p>
        </w:tc>
        <w:tc>
          <w:tcPr>
            <w:tcW w:type="dxa" w:w="77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Kết luận chương 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4" w:firstLine="0"/>
              <w:jc w:val="righ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209" w:lineRule="auto" w:before="2108" w:after="0"/>
        <w:ind w:left="0" w:right="4488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1"/>
        </w:rPr>
        <w:t>CHƯƠNG 1:</w:t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>KHẢO SÁT HIỆN TRẠNG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94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1.1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Giới thiệu doanh nghiệp</w:t>
      </w:r>
    </w:p>
    <w:p>
      <w:pPr>
        <w:autoSpaceDN w:val="0"/>
        <w:autoSpaceDE w:val="0"/>
        <w:widowControl/>
        <w:spacing w:line="288" w:lineRule="auto" w:before="536" w:after="0"/>
        <w:ind w:left="260" w:right="22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Đềtài được thực hiện trong bối cảnh một doanh nghiệp thương mại – sản xuất có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hoạt động nhập, xuất và lưu trữhàng hóa thường xuyên. Doanh nghiệp có nhiều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kho hàng, nhiều nhóm hàng hóa và thực hiện giao dịch với nhiều nhà cung cấp,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khách hàng. Công tác quản lý kho hiện đang đóng vai trò then chốt trong việc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đảm bảo đủhàng đểbán, giảm thiểu tồn kho dư thừa và kiểm soát dòng tiền.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1.2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Thực trạng quy trình quản lý hiện tại và các hạn chế</w:t>
      </w:r>
    </w:p>
    <w:p>
      <w:pPr>
        <w:autoSpaceDN w:val="0"/>
        <w:autoSpaceDE w:val="0"/>
        <w:widowControl/>
        <w:spacing w:line="288" w:lineRule="auto" w:before="536" w:after="0"/>
        <w:ind w:left="260" w:right="22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Trong bối cảnh kinh doanh hiện đại, hoạt động quản lý kho hàng đóng vai trò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then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chốt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đối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với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hầu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hết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doanh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thương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mại,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logistics.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Việc kiểm soát tồn kho, nhập xuất hàng hóa và theo dõi luân chuyển hàng tồn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 ảnh hưởng trực tiếp đến chi phí vận hành, khảnăng đáp ứng đơn hàng 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hiệu quảkinh doanh chung.</w:t>
      </w:r>
    </w:p>
    <w:p>
      <w:pPr>
        <w:autoSpaceDN w:val="0"/>
        <w:autoSpaceDE w:val="0"/>
        <w:widowControl/>
        <w:spacing w:line="283" w:lineRule="auto" w:before="256" w:after="0"/>
        <w:ind w:left="260" w:right="20" w:firstLine="568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Tuy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tại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doanh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vừa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nhỏ,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công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vẫn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phụthuộc nhiều vào phương pháp thủcông như ghi chép sổsách, lưu trữbằng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bảng tính Excel hoặc các phần mềm đơn lẻkhông liên kết. Cách làm này dễdẫn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đến các vấn đề:</w:t>
      </w:r>
    </w:p>
    <w:p>
      <w:pPr>
        <w:autoSpaceDN w:val="0"/>
        <w:autoSpaceDE w:val="0"/>
        <w:widowControl/>
        <w:spacing w:line="209" w:lineRule="auto" w:before="5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Dữliệu phân tán, khó tổng hợp và đối chiếu.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Thiếu cơ chếkiểm soát sốlượng tồn kho theo thời gian thực.</w:t>
      </w:r>
    </w:p>
    <w:p>
      <w:pPr>
        <w:autoSpaceDN w:val="0"/>
        <w:autoSpaceDE w:val="0"/>
        <w:widowControl/>
        <w:spacing w:line="20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Khó truy vết lịch sửnhập xuất và người thực hiện thao tác.</w:t>
      </w:r>
    </w:p>
    <w:p>
      <w:pPr>
        <w:autoSpaceDN w:val="0"/>
        <w:autoSpaceDE w:val="0"/>
        <w:widowControl/>
        <w:spacing w:line="20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Báo cáo chậm, không hỗtrợra quyết định kịp thời.</w:t>
      </w:r>
    </w:p>
    <w:p>
      <w:pPr>
        <w:autoSpaceDN w:val="0"/>
        <w:autoSpaceDE w:val="0"/>
        <w:widowControl/>
        <w:spacing w:line="20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Sai sót trong quá trình nhập xuất, khó kiểm soát chênh lệch.</w:t>
      </w:r>
    </w:p>
    <w:p>
      <w:pPr>
        <w:autoSpaceDN w:val="0"/>
        <w:autoSpaceDE w:val="0"/>
        <w:widowControl/>
        <w:spacing w:line="209" w:lineRule="auto" w:before="1444" w:after="0"/>
        <w:ind w:left="0" w:right="448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4</w:t>
      </w:r>
    </w:p>
    <w:p>
      <w:pPr>
        <w:sectPr>
          <w:pgSz w:w="11906" w:h="16838"/>
          <w:pgMar w:top="732" w:right="1112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40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741"/>
        <w:gridCol w:w="4741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1.3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Mục tiêu của hệthống</w:t>
            </w:r>
          </w:p>
        </w:tc>
      </w:tr>
    </w:tbl>
    <w:p>
      <w:pPr>
        <w:autoSpaceDN w:val="0"/>
        <w:autoSpaceDE w:val="0"/>
        <w:widowControl/>
        <w:spacing w:line="259" w:lineRule="auto" w:before="472" w:after="0"/>
        <w:ind w:left="260" w:right="144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Mục tiêu của đềtài là phân tích, thiết kếvà đềxuất một hệthống thông tin quản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 kho hàng đáp ứng các yêu cầu sau: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574" w:after="0"/>
        <w:ind w:left="868" w:right="144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Sốhóa toàn bộquy trình quản lý hàng hóa, nhập kho, xuất kho và kiểm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kê.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144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Cung cấp khảnăng tra cứu, tìm kiếm và cập nhật thông tin hàng tồn kho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nhanh chóng.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Hỗtrợquản lý nhiều kho, nhiều loại hàng hóa và nhiều nhà cung cấp/khách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144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Tựđộng hóa việc tính toán tồn kho, cảnh báo hết hàng hoặc tồn kho quá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mức.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144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Tạo báo cáo thống kê vềnhập xuất tồn, hàng hóa bán chạy, hàng tồn lâu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ngày.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1.4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Lựa chọn công nghệvà công cụ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59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1.4.1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Lựa chọn công nghệtriển khai</w:t>
      </w:r>
    </w:p>
    <w:p>
      <w:pPr>
        <w:autoSpaceDN w:val="0"/>
        <w:autoSpaceDE w:val="0"/>
        <w:widowControl/>
        <w:spacing w:line="259" w:lineRule="auto" w:before="446" w:after="0"/>
        <w:ind w:left="260" w:right="144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Hệthống được đềxuất triển khai theo mô hình ứng dụng web (Web Application)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với các công nghệsau:</w:t>
      </w:r>
    </w:p>
    <w:p>
      <w:pPr>
        <w:autoSpaceDN w:val="0"/>
        <w:autoSpaceDE w:val="0"/>
        <w:widowControl/>
        <w:spacing w:line="209" w:lineRule="auto" w:before="5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Ngôn ngữlập trình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Python / Java / C# (tùy theo định hướng nhóm).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Framework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Django / Spring Boot / ASP.NET Core.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Cơ sởdữliệu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PostgreSQL / MySQL / SQL Server.</w:t>
      </w:r>
    </w:p>
    <w:p>
      <w:pPr>
        <w:autoSpaceDN w:val="0"/>
        <w:autoSpaceDE w:val="0"/>
        <w:widowControl/>
        <w:spacing w:line="20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Giao diện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HTML5, CSS3, JavaScript kết hợp các thư viện UI hiện đại.</w:t>
      </w:r>
    </w:p>
    <w:p>
      <w:pPr>
        <w:autoSpaceDN w:val="0"/>
        <w:autoSpaceDE w:val="0"/>
        <w:widowControl/>
        <w:spacing w:line="209" w:lineRule="auto" w:before="1584" w:after="0"/>
        <w:ind w:left="0" w:right="4614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5</w:t>
      </w:r>
    </w:p>
    <w:p>
      <w:pPr>
        <w:sectPr>
          <w:pgSz w:w="11906" w:h="16838"/>
          <w:pgMar w:top="196" w:right="984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920"/>
        </w:trPr>
        <w:tc>
          <w:tcPr>
            <w:tcW w:type="dxa" w:w="7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1.4.2</w:t>
            </w:r>
          </w:p>
        </w:tc>
        <w:tc>
          <w:tcPr>
            <w:tcW w:type="dxa" w:w="83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16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Lựa chọn công cụbiểu diễn UML</w:t>
            </w:r>
          </w:p>
        </w:tc>
      </w:tr>
    </w:tbl>
    <w:p>
      <w:pPr>
        <w:autoSpaceDN w:val="0"/>
        <w:autoSpaceDE w:val="0"/>
        <w:widowControl/>
        <w:spacing w:line="292" w:lineRule="exact" w:before="37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Trong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báo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này,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sơ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đồUML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biểu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diễn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bằng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gói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TikZ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gói</w:t>
      </w:r>
    </w:p>
    <w:p>
      <w:pPr>
        <w:autoSpaceDN w:val="0"/>
        <w:autoSpaceDE w:val="0"/>
        <w:widowControl/>
        <w:spacing w:line="292" w:lineRule="exact" w:before="13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pgf-umlcd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pgf-umlsd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 trên nền LaTeX. Các loại sơ đồsửdụng bao</w:t>
      </w:r>
    </w:p>
    <w:p>
      <w:pPr>
        <w:autoSpaceDN w:val="0"/>
        <w:autoSpaceDE w:val="0"/>
        <w:widowControl/>
        <w:spacing w:line="209" w:lineRule="auto" w:before="1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gồm: Use Case Diagram, Class Diagram, Sequence Diagram, Activity Diagram</w:t>
      </w:r>
    </w:p>
    <w:p>
      <w:pPr>
        <w:autoSpaceDN w:val="0"/>
        <w:autoSpaceDE w:val="0"/>
        <w:widowControl/>
        <w:spacing w:line="209" w:lineRule="auto" w:before="13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 ERD.</w:t>
      </w:r>
    </w:p>
    <w:p>
      <w:pPr>
        <w:autoSpaceDN w:val="0"/>
        <w:autoSpaceDE w:val="0"/>
        <w:widowControl/>
        <w:spacing w:line="209" w:lineRule="auto" w:before="12578" w:after="0"/>
        <w:ind w:left="0" w:right="4488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6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1"/>
        </w:rPr>
        <w:t>CHƯƠNG 2:</w:t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>MÔ TẢNGHIỆP VỤ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94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2.1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Tổng quan các nghiệp vụ</w:t>
      </w:r>
    </w:p>
    <w:p>
      <w:pPr>
        <w:autoSpaceDN w:val="0"/>
        <w:autoSpaceDE w:val="0"/>
        <w:widowControl/>
        <w:spacing w:line="276" w:lineRule="auto" w:before="536" w:after="0"/>
        <w:ind w:left="260" w:right="20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Hệthống quản lý kho hàng đảm nhận việc kiểm soát toàn bộvòng đời của hàng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hóa từkhi nhập vào kho cho đến khi xuất ra khỏi kho. Các nghiệp vụchính bao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gồm: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5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Nhập 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Tiếp nhận hàng hóa từnhà cung cấp, kiểm tra chất lượng, số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lượng và ghi nhận vào hệthống.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Xuất 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Lập phiếu xuất kho cho khách hàng hoặc sản xuất, cập nhật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sốlượng tồn kho.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Kiểm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kê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kỳkiểm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thực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tếhàng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tồn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với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sổsách,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điều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chỉnh chênh lệch nếu có.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 lý hàng hóa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Cập nhật thông tin hàng hóa, nhóm hàng, đơn vịtính,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giá nhập/xuất.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nhà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cung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cấp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khách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Lưu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trữ,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cứu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nhật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thông tin đối tác.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 lý 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Tạo kho, cập nhật thông tin kho, phân bổhàng hóa giữa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 kho.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Báo cáo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Tổng hợp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sốliệu 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 tồn, 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tồn lâu ngày, hàng sắp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hết.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2.2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vụ1: Quản lý tài khoản người dùng (UC01)</w:t>
      </w:r>
    </w:p>
    <w:p>
      <w:pPr>
        <w:autoSpaceDN w:val="0"/>
        <w:autoSpaceDE w:val="0"/>
        <w:widowControl/>
        <w:spacing w:line="276" w:lineRule="auto" w:before="536" w:after="0"/>
        <w:ind w:left="260" w:right="20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Quản trịviên tạo và quản lý tài khoản người dùng, phân quyền truy cập theo vai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trò. Nghiệp vụđảm bảo chỉngười dùng được ủy quyền mới thực hiện các thao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tác trên hệthống.</w:t>
      </w:r>
    </w:p>
    <w:p>
      <w:pPr>
        <w:autoSpaceDN w:val="0"/>
        <w:autoSpaceDE w:val="0"/>
        <w:widowControl/>
        <w:spacing w:line="209" w:lineRule="auto" w:before="662" w:after="0"/>
        <w:ind w:left="0" w:right="4484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7</w:t>
      </w:r>
    </w:p>
    <w:p>
      <w:pPr>
        <w:sectPr>
          <w:pgSz w:w="11906" w:h="16838"/>
          <w:pgMar w:top="732" w:right="1114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2.3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Nghiệp vụ2: Đăng nhập / Đăng xuất (UC02)</w:t>
            </w:r>
          </w:p>
        </w:tc>
      </w:tr>
    </w:tbl>
    <w:p>
      <w:pPr>
        <w:autoSpaceDN w:val="0"/>
        <w:autoSpaceDE w:val="0"/>
        <w:widowControl/>
        <w:spacing w:line="259" w:lineRule="auto" w:before="47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Người dùng truy cập hệthống bằng tên đăng nhập và mật khẩu. Hệthống kiểm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tra thông tin, xác thực và chuyển hướng đến giao diện phù hợp với quyền hạn.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6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2.4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vụ3: Quản lý nhà cung cấp (UC03)</w:t>
      </w:r>
    </w:p>
    <w:p>
      <w:pPr>
        <w:autoSpaceDN w:val="0"/>
        <w:autoSpaceDE w:val="0"/>
        <w:widowControl/>
        <w:spacing w:line="259" w:lineRule="auto" w:before="536" w:after="0"/>
        <w:ind w:left="144" w:right="0" w:firstLine="0"/>
        <w:jc w:val="center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Nhân viên kho hoặc quản lý kho thêm, cập nhật và tra cứu thông tin nhà cung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cấp (tên, địa chỉ, liên hệ). Thông tin này được sửdụng khi lập phiếu nhập kho.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6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2.5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vụ4: Quản lý khách hàng (UC04)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Tương tựnhư quản lý nhà cung cấp, nghiệp vụnày lưu trữthông tin khách 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đểphục vụlập phiếu xuất kho và theo dõi giao dịch.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6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2.6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vụ5: Quản lý hàng hóa (UC05)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Nhân viên kho nhập thông tin hàng hóa (mã, tên, nhóm hàng, đơn vịtính, giá),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phân loại hàng hóa và cập nhật trạng thái sửdụng.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2.7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vụ6: Tìm kiếm hàng hóa (UC06)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Người dùng tìm kiếm hàng hóa theo mã, tên, nhóm hàng hoặc kho. Hệthống trả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vềthông tin hàng hóa và sốlượng tồn kho hiện tại.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2.8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vụ7: Quản lý kho (UC07)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tạo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thông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tin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(mã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tên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địa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điểm,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phụtrách). Một hệthống có thểcó nhiều kho khác nhau.</w:t>
      </w:r>
    </w:p>
    <w:p>
      <w:pPr>
        <w:autoSpaceDN w:val="0"/>
        <w:autoSpaceDE w:val="0"/>
        <w:widowControl/>
        <w:spacing w:line="209" w:lineRule="auto" w:before="1344" w:after="0"/>
        <w:ind w:left="0" w:right="4488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8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2.9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Nghiệp vụ8: Tìm kiếm kho (UC08)</w:t>
            </w:r>
          </w:p>
        </w:tc>
      </w:tr>
    </w:tbl>
    <w:p>
      <w:pPr>
        <w:autoSpaceDN w:val="0"/>
        <w:autoSpaceDE w:val="0"/>
        <w:widowControl/>
        <w:spacing w:line="259" w:lineRule="auto" w:before="47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Người dùng tra cứu thông tin kho, danh sách hàng hóa trong kho hoặc tồn kho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theo từng kho.</w:t>
      </w:r>
    </w:p>
    <w:p>
      <w:pPr>
        <w:autoSpaceDN w:val="0"/>
        <w:tabs>
          <w:tab w:pos="1208" w:val="left"/>
        </w:tabs>
        <w:autoSpaceDE w:val="0"/>
        <w:widowControl/>
        <w:spacing w:line="209" w:lineRule="auto" w:before="786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2.10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vụ9: Lập phiếu nhập kho (UC09)</w:t>
      </w:r>
    </w:p>
    <w:p>
      <w:pPr>
        <w:autoSpaceDN w:val="0"/>
        <w:autoSpaceDE w:val="0"/>
        <w:widowControl/>
        <w:spacing w:line="276" w:lineRule="auto" w:before="536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Nhân viên kho lập phiếu nhập khi hàng hóa được chuyển đến từnhà cung cấp.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Phiếu nhập bao gồm thông tin nhà cung cấp, kho nhập, ngày nhập và danh sách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 hóa nhập. Sau khi được duyệt, hệthống tựđộng cập nhật tồn kho.</w:t>
      </w:r>
    </w:p>
    <w:p>
      <w:pPr>
        <w:autoSpaceDN w:val="0"/>
        <w:tabs>
          <w:tab w:pos="1188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2.11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vụ10: Lập phiếu xuất kho (UC10)</w:t>
      </w:r>
    </w:p>
    <w:p>
      <w:pPr>
        <w:autoSpaceDN w:val="0"/>
        <w:autoSpaceDE w:val="0"/>
        <w:widowControl/>
        <w:spacing w:line="276" w:lineRule="auto" w:before="536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viên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có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yêu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cầu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khách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hoặc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sản xuất nội bộ. Hệthống kiểm tra tồn kho trước khi cho phép xuất và cập nhật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sốlượng tồn sau khi duyệt.</w:t>
      </w:r>
    </w:p>
    <w:p>
      <w:pPr>
        <w:autoSpaceDN w:val="0"/>
        <w:tabs>
          <w:tab w:pos="1208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2.12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vụ11: Quản lý đơn đặt hàng (UC11)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Khách hàng hoặc bộphận bán hàng tạo đơn đặt hàng. Hệthống theo dõi trạng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thái đơn hàng và tạo phiếu xuất kho khi đơn được duyệt.</w:t>
      </w:r>
    </w:p>
    <w:p>
      <w:pPr>
        <w:autoSpaceDN w:val="0"/>
        <w:tabs>
          <w:tab w:pos="1208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2.13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vụ12: Quản lý thanh toán (UC12)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Ghi nhận các khoản thanh toán liên quan đến phiếu nhập/xuất, cập nhật công nợ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 tạo báo cáo tài chính tồn kho.</w:t>
      </w:r>
    </w:p>
    <w:p>
      <w:pPr>
        <w:autoSpaceDN w:val="0"/>
        <w:tabs>
          <w:tab w:pos="1208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2.14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Nghiệp vụ13: Xem báo cáo thống kê (UC13)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Quản lý kho và quản trịviên xem các báo cáo: nhập xuất tồn theo thời gian, hàng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bán chạy, hàng tồn lâu ngày, giá trịtồn kho, cảnh báo tồn kho thấp/cao.</w:t>
      </w:r>
    </w:p>
    <w:p>
      <w:pPr>
        <w:autoSpaceDN w:val="0"/>
        <w:autoSpaceDE w:val="0"/>
        <w:widowControl/>
        <w:spacing w:line="209" w:lineRule="auto" w:before="498" w:after="0"/>
        <w:ind w:left="0" w:right="4488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9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2146300</wp:posOffset>
            </wp:positionH>
            <wp:positionV relativeFrom="page">
              <wp:posOffset>1943100</wp:posOffset>
            </wp:positionV>
            <wp:extent cx="3619500" cy="45847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584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902"/>
        </w:trPr>
        <w:tc>
          <w:tcPr>
            <w:tcW w:type="dxa" w:w="82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2.15</w:t>
            </w:r>
          </w:p>
          <w:p>
            <w:pPr>
              <w:autoSpaceDN w:val="0"/>
              <w:autoSpaceDE w:val="0"/>
              <w:widowControl/>
              <w:spacing w:line="209" w:lineRule="auto" w:before="596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2.15.1</w:t>
            </w:r>
          </w:p>
        </w:tc>
        <w:tc>
          <w:tcPr>
            <w:tcW w:type="dxa" w:w="825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28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Sơ đồhoạt động (Activity Diagram)</w:t>
            </w:r>
          </w:p>
          <w:p>
            <w:pPr>
              <w:autoSpaceDN w:val="0"/>
              <w:autoSpaceDE w:val="0"/>
              <w:widowControl/>
              <w:spacing w:line="209" w:lineRule="auto" w:before="596" w:after="0"/>
              <w:ind w:left="18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Quy trình nhập kho</w:t>
            </w:r>
          </w:p>
        </w:tc>
      </w:tr>
    </w:tbl>
    <w:p>
      <w:pPr>
        <w:autoSpaceDN w:val="0"/>
        <w:autoSpaceDE w:val="0"/>
        <w:widowControl/>
        <w:spacing w:line="209" w:lineRule="auto" w:before="658" w:after="0"/>
        <w:ind w:left="0" w:right="475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Bắt đầu</w:t>
      </w:r>
    </w:p>
    <w:p>
      <w:pPr>
        <w:autoSpaceDN w:val="0"/>
        <w:autoSpaceDE w:val="0"/>
        <w:widowControl/>
        <w:spacing w:line="209" w:lineRule="auto" w:before="416" w:after="0"/>
        <w:ind w:left="0" w:right="3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lập phiếu nhập kho</w:t>
      </w:r>
    </w:p>
    <w:p>
      <w:pPr>
        <w:autoSpaceDN w:val="0"/>
        <w:autoSpaceDE w:val="0"/>
        <w:widowControl/>
        <w:spacing w:line="209" w:lineRule="auto" w:before="440" w:after="0"/>
        <w:ind w:left="205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 thông tin nhà cung cấp, kho, ngày nhập</w:t>
      </w:r>
    </w:p>
    <w:p>
      <w:pPr>
        <w:autoSpaceDN w:val="0"/>
        <w:autoSpaceDE w:val="0"/>
        <w:widowControl/>
        <w:spacing w:line="209" w:lineRule="auto" w:before="442" w:after="298"/>
        <w:ind w:left="0" w:right="376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 chi tiết hàng hóa nhập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20.0" w:type="dxa"/>
      </w:tblPr>
      <w:tblGrid>
        <w:gridCol w:w="3119"/>
        <w:gridCol w:w="3119"/>
        <w:gridCol w:w="3119"/>
      </w:tblGrid>
      <w:tr>
        <w:trPr>
          <w:trHeight w:hRule="exact" w:val="302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29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Dữliệu</w:t>
            </w:r>
          </w:p>
        </w:tc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8" w:after="0"/>
              <w:ind w:left="0" w:right="4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Không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 báo lỗi</w:t>
            </w:r>
          </w:p>
        </w:tc>
      </w:tr>
      <w:tr>
        <w:trPr>
          <w:trHeight w:hRule="exact" w:val="424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6" w:after="0"/>
              <w:ind w:left="0" w:right="29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hợp lệ?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4" w:after="0"/>
              <w:ind w:left="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yêu cầu nhập lại</w:t>
            </w:r>
          </w:p>
        </w:tc>
      </w:tr>
    </w:tbl>
    <w:p>
      <w:pPr>
        <w:autoSpaceDN w:val="0"/>
        <w:autoSpaceDE w:val="0"/>
        <w:widowControl/>
        <w:spacing w:line="209" w:lineRule="auto" w:before="178" w:after="0"/>
        <w:ind w:left="0" w:right="483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Có</w:t>
      </w:r>
    </w:p>
    <w:p>
      <w:pPr>
        <w:autoSpaceDN w:val="0"/>
        <w:autoSpaceDE w:val="0"/>
        <w:widowControl/>
        <w:spacing w:line="209" w:lineRule="auto" w:before="44" w:after="0"/>
        <w:ind w:left="0" w:right="394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Gửi phiếu nhập đểduyệt</w:t>
      </w:r>
    </w:p>
    <w:p>
      <w:pPr>
        <w:autoSpaceDN w:val="0"/>
        <w:tabs>
          <w:tab w:pos="5196" w:val="left"/>
          <w:tab w:pos="5618" w:val="left"/>
        </w:tabs>
        <w:autoSpaceDE w:val="0"/>
        <w:widowControl/>
        <w:spacing w:line="250" w:lineRule="auto" w:before="414" w:after="0"/>
        <w:ind w:left="384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 xml:space="preserve">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Thông báo từchối</w:t>
      </w:r>
    </w:p>
    <w:p>
      <w:pPr>
        <w:autoSpaceDN w:val="0"/>
        <w:tabs>
          <w:tab w:pos="5730" w:val="left"/>
        </w:tabs>
        <w:autoSpaceDE w:val="0"/>
        <w:widowControl/>
        <w:spacing w:line="252" w:lineRule="auto" w:before="62" w:after="0"/>
        <w:ind w:left="391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duyệt?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trảvềnhân viên</w:t>
      </w:r>
    </w:p>
    <w:p>
      <w:pPr>
        <w:autoSpaceDN w:val="0"/>
        <w:autoSpaceDE w:val="0"/>
        <w:widowControl/>
        <w:spacing w:line="209" w:lineRule="auto" w:before="214" w:after="0"/>
        <w:ind w:left="0" w:right="483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Có</w:t>
      </w:r>
    </w:p>
    <w:p>
      <w:pPr>
        <w:autoSpaceDN w:val="0"/>
        <w:autoSpaceDE w:val="0"/>
        <w:widowControl/>
        <w:spacing w:line="209" w:lineRule="auto" w:before="38" w:after="0"/>
        <w:ind w:left="0" w:right="430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Cập nhật tồn kho</w:t>
      </w:r>
    </w:p>
    <w:p>
      <w:pPr>
        <w:autoSpaceDN w:val="0"/>
        <w:autoSpaceDE w:val="0"/>
        <w:widowControl/>
        <w:spacing w:line="209" w:lineRule="auto" w:before="440" w:after="0"/>
        <w:ind w:left="0" w:right="44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 phiếu nhập</w:t>
      </w:r>
    </w:p>
    <w:p>
      <w:pPr>
        <w:autoSpaceDN w:val="0"/>
        <w:autoSpaceDE w:val="0"/>
        <w:widowControl/>
        <w:spacing w:line="209" w:lineRule="auto" w:before="464" w:after="0"/>
        <w:ind w:left="0" w:right="471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 thúc</w:t>
      </w:r>
    </w:p>
    <w:p>
      <w:pPr>
        <w:autoSpaceDN w:val="0"/>
        <w:autoSpaceDE w:val="0"/>
        <w:widowControl/>
        <w:spacing w:line="209" w:lineRule="auto" w:before="306" w:after="0"/>
        <w:ind w:left="2154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2.1: Sơ đồhoạt động quy trình nhập kho</w:t>
      </w:r>
    </w:p>
    <w:p>
      <w:pPr>
        <w:autoSpaceDN w:val="0"/>
        <w:autoSpaceDE w:val="0"/>
        <w:widowControl/>
        <w:spacing w:line="209" w:lineRule="auto" w:before="5300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10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2120900</wp:posOffset>
            </wp:positionH>
            <wp:positionV relativeFrom="page">
              <wp:posOffset>1320800</wp:posOffset>
            </wp:positionV>
            <wp:extent cx="3683000" cy="45847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4584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920"/>
        </w:trPr>
        <w:tc>
          <w:tcPr>
            <w:tcW w:type="dxa" w:w="86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2.15.2</w:t>
            </w:r>
          </w:p>
        </w:tc>
        <w:tc>
          <w:tcPr>
            <w:tcW w:type="dxa" w:w="821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14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Quy trình xuất kho</w:t>
            </w:r>
          </w:p>
        </w:tc>
      </w:tr>
    </w:tbl>
    <w:p>
      <w:pPr>
        <w:autoSpaceDN w:val="0"/>
        <w:autoSpaceDE w:val="0"/>
        <w:widowControl/>
        <w:spacing w:line="209" w:lineRule="auto" w:before="658" w:after="0"/>
        <w:ind w:left="0" w:right="492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Bắt đầu</w:t>
      </w:r>
    </w:p>
    <w:p>
      <w:pPr>
        <w:autoSpaceDN w:val="0"/>
        <w:autoSpaceDE w:val="0"/>
        <w:widowControl/>
        <w:spacing w:line="209" w:lineRule="auto" w:before="418" w:after="0"/>
        <w:ind w:left="0" w:right="36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lập phiếu xuất kho</w:t>
      </w:r>
    </w:p>
    <w:p>
      <w:pPr>
        <w:autoSpaceDN w:val="0"/>
        <w:autoSpaceDE w:val="0"/>
        <w:widowControl/>
        <w:spacing w:line="209" w:lineRule="auto" w:before="440" w:after="0"/>
        <w:ind w:left="200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 thông tin khách hàng, kho, ngày xuất</w:t>
      </w:r>
    </w:p>
    <w:p>
      <w:pPr>
        <w:autoSpaceDN w:val="0"/>
        <w:autoSpaceDE w:val="0"/>
        <w:widowControl/>
        <w:spacing w:line="209" w:lineRule="auto" w:before="440" w:after="336"/>
        <w:ind w:left="0" w:right="395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 chi tiết hàng hóa xuất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20.0" w:type="dxa"/>
      </w:tblPr>
      <w:tblGrid>
        <w:gridCol w:w="4678"/>
        <w:gridCol w:w="4678"/>
      </w:tblGrid>
      <w:tr>
        <w:trPr>
          <w:trHeight w:hRule="exact" w:val="542"/>
        </w:trPr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2" w:after="0"/>
              <w:ind w:left="0" w:right="9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Tồn kho đủ?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8" w:val="left"/>
              </w:tabs>
              <w:autoSpaceDE w:val="0"/>
              <w:widowControl/>
              <w:spacing w:line="245" w:lineRule="auto" w:before="60" w:after="0"/>
              <w:ind w:left="102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Không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 báo không đủhàng</w:t>
            </w:r>
          </w:p>
        </w:tc>
      </w:tr>
    </w:tbl>
    <w:p>
      <w:pPr>
        <w:autoSpaceDN w:val="0"/>
        <w:autoSpaceDE w:val="0"/>
        <w:widowControl/>
        <w:spacing w:line="206" w:lineRule="auto" w:before="298" w:after="0"/>
        <w:ind w:left="0" w:right="50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Có</w:t>
      </w:r>
    </w:p>
    <w:p>
      <w:pPr>
        <w:autoSpaceDN w:val="0"/>
        <w:autoSpaceDE w:val="0"/>
        <w:widowControl/>
        <w:spacing w:line="209" w:lineRule="auto" w:before="70" w:after="394"/>
        <w:ind w:left="0" w:right="413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Gửi phiếu xuất đểduyệt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4678"/>
        <w:gridCol w:w="4678"/>
      </w:tblGrid>
      <w:tr>
        <w:trPr>
          <w:trHeight w:hRule="exact" w:val="516"/>
        </w:trPr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94" w:after="0"/>
              <w:ind w:left="0" w:right="1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 duyệt?</w:t>
            </w:r>
          </w:p>
        </w:tc>
        <w:tc>
          <w:tcPr>
            <w:tcW w:type="dxa" w:w="3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6" w:val="left"/>
              </w:tabs>
              <w:autoSpaceDE w:val="0"/>
              <w:widowControl/>
              <w:spacing w:line="245" w:lineRule="auto" w:before="60" w:after="0"/>
              <w:ind w:left="13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Không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 báo từchối</w:t>
            </w:r>
          </w:p>
        </w:tc>
      </w:tr>
    </w:tbl>
    <w:p>
      <w:pPr>
        <w:autoSpaceDN w:val="0"/>
        <w:autoSpaceDE w:val="0"/>
        <w:widowControl/>
        <w:spacing w:line="209" w:lineRule="auto" w:before="354" w:after="0"/>
        <w:ind w:left="0" w:right="50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Có</w:t>
      </w:r>
    </w:p>
    <w:p>
      <w:pPr>
        <w:autoSpaceDN w:val="0"/>
        <w:autoSpaceDE w:val="0"/>
        <w:widowControl/>
        <w:spacing w:line="209" w:lineRule="auto" w:before="38" w:after="0"/>
        <w:ind w:left="0" w:right="44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Cập nhật tồn kho</w:t>
      </w:r>
    </w:p>
    <w:p>
      <w:pPr>
        <w:autoSpaceDN w:val="0"/>
        <w:autoSpaceDE w:val="0"/>
        <w:widowControl/>
        <w:spacing w:line="209" w:lineRule="auto" w:before="442" w:after="0"/>
        <w:ind w:left="0" w:right="466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 phiếu xuất</w:t>
      </w:r>
    </w:p>
    <w:p>
      <w:pPr>
        <w:autoSpaceDN w:val="0"/>
        <w:autoSpaceDE w:val="0"/>
        <w:widowControl/>
        <w:spacing w:line="209" w:lineRule="auto" w:before="464" w:after="0"/>
        <w:ind w:left="0" w:right="48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 thúc</w:t>
      </w:r>
    </w:p>
    <w:p>
      <w:pPr>
        <w:autoSpaceDN w:val="0"/>
        <w:autoSpaceDE w:val="0"/>
        <w:widowControl/>
        <w:spacing w:line="209" w:lineRule="auto" w:before="304" w:after="0"/>
        <w:ind w:left="2186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2.2: Sơ đồhoạt động quy trình xuất kho</w:t>
      </w:r>
    </w:p>
    <w:p>
      <w:pPr>
        <w:autoSpaceDN w:val="0"/>
        <w:autoSpaceDE w:val="0"/>
        <w:widowControl/>
        <w:spacing w:line="209" w:lineRule="auto" w:before="6282" w:after="0"/>
        <w:ind w:left="0" w:right="4422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11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2336800</wp:posOffset>
            </wp:positionH>
            <wp:positionV relativeFrom="page">
              <wp:posOffset>1320800</wp:posOffset>
            </wp:positionV>
            <wp:extent cx="3251200" cy="39370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3937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920"/>
        </w:trPr>
        <w:tc>
          <w:tcPr>
            <w:tcW w:type="dxa" w:w="86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2.15.3</w:t>
            </w:r>
          </w:p>
        </w:tc>
        <w:tc>
          <w:tcPr>
            <w:tcW w:type="dxa" w:w="821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14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Quy trình kiểm kê tồn kho</w:t>
            </w:r>
          </w:p>
        </w:tc>
      </w:tr>
    </w:tbl>
    <w:p>
      <w:pPr>
        <w:autoSpaceDN w:val="0"/>
        <w:autoSpaceDE w:val="0"/>
        <w:widowControl/>
        <w:spacing w:line="209" w:lineRule="auto" w:before="658" w:after="0"/>
        <w:ind w:left="0" w:right="505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Bắt đầu</w:t>
      </w:r>
    </w:p>
    <w:p>
      <w:pPr>
        <w:autoSpaceDN w:val="0"/>
        <w:autoSpaceDE w:val="0"/>
        <w:widowControl/>
        <w:spacing w:line="209" w:lineRule="auto" w:before="418" w:after="0"/>
        <w:ind w:left="0" w:right="383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tạo phiếu kiểm kê</w:t>
      </w:r>
    </w:p>
    <w:p>
      <w:pPr>
        <w:autoSpaceDN w:val="0"/>
        <w:autoSpaceDE w:val="0"/>
        <w:widowControl/>
        <w:spacing w:line="209" w:lineRule="auto" w:before="440" w:after="0"/>
        <w:ind w:left="0" w:right="413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Chọn kho và ngày kiểm kê</w:t>
      </w:r>
    </w:p>
    <w:p>
      <w:pPr>
        <w:autoSpaceDN w:val="0"/>
        <w:autoSpaceDE w:val="0"/>
        <w:widowControl/>
        <w:spacing w:line="209" w:lineRule="auto" w:before="440" w:after="336"/>
        <w:ind w:left="0" w:right="384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Kiểm đếm thực tếtừng hàng hóa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0.0" w:type="dxa"/>
      </w:tblPr>
      <w:tblGrid>
        <w:gridCol w:w="3119"/>
        <w:gridCol w:w="3119"/>
        <w:gridCol w:w="3119"/>
      </w:tblGrid>
      <w:tr>
        <w:trPr>
          <w:trHeight w:hRule="exact" w:val="518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0" w:after="0"/>
              <w:ind w:left="0" w:right="10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Có chênh lệch?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Không</w:t>
            </w:r>
          </w:p>
        </w:tc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8" w:after="0"/>
              <w:ind w:left="11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Khớp sổsách</w:t>
            </w:r>
          </w:p>
        </w:tc>
      </w:tr>
    </w:tbl>
    <w:p>
      <w:pPr>
        <w:autoSpaceDN w:val="0"/>
        <w:autoSpaceDE w:val="0"/>
        <w:widowControl/>
        <w:spacing w:line="209" w:lineRule="auto" w:before="352" w:after="0"/>
        <w:ind w:left="0" w:right="513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Có</w:t>
      </w:r>
    </w:p>
    <w:p>
      <w:pPr>
        <w:autoSpaceDN w:val="0"/>
        <w:autoSpaceDE w:val="0"/>
        <w:widowControl/>
        <w:spacing w:line="209" w:lineRule="auto" w:before="22" w:after="0"/>
        <w:ind w:left="0" w:right="443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Ghi nhận chênh lệch</w:t>
      </w:r>
    </w:p>
    <w:p>
      <w:pPr>
        <w:autoSpaceDN w:val="0"/>
        <w:autoSpaceDE w:val="0"/>
        <w:widowControl/>
        <w:spacing w:line="209" w:lineRule="auto" w:before="484" w:after="0"/>
        <w:ind w:left="0" w:right="45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 chỉnh tồn kho</w:t>
      </w:r>
    </w:p>
    <w:p>
      <w:pPr>
        <w:autoSpaceDN w:val="0"/>
        <w:autoSpaceDE w:val="0"/>
        <w:widowControl/>
        <w:spacing w:line="209" w:lineRule="auto" w:before="418" w:after="0"/>
        <w:ind w:left="0" w:right="438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Lập biên bản kiểm kê</w:t>
      </w:r>
    </w:p>
    <w:p>
      <w:pPr>
        <w:autoSpaceDN w:val="0"/>
        <w:autoSpaceDE w:val="0"/>
        <w:widowControl/>
        <w:spacing w:line="209" w:lineRule="auto" w:before="466" w:after="0"/>
        <w:ind w:left="0" w:right="501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 thúc</w:t>
      </w:r>
    </w:p>
    <w:p>
      <w:pPr>
        <w:autoSpaceDN w:val="0"/>
        <w:autoSpaceDE w:val="0"/>
        <w:widowControl/>
        <w:spacing w:line="209" w:lineRule="auto" w:before="306" w:after="0"/>
        <w:ind w:left="1756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2.3: Sơ đồhoạt động quy trình kiểm kê tồn kho</w:t>
      </w:r>
    </w:p>
    <w:p>
      <w:pPr>
        <w:autoSpaceDN w:val="0"/>
        <w:tabs>
          <w:tab w:pos="1208" w:val="left"/>
        </w:tabs>
        <w:autoSpaceDE w:val="0"/>
        <w:widowControl/>
        <w:spacing w:line="209" w:lineRule="auto" w:before="73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2.16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Kết luận chương</w:t>
      </w:r>
    </w:p>
    <w:p>
      <w:pPr>
        <w:autoSpaceDN w:val="0"/>
        <w:autoSpaceDE w:val="0"/>
        <w:widowControl/>
        <w:spacing w:line="283" w:lineRule="auto" w:before="536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Chương 2 đã mô tảchi tiết 13 nghiệp vụchính, đồng thời trình bày các sơ đồ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hoạt động cho quy trình nhập kho, xuất kho và kiểm kê. Các nghiệp vụvà quy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trình này là cơ sởđểxác định tác nhân, use case và thiết kếcác sơ đồUML trong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 chương tiếp theo.</w:t>
      </w:r>
    </w:p>
    <w:p>
      <w:pPr>
        <w:autoSpaceDN w:val="0"/>
        <w:autoSpaceDE w:val="0"/>
        <w:widowControl/>
        <w:spacing w:line="209" w:lineRule="auto" w:before="4126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12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7962900</wp:posOffset>
            </wp:positionV>
            <wp:extent cx="5359400" cy="15494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1549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1"/>
        </w:rPr>
        <w:t>CHƯƠNG 3:</w:t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>PHÂN TÍCH CHỨC NĂNG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94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3.1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Phân tích tác nhân</w:t>
      </w:r>
    </w:p>
    <w:p>
      <w:pPr>
        <w:autoSpaceDN w:val="0"/>
        <w:autoSpaceDE w:val="0"/>
        <w:widowControl/>
        <w:spacing w:line="209" w:lineRule="auto" w:before="536" w:after="234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 có năm nhóm tác nhân chính như sau: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6.0" w:type="dxa"/>
      </w:tblPr>
      <w:tblGrid>
        <w:gridCol w:w="4676"/>
        <w:gridCol w:w="4676"/>
      </w:tblGrid>
      <w:tr>
        <w:trPr>
          <w:trHeight w:hRule="exact" w:val="430"/>
        </w:trPr>
        <w:tc>
          <w:tcPr>
            <w:tcW w:type="dxa" w:w="22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Tác nhân</w:t>
            </w:r>
          </w:p>
        </w:tc>
        <w:tc>
          <w:tcPr>
            <w:tcW w:type="dxa" w:w="53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</w:t>
            </w:r>
          </w:p>
        </w:tc>
      </w:tr>
      <w:tr>
        <w:trPr>
          <w:trHeight w:hRule="exact" w:val="856"/>
        </w:trPr>
        <w:tc>
          <w:tcPr>
            <w:tcW w:type="dxa" w:w="22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Quản trịviên</w:t>
            </w:r>
          </w:p>
        </w:tc>
        <w:tc>
          <w:tcPr>
            <w:tcW w:type="dxa" w:w="53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khoản,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hệthống,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phân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quyền, sao lưu dữliệu.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Quản lý kho</w:t>
            </w:r>
          </w:p>
        </w:tc>
        <w:tc>
          <w:tcPr>
            <w:tcW w:type="dxa" w:w="53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Giám sát tồn kho, phê duyệt phiếu nhập/xuất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và xem báo cáo.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Nhân viên kho</w:t>
            </w:r>
          </w:p>
        </w:tc>
        <w:tc>
          <w:tcPr>
            <w:tcW w:type="dxa" w:w="53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Thực hiện nhập kho, xuất kho, kiểm kê, điều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chỉnh tồn kho.</w:t>
            </w:r>
          </w:p>
        </w:tc>
      </w:tr>
      <w:tr>
        <w:trPr>
          <w:trHeight w:hRule="exact" w:val="856"/>
        </w:trPr>
        <w:tc>
          <w:tcPr>
            <w:tcW w:type="dxa" w:w="22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Khách hàng</w:t>
            </w:r>
          </w:p>
        </w:tc>
        <w:tc>
          <w:tcPr>
            <w:tcW w:type="dxa" w:w="53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Tra cứu đơn hàng, lịch sửgiao dịch (nếu được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cấp quyền).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Nhà cung cấp</w:t>
            </w:r>
          </w:p>
        </w:tc>
        <w:tc>
          <w:tcPr>
            <w:tcW w:type="dxa" w:w="53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Cung cấp thông tin đơn hàng, theo dõi trạng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thái nhập kho.</w:t>
            </w:r>
          </w:p>
        </w:tc>
      </w:tr>
    </w:tbl>
    <w:p>
      <w:pPr>
        <w:autoSpaceDN w:val="0"/>
        <w:autoSpaceDE w:val="0"/>
        <w:widowControl/>
        <w:spacing w:line="7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6"/>
        <w:gridCol w:w="4676"/>
      </w:tblGrid>
      <w:tr>
        <w:trPr>
          <w:trHeight w:hRule="exact" w:val="464"/>
        </w:trPr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3.2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Sơ đồphân cấp chức năng (BFD)</w:t>
            </w:r>
          </w:p>
        </w:tc>
      </w:tr>
    </w:tbl>
    <w:p>
      <w:pPr>
        <w:autoSpaceDN w:val="0"/>
        <w:autoSpaceDE w:val="0"/>
        <w:widowControl/>
        <w:spacing w:line="283" w:lineRule="auto" w:before="476" w:after="0"/>
        <w:ind w:left="260" w:right="20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Sơ đồphân cấp chức năng (Business Function Diagram – BFD) mô tảcác chức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năng chính của hệthống quản lý kho hàng theo cấp độtừtổng quan đến chi tiết.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chia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thành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7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nhóm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chức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năng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lớn,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mỗi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nhóm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tiếp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tục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rã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thành các chức năng con cụthể.</w:t>
      </w:r>
    </w:p>
    <w:p>
      <w:pPr>
        <w:autoSpaceDN w:val="0"/>
        <w:autoSpaceDE w:val="0"/>
        <w:widowControl/>
        <w:spacing w:line="257" w:lineRule="auto" w:before="404" w:after="504"/>
        <w:ind w:left="4176" w:right="3888" w:firstLine="0"/>
        <w:jc w:val="center"/>
      </w:pPr>
      <w:r>
        <w:rPr>
          <w:w w:val="98.45458759981042"/>
          <w:rFonts w:ascii="Times New Roman" w:hAnsi="Times New Roman" w:eastAsia="Times New Roman"/>
          <w:b w:val="0"/>
          <w:i w:val="0"/>
          <w:color w:val="000000"/>
          <w:sz w:val="17"/>
        </w:rPr>
        <w:t xml:space="preserve">Hệthống </w:t>
      </w:r>
      <w:r>
        <w:br/>
      </w:r>
      <w:r>
        <w:rPr>
          <w:w w:val="98.45458759981042"/>
          <w:rFonts w:ascii="Times New Roman" w:hAnsi="Times New Roman" w:eastAsia="Times New Roman"/>
          <w:b w:val="0"/>
          <w:i w:val="0"/>
          <w:color w:val="000000"/>
          <w:sz w:val="17"/>
        </w:rPr>
        <w:t>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trHeight w:hRule="exact" w:val="250"/>
        </w:trPr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310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Quản lý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0" w:right="0" w:firstLine="0"/>
              <w:jc w:val="center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Quản lý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208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Quản lý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8" w:after="0"/>
              <w:ind w:left="0" w:right="56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Quản lý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232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Tồn kho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8" w:after="0"/>
              <w:ind w:left="0" w:right="0" w:firstLine="0"/>
              <w:jc w:val="center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Đơn hàng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218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Báo cáo</w:t>
            </w:r>
          </w:p>
        </w:tc>
      </w:tr>
      <w:tr>
        <w:trPr>
          <w:trHeight w:hRule="exact" w:val="240"/>
        </w:trPr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0" w:right="192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người dùng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0" w:right="0" w:firstLine="0"/>
              <w:jc w:val="center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danh mục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256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nhập kho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2" w:after="0"/>
              <w:ind w:left="0" w:right="34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xuất kho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146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và kiểm kê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2" w:after="0"/>
              <w:ind w:left="0" w:right="0" w:firstLine="0"/>
              <w:jc w:val="center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và thanh toán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4" w:after="0"/>
              <w:ind w:left="200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thống kê</w:t>
            </w:r>
          </w:p>
        </w:tc>
      </w:tr>
      <w:tr>
        <w:trPr>
          <w:trHeight w:hRule="exact" w:val="600"/>
        </w:trPr>
        <w:tc>
          <w:tcPr>
            <w:tcW w:type="dxa" w:w="37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12" w:val="left"/>
              </w:tabs>
              <w:autoSpaceDE w:val="0"/>
              <w:widowControl/>
              <w:spacing w:line="206" w:lineRule="auto" w:before="444" w:after="0"/>
              <w:ind w:left="458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Phân</w:t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Đăng nhập/</w:t>
            </w:r>
          </w:p>
          <w:p>
            <w:pPr>
              <w:autoSpaceDN w:val="0"/>
              <w:autoSpaceDE w:val="0"/>
              <w:widowControl/>
              <w:spacing w:line="230" w:lineRule="auto" w:before="0" w:after="0"/>
              <w:ind w:left="542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Hàng hóa</w:t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 xml:space="preserve">Nhà cung cấpKhách hàng </w:t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Lập phiếu</w:t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Duyệt phiếu</w:t>
            </w:r>
          </w:p>
          <w:p>
            <w:pPr>
              <w:autoSpaceDN w:val="0"/>
              <w:tabs>
                <w:tab w:pos="1152" w:val="left"/>
              </w:tabs>
              <w:autoSpaceDE w:val="0"/>
              <w:widowControl/>
              <w:spacing w:line="206" w:lineRule="auto" w:before="0" w:after="0"/>
              <w:ind w:left="422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quyền</w:t>
            </w:r>
            <w:r>
              <w:tab/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Đăng xuất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0" w:after="0"/>
              <w:ind w:left="98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Cập nhật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6" w:val="left"/>
                <w:tab w:pos="364" w:val="left"/>
              </w:tabs>
              <w:autoSpaceDE w:val="0"/>
              <w:widowControl/>
              <w:spacing w:line="245" w:lineRule="auto" w:before="460" w:after="0"/>
              <w:ind w:left="66" w:right="0" w:firstLine="0"/>
              <w:jc w:val="left"/>
            </w:pPr>
            <w:r>
              <w:tab/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 xml:space="preserve">Giảm </w:t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Kiểm kê</w:t>
            </w:r>
            <w:r>
              <w:br/>
            </w:r>
            <w:r>
              <w:tab/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tồn kho</w:t>
            </w:r>
          </w:p>
        </w:tc>
        <w:tc>
          <w:tcPr>
            <w:tcW w:type="dxa" w:w="21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8" w:val="left"/>
                <w:tab w:pos="1386" w:val="left"/>
              </w:tabs>
              <w:autoSpaceDE w:val="0"/>
              <w:widowControl/>
              <w:spacing w:line="245" w:lineRule="auto" w:before="476" w:after="0"/>
              <w:ind w:left="66" w:right="0" w:firstLine="0"/>
              <w:jc w:val="left"/>
            </w:pPr>
            <w:r>
              <w:tab/>
            </w:r>
            <w:r>
              <w:tab/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 xml:space="preserve">Nhập xuất </w:t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Cảnh báo</w:t>
            </w: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Đơn đặt hàng Thanh toán</w:t>
            </w:r>
          </w:p>
          <w:p>
            <w:pPr>
              <w:autoSpaceDN w:val="0"/>
              <w:autoSpaceDE w:val="0"/>
              <w:widowControl/>
              <w:spacing w:line="209" w:lineRule="auto" w:before="0" w:after="0"/>
              <w:ind w:left="0" w:right="340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tồn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104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Hàng bán</w:t>
            </w:r>
          </w:p>
        </w:tc>
      </w:tr>
      <w:tr>
        <w:trPr>
          <w:trHeight w:hRule="exact" w:val="66"/>
        </w:trPr>
        <w:tc>
          <w:tcPr>
            <w:tcW w:type="dxa" w:w="3117"/>
            <w:gridSpan w:val="3"/>
            <w:vMerge/>
            <w:tcBorders/>
          </w:tcPr>
          <w:p/>
        </w:tc>
        <w:tc>
          <w:tcPr>
            <w:tcW w:type="dxa" w:w="1039"/>
            <w:vMerge/>
            <w:tcBorders/>
          </w:tcPr>
          <w:p/>
        </w:tc>
        <w:tc>
          <w:tcPr>
            <w:tcW w:type="dxa" w:w="1039"/>
            <w:vMerge/>
            <w:tcBorders/>
          </w:tcPr>
          <w:p/>
        </w:tc>
        <w:tc>
          <w:tcPr>
            <w:tcW w:type="dxa" w:w="3117"/>
            <w:gridSpan w:val="3"/>
            <w:vMerge/>
            <w:tcBorders/>
          </w:tcPr>
          <w:p/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8" w:after="0"/>
              <w:ind w:left="0" w:right="396" w:firstLine="0"/>
              <w:jc w:val="righ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chạy</w:t>
            </w:r>
          </w:p>
        </w:tc>
      </w:tr>
      <w:tr>
        <w:trPr>
          <w:trHeight w:hRule="exact" w:val="282"/>
        </w:trPr>
        <w:tc>
          <w:tcPr>
            <w:tcW w:type="dxa" w:w="3117"/>
            <w:gridSpan w:val="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144" w:right="0" w:firstLine="0"/>
              <w:jc w:val="left"/>
            </w:pPr>
            <w:r>
              <w:rPr>
                <w:w w:val="98.45458759981042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tồn kho</w:t>
            </w:r>
          </w:p>
        </w:tc>
        <w:tc>
          <w:tcPr>
            <w:tcW w:type="dxa" w:w="1039"/>
            <w:vMerge/>
            <w:tcBorders/>
          </w:tcPr>
          <w:p/>
        </w:tc>
        <w:tc>
          <w:tcPr>
            <w:tcW w:type="dxa" w:w="3117"/>
            <w:gridSpan w:val="3"/>
            <w:vMerge/>
            <w:tcBorders/>
          </w:tcPr>
          <w:p/>
        </w:tc>
        <w:tc>
          <w:tcPr>
            <w:tcW w:type="dxa" w:w="10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210" w:after="0"/>
        <w:ind w:left="734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3.1: Sơ đồphân cấp chức năng (BFD) hệthống quản lý kho hàng</w:t>
      </w:r>
    </w:p>
    <w:p>
      <w:pPr>
        <w:autoSpaceDN w:val="0"/>
        <w:autoSpaceDE w:val="0"/>
        <w:widowControl/>
        <w:spacing w:line="209" w:lineRule="auto" w:before="616" w:after="0"/>
        <w:ind w:left="0" w:right="4412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13</w:t>
      </w:r>
    </w:p>
    <w:p>
      <w:pPr>
        <w:sectPr>
          <w:pgSz w:w="11906" w:h="16838"/>
          <w:pgMar w:top="732" w:right="1114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2057400</wp:posOffset>
            </wp:positionH>
            <wp:positionV relativeFrom="page">
              <wp:posOffset>3594100</wp:posOffset>
            </wp:positionV>
            <wp:extent cx="3721100" cy="18796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1879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4622800</wp:posOffset>
            </wp:positionH>
            <wp:positionV relativeFrom="page">
              <wp:posOffset>5511800</wp:posOffset>
            </wp:positionV>
            <wp:extent cx="1257300" cy="7366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736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2044700</wp:posOffset>
            </wp:positionH>
            <wp:positionV relativeFrom="page">
              <wp:posOffset>5524500</wp:posOffset>
            </wp:positionV>
            <wp:extent cx="1181100" cy="6985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69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3.3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Sơ đồluồng dữliệu (DFD)</w:t>
            </w:r>
          </w:p>
        </w:tc>
      </w:tr>
    </w:tbl>
    <w:p>
      <w:pPr>
        <w:autoSpaceDN w:val="0"/>
        <w:autoSpaceDE w:val="0"/>
        <w:widowControl/>
        <w:spacing w:line="288" w:lineRule="auto" w:before="472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Sơ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đồluồng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(Data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Flow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Diagram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–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DFD)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mô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thông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tin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giữa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các tác nhân và các quá trình xửlý bên trong hệthống. DFD cấp 0 thểhiện toàn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bộhệthống như một quá trình duy nhất tương tác với các tác nhân bên ngoài.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DFD cấp 1 phân rã hệthống thành các quá trình chức năng chính và kho dữliệu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tương ứng.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3.3.1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DFD cấp 0</w:t>
      </w:r>
    </w:p>
    <w:p>
      <w:pPr>
        <w:autoSpaceDN w:val="0"/>
        <w:autoSpaceDE w:val="0"/>
        <w:widowControl/>
        <w:spacing w:line="257" w:lineRule="auto" w:before="800" w:after="178"/>
        <w:ind w:left="4176" w:right="403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viên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3119"/>
        <w:gridCol w:w="3119"/>
        <w:gridCol w:w="3119"/>
      </w:tblGrid>
      <w:tr>
        <w:trPr>
          <w:trHeight w:hRule="exact" w:val="396"/>
        </w:trPr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51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Dữliệu nhập/xuất/kiểm kê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101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Khách</w:t>
            </w:r>
          </w:p>
        </w:tc>
      </w:tr>
      <w:tr>
        <w:trPr>
          <w:trHeight w:hRule="exact" w:val="388"/>
        </w:trPr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0" w:right="72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Phiếu, cảnh báo tồn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" w:after="0"/>
              <w:ind w:left="0" w:right="109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</w:t>
            </w:r>
          </w:p>
        </w:tc>
      </w:tr>
    </w:tbl>
    <w:p>
      <w:pPr>
        <w:autoSpaceDN w:val="0"/>
        <w:autoSpaceDE w:val="0"/>
        <w:widowControl/>
        <w:spacing w:line="257" w:lineRule="auto" w:before="412" w:after="0"/>
        <w:ind w:left="4320" w:right="417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0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QL Kho</w:t>
      </w:r>
    </w:p>
    <w:p>
      <w:pPr>
        <w:autoSpaceDN w:val="0"/>
        <w:autoSpaceDE w:val="0"/>
        <w:widowControl/>
        <w:spacing w:line="252" w:lineRule="auto" w:before="176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Cấu hình, phân quyền</w:t>
      </w: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Log, trạng thái hệthống</w:t>
      </w: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 xml:space="preserve">Đơn đặt hàng, xác nhận </w:t>
      </w: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Giao hàng, hóa đơn</w:t>
      </w:r>
    </w:p>
    <w:p>
      <w:pPr>
        <w:autoSpaceDN w:val="0"/>
        <w:tabs>
          <w:tab w:pos="2276" w:val="left"/>
          <w:tab w:pos="6556" w:val="left"/>
          <w:tab w:pos="6852" w:val="left"/>
        </w:tabs>
        <w:autoSpaceDE w:val="0"/>
        <w:widowControl/>
        <w:spacing w:line="266" w:lineRule="auto" w:before="176" w:after="0"/>
        <w:ind w:left="2086" w:right="187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trị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Nhà cung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</w:t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cấp</w:t>
      </w:r>
    </w:p>
    <w:p>
      <w:pPr>
        <w:autoSpaceDN w:val="0"/>
        <w:autoSpaceDE w:val="0"/>
        <w:widowControl/>
        <w:spacing w:line="209" w:lineRule="auto" w:before="462" w:after="0"/>
        <w:ind w:left="764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3.2: DFD cấp 0 (Context Diagram) – Hệthống quản lý kho hàng</w:t>
      </w:r>
    </w:p>
    <w:p>
      <w:pPr>
        <w:autoSpaceDN w:val="0"/>
        <w:autoSpaceDE w:val="0"/>
        <w:widowControl/>
        <w:spacing w:line="209" w:lineRule="auto" w:before="5748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14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1701800</wp:posOffset>
            </wp:positionH>
            <wp:positionV relativeFrom="page">
              <wp:posOffset>1282700</wp:posOffset>
            </wp:positionV>
            <wp:extent cx="4508500" cy="34671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500" cy="3467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1638300</wp:posOffset>
            </wp:positionH>
            <wp:positionV relativeFrom="page">
              <wp:posOffset>6375400</wp:posOffset>
            </wp:positionV>
            <wp:extent cx="4699000" cy="32639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3263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1560"/>
        </w:trPr>
        <w:tc>
          <w:tcPr>
            <w:tcW w:type="dxa" w:w="704"/>
            <w:vMerge w:val="restart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3.3.2</w:t>
            </w:r>
          </w:p>
        </w:tc>
        <w:tc>
          <w:tcPr>
            <w:tcW w:type="dxa" w:w="2060"/>
            <w:vMerge w:val="restart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16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DFD cấp 1</w:t>
            </w:r>
          </w:p>
        </w:tc>
        <w:tc>
          <w:tcPr>
            <w:tcW w:type="dxa" w:w="1820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428" w:after="0"/>
              <w:ind w:left="0" w:right="872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D2</w:t>
            </w:r>
          </w:p>
        </w:tc>
        <w:tc>
          <w:tcPr>
            <w:tcW w:type="dxa" w:w="449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428" w:after="0"/>
              <w:ind w:left="786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D3</w:t>
            </w:r>
          </w:p>
        </w:tc>
      </w:tr>
      <w:tr>
        <w:trPr>
          <w:trHeight w:hRule="exact" w:val="206"/>
        </w:trPr>
        <w:tc>
          <w:tcPr>
            <w:tcW w:type="dxa" w:w="2339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2339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4" w:after="0"/>
              <w:ind w:left="0" w:right="706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HangHoa</w:t>
            </w:r>
          </w:p>
        </w:tc>
        <w:tc>
          <w:tcPr>
            <w:tcW w:type="dxa" w:w="4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732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NCC</w:t>
            </w:r>
          </w:p>
        </w:tc>
      </w:tr>
    </w:tbl>
    <w:p>
      <w:pPr>
        <w:autoSpaceDN w:val="0"/>
        <w:autoSpaceDE w:val="0"/>
        <w:widowControl/>
        <w:spacing w:line="206" w:lineRule="auto" w:before="0" w:after="246"/>
        <w:ind w:left="0" w:right="4184" w:firstLine="0"/>
        <w:jc w:val="right"/>
      </w:pPr>
      <w:r>
        <w:rPr>
          <w:w w:val="98.09353901789738"/>
          <w:rFonts w:ascii="Times New Roman" w:hAnsi="Times New Roman" w:eastAsia="Times New Roman"/>
          <w:b w:val="0"/>
          <w:i w:val="0"/>
          <w:color w:val="000000"/>
          <w:sz w:val="13"/>
        </w:rPr>
        <w:t>Nhân viên kho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538"/>
        </w:trPr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2" w:after="0"/>
              <w:ind w:left="0" w:right="356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Quản lý kho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10" w:after="0"/>
              <w:ind w:left="0" w:right="92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2.0 Quản lý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60" w:after="0"/>
              <w:ind w:left="0" w:right="0" w:firstLine="0"/>
              <w:jc w:val="center"/>
            </w:pPr>
            <w:r>
              <w:rPr>
                <w:w w:val="95.64160346984863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 xml:space="preserve">QL danh mục </w:t>
            </w:r>
            <w:r>
              <w:rPr>
                <w:w w:val="95.64160346984863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Lập phiếu nhập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12" w:after="0"/>
              <w:ind w:left="104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3.0 Quản lý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2" w:after="0"/>
              <w:ind w:left="378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Khách hàng</w:t>
            </w:r>
          </w:p>
        </w:tc>
      </w:tr>
      <w:tr>
        <w:trPr>
          <w:trHeight w:hRule="exact" w:val="212"/>
        </w:trPr>
        <w:tc>
          <w:tcPr>
            <w:tcW w:type="dxa" w:w="1871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2" w:after="0"/>
              <w:ind w:left="0" w:right="142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danh mục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170" w:right="0" w:firstLine="0"/>
              <w:jc w:val="left"/>
            </w:pPr>
            <w:r>
              <w:rPr>
                <w:w w:val="95.64160346984863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Duyệt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68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nhập kho</w:t>
            </w:r>
          </w:p>
        </w:tc>
        <w:tc>
          <w:tcPr>
            <w:tcW w:type="dxa" w:w="1871"/>
            <w:vMerge/>
            <w:tcBorders/>
          </w:tcPr>
          <w:p/>
        </w:tc>
      </w:tr>
    </w:tbl>
    <w:p>
      <w:pPr>
        <w:autoSpaceDN w:val="0"/>
        <w:tabs>
          <w:tab w:pos="6986" w:val="left"/>
        </w:tabs>
        <w:autoSpaceDE w:val="0"/>
        <w:widowControl/>
        <w:spacing w:line="250" w:lineRule="auto" w:before="4" w:after="0"/>
        <w:ind w:left="5322" w:right="2160" w:firstLine="0"/>
        <w:jc w:val="left"/>
      </w:pPr>
      <w:r>
        <w:rPr>
          <w:w w:val="95.64160346984863"/>
          <w:rFonts w:ascii="Times New Roman" w:hAnsi="Times New Roman" w:eastAsia="Times New Roman"/>
          <w:b w:val="0"/>
          <w:i w:val="0"/>
          <w:color w:val="000000"/>
          <w:sz w:val="10"/>
        </w:rPr>
        <w:t xml:space="preserve">Lập phiếu xuất </w:t>
      </w:r>
      <w:r>
        <w:br/>
      </w:r>
      <w:r>
        <w:rPr>
          <w:w w:val="98.09353901789738"/>
          <w:rFonts w:ascii="Times New Roman" w:hAnsi="Times New Roman" w:eastAsia="Times New Roman"/>
          <w:b w:val="0"/>
          <w:i w:val="0"/>
          <w:color w:val="000000"/>
          <w:sz w:val="13"/>
        </w:rPr>
        <w:t>D6</w:t>
      </w:r>
    </w:p>
    <w:p>
      <w:pPr>
        <w:autoSpaceDN w:val="0"/>
        <w:tabs>
          <w:tab w:pos="6936" w:val="left"/>
        </w:tabs>
        <w:autoSpaceDE w:val="0"/>
        <w:widowControl/>
        <w:spacing w:line="245" w:lineRule="auto" w:before="62" w:after="0"/>
        <w:ind w:left="6672" w:right="2160" w:firstLine="0"/>
        <w:jc w:val="left"/>
      </w:pPr>
      <w:r>
        <w:rPr>
          <w:w w:val="98.09353901789738"/>
          <w:rFonts w:ascii="Times New Roman" w:hAnsi="Times New Roman" w:eastAsia="Times New Roman"/>
          <w:b w:val="0"/>
          <w:i w:val="0"/>
          <w:color w:val="000000"/>
          <w:sz w:val="13"/>
        </w:rPr>
        <w:t>PNK</w:t>
      </w:r>
      <w:r>
        <w:br/>
      </w:r>
      <w:r>
        <w:rPr>
          <w:w w:val="95.64160346984863"/>
          <w:rFonts w:ascii="Times New Roman" w:hAnsi="Times New Roman" w:eastAsia="Times New Roman"/>
          <w:b w:val="0"/>
          <w:i w:val="0"/>
          <w:color w:val="000000"/>
          <w:sz w:val="10"/>
        </w:rPr>
        <w:t>Đơn hàng</w:t>
      </w:r>
    </w:p>
    <w:p>
      <w:pPr>
        <w:autoSpaceDN w:val="0"/>
        <w:autoSpaceDE w:val="0"/>
        <w:widowControl/>
        <w:spacing w:line="245" w:lineRule="auto" w:before="64" w:after="102"/>
        <w:ind w:left="4896" w:right="3760" w:firstLine="0"/>
        <w:jc w:val="right"/>
      </w:pPr>
      <w:r>
        <w:rPr>
          <w:w w:val="95.64160346984863"/>
          <w:rFonts w:ascii="Times New Roman" w:hAnsi="Times New Roman" w:eastAsia="Times New Roman"/>
          <w:b w:val="0"/>
          <w:i w:val="0"/>
          <w:color w:val="000000"/>
          <w:sz w:val="10"/>
        </w:rPr>
        <w:t xml:space="preserve">Duyệt </w:t>
      </w:r>
      <w:r>
        <w:br/>
      </w:r>
      <w:r>
        <w:rPr>
          <w:w w:val="95.64160346984863"/>
          <w:rFonts w:ascii="Times New Roman" w:hAnsi="Times New Roman" w:eastAsia="Times New Roman"/>
          <w:b w:val="0"/>
          <w:i w:val="0"/>
          <w:color w:val="000000"/>
          <w:sz w:val="10"/>
        </w:rPr>
        <w:t>Kiểm kê</w:t>
      </w:r>
      <w:r>
        <w:br/>
      </w:r>
      <w:r>
        <w:rPr>
          <w:w w:val="95.64160346984863"/>
          <w:rFonts w:ascii="Times New Roman" w:hAnsi="Times New Roman" w:eastAsia="Times New Roman"/>
          <w:b w:val="0"/>
          <w:i w:val="0"/>
          <w:color w:val="000000"/>
          <w:sz w:val="10"/>
        </w:rPr>
        <w:t>Tăng tồn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19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4" w:after="0"/>
              <w:ind w:left="0" w:right="280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D1</w:t>
            </w:r>
          </w:p>
        </w:tc>
        <w:tc>
          <w:tcPr>
            <w:tcW w:type="dxa" w:w="2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64" w:val="left"/>
              </w:tabs>
              <w:autoSpaceDE w:val="0"/>
              <w:widowControl/>
              <w:spacing w:line="242" w:lineRule="auto" w:before="60" w:after="0"/>
              <w:ind w:left="250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1.0 Quản lý</w:t>
            </w:r>
            <w:r>
              <w:rPr>
                <w:w w:val="95.64160346984863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Báo cáo</w:t>
            </w:r>
          </w:p>
          <w:p>
            <w:pPr>
              <w:autoSpaceDN w:val="0"/>
              <w:autoSpaceDE w:val="0"/>
              <w:widowControl/>
              <w:spacing w:line="209" w:lineRule="auto" w:before="0" w:after="0"/>
              <w:ind w:left="0" w:right="836" w:firstLine="0"/>
              <w:jc w:val="right"/>
            </w:pPr>
            <w:r>
              <w:rPr>
                <w:w w:val="95.64160346984863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Yêu cầu BC</w:t>
            </w:r>
          </w:p>
          <w:p>
            <w:pPr>
              <w:autoSpaceDN w:val="0"/>
              <w:autoSpaceDE w:val="0"/>
              <w:widowControl/>
              <w:spacing w:line="209" w:lineRule="auto" w:before="0" w:after="0"/>
              <w:ind w:left="256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người dùng</w:t>
            </w:r>
          </w:p>
        </w:tc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4" w:after="0"/>
              <w:ind w:left="0" w:right="326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D8</w:t>
            </w:r>
          </w:p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16" w:after="0"/>
              <w:ind w:left="0" w:right="38" w:firstLine="0"/>
              <w:jc w:val="right"/>
            </w:pPr>
            <w:r>
              <w:rPr>
                <w:w w:val="95.64160346984863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Giảm tồn</w:t>
            </w:r>
          </w:p>
        </w:tc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0" w:after="0"/>
              <w:ind w:left="40" w:right="0" w:firstLine="0"/>
              <w:jc w:val="left"/>
            </w:pPr>
            <w:r>
              <w:rPr>
                <w:w w:val="95.64160346984863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Giao hàng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0" w:right="0" w:firstLine="0"/>
              <w:jc w:val="center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4.0 Quản lý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0" w:right="652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D4</w:t>
            </w:r>
          </w:p>
        </w:tc>
      </w:tr>
      <w:tr>
        <w:trPr>
          <w:trHeight w:hRule="exact" w:val="492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214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Users</w:t>
            </w:r>
          </w:p>
        </w:tc>
        <w:tc>
          <w:tcPr>
            <w:tcW w:type="dxa" w:w="1337"/>
            <w:vMerge/>
            <w:tcBorders/>
          </w:tcPr>
          <w:p/>
        </w:tc>
        <w:tc>
          <w:tcPr>
            <w:tcW w:type="dxa" w:w="1337"/>
            <w:vMerge/>
            <w:tcBorders/>
          </w:tcPr>
          <w:p/>
        </w:tc>
        <w:tc>
          <w:tcPr>
            <w:tcW w:type="dxa" w:w="1337"/>
            <w:vMerge/>
            <w:tcBorders/>
          </w:tcPr>
          <w:p/>
        </w:tc>
        <w:tc>
          <w:tcPr>
            <w:tcW w:type="dxa" w:w="1337"/>
            <w:vMerge/>
            <w:tcBorders/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xuất kho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258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KH</w:t>
            </w:r>
          </w:p>
        </w:tc>
      </w:tr>
    </w:tbl>
    <w:p>
      <w:pPr>
        <w:autoSpaceDN w:val="0"/>
        <w:autoSpaceDE w:val="0"/>
        <w:widowControl/>
        <w:spacing w:line="209" w:lineRule="auto" w:before="32" w:after="24"/>
        <w:ind w:left="0" w:right="4352" w:firstLine="0"/>
        <w:jc w:val="right"/>
      </w:pPr>
      <w:r>
        <w:rPr>
          <w:w w:val="98.09353901789738"/>
          <w:rFonts w:ascii="Times New Roman" w:hAnsi="Times New Roman" w:eastAsia="Times New Roman"/>
          <w:b w:val="0"/>
          <w:i w:val="0"/>
          <w:color w:val="000000"/>
          <w:sz w:val="13"/>
        </w:rPr>
        <w:t>TonKho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224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6" w:after="0"/>
              <w:ind w:left="0" w:right="228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D10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330" w:firstLine="0"/>
              <w:jc w:val="right"/>
            </w:pPr>
            <w:r>
              <w:rPr>
                <w:w w:val="95.64160346984863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Cấu hình</w:t>
            </w:r>
          </w:p>
        </w:tc>
        <w:tc>
          <w:tcPr>
            <w:tcW w:type="dxa" w:w="1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38" w:after="0"/>
              <w:ind w:left="366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6.0 Báo cáo</w:t>
            </w:r>
          </w:p>
        </w:tc>
        <w:tc>
          <w:tcPr>
            <w:tcW w:type="dxa" w:w="1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68" w:after="0"/>
              <w:ind w:left="0" w:right="338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5.0 Quản lý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6" w:after="0"/>
              <w:ind w:left="0" w:right="1238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D7</w:t>
            </w:r>
          </w:p>
        </w:tc>
      </w:tr>
      <w:tr>
        <w:trPr>
          <w:trHeight w:hRule="exact" w:val="440"/>
        </w:trPr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0" w:right="236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Log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26" w:after="0"/>
              <w:ind w:left="232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Quản trịviên</w:t>
            </w:r>
          </w:p>
        </w:tc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1188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PXK</w:t>
            </w:r>
          </w:p>
        </w:tc>
      </w:tr>
      <w:tr>
        <w:trPr>
          <w:trHeight w:hRule="exact" w:val="62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670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thống kê</w:t>
            </w:r>
          </w:p>
        </w:tc>
        <w:tc>
          <w:tcPr>
            <w:tcW w:type="dxa" w:w="1871"/>
            <w:vMerge/>
            <w:tcBorders/>
          </w:tcPr>
          <w:p/>
        </w:tc>
        <w:tc>
          <w:tcPr>
            <w:tcW w:type="dxa" w:w="2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0" w:after="0"/>
              <w:ind w:left="374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Nhà cung cấp</w:t>
            </w:r>
          </w:p>
        </w:tc>
      </w:tr>
      <w:tr>
        <w:trPr>
          <w:trHeight w:hRule="exact" w:val="138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" w:after="0"/>
              <w:ind w:left="0" w:right="444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tồn kho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960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32" w:after="0"/>
              <w:ind w:left="0" w:right="812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D9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34" w:after="0"/>
              <w:ind w:left="0" w:right="558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D5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252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6" w:after="0"/>
              <w:ind w:left="0" w:right="674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KiemKe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0" w:right="526" w:firstLine="0"/>
              <w:jc w:val="righ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Kho</w:t>
            </w:r>
          </w:p>
        </w:tc>
        <w:tc>
          <w:tcPr>
            <w:tcW w:type="dxa" w:w="187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5" w:lineRule="auto" w:before="22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3.3: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DFD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cấp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–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rã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trong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kho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676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3.4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Sơ đồuse case tổng quát</w:t>
      </w:r>
    </w:p>
    <w:p>
      <w:pPr>
        <w:autoSpaceDN w:val="0"/>
        <w:autoSpaceDE w:val="0"/>
        <w:widowControl/>
        <w:spacing w:line="209" w:lineRule="auto" w:before="764" w:after="438"/>
        <w:ind w:left="0" w:right="2862" w:firstLine="0"/>
        <w:jc w:val="righ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2339"/>
        <w:gridCol w:w="2339"/>
        <w:gridCol w:w="2339"/>
        <w:gridCol w:w="2339"/>
      </w:tblGrid>
      <w:tr>
        <w:trPr>
          <w:trHeight w:hRule="exact" w:val="344"/>
        </w:trPr>
        <w:tc>
          <w:tcPr>
            <w:tcW w:type="dxa" w:w="2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580" w:after="0"/>
              <w:ind w:left="3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Nhân viên kho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80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</w:t>
            </w:r>
          </w:p>
        </w:tc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14" w:after="0"/>
              <w:ind w:left="0" w:right="27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 kho</w:t>
            </w:r>
          </w:p>
        </w:tc>
      </w:tr>
      <w:tr>
        <w:trPr>
          <w:trHeight w:hRule="exact" w:val="880"/>
        </w:trPr>
        <w:tc>
          <w:tcPr>
            <w:tcW w:type="dxa" w:w="2339"/>
            <w:vMerge/>
            <w:tcBorders/>
          </w:tcPr>
          <w:p/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0" w:right="74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 hóa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nhập kho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2339"/>
            <w:vMerge/>
            <w:tcBorders/>
          </w:tcPr>
          <w:p/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0" w:right="80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472"/>
        </w:trPr>
        <w:tc>
          <w:tcPr>
            <w:tcW w:type="dxa" w:w="2339"/>
            <w:vMerge/>
            <w:tcBorders/>
          </w:tcPr>
          <w:p/>
        </w:tc>
        <w:tc>
          <w:tcPr>
            <w:tcW w:type="dxa" w:w="2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0" w:right="76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xuất kho</w:t>
            </w:r>
          </w:p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tồn kho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83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30" w:after="0"/>
              <w:ind w:left="0" w:right="23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trịviên</w:t>
            </w:r>
          </w:p>
        </w:tc>
      </w:tr>
      <w:tr>
        <w:trPr>
          <w:trHeight w:hRule="exact" w:val="554"/>
        </w:trPr>
        <w:tc>
          <w:tcPr>
            <w:tcW w:type="dxa" w:w="2339"/>
            <w:vMerge/>
            <w:tcBorders/>
          </w:tcPr>
          <w:p/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0" w:after="0"/>
              <w:ind w:left="0" w:right="80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Báo cáo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391"/>
        </w:trPr>
        <w:tc>
          <w:tcPr>
            <w:tcW w:type="dxa" w:w="2339"/>
            <w:vMerge/>
            <w:tcBorders/>
          </w:tcPr>
          <w:p/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51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 dùng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thống kê</w:t>
            </w:r>
          </w:p>
        </w:tc>
        <w:tc>
          <w:tcPr>
            <w:tcW w:type="dxa" w:w="23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268" w:after="0"/>
        <w:ind w:left="8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Khách hàng</w:t>
      </w:r>
    </w:p>
    <w:p>
      <w:pPr>
        <w:autoSpaceDN w:val="0"/>
        <w:autoSpaceDE w:val="0"/>
        <w:widowControl/>
        <w:spacing w:line="209" w:lineRule="auto" w:before="1048" w:after="0"/>
        <w:ind w:left="1002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3.4: Sơ đồuse case tổng quát của hệthống quản lý kho hàng</w:t>
      </w:r>
    </w:p>
    <w:p>
      <w:pPr>
        <w:autoSpaceDN w:val="0"/>
        <w:autoSpaceDE w:val="0"/>
        <w:widowControl/>
        <w:spacing w:line="209" w:lineRule="auto" w:before="412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15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3.5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Sơ đồuse case phân rã</w:t>
            </w:r>
          </w:p>
        </w:tc>
      </w:tr>
    </w:tbl>
    <w:p>
      <w:pPr>
        <w:autoSpaceDN w:val="0"/>
        <w:autoSpaceDE w:val="0"/>
        <w:widowControl/>
        <w:spacing w:line="209" w:lineRule="auto" w:before="47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 use case chính được phân rã thành các nhóm chức năng cụthể: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5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 lý người dùng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UC01 Quản lý tài khoản, UC02 Đăng nhập/đăng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đối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UC03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cung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cấp,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UC04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khách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 lý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hóa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UC05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hóa,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UC06 Tìm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kiếm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 hóa, UC07 Quản lý kho, UC08 Tìm kiếm kho.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 lý nhập xuất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UC09 Lập phiếu nhập kho, UC10 Lập phiếu xuất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đơn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tài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UC11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đơn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đặt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UC12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 lý thanh toán.</w:t>
      </w:r>
    </w:p>
    <w:p>
      <w:pPr>
        <w:autoSpaceDN w:val="0"/>
        <w:autoSpaceDE w:val="0"/>
        <w:widowControl/>
        <w:spacing w:line="20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Báo cáo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UC13 Xem báo cáo thống kê.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6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3.6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Đặc tảuse case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59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3.6.1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UC01 – Quản lý tài khoản người dùng</w:t>
      </w:r>
    </w:p>
    <w:p>
      <w:pPr>
        <w:autoSpaceDN w:val="0"/>
        <w:autoSpaceDE w:val="0"/>
        <w:widowControl/>
        <w:spacing w:line="209" w:lineRule="auto" w:before="44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Quản trịviên.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Tạo, chỉnh sửa, khóa/mởtài khoản và phân quyền.</w:t>
      </w:r>
    </w:p>
    <w:p>
      <w:pPr>
        <w:autoSpaceDN w:val="0"/>
        <w:tabs>
          <w:tab w:pos="1112" w:val="left"/>
        </w:tabs>
        <w:autoSpaceDE w:val="0"/>
        <w:widowControl/>
        <w:spacing w:line="424" w:lineRule="exact" w:before="23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Quản trịviên chọn chức năng quản lý tài khoản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nhập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thông tin tài khoản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chọn vai trò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lưu.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3.6.2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UC02 – Đăng nhập / Đăng xuất</w:t>
      </w:r>
    </w:p>
    <w:p>
      <w:pPr>
        <w:autoSpaceDN w:val="0"/>
        <w:autoSpaceDE w:val="0"/>
        <w:widowControl/>
        <w:spacing w:line="209" w:lineRule="auto" w:before="44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Tất cảngười dùng.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Xác thực người dùng trước khi truy cập hệthống.</w:t>
      </w:r>
    </w:p>
    <w:p>
      <w:pPr>
        <w:autoSpaceDN w:val="0"/>
        <w:autoSpaceDE w:val="0"/>
        <w:widowControl/>
        <w:spacing w:line="209" w:lineRule="auto" w:before="512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16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452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dùng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tên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đăng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mật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khẩu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kiểm tra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chuyển đến trang chủ.</w:t>
      </w:r>
    </w:p>
    <w:p>
      <w:pPr>
        <w:autoSpaceDN w:val="0"/>
        <w:autoSpaceDE w:val="0"/>
        <w:widowControl/>
        <w:spacing w:line="300" w:lineRule="exact" w:before="352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thay thế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Thông tin sai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thông báo lỗi.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6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3.6.3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UC03 – Quản lý nhà cung cấp</w:t>
      </w:r>
    </w:p>
    <w:p>
      <w:pPr>
        <w:autoSpaceDN w:val="0"/>
        <w:autoSpaceDE w:val="0"/>
        <w:widowControl/>
        <w:spacing w:line="209" w:lineRule="auto" w:before="44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Nhân viên kho, Quản lý kho.</w:t>
      </w:r>
    </w:p>
    <w:p>
      <w:pPr>
        <w:autoSpaceDN w:val="0"/>
        <w:autoSpaceDE w:val="0"/>
        <w:widowControl/>
        <w:spacing w:line="209" w:lineRule="auto" w:before="362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Thêm, sửa, xóa, tìm kiếm nhà cung cấp.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22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Chọn chức năng quản lý nhà cung cấp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 thông tin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lưu.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6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3.6.4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UC04 – Quản lý khách hàng</w:t>
      </w:r>
    </w:p>
    <w:p>
      <w:pPr>
        <w:autoSpaceDN w:val="0"/>
        <w:autoSpaceDE w:val="0"/>
        <w:widowControl/>
        <w:spacing w:line="211" w:lineRule="auto" w:before="44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Nhân viên kho, Quản lý kho.</w:t>
      </w:r>
    </w:p>
    <w:p>
      <w:pPr>
        <w:autoSpaceDN w:val="0"/>
        <w:autoSpaceDE w:val="0"/>
        <w:widowControl/>
        <w:spacing w:line="341" w:lineRule="auto" w:before="360" w:after="0"/>
        <w:ind w:left="868" w:right="2448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Thêm, sửa, xóa, tìm kiếm khách hàng.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Tương tựUC03.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6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3.6.5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UC05 – Quản lý hàng hóa</w:t>
      </w:r>
    </w:p>
    <w:p>
      <w:pPr>
        <w:autoSpaceDN w:val="0"/>
        <w:autoSpaceDE w:val="0"/>
        <w:widowControl/>
        <w:spacing w:line="209" w:lineRule="auto" w:before="44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Nhân viên kho, Quản lý kho.</w:t>
      </w:r>
    </w:p>
    <w:p>
      <w:pPr>
        <w:autoSpaceDN w:val="0"/>
        <w:autoSpaceDE w:val="0"/>
        <w:widowControl/>
        <w:spacing w:line="209" w:lineRule="auto" w:before="362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Thêm, cập nhật, tìm kiếm, phân loại hàng hóa.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22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Chọn chức năng quản lý hàng hóa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nhập mã, tên, nhóm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hàng, đơn vịtính, giá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lưu.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6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3.6.6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UC06 – Tìm kiếm hàng hóa</w:t>
      </w:r>
    </w:p>
    <w:p>
      <w:pPr>
        <w:autoSpaceDN w:val="0"/>
        <w:autoSpaceDE w:val="0"/>
        <w:widowControl/>
        <w:spacing w:line="209" w:lineRule="auto" w:before="44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Tất cảngười dùng có quyền.</w:t>
      </w:r>
    </w:p>
    <w:p>
      <w:pPr>
        <w:autoSpaceDN w:val="0"/>
        <w:tabs>
          <w:tab w:pos="1112" w:val="left"/>
        </w:tabs>
        <w:autoSpaceDE w:val="0"/>
        <w:widowControl/>
        <w:spacing w:line="536" w:lineRule="exact" w:before="11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Tra cứu hàng hóa theo mã, tên, nhóm hàng hoặc kho.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tìm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kiếm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hiển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thịkết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kèm tồn kho.</w:t>
      </w:r>
    </w:p>
    <w:p>
      <w:pPr>
        <w:autoSpaceDN w:val="0"/>
        <w:autoSpaceDE w:val="0"/>
        <w:widowControl/>
        <w:spacing w:line="209" w:lineRule="auto" w:before="310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17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920"/>
        </w:trPr>
        <w:tc>
          <w:tcPr>
            <w:tcW w:type="dxa" w:w="7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3.6.7</w:t>
            </w:r>
          </w:p>
        </w:tc>
        <w:tc>
          <w:tcPr>
            <w:tcW w:type="dxa" w:w="83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16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UC07 – Quản lý kho</w:t>
            </w:r>
          </w:p>
        </w:tc>
      </w:tr>
    </w:tbl>
    <w:p>
      <w:pPr>
        <w:autoSpaceDN w:val="0"/>
        <w:autoSpaceDE w:val="0"/>
        <w:widowControl/>
        <w:spacing w:line="211" w:lineRule="auto" w:before="382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Quản lý kho, Quản trịviên.</w:t>
      </w:r>
    </w:p>
    <w:p>
      <w:pPr>
        <w:autoSpaceDN w:val="0"/>
        <w:autoSpaceDE w:val="0"/>
        <w:widowControl/>
        <w:spacing w:line="209" w:lineRule="auto" w:before="36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Tạo, cập nhật, tìm kiếm kho.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23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Chọn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chức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năng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mã,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tên,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địa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chỉ,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người phụtrách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lưu.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3.6.8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UC08 – Tìm kiếm kho</w:t>
      </w:r>
    </w:p>
    <w:p>
      <w:pPr>
        <w:autoSpaceDN w:val="0"/>
        <w:autoSpaceDE w:val="0"/>
        <w:widowControl/>
        <w:spacing w:line="209" w:lineRule="auto" w:before="44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Tất cảngười dùng có quyền.</w:t>
      </w:r>
    </w:p>
    <w:p>
      <w:pPr>
        <w:autoSpaceDN w:val="0"/>
        <w:autoSpaceDE w:val="0"/>
        <w:widowControl/>
        <w:spacing w:line="209" w:lineRule="auto" w:before="370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Tra cứu thông tin kho và tồn kho trong kho.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23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Nhập mã/tên kho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hệthống hiển thịthông tin và danh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sách hàng tồn.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3.6.9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UC09 – Lập phiếu nhập kho</w:t>
      </w:r>
    </w:p>
    <w:p>
      <w:pPr>
        <w:autoSpaceDN w:val="0"/>
        <w:autoSpaceDE w:val="0"/>
        <w:widowControl/>
        <w:spacing w:line="209" w:lineRule="auto" w:before="44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Nhân viên kho, Quản lý kho.</w:t>
      </w:r>
    </w:p>
    <w:p>
      <w:pPr>
        <w:autoSpaceDN w:val="0"/>
        <w:autoSpaceDE w:val="0"/>
        <w:widowControl/>
        <w:spacing w:line="209" w:lineRule="auto" w:before="370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Ghi nhận hàng hóa nhập vào kho.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23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Chọn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chọn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cung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cấp,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ngày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thêm chi tiết hàng hóa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gửi duyệt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cập nhật tồn kho.</w:t>
      </w:r>
    </w:p>
    <w:p>
      <w:pPr>
        <w:autoSpaceDN w:val="0"/>
        <w:tabs>
          <w:tab w:pos="1112" w:val="left"/>
        </w:tabs>
        <w:autoSpaceDE w:val="0"/>
        <w:widowControl/>
        <w:spacing w:line="424" w:lineRule="exact" w:before="23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thay thế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Tồn kho không đủchỗhoặc thông tin sai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thông báo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lỗi.</w:t>
      </w:r>
    </w:p>
    <w:p>
      <w:pPr>
        <w:autoSpaceDN w:val="0"/>
        <w:tabs>
          <w:tab w:pos="1266" w:val="left"/>
        </w:tabs>
        <w:autoSpaceDE w:val="0"/>
        <w:widowControl/>
        <w:spacing w:line="209" w:lineRule="auto" w:before="670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3.6.10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UC10 – Lập phiếu xuất kho</w:t>
      </w:r>
    </w:p>
    <w:p>
      <w:pPr>
        <w:autoSpaceDN w:val="0"/>
        <w:autoSpaceDE w:val="0"/>
        <w:widowControl/>
        <w:spacing w:line="209" w:lineRule="auto" w:before="44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Nhân viên kho, Quản lý kho.</w:t>
      </w:r>
    </w:p>
    <w:p>
      <w:pPr>
        <w:autoSpaceDN w:val="0"/>
        <w:autoSpaceDE w:val="0"/>
        <w:widowControl/>
        <w:spacing w:line="209" w:lineRule="auto" w:before="370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Ghi nhận hàng hóa xuất ra khỏi kho.</w:t>
      </w:r>
    </w:p>
    <w:p>
      <w:pPr>
        <w:autoSpaceDN w:val="0"/>
        <w:autoSpaceDE w:val="0"/>
        <w:widowControl/>
        <w:spacing w:line="424" w:lineRule="exact" w:before="234" w:after="0"/>
        <w:ind w:left="1112" w:right="24" w:hanging="244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Chọn lập phiếu xuất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chọn khách hàng, kho, ngày xuất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thêm chi tiết hàng hóa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kiểm tra tồn kho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gửi duyệt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giảm tồn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kho.</w:t>
      </w:r>
    </w:p>
    <w:p>
      <w:pPr>
        <w:autoSpaceDN w:val="0"/>
        <w:autoSpaceDE w:val="0"/>
        <w:widowControl/>
        <w:spacing w:line="209" w:lineRule="auto" w:before="310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18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p>
      <w:pPr>
        <w:autoSpaceDN w:val="0"/>
        <w:autoSpaceDE w:val="0"/>
        <w:widowControl/>
        <w:spacing w:line="298" w:lineRule="exact" w:before="5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thay thế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Tồn kho không đủ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thông báo không đủhàng.</w:t>
      </w:r>
    </w:p>
    <w:p>
      <w:pPr>
        <w:autoSpaceDN w:val="0"/>
        <w:tabs>
          <w:tab w:pos="1250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3.6.11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UC11 – Quản lý đơn đặt hàng</w:t>
      </w:r>
    </w:p>
    <w:p>
      <w:pPr>
        <w:autoSpaceDN w:val="0"/>
        <w:autoSpaceDE w:val="0"/>
        <w:widowControl/>
        <w:spacing w:line="209" w:lineRule="auto" w:before="44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Khách hàng, Nhân viên kho.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Tạo, duyệt, theo dõi đơn đặt hàng.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240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Tạo đơn hàng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chọn khách hàng, hàng hóa, sốlượng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gửi duyệt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tạo phiếu xuất kho khi duyệt.</w:t>
      </w:r>
    </w:p>
    <w:p>
      <w:pPr>
        <w:autoSpaceDN w:val="0"/>
        <w:tabs>
          <w:tab w:pos="1266" w:val="left"/>
        </w:tabs>
        <w:autoSpaceDE w:val="0"/>
        <w:widowControl/>
        <w:spacing w:line="209" w:lineRule="auto" w:before="67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3.6.12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UC12 – Quản lý thanh toán</w:t>
      </w:r>
    </w:p>
    <w:p>
      <w:pPr>
        <w:autoSpaceDN w:val="0"/>
        <w:autoSpaceDE w:val="0"/>
        <w:widowControl/>
        <w:spacing w:line="209" w:lineRule="auto" w:before="448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Quản lý kho, Quản trịviên.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Ghi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nhận,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phí/thanh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toán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liên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quan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đến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phiếu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nhập/xuất.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242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Chọn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nhập/xuất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sốtiền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thanh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toán,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ngày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thanh toán, phương thức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lưu.</w:t>
      </w:r>
    </w:p>
    <w:p>
      <w:pPr>
        <w:autoSpaceDN w:val="0"/>
        <w:tabs>
          <w:tab w:pos="1266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3.6.13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UC13 – Xem báo cáo thống kê</w:t>
      </w:r>
    </w:p>
    <w:p>
      <w:pPr>
        <w:autoSpaceDN w:val="0"/>
        <w:autoSpaceDE w:val="0"/>
        <w:widowControl/>
        <w:spacing w:line="209" w:lineRule="auto" w:before="44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Tác 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Quản lý kho, Quản trịviên.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đích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Xem các báo cáo nhập xuất tồn, hàng bán chạy, tồn lâu, giá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trịtồn kho.</w:t>
      </w:r>
    </w:p>
    <w:p>
      <w:pPr>
        <w:autoSpaceDN w:val="0"/>
        <w:tabs>
          <w:tab w:pos="1112" w:val="left"/>
        </w:tabs>
        <w:autoSpaceDE w:val="0"/>
        <w:widowControl/>
        <w:spacing w:line="422" w:lineRule="exact" w:before="242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Luồng 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Chọn loại báo cáo và khoảng thời gian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hệthống truy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vấn dữliệu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hiển thịbáo cáo.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3.7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Kết luận chương</w:t>
      </w:r>
    </w:p>
    <w:p>
      <w:pPr>
        <w:autoSpaceDN w:val="0"/>
        <w:autoSpaceDE w:val="0"/>
        <w:widowControl/>
        <w:spacing w:line="276" w:lineRule="auto" w:before="536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nhân,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sơ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đồuse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case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tổng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quát,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sơ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đồuse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case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phân rã và đặc tả13 use case chính của hệthống. Các use case này là cơ sởđể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phân tích hành vi và tương tác trong Chương 4 và Chương 5.</w:t>
      </w:r>
    </w:p>
    <w:p>
      <w:pPr>
        <w:autoSpaceDN w:val="0"/>
        <w:autoSpaceDE w:val="0"/>
        <w:widowControl/>
        <w:spacing w:line="209" w:lineRule="auto" w:before="620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19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1"/>
        </w:rPr>
        <w:t>CHƯƠNG 4:</w:t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>PHÂN TÍCH HÀNH VI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94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4.1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Sơ đồlớp tổng thể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Dựa trên các thực thểnghiệp vụđã phân tích, hệthống được thiết kếvới các lớp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chính sau:</w:t>
      </w:r>
    </w:p>
    <w:p>
      <w:pPr>
        <w:autoSpaceDN w:val="0"/>
        <w:autoSpaceDE w:val="0"/>
        <w:widowControl/>
        <w:spacing w:line="209" w:lineRule="auto" w:before="5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NguoiDung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thông tin tài khoản, quyền hạn.</w:t>
      </w:r>
    </w:p>
    <w:p>
      <w:pPr>
        <w:autoSpaceDN w:val="0"/>
        <w:autoSpaceDE w:val="0"/>
        <w:widowControl/>
        <w:spacing w:line="346" w:lineRule="auto" w:before="376" w:after="0"/>
        <w:ind w:left="868" w:right="1296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HangHoa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thông tin hàng hóa, nhóm hàng, đơn vịtính.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NhaCungCap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thông tin nhà cung cấp.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KhachHang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thông tin khách hàng.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thông tin kho hàng.</w:t>
      </w:r>
    </w:p>
    <w:p>
      <w:pPr>
        <w:autoSpaceDN w:val="0"/>
        <w:autoSpaceDE w:val="0"/>
        <w:widowControl/>
        <w:spacing w:line="20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PhieuNhapKho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thông tin phiếu nhập kho.</w:t>
      </w:r>
    </w:p>
    <w:p>
      <w:pPr>
        <w:autoSpaceDN w:val="0"/>
        <w:autoSpaceDE w:val="0"/>
        <w:widowControl/>
        <w:spacing w:line="346" w:lineRule="auto" w:before="374" w:after="0"/>
        <w:ind w:left="868" w:right="1296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ChiTietPhieuNhap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chi tiết hàng hóa trong phiếu nhập.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PhieuXuatKho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thông tin phiếu xuất kho.</w:t>
      </w:r>
    </w:p>
    <w:p>
      <w:pPr>
        <w:autoSpaceDN w:val="0"/>
        <w:autoSpaceDE w:val="0"/>
        <w:widowControl/>
        <w:spacing w:line="346" w:lineRule="auto" w:before="374" w:after="0"/>
        <w:ind w:left="868" w:right="864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ChiTietPhieuXuat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chi tiết hàng hóa trong phiếu xuất.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TonKho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lưu sốlượng tồn kho của từng hàng hóa tại từng kho.</w:t>
      </w:r>
    </w:p>
    <w:p>
      <w:pPr>
        <w:autoSpaceDN w:val="0"/>
        <w:autoSpaceDE w:val="0"/>
        <w:widowControl/>
        <w:spacing w:line="209" w:lineRule="auto" w:before="4862" w:after="0"/>
        <w:ind w:left="0" w:right="4414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20</w:t>
      </w:r>
    </w:p>
    <w:p>
      <w:pPr>
        <w:sectPr>
          <w:pgSz w:w="11906" w:h="16838"/>
          <w:pgMar w:top="732" w:right="1112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1524000</wp:posOffset>
            </wp:positionH>
            <wp:positionV relativeFrom="page">
              <wp:posOffset>723900</wp:posOffset>
            </wp:positionV>
            <wp:extent cx="4864100" cy="41783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4178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rPr>
          <w:trHeight w:hRule="exact" w:val="820"/>
        </w:trPr>
        <w:tc>
          <w:tcPr>
            <w:tcW w:type="dxa" w:w="2772"/>
            <w:gridSpan w:val="7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8" w:after="0"/>
              <w:ind w:left="0" w:right="39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NguoiDung</w:t>
            </w:r>
          </w:p>
        </w:tc>
        <w:tc>
          <w:tcPr>
            <w:tcW w:type="dxa" w:w="1592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4" w:after="0"/>
              <w:ind w:left="39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HangHoa</w:t>
            </w:r>
          </w:p>
        </w:tc>
        <w:tc>
          <w:tcPr>
            <w:tcW w:type="dxa" w:w="1880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4" w:after="0"/>
              <w:ind w:left="0" w:right="58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Kho</w:t>
            </w:r>
          </w:p>
        </w:tc>
        <w:tc>
          <w:tcPr>
            <w:tcW w:type="dxa" w:w="2836"/>
            <w:gridSpan w:val="2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4" w:after="0"/>
              <w:ind w:left="6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TonKho</w:t>
            </w:r>
          </w:p>
        </w:tc>
      </w:tr>
      <w:tr>
        <w:trPr>
          <w:trHeight w:hRule="exact" w:val="360"/>
        </w:trPr>
        <w:tc>
          <w:tcPr>
            <w:tcW w:type="dxa" w:w="21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2" w:after="0"/>
              <w:ind w:left="0" w:right="53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MaN-</w:t>
            </w:r>
          </w:p>
        </w:tc>
        <w:tc>
          <w:tcPr>
            <w:tcW w:type="dxa" w:w="21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8" w:after="0"/>
              <w:ind w:left="53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Ma-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7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8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</w:tr>
      <w:tr>
        <w:trPr>
          <w:trHeight w:hRule="exact" w:val="340"/>
        </w:trPr>
        <w:tc>
          <w:tcPr>
            <w:tcW w:type="dxa" w:w="262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9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guoiDung: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7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17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TenKho: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8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Ma-</w:t>
            </w:r>
          </w:p>
        </w:tc>
      </w:tr>
      <w:tr>
        <w:trPr>
          <w:trHeight w:hRule="exact" w:val="300"/>
        </w:trPr>
        <w:tc>
          <w:tcPr>
            <w:tcW w:type="dxa" w:w="246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TenDangN-</w:t>
            </w:r>
          </w:p>
        </w:tc>
        <w:tc>
          <w:tcPr>
            <w:tcW w:type="dxa" w:w="190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26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Ten-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DiaChi: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8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8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</w:tr>
      <w:tr>
        <w:trPr>
          <w:trHeight w:hRule="exact" w:val="380"/>
        </w:trPr>
        <w:tc>
          <w:tcPr>
            <w:tcW w:type="dxa" w:w="2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0" w:right="39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02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4" w:after="0"/>
              <w:ind w:left="39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9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7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NguoiPhuTrach:</w:t>
            </w:r>
          </w:p>
        </w:tc>
        <w:tc>
          <w:tcPr>
            <w:tcW w:type="dxa" w:w="2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2" w:val="left"/>
              </w:tabs>
              <w:autoSpaceDE w:val="0"/>
              <w:widowControl/>
              <w:spacing w:line="245" w:lineRule="auto" w:before="20" w:after="0"/>
              <w:ind w:left="42" w:right="1584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 xml:space="preserve">1..*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SoLuong-</w:t>
            </w:r>
          </w:p>
        </w:tc>
      </w:tr>
      <w:tr>
        <w:trPr>
          <w:trHeight w:hRule="exact" w:val="760"/>
        </w:trPr>
        <w:tc>
          <w:tcPr>
            <w:tcW w:type="dxa" w:w="6244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60" w:val="left"/>
                <w:tab w:pos="2710" w:val="left"/>
                <w:tab w:pos="2726" w:val="left"/>
                <w:tab w:pos="4540" w:val="left"/>
              </w:tabs>
              <w:autoSpaceDE w:val="0"/>
              <w:widowControl/>
              <w:spacing w:line="338" w:lineRule="auto" w:before="34" w:after="0"/>
              <w:ind w:left="91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MatKhau: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String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 xml:space="preserve">PhieuNhapKho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 xml:space="preserve">ChiTietPhieuNhap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MaN-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0" w:right="64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 xml:space="preserve">PhieuXuatKho </w:t>
            </w: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1..1</w:t>
            </w:r>
          </w:p>
          <w:p>
            <w:pPr>
              <w:autoSpaceDN w:val="0"/>
              <w:tabs>
                <w:tab w:pos="912" w:val="left"/>
              </w:tabs>
              <w:autoSpaceDE w:val="0"/>
              <w:widowControl/>
              <w:spacing w:line="245" w:lineRule="auto" w:before="0" w:after="0"/>
              <w:ind w:left="798" w:right="37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MaPhieuN-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VaiTro: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  <w:p>
            <w:pPr>
              <w:autoSpaceDN w:val="0"/>
              <w:autoSpaceDE w:val="0"/>
              <w:widowControl/>
              <w:spacing w:line="326" w:lineRule="auto" w:before="0" w:after="0"/>
              <w:ind w:left="0" w:right="54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MaPhieuN-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homHang: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String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MaPhieuX-</w:t>
            </w:r>
          </w:p>
        </w:tc>
        <w:tc>
          <w:tcPr>
            <w:tcW w:type="dxa" w:w="283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4" w:after="0"/>
              <w:ind w:left="120" w:right="864" w:hanging="1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Ton: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Integer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ChiTietPhieuXuat</w:t>
            </w:r>
          </w:p>
          <w:p>
            <w:pPr>
              <w:autoSpaceDN w:val="0"/>
              <w:tabs>
                <w:tab w:pos="112" w:val="left"/>
              </w:tabs>
              <w:autoSpaceDE w:val="0"/>
              <w:widowControl/>
              <w:spacing w:line="245" w:lineRule="auto" w:before="0" w:after="0"/>
              <w:ind w:left="0" w:right="100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NgayCapNhat: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MaPhieuX-</w:t>
            </w:r>
          </w:p>
          <w:p>
            <w:pPr>
              <w:autoSpaceDN w:val="0"/>
              <w:tabs>
                <w:tab w:pos="112" w:val="left"/>
              </w:tabs>
              <w:autoSpaceDE w:val="0"/>
              <w:widowControl/>
              <w:spacing w:line="245" w:lineRule="auto" w:before="0" w:after="0"/>
              <w:ind w:left="0" w:right="172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DateTime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uat: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  <w:p>
            <w:pPr>
              <w:autoSpaceDN w:val="0"/>
              <w:tabs>
                <w:tab w:pos="112" w:val="left"/>
              </w:tabs>
              <w:autoSpaceDE w:val="0"/>
              <w:widowControl/>
              <w:spacing w:line="245" w:lineRule="auto" w:before="0" w:after="0"/>
              <w:ind w:left="0" w:right="1584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CapNhat-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Ma-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0" w:right="1152" w:firstLine="112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TonKho():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void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  <w:p>
            <w:pPr>
              <w:autoSpaceDN w:val="0"/>
              <w:autoSpaceDE w:val="0"/>
              <w:widowControl/>
              <w:spacing w:line="233" w:lineRule="auto" w:before="10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SoLuong: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Integer </w:t>
            </w: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1..*</w:t>
            </w:r>
          </w:p>
          <w:p>
            <w:pPr>
              <w:autoSpaceDN w:val="0"/>
              <w:autoSpaceDE w:val="0"/>
              <w:widowControl/>
              <w:spacing w:line="206" w:lineRule="auto" w:before="84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DonGia: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Decimal</w:t>
            </w:r>
          </w:p>
        </w:tc>
      </w:tr>
      <w:tr>
        <w:trPr>
          <w:trHeight w:hRule="exact" w:val="340"/>
        </w:trPr>
        <w:tc>
          <w:tcPr>
            <w:tcW w:type="dxa" w:w="23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12" w:val="left"/>
              </w:tabs>
              <w:autoSpaceDE w:val="0"/>
              <w:widowControl/>
              <w:spacing w:line="245" w:lineRule="auto" w:before="0" w:after="0"/>
              <w:ind w:left="798" w:right="144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TrangThai: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98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48" w:val="left"/>
              </w:tabs>
              <w:autoSpaceDE w:val="0"/>
              <w:widowControl/>
              <w:spacing w:line="245" w:lineRule="auto" w:before="0" w:after="0"/>
              <w:ind w:left="23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MaDonViT-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uat: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702"/>
            <w:gridSpan w:val="2"/>
            <w:vMerge/>
            <w:tcBorders/>
          </w:tcPr>
          <w:p/>
        </w:tc>
      </w:tr>
      <w:tr>
        <w:trPr>
          <w:trHeight w:hRule="exact" w:val="338"/>
        </w:trPr>
        <w:tc>
          <w:tcPr>
            <w:tcW w:type="dxa" w:w="2574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12" w:val="left"/>
              </w:tabs>
              <w:autoSpaceDE w:val="0"/>
              <w:widowControl/>
              <w:spacing w:line="245" w:lineRule="auto" w:before="0" w:after="0"/>
              <w:ind w:left="798" w:right="28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Boolean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MaNhaCung-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798" w:right="576" w:firstLine="114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DangN-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Cap: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720" w:right="144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hap():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Boolean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  <w:p>
            <w:pPr>
              <w:autoSpaceDN w:val="0"/>
              <w:tabs>
                <w:tab w:pos="912" w:val="left"/>
              </w:tabs>
              <w:autoSpaceDE w:val="0"/>
              <w:widowControl/>
              <w:spacing w:line="245" w:lineRule="auto" w:before="0" w:after="0"/>
              <w:ind w:left="798" w:right="28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DangXuat():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NgayN-</w:t>
            </w:r>
          </w:p>
          <w:p>
            <w:pPr>
              <w:autoSpaceDN w:val="0"/>
              <w:tabs>
                <w:tab w:pos="912" w:val="left"/>
              </w:tabs>
              <w:autoSpaceDE w:val="0"/>
              <w:widowControl/>
              <w:spacing w:line="245" w:lineRule="auto" w:before="0" w:after="0"/>
              <w:ind w:left="798" w:right="28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void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DateTime</w:t>
            </w:r>
          </w:p>
          <w:p>
            <w:pPr>
              <w:autoSpaceDN w:val="0"/>
              <w:autoSpaceDE w:val="0"/>
              <w:widowControl/>
              <w:spacing w:line="209" w:lineRule="auto" w:before="108" w:after="0"/>
              <w:ind w:left="0" w:right="3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TongTien: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Deci-</w:t>
            </w:r>
          </w:p>
          <w:p>
            <w:pPr>
              <w:autoSpaceDN w:val="0"/>
              <w:autoSpaceDE w:val="0"/>
              <w:widowControl/>
              <w:spacing w:line="206" w:lineRule="auto" w:before="110" w:after="0"/>
              <w:ind w:left="0" w:right="143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mal</w:t>
            </w:r>
          </w:p>
          <w:p>
            <w:pPr>
              <w:autoSpaceDN w:val="0"/>
              <w:autoSpaceDE w:val="0"/>
              <w:widowControl/>
              <w:spacing w:line="209" w:lineRule="auto" w:before="9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LapPhie-</w:t>
            </w:r>
          </w:p>
        </w:tc>
        <w:tc>
          <w:tcPr>
            <w:tcW w:type="dxa" w:w="17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2" w:val="left"/>
              </w:tabs>
              <w:autoSpaceDE w:val="0"/>
              <w:widowControl/>
              <w:spacing w:line="245" w:lineRule="auto" w:before="0" w:after="0"/>
              <w:ind w:left="38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inh: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String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Ma-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6" w:val="left"/>
              </w:tabs>
              <w:autoSpaceDE w:val="0"/>
              <w:widowControl/>
              <w:spacing w:line="245" w:lineRule="auto" w:before="22" w:after="0"/>
              <w:ind w:left="62" w:right="144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 xml:space="preserve">1..*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MaKhachHang:</w:t>
            </w:r>
          </w:p>
        </w:tc>
        <w:tc>
          <w:tcPr>
            <w:tcW w:type="dxa" w:w="1702"/>
            <w:gridSpan w:val="2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4255"/>
            <w:gridSpan w:val="5"/>
            <w:vMerge/>
            <w:tcBorders/>
          </w:tcPr>
          <w:p/>
        </w:tc>
        <w:tc>
          <w:tcPr>
            <w:tcW w:type="dxa" w:w="17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2" w:val="left"/>
              </w:tabs>
              <w:autoSpaceDE w:val="0"/>
              <w:widowControl/>
              <w:spacing w:line="245" w:lineRule="auto" w:before="0" w:after="0"/>
              <w:ind w:left="38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GiaN-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702"/>
            <w:gridSpan w:val="2"/>
            <w:vMerge/>
            <w:tcBorders/>
          </w:tcPr>
          <w:p/>
        </w:tc>
      </w:tr>
      <w:tr>
        <w:trPr>
          <w:trHeight w:hRule="exact" w:val="1642"/>
        </w:trPr>
        <w:tc>
          <w:tcPr>
            <w:tcW w:type="dxa" w:w="4255"/>
            <w:gridSpan w:val="5"/>
            <w:vMerge/>
            <w:tcBorders/>
          </w:tcPr>
          <w:p/>
        </w:tc>
        <w:tc>
          <w:tcPr>
            <w:tcW w:type="dxa" w:w="36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2" w:val="left"/>
                <w:tab w:pos="1852" w:val="left"/>
              </w:tabs>
              <w:autoSpaceDE w:val="0"/>
              <w:widowControl/>
              <w:spacing w:line="326" w:lineRule="auto" w:before="0" w:after="0"/>
              <w:ind w:left="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SoLuong: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Integer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Decimal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  <w:p>
            <w:pPr>
              <w:autoSpaceDN w:val="0"/>
              <w:tabs>
                <w:tab w:pos="152" w:val="left"/>
                <w:tab w:pos="1852" w:val="left"/>
              </w:tabs>
              <w:autoSpaceDE w:val="0"/>
              <w:widowControl/>
              <w:spacing w:line="326" w:lineRule="auto" w:before="0" w:after="0"/>
              <w:ind w:left="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DonGia: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Decimal </w:t>
            </w: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 xml:space="preserve">1..*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GiaXuat: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Dec-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NgayX-</w:t>
            </w:r>
          </w:p>
          <w:p>
            <w:pPr>
              <w:autoSpaceDN w:val="0"/>
              <w:tabs>
                <w:tab w:pos="152" w:val="left"/>
                <w:tab w:pos="1852" w:val="left"/>
              </w:tabs>
              <w:autoSpaceDE w:val="0"/>
              <w:widowControl/>
              <w:spacing w:line="329" w:lineRule="auto" w:before="0" w:after="0"/>
              <w:ind w:left="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ThanhTien: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Deci-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imal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uat: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DateTime</w:t>
            </w:r>
          </w:p>
          <w:p>
            <w:pPr>
              <w:autoSpaceDN w:val="0"/>
              <w:tabs>
                <w:tab w:pos="152" w:val="left"/>
                <w:tab w:pos="1852" w:val="left"/>
              </w:tabs>
              <w:autoSpaceDE w:val="0"/>
              <w:widowControl/>
              <w:spacing w:line="348" w:lineRule="auto" w:before="0" w:after="0"/>
              <w:ind w:left="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mal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CapN-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TongTien: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Deci-</w:t>
            </w:r>
          </w:p>
          <w:p>
            <w:pPr>
              <w:autoSpaceDN w:val="0"/>
              <w:tabs>
                <w:tab w:pos="1852" w:val="left"/>
              </w:tabs>
              <w:autoSpaceDE w:val="0"/>
              <w:widowControl/>
              <w:spacing w:line="305" w:lineRule="auto" w:before="0" w:after="0"/>
              <w:ind w:left="1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hatThongTin():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mal</w:t>
            </w:r>
          </w:p>
        </w:tc>
        <w:tc>
          <w:tcPr>
            <w:tcW w:type="dxa" w:w="1702"/>
            <w:gridSpan w:val="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4255"/>
            <w:gridSpan w:val="5"/>
            <w:vMerge/>
            <w:tcBorders/>
          </w:tcPr>
          <w:p/>
        </w:tc>
        <w:tc>
          <w:tcPr>
            <w:tcW w:type="dxa" w:w="17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" w:after="0"/>
              <w:ind w:left="1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void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LapPhieuX-</w:t>
            </w:r>
          </w:p>
        </w:tc>
        <w:tc>
          <w:tcPr>
            <w:tcW w:type="dxa" w:w="1702"/>
            <w:gridSpan w:val="2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4364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2" w:after="0"/>
              <w:ind w:left="79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uNhap():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void</w:t>
            </w:r>
          </w:p>
        </w:tc>
        <w:tc>
          <w:tcPr>
            <w:tcW w:type="dxa" w:w="47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uat():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void</w:t>
            </w:r>
          </w:p>
        </w:tc>
      </w:tr>
      <w:tr>
        <w:trPr>
          <w:trHeight w:hRule="exact" w:val="340"/>
        </w:trPr>
        <w:tc>
          <w:tcPr>
            <w:tcW w:type="dxa" w:w="4364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2" w:after="0"/>
              <w:ind w:left="79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DuyetPhieuNhap():</w:t>
            </w:r>
          </w:p>
        </w:tc>
        <w:tc>
          <w:tcPr>
            <w:tcW w:type="dxa" w:w="47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DuyetPhieuXuat():</w:t>
            </w:r>
          </w:p>
        </w:tc>
      </w:tr>
      <w:tr>
        <w:trPr>
          <w:trHeight w:hRule="exact" w:val="380"/>
        </w:trPr>
        <w:tc>
          <w:tcPr>
            <w:tcW w:type="dxa" w:w="4364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79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void</w:t>
            </w:r>
          </w:p>
        </w:tc>
        <w:tc>
          <w:tcPr>
            <w:tcW w:type="dxa" w:w="47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4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void</w:t>
            </w:r>
          </w:p>
        </w:tc>
      </w:tr>
    </w:tbl>
    <w:p>
      <w:pPr>
        <w:autoSpaceDN w:val="0"/>
        <w:autoSpaceDE w:val="0"/>
        <w:widowControl/>
        <w:spacing w:line="209" w:lineRule="auto" w:before="204" w:after="0"/>
        <w:ind w:left="209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4.1: Sơ đồlớp hệthống quản lý kho hàng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8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4.2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Biểu đồlớp trong ca sửdụng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59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4.2.1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UC05 – Quản lý hàng hóa</w:t>
      </w:r>
    </w:p>
    <w:p>
      <w:pPr>
        <w:autoSpaceDN w:val="0"/>
        <w:autoSpaceDE w:val="0"/>
        <w:widowControl/>
        <w:spacing w:line="424" w:lineRule="exact" w:before="310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lớp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tham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gia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trong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hóa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bao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gồm: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NguoiDung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, 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HangHoa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NhomHangHoa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DonViTinh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TonKho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.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Lớp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HangHoa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liên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kết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NhomHangHoa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 và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DonViTinh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 đểphân loại; liên kết với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TonKho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 đểtheo dõi số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lượng tồn tại các kho.</w:t>
      </w:r>
    </w:p>
    <w:p>
      <w:pPr>
        <w:autoSpaceDN w:val="0"/>
        <w:autoSpaceDE w:val="0"/>
        <w:widowControl/>
        <w:spacing w:line="209" w:lineRule="auto" w:before="3748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21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1638300</wp:posOffset>
            </wp:positionH>
            <wp:positionV relativeFrom="page">
              <wp:posOffset>723900</wp:posOffset>
            </wp:positionV>
            <wp:extent cx="4648200" cy="42672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26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p>
      <w:pPr>
        <w:autoSpaceDN w:val="0"/>
        <w:autoSpaceDE w:val="0"/>
        <w:widowControl/>
        <w:spacing w:line="206" w:lineRule="auto" w:before="588" w:after="0"/>
        <w:ind w:left="0" w:right="293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NhomHangHoa</w:t>
      </w:r>
    </w:p>
    <w:p>
      <w:pPr>
        <w:autoSpaceDN w:val="0"/>
        <w:autoSpaceDE w:val="0"/>
        <w:widowControl/>
        <w:spacing w:line="206" w:lineRule="auto" w:before="132" w:after="56"/>
        <w:ind w:left="0" w:right="375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MaN-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39"/>
        <w:gridCol w:w="2339"/>
        <w:gridCol w:w="2339"/>
        <w:gridCol w:w="2339"/>
      </w:tblGrid>
      <w:tr>
        <w:trPr>
          <w:trHeight w:hRule="exact" w:val="320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6" w:after="0"/>
              <w:ind w:left="0" w:right="18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NguoiDung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2" w:after="0"/>
              <w:ind w:left="0" w:right="29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HangHoa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2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homHang:</w:t>
            </w:r>
          </w:p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2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TonKho</w:t>
            </w:r>
          </w:p>
        </w:tc>
      </w:tr>
      <w:tr>
        <w:trPr>
          <w:trHeight w:hRule="exact" w:val="280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2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76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0" w:right="7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MaN-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Ma-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0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</w:tr>
      <w:tr>
        <w:trPr>
          <w:trHeight w:hRule="exact" w:val="264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2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76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guoiDung: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Ma-</w:t>
            </w:r>
          </w:p>
        </w:tc>
      </w:tr>
      <w:tr>
        <w:trPr>
          <w:trHeight w:hRule="exact" w:val="164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auto" w:before="52" w:after="0"/>
              <w:ind w:left="2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TenNhomHang: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DonViTinh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0" w:after="0"/>
              <w:ind w:left="0" w:right="97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0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Ten-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</w:tr>
      <w:tr>
        <w:trPr>
          <w:trHeight w:hRule="exact" w:val="120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8" w:after="0"/>
              <w:ind w:left="100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 xml:space="preserve">n..1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String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MaDonViT-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2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VaiTro: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SoLuongTon: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In-</w:t>
            </w:r>
          </w:p>
        </w:tc>
      </w:tr>
      <w:tr>
        <w:trPr>
          <w:trHeight w:hRule="exact" w:val="93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0" w:after="0"/>
              <w:ind w:left="2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inh: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8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teger</w:t>
            </w:r>
          </w:p>
        </w:tc>
      </w:tr>
      <w:tr>
        <w:trPr>
          <w:trHeight w:hRule="exact" w:val="167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0" w:right="11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DangNhap():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6" w:after="0"/>
              <w:ind w:left="12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 xml:space="preserve">1..*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MaN-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52" w:val="left"/>
              </w:tabs>
              <w:autoSpaceDE w:val="0"/>
              <w:widowControl/>
              <w:spacing w:line="245" w:lineRule="auto" w:before="56" w:after="0"/>
              <w:ind w:left="252" w:right="144" w:firstLine="0"/>
              <w:jc w:val="left"/>
            </w:pPr>
            <w:r>
              <w:tab/>
            </w: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 xml:space="preserve">1..*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TenDonViT-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30" w:after="0"/>
              <w:ind w:left="0" w:right="77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Boolean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6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homHang: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CapNhat-</w:t>
            </w:r>
          </w:p>
        </w:tc>
      </w:tr>
      <w:tr>
        <w:trPr>
          <w:trHeight w:hRule="exact" w:val="80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100" w:right="0" w:firstLine="0"/>
              <w:jc w:val="left"/>
            </w:pPr>
            <w:r>
              <w:rPr>
                <w:w w:val="98.09353901789738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 xml:space="preserve">n..1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inh: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String</w:t>
            </w:r>
          </w:p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6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TonKho():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void</w:t>
            </w:r>
          </w:p>
        </w:tc>
      </w:tr>
      <w:tr>
        <w:trPr>
          <w:trHeight w:hRule="exact" w:val="338"/>
        </w:trPr>
        <w:tc>
          <w:tcPr>
            <w:tcW w:type="dxa" w:w="2339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MaDonViT-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95" w:lineRule="auto" w:before="56" w:after="0"/>
        <w:ind w:left="2926" w:right="460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inh: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String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GiaN-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hap: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Decimal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GiaXuat: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Dec-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imal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CapN-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hatThongTin():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void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TimKiem():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List</w:t>
      </w:r>
    </w:p>
    <w:p>
      <w:pPr>
        <w:autoSpaceDN w:val="0"/>
        <w:autoSpaceDE w:val="0"/>
        <w:widowControl/>
        <w:spacing w:line="209" w:lineRule="auto" w:before="314" w:after="0"/>
        <w:ind w:left="1012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4.2: Biểu đồlớp trong ca sửdụng UC05 – Quản lý hàng hóa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77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4.2.2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UC09 – Lập phiếu nhập kho</w:t>
      </w:r>
    </w:p>
    <w:p>
      <w:pPr>
        <w:autoSpaceDN w:val="0"/>
        <w:autoSpaceDE w:val="0"/>
        <w:widowControl/>
        <w:spacing w:line="292" w:lineRule="exact" w:before="44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lớp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tham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gia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trong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bao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gồm: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NguoiDung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</w:p>
    <w:p>
      <w:pPr>
        <w:autoSpaceDN w:val="0"/>
        <w:autoSpaceDE w:val="0"/>
        <w:widowControl/>
        <w:spacing w:line="292" w:lineRule="exact" w:before="132" w:after="0"/>
        <w:ind w:left="260" w:right="0" w:firstLine="0"/>
        <w:jc w:val="left"/>
      </w:pP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PhieuNhapKho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ChiTietPhieuNhap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NhaCungCap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HangHoa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 và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TonKho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90" w:lineRule="exact" w:before="13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Sau khi phiếu nhập được duyệt, lớp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TonKho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 được cập nhật đểphản ánh sốlượng</w:t>
      </w:r>
    </w:p>
    <w:p>
      <w:pPr>
        <w:autoSpaceDN w:val="0"/>
        <w:autoSpaceDE w:val="0"/>
        <w:widowControl/>
        <w:spacing w:line="209" w:lineRule="auto" w:before="1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 mới nhập.</w:t>
      </w:r>
    </w:p>
    <w:p>
      <w:pPr>
        <w:autoSpaceDN w:val="0"/>
        <w:autoSpaceDE w:val="0"/>
        <w:widowControl/>
        <w:spacing w:line="209" w:lineRule="auto" w:before="4662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22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1930400</wp:posOffset>
            </wp:positionH>
            <wp:positionV relativeFrom="page">
              <wp:posOffset>723900</wp:posOffset>
            </wp:positionV>
            <wp:extent cx="4064000" cy="34036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403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780"/>
        </w:trPr>
        <w:tc>
          <w:tcPr>
            <w:tcW w:type="dxa" w:w="4364"/>
            <w:gridSpan w:val="2"/>
            <w:vMerge w:val="restart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0" w:after="0"/>
              <w:ind w:left="0" w:right="7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NhaCungCap</w:t>
            </w:r>
          </w:p>
          <w:p>
            <w:pPr>
              <w:autoSpaceDN w:val="0"/>
              <w:autoSpaceDE w:val="0"/>
              <w:widowControl/>
              <w:spacing w:line="276" w:lineRule="auto" w:before="122" w:after="0"/>
              <w:ind w:left="30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MaNhaCung-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TenNhaCung-</w:t>
            </w:r>
          </w:p>
        </w:tc>
        <w:tc>
          <w:tcPr>
            <w:tcW w:type="dxa" w:w="1560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0" w:right="45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Kho</w:t>
            </w:r>
          </w:p>
        </w:tc>
        <w:tc>
          <w:tcPr>
            <w:tcW w:type="dxa" w:w="3156"/>
            <w:gridSpan w:val="2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6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TonKho</w:t>
            </w:r>
          </w:p>
        </w:tc>
      </w:tr>
      <w:tr>
        <w:trPr>
          <w:trHeight w:hRule="exact" w:val="240"/>
        </w:trPr>
        <w:tc>
          <w:tcPr>
            <w:tcW w:type="dxa" w:w="3742"/>
            <w:gridSpan w:val="2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2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</w:p>
        </w:tc>
        <w:tc>
          <w:tcPr>
            <w:tcW w:type="dxa" w:w="3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1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340"/>
        </w:trPr>
        <w:tc>
          <w:tcPr>
            <w:tcW w:type="dxa" w:w="3742"/>
            <w:gridSpan w:val="2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2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Ma-</w:t>
            </w:r>
          </w:p>
        </w:tc>
        <w:tc>
          <w:tcPr>
            <w:tcW w:type="dxa" w:w="23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182" w:right="0" w:firstLine="0"/>
              <w:jc w:val="left"/>
            </w:pP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>1..1</w:t>
            </w:r>
          </w:p>
        </w:tc>
      </w:tr>
      <w:tr>
        <w:trPr>
          <w:trHeight w:hRule="exact" w:val="320"/>
        </w:trPr>
        <w:tc>
          <w:tcPr>
            <w:tcW w:type="dxa" w:w="3742"/>
            <w:gridSpan w:val="2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2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TenKho:</w:t>
            </w:r>
          </w:p>
        </w:tc>
        <w:tc>
          <w:tcPr>
            <w:tcW w:type="dxa" w:w="3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1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320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NguoiDung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4" w:after="0"/>
              <w:ind w:left="4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PhieuNhapKho 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>n..1</w:t>
            </w:r>
          </w:p>
        </w:tc>
        <w:tc>
          <w:tcPr>
            <w:tcW w:type="dxa" w:w="47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6" w:val="left"/>
                <w:tab w:pos="1714" w:val="left"/>
              </w:tabs>
              <w:autoSpaceDE w:val="0"/>
              <w:widowControl/>
              <w:spacing w:line="233" w:lineRule="auto" w:before="42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ChiTietPhieuNhap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String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SoLuongTon: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In-</w:t>
            </w:r>
          </w:p>
        </w:tc>
      </w:tr>
      <w:tr>
        <w:trPr>
          <w:trHeight w:hRule="exact" w:val="300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51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MaN-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6" w:after="0"/>
              <w:ind w:left="2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MaPhieuN-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6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MaPhieuN-</w:t>
            </w:r>
          </w:p>
        </w:tc>
        <w:tc>
          <w:tcPr>
            <w:tcW w:type="dxa" w:w="3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18" w:after="0"/>
              <w:ind w:left="1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teger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Ma-</w:t>
            </w:r>
          </w:p>
        </w:tc>
      </w:tr>
      <w:tr>
        <w:trPr>
          <w:trHeight w:hRule="exact" w:val="280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0" w:right="31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guoiDung: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2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3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20" w:after="0"/>
              <w:ind w:left="1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CapNhat-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 xml:space="preserve">n..1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320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67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MaNhaCung-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Ma-</w:t>
            </w:r>
          </w:p>
        </w:tc>
        <w:tc>
          <w:tcPr>
            <w:tcW w:type="dxa" w:w="3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56" w:after="0"/>
              <w:ind w:left="1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TonKho():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void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TenHangHoa:</w:t>
            </w:r>
          </w:p>
        </w:tc>
      </w:tr>
      <w:tr>
        <w:trPr>
          <w:trHeight w:hRule="exact" w:val="340"/>
        </w:trPr>
        <w:tc>
          <w:tcPr>
            <w:tcW w:type="dxa" w:w="4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48" w:after="0"/>
              <w:ind w:left="0" w:right="6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VaiTro: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String 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 xml:space="preserve">1..*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Cap: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4" w:after="0"/>
              <w:ind w:left="42" w:right="144" w:hanging="14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String 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>1..*</w:t>
            </w:r>
          </w:p>
        </w:tc>
        <w:tc>
          <w:tcPr>
            <w:tcW w:type="dxa" w:w="3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2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260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0" w:right="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LapPhieuN-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4716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12" w:after="0"/>
              <w:ind w:left="28" w:right="302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SoLuong: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Integer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DonGia: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Decimal</w:t>
            </w:r>
          </w:p>
        </w:tc>
      </w:tr>
      <w:tr>
        <w:trPr>
          <w:trHeight w:hRule="exact" w:val="306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26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hap():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void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8" w:after="0"/>
              <w:ind w:left="2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NgayN-</w:t>
            </w:r>
          </w:p>
        </w:tc>
        <w:tc>
          <w:tcPr>
            <w:tcW w:type="dxa" w:w="5613"/>
            <w:gridSpan w:val="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90" w:lineRule="auto" w:before="34" w:after="0"/>
        <w:ind w:left="3060" w:right="446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hap: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DateTime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TongTien: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Deci-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mal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LapPhie-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uNhap():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void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DuyetPhieuNhap():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void</w:t>
      </w:r>
    </w:p>
    <w:p>
      <w:pPr>
        <w:autoSpaceDN w:val="0"/>
        <w:autoSpaceDE w:val="0"/>
        <w:widowControl/>
        <w:spacing w:line="209" w:lineRule="auto" w:before="264" w:after="0"/>
        <w:ind w:left="886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4.3: Biểu đồlớp trong ca sửdụng UC09 – Lập phiếu nhập kho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77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4.2.3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UC10 – Lập phiếu xuất kho</w:t>
      </w:r>
    </w:p>
    <w:p>
      <w:pPr>
        <w:autoSpaceDN w:val="0"/>
        <w:autoSpaceDE w:val="0"/>
        <w:widowControl/>
        <w:spacing w:line="290" w:lineRule="exact" w:before="44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lớp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tham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gia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trong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bao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gồm: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NguoiDung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</w:p>
    <w:p>
      <w:pPr>
        <w:autoSpaceDN w:val="0"/>
        <w:autoSpaceDE w:val="0"/>
        <w:widowControl/>
        <w:spacing w:line="292" w:lineRule="exact" w:before="132" w:after="0"/>
        <w:ind w:left="260" w:right="0" w:firstLine="0"/>
        <w:jc w:val="left"/>
      </w:pP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PhieuXuatKho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ChiTietPhieuXuat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KhachHang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HangHoa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TonKho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92" w:lineRule="exact" w:before="13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kiểm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tra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TonKho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phép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giảm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tồn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sau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khi</w:t>
      </w:r>
    </w:p>
    <w:p>
      <w:pPr>
        <w:autoSpaceDN w:val="0"/>
        <w:autoSpaceDE w:val="0"/>
        <w:widowControl/>
        <w:spacing w:line="209" w:lineRule="auto" w:before="1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duyệt.</w:t>
      </w:r>
    </w:p>
    <w:p>
      <w:pPr>
        <w:autoSpaceDN w:val="0"/>
        <w:autoSpaceDE w:val="0"/>
        <w:widowControl/>
        <w:spacing w:line="209" w:lineRule="auto" w:before="6016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23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1930400</wp:posOffset>
            </wp:positionH>
            <wp:positionV relativeFrom="page">
              <wp:posOffset>723900</wp:posOffset>
            </wp:positionV>
            <wp:extent cx="4064000" cy="337820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378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780"/>
        </w:trPr>
        <w:tc>
          <w:tcPr>
            <w:tcW w:type="dxa" w:w="4364"/>
            <w:gridSpan w:val="2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0" w:right="14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KhachHang</w:t>
            </w:r>
          </w:p>
        </w:tc>
        <w:tc>
          <w:tcPr>
            <w:tcW w:type="dxa" w:w="1700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0" w:right="59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Kho</w:t>
            </w:r>
          </w:p>
        </w:tc>
        <w:tc>
          <w:tcPr>
            <w:tcW w:type="dxa" w:w="3016"/>
            <w:gridSpan w:val="2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46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TonKho</w:t>
            </w:r>
          </w:p>
        </w:tc>
      </w:tr>
      <w:tr>
        <w:trPr>
          <w:trHeight w:hRule="exact" w:val="240"/>
        </w:trPr>
        <w:tc>
          <w:tcPr>
            <w:tcW w:type="dxa" w:w="436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1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2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</w:p>
        </w:tc>
        <w:tc>
          <w:tcPr>
            <w:tcW w:type="dxa" w:w="30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82"/>
        </w:trPr>
        <w:tc>
          <w:tcPr>
            <w:tcW w:type="dxa" w:w="3742"/>
            <w:gridSpan w:val="2"/>
            <w:vMerge/>
            <w:tcBorders/>
          </w:tcPr>
          <w:p/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2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Ma-</w:t>
            </w:r>
          </w:p>
        </w:tc>
        <w:tc>
          <w:tcPr>
            <w:tcW w:type="dxa" w:w="23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178" w:right="0" w:firstLine="0"/>
              <w:jc w:val="left"/>
            </w:pP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>1..1</w:t>
            </w:r>
          </w:p>
        </w:tc>
      </w:tr>
      <w:tr>
        <w:trPr>
          <w:trHeight w:hRule="exact" w:val="238"/>
        </w:trPr>
        <w:tc>
          <w:tcPr>
            <w:tcW w:type="dxa" w:w="4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0" w:right="7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MaKhachHang:</w:t>
            </w:r>
          </w:p>
        </w:tc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4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6" w:after="0"/>
              <w:ind w:left="0" w:right="87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2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TenKho:</w:t>
            </w:r>
          </w:p>
        </w:tc>
        <w:tc>
          <w:tcPr>
            <w:tcW w:type="dxa" w:w="30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4" w:after="0"/>
              <w:ind w:left="34" w:right="1584" w:hanging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String </w:t>
            </w:r>
            <w:r>
              <w:br/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>1..*</w:t>
            </w:r>
          </w:p>
        </w:tc>
      </w:tr>
      <w:tr>
        <w:trPr>
          <w:trHeight w:hRule="exact" w:val="220"/>
        </w:trPr>
        <w:tc>
          <w:tcPr>
            <w:tcW w:type="dxa" w:w="25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4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NguoiDung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42" w:after="0"/>
              <w:ind w:left="4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+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PhieuXuatKho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3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ChiTietPhieuXuat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30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SoLuongTon: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In-</w:t>
            </w:r>
          </w:p>
        </w:tc>
      </w:tr>
      <w:tr>
        <w:trPr>
          <w:trHeight w:hRule="exact" w:val="66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301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98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teger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Ma-</w:t>
            </w:r>
          </w:p>
        </w:tc>
      </w:tr>
      <w:tr>
        <w:trPr>
          <w:trHeight w:hRule="exact" w:val="274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51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MaN-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20" w:after="0"/>
              <w:ind w:left="2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MaPhieuX-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TenKhachHang: 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>n..1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36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MaPhieuX-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>n..1</w:t>
            </w:r>
          </w:p>
        </w:tc>
        <w:tc>
          <w:tcPr>
            <w:tcW w:type="dxa" w:w="3742"/>
            <w:gridSpan w:val="2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6" w:after="0"/>
              <w:ind w:left="0" w:right="31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guoiDung: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2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301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80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CapNhat-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 xml:space="preserve">n..1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54"/>
        </w:trPr>
        <w:tc>
          <w:tcPr>
            <w:tcW w:type="dxa" w:w="25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2" w:after="0"/>
              <w:ind w:left="0" w:right="67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2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MaKhachHang: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Ma-</w:t>
            </w:r>
          </w:p>
        </w:tc>
        <w:tc>
          <w:tcPr>
            <w:tcW w:type="dxa" w:w="3742"/>
            <w:gridSpan w:val="2"/>
            <w:vMerge/>
            <w:tcBorders/>
          </w:tcPr>
          <w:p/>
        </w:tc>
      </w:tr>
      <w:tr>
        <w:trPr>
          <w:trHeight w:hRule="exact" w:val="206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301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2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TonKho():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void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TenHangHoa:</w:t>
            </w:r>
          </w:p>
        </w:tc>
      </w:tr>
      <w:tr>
        <w:trPr>
          <w:trHeight w:hRule="exact" w:val="68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8" w:after="0"/>
              <w:ind w:left="42" w:right="288" w:hanging="14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HangHoa: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String 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>1..*</w:t>
            </w:r>
          </w:p>
        </w:tc>
        <w:tc>
          <w:tcPr>
            <w:tcW w:type="dxa" w:w="3742"/>
            <w:gridSpan w:val="2"/>
            <w:vMerge/>
            <w:tcBorders/>
          </w:tcPr>
          <w:p/>
        </w:tc>
      </w:tr>
      <w:tr>
        <w:trPr>
          <w:trHeight w:hRule="exact" w:val="312"/>
        </w:trPr>
        <w:tc>
          <w:tcPr>
            <w:tcW w:type="dxa" w:w="4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" w:after="0"/>
              <w:ind w:left="0" w:right="106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VaiTro: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String </w:t>
            </w:r>
            <w:r>
              <w:rPr>
                <w:w w:val="101.43763802268289"/>
                <w:rFonts w:ascii="Times New Roman" w:hAnsi="Times New Roman" w:eastAsia="Times New Roman"/>
                <w:b w:val="0"/>
                <w:i w:val="0"/>
                <w:color w:val="000000"/>
                <w:sz w:val="11"/>
              </w:rPr>
              <w:t xml:space="preserve">1..*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871"/>
            <w:vMerge/>
            <w:tcBorders/>
          </w:tcPr>
          <w:p/>
        </w:tc>
        <w:tc>
          <w:tcPr>
            <w:tcW w:type="dxa" w:w="30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4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KiemTra-</w:t>
            </w:r>
          </w:p>
        </w:tc>
      </w:tr>
      <w:tr>
        <w:trPr>
          <w:trHeight w:hRule="exact" w:val="280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LapPhieuX-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SoLuong: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301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TonKho():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Boolean</w:t>
            </w:r>
          </w:p>
        </w:tc>
      </w:tr>
      <w:tr>
        <w:trPr>
          <w:trHeight w:hRule="exact" w:val="306"/>
        </w:trPr>
        <w:tc>
          <w:tcPr>
            <w:tcW w:type="dxa" w:w="2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31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uat():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void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2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NgayX-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DonGia: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Decimal</w:t>
            </w:r>
          </w:p>
        </w:tc>
        <w:tc>
          <w:tcPr>
            <w:tcW w:type="dxa" w:w="3742"/>
            <w:gridSpan w:val="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90" w:lineRule="auto" w:before="14" w:after="0"/>
        <w:ind w:left="3060" w:right="446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uat: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DateTime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TongTien: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Deci-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mal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LapPhieuX-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uat():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void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DuyetPhieuXuat():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void</w:t>
      </w:r>
    </w:p>
    <w:p>
      <w:pPr>
        <w:autoSpaceDN w:val="0"/>
        <w:autoSpaceDE w:val="0"/>
        <w:widowControl/>
        <w:spacing w:line="209" w:lineRule="auto" w:before="264" w:after="0"/>
        <w:ind w:left="916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4.4: Biểu đồlớp trong ca sửdụng UC10 – Lập phiếu xuất kho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8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4.3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Kết luận chương</w:t>
      </w:r>
    </w:p>
    <w:p>
      <w:pPr>
        <w:autoSpaceDN w:val="0"/>
        <w:autoSpaceDE w:val="0"/>
        <w:widowControl/>
        <w:spacing w:line="20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Chương 4 đã trình bày sơ đồlớp tổng thểvà các biểu đồlớp trong ca sửdụng</w:t>
      </w:r>
    </w:p>
    <w:p>
      <w:pPr>
        <w:autoSpaceDN w:val="0"/>
        <w:autoSpaceDE w:val="0"/>
        <w:widowControl/>
        <w:spacing w:line="209" w:lineRule="auto" w:before="1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cho các nghiệp vụchính. Các lớp và quan hệđược xác định là cơ sởđểthiết kế</w:t>
      </w:r>
    </w:p>
    <w:p>
      <w:pPr>
        <w:autoSpaceDN w:val="0"/>
        <w:autoSpaceDE w:val="0"/>
        <w:widowControl/>
        <w:spacing w:line="209" w:lineRule="auto" w:before="1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tương tác (Sequence Diagram) trong Chương 5 và thiết kếchi tiết trong Chương</w:t>
      </w:r>
    </w:p>
    <w:p>
      <w:pPr>
        <w:autoSpaceDN w:val="0"/>
        <w:autoSpaceDE w:val="0"/>
        <w:widowControl/>
        <w:spacing w:line="209" w:lineRule="auto" w:before="1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6, 7.</w:t>
      </w:r>
    </w:p>
    <w:p>
      <w:pPr>
        <w:autoSpaceDN w:val="0"/>
        <w:autoSpaceDE w:val="0"/>
        <w:widowControl/>
        <w:spacing w:line="209" w:lineRule="auto" w:before="5796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24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4775200</wp:posOffset>
            </wp:positionV>
            <wp:extent cx="5562600" cy="33401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340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1"/>
        </w:rPr>
        <w:t>CHƯƠNG 5:</w:t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>PHÂN TÍCH TƯƠNG TÁC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94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5.1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Giới thiệu</w:t>
      </w:r>
    </w:p>
    <w:p>
      <w:pPr>
        <w:autoSpaceDN w:val="0"/>
        <w:autoSpaceDE w:val="0"/>
        <w:widowControl/>
        <w:spacing w:line="276" w:lineRule="auto" w:before="536" w:after="0"/>
        <w:ind w:left="260" w:right="20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Biểu đồtrình tự(Sequence Diagram) mô tảluồng tương tác giữa các đối tượng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theo thời gian trong từng ca sửdụng. Chương này trình bày các sequence dia-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gram cho các use case chính của hệthống quản lý kho hàng.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6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5.2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UC05 – Quản lý hàng hóa</w:t>
      </w:r>
    </w:p>
    <w:p>
      <w:pPr>
        <w:autoSpaceDN w:val="0"/>
        <w:autoSpaceDE w:val="0"/>
        <w:widowControl/>
        <w:spacing w:line="259" w:lineRule="auto" w:before="538" w:after="34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bao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gồm: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viên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thông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tin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hóa,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kiểm tra dữliệu, lưu hàng hóa và khởi tạo tồn kho ban đầu tại các kho.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2338"/>
        <w:gridCol w:w="2338"/>
        <w:gridCol w:w="2338"/>
        <w:gridCol w:w="2338"/>
      </w:tblGrid>
      <w:tr>
        <w:trPr>
          <w:trHeight w:hRule="exact" w:val="376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3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Nhân viên kho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Giao diện hàng hóa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Hệthống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6" w:after="0"/>
              <w:ind w:left="0" w:right="6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Cơ sởdữliệu</w:t>
            </w:r>
          </w:p>
        </w:tc>
      </w:tr>
    </w:tbl>
    <w:p>
      <w:pPr>
        <w:autoSpaceDN w:val="0"/>
        <w:autoSpaceDE w:val="0"/>
        <w:widowControl/>
        <w:spacing w:line="245" w:lineRule="auto" w:before="126" w:after="0"/>
        <w:ind w:left="1296" w:right="5328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1. Chọn quản lý hàng hóa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Hiển thịform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2. Nhập thông tin hàng hóa</w:t>
      </w:r>
    </w:p>
    <w:p>
      <w:pPr>
        <w:autoSpaceDN w:val="0"/>
        <w:tabs>
          <w:tab w:pos="6684" w:val="left"/>
        </w:tabs>
        <w:autoSpaceDE w:val="0"/>
        <w:widowControl/>
        <w:spacing w:line="245" w:lineRule="auto" w:before="320" w:after="0"/>
        <w:ind w:left="4032" w:right="86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3. Gửi thông tin hàng hóa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4. Kiểm tra dữliệu</w:t>
      </w:r>
    </w:p>
    <w:p>
      <w:pPr>
        <w:autoSpaceDN w:val="0"/>
        <w:autoSpaceDE w:val="0"/>
        <w:widowControl/>
        <w:spacing w:line="245" w:lineRule="auto" w:before="306" w:after="0"/>
        <w:ind w:left="6192" w:right="43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5. Lưu hàng hóa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Xác nhận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6. Cập nhật tồn kho ban đầu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Xác nhận</w:t>
      </w:r>
    </w:p>
    <w:p>
      <w:pPr>
        <w:autoSpaceDN w:val="0"/>
        <w:tabs>
          <w:tab w:pos="4182" w:val="left"/>
          <w:tab w:pos="4584" w:val="left"/>
        </w:tabs>
        <w:autoSpaceDE w:val="0"/>
        <w:widowControl/>
        <w:spacing w:line="245" w:lineRule="auto" w:before="308" w:after="0"/>
        <w:ind w:left="1248" w:right="3024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7. Trảkết quả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Thông báo thành công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8. Hiển thịdanh sách hàng hóa</w:t>
      </w:r>
    </w:p>
    <w:p>
      <w:pPr>
        <w:autoSpaceDN w:val="0"/>
        <w:autoSpaceDE w:val="0"/>
        <w:widowControl/>
        <w:spacing w:line="209" w:lineRule="auto" w:before="846" w:after="0"/>
        <w:ind w:left="1624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5.1: Sequence diagram UC05 – Quản lý hàng hóa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8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5.3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UC06 – Tìm kiếm hàng hóa</w:t>
      </w:r>
    </w:p>
    <w:p>
      <w:pPr>
        <w:autoSpaceDN w:val="0"/>
        <w:autoSpaceDE w:val="0"/>
        <w:widowControl/>
        <w:spacing w:line="25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Người dùng nhập từkhóa, hệthống truy vấn cơ sởdữliệu và trảvềdanh sách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 hóa kèm theo sốlượng tồn kho tại các kho.</w:t>
      </w:r>
    </w:p>
    <w:p>
      <w:pPr>
        <w:autoSpaceDN w:val="0"/>
        <w:autoSpaceDE w:val="0"/>
        <w:widowControl/>
        <w:spacing w:line="209" w:lineRule="auto" w:before="344" w:after="0"/>
        <w:ind w:left="0" w:right="4412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25</w:t>
      </w:r>
    </w:p>
    <w:p>
      <w:pPr>
        <w:sectPr>
          <w:pgSz w:w="11906" w:h="16838"/>
          <w:pgMar w:top="732" w:right="1114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723900</wp:posOffset>
            </wp:positionV>
            <wp:extent cx="5562600" cy="23622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362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5181600</wp:posOffset>
            </wp:positionV>
            <wp:extent cx="5562600" cy="33401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340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912"/>
        </w:trPr>
        <w:tc>
          <w:tcPr>
            <w:tcW w:type="dxa" w:w="212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0" w:after="0"/>
              <w:ind w:left="42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 dùng</w:t>
            </w:r>
          </w:p>
        </w:tc>
        <w:tc>
          <w:tcPr>
            <w:tcW w:type="dxa" w:w="2960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Giao diện tìm kiếm</w:t>
            </w:r>
          </w:p>
        </w:tc>
        <w:tc>
          <w:tcPr>
            <w:tcW w:type="dxa" w:w="2000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Hệthống</w:t>
            </w:r>
          </w:p>
        </w:tc>
        <w:tc>
          <w:tcPr>
            <w:tcW w:type="dxa" w:w="199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6" w:after="0"/>
              <w:ind w:left="0" w:right="14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Cơ sởdữliệu</w:t>
            </w:r>
          </w:p>
        </w:tc>
      </w:tr>
    </w:tbl>
    <w:p>
      <w:pPr>
        <w:autoSpaceDN w:val="0"/>
        <w:autoSpaceDE w:val="0"/>
        <w:widowControl/>
        <w:spacing w:line="209" w:lineRule="auto" w:before="124" w:after="0"/>
        <w:ind w:left="133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Nhập từkhóa tìm kiếm</w:t>
      </w:r>
    </w:p>
    <w:p>
      <w:pPr>
        <w:autoSpaceDN w:val="0"/>
        <w:tabs>
          <w:tab w:pos="5894" w:val="left"/>
          <w:tab w:pos="6904" w:val="left"/>
        </w:tabs>
        <w:autoSpaceDE w:val="0"/>
        <w:widowControl/>
        <w:spacing w:line="245" w:lineRule="auto" w:before="326" w:after="0"/>
        <w:ind w:left="3946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Gửi yêu cầu tìm kiếm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Truy vấn hàng hóa và tồn kho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Trảkết quả</w:t>
      </w:r>
    </w:p>
    <w:p>
      <w:pPr>
        <w:autoSpaceDN w:val="0"/>
        <w:autoSpaceDE w:val="0"/>
        <w:widowControl/>
        <w:spacing w:line="209" w:lineRule="auto" w:before="328" w:after="0"/>
        <w:ind w:left="0" w:right="359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Trảkết quả</w:t>
      </w:r>
    </w:p>
    <w:p>
      <w:pPr>
        <w:autoSpaceDN w:val="0"/>
        <w:tabs>
          <w:tab w:pos="4212" w:val="left"/>
        </w:tabs>
        <w:autoSpaceDE w:val="0"/>
        <w:widowControl/>
        <w:spacing w:line="245" w:lineRule="auto" w:before="56" w:after="0"/>
        <w:ind w:left="960" w:right="3312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Hiển thịdanh sách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 Hiển thịhàng hóa kèm tồn kho</w:t>
      </w:r>
    </w:p>
    <w:p>
      <w:pPr>
        <w:autoSpaceDN w:val="0"/>
        <w:autoSpaceDE w:val="0"/>
        <w:widowControl/>
        <w:spacing w:line="209" w:lineRule="auto" w:before="884" w:after="0"/>
        <w:ind w:left="1522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5.2: Sequence diagram UC06 – Tìm kiếm hàng hóa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890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5.4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UC09 – Lập phiếu nhập kho</w:t>
      </w:r>
    </w:p>
    <w:p>
      <w:pPr>
        <w:autoSpaceDN w:val="0"/>
        <w:autoSpaceDE w:val="0"/>
        <w:widowControl/>
        <w:spacing w:line="20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Nhân viên kho lập phiếu nhập, hệthống kiểm tra dữliệu, lưu phiếu nhập và chi</w:t>
      </w:r>
    </w:p>
    <w:p>
      <w:pPr>
        <w:autoSpaceDN w:val="0"/>
        <w:autoSpaceDE w:val="0"/>
        <w:widowControl/>
        <w:spacing w:line="209" w:lineRule="auto" w:before="136" w:after="342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tiết, sau đó cập nhật tồn kho tương ứng.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2339"/>
        <w:gridCol w:w="2339"/>
        <w:gridCol w:w="2339"/>
        <w:gridCol w:w="2339"/>
      </w:tblGrid>
      <w:tr>
        <w:trPr>
          <w:trHeight w:hRule="exact" w:val="374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34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Nhân viên kho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Giao diện nhập kho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Hệthống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0" w:right="6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Cơ sởdữliệu</w:t>
            </w:r>
          </w:p>
        </w:tc>
      </w:tr>
    </w:tbl>
    <w:p>
      <w:pPr>
        <w:autoSpaceDN w:val="0"/>
        <w:autoSpaceDE w:val="0"/>
        <w:widowControl/>
        <w:spacing w:line="245" w:lineRule="auto" w:before="128" w:after="0"/>
        <w:ind w:left="1296" w:right="5184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1. Chọn lập phiếu nhập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Hiển thịform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2. Nhập thông tin phiếu nhập</w:t>
      </w:r>
    </w:p>
    <w:p>
      <w:pPr>
        <w:autoSpaceDN w:val="0"/>
        <w:autoSpaceDE w:val="0"/>
        <w:widowControl/>
        <w:spacing w:line="209" w:lineRule="auto" w:before="318" w:after="0"/>
        <w:ind w:left="0" w:right="285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3. Gửi thông tin phiếu nhập</w:t>
      </w:r>
    </w:p>
    <w:p>
      <w:pPr>
        <w:autoSpaceDN w:val="0"/>
        <w:autoSpaceDE w:val="0"/>
        <w:widowControl/>
        <w:spacing w:line="209" w:lineRule="auto" w:before="54" w:after="0"/>
        <w:ind w:left="0" w:right="91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4. Kiểm tra dữliệu</w:t>
      </w:r>
    </w:p>
    <w:p>
      <w:pPr>
        <w:autoSpaceDN w:val="0"/>
        <w:autoSpaceDE w:val="0"/>
        <w:widowControl/>
        <w:spacing w:line="209" w:lineRule="auto" w:before="308" w:after="0"/>
        <w:ind w:left="0" w:right="100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5. Lưu phiếu nhập</w:t>
      </w:r>
    </w:p>
    <w:p>
      <w:pPr>
        <w:autoSpaceDN w:val="0"/>
        <w:autoSpaceDE w:val="0"/>
        <w:widowControl/>
        <w:spacing w:line="245" w:lineRule="auto" w:before="54" w:after="0"/>
        <w:ind w:left="6480" w:right="864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Xác nhận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6. Cập nhật tồn kho</w:t>
      </w:r>
    </w:p>
    <w:p>
      <w:pPr>
        <w:autoSpaceDN w:val="0"/>
        <w:autoSpaceDE w:val="0"/>
        <w:widowControl/>
        <w:spacing w:line="209" w:lineRule="auto" w:before="54" w:after="0"/>
        <w:ind w:left="0" w:right="141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Xác nhận</w:t>
      </w:r>
    </w:p>
    <w:p>
      <w:pPr>
        <w:autoSpaceDN w:val="0"/>
        <w:tabs>
          <w:tab w:pos="4186" w:val="left"/>
          <w:tab w:pos="4586" w:val="left"/>
        </w:tabs>
        <w:autoSpaceDE w:val="0"/>
        <w:widowControl/>
        <w:spacing w:line="245" w:lineRule="auto" w:before="308" w:after="0"/>
        <w:ind w:left="1650" w:right="3024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7. Trảkết quả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Thông báo thành công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8. Hiển thịphiếu nhập</w:t>
      </w:r>
    </w:p>
    <w:p>
      <w:pPr>
        <w:autoSpaceDN w:val="0"/>
        <w:autoSpaceDE w:val="0"/>
        <w:widowControl/>
        <w:spacing w:line="209" w:lineRule="auto" w:before="864" w:after="0"/>
        <w:ind w:left="149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5.3: Sequence diagram UC09 – Lập phiếu nhập kho</w:t>
      </w:r>
    </w:p>
    <w:p>
      <w:pPr>
        <w:autoSpaceDN w:val="0"/>
        <w:autoSpaceDE w:val="0"/>
        <w:widowControl/>
        <w:spacing w:line="209" w:lineRule="auto" w:before="2172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26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2006600</wp:posOffset>
            </wp:positionV>
            <wp:extent cx="5562600" cy="33655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365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1879600</wp:posOffset>
            </wp:positionH>
            <wp:positionV relativeFrom="page">
              <wp:posOffset>8534400</wp:posOffset>
            </wp:positionV>
            <wp:extent cx="4152900" cy="1104900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104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5.5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UC10 – Lập phiếu xuất kho</w:t>
            </w:r>
          </w:p>
        </w:tc>
      </w:tr>
    </w:tbl>
    <w:p>
      <w:pPr>
        <w:autoSpaceDN w:val="0"/>
        <w:autoSpaceDE w:val="0"/>
        <w:widowControl/>
        <w:spacing w:line="209" w:lineRule="auto" w:before="47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Nhân viên kho lập phiếu xuất, hệthống kiểm tra tồn kho đủđểxuất, lưu phiếu</w:t>
      </w:r>
    </w:p>
    <w:p>
      <w:pPr>
        <w:autoSpaceDN w:val="0"/>
        <w:autoSpaceDE w:val="0"/>
        <w:widowControl/>
        <w:spacing w:line="209" w:lineRule="auto" w:before="136" w:after="344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 và giảm tồn kho sau khi hoàn tất.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2339"/>
        <w:gridCol w:w="2339"/>
        <w:gridCol w:w="2339"/>
        <w:gridCol w:w="2339"/>
      </w:tblGrid>
      <w:tr>
        <w:trPr>
          <w:trHeight w:hRule="exact" w:val="376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348" w:right="0" w:firstLine="0"/>
              <w:jc w:val="left"/>
            </w:pPr>
            <w:r>
              <w:rPr>
                <w:w w:val="101.37773596722145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Nhân viên kho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101.37773596722145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Giao diện xuất kho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101.37773596722145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Hệthống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68" w:firstLine="0"/>
              <w:jc w:val="right"/>
            </w:pPr>
            <w:r>
              <w:rPr>
                <w:w w:val="101.37773596722145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Cơ sởdữliệu</w:t>
            </w:r>
          </w:p>
        </w:tc>
      </w:tr>
    </w:tbl>
    <w:p>
      <w:pPr>
        <w:autoSpaceDN w:val="0"/>
        <w:autoSpaceDE w:val="0"/>
        <w:widowControl/>
        <w:spacing w:line="209" w:lineRule="auto" w:before="124" w:after="0"/>
        <w:ind w:left="1624" w:right="0" w:firstLine="0"/>
        <w:jc w:val="left"/>
      </w:pP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1. Chọn lập phiếu xuất</w:t>
      </w:r>
    </w:p>
    <w:p>
      <w:pPr>
        <w:autoSpaceDN w:val="0"/>
        <w:autoSpaceDE w:val="0"/>
        <w:widowControl/>
        <w:spacing w:line="245" w:lineRule="auto" w:before="56" w:after="0"/>
        <w:ind w:left="1296" w:right="5328" w:firstLine="0"/>
        <w:jc w:val="center"/>
      </w:pP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 xml:space="preserve">Hiển thịform </w:t>
      </w:r>
      <w:r>
        <w:br/>
      </w: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2. Nhập thông tin phiếu xuất</w:t>
      </w:r>
    </w:p>
    <w:p>
      <w:pPr>
        <w:autoSpaceDN w:val="0"/>
        <w:autoSpaceDE w:val="0"/>
        <w:widowControl/>
        <w:spacing w:line="209" w:lineRule="auto" w:before="318" w:after="0"/>
        <w:ind w:left="0" w:right="2878" w:firstLine="0"/>
        <w:jc w:val="right"/>
      </w:pP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3. Gửi thông tin phiếu xuất</w:t>
      </w:r>
    </w:p>
    <w:p>
      <w:pPr>
        <w:autoSpaceDN w:val="0"/>
        <w:autoSpaceDE w:val="0"/>
        <w:widowControl/>
        <w:spacing w:line="245" w:lineRule="auto" w:before="90" w:after="0"/>
        <w:ind w:left="6480" w:right="864" w:firstLine="0"/>
        <w:jc w:val="center"/>
      </w:pP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 xml:space="preserve">4. Kiểm tra tồn kho </w:t>
      </w:r>
      <w:r>
        <w:br/>
      </w: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Trảkết quả</w:t>
      </w:r>
      <w:r>
        <w:br/>
      </w: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5. Lưu phiếu xuất</w:t>
      </w:r>
    </w:p>
    <w:p>
      <w:pPr>
        <w:autoSpaceDN w:val="0"/>
        <w:autoSpaceDE w:val="0"/>
        <w:widowControl/>
        <w:spacing w:line="245" w:lineRule="auto" w:before="54" w:after="0"/>
        <w:ind w:left="6480" w:right="864" w:firstLine="0"/>
        <w:jc w:val="center"/>
      </w:pP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 xml:space="preserve">Xác nhận </w:t>
      </w:r>
      <w:r>
        <w:br/>
      </w: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6. Cập nhật tồn kho</w:t>
      </w:r>
    </w:p>
    <w:p>
      <w:pPr>
        <w:autoSpaceDN w:val="0"/>
        <w:autoSpaceDE w:val="0"/>
        <w:widowControl/>
        <w:spacing w:line="209" w:lineRule="auto" w:before="54" w:after="0"/>
        <w:ind w:left="0" w:right="1422" w:firstLine="0"/>
        <w:jc w:val="right"/>
      </w:pP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Xác nhận</w:t>
      </w:r>
    </w:p>
    <w:p>
      <w:pPr>
        <w:autoSpaceDN w:val="0"/>
        <w:tabs>
          <w:tab w:pos="4170" w:val="left"/>
          <w:tab w:pos="4572" w:val="left"/>
        </w:tabs>
        <w:autoSpaceDE w:val="0"/>
        <w:widowControl/>
        <w:spacing w:line="245" w:lineRule="auto" w:before="308" w:after="0"/>
        <w:ind w:left="1670" w:right="3024" w:firstLine="0"/>
        <w:jc w:val="left"/>
      </w:pPr>
      <w:r>
        <w:tab/>
      </w:r>
      <w:r>
        <w:tab/>
      </w: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7. Trảkết quả</w:t>
      </w:r>
      <w:r>
        <w:br/>
      </w:r>
      <w:r>
        <w:tab/>
      </w: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 xml:space="preserve">Thông báo thành công </w:t>
      </w:r>
      <w:r>
        <w:br/>
      </w:r>
      <w:r>
        <w:rPr>
          <w:w w:val="101.37773596722145"/>
          <w:rFonts w:ascii="Times New Roman" w:hAnsi="Times New Roman" w:eastAsia="Times New Roman"/>
          <w:b w:val="0"/>
          <w:i w:val="0"/>
          <w:color w:val="000000"/>
          <w:sz w:val="23"/>
        </w:rPr>
        <w:t>8. Hiển thịphiếu xuất</w:t>
      </w:r>
    </w:p>
    <w:p>
      <w:pPr>
        <w:autoSpaceDN w:val="0"/>
        <w:autoSpaceDE w:val="0"/>
        <w:widowControl/>
        <w:spacing w:line="209" w:lineRule="auto" w:before="868" w:after="0"/>
        <w:ind w:left="153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5.4: Sequence diagram UC10 – Lập phiếu xuất kho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8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5.6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Biểu đồtrạng thái (State Machine Diagram)</w:t>
      </w:r>
    </w:p>
    <w:p>
      <w:pPr>
        <w:autoSpaceDN w:val="0"/>
        <w:autoSpaceDE w:val="0"/>
        <w:widowControl/>
        <w:spacing w:line="209" w:lineRule="auto" w:before="5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Biểu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đồtrạng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thái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mô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tảcác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thái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tiếp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của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</w:p>
    <w:p>
      <w:pPr>
        <w:autoSpaceDN w:val="0"/>
        <w:autoSpaceDE w:val="0"/>
        <w:widowControl/>
        <w:spacing w:line="209" w:lineRule="auto" w:before="13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trong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quá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trình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xửlý.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thái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bao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gồm: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Mới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tạo,</w:t>
      </w:r>
    </w:p>
    <w:p>
      <w:pPr>
        <w:autoSpaceDN w:val="0"/>
        <w:autoSpaceDE w:val="0"/>
        <w:widowControl/>
        <w:spacing w:line="209" w:lineRule="auto" w:before="136" w:after="614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Chờduyệt, Đã duyệt, Đã nhập/xuất kho và Hủy.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rHeight w:hRule="exact" w:val="674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5.6.1</w:t>
            </w:r>
          </w:p>
        </w:tc>
        <w:tc>
          <w:tcPr>
            <w:tcW w:type="dxa" w:w="76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6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Trạng thái phiếu nhập kho</w:t>
            </w:r>
          </w:p>
        </w:tc>
      </w:tr>
      <w:tr>
        <w:trPr>
          <w:trHeight w:hRule="exact" w:val="880"/>
        </w:trPr>
        <w:tc>
          <w:tcPr>
            <w:tcW w:type="dxa" w:w="1559"/>
            <w:vMerge/>
            <w:tcBorders/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6" w:after="0"/>
              <w:ind w:left="0" w:right="7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Mới tạo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Gửi duyệt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24" w:val="left"/>
                <w:tab w:pos="1792" w:val="left"/>
              </w:tabs>
              <w:autoSpaceDE w:val="0"/>
              <w:widowControl/>
              <w:spacing w:line="245" w:lineRule="auto" w:before="326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Quản lý duyệt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Chờduyệt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 duyệt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245" w:lineRule="auto" w:before="326" w:after="0"/>
              <w:ind w:left="50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Nhập hàng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 nhập kho</w:t>
            </w:r>
          </w:p>
        </w:tc>
      </w:tr>
      <w:tr>
        <w:trPr>
          <w:trHeight w:hRule="exact" w:val="440"/>
        </w:trPr>
        <w:tc>
          <w:tcPr>
            <w:tcW w:type="dxa" w:w="1559"/>
            <w:vMerge/>
            <w:tcBorders/>
          </w:tcPr>
          <w:p/>
        </w:tc>
        <w:tc>
          <w:tcPr>
            <w:tcW w:type="dxa" w:w="4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22" w:after="0"/>
              <w:ind w:left="0" w:right="52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Từchối</w:t>
            </w:r>
          </w:p>
        </w:tc>
        <w:tc>
          <w:tcPr>
            <w:tcW w:type="dxa" w:w="3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6" w:after="0"/>
              <w:ind w:left="53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Hủy phiếu</w:t>
            </w:r>
          </w:p>
        </w:tc>
      </w:tr>
    </w:tbl>
    <w:p>
      <w:pPr>
        <w:autoSpaceDN w:val="0"/>
        <w:autoSpaceDE w:val="0"/>
        <w:widowControl/>
        <w:spacing w:line="209" w:lineRule="auto" w:before="272" w:after="0"/>
        <w:ind w:left="0" w:right="350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Hủy</w:t>
      </w:r>
    </w:p>
    <w:p>
      <w:pPr>
        <w:autoSpaceDN w:val="0"/>
        <w:autoSpaceDE w:val="0"/>
        <w:widowControl/>
        <w:spacing w:line="209" w:lineRule="auto" w:before="412" w:after="0"/>
        <w:ind w:left="1204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5.5: State Machine Diagram – Trạng thái phiếu nhập kho</w:t>
      </w:r>
    </w:p>
    <w:p>
      <w:pPr>
        <w:autoSpaceDN w:val="0"/>
        <w:autoSpaceDE w:val="0"/>
        <w:widowControl/>
        <w:spacing w:line="209" w:lineRule="auto" w:before="412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27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1879600</wp:posOffset>
            </wp:positionH>
            <wp:positionV relativeFrom="page">
              <wp:posOffset>1371600</wp:posOffset>
            </wp:positionV>
            <wp:extent cx="4152900" cy="110490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104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rHeight w:hRule="exact" w:val="1200"/>
        </w:trPr>
        <w:tc>
          <w:tcPr>
            <w:tcW w:type="dxa" w:w="704"/>
            <w:vMerge w:val="restart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5.6.2</w:t>
            </w:r>
          </w:p>
        </w:tc>
        <w:tc>
          <w:tcPr>
            <w:tcW w:type="dxa" w:w="8376"/>
            <w:gridSpan w:val="5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8" w:after="0"/>
              <w:ind w:left="16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Trạng thái phiếu xuất kho</w:t>
            </w:r>
          </w:p>
        </w:tc>
      </w:tr>
      <w:tr>
        <w:trPr>
          <w:trHeight w:hRule="exact" w:val="500"/>
        </w:trPr>
        <w:tc>
          <w:tcPr>
            <w:tcW w:type="dxa" w:w="1559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1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84" w:after="0"/>
              <w:ind w:left="0" w:right="7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Mới tạo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4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Gửi duyệt</w:t>
            </w:r>
          </w:p>
        </w:tc>
        <w:tc>
          <w:tcPr>
            <w:tcW w:type="dxa" w:w="27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24" w:val="left"/>
                <w:tab w:pos="1792" w:val="left"/>
              </w:tabs>
              <w:autoSpaceDE w:val="0"/>
              <w:widowControl/>
              <w:spacing w:line="245" w:lineRule="auto" w:before="344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Quản lý duyệt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Chờduyệt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 duyệt</w:t>
            </w:r>
          </w:p>
        </w:tc>
        <w:tc>
          <w:tcPr>
            <w:tcW w:type="dxa" w:w="32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40" w:after="0"/>
              <w:ind w:left="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Xuất hàng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3118"/>
            <w:gridSpan w:val="2"/>
            <w:vMerge/>
            <w:tcBorders/>
          </w:tcPr>
          <w:p/>
        </w:tc>
        <w:tc>
          <w:tcPr>
            <w:tcW w:type="dxa" w:w="32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64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 xuất kho</w:t>
            </w:r>
          </w:p>
        </w:tc>
      </w:tr>
      <w:tr>
        <w:trPr>
          <w:trHeight w:hRule="exact" w:val="418"/>
        </w:trPr>
        <w:tc>
          <w:tcPr>
            <w:tcW w:type="dxa" w:w="1559"/>
            <w:vMerge/>
            <w:tcBorders>
              <w:top w:sz="3.187999963760376" w:val="single" w:color="#000000"/>
            </w:tcBorders>
          </w:tcPr>
          <w:p/>
        </w:tc>
        <w:tc>
          <w:tcPr>
            <w:tcW w:type="dxa" w:w="4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0" w:after="0"/>
              <w:ind w:left="0" w:right="52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Từchối</w:t>
            </w:r>
          </w:p>
        </w:tc>
        <w:tc>
          <w:tcPr>
            <w:tcW w:type="dxa" w:w="41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84" w:after="0"/>
              <w:ind w:left="53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Hủy phiếu</w:t>
            </w:r>
          </w:p>
        </w:tc>
      </w:tr>
    </w:tbl>
    <w:p>
      <w:pPr>
        <w:autoSpaceDN w:val="0"/>
        <w:autoSpaceDE w:val="0"/>
        <w:widowControl/>
        <w:spacing w:line="209" w:lineRule="auto" w:before="268" w:after="0"/>
        <w:ind w:left="0" w:right="350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Hủy</w:t>
      </w:r>
    </w:p>
    <w:p>
      <w:pPr>
        <w:autoSpaceDN w:val="0"/>
        <w:autoSpaceDE w:val="0"/>
        <w:widowControl/>
        <w:spacing w:line="209" w:lineRule="auto" w:before="412" w:after="0"/>
        <w:ind w:left="1236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5.6: State Machine Diagram – Trạng thái phiếu xuất kho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40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5.7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Kết luận chương</w:t>
      </w:r>
    </w:p>
    <w:p>
      <w:pPr>
        <w:autoSpaceDN w:val="0"/>
        <w:autoSpaceDE w:val="0"/>
        <w:widowControl/>
        <w:spacing w:line="283" w:lineRule="auto" w:before="536" w:after="0"/>
        <w:ind w:left="260" w:right="22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5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trình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bày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biểu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đồtrình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tựcho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biểu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đồtrạng thái cho phiếu nhập/xuất kho. Các luồng tương tác và chuyển đổi trạng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thái này làm cơ sởcho thiết kếchi tiết các lớp và cơ sởdữliệu trong Chương 6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 Chương 7.</w:t>
      </w:r>
    </w:p>
    <w:p>
      <w:pPr>
        <w:autoSpaceDN w:val="0"/>
        <w:autoSpaceDE w:val="0"/>
        <w:widowControl/>
        <w:spacing w:line="209" w:lineRule="auto" w:before="8518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28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88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1"/>
        </w:rPr>
        <w:t>CHƯƠNG 6:</w:t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>THIẾT KẾCÁC LỚP CHI TIẾT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513"/>
        <w:gridCol w:w="4513"/>
      </w:tblGrid>
      <w:tr>
        <w:trPr>
          <w:trHeight w:hRule="exact" w:val="464"/>
        </w:trPr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6.1</w:t>
            </w:r>
          </w:p>
        </w:tc>
        <w:tc>
          <w:tcPr>
            <w:tcW w:type="dxa" w:w="5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Bảng mô tảcác lớp</w:t>
            </w:r>
          </w:p>
        </w:tc>
      </w:tr>
    </w:tbl>
    <w:p>
      <w:pPr>
        <w:autoSpaceDN w:val="0"/>
        <w:autoSpaceDE w:val="0"/>
        <w:widowControl/>
        <w:spacing w:line="5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3009"/>
        <w:gridCol w:w="3009"/>
        <w:gridCol w:w="3009"/>
      </w:tblGrid>
      <w:tr>
        <w:trPr>
          <w:trHeight w:hRule="exact" w:val="856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Lớp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6" w:val="left"/>
              </w:tabs>
              <w:autoSpaceDE w:val="0"/>
              <w:widowControl/>
              <w:spacing w:line="209" w:lineRule="auto" w:before="80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 xml:space="preserve">Thuộc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tính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</w:t>
            </w:r>
          </w:p>
        </w:tc>
      </w:tr>
      <w:tr>
        <w:trPr>
          <w:trHeight w:hRule="exact" w:val="2124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NguoiDung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MaNguoiDung,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TenDangN-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hap, MatKhau,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VaiTro,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TrangThai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Lưu thông tin tài khoản và phân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quyền.</w:t>
            </w:r>
          </w:p>
        </w:tc>
      </w:tr>
      <w:tr>
        <w:trPr>
          <w:trHeight w:hRule="exact" w:val="3820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HangHoa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68" w:val="left"/>
                <w:tab w:pos="1104" w:val="left"/>
              </w:tabs>
              <w:autoSpaceDE w:val="0"/>
              <w:widowControl/>
              <w:spacing w:line="298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MaHangHoa,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TenHangHoa,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MaN-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homHang,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MaDonViT-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inh,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GiaN-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hap, </w:t>
            </w:r>
            <w:r>
              <w:br/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GiaX-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uat,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MoTa,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TrangThai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 thông tin hàng hóa.</w:t>
            </w:r>
          </w:p>
        </w:tc>
      </w:tr>
      <w:tr>
        <w:trPr>
          <w:trHeight w:hRule="exact" w:val="1278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NhomHangHoa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MaNhomHang,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TenNhomHang,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MoTa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Phân loại hàng hóa.</w:t>
            </w:r>
          </w:p>
        </w:tc>
      </w:tr>
      <w:tr>
        <w:trPr>
          <w:trHeight w:hRule="exact" w:val="1278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DonViTinh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MaDonViTinh,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TenDonViT-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inh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Đơn vịđo lường hàng hóa.</w:t>
            </w:r>
          </w:p>
        </w:tc>
      </w:tr>
      <w:tr>
        <w:trPr>
          <w:trHeight w:hRule="exact" w:val="2124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NhaCungCap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20" w:val="left"/>
              </w:tabs>
              <w:autoSpaceDE w:val="0"/>
              <w:widowControl/>
              <w:spacing w:line="288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MaNhaCungCap,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TenNhaCung-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Cap,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DiaChi,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SoDienThoai,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Email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p,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Thông tin nhà cung cấp.</w:t>
            </w:r>
          </w:p>
        </w:tc>
      </w:tr>
    </w:tbl>
    <w:p>
      <w:pPr>
        <w:autoSpaceDN w:val="0"/>
        <w:autoSpaceDE w:val="0"/>
        <w:widowControl/>
        <w:spacing w:line="209" w:lineRule="auto" w:before="832" w:after="0"/>
        <w:ind w:left="0" w:right="408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29</w:t>
      </w:r>
    </w:p>
    <w:p>
      <w:pPr>
        <w:sectPr>
          <w:pgSz w:w="11906" w:h="16838"/>
          <w:pgMar w:top="732" w:right="144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526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3119"/>
        <w:gridCol w:w="3119"/>
        <w:gridCol w:w="3119"/>
      </w:tblGrid>
      <w:tr>
        <w:trPr>
          <w:trHeight w:hRule="exact" w:val="854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Lớp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6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 xml:space="preserve">Thuộc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tính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</w:t>
            </w:r>
          </w:p>
        </w:tc>
      </w:tr>
      <w:tr>
        <w:trPr>
          <w:trHeight w:hRule="exact" w:val="2126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KhachHang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22" w:val="left"/>
              </w:tabs>
              <w:autoSpaceDE w:val="0"/>
              <w:widowControl/>
              <w:spacing w:line="288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MaKhachHang,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TenKhachHang,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DiaChi,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So-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DienThoai,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Email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2" w:val="left"/>
              </w:tabs>
              <w:autoSpaceDE w:val="0"/>
              <w:widowControl/>
              <w:spacing w:line="259" w:lineRule="auto" w:before="78" w:after="0"/>
              <w:ind w:left="0" w:right="1152" w:firstLine="0"/>
              <w:jc w:val="left"/>
            </w:pP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Thông tin khách hàng.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, </w:t>
            </w:r>
          </w:p>
        </w:tc>
      </w:tr>
      <w:tr>
        <w:trPr>
          <w:trHeight w:hRule="exact" w:val="1702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08" w:val="left"/>
                <w:tab w:pos="1438" w:val="left"/>
              </w:tabs>
              <w:autoSpaceDE w:val="0"/>
              <w:widowControl/>
              <w:spacing w:line="283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MaKho,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TenKho,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Di-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aChi,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Nguoi-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PhuTrach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Thông tin kho hàng.</w:t>
            </w:r>
          </w:p>
        </w:tc>
      </w:tr>
      <w:tr>
        <w:trPr>
          <w:trHeight w:hRule="exact" w:val="3394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PhieuNhapKho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5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MaPhieuNhap,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MaNhaCung-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Cap,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MaKho,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MaN-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guoiDung,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NgayNhap,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TongTien,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TrangThai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Thông tin phiếu nhập kho.</w:t>
            </w:r>
          </w:p>
        </w:tc>
      </w:tr>
      <w:tr>
        <w:trPr>
          <w:trHeight w:hRule="exact" w:val="2972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ChiTietPhieuNh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0" w:val="left"/>
                <w:tab w:pos="1342" w:val="left"/>
              </w:tabs>
              <w:autoSpaceDE w:val="0"/>
              <w:widowControl/>
              <w:spacing w:line="293" w:lineRule="auto" w:before="78" w:after="0"/>
              <w:ind w:left="4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apMaChiTiet,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MaPhieuN-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hap, 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HangHoa,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SoLuong,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DonGia,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ThanhTien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phiếu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nhập.</w:t>
            </w:r>
          </w:p>
        </w:tc>
      </w:tr>
      <w:tr>
        <w:trPr>
          <w:trHeight w:hRule="exact" w:val="2972"/>
        </w:trPr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PhieuXuatKho</w:t>
            </w:r>
          </w:p>
        </w:tc>
        <w:tc>
          <w:tcPr>
            <w:tcW w:type="dxa" w:w="194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MaPhieuXuat,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MaKhachHang,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MaKho, MaN-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guoiDung,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NgayXuat,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TongTien, </w:t>
            </w:r>
            <w:r>
              <w:br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TrangThai</w:t>
            </w:r>
          </w:p>
        </w:tc>
        <w:tc>
          <w:tcPr>
            <w:tcW w:type="dxa" w:w="3932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Thông tin phiếu xuất kho.</w:t>
            </w:r>
          </w:p>
        </w:tc>
      </w:tr>
    </w:tbl>
    <w:p>
      <w:pPr>
        <w:autoSpaceDN w:val="0"/>
        <w:autoSpaceDE w:val="0"/>
        <w:widowControl/>
        <w:spacing w:line="209" w:lineRule="auto" w:before="920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30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4512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4104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6.2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1.999999999999886" w:type="dxa"/>
            </w:tblPr>
            <w:tblGrid>
              <w:gridCol w:w="2825"/>
              <w:gridCol w:w="2825"/>
              <w:gridCol w:w="2825"/>
            </w:tblGrid>
            <w:tr>
              <w:trPr>
                <w:trHeight w:hRule="exact" w:val="854"/>
              </w:trPr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/>
                      <w:i w:val="0"/>
                      <w:color w:val="000000"/>
                      <w:sz w:val="29"/>
                    </w:rPr>
                    <w:t>Lớp</w:t>
                  </w:r>
                </w:p>
              </w:tc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326" w:val="left"/>
                    </w:tabs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/>
                      <w:i w:val="0"/>
                      <w:color w:val="000000"/>
                      <w:sz w:val="29"/>
                    </w:rPr>
                    <w:t xml:space="preserve">Thuộc </w:t>
                  </w:r>
                  <w:r>
                    <w:tab/>
                  </w:r>
                  <w:r>
                    <w:rPr>
                      <w:w w:val="98.93931027116447"/>
                      <w:rFonts w:ascii="Times New Roman" w:hAnsi="Times New Roman" w:eastAsia="Times New Roman"/>
                      <w:b/>
                      <w:i w:val="0"/>
                      <w:color w:val="000000"/>
                      <w:sz w:val="29"/>
                    </w:rPr>
                    <w:t>tính</w:t>
                  </w:r>
                </w:p>
                <w:p>
                  <w:pPr>
                    <w:autoSpaceDN w:val="0"/>
                    <w:autoSpaceDE w:val="0"/>
                    <w:widowControl/>
                    <w:spacing w:line="209" w:lineRule="auto" w:before="136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/>
                      <w:i w:val="0"/>
                      <w:color w:val="000000"/>
                      <w:sz w:val="29"/>
                    </w:rPr>
                    <w:t>chính</w:t>
                  </w:r>
                </w:p>
              </w:tc>
              <w:tc>
                <w:tcPr>
                  <w:tcW w:type="dxa" w:w="3932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/>
                      <w:i w:val="0"/>
                      <w:color w:val="000000"/>
                      <w:sz w:val="29"/>
                    </w:rPr>
                    <w:t>Mô tả</w:t>
                  </w:r>
                </w:p>
              </w:tc>
            </w:tr>
            <w:tr>
              <w:trPr>
                <w:trHeight w:hRule="exact" w:val="2548"/>
              </w:trPr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ChiTietPhieuXu</w:t>
                  </w:r>
                </w:p>
              </w:tc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0" w:lineRule="auto" w:before="78" w:after="0"/>
                    <w:ind w:left="120" w:right="144" w:hanging="78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atMaChiTiet,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MaPhieuXuat,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MaHangHoa,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SoLuong,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DonGia,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ThanhTien</w:t>
                  </w:r>
                </w:p>
              </w:tc>
              <w:tc>
                <w:tcPr>
                  <w:tcW w:type="dxa" w:w="3932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Chi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tiết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hàng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hóa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trong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phiếu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xuất.</w:t>
                  </w:r>
                </w:p>
              </w:tc>
            </w:tr>
            <w:tr>
              <w:trPr>
                <w:trHeight w:hRule="exact" w:val="2126"/>
              </w:trPr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PhieuKiemKe</w:t>
                  </w:r>
                </w:p>
              </w:tc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8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MaPhieuKiemKe,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MaKho, MaN-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guoiDung,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NgayKiemKe,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TrangThai</w:t>
                  </w:r>
                </w:p>
              </w:tc>
              <w:tc>
                <w:tcPr>
                  <w:tcW w:type="dxa" w:w="3932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52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e,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Thông tin phiếu kiểm kê.</w:t>
                  </w:r>
                </w:p>
              </w:tc>
            </w:tr>
            <w:tr>
              <w:trPr>
                <w:trHeight w:hRule="exact" w:val="3396"/>
              </w:trPr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ChiTietKiemKe</w:t>
                  </w:r>
                </w:p>
              </w:tc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104" w:val="left"/>
                    </w:tabs>
                    <w:autoSpaceDE w:val="0"/>
                    <w:widowControl/>
                    <w:spacing w:line="295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MaChiTiet,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Ma-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PhieuKiemKe,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MaHangHoa,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SoLuongTh-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ucTe,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SoLu-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ongSoSach,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ChenhLech</w:t>
                  </w:r>
                </w:p>
              </w:tc>
              <w:tc>
                <w:tcPr>
                  <w:tcW w:type="dxa" w:w="3932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Chi tiết kiểm kê.</w:t>
                  </w:r>
                </w:p>
              </w:tc>
            </w:tr>
            <w:tr>
              <w:trPr>
                <w:trHeight w:hRule="exact" w:val="1700"/>
              </w:trPr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6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TonKho</w:t>
                  </w:r>
                </w:p>
              </w:tc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342" w:val="left"/>
                    </w:tabs>
                    <w:autoSpaceDE w:val="0"/>
                    <w:widowControl/>
                    <w:spacing w:line="283" w:lineRule="auto" w:before="76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MaKho, </w:t>
                  </w:r>
                  <w:r>
                    <w:tab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Ma-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HangHoa,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SoLuongTon,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NgayCapNhat</w:t>
                  </w:r>
                </w:p>
              </w:tc>
              <w:tc>
                <w:tcPr>
                  <w:tcW w:type="dxa" w:w="3932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76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Sốlượng tồn kho của từng hàng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tại từng kho.</w:t>
                  </w:r>
                </w:p>
              </w:tc>
            </w:tr>
            <w:tr>
              <w:trPr>
                <w:trHeight w:hRule="exact" w:val="2126"/>
              </w:trPr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LichSuThaoTac</w:t>
                  </w:r>
                </w:p>
              </w:tc>
              <w:tc>
                <w:tcPr>
                  <w:tcW w:type="dxa" w:w="1948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8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MaLog,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MaN-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guoiDung,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HanhDong,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ThoiGian, </w:t>
                  </w:r>
                  <w:r>
                    <w:br/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DoiTuong</w:t>
                  </w:r>
                </w:p>
              </w:tc>
              <w:tc>
                <w:tcPr>
                  <w:tcW w:type="dxa" w:w="3932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Lưu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lịch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sửthao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tác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của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 xml:space="preserve">người </w:t>
                  </w: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dùng.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856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Bảng mô tảquan hệgiữa các lớp</w:t>
            </w:r>
          </w:p>
        </w:tc>
      </w:tr>
    </w:tbl>
    <w:p>
      <w:pPr>
        <w:autoSpaceDN w:val="0"/>
        <w:autoSpaceDE w:val="0"/>
        <w:widowControl/>
        <w:spacing w:line="209" w:lineRule="auto" w:before="926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31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526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3119"/>
        <w:gridCol w:w="3119"/>
        <w:gridCol w:w="3119"/>
      </w:tblGrid>
      <w:tr>
        <w:trPr>
          <w:trHeight w:hRule="exact" w:val="432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Lớp nguồn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Lớp đích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Loại quan hệ</w:t>
            </w:r>
          </w:p>
        </w:tc>
      </w:tr>
      <w:tr>
        <w:trPr>
          <w:trHeight w:hRule="exact" w:val="854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NguoiDung – Phie-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uNhapKho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lập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 phiếu nhập.</w:t>
            </w:r>
          </w:p>
        </w:tc>
      </w:tr>
      <w:tr>
        <w:trPr>
          <w:trHeight w:hRule="exact" w:val="854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44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NguoiDung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PhieuXuatKho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lập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 phiếu xuất.</w:t>
            </w:r>
          </w:p>
        </w:tc>
      </w:tr>
      <w:tr>
        <w:trPr>
          <w:trHeight w:hRule="exact" w:val="856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44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NhaCungCap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PhieuNhapKho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nhà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cấp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 phiếu nhập.</w:t>
            </w:r>
          </w:p>
        </w:tc>
      </w:tr>
      <w:tr>
        <w:trPr>
          <w:trHeight w:hRule="exact" w:val="854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44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KhachHang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PhieuXuatKho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khách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 phiếu xuất.</w:t>
            </w:r>
          </w:p>
        </w:tc>
      </w:tr>
      <w:tr>
        <w:trPr>
          <w:trHeight w:hRule="exact" w:val="856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PhieuNhap-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nhận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nhiều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phiếu nhập.</w:t>
            </w:r>
          </w:p>
        </w:tc>
      </w:tr>
      <w:tr>
        <w:trPr>
          <w:trHeight w:hRule="exact" w:val="854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839"/>
              <w:gridCol w:w="839"/>
              <w:gridCol w:w="839"/>
            </w:tblGrid>
            <w:tr>
              <w:trPr>
                <w:trHeight w:hRule="exact" w:val="388"/>
              </w:trPr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0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Kho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0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–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0" w:after="0"/>
                    <w:ind w:left="134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PhieuXu-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atKho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nhiều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phiếu xuất.</w:t>
            </w:r>
          </w:p>
        </w:tc>
      </w:tr>
      <w:tr>
        <w:trPr>
          <w:trHeight w:hRule="exact" w:val="854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 – TonKho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Một kho có nhiều bản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ghi tồn kho.</w:t>
            </w:r>
          </w:p>
        </w:tc>
      </w:tr>
      <w:tr>
        <w:trPr>
          <w:trHeight w:hRule="exact" w:val="856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44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HangHoa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TonKho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tồn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 tại nhiều kho.</w:t>
            </w:r>
          </w:p>
        </w:tc>
      </w:tr>
      <w:tr>
        <w:trPr>
          <w:trHeight w:hRule="exact" w:val="1278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HangHoa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ChiTi-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etPhieuNhap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78" w:after="0"/>
              <w:ind w:left="120" w:right="120" w:firstLine="0"/>
              <w:jc w:val="both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xuất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chi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tiết nhập.</w:t>
            </w:r>
          </w:p>
        </w:tc>
      </w:tr>
      <w:tr>
        <w:trPr>
          <w:trHeight w:hRule="exact" w:val="1278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HangHoa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ChiTi-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etPhieuXuat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78" w:after="0"/>
              <w:ind w:left="120" w:right="120" w:firstLine="0"/>
              <w:jc w:val="both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xuất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chi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tiết xuất.</w:t>
            </w:r>
          </w:p>
        </w:tc>
      </w:tr>
      <w:tr>
        <w:trPr>
          <w:trHeight w:hRule="exact" w:val="854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44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PhieuNhapKho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ChiTietPhieuNhap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phiếu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 dòng chi tiết.</w:t>
            </w:r>
          </w:p>
        </w:tc>
      </w:tr>
      <w:tr>
        <w:trPr>
          <w:trHeight w:hRule="exact" w:val="856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44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PhieuXuatKho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ChiTietPhieuXuat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phiếu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 dòng chi tiết.</w:t>
            </w:r>
          </w:p>
        </w:tc>
      </w:tr>
      <w:tr>
        <w:trPr>
          <w:trHeight w:hRule="exact" w:val="854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44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NhomHangHoa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</w:p>
          <w:p>
            <w:pPr>
              <w:autoSpaceDN w:val="0"/>
              <w:autoSpaceDE w:val="0"/>
              <w:widowControl/>
              <w:spacing w:line="209" w:lineRule="auto" w:before="13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HangHoa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 hàng hóa.</w:t>
            </w:r>
          </w:p>
        </w:tc>
      </w:tr>
      <w:tr>
        <w:trPr>
          <w:trHeight w:hRule="exact" w:val="1278"/>
        </w:trPr>
        <w:tc>
          <w:tcPr>
            <w:tcW w:type="dxa" w:w="251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44" w:val="left"/>
              </w:tabs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DonViTinh</w:t>
            </w:r>
            <w:r>
              <w:tab/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–</w:t>
            </w:r>
          </w:p>
          <w:p>
            <w:pPr>
              <w:autoSpaceDN w:val="0"/>
              <w:autoSpaceDE w:val="0"/>
              <w:widowControl/>
              <w:spacing w:line="209" w:lineRule="auto" w:before="13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HangHoa</w:t>
            </w:r>
          </w:p>
        </w:tc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1..n</w:t>
            </w:r>
          </w:p>
        </w:tc>
        <w:tc>
          <w:tcPr>
            <w:tcW w:type="dxa" w:w="2798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78" w:after="0"/>
              <w:ind w:left="120" w:right="120" w:firstLine="0"/>
              <w:jc w:val="both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đơn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vịtính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được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nhiều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hàng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hóa.</w:t>
            </w:r>
          </w:p>
        </w:tc>
      </w:tr>
    </w:tbl>
    <w:p>
      <w:pPr>
        <w:autoSpaceDN w:val="0"/>
        <w:autoSpaceDE w:val="0"/>
        <w:widowControl/>
        <w:spacing w:line="209" w:lineRule="auto" w:before="1272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32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2628900</wp:posOffset>
            </wp:positionH>
            <wp:positionV relativeFrom="page">
              <wp:posOffset>2819400</wp:posOffset>
            </wp:positionV>
            <wp:extent cx="2667000" cy="3251200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251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6.3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Thiết kếthành phần (Component Diagram)</w:t>
            </w:r>
          </w:p>
        </w:tc>
      </w:tr>
    </w:tbl>
    <w:p>
      <w:pPr>
        <w:autoSpaceDN w:val="0"/>
        <w:autoSpaceDE w:val="0"/>
        <w:widowControl/>
        <w:spacing w:line="288" w:lineRule="auto" w:before="472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Component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Diagram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mô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tảcác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thành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phần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phần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mềm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chính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của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mối quan hệgiữa chúng. Hệthống được tổchức theo kiến trúc phân lớp gồm: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giao diện người dùng, controller, service, repository và cơ sởdữliệu. Các dịch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vụchuyên biệt như xác thực, báo cáo và quản lý tồn kho được tách riêng đểdễ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bảo trì và mởrộng.</w:t>
      </w:r>
    </w:p>
    <w:p>
      <w:pPr>
        <w:autoSpaceDN w:val="0"/>
        <w:autoSpaceDE w:val="0"/>
        <w:widowControl/>
        <w:spacing w:line="257" w:lineRule="auto" w:before="388" w:after="0"/>
        <w:ind w:left="2736" w:right="4608" w:firstLine="0"/>
        <w:jc w:val="center"/>
      </w:pPr>
      <w:r>
        <w:rPr>
          <w:w w:val="97.81527085737748"/>
          <w:rFonts w:ascii="Times New Roman" w:hAnsi="Times New Roman" w:eastAsia="Times New Roman"/>
          <w:b w:val="0"/>
          <w:i w:val="0"/>
          <w:color w:val="000000"/>
          <w:sz w:val="22"/>
        </w:rPr>
        <w:t xml:space="preserve">Giao diện người dùng </w:t>
      </w:r>
      <w:r>
        <w:br/>
      </w:r>
      <w:r>
        <w:rPr>
          <w:w w:val="97.81527085737748"/>
          <w:rFonts w:ascii="Times New Roman" w:hAnsi="Times New Roman" w:eastAsia="Times New Roman"/>
          <w:b w:val="0"/>
          <w:i w:val="0"/>
          <w:color w:val="000000"/>
          <w:sz w:val="22"/>
        </w:rPr>
        <w:t>(UI / Web Browser)</w:t>
      </w:r>
    </w:p>
    <w:p>
      <w:pPr>
        <w:autoSpaceDN w:val="0"/>
        <w:autoSpaceDE w:val="0"/>
        <w:widowControl/>
        <w:spacing w:line="209" w:lineRule="auto" w:before="190" w:after="98"/>
        <w:ind w:left="0" w:right="4690" w:firstLine="0"/>
        <w:jc w:val="right"/>
      </w:pPr>
      <w:r>
        <w:rPr>
          <w:w w:val="102.47271401541573"/>
          <w:rFonts w:ascii="Times New Roman" w:hAnsi="Times New Roman" w:eastAsia="Times New Roman"/>
          <w:b w:val="0"/>
          <w:i w:val="0"/>
          <w:color w:val="000000"/>
          <w:sz w:val="14"/>
        </w:rPr>
        <w:t>HTTP/HTTPS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0.0" w:type="dxa"/>
      </w:tblPr>
      <w:tblGrid>
        <w:gridCol w:w="3119"/>
        <w:gridCol w:w="3119"/>
        <w:gridCol w:w="3119"/>
      </w:tblGrid>
      <w:tr>
        <w:trPr>
          <w:trHeight w:hRule="exact" w:val="274"/>
        </w:trPr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84" w:firstLine="0"/>
              <w:jc w:val="right"/>
            </w:pPr>
            <w:r>
              <w:rPr>
                <w:w w:val="97.81527085737748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Controller Layer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2" w:after="0"/>
              <w:ind w:left="0" w:right="0" w:firstLine="0"/>
              <w:jc w:val="center"/>
            </w:pPr>
            <w:r>
              <w:rPr>
                <w:w w:val="102.47271401541573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Xác thực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2" w:after="0"/>
              <w:ind w:left="132" w:right="0" w:firstLine="0"/>
              <w:jc w:val="left"/>
            </w:pPr>
            <w:r>
              <w:rPr>
                <w:w w:val="97.81527085737748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Authentication</w:t>
            </w:r>
          </w:p>
        </w:tc>
      </w:tr>
      <w:tr>
        <w:trPr>
          <w:trHeight w:hRule="exact" w:val="72"/>
        </w:trPr>
        <w:tc>
          <w:tcPr>
            <w:tcW w:type="dxa" w:w="3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00" w:after="0"/>
              <w:ind w:left="0" w:right="128" w:firstLine="0"/>
              <w:jc w:val="right"/>
            </w:pPr>
            <w:r>
              <w:rPr>
                <w:w w:val="97.81527085737748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(API / Routing)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324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8" w:after="0"/>
              <w:ind w:left="450" w:right="0" w:firstLine="0"/>
              <w:jc w:val="left"/>
            </w:pPr>
            <w:r>
              <w:rPr>
                <w:w w:val="97.81527085737748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Service</w:t>
            </w:r>
          </w:p>
        </w:tc>
      </w:tr>
    </w:tbl>
    <w:p>
      <w:pPr>
        <w:autoSpaceDN w:val="0"/>
        <w:autoSpaceDE w:val="0"/>
        <w:widowControl/>
        <w:spacing w:line="209" w:lineRule="auto" w:before="98" w:after="108"/>
        <w:ind w:left="0" w:right="4850" w:firstLine="0"/>
        <w:jc w:val="right"/>
      </w:pPr>
      <w:r>
        <w:rPr>
          <w:w w:val="102.47271401541573"/>
          <w:rFonts w:ascii="Times New Roman" w:hAnsi="Times New Roman" w:eastAsia="Times New Roman"/>
          <w:b w:val="0"/>
          <w:i w:val="0"/>
          <w:color w:val="000000"/>
          <w:sz w:val="14"/>
        </w:rPr>
        <w:t>Gọi dịch vụ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0.0" w:type="dxa"/>
      </w:tblPr>
      <w:tblGrid>
        <w:gridCol w:w="3119"/>
        <w:gridCol w:w="3119"/>
        <w:gridCol w:w="3119"/>
      </w:tblGrid>
      <w:tr>
        <w:trPr>
          <w:trHeight w:hRule="exact" w:val="314"/>
        </w:trPr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164" w:firstLine="0"/>
              <w:jc w:val="right"/>
            </w:pPr>
            <w:r>
              <w:rPr>
                <w:w w:val="97.81527085737748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Service Layer</w:t>
            </w:r>
          </w:p>
        </w:tc>
        <w:tc>
          <w:tcPr>
            <w:tcW w:type="dxa" w:w="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2" w:after="0"/>
              <w:ind w:left="0" w:right="0" w:firstLine="0"/>
              <w:jc w:val="center"/>
            </w:pPr>
            <w:r>
              <w:rPr>
                <w:w w:val="102.47271401541573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Tạo báo cáo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70" w:right="0" w:firstLine="0"/>
              <w:jc w:val="left"/>
            </w:pPr>
            <w:r>
              <w:rPr>
                <w:w w:val="97.81527085737748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Report Service</w:t>
            </w:r>
          </w:p>
        </w:tc>
      </w:tr>
      <w:tr>
        <w:trPr>
          <w:trHeight w:hRule="exact" w:val="300"/>
        </w:trPr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32" w:firstLine="0"/>
              <w:jc w:val="right"/>
            </w:pPr>
            <w:r>
              <w:rPr>
                <w:w w:val="97.81527085737748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(Business Logic)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290" w:right="0" w:firstLine="0"/>
              <w:jc w:val="left"/>
            </w:pPr>
            <w:r>
              <w:rPr>
                <w:w w:val="97.81527085737748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(Báo cáo)</w:t>
            </w:r>
          </w:p>
        </w:tc>
      </w:tr>
    </w:tbl>
    <w:p>
      <w:pPr>
        <w:autoSpaceDN w:val="0"/>
        <w:tabs>
          <w:tab w:pos="4514" w:val="left"/>
        </w:tabs>
        <w:autoSpaceDE w:val="0"/>
        <w:widowControl/>
        <w:spacing w:line="245" w:lineRule="auto" w:before="22" w:after="0"/>
        <w:ind w:left="3830" w:right="4032" w:firstLine="0"/>
        <w:jc w:val="left"/>
      </w:pPr>
      <w:r>
        <w:rPr>
          <w:w w:val="102.47271401541573"/>
          <w:rFonts w:ascii="Times New Roman" w:hAnsi="Times New Roman" w:eastAsia="Times New Roman"/>
          <w:b w:val="0"/>
          <w:i w:val="0"/>
          <w:color w:val="000000"/>
          <w:sz w:val="14"/>
        </w:rPr>
        <w:t xml:space="preserve">Tính tồn kho </w:t>
      </w:r>
      <w:r>
        <w:br/>
      </w:r>
      <w:r>
        <w:rPr>
          <w:w w:val="102.47271401541573"/>
          <w:rFonts w:ascii="Times New Roman" w:hAnsi="Times New Roman" w:eastAsia="Times New Roman"/>
          <w:b w:val="0"/>
          <w:i w:val="0"/>
          <w:color w:val="000000"/>
          <w:sz w:val="14"/>
        </w:rPr>
        <w:t>Truy vấn dữliệu</w:t>
      </w:r>
    </w:p>
    <w:p>
      <w:pPr>
        <w:autoSpaceDN w:val="0"/>
        <w:tabs>
          <w:tab w:pos="3130" w:val="left"/>
          <w:tab w:pos="5264" w:val="left"/>
          <w:tab w:pos="5598" w:val="left"/>
        </w:tabs>
        <w:autoSpaceDE w:val="0"/>
        <w:widowControl/>
        <w:spacing w:line="257" w:lineRule="auto" w:before="158" w:after="0"/>
        <w:ind w:left="2986" w:right="2448" w:firstLine="0"/>
        <w:jc w:val="left"/>
      </w:pPr>
      <w:r>
        <w:rPr>
          <w:w w:val="97.81527085737748"/>
          <w:rFonts w:ascii="Times New Roman" w:hAnsi="Times New Roman" w:eastAsia="Times New Roman"/>
          <w:b w:val="0"/>
          <w:i w:val="0"/>
          <w:color w:val="000000"/>
          <w:sz w:val="22"/>
        </w:rPr>
        <w:t xml:space="preserve">Repository Layer </w:t>
      </w:r>
      <w:r>
        <w:rPr>
          <w:w w:val="97.81527085737748"/>
          <w:rFonts w:ascii="Times New Roman" w:hAnsi="Times New Roman" w:eastAsia="Times New Roman"/>
          <w:b w:val="0"/>
          <w:i w:val="0"/>
          <w:color w:val="000000"/>
          <w:sz w:val="22"/>
        </w:rPr>
        <w:t xml:space="preserve">Inventory Service </w:t>
      </w:r>
      <w:r>
        <w:br/>
      </w:r>
      <w:r>
        <w:rPr>
          <w:w w:val="97.81527085737748"/>
          <w:rFonts w:ascii="Times New Roman" w:hAnsi="Times New Roman" w:eastAsia="Times New Roman"/>
          <w:b w:val="0"/>
          <w:i w:val="0"/>
          <w:color w:val="000000"/>
          <w:sz w:val="22"/>
        </w:rPr>
        <w:t xml:space="preserve">(Data Access) </w:t>
      </w:r>
      <w:r>
        <w:tab/>
      </w:r>
      <w:r>
        <w:rPr>
          <w:w w:val="97.81527085737748"/>
          <w:rFonts w:ascii="Times New Roman" w:hAnsi="Times New Roman" w:eastAsia="Times New Roman"/>
          <w:b w:val="0"/>
          <w:i w:val="0"/>
          <w:color w:val="000000"/>
          <w:sz w:val="22"/>
        </w:rPr>
        <w:t>(Tồn kho)</w:t>
      </w:r>
    </w:p>
    <w:p>
      <w:pPr>
        <w:autoSpaceDN w:val="0"/>
        <w:autoSpaceDE w:val="0"/>
        <w:widowControl/>
        <w:spacing w:line="257" w:lineRule="auto" w:before="492" w:after="0"/>
        <w:ind w:left="3024" w:right="4896" w:firstLine="0"/>
        <w:jc w:val="center"/>
      </w:pPr>
      <w:r>
        <w:rPr>
          <w:w w:val="97.81527085737748"/>
          <w:rFonts w:ascii="Times New Roman" w:hAnsi="Times New Roman" w:eastAsia="Times New Roman"/>
          <w:b w:val="0"/>
          <w:i w:val="0"/>
          <w:color w:val="000000"/>
          <w:sz w:val="22"/>
        </w:rPr>
        <w:t xml:space="preserve">Cơ sởdữliệu </w:t>
      </w:r>
      <w:r>
        <w:br/>
      </w:r>
      <w:r>
        <w:rPr>
          <w:w w:val="97.81527085737748"/>
          <w:rFonts w:ascii="Times New Roman" w:hAnsi="Times New Roman" w:eastAsia="Times New Roman"/>
          <w:b w:val="0"/>
          <w:i w:val="0"/>
          <w:color w:val="000000"/>
          <w:sz w:val="22"/>
        </w:rPr>
        <w:t>(Database)</w:t>
      </w:r>
    </w:p>
    <w:p>
      <w:pPr>
        <w:autoSpaceDN w:val="0"/>
        <w:autoSpaceDE w:val="0"/>
        <w:widowControl/>
        <w:spacing w:line="245" w:lineRule="auto" w:before="66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6.1: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Component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Diagram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–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Kiến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trúc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thành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phần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kho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890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6.4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Kết luận chương</w:t>
      </w:r>
    </w:p>
    <w:p>
      <w:pPr>
        <w:autoSpaceDN w:val="0"/>
        <w:autoSpaceDE w:val="0"/>
        <w:widowControl/>
        <w:spacing w:line="276" w:lineRule="auto" w:before="536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Chương 6 đã mô tảchi tiết các lớp trong hệthống, các quan hệgiữa chúng 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thiết kếthành phần phần mềm. Các thiết kếnày là nền tảng đểxây dựng mô hình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cơ sởdữliệu và triển khai phần mềm trong Chương 7.</w:t>
      </w:r>
    </w:p>
    <w:p>
      <w:pPr>
        <w:autoSpaceDN w:val="0"/>
        <w:autoSpaceDE w:val="0"/>
        <w:widowControl/>
        <w:spacing w:line="209" w:lineRule="auto" w:before="2776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33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2806" w:val="left"/>
        </w:tabs>
        <w:autoSpaceDE w:val="0"/>
        <w:widowControl/>
        <w:spacing w:line="262" w:lineRule="auto" w:before="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1"/>
        </w:rPr>
        <w:t>CHƯƠNG 7:</w:t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 xml:space="preserve">THIẾT KẾCƠ SỞDỮLIỆU VÀ GIAO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>DIỆN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946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7.1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Mô hình quan hệtổng thể</w:t>
      </w:r>
    </w:p>
    <w:p>
      <w:pPr>
        <w:autoSpaceDN w:val="0"/>
        <w:autoSpaceDE w:val="0"/>
        <w:widowControl/>
        <w:spacing w:line="209" w:lineRule="auto" w:before="536" w:after="232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Cơ sởdữliệu của hệthống bao gồm các bảng chính sau: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64.0" w:type="dxa"/>
      </w:tblPr>
      <w:tblGrid>
        <w:gridCol w:w="4860"/>
        <w:gridCol w:w="4860"/>
      </w:tblGrid>
      <w:tr>
        <w:trPr>
          <w:trHeight w:hRule="exact" w:val="432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Bảng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</w:t>
            </w:r>
          </w:p>
        </w:tc>
      </w:tr>
      <w:tr>
        <w:trPr>
          <w:trHeight w:hRule="exact" w:val="854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NguoiDung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 thông tin tài khoản người dùng: mã, tên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đăng nhập, mật khẩu, vai trò, trạng thái.</w:t>
            </w:r>
          </w:p>
        </w:tc>
      </w:tr>
      <w:tr>
        <w:trPr>
          <w:trHeight w:hRule="exact" w:val="854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HangHoa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hóa: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nhóm,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đơn vịtính, giá nhập, giá xuất, mô tả.</w:t>
            </w:r>
          </w:p>
        </w:tc>
      </w:tr>
      <w:tr>
        <w:trPr>
          <w:trHeight w:hRule="exact" w:val="856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NhomHangHoa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hóa: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tả.</w:t>
            </w:r>
          </w:p>
        </w:tc>
      </w:tr>
      <w:tr>
        <w:trPr>
          <w:trHeight w:hRule="exact" w:val="432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DonViTinh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 đơn vịtính: mã, tên.</w:t>
            </w:r>
          </w:p>
        </w:tc>
      </w:tr>
      <w:tr>
        <w:trPr>
          <w:trHeight w:hRule="exact" w:val="854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NhaCungCap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Lưu thông tin nhà cung cấp: mã, tên, địa chỉ,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sốđiện thoại, email.</w:t>
            </w:r>
          </w:p>
        </w:tc>
      </w:tr>
      <w:tr>
        <w:trPr>
          <w:trHeight w:hRule="exact" w:val="854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KhachHang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khách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hàng: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chỉ,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sốđiện thoại, email.</w:t>
            </w:r>
          </w:p>
        </w:tc>
      </w:tr>
      <w:tr>
        <w:trPr>
          <w:trHeight w:hRule="exact" w:val="856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 thông tin kho: mã, tên, địa chỉ, người phụ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trách.</w:t>
            </w:r>
          </w:p>
        </w:tc>
      </w:tr>
      <w:tr>
        <w:trPr>
          <w:trHeight w:hRule="exact" w:val="1278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PhieuNhapKho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76" w:after="0"/>
              <w:ind w:left="120" w:right="118" w:firstLine="0"/>
              <w:jc w:val="both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phiếu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kho: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nhà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cấp,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lập,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ngày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nhập,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thái,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tổng tiền.</w:t>
            </w:r>
          </w:p>
        </w:tc>
      </w:tr>
      <w:tr>
        <w:trPr>
          <w:trHeight w:hRule="exact" w:val="854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ChiTietPhieuNhap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nhập: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phiếu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nhập,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hàng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hóa, sốlượng, đơn giá, thành tiền.</w:t>
            </w:r>
          </w:p>
        </w:tc>
      </w:tr>
      <w:tr>
        <w:trPr>
          <w:trHeight w:hRule="exact" w:val="1278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PhieuXuatKho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78" w:after="0"/>
              <w:ind w:left="120" w:right="118" w:firstLine="0"/>
              <w:jc w:val="both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 phiếu xuất kho: mã, mã khách hàng, mã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kho,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lập,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ngày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xuất,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thái,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tổng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tiền.</w:t>
            </w:r>
          </w:p>
        </w:tc>
      </w:tr>
      <w:tr>
        <w:trPr>
          <w:trHeight w:hRule="exact" w:val="856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ChiTietPhieuXuat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xuất: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phiếu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xuất,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hàng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hóa, sốlượng, đơn giá, thành tiền.</w:t>
            </w:r>
          </w:p>
        </w:tc>
      </w:tr>
    </w:tbl>
    <w:p>
      <w:pPr>
        <w:autoSpaceDN w:val="0"/>
        <w:autoSpaceDE w:val="0"/>
        <w:widowControl/>
        <w:spacing w:line="209" w:lineRule="auto" w:before="990" w:after="0"/>
        <w:ind w:left="0" w:right="4780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34</w:t>
      </w:r>
    </w:p>
    <w:p>
      <w:pPr>
        <w:sectPr>
          <w:pgSz w:w="11906" w:h="16838"/>
          <w:pgMar w:top="732" w:right="746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1816100</wp:posOffset>
            </wp:positionH>
            <wp:positionV relativeFrom="page">
              <wp:posOffset>3797300</wp:posOffset>
            </wp:positionV>
            <wp:extent cx="4292600" cy="227330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273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526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64.0" w:type="dxa"/>
      </w:tblPr>
      <w:tblGrid>
        <w:gridCol w:w="4678"/>
        <w:gridCol w:w="4678"/>
      </w:tblGrid>
      <w:tr>
        <w:trPr>
          <w:trHeight w:hRule="exact" w:val="432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Bảng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</w:t>
            </w:r>
          </w:p>
        </w:tc>
      </w:tr>
      <w:tr>
        <w:trPr>
          <w:trHeight w:hRule="exact" w:val="854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PhieuKiemKe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Lưu phiếu kiểm kê: mã, mã kho, người kiểm,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ngày kiểm, trạng thái.</w:t>
            </w:r>
          </w:p>
        </w:tc>
      </w:tr>
      <w:tr>
        <w:trPr>
          <w:trHeight w:hRule="exact" w:val="1278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ChiTietKiemKe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78" w:after="0"/>
              <w:ind w:left="120" w:right="118" w:firstLine="0"/>
              <w:jc w:val="both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Lưu chi tiết kiểm kê: mã phiếu kiểm, mã hàng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hóa, sốlượng thực tế, sốlượng sổsách, chênh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lệch.</w:t>
            </w:r>
          </w:p>
        </w:tc>
      </w:tr>
      <w:tr>
        <w:trPr>
          <w:trHeight w:hRule="exact" w:val="854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TonKho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Lưu tồn kho: mã kho, mã hàng hóa, sốlượng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tồn, ngày cập nhật.</w:t>
            </w:r>
          </w:p>
        </w:tc>
      </w:tr>
      <w:tr>
        <w:trPr>
          <w:trHeight w:hRule="exact" w:val="856"/>
        </w:trPr>
        <w:tc>
          <w:tcPr>
            <w:tcW w:type="dxa" w:w="251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LichSuThaoTac</w:t>
            </w:r>
          </w:p>
        </w:tc>
        <w:tc>
          <w:tcPr>
            <w:tcW w:type="dxa" w:w="5350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Lưu log thao tác: mã, người dùng, hành động,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thời gian, đối tượng.</w:t>
            </w:r>
          </w:p>
        </w:tc>
      </w:tr>
    </w:tbl>
    <w:p>
      <w:pPr>
        <w:autoSpaceDN w:val="0"/>
        <w:autoSpaceDE w:val="0"/>
        <w:widowControl/>
        <w:spacing w:line="209" w:lineRule="auto" w:before="638" w:after="430"/>
        <w:ind w:left="0" w:right="303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NguoiDung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0.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196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76" w:after="0"/>
              <w:ind w:left="0" w:right="3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NhomHangHoa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7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HangHoa</w:t>
            </w:r>
          </w:p>
        </w:tc>
        <w:tc>
          <w:tcPr>
            <w:tcW w:type="dxa" w:w="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558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2"/>
              </w:rPr>
              <w:t>có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22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2"/>
              </w:rPr>
              <w:t>lập</w:t>
            </w:r>
          </w:p>
        </w:tc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0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Kho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24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2"/>
              </w:rPr>
              <w:t>lập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558" w:after="0"/>
              <w:ind w:left="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2"/>
              </w:rPr>
              <w:t>có</w:t>
            </w:r>
          </w:p>
        </w:tc>
      </w:tr>
      <w:tr>
        <w:trPr>
          <w:trHeight w:hRule="exact" w:val="1060"/>
        </w:trPr>
        <w:tc>
          <w:tcPr>
            <w:tcW w:type="dxa" w:w="1337"/>
            <w:vMerge/>
            <w:tcBorders/>
          </w:tcPr>
          <w:p/>
        </w:tc>
        <w:tc>
          <w:tcPr>
            <w:tcW w:type="dxa" w:w="1337"/>
            <w:vMerge/>
            <w:tcBorders/>
          </w:tcPr>
          <w:p/>
        </w:tc>
        <w:tc>
          <w:tcPr>
            <w:tcW w:type="dxa" w:w="1337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4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NhaCungCap</w:t>
            </w:r>
          </w:p>
        </w:tc>
        <w:tc>
          <w:tcPr>
            <w:tcW w:type="dxa" w:w="1337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4" w:after="0"/>
              <w:ind w:left="0" w:right="12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KhachHang</w:t>
            </w:r>
          </w:p>
        </w:tc>
        <w:tc>
          <w:tcPr>
            <w:tcW w:type="dxa" w:w="1337"/>
            <w:vMerge/>
            <w:tcBorders/>
          </w:tcPr>
          <w:p/>
        </w:tc>
      </w:tr>
      <w:tr>
        <w:trPr>
          <w:trHeight w:hRule="exact" w:val="5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6" w:after="0"/>
              <w:ind w:left="0" w:right="3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2"/>
              </w:rPr>
              <w:t>phân loại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0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TonKho</w:t>
            </w:r>
          </w:p>
        </w:tc>
        <w:tc>
          <w:tcPr>
            <w:tcW w:type="dxa" w:w="1337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94" w:after="0"/>
              <w:ind w:left="0" w:right="16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2"/>
              </w:rPr>
              <w:t>thuộc</w:t>
            </w:r>
          </w:p>
        </w:tc>
        <w:tc>
          <w:tcPr>
            <w:tcW w:type="dxa" w:w="1337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94" w:after="0"/>
              <w:ind w:left="18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2"/>
              </w:rPr>
              <w:t>thuộc</w:t>
            </w:r>
          </w:p>
        </w:tc>
        <w:tc>
          <w:tcPr>
            <w:tcW w:type="dxa" w:w="1337"/>
            <w:vMerge/>
            <w:tcBorders/>
          </w:tcPr>
          <w:p/>
        </w:tc>
      </w:tr>
      <w:tr>
        <w:trPr>
          <w:trHeight w:hRule="exact" w:val="388"/>
        </w:trPr>
        <w:tc>
          <w:tcPr>
            <w:tcW w:type="dxa" w:w="1337"/>
            <w:vMerge/>
            <w:tcBorders/>
          </w:tcPr>
          <w:p/>
        </w:tc>
        <w:tc>
          <w:tcPr>
            <w:tcW w:type="dxa" w:w="1337"/>
            <w:vMerge/>
            <w:tcBorders/>
          </w:tcPr>
          <w:p/>
        </w:tc>
        <w:tc>
          <w:tcPr>
            <w:tcW w:type="dxa" w:w="1337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32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PhieuNhapKho</w:t>
            </w:r>
          </w:p>
        </w:tc>
        <w:tc>
          <w:tcPr>
            <w:tcW w:type="dxa" w:w="1337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50" w:after="0"/>
              <w:ind w:left="0" w:right="1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PhieuXuatKho</w:t>
            </w:r>
          </w:p>
        </w:tc>
        <w:tc>
          <w:tcPr>
            <w:tcW w:type="dxa" w:w="133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436" w:after="0"/>
        <w:ind w:left="0" w:right="466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2"/>
        </w:rPr>
        <w:t>tồn</w:t>
      </w:r>
    </w:p>
    <w:p>
      <w:pPr>
        <w:autoSpaceDN w:val="0"/>
        <w:autoSpaceDE w:val="0"/>
        <w:widowControl/>
        <w:spacing w:line="209" w:lineRule="auto" w:before="358" w:after="830"/>
        <w:ind w:left="91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Hình 7.1: Sơ đồquan hệthực thể(ERD) 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1346"/>
        </w:trPr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40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7.2</w:t>
            </w:r>
          </w:p>
          <w:p>
            <w:pPr>
              <w:autoSpaceDN w:val="0"/>
              <w:autoSpaceDE w:val="0"/>
              <w:widowControl/>
              <w:spacing w:line="209" w:lineRule="auto" w:before="594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7.2.1</w:t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1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Đặc tảmột sốbảng quan trọng</w:t>
            </w:r>
          </w:p>
          <w:p>
            <w:pPr>
              <w:autoSpaceDN w:val="0"/>
              <w:autoSpaceDE w:val="0"/>
              <w:widowControl/>
              <w:spacing w:line="209" w:lineRule="auto" w:before="594" w:after="0"/>
              <w:ind w:left="20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Bảng HangHoa</w:t>
            </w:r>
          </w:p>
        </w:tc>
      </w:tr>
    </w:tbl>
    <w:p>
      <w:pPr>
        <w:autoSpaceDN w:val="0"/>
        <w:autoSpaceDE w:val="0"/>
        <w:widowControl/>
        <w:spacing w:line="4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4.0" w:type="dxa"/>
      </w:tblPr>
      <w:tblGrid>
        <w:gridCol w:w="3119"/>
        <w:gridCol w:w="3119"/>
        <w:gridCol w:w="3119"/>
      </w:tblGrid>
      <w:tr>
        <w:trPr>
          <w:trHeight w:hRule="exact" w:val="432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Thuộc tính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Kiểu dữliệu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</w:t>
            </w:r>
          </w:p>
        </w:tc>
      </w:tr>
      <w:tr>
        <w:trPr>
          <w:trHeight w:hRule="exact" w:val="432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MaHangHoa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Khóa chính, mã hàng hóa.</w:t>
            </w:r>
          </w:p>
        </w:tc>
      </w:tr>
      <w:tr>
        <w:trPr>
          <w:trHeight w:hRule="exact" w:val="430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TenHangHoa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NVARCHAR(255)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Tên hàng hóa.</w:t>
            </w:r>
          </w:p>
        </w:tc>
      </w:tr>
      <w:tr>
        <w:trPr>
          <w:trHeight w:hRule="exact" w:val="856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MaNhomHang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2.000000000000455" w:type="dxa"/>
            </w:tblPr>
            <w:tblGrid>
              <w:gridCol w:w="841"/>
              <w:gridCol w:w="841"/>
              <w:gridCol w:w="841"/>
              <w:gridCol w:w="841"/>
            </w:tblGrid>
            <w:tr>
              <w:trPr>
                <w:trHeight w:hRule="exact" w:val="390"/>
              </w:trPr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Khóa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ngoại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đến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166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bảng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NhomHangHoa.</w:t>
            </w:r>
          </w:p>
        </w:tc>
      </w:tr>
      <w:tr>
        <w:trPr>
          <w:trHeight w:hRule="exact" w:val="854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MaDonViTinh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2.000000000000455" w:type="dxa"/>
            </w:tblPr>
            <w:tblGrid>
              <w:gridCol w:w="841"/>
              <w:gridCol w:w="841"/>
              <w:gridCol w:w="841"/>
              <w:gridCol w:w="841"/>
            </w:tblGrid>
            <w:tr>
              <w:trPr>
                <w:trHeight w:hRule="exact" w:val="388"/>
              </w:trPr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Khóa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ngoại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đến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166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bảng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DonViTinh.</w:t>
            </w:r>
          </w:p>
        </w:tc>
      </w:tr>
    </w:tbl>
    <w:p>
      <w:pPr>
        <w:autoSpaceDN w:val="0"/>
        <w:autoSpaceDE w:val="0"/>
        <w:widowControl/>
        <w:spacing w:line="209" w:lineRule="auto" w:before="404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35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3748"/>
        </w:trPr>
        <w:tc>
          <w:tcPr>
            <w:tcW w:type="dxa" w:w="7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39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7.2.2</w:t>
            </w:r>
          </w:p>
        </w:tc>
        <w:tc>
          <w:tcPr>
            <w:tcW w:type="dxa" w:w="83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4.00000000000006" w:type="dxa"/>
            </w:tblPr>
            <w:tblGrid>
              <w:gridCol w:w="2792"/>
              <w:gridCol w:w="2792"/>
              <w:gridCol w:w="2792"/>
            </w:tblGrid>
            <w:tr>
              <w:trPr>
                <w:trHeight w:hRule="exact" w:val="432"/>
              </w:trPr>
              <w:tc>
                <w:tcPr>
                  <w:tcW w:type="dxa" w:w="183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/>
                      <w:i w:val="0"/>
                      <w:color w:val="000000"/>
                      <w:sz w:val="29"/>
                    </w:rPr>
                    <w:t>Thuộc tính</w:t>
                  </w:r>
                </w:p>
              </w:tc>
              <w:tc>
                <w:tcPr>
                  <w:tcW w:type="dxa" w:w="2346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/>
                      <w:i w:val="0"/>
                      <w:color w:val="000000"/>
                      <w:sz w:val="29"/>
                    </w:rPr>
                    <w:t>Kiểu dữliệu</w:t>
                  </w:r>
                </w:p>
              </w:tc>
              <w:tc>
                <w:tcPr>
                  <w:tcW w:type="dxa" w:w="336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18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/>
                      <w:i w:val="0"/>
                      <w:color w:val="000000"/>
                      <w:sz w:val="29"/>
                    </w:rPr>
                    <w:t>Mô tả</w:t>
                  </w:r>
                </w:p>
              </w:tc>
            </w:tr>
            <w:tr>
              <w:trPr>
                <w:trHeight w:hRule="exact" w:val="430"/>
              </w:trPr>
              <w:tc>
                <w:tcPr>
                  <w:tcW w:type="dxa" w:w="183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6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GiaNhap</w:t>
                  </w:r>
                </w:p>
              </w:tc>
              <w:tc>
                <w:tcPr>
                  <w:tcW w:type="dxa" w:w="2346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6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DECIMAL(18,2)</w:t>
                  </w:r>
                </w:p>
              </w:tc>
              <w:tc>
                <w:tcPr>
                  <w:tcW w:type="dxa" w:w="336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6" w:after="0"/>
                    <w:ind w:left="118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Giá nhập trung bình.</w:t>
                  </w:r>
                </w:p>
              </w:tc>
            </w:tr>
            <w:tr>
              <w:trPr>
                <w:trHeight w:hRule="exact" w:val="432"/>
              </w:trPr>
              <w:tc>
                <w:tcPr>
                  <w:tcW w:type="dxa" w:w="183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GiaXuat</w:t>
                  </w:r>
                </w:p>
              </w:tc>
              <w:tc>
                <w:tcPr>
                  <w:tcW w:type="dxa" w:w="2346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DECIMAL(18,2)</w:t>
                  </w:r>
                </w:p>
              </w:tc>
              <w:tc>
                <w:tcPr>
                  <w:tcW w:type="dxa" w:w="336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18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Giá xuất bán.</w:t>
                  </w:r>
                </w:p>
              </w:tc>
            </w:tr>
            <w:tr>
              <w:trPr>
                <w:trHeight w:hRule="exact" w:val="432"/>
              </w:trPr>
              <w:tc>
                <w:tcPr>
                  <w:tcW w:type="dxa" w:w="183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MoTa</w:t>
                  </w:r>
                </w:p>
              </w:tc>
              <w:tc>
                <w:tcPr>
                  <w:tcW w:type="dxa" w:w="2346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NVARCHAR(500)</w:t>
                  </w:r>
                </w:p>
              </w:tc>
              <w:tc>
                <w:tcPr>
                  <w:tcW w:type="dxa" w:w="336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8" w:after="0"/>
                    <w:ind w:left="118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Mô tảchi tiết.</w:t>
                  </w:r>
                </w:p>
              </w:tc>
            </w:tr>
            <w:tr>
              <w:trPr>
                <w:trHeight w:hRule="exact" w:val="430"/>
              </w:trPr>
              <w:tc>
                <w:tcPr>
                  <w:tcW w:type="dxa" w:w="183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6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TrangThai</w:t>
                  </w:r>
                </w:p>
              </w:tc>
              <w:tc>
                <w:tcPr>
                  <w:tcW w:type="dxa" w:w="2346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6" w:after="0"/>
                    <w:ind w:left="120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BIT</w:t>
                  </w:r>
                </w:p>
              </w:tc>
              <w:tc>
                <w:tcPr>
                  <w:tcW w:type="dxa" w:w="3364"/>
                  <w:tcBorders>
                    <w:start w:sz="3.187999963760376" w:val="single" w:color="#000000"/>
                    <w:top w:sz="3.187999963760376" w:val="single" w:color="#000000"/>
                    <w:end w:sz="3.187999963760376" w:val="single" w:color="#000000"/>
                    <w:bottom w:sz="3.18799996376037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76" w:after="0"/>
                    <w:ind w:left="118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Trạng thái còn sửdụng.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744" w:after="0"/>
              <w:ind w:left="16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Bảng TonKho</w:t>
            </w:r>
          </w:p>
        </w:tc>
      </w:tr>
    </w:tbl>
    <w:p>
      <w:pPr>
        <w:autoSpaceDN w:val="0"/>
        <w:autoSpaceDE w:val="0"/>
        <w:widowControl/>
        <w:spacing w:line="4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4.0" w:type="dxa"/>
      </w:tblPr>
      <w:tblGrid>
        <w:gridCol w:w="3119"/>
        <w:gridCol w:w="3119"/>
        <w:gridCol w:w="3119"/>
      </w:tblGrid>
      <w:tr>
        <w:trPr>
          <w:trHeight w:hRule="exact" w:val="430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Thuộc tính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Kiểu dữliệu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</w:t>
            </w:r>
          </w:p>
        </w:tc>
      </w:tr>
      <w:tr>
        <w:trPr>
          <w:trHeight w:hRule="exact" w:val="432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MaKho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Khóa ngoại đến bảng Kho.</w:t>
            </w:r>
          </w:p>
        </w:tc>
      </w:tr>
      <w:tr>
        <w:trPr>
          <w:trHeight w:hRule="exact" w:val="854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MaHangHoa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2.000000000000455" w:type="dxa"/>
            </w:tblPr>
            <w:tblGrid>
              <w:gridCol w:w="841"/>
              <w:gridCol w:w="841"/>
              <w:gridCol w:w="841"/>
              <w:gridCol w:w="841"/>
            </w:tblGrid>
            <w:tr>
              <w:trPr>
                <w:trHeight w:hRule="exact" w:val="388"/>
              </w:trPr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Khóa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ngoại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đến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166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bảng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HangHoa.</w:t>
            </w:r>
          </w:p>
        </w:tc>
      </w:tr>
      <w:tr>
        <w:trPr>
          <w:trHeight w:hRule="exact" w:val="432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SoLuongTon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INT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Sốlượng tồn kho hiện tại.</w:t>
            </w:r>
          </w:p>
        </w:tc>
      </w:tr>
      <w:tr>
        <w:trPr>
          <w:trHeight w:hRule="exact" w:val="856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NgayCapNhat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DATETIME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nhật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 xml:space="preserve">gần 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nhất.</w:t>
            </w:r>
          </w:p>
        </w:tc>
      </w:tr>
    </w:tbl>
    <w:p>
      <w:pPr>
        <w:autoSpaceDN w:val="0"/>
        <w:autoSpaceDE w:val="0"/>
        <w:widowControl/>
        <w:spacing w:line="6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406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7.2.3</w:t>
            </w:r>
          </w:p>
        </w:tc>
        <w:tc>
          <w:tcPr>
            <w:tcW w:type="dxa" w:w="5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62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Bảng PhieuNhapKho</w:t>
            </w:r>
          </w:p>
        </w:tc>
      </w:tr>
    </w:tbl>
    <w:p>
      <w:pPr>
        <w:autoSpaceDN w:val="0"/>
        <w:autoSpaceDE w:val="0"/>
        <w:widowControl/>
        <w:spacing w:line="4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4.0" w:type="dxa"/>
      </w:tblPr>
      <w:tblGrid>
        <w:gridCol w:w="3119"/>
        <w:gridCol w:w="3119"/>
        <w:gridCol w:w="3119"/>
      </w:tblGrid>
      <w:tr>
        <w:trPr>
          <w:trHeight w:hRule="exact" w:val="432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Thuộc tính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Kiểu dữliệu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Mô tả</w:t>
            </w:r>
          </w:p>
        </w:tc>
      </w:tr>
      <w:tr>
        <w:trPr>
          <w:trHeight w:hRule="exact" w:val="430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MaPhieuNhap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Khóa chính.</w:t>
            </w:r>
          </w:p>
        </w:tc>
      </w:tr>
      <w:tr>
        <w:trPr>
          <w:trHeight w:hRule="exact" w:val="856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MaNhaCungC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apVARCHAR(20)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Khóa ngoại đến NhaCung-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Cap.</w:t>
            </w:r>
          </w:p>
        </w:tc>
      </w:tr>
      <w:tr>
        <w:trPr>
          <w:trHeight w:hRule="exact" w:val="430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MaKho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Khóa ngoại đến Kho.</w:t>
            </w:r>
          </w:p>
        </w:tc>
      </w:tr>
      <w:tr>
        <w:trPr>
          <w:trHeight w:hRule="exact" w:val="856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MaNguoiDung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2.000000000000455" w:type="dxa"/>
            </w:tblPr>
            <w:tblGrid>
              <w:gridCol w:w="1121"/>
              <w:gridCol w:w="1121"/>
              <w:gridCol w:w="1121"/>
            </w:tblGrid>
            <w:tr>
              <w:trPr>
                <w:trHeight w:hRule="exact" w:val="390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66" w:right="0" w:firstLine="0"/>
                    <w:jc w:val="lef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Khóa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0" w:firstLine="0"/>
                    <w:jc w:val="center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ngoại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0" w:right="56" w:firstLine="0"/>
                    <w:jc w:val="right"/>
                  </w:pPr>
                  <w:r>
                    <w:rPr>
                      <w:w w:val="98.93931027116447"/>
                      <w:rFonts w:ascii="Times New Roman" w:hAnsi="Times New Roman" w:eastAsia="Times New Roman"/>
                      <w:b w:val="0"/>
                      <w:i w:val="0"/>
                      <w:color w:val="000000"/>
                      <w:sz w:val="29"/>
                    </w:rPr>
                    <w:t>đến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76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NguoiDung.</w:t>
            </w:r>
          </w:p>
        </w:tc>
      </w:tr>
      <w:tr>
        <w:trPr>
          <w:trHeight w:hRule="exact" w:val="430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NgayNhap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DATETIME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Ngày lập phiếu nhập.</w:t>
            </w:r>
          </w:p>
        </w:tc>
      </w:tr>
      <w:tr>
        <w:trPr>
          <w:trHeight w:hRule="exact" w:val="432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TongTien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DECIMAL(18,2)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Tổng giá trịphiếu nhập.</w:t>
            </w:r>
          </w:p>
        </w:tc>
      </w:tr>
      <w:tr>
        <w:trPr>
          <w:trHeight w:hRule="exact" w:val="854"/>
        </w:trPr>
        <w:tc>
          <w:tcPr>
            <w:tcW w:type="dxa" w:w="183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TrangThai</w:t>
            </w:r>
          </w:p>
        </w:tc>
        <w:tc>
          <w:tcPr>
            <w:tcW w:type="dxa" w:w="2346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12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3364"/>
            <w:tcBorders>
              <w:start w:sz="3.187999963760376" w:val="single" w:color="#000000"/>
              <w:top w:sz="3.187999963760376" w:val="single" w:color="#000000"/>
              <w:end w:sz="3.187999963760376" w:val="single" w:color="#000000"/>
              <w:bottom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8" w:after="0"/>
              <w:ind w:left="118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thái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(Chờduyệt,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Times New Roman" w:hAnsi="Times New Roman" w:eastAsia="Times New Roman"/>
                <w:b w:val="0"/>
                <w:i w:val="0"/>
                <w:color w:val="000000"/>
                <w:sz w:val="29"/>
              </w:rPr>
              <w:t>duyệt, Hủy).</w:t>
            </w:r>
          </w:p>
        </w:tc>
      </w:tr>
    </w:tbl>
    <w:p>
      <w:pPr>
        <w:autoSpaceDN w:val="0"/>
        <w:autoSpaceDE w:val="0"/>
        <w:widowControl/>
        <w:spacing w:line="209" w:lineRule="auto" w:before="2006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36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7.3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Thiết kếbáo cáo thống kê chi tiết</w:t>
            </w:r>
          </w:p>
        </w:tc>
      </w:tr>
    </w:tbl>
    <w:p>
      <w:pPr>
        <w:autoSpaceDN w:val="0"/>
        <w:autoSpaceDE w:val="0"/>
        <w:widowControl/>
        <w:spacing w:line="424" w:lineRule="exact" w:before="336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 cung cấp các báo cáo thống kê đa dạng phục vụcông tác quản trịkho,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điều phối nhập xuất và ra quyết định kinh doanh. Các báo cáo được xây dựng dựa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trên dữliệu từcác bảng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PhieuNhapKho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ChiTietPhieuNhap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PhieuXuatKho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, 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ChiTietPhieuXuat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,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TonKho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 và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HangHoa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7.3.1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Báo cáo nhập xuất tồn</w:t>
      </w:r>
    </w:p>
    <w:p>
      <w:pPr>
        <w:autoSpaceDN w:val="0"/>
        <w:autoSpaceDE w:val="0"/>
        <w:widowControl/>
        <w:spacing w:line="259" w:lineRule="auto" w:before="44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Báo cáo tổng hợp sốlượng và giá trịnhập, xuất và tồn kho của từng hàng hóa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trong khoảng thời gian.</w:t>
      </w:r>
    </w:p>
    <w:p>
      <w:pPr>
        <w:autoSpaceDN w:val="0"/>
        <w:autoSpaceDE w:val="0"/>
        <w:widowControl/>
        <w:spacing w:line="209" w:lineRule="auto" w:before="5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vào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Mã kho, mã hàng hóa (tùy chọn), ngày bắt đầu, ngày kết thúc.</w:t>
      </w:r>
    </w:p>
    <w:p>
      <w:pPr>
        <w:autoSpaceDN w:val="0"/>
        <w:autoSpaceDE w:val="0"/>
        <w:widowControl/>
        <w:spacing w:line="20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Công thức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Tồn đầu kỳ+ Nhập trong kỳ- Xuất trong kỳ= Tồn cuối kỳ.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ra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Bảng gồm mã hàng, tên hàng, đơn vịtính, tồn đầu, nhập, xuất,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tồn cuối, giá trịtồn (tồn cuối × giá nhập).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7.3.2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Báo cáo hàng tồn kho thấp</w:t>
      </w:r>
    </w:p>
    <w:p>
      <w:pPr>
        <w:autoSpaceDN w:val="0"/>
        <w:autoSpaceDE w:val="0"/>
        <w:widowControl/>
        <w:spacing w:line="259" w:lineRule="auto" w:before="4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Báo cáo cảnh báo các hàng hóa có sốlượng tồn kho dưới ngưỡng tối thiểu cho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phép.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5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vào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Mã kho, ngưỡng cảnh báo (mặc định hoặc cấu hình theo hàng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hóa).</w:t>
      </w:r>
    </w:p>
    <w:p>
      <w:pPr>
        <w:autoSpaceDN w:val="0"/>
        <w:autoSpaceDE w:val="0"/>
        <w:widowControl/>
        <w:spacing w:line="292" w:lineRule="exact" w:before="370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Điều kiện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 xml:space="preserve"> SoLuongTon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&lt;=</w:t>
      </w:r>
      <w:r>
        <w:rPr>
          <w:w w:val="98.93931027116447"/>
          <w:rFonts w:ascii="LMMono12" w:hAnsi="LMMono12" w:eastAsia="LMMono12"/>
          <w:b w:val="0"/>
          <w:i w:val="0"/>
          <w:color w:val="000000"/>
          <w:sz w:val="29"/>
        </w:rPr>
        <w:t>NguongCanhBao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ra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Danh sách hàng cần nhập bổsung, đềxuất sốlượng nhập và nhà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cung cấp gần nhất.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7.3.3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Báo cáo hàng bán chạy / xuất nhiều</w:t>
      </w:r>
    </w:p>
    <w:p>
      <w:pPr>
        <w:autoSpaceDN w:val="0"/>
        <w:autoSpaceDE w:val="0"/>
        <w:widowControl/>
        <w:spacing w:line="259" w:lineRule="auto" w:before="4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Báo cáo thống kê các hàng hóa có lượng xuất kho cao nhất trong khoảng thời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gian, hỗtrợdựbáo nhu cầu.</w:t>
      </w:r>
    </w:p>
    <w:p>
      <w:pPr>
        <w:autoSpaceDN w:val="0"/>
        <w:autoSpaceDE w:val="0"/>
        <w:widowControl/>
        <w:spacing w:line="209" w:lineRule="auto" w:before="388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37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58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vào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Khoảng thời gian, sốlượng top N (ví dụtop 10, 20).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ra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Bảng xếp hạng gồm mã hàng, tên hàng, tổng sốlượng xuất, tổng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giá trịxuất, tỷtrọng.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7.3.4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Báo cáo doanh thu và công nợtheo khách hàng</w:t>
      </w:r>
    </w:p>
    <w:p>
      <w:pPr>
        <w:autoSpaceDN w:val="0"/>
        <w:autoSpaceDE w:val="0"/>
        <w:widowControl/>
        <w:spacing w:line="209" w:lineRule="auto" w:before="4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Báo cáo tổng giá trịxuất kho và tổng tiền thanh toán theo từng khách hàng.</w:t>
      </w:r>
    </w:p>
    <w:p>
      <w:pPr>
        <w:autoSpaceDN w:val="0"/>
        <w:autoSpaceDE w:val="0"/>
        <w:widowControl/>
        <w:spacing w:line="209" w:lineRule="auto" w:before="5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vào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Mã khách hàng (tùy chọn), khoảng thời gian.</w:t>
      </w:r>
    </w:p>
    <w:p>
      <w:pPr>
        <w:autoSpaceDN w:val="0"/>
        <w:autoSpaceDE w:val="0"/>
        <w:widowControl/>
        <w:spacing w:line="334" w:lineRule="auto" w:before="374" w:after="0"/>
        <w:ind w:left="864" w:right="24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Công thức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Công nợ= Tổng giá trịphiếu xuất - Tổng tiền đã thanh toán.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ra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Bảng gồm mã khách, tên khách, tổng xuất, đã thanh toán, còn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nợ.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7.3.5 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Báo cáo mua hàng theo nhà cung cấp</w:t>
      </w:r>
    </w:p>
    <w:p>
      <w:pPr>
        <w:autoSpaceDN w:val="0"/>
        <w:autoSpaceDE w:val="0"/>
        <w:widowControl/>
        <w:spacing w:line="209" w:lineRule="auto" w:before="4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Báo cáo tổng giá trịnhập kho từtừng nhà cung cấp trong khoảng thời gian.</w:t>
      </w:r>
    </w:p>
    <w:p>
      <w:pPr>
        <w:autoSpaceDN w:val="0"/>
        <w:autoSpaceDE w:val="0"/>
        <w:widowControl/>
        <w:spacing w:line="211" w:lineRule="auto" w:before="5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 vào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Mã nhà cung cấp (tùy chọn), khoảng thời gian.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Đầu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ra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Bảng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gồm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NCC,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tên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NCC,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sốphiếu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tổng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sốlượng,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tổng giá trịnhập.</w:t>
      </w:r>
    </w:p>
    <w:p>
      <w:pPr>
        <w:autoSpaceDN w:val="0"/>
        <w:tabs>
          <w:tab w:pos="1122" w:val="left"/>
        </w:tabs>
        <w:autoSpaceDE w:val="0"/>
        <w:widowControl/>
        <w:spacing w:line="209" w:lineRule="auto" w:before="67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7.3.6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Định dạng xuất báo cáo</w:t>
      </w:r>
    </w:p>
    <w:p>
      <w:pPr>
        <w:autoSpaceDN w:val="0"/>
        <w:autoSpaceDE w:val="0"/>
        <w:widowControl/>
        <w:spacing w:line="209" w:lineRule="auto" w:before="44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 báo cáo hỗtrợxuất dưới dạng: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5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Trên giao diện web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Bảng dữliệu có phân trang, sắp xếp, tìm kiếm 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biểu đồcột/đường/tròn.</w:t>
      </w:r>
    </w:p>
    <w:p>
      <w:pPr>
        <w:autoSpaceDN w:val="0"/>
        <w:autoSpaceDE w:val="0"/>
        <w:widowControl/>
        <w:spacing w:line="20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Xuất file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PDF, Excel (CSV) đểlưu trữhoặc gửi email.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In trực tiếp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 Mẫu in chuẩn A4 với tiêu đề, ngày lập, người lập và chữ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ký.</w:t>
      </w:r>
    </w:p>
    <w:p>
      <w:pPr>
        <w:autoSpaceDN w:val="0"/>
        <w:autoSpaceDE w:val="0"/>
        <w:widowControl/>
        <w:spacing w:line="209" w:lineRule="auto" w:before="838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38</w:t>
      </w:r>
    </w:p>
    <w:p>
      <w:pPr>
        <w:sectPr>
          <w:pgSz w:w="11906" w:h="16838"/>
          <w:pgMar w:top="196" w:right="1110" w:bottom="2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4" w:lineRule="exact" w:before="0" w:after="0"/>
        <w:ind w:left="0" w:right="0"/>
      </w:pPr>
    </w:p>
    <w:p>
      <w:pPr>
        <w:autoSpaceDN w:val="0"/>
        <w:autoSpaceDE w:val="0"/>
        <w:widowControl/>
        <w:spacing w:line="209" w:lineRule="auto" w:before="0" w:after="28"/>
        <w:ind w:left="0" w:right="22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0"/>
        </w:trPr>
        <w:tc>
          <w:tcPr>
            <w:tcW w:type="dxa" w:w="604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4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7.4</w:t>
            </w:r>
          </w:p>
        </w:tc>
        <w:tc>
          <w:tcPr>
            <w:tcW w:type="dxa" w:w="8476"/>
            <w:tcBorders>
              <w:top w:sz="3.1879999637603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2" w:after="0"/>
              <w:ind w:left="176" w:right="0" w:firstLine="0"/>
              <w:jc w:val="left"/>
            </w:pPr>
            <w:r>
              <w:rPr>
                <w:w w:val="101.26706291647518"/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Thiết kếgiao diện</w:t>
            </w:r>
          </w:p>
        </w:tc>
      </w:tr>
    </w:tbl>
    <w:p>
      <w:pPr>
        <w:autoSpaceDN w:val="0"/>
        <w:autoSpaceDE w:val="0"/>
        <w:widowControl/>
        <w:spacing w:line="259" w:lineRule="auto" w:before="47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Hệthống được thiết kếtheo mô hình ứng dụng web với giao diện thân thiện, hỗ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trợtiếng Việt. Các màn hình chính bao gồm: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574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Màn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hình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đăng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tên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đăng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mật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khẩu,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hướng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theo vai trò.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Trang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chủ/ Dashboard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Hiển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thịtổng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quan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tồn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phiếu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nhập/xuất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chờduyệt, cảnh báo tồn kho.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hóa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Danh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sách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hóa,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form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thêm/sửa,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tìm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kiếm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lọc.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 lý nhập 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Danh sách phiếu nhập, form lập phiếu, chi tiết phiếu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 lý xuất 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: Danh sách phiếu xuất, form lập phiếu, kiểm tra tồn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 trước khi xuất.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tồn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Bảng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tồn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theo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chức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năng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kiểm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kê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điều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chỉnh.</w:t>
      </w:r>
    </w:p>
    <w:p>
      <w:pPr>
        <w:autoSpaceDN w:val="0"/>
        <w:tabs>
          <w:tab w:pos="1112" w:val="left"/>
        </w:tabs>
        <w:autoSpaceDE w:val="0"/>
        <w:widowControl/>
        <w:spacing w:line="259" w:lineRule="auto" w:before="376" w:after="0"/>
        <w:ind w:left="868" w:right="0" w:firstLine="0"/>
        <w:jc w:val="lef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•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Báo</w:t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cáo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: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Các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biểu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đồvà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bảng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kê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nhập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xuất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tồn,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bán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chạy,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tồn lâu.</w:t>
      </w:r>
    </w:p>
    <w:p>
      <w:pPr>
        <w:autoSpaceDN w:val="0"/>
        <w:tabs>
          <w:tab w:pos="1036" w:val="left"/>
        </w:tabs>
        <w:autoSpaceDE w:val="0"/>
        <w:widowControl/>
        <w:spacing w:line="209" w:lineRule="auto" w:before="788" w:after="0"/>
        <w:ind w:left="260" w:right="0" w:firstLine="0"/>
        <w:jc w:val="left"/>
      </w:pP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 xml:space="preserve">7.5 </w:t>
      </w:r>
      <w:r>
        <w:tab/>
      </w:r>
      <w:r>
        <w:rPr>
          <w:w w:val="101.26706291647518"/>
          <w:rFonts w:ascii="Times New Roman" w:hAnsi="Times New Roman" w:eastAsia="Times New Roman"/>
          <w:b/>
          <w:i w:val="0"/>
          <w:color w:val="000000"/>
          <w:sz w:val="34"/>
        </w:rPr>
        <w:t>Kết luận chương</w:t>
      </w:r>
    </w:p>
    <w:p>
      <w:pPr>
        <w:autoSpaceDN w:val="0"/>
        <w:autoSpaceDE w:val="0"/>
        <w:widowControl/>
        <w:spacing w:line="283" w:lineRule="auto" w:before="536" w:after="0"/>
        <w:ind w:left="260" w:right="24" w:firstLine="0"/>
        <w:jc w:val="both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Chương 7 đã trình bày thiết kếcơ sởdữliệu với mô hình quan hệtổng thể, đặc tả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các bảng quan trọng và thiết kếgiao diện người dùng. Kết hợp với các chương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trước,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báo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cáo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đã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hoàn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phân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tích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và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kếhệthống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quản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lý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kho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 xml:space="preserve">hàng </w:t>
      </w: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theo đúng mục lục tham khảo.</w:t>
      </w:r>
    </w:p>
    <w:p>
      <w:pPr>
        <w:autoSpaceDN w:val="0"/>
        <w:autoSpaceDE w:val="0"/>
        <w:widowControl/>
        <w:spacing w:line="209" w:lineRule="auto" w:before="2210" w:after="0"/>
        <w:ind w:left="0" w:right="4416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39</w:t>
      </w:r>
    </w:p>
    <w:sectPr w:rsidR="00FC693F" w:rsidRPr="0006063C" w:rsidSect="00034616">
      <w:pgSz w:w="11906" w:h="16838"/>
      <w:pgMar w:top="196" w:right="1110" w:bottom="224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