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E71017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1-24T11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3D7445">
            <w:rPr>
              <w:rStyle w:val="SubtleEmphasis"/>
              <w:i w:val="0"/>
              <w:iCs w:val="0"/>
            </w:rPr>
            <w:t>11/24/2015 11:15 AM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B97D72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3D7445" w:rsidRDefault="00631B2F" w:rsidP="003D7445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E67F74" w:rsidRDefault="002513D1" w:rsidP="003D7445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7C6B1F" w:rsidRDefault="00C805FB" w:rsidP="007C6B1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Pr="00720937">
        <w:rPr>
          <w:rFonts w:asciiTheme="majorHAnsi" w:hAnsiTheme="majorHAnsi" w:cstheme="majorHAnsi"/>
          <w:sz w:val="26"/>
          <w:szCs w:val="26"/>
        </w:rPr>
        <w:t>Khanh</w:t>
      </w:r>
      <w:proofErr w:type="spellEnd"/>
      <w:r w:rsidRPr="00720937">
        <w:rPr>
          <w:rFonts w:asciiTheme="majorHAnsi" w:hAnsiTheme="majorHAnsi" w:cstheme="majorHAnsi"/>
          <w:sz w:val="26"/>
          <w:szCs w:val="26"/>
        </w:rPr>
        <w:t xml:space="preserve"> review</w:t>
      </w:r>
      <w:r w:rsidR="00B97D72">
        <w:rPr>
          <w:rFonts w:asciiTheme="majorHAnsi" w:hAnsiTheme="majorHAnsi" w:cstheme="majorHAnsi"/>
          <w:sz w:val="26"/>
          <w:szCs w:val="26"/>
        </w:rPr>
        <w:t xml:space="preserve"> report</w:t>
      </w:r>
      <w:r w:rsidRPr="00720937">
        <w:rPr>
          <w:rFonts w:asciiTheme="majorHAnsi" w:hAnsiTheme="majorHAnsi" w:cstheme="majorHAnsi"/>
          <w:sz w:val="26"/>
          <w:szCs w:val="26"/>
        </w:rPr>
        <w:t>:</w:t>
      </w:r>
    </w:p>
    <w:p w:rsidR="003D7445" w:rsidRDefault="003D7445" w:rsidP="003D7445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Call </w:t>
      </w:r>
      <w:proofErr w:type="spellStart"/>
      <w:r>
        <w:rPr>
          <w:rFonts w:asciiTheme="majorHAnsi" w:hAnsiTheme="majorHAnsi" w:cstheme="majorHAnsi"/>
          <w:sz w:val="26"/>
          <w:szCs w:val="26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nhưng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Call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return. </w:t>
      </w:r>
    </w:p>
    <w:p w:rsidR="007C6B1F" w:rsidRDefault="003D7445" w:rsidP="003D7445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Database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response, return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nét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đứt</w:t>
      </w:r>
      <w:proofErr w:type="spellEnd"/>
    </w:p>
    <w:p w:rsidR="003D7445" w:rsidRDefault="003D7445" w:rsidP="003D7445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business layer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user experience.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System Architecture.</w:t>
      </w:r>
    </w:p>
    <w:p w:rsidR="003D7445" w:rsidRDefault="003D7445" w:rsidP="003D7445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Component Diagram :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kê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component, mapping package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source code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…</w:t>
      </w:r>
    </w:p>
    <w:p w:rsidR="003D7445" w:rsidRDefault="003D7445" w:rsidP="003D7445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Class Diagram: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 document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in Class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giấy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A3.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attribute </w:t>
      </w:r>
      <w:proofErr w:type="spellStart"/>
      <w:r>
        <w:rPr>
          <w:rFonts w:asciiTheme="majorHAnsi" w:hAnsiTheme="majorHAnsi" w:cstheme="majorHAnsi"/>
          <w:sz w:val="26"/>
          <w:szCs w:val="26"/>
        </w:rPr>
        <w:t>trong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class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association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giữa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account </w:t>
      </w:r>
      <w:proofErr w:type="spellStart"/>
      <w:r>
        <w:rPr>
          <w:rFonts w:asciiTheme="majorHAnsi" w:hAnsiTheme="majorHAnsi" w:cstheme="majorHAnsi"/>
          <w:sz w:val="26"/>
          <w:szCs w:val="26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notify.</w:t>
      </w:r>
    </w:p>
    <w:p w:rsidR="003D7445" w:rsidRDefault="003D7445" w:rsidP="003D7445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mỗi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appointment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medicalRecord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?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Tài</w:t>
      </w:r>
      <w:proofErr w:type="spellEnd"/>
    </w:p>
    <w:p w:rsidR="003D7445" w:rsidRDefault="003D7445" w:rsidP="003D7445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Sequence Diagram:</w:t>
      </w:r>
    </w:p>
    <w:p w:rsidR="003D7445" w:rsidRDefault="003D7445" w:rsidP="003D7445">
      <w:pPr>
        <w:pStyle w:val="ListParagraph"/>
        <w:ind w:left="135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gramStart"/>
      <w:r>
        <w:rPr>
          <w:rFonts w:asciiTheme="majorHAnsi" w:hAnsiTheme="majorHAnsi" w:cstheme="majorHAnsi"/>
          <w:sz w:val="26"/>
          <w:szCs w:val="26"/>
        </w:rPr>
        <w:t>Login :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[10]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response, [12]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redirect.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theo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implement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tổng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quát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3D7445" w:rsidRDefault="003D7445" w:rsidP="003D7445">
      <w:pPr>
        <w:pStyle w:val="ListParagraph"/>
        <w:ind w:left="135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Analytic: “:”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tham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IBM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 w:rsidR="00E7101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71017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="00E7101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E71017"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 w:rsidR="00E71017">
        <w:rPr>
          <w:rFonts w:asciiTheme="majorHAnsi" w:hAnsiTheme="majorHAnsi" w:cstheme="majorHAnsi"/>
          <w:sz w:val="26"/>
          <w:szCs w:val="26"/>
        </w:rPr>
        <w:t xml:space="preserve"> “X”.</w:t>
      </w:r>
    </w:p>
    <w:p w:rsidR="00E71017" w:rsidRDefault="00E71017" w:rsidP="00E71017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Activity Diagram: </w:t>
      </w:r>
      <w:proofErr w:type="spellStart"/>
      <w:r>
        <w:rPr>
          <w:rFonts w:asciiTheme="majorHAnsi" w:hAnsiTheme="majorHAnsi" w:cstheme="majorHAnsi"/>
          <w:sz w:val="26"/>
          <w:szCs w:val="26"/>
        </w:rPr>
        <w:t>tô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đậm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mũi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tên</w:t>
      </w:r>
      <w:proofErr w:type="spellEnd"/>
    </w:p>
    <w:p w:rsidR="00E71017" w:rsidRDefault="00E71017" w:rsidP="00E71017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Component Interface </w:t>
      </w:r>
      <w:proofErr w:type="spellStart"/>
      <w:r>
        <w:rPr>
          <w:rFonts w:asciiTheme="majorHAnsi" w:hAnsiTheme="majorHAnsi" w:cstheme="majorHAnsi"/>
          <w:sz w:val="26"/>
          <w:szCs w:val="26"/>
        </w:rPr>
        <w:t>mô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webservice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E71017" w:rsidRDefault="00E71017" w:rsidP="00E71017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“algorithm” -&gt; “algorithms”</w:t>
      </w:r>
    </w:p>
    <w:p w:rsidR="00E71017" w:rsidRDefault="00E71017" w:rsidP="00E71017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Nội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dung </w:t>
      </w:r>
      <w:proofErr w:type="spellStart"/>
      <w:r>
        <w:rPr>
          <w:rFonts w:asciiTheme="majorHAnsi" w:hAnsiTheme="majorHAnsi" w:cstheme="majorHAnsi"/>
          <w:sz w:val="26"/>
          <w:szCs w:val="26"/>
        </w:rPr>
        <w:t>Quy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đang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cấu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hình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E71017" w:rsidRPr="00E71017" w:rsidRDefault="00E71017" w:rsidP="00E71017">
      <w:pPr>
        <w:pStyle w:val="ListParagraph"/>
        <w:numPr>
          <w:ilvl w:val="0"/>
          <w:numId w:val="11"/>
        </w:numPr>
        <w:ind w:left="1080" w:hanging="270"/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FlowChart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: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“Re-push account to queue”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chuyển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finish, condition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“Yes” – “No.</w:t>
      </w:r>
      <w:bookmarkStart w:id="0" w:name="_GoBack"/>
      <w:bookmarkEnd w:id="0"/>
    </w:p>
    <w:sectPr w:rsidR="00E71017" w:rsidRPr="00E71017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D9E276C"/>
    <w:multiLevelType w:val="hybridMultilevel"/>
    <w:tmpl w:val="6262BB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0658D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4856"/>
    <w:rsid w:val="002933F4"/>
    <w:rsid w:val="0029391C"/>
    <w:rsid w:val="002C06C3"/>
    <w:rsid w:val="002F2EBB"/>
    <w:rsid w:val="002F47D3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75280"/>
    <w:rsid w:val="00796A6F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2666D"/>
    <w:rsid w:val="00D311D7"/>
    <w:rsid w:val="00D658A9"/>
    <w:rsid w:val="00D72DFB"/>
    <w:rsid w:val="00D75BE0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71017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5A0087"/>
    <w:rsid w:val="00636724"/>
    <w:rsid w:val="006D2695"/>
    <w:rsid w:val="007105F4"/>
    <w:rsid w:val="00862A68"/>
    <w:rsid w:val="008678ED"/>
    <w:rsid w:val="00877B62"/>
    <w:rsid w:val="008A0705"/>
    <w:rsid w:val="0091209D"/>
    <w:rsid w:val="009A3B57"/>
    <w:rsid w:val="00A56DC3"/>
    <w:rsid w:val="00B12BB8"/>
    <w:rsid w:val="00BC0B25"/>
    <w:rsid w:val="00CD5679"/>
    <w:rsid w:val="00D107A4"/>
    <w:rsid w:val="00DA6523"/>
    <w:rsid w:val="00DB4DCF"/>
    <w:rsid w:val="00E02139"/>
    <w:rsid w:val="00E056DD"/>
    <w:rsid w:val="00E31E7C"/>
    <w:rsid w:val="00E731DA"/>
    <w:rsid w:val="00EA08A4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21</cp:revision>
  <dcterms:created xsi:type="dcterms:W3CDTF">2015-11-10T04:24:00Z</dcterms:created>
  <dcterms:modified xsi:type="dcterms:W3CDTF">2015-11-24T09:06:00Z</dcterms:modified>
</cp:coreProperties>
</file>