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3B1C02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0-26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3B1C02">
            <w:rPr>
              <w:rStyle w:val="SubtleEmphasis"/>
              <w:i w:val="0"/>
              <w:iCs w:val="0"/>
            </w:rPr>
            <w:t>10/26/2015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923B6C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923B6C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923B6C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 w:rsidRPr="00923B6C">
        <w:rPr>
          <w:rFonts w:asciiTheme="majorHAnsi" w:hAnsiTheme="majorHAnsi" w:cstheme="majorHAnsi"/>
          <w:sz w:val="26"/>
          <w:szCs w:val="26"/>
        </w:rPr>
        <w:t>ed</w:t>
      </w:r>
      <w:r w:rsidRPr="00923B6C">
        <w:rPr>
          <w:rFonts w:asciiTheme="majorHAnsi" w:hAnsiTheme="majorHAnsi" w:cstheme="majorHAnsi"/>
          <w:sz w:val="26"/>
          <w:szCs w:val="26"/>
        </w:rPr>
        <w:t xml:space="preserve"> about </w:t>
      </w:r>
      <w:r w:rsidR="009B059B" w:rsidRPr="00923B6C">
        <w:rPr>
          <w:rFonts w:asciiTheme="majorHAnsi" w:hAnsiTheme="majorHAnsi" w:cstheme="majorHAnsi"/>
          <w:sz w:val="26"/>
          <w:szCs w:val="26"/>
        </w:rPr>
        <w:t>core flow</w:t>
      </w:r>
      <w:r w:rsidRPr="00923B6C">
        <w:rPr>
          <w:rFonts w:asciiTheme="majorHAnsi" w:hAnsiTheme="majorHAnsi" w:cstheme="majorHAnsi"/>
          <w:sz w:val="26"/>
          <w:szCs w:val="26"/>
        </w:rPr>
        <w:t>:</w:t>
      </w:r>
    </w:p>
    <w:p w:rsidR="002933F4" w:rsidRDefault="002933F4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Website:</w:t>
      </w:r>
    </w:p>
    <w:p w:rsidR="003B1C02" w:rsidRDefault="002933F4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="003B1C02"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 w:rsidR="003B1C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B1C02">
        <w:rPr>
          <w:rFonts w:asciiTheme="majorHAnsi" w:hAnsiTheme="majorHAnsi" w:cstheme="majorHAnsi"/>
          <w:sz w:val="26"/>
          <w:szCs w:val="26"/>
        </w:rPr>
        <w:t>kế</w:t>
      </w:r>
      <w:proofErr w:type="spellEnd"/>
      <w:r w:rsidR="003B1C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B1C02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3B1C02">
        <w:rPr>
          <w:rFonts w:asciiTheme="majorHAnsi" w:hAnsiTheme="majorHAnsi" w:cstheme="majorHAnsi"/>
          <w:sz w:val="26"/>
          <w:szCs w:val="26"/>
        </w:rPr>
        <w:t xml:space="preserve"> logo.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Patient profile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textbox,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phẳng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nằm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BMI qua field Information Check,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BMI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màu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xóa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background color.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Information Check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thu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border, </w:t>
      </w:r>
      <w:proofErr w:type="spellStart"/>
      <w:r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Food, Medicine, Practice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trống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Diagnostic </w:t>
      </w:r>
      <w:proofErr w:type="spellStart"/>
      <w:r>
        <w:rPr>
          <w:rFonts w:asciiTheme="majorHAnsi" w:hAnsiTheme="majorHAnsi" w:cstheme="majorHAnsi"/>
          <w:sz w:val="26"/>
          <w:szCs w:val="26"/>
        </w:rPr>
        <w:t>vừa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gõ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vừa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Calories Estimate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patient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P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duyệt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anonymous).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properties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server crash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Android: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icon </w:t>
      </w: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form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IP + Port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phòng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slide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rõ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wristband.</w:t>
      </w:r>
    </w:p>
    <w:p w:rsidR="003B1C02" w:rsidRDefault="003B1C02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Patient.</w:t>
      </w:r>
    </w:p>
    <w:p w:rsidR="003B1C02" w:rsidRP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load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cũ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2666D" w:rsidRP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 xml:space="preserve">  </w:t>
      </w:r>
    </w:p>
    <w:p w:rsidR="00D2666D" w:rsidRDefault="00D2666D" w:rsidP="00D2666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>
        <w:rPr>
          <w:rFonts w:asciiTheme="majorHAnsi" w:hAnsiTheme="majorHAnsi" w:cstheme="majorHAnsi"/>
          <w:sz w:val="26"/>
          <w:szCs w:val="26"/>
        </w:rPr>
        <w:t>Khanh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suggested about core flow:</w:t>
      </w:r>
    </w:p>
    <w:p w:rsidR="00D2666D" w:rsidRDefault="003B1C02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Phối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màu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đẹp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đẹp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Demo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thật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demo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sẵn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duyệt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role.</w:t>
      </w:r>
    </w:p>
    <w:p w:rsidR="003B1C02" w:rsidRPr="003B1C02" w:rsidRDefault="003B1C02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rồi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ComboBox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dài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  <w:bookmarkStart w:id="0" w:name="_GoBack"/>
      <w:bookmarkEnd w:id="0"/>
    </w:p>
    <w:sectPr w:rsidR="003B1C02" w:rsidRPr="003B1C02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933F4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B1C02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6D2695"/>
    <w:rsid w:val="00877B62"/>
    <w:rsid w:val="008A0705"/>
    <w:rsid w:val="0091209D"/>
    <w:rsid w:val="009A3B57"/>
    <w:rsid w:val="00A56DC3"/>
    <w:rsid w:val="00B12BB8"/>
    <w:rsid w:val="00CD5679"/>
    <w:rsid w:val="00D107A4"/>
    <w:rsid w:val="00DB4DCF"/>
    <w:rsid w:val="00E02139"/>
    <w:rsid w:val="00E056DD"/>
    <w:rsid w:val="00E31E7C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87</cp:revision>
  <dcterms:created xsi:type="dcterms:W3CDTF">2015-09-11T03:33:00Z</dcterms:created>
  <dcterms:modified xsi:type="dcterms:W3CDTF">2015-10-26T08:31:00Z</dcterms:modified>
</cp:coreProperties>
</file>