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973B" w14:textId="2F26AB2A" w:rsidR="00716F3D" w:rsidRDefault="00716F3D">
      <w:pPr>
        <w:rPr>
          <w:b/>
          <w:bCs/>
          <w:lang w:val="vi-VN"/>
        </w:rPr>
      </w:pPr>
      <w:r>
        <w:rPr>
          <w:b/>
          <w:bCs/>
          <w:lang w:val="en-US"/>
        </w:rPr>
        <w:t>Student name:  </w:t>
      </w:r>
      <w:proofErr w:type="spellStart"/>
      <w:r>
        <w:rPr>
          <w:b/>
          <w:bCs/>
          <w:lang w:val="en-US"/>
        </w:rPr>
        <w:t>Ngô</w:t>
      </w:r>
      <w:proofErr w:type="spellEnd"/>
      <w:r>
        <w:rPr>
          <w:b/>
          <w:bCs/>
          <w:lang w:val="vi-VN"/>
        </w:rPr>
        <w:t xml:space="preserve"> Quốc Thắng</w:t>
      </w:r>
    </w:p>
    <w:p w14:paraId="79812BAB" w14:textId="1AE5F287" w:rsidR="00716F3D" w:rsidRDefault="00716F3D">
      <w:pPr>
        <w:rPr>
          <w:b/>
          <w:bCs/>
          <w:lang w:val="vi-VN"/>
        </w:rPr>
      </w:pPr>
      <w:r>
        <w:rPr>
          <w:b/>
          <w:bCs/>
          <w:lang w:val="vi-VN"/>
        </w:rPr>
        <w:t>Student ID: 20194839</w:t>
      </w:r>
    </w:p>
    <w:p w14:paraId="0295D91F" w14:textId="745906B3" w:rsidR="00716F3D" w:rsidRDefault="00716F3D">
      <w:pPr>
        <w:rPr>
          <w:b/>
          <w:bCs/>
          <w:lang w:val="vi-VN"/>
        </w:rPr>
      </w:pPr>
      <w:r>
        <w:rPr>
          <w:b/>
          <w:bCs/>
          <w:lang w:val="vi-VN"/>
        </w:rPr>
        <w:t>Course: Compiler Construction Lab</w:t>
      </w:r>
    </w:p>
    <w:p w14:paraId="1662E536" w14:textId="77777777" w:rsidR="00716F3D" w:rsidRPr="00716F3D" w:rsidRDefault="00716F3D">
      <w:pPr>
        <w:rPr>
          <w:b/>
          <w:bCs/>
          <w:lang w:val="vi-VN"/>
        </w:rPr>
      </w:pPr>
    </w:p>
    <w:p w14:paraId="78A23FF5" w14:textId="5BF33B11" w:rsidR="00716F3D" w:rsidRDefault="00716F3D" w:rsidP="00716F3D">
      <w:pPr>
        <w:jc w:val="center"/>
        <w:rPr>
          <w:sz w:val="40"/>
          <w:szCs w:val="40"/>
          <w:lang w:val="vi-VN"/>
        </w:rPr>
      </w:pPr>
      <w:r w:rsidRPr="00716F3D">
        <w:rPr>
          <w:sz w:val="40"/>
          <w:szCs w:val="40"/>
          <w:lang w:val="vi-VN"/>
        </w:rPr>
        <w:t>Report for Lab02</w:t>
      </w:r>
    </w:p>
    <w:p w14:paraId="1D2DDC5C" w14:textId="77777777" w:rsidR="00716F3D" w:rsidRDefault="00716F3D" w:rsidP="00716F3D">
      <w:pPr>
        <w:jc w:val="center"/>
        <w:rPr>
          <w:sz w:val="40"/>
          <w:szCs w:val="40"/>
          <w:lang w:val="vi-VN"/>
        </w:rPr>
      </w:pPr>
    </w:p>
    <w:p w14:paraId="5E4364DB" w14:textId="3B65A4C6" w:rsidR="00716F3D" w:rsidRPr="00716F3D" w:rsidRDefault="00716F3D" w:rsidP="00716F3D">
      <w:pPr>
        <w:pStyle w:val="ListParagraph"/>
        <w:numPr>
          <w:ilvl w:val="0"/>
          <w:numId w:val="1"/>
        </w:numPr>
        <w:rPr>
          <w:rFonts w:eastAsia="Times New Roman" w:cstheme="minorHAnsi"/>
          <w:color w:val="252424"/>
          <w:shd w:val="clear" w:color="auto" w:fill="FFFFFF"/>
        </w:rPr>
      </w:pPr>
      <w:r w:rsidRPr="00716F3D">
        <w:rPr>
          <w:rFonts w:eastAsia="Times New Roman" w:cstheme="minorHAnsi"/>
          <w:color w:val="252424"/>
          <w:shd w:val="clear" w:color="auto" w:fill="FFFFFF"/>
        </w:rPr>
        <w:t>Result of running the scanner project with example2.kpl</w:t>
      </w:r>
    </w:p>
    <w:p w14:paraId="4E054A4D" w14:textId="77777777" w:rsidR="00716F3D" w:rsidRPr="00716F3D" w:rsidRDefault="00716F3D" w:rsidP="00716F3D">
      <w:pPr>
        <w:rPr>
          <w:rFonts w:ascii="Times New Roman" w:eastAsia="Times New Roman" w:hAnsi="Times New Roman" w:cs="Times New Roman"/>
        </w:rPr>
      </w:pPr>
    </w:p>
    <w:p w14:paraId="677EC370" w14:textId="73436EFD" w:rsidR="00716F3D" w:rsidRDefault="00716F3D" w:rsidP="00716F3D">
      <w:pPr>
        <w:jc w:val="center"/>
        <w:rPr>
          <w:lang w:val="en-US"/>
        </w:rPr>
      </w:pPr>
      <w:r w:rsidRPr="00716F3D">
        <w:rPr>
          <w:lang w:val="en-US"/>
        </w:rPr>
        <w:drawing>
          <wp:inline distT="0" distB="0" distL="0" distR="0" wp14:anchorId="5345089E" wp14:editId="1703DAED">
            <wp:extent cx="3787386" cy="4416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9569"/>
                    <a:stretch/>
                  </pic:blipFill>
                  <pic:spPr bwMode="auto">
                    <a:xfrm>
                      <a:off x="0" y="0"/>
                      <a:ext cx="3933600" cy="458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D82B" w14:textId="77777777" w:rsidR="00716F3D" w:rsidRDefault="00716F3D" w:rsidP="00716F3D">
      <w:pPr>
        <w:jc w:val="center"/>
        <w:rPr>
          <w:lang w:val="en-US"/>
        </w:rPr>
      </w:pPr>
    </w:p>
    <w:p w14:paraId="37EAF191" w14:textId="4545F940" w:rsidR="00716F3D" w:rsidRPr="00716F3D" w:rsidRDefault="00716F3D" w:rsidP="00716F3D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6F3D">
        <w:rPr>
          <w:rFonts w:eastAsia="Times New Roman" w:cstheme="minorHAnsi"/>
          <w:color w:val="252424"/>
          <w:shd w:val="clear" w:color="auto" w:fill="FFFFFF"/>
        </w:rPr>
        <w:t>Result of running the scanner project with example2.kpl having error ERM_INVALIDSYMBOL</w:t>
      </w:r>
    </w:p>
    <w:p w14:paraId="2877E99D" w14:textId="77777777" w:rsidR="00716F3D" w:rsidRPr="00716F3D" w:rsidRDefault="00716F3D" w:rsidP="00716F3D">
      <w:pPr>
        <w:pStyle w:val="ListParagraph"/>
        <w:rPr>
          <w:rFonts w:eastAsia="Times New Roman" w:cstheme="minorHAnsi"/>
        </w:rPr>
      </w:pPr>
    </w:p>
    <w:p w14:paraId="34D1722D" w14:textId="1B49EBF4" w:rsidR="00716F3D" w:rsidRDefault="00716F3D" w:rsidP="00716F3D">
      <w:pPr>
        <w:pStyle w:val="ListParagraph"/>
        <w:rPr>
          <w:rFonts w:eastAsia="Times New Roman" w:cstheme="minorHAnsi"/>
        </w:rPr>
      </w:pPr>
      <w:r w:rsidRPr="00716F3D">
        <w:rPr>
          <w:rFonts w:eastAsia="Times New Roman" w:cstheme="minorHAnsi"/>
        </w:rPr>
        <w:drawing>
          <wp:inline distT="0" distB="0" distL="0" distR="0" wp14:anchorId="5F863B58" wp14:editId="4CA0861E">
            <wp:extent cx="5943600" cy="518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0CA" w14:textId="6F83E1A4" w:rsidR="00716F3D" w:rsidRDefault="00716F3D" w:rsidP="00716F3D">
      <w:pPr>
        <w:pStyle w:val="ListParagraph"/>
        <w:rPr>
          <w:rFonts w:eastAsia="Times New Roman" w:cstheme="minorHAnsi"/>
        </w:rPr>
      </w:pPr>
    </w:p>
    <w:p w14:paraId="317435E2" w14:textId="211F6BC1" w:rsidR="00716F3D" w:rsidRPr="00716F3D" w:rsidRDefault="00716F3D" w:rsidP="00716F3D">
      <w:pPr>
        <w:pStyle w:val="ListParagraph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 xml:space="preserve">I insert @ before word Example2. Because </w:t>
      </w:r>
      <w:r w:rsidR="002A6C6A">
        <w:rPr>
          <w:rFonts w:eastAsia="Times New Roman" w:cstheme="minorHAnsi"/>
          <w:lang w:val="vi-VN"/>
        </w:rPr>
        <w:t>@ is not a token in KPL so it raises an error here.</w:t>
      </w:r>
    </w:p>
    <w:sectPr w:rsidR="00716F3D" w:rsidRPr="00716F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92DAA"/>
    <w:multiLevelType w:val="hybridMultilevel"/>
    <w:tmpl w:val="8806C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3D"/>
    <w:rsid w:val="002A6C6A"/>
    <w:rsid w:val="00433730"/>
    <w:rsid w:val="0071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5ED89"/>
  <w15:chartTrackingRefBased/>
  <w15:docId w15:val="{8F9B9E79-DCF8-BF41-99E7-509ED7067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Thắng Ngô</dc:creator>
  <cp:keywords/>
  <dc:description/>
  <cp:lastModifiedBy>Quốc Thắng Ngô</cp:lastModifiedBy>
  <cp:revision>1</cp:revision>
  <dcterms:created xsi:type="dcterms:W3CDTF">2021-10-06T14:42:00Z</dcterms:created>
  <dcterms:modified xsi:type="dcterms:W3CDTF">2021-10-06T14:56:00Z</dcterms:modified>
</cp:coreProperties>
</file>