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a1a1a"/>
          <w:sz w:val="48"/>
          <w:szCs w:val="48"/>
        </w:rPr>
        <w:t xml:space="preserve">John Freshman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55555"/>
          <w:sz w:val="24"/>
          <w:szCs w:val="24"/>
        </w:rPr>
        <w:t xml:space="preserve">Cloud Engineer</w:t>
      </w:r>
    </w:p>
    <w:p>
      <w:pPr>
        <w:pBdr>
          <w:bottom w:val="single" w:color="cccccc" w:sz="6"/>
        </w:pBdr>
        <w:spacing w:after="200"/>
        <w:jc w:val="center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San Francisco, CA | john@example.com | +1-555-0123 | linkedin.com/in/johnfreshman | github.com/johnfreshman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Motivated computer science graduate with strong foundations in cloud computing.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B.S. Computer Science — UC Berkeley</w:t>
      </w: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br/>
        <w:t xml:space="preserve">Aug 2020 – May 2024</w:t>
      </w:r>
    </w:p>
    <w:p>
      <w:pPr>
        <w:spacing w:after="40"/>
      </w:pPr>
      <w:r>
        <w:rPr>
          <w:rFonts w:ascii="Cambria" w:cs="Cambria" w:eastAsia="Cambria" w:hAnsi="Cambria"/>
          <w:color w:val="444444"/>
          <w:sz w:val="20"/>
          <w:szCs w:val="20"/>
        </w:rPr>
        <w:t xml:space="preserve">GPA: 3.7/4.0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Cloud Pipeline</w:t>
      </w: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br/>
        <w:t xml:space="preserve">Sep 2023 – Dec 2023</w:t>
      </w:r>
    </w:p>
    <w:p>
      <w:pPr>
        <w:spacing w:after="40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Docker, GitHub Actions</w:t>
      </w:r>
    </w:p>
    <w:p>
      <w:pPr>
        <w:spacing w:after="4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Built CI/CD pipeline.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Cloud: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AWS, GCP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Code: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Python, Go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AWS Cloud Practitioner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2026-06-08T05:29:38.104Z</dcterms:created>
  <dcterms:modified xsi:type="dcterms:W3CDTF">2026-06-08T05:29:38.104Z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