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AD29B" w14:textId="45E481AD" w:rsidR="00636A24" w:rsidRDefault="00636A24" w:rsidP="00636A24">
      <w:pPr>
        <w:jc w:val="center"/>
        <w:rPr>
          <w:rFonts w:ascii="Arial" w:hAnsi="Arial" w:cs="Arial"/>
          <w:lang w:val="en-GB"/>
        </w:rPr>
      </w:pPr>
      <w:r w:rsidRPr="00224A06">
        <w:rPr>
          <w:rFonts w:ascii="Arial" w:hAnsi="Arial" w:cs="Arial"/>
          <w:lang w:val="en-GB"/>
        </w:rPr>
        <w:t xml:space="preserve">RPass </w:t>
      </w:r>
      <w:r>
        <w:rPr>
          <w:rFonts w:ascii="Arial" w:hAnsi="Arial" w:cs="Arial"/>
          <w:lang w:val="en-GB"/>
        </w:rPr>
        <w:t xml:space="preserve">internal console </w:t>
      </w:r>
      <w:r w:rsidR="00B1364D">
        <w:rPr>
          <w:rFonts w:ascii="Arial" w:hAnsi="Arial" w:cs="Arial"/>
          <w:lang w:val="en-GB"/>
        </w:rPr>
        <w:t>function</w:t>
      </w:r>
    </w:p>
    <w:p w14:paraId="6A4FB179" w14:textId="0E5850D1" w:rsidR="00DD505D" w:rsidRDefault="00DD505D" w:rsidP="00636A24">
      <w:pPr>
        <w:jc w:val="center"/>
        <w:rPr>
          <w:rFonts w:ascii="Arial" w:hAnsi="Arial" w:cs="Arial"/>
          <w:lang w:val="en-GB"/>
        </w:rPr>
      </w:pPr>
    </w:p>
    <w:p w14:paraId="7DB203B4" w14:textId="268333E1" w:rsidR="00DD505D" w:rsidRDefault="00DD505D" w:rsidP="00AA0258">
      <w:pPr>
        <w:pStyle w:val="ListParagraph"/>
        <w:ind w:firstLine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RPass contain a console function whom commands are:</w:t>
      </w:r>
    </w:p>
    <w:p w14:paraId="328F40E3" w14:textId="52359A04" w:rsidR="007D2F6B" w:rsidRPr="00201288" w:rsidRDefault="00D84096" w:rsidP="007D2F6B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</w:t>
      </w:r>
      <w:r w:rsidR="007D2F6B" w:rsidRPr="00201288">
        <w:rPr>
          <w:rFonts w:ascii="Arial" w:hAnsi="Arial" w:cs="Arial"/>
          <w:lang w:val="en-GB"/>
        </w:rPr>
        <w:t>nterface</w:t>
      </w:r>
      <w:r w:rsidR="00D47272" w:rsidRPr="00201288">
        <w:rPr>
          <w:rFonts w:ascii="Arial" w:hAnsi="Arial" w:cs="Arial"/>
          <w:lang w:val="en-GB"/>
        </w:rPr>
        <w:t xml:space="preserve"> [show/hide]</w:t>
      </w:r>
      <w:r w:rsidR="007D2F6B" w:rsidRPr="00201288">
        <w:rPr>
          <w:rFonts w:ascii="Arial" w:hAnsi="Arial" w:cs="Arial"/>
          <w:lang w:val="en-GB"/>
        </w:rPr>
        <w:t xml:space="preserve"> [interface]</w:t>
      </w:r>
    </w:p>
    <w:p w14:paraId="014BB628" w14:textId="7A5C97D9" w:rsidR="00270A9C" w:rsidRPr="001262CF" w:rsidRDefault="00D84096" w:rsidP="007D2F6B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</w:t>
      </w:r>
      <w:r w:rsidR="00270A9C" w:rsidRPr="001262CF">
        <w:rPr>
          <w:rFonts w:ascii="Arial" w:hAnsi="Arial" w:cs="Arial"/>
          <w:lang w:val="en-GB"/>
        </w:rPr>
        <w:t>nterface</w:t>
      </w:r>
      <w:r w:rsidR="0008105A" w:rsidRPr="001262CF">
        <w:rPr>
          <w:rFonts w:ascii="Arial" w:hAnsi="Arial" w:cs="Arial"/>
          <w:lang w:val="en-GB"/>
        </w:rPr>
        <w:t xml:space="preserve"> [enable/disable]</w:t>
      </w:r>
      <w:r w:rsidR="00270A9C" w:rsidRPr="001262CF">
        <w:rPr>
          <w:rFonts w:ascii="Arial" w:hAnsi="Arial" w:cs="Arial"/>
          <w:lang w:val="en-GB"/>
        </w:rPr>
        <w:t xml:space="preserve"> [component]</w:t>
      </w:r>
    </w:p>
    <w:p w14:paraId="47D9418F" w14:textId="4E9162A6" w:rsidR="009962D6" w:rsidRDefault="009962D6" w:rsidP="007D2F6B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interface theme</w:t>
      </w:r>
    </w:p>
    <w:p w14:paraId="3EC46C5D" w14:textId="19756463" w:rsidR="001A6F61" w:rsidRDefault="001A6F61" w:rsidP="007D2F6B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quit</w:t>
      </w:r>
    </w:p>
    <w:p w14:paraId="4798E190" w14:textId="66D6C0C6" w:rsidR="008F15AF" w:rsidRDefault="008F15AF" w:rsidP="007D2F6B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reset</w:t>
      </w:r>
    </w:p>
    <w:p w14:paraId="57AE6BD5" w14:textId="20C1FCEF" w:rsidR="008F15AF" w:rsidRDefault="008F15AF" w:rsidP="007D2F6B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save</w:t>
      </w:r>
    </w:p>
    <w:p w14:paraId="4D1116D1" w14:textId="2D8ED762" w:rsidR="008F15AF" w:rsidRDefault="008F15AF" w:rsidP="007D2F6B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load</w:t>
      </w:r>
    </w:p>
    <w:p w14:paraId="5BE99454" w14:textId="5B28173B" w:rsidR="00920DE8" w:rsidRDefault="00920DE8" w:rsidP="007D2F6B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delete</w:t>
      </w:r>
    </w:p>
    <w:p w14:paraId="37CA7D34" w14:textId="7344F762" w:rsidR="008F15AF" w:rsidRDefault="008F15AF" w:rsidP="007D2F6B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checksum</w:t>
      </w:r>
    </w:p>
    <w:p w14:paraId="37D35F1E" w14:textId="28240564" w:rsidR="00AB6D6A" w:rsidRDefault="00AB6D6A" w:rsidP="007D2F6B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register</w:t>
      </w:r>
    </w:p>
    <w:p w14:paraId="08EF8754" w14:textId="6EF1F911" w:rsidR="009E54AD" w:rsidRDefault="009E54AD" w:rsidP="007D2F6B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login</w:t>
      </w:r>
    </w:p>
    <w:p w14:paraId="53ECE175" w14:textId="67AA7501" w:rsidR="00A2383A" w:rsidRDefault="00A2383A" w:rsidP="007D2F6B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generate</w:t>
      </w:r>
    </w:p>
    <w:p w14:paraId="56F172DE" w14:textId="4715E213" w:rsidR="005C3A42" w:rsidRPr="00920DE8" w:rsidRDefault="008B49CC" w:rsidP="007D2F6B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 w:rsidRPr="00920DE8">
        <w:rPr>
          <w:rFonts w:ascii="Arial" w:hAnsi="Arial" w:cs="Arial"/>
          <w:lang w:val="en-GB"/>
        </w:rPr>
        <w:t>auth</w:t>
      </w:r>
    </w:p>
    <w:p w14:paraId="79A5F8AD" w14:textId="6079BE51" w:rsidR="00814DD7" w:rsidRPr="00270A9C" w:rsidRDefault="00814DD7" w:rsidP="007D2F6B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error [</w:t>
      </w:r>
      <w:r w:rsidR="000D3ACE">
        <w:rPr>
          <w:rFonts w:ascii="Arial" w:hAnsi="Arial" w:cs="Arial"/>
          <w:lang w:val="en-GB"/>
        </w:rPr>
        <w:t>for what interface</w:t>
      </w:r>
      <w:r>
        <w:rPr>
          <w:rFonts w:ascii="Arial" w:hAnsi="Arial" w:cs="Arial"/>
          <w:lang w:val="en-GB"/>
        </w:rPr>
        <w:t>] [</w:t>
      </w:r>
      <w:r w:rsidR="00167449">
        <w:rPr>
          <w:rFonts w:ascii="Arial" w:hAnsi="Arial" w:cs="Arial"/>
          <w:lang w:val="en-GB"/>
        </w:rPr>
        <w:t>type</w:t>
      </w:r>
      <w:r>
        <w:rPr>
          <w:rFonts w:ascii="Arial" w:hAnsi="Arial" w:cs="Arial"/>
          <w:lang w:val="en-GB"/>
        </w:rPr>
        <w:t>]</w:t>
      </w:r>
    </w:p>
    <w:p w14:paraId="494593F1" w14:textId="602F68F8" w:rsidR="004C0A11" w:rsidRPr="00636A24" w:rsidRDefault="004C0A11" w:rsidP="00636A24"/>
    <w:sectPr w:rsidR="004C0A11" w:rsidRPr="00636A2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158D6"/>
    <w:multiLevelType w:val="hybridMultilevel"/>
    <w:tmpl w:val="E7B24050"/>
    <w:lvl w:ilvl="0" w:tplc="0FCA0C0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24"/>
    <w:rsid w:val="0008105A"/>
    <w:rsid w:val="000A0AE1"/>
    <w:rsid w:val="000D3ACE"/>
    <w:rsid w:val="001262CF"/>
    <w:rsid w:val="00167449"/>
    <w:rsid w:val="001A6F61"/>
    <w:rsid w:val="001C4F8E"/>
    <w:rsid w:val="001C71D9"/>
    <w:rsid w:val="00201288"/>
    <w:rsid w:val="00270A9C"/>
    <w:rsid w:val="00450710"/>
    <w:rsid w:val="004C0A11"/>
    <w:rsid w:val="00577A7F"/>
    <w:rsid w:val="005C3A42"/>
    <w:rsid w:val="00612351"/>
    <w:rsid w:val="00636A24"/>
    <w:rsid w:val="007D2F6B"/>
    <w:rsid w:val="00814DD7"/>
    <w:rsid w:val="008B49CC"/>
    <w:rsid w:val="008F15AF"/>
    <w:rsid w:val="00920DE8"/>
    <w:rsid w:val="009962D6"/>
    <w:rsid w:val="009E54AD"/>
    <w:rsid w:val="00A2383A"/>
    <w:rsid w:val="00AA0258"/>
    <w:rsid w:val="00AB6D6A"/>
    <w:rsid w:val="00B1364D"/>
    <w:rsid w:val="00B9497E"/>
    <w:rsid w:val="00D06371"/>
    <w:rsid w:val="00D47272"/>
    <w:rsid w:val="00D84096"/>
    <w:rsid w:val="00DD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3E0DEC"/>
  <w15:chartTrackingRefBased/>
  <w15:docId w15:val="{4E444B71-04D2-40FF-AC4B-88E57CEE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6A24"/>
    <w:rPr>
      <w:sz w:val="24"/>
      <w:szCs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 ‏‏‎</dc:creator>
  <cp:keywords/>
  <dc:description/>
  <cp:lastModifiedBy>TheR ‏‏‎</cp:lastModifiedBy>
  <cp:revision>34</cp:revision>
  <dcterms:created xsi:type="dcterms:W3CDTF">2022-03-08T17:58:00Z</dcterms:created>
  <dcterms:modified xsi:type="dcterms:W3CDTF">2022-03-13T22:31:00Z</dcterms:modified>
</cp:coreProperties>
</file>