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29B38" w14:textId="429B7F4E" w:rsidR="00537C94" w:rsidRDefault="00537C94" w:rsidP="00537C94">
      <w:pPr>
        <w:pStyle w:val="Sinespaciado"/>
        <w:jc w:val="center"/>
        <w:rPr>
          <w:b/>
          <w:sz w:val="24"/>
          <w:szCs w:val="24"/>
        </w:rPr>
      </w:pPr>
      <w:r w:rsidRPr="007D4E09">
        <w:rPr>
          <w:b/>
          <w:sz w:val="24"/>
          <w:szCs w:val="24"/>
        </w:rPr>
        <w:t>MODALIDAD</w:t>
      </w:r>
      <w:r>
        <w:rPr>
          <w:b/>
          <w:sz w:val="24"/>
          <w:szCs w:val="24"/>
        </w:rPr>
        <w:t xml:space="preserve"> ARTÍCULO CIENTÍFICO</w:t>
      </w:r>
      <w:r w:rsidR="001059A8">
        <w:rPr>
          <w:b/>
          <w:sz w:val="24"/>
          <w:szCs w:val="24"/>
        </w:rPr>
        <w:t xml:space="preserve"> o CAPÍTULO DE LIBRO</w:t>
      </w:r>
    </w:p>
    <w:p w14:paraId="4FF1D0E2" w14:textId="0424FA72" w:rsidR="00AF6061" w:rsidRDefault="00AF6061" w:rsidP="00537C94">
      <w:pPr>
        <w:pStyle w:val="Sinespaciado"/>
        <w:jc w:val="center"/>
        <w:rPr>
          <w:b/>
          <w:sz w:val="24"/>
          <w:szCs w:val="24"/>
        </w:rPr>
      </w:pPr>
      <w:r w:rsidRPr="00350E91">
        <w:rPr>
          <w:b/>
          <w:sz w:val="24"/>
          <w:szCs w:val="24"/>
        </w:rPr>
        <w:t xml:space="preserve">RÚBRICA PARA CALIFICACIÓN </w:t>
      </w:r>
      <w:r w:rsidR="00537C94" w:rsidRPr="001059A8">
        <w:rPr>
          <w:b/>
          <w:sz w:val="24"/>
          <w:szCs w:val="24"/>
          <w:u w:val="single"/>
        </w:rPr>
        <w:t>TRABAJO ESCRITO</w:t>
      </w:r>
      <w:r w:rsidR="00537C94">
        <w:rPr>
          <w:b/>
          <w:sz w:val="24"/>
          <w:szCs w:val="24"/>
        </w:rPr>
        <w:t xml:space="preserve"> NO PUBLICADO</w:t>
      </w:r>
    </w:p>
    <w:p w14:paraId="71C37B3F" w14:textId="77777777" w:rsidR="009744F4" w:rsidRDefault="009744F4" w:rsidP="00537C94">
      <w:pPr>
        <w:pStyle w:val="Sinespaciado"/>
        <w:jc w:val="center"/>
        <w:rPr>
          <w:b/>
          <w:sz w:val="24"/>
          <w:szCs w:val="24"/>
        </w:rPr>
      </w:pPr>
    </w:p>
    <w:p w14:paraId="0AE75787" w14:textId="73AEF02C" w:rsidR="00AF6061" w:rsidRPr="009744F4" w:rsidRDefault="008B1F35" w:rsidP="009744F4">
      <w:pPr>
        <w:jc w:val="center"/>
        <w:rPr>
          <w:b/>
          <w:bCs/>
          <w:lang w:val="es-EC"/>
        </w:rPr>
      </w:pPr>
      <w:r>
        <w:rPr>
          <w:b/>
          <w:bCs/>
          <w:lang w:val="es-EC"/>
        </w:rPr>
        <w:t>Título del artículo: 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b/>
          <w:bCs/>
          <w:lang w:val="es-EC"/>
        </w:rPr>
        <w:t>…….</w:t>
      </w:r>
      <w:proofErr w:type="gramEnd"/>
      <w:r>
        <w:rPr>
          <w:b/>
          <w:bCs/>
          <w:lang w:val="es-EC"/>
        </w:rPr>
        <w:t>.</w:t>
      </w:r>
      <w:r w:rsidR="009744F4" w:rsidRPr="003B7782">
        <w:t>……………………………..</w:t>
      </w:r>
    </w:p>
    <w:p w14:paraId="2E3FA771" w14:textId="77777777" w:rsidR="00C40B20" w:rsidRDefault="00C40B20" w:rsidP="00AF6061">
      <w:pPr>
        <w:pStyle w:val="Sinespaciado"/>
      </w:pPr>
      <w:r w:rsidRPr="00350E91">
        <w:rPr>
          <w:b/>
        </w:rPr>
        <w:t>NOMBRE DEL MIEMBRO DEL TRIBUNAL:</w:t>
      </w:r>
      <w:r w:rsidRPr="00350E91">
        <w:t xml:space="preserve"> </w:t>
      </w:r>
      <w:r w:rsidRPr="00350E91">
        <w:tab/>
      </w:r>
      <w:r>
        <w:t>………………………………………………………………………………………………</w:t>
      </w:r>
    </w:p>
    <w:p w14:paraId="028A157D" w14:textId="087DA421" w:rsidR="00AF6061" w:rsidRDefault="00AF6061" w:rsidP="00AF6061">
      <w:pPr>
        <w:pStyle w:val="Sinespaciado"/>
      </w:pPr>
      <w:r w:rsidRPr="007D4E09">
        <w:rPr>
          <w:b/>
        </w:rPr>
        <w:t>FECHA: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664FE7">
        <w:t>……………………………..</w:t>
      </w:r>
      <w:r>
        <w:t xml:space="preserve"> </w:t>
      </w:r>
      <w:r w:rsidRPr="00350E91">
        <w:t>del 20</w:t>
      </w:r>
      <w:r w:rsidR="008B1F35">
        <w:t>___</w:t>
      </w:r>
      <w:r w:rsidRPr="00350E91">
        <w:tab/>
      </w:r>
      <w:r w:rsidR="00664FE7">
        <w:tab/>
      </w:r>
      <w:r w:rsidR="00664FE7">
        <w:tab/>
      </w:r>
      <w:r w:rsidR="00664FE7">
        <w:tab/>
      </w:r>
    </w:p>
    <w:p w14:paraId="30E0CC47" w14:textId="45D2338F" w:rsidR="00F538CE" w:rsidRDefault="00F538CE" w:rsidP="00C40B20">
      <w:pPr>
        <w:pStyle w:val="Sinespaciado"/>
        <w:tabs>
          <w:tab w:val="left" w:pos="1246"/>
        </w:tabs>
      </w:pPr>
    </w:p>
    <w:tbl>
      <w:tblPr>
        <w:tblStyle w:val="Tablaconcuadrcula"/>
        <w:tblpPr w:leftFromText="141" w:rightFromText="141" w:vertAnchor="text" w:tblpX="-1139" w:tblpY="1"/>
        <w:tblOverlap w:val="never"/>
        <w:tblW w:w="16351" w:type="dxa"/>
        <w:tblLook w:val="04A0" w:firstRow="1" w:lastRow="0" w:firstColumn="1" w:lastColumn="0" w:noHBand="0" w:noVBand="1"/>
      </w:tblPr>
      <w:tblGrid>
        <w:gridCol w:w="1838"/>
        <w:gridCol w:w="1134"/>
        <w:gridCol w:w="2410"/>
        <w:gridCol w:w="2268"/>
        <w:gridCol w:w="2551"/>
        <w:gridCol w:w="2694"/>
        <w:gridCol w:w="992"/>
        <w:gridCol w:w="2464"/>
      </w:tblGrid>
      <w:tr w:rsidR="00F538CE" w:rsidRPr="000547F1" w14:paraId="05DCBB9E" w14:textId="77777777" w:rsidTr="00664FE7">
        <w:trPr>
          <w:tblHeader/>
        </w:trPr>
        <w:tc>
          <w:tcPr>
            <w:tcW w:w="1838" w:type="dxa"/>
            <w:vMerge w:val="restart"/>
            <w:shd w:val="clear" w:color="auto" w:fill="FFD966" w:themeFill="accent4" w:themeFillTint="99"/>
            <w:vAlign w:val="center"/>
          </w:tcPr>
          <w:p w14:paraId="3B097D03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1134" w:type="dxa"/>
            <w:vMerge w:val="restart"/>
            <w:shd w:val="clear" w:color="auto" w:fill="FFD966" w:themeFill="accent4" w:themeFillTint="99"/>
            <w:vAlign w:val="center"/>
          </w:tcPr>
          <w:p w14:paraId="760D9EEC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9923" w:type="dxa"/>
            <w:gridSpan w:val="4"/>
            <w:shd w:val="clear" w:color="auto" w:fill="FFD966" w:themeFill="accent4" w:themeFillTint="99"/>
            <w:vAlign w:val="center"/>
          </w:tcPr>
          <w:p w14:paraId="0396C4D7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992" w:type="dxa"/>
            <w:vMerge w:val="restart"/>
            <w:shd w:val="clear" w:color="auto" w:fill="FFD966" w:themeFill="accent4" w:themeFillTint="99"/>
            <w:vAlign w:val="center"/>
          </w:tcPr>
          <w:p w14:paraId="4A0A1E62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2464" w:type="dxa"/>
            <w:vMerge w:val="restart"/>
            <w:shd w:val="clear" w:color="auto" w:fill="FFD966" w:themeFill="accent4" w:themeFillTint="99"/>
            <w:vAlign w:val="center"/>
          </w:tcPr>
          <w:p w14:paraId="013C6AE0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664FE7" w:rsidRPr="000547F1" w14:paraId="4753F7BA" w14:textId="77777777" w:rsidTr="00664FE7">
        <w:trPr>
          <w:tblHeader/>
        </w:trPr>
        <w:tc>
          <w:tcPr>
            <w:tcW w:w="1838" w:type="dxa"/>
            <w:vMerge/>
            <w:shd w:val="clear" w:color="auto" w:fill="E2EFD9" w:themeFill="accent6" w:themeFillTint="33"/>
            <w:vAlign w:val="center"/>
          </w:tcPr>
          <w:p w14:paraId="00163E45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14:paraId="705F9FEF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FFD966" w:themeFill="accent4" w:themeFillTint="99"/>
            <w:vAlign w:val="center"/>
          </w:tcPr>
          <w:p w14:paraId="1F877D9A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2BEA50A4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5724794C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2D4E2AA8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551" w:type="dxa"/>
            <w:shd w:val="clear" w:color="auto" w:fill="FFD966" w:themeFill="accent4" w:themeFillTint="99"/>
            <w:vAlign w:val="center"/>
          </w:tcPr>
          <w:p w14:paraId="2AC744E7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39AB0B8A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694" w:type="dxa"/>
            <w:shd w:val="clear" w:color="auto" w:fill="FFD966" w:themeFill="accent4" w:themeFillTint="99"/>
            <w:vAlign w:val="center"/>
          </w:tcPr>
          <w:p w14:paraId="71E67AC1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32004536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992" w:type="dxa"/>
            <w:vMerge/>
            <w:shd w:val="clear" w:color="auto" w:fill="E2EFD9" w:themeFill="accent6" w:themeFillTint="33"/>
            <w:vAlign w:val="center"/>
          </w:tcPr>
          <w:p w14:paraId="4F6BEF46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464" w:type="dxa"/>
            <w:vMerge/>
            <w:shd w:val="clear" w:color="auto" w:fill="E2EFD9" w:themeFill="accent6" w:themeFillTint="33"/>
            <w:vAlign w:val="center"/>
          </w:tcPr>
          <w:p w14:paraId="7AC73548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F538CE" w:rsidRPr="000547F1" w14:paraId="3C0C470A" w14:textId="77777777" w:rsidTr="00664FE7">
        <w:trPr>
          <w:trHeight w:val="2147"/>
        </w:trPr>
        <w:tc>
          <w:tcPr>
            <w:tcW w:w="1838" w:type="dxa"/>
            <w:vAlign w:val="center"/>
          </w:tcPr>
          <w:p w14:paraId="7B537C0C" w14:textId="64E8B427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Título y resumen</w:t>
            </w:r>
          </w:p>
          <w:p w14:paraId="4E5421FF" w14:textId="70D5CA1B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4CCAE4A0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B1A92A" w14:textId="0B16786E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  <w:p w14:paraId="20B37E56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10" w:type="dxa"/>
          </w:tcPr>
          <w:p w14:paraId="2102670F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título no describe el proyecto de investigación/ intervención /implementación ejecutada.</w:t>
            </w:r>
          </w:p>
          <w:p w14:paraId="74387EAA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6604641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resumen no presenta los elementos objetivo, metodología, resultados y conclusiones.</w:t>
            </w:r>
          </w:p>
        </w:tc>
        <w:tc>
          <w:tcPr>
            <w:tcW w:w="2268" w:type="dxa"/>
          </w:tcPr>
          <w:p w14:paraId="26740741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título describe escasamente el proyecto de investigación/ intervención /implementación ejecutada.</w:t>
            </w:r>
          </w:p>
          <w:p w14:paraId="4C4701B5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5B196654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resumen presenta escasamente los elementos objetivo, metodología, resultados y conclusiones.</w:t>
            </w:r>
          </w:p>
        </w:tc>
        <w:tc>
          <w:tcPr>
            <w:tcW w:w="2551" w:type="dxa"/>
          </w:tcPr>
          <w:p w14:paraId="78777BBB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título describe de manera aceptable el proyecto de investigación/ intervención /implementación ejecutada.</w:t>
            </w:r>
          </w:p>
          <w:p w14:paraId="1AD29F42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1D34773A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resumen presenta de manera aceptable los elementos objetivo, metodología, resultados y conclusiones.</w:t>
            </w:r>
          </w:p>
        </w:tc>
        <w:tc>
          <w:tcPr>
            <w:tcW w:w="2694" w:type="dxa"/>
          </w:tcPr>
          <w:p w14:paraId="00CEB428" w14:textId="5F19DD16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El título describe</w:t>
            </w:r>
            <w:r w:rsidR="008B1F35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bien el proyecto de investigación/ intervención /implementación ejecutada.</w:t>
            </w:r>
          </w:p>
          <w:p w14:paraId="14E20BF8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3EF1EDBB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 xml:space="preserve">El resumen presenta adecuadamente los elementos objetivo, metodología, resultados y conclusiones. </w:t>
            </w:r>
          </w:p>
        </w:tc>
        <w:tc>
          <w:tcPr>
            <w:tcW w:w="992" w:type="dxa"/>
          </w:tcPr>
          <w:p w14:paraId="6239EC98" w14:textId="531D83E9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63367AA7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1E67087E" w14:textId="77777777" w:rsidTr="00664FE7">
        <w:tc>
          <w:tcPr>
            <w:tcW w:w="1838" w:type="dxa"/>
            <w:vAlign w:val="center"/>
          </w:tcPr>
          <w:p w14:paraId="01BC0F22" w14:textId="77777777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</w:p>
          <w:p w14:paraId="269D29B3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3E0E1377" w14:textId="17611053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0D84FD" w14:textId="1E805342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.50</w:t>
            </w:r>
          </w:p>
        </w:tc>
        <w:tc>
          <w:tcPr>
            <w:tcW w:w="2410" w:type="dxa"/>
          </w:tcPr>
          <w:p w14:paraId="4AB39FB2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introducción no presenta la problemática estudiada, ni las motivaciones de los autores. Presenta otros diferentes a los generalmente utilizados.</w:t>
            </w:r>
          </w:p>
        </w:tc>
        <w:tc>
          <w:tcPr>
            <w:tcW w:w="2268" w:type="dxa"/>
          </w:tcPr>
          <w:p w14:paraId="68025BEF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introducción presenta escasamente la problemática estudiada, motivaciones de los autores, el contexto y otros elementos utilizados.</w:t>
            </w:r>
          </w:p>
        </w:tc>
        <w:tc>
          <w:tcPr>
            <w:tcW w:w="2551" w:type="dxa"/>
          </w:tcPr>
          <w:p w14:paraId="3D8DCBB9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introducción presenta de manera aceptable la problemática estudiada, motivaciones de los autores, el contexto y otros elementos utilizados.</w:t>
            </w:r>
          </w:p>
        </w:tc>
        <w:tc>
          <w:tcPr>
            <w:tcW w:w="2694" w:type="dxa"/>
          </w:tcPr>
          <w:p w14:paraId="03CD4144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 xml:space="preserve">La introducción presenta la problemática estudiada, motivaciones de los autores, el contexto y otros elementos generalmente utilizados. </w:t>
            </w:r>
          </w:p>
        </w:tc>
        <w:tc>
          <w:tcPr>
            <w:tcW w:w="992" w:type="dxa"/>
          </w:tcPr>
          <w:p w14:paraId="744D84FF" w14:textId="2E5A5139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5CF42CC9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7C4288CE" w14:textId="77777777" w:rsidTr="00664FE7">
        <w:tc>
          <w:tcPr>
            <w:tcW w:w="1838" w:type="dxa"/>
            <w:vAlign w:val="center"/>
          </w:tcPr>
          <w:p w14:paraId="4948D72A" w14:textId="77777777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</w:p>
          <w:p w14:paraId="0A733503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71BD8BB5" w14:textId="5BA5081D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A598F7" w14:textId="69803CEA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.50</w:t>
            </w:r>
          </w:p>
        </w:tc>
        <w:tc>
          <w:tcPr>
            <w:tcW w:w="2410" w:type="dxa"/>
          </w:tcPr>
          <w:p w14:paraId="5EE9F918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metodología no es apropiada para el tipo de manuscrito. No se describen correctamente la muestra o participantes y los instrumentos utilizados no son pertinentes.</w:t>
            </w:r>
          </w:p>
        </w:tc>
        <w:tc>
          <w:tcPr>
            <w:tcW w:w="2268" w:type="dxa"/>
          </w:tcPr>
          <w:p w14:paraId="510604DB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metodología es presentada de forma apropiada para el tipo de manuscrito. No se describen correctamente la muestra o participantes y los instrumentos utilizados.</w:t>
            </w:r>
          </w:p>
        </w:tc>
        <w:tc>
          <w:tcPr>
            <w:tcW w:w="2551" w:type="dxa"/>
          </w:tcPr>
          <w:p w14:paraId="6EF5180D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metodología es apropiada para el tipo de manuscrito. Se observan debilidades al describir la muestra o participantes y los instrumentos utilizados.</w:t>
            </w:r>
          </w:p>
        </w:tc>
        <w:tc>
          <w:tcPr>
            <w:tcW w:w="2694" w:type="dxa"/>
          </w:tcPr>
          <w:p w14:paraId="4BA8AA66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 xml:space="preserve">La metodología es clara y apropiada para el tipo de manuscrito. Se describen correctamente la muestra o participantes y los instrumentos utilizados. </w:t>
            </w:r>
          </w:p>
        </w:tc>
        <w:tc>
          <w:tcPr>
            <w:tcW w:w="992" w:type="dxa"/>
          </w:tcPr>
          <w:p w14:paraId="209DF8AD" w14:textId="59EABE70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6759D4B8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2B2B0FAC" w14:textId="77777777" w:rsidTr="00664FE7">
        <w:tc>
          <w:tcPr>
            <w:tcW w:w="1838" w:type="dxa"/>
            <w:vAlign w:val="center"/>
          </w:tcPr>
          <w:p w14:paraId="2F961DB0" w14:textId="77777777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Desarrollo (body)</w:t>
            </w:r>
          </w:p>
          <w:p w14:paraId="2CFDA615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1F87519B" w14:textId="00C563E6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5526A12" w14:textId="618E0EFF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2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</w:p>
        </w:tc>
        <w:tc>
          <w:tcPr>
            <w:tcW w:w="2410" w:type="dxa"/>
          </w:tcPr>
          <w:p w14:paraId="65BC084F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revisión literaria no es actualizada ni pertinente.</w:t>
            </w:r>
          </w:p>
          <w:p w14:paraId="79979B62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No ha sido redactada adecuadamente y presenta fallas en las citas bibliográficas.</w:t>
            </w:r>
          </w:p>
          <w:p w14:paraId="4830F2E4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Aplica errores de Norma APA 7 Edición.</w:t>
            </w:r>
          </w:p>
        </w:tc>
        <w:tc>
          <w:tcPr>
            <w:tcW w:w="2268" w:type="dxa"/>
          </w:tcPr>
          <w:p w14:paraId="18E2EB13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La revisión literaria es actualizada, pertinente, 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pero no ha sido redactada adecuadamente y presenta fallas en las citas bibliográficas.</w:t>
            </w:r>
          </w:p>
          <w:p w14:paraId="5460EE00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Aplica errores de Norma APA 7 Edición.</w:t>
            </w:r>
          </w:p>
        </w:tc>
        <w:tc>
          <w:tcPr>
            <w:tcW w:w="2551" w:type="dxa"/>
          </w:tcPr>
          <w:p w14:paraId="25975563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La revisión literaria es actualizada, pertinente, pero no 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ha sido redactada adecuadamente. Las citas son realizadas correctamente.</w:t>
            </w:r>
          </w:p>
          <w:p w14:paraId="39B37335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Aplica correctamente las normas APA 7 Edición.</w:t>
            </w:r>
          </w:p>
        </w:tc>
        <w:tc>
          <w:tcPr>
            <w:tcW w:w="2694" w:type="dxa"/>
          </w:tcPr>
          <w:p w14:paraId="34579398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La revisión literaria es actualizada, pertinente y redactada 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adecuadamente. Las citas son realizadas correctamente.  </w:t>
            </w:r>
          </w:p>
          <w:p w14:paraId="1EC5F1CE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Aplica correctamente las normas APA 7 Edición.</w:t>
            </w:r>
          </w:p>
        </w:tc>
        <w:tc>
          <w:tcPr>
            <w:tcW w:w="992" w:type="dxa"/>
          </w:tcPr>
          <w:p w14:paraId="2ADA3F88" w14:textId="1D98BA83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11C41A21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760DFD8D" w14:textId="77777777" w:rsidTr="00664FE7">
        <w:tc>
          <w:tcPr>
            <w:tcW w:w="1838" w:type="dxa"/>
            <w:vAlign w:val="center"/>
          </w:tcPr>
          <w:p w14:paraId="2E050F5B" w14:textId="737B3FCC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Discusión y c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onclusiones o reflexiones finales.</w:t>
            </w:r>
          </w:p>
          <w:p w14:paraId="055F020C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3DB93625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132ACFAE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C6E13D6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FBD979" w14:textId="1B33278B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.00</w:t>
            </w:r>
          </w:p>
        </w:tc>
        <w:tc>
          <w:tcPr>
            <w:tcW w:w="2410" w:type="dxa"/>
          </w:tcPr>
          <w:p w14:paraId="39D2E3FA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argumentación no se elabora de manera clara y no se hace contraste de los hallazgos con las teorías. No se añade información respeto a los hallazgos.</w:t>
            </w:r>
          </w:p>
          <w:p w14:paraId="6A80D2AC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B1EFD0E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conclusión o reflexiones finales no contrastan a los objetivos propuestos. No es contundente y no hace uso eficiente del texto.</w:t>
            </w:r>
          </w:p>
        </w:tc>
        <w:tc>
          <w:tcPr>
            <w:tcW w:w="2268" w:type="dxa"/>
          </w:tcPr>
          <w:p w14:paraId="1EDEE37F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argumentación se elabora de manera poco clara, pero si elabora contrastes de los hallazgos con las teorías. Se añade poca información respeto a los hallazgos.</w:t>
            </w:r>
          </w:p>
          <w:p w14:paraId="67CA37B5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conclusión o reflexiones finales hacen poco contraste a los objetivos propuestos. Es poco contundente.</w:t>
            </w:r>
          </w:p>
        </w:tc>
        <w:tc>
          <w:tcPr>
            <w:tcW w:w="2551" w:type="dxa"/>
          </w:tcPr>
          <w:p w14:paraId="53C7F9E9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argumentación se elabora de manera clara, pero presenta escaso contrastes de los hallazgos con las teorías. Se añade poca información respeto a los hallazgos.</w:t>
            </w:r>
          </w:p>
          <w:p w14:paraId="39CB53B6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48572E74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conclusión o reflexiones finales contrastan escasamente a los objetivos propuestos. Es contundente.</w:t>
            </w:r>
          </w:p>
        </w:tc>
        <w:tc>
          <w:tcPr>
            <w:tcW w:w="2694" w:type="dxa"/>
          </w:tcPr>
          <w:p w14:paraId="539E00F7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argumentación se elabora de manera clara y con contrastes de los hallazgos con las teorías. Se añade información respeto a los hallazgos.</w:t>
            </w:r>
          </w:p>
          <w:p w14:paraId="6F97E1FD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0C59415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La conclusión o reflexiones finales contrastan a los objetivos propuestos. Es contundente y hace uso eficiente del texto.</w:t>
            </w:r>
          </w:p>
        </w:tc>
        <w:tc>
          <w:tcPr>
            <w:tcW w:w="992" w:type="dxa"/>
          </w:tcPr>
          <w:p w14:paraId="26CEB622" w14:textId="0737F5AE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632DFB49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4527CB11" w14:textId="77777777" w:rsidTr="00664FE7">
        <w:tc>
          <w:tcPr>
            <w:tcW w:w="1838" w:type="dxa"/>
            <w:vAlign w:val="center"/>
          </w:tcPr>
          <w:p w14:paraId="7A4A1060" w14:textId="77777777" w:rsidR="00F538CE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Cohesión, coherencia y estilo</w:t>
            </w:r>
          </w:p>
          <w:p w14:paraId="0663357B" w14:textId="77777777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Avances</w:t>
            </w:r>
          </w:p>
          <w:p w14:paraId="11C508DB" w14:textId="090E07B3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F16C22" w14:textId="03986958" w:rsidR="00F538CE" w:rsidRPr="000547F1" w:rsidRDefault="00F538CE" w:rsidP="00664FE7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410" w:type="dxa"/>
          </w:tcPr>
          <w:p w14:paraId="1ECE457F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No apropiados para el tipo de manuscrito</w:t>
            </w:r>
          </w:p>
        </w:tc>
        <w:tc>
          <w:tcPr>
            <w:tcW w:w="2268" w:type="dxa"/>
          </w:tcPr>
          <w:p w14:paraId="6A4CD740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Débil para el tipo de manuscrito</w:t>
            </w:r>
          </w:p>
        </w:tc>
        <w:tc>
          <w:tcPr>
            <w:tcW w:w="2551" w:type="dxa"/>
          </w:tcPr>
          <w:p w14:paraId="20EAA258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Aceptable para el tipo de manuscrito</w:t>
            </w:r>
          </w:p>
        </w:tc>
        <w:tc>
          <w:tcPr>
            <w:tcW w:w="2694" w:type="dxa"/>
          </w:tcPr>
          <w:p w14:paraId="6462D99E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iCs/>
                <w:sz w:val="18"/>
                <w:szCs w:val="18"/>
              </w:rPr>
              <w:t>Muy apropiados para el tipo de manuscrito</w:t>
            </w:r>
          </w:p>
        </w:tc>
        <w:tc>
          <w:tcPr>
            <w:tcW w:w="992" w:type="dxa"/>
          </w:tcPr>
          <w:p w14:paraId="3F435F76" w14:textId="1213D789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16B1FC46" w14:textId="77777777" w:rsidR="00F538CE" w:rsidRPr="000547F1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538CE" w:rsidRPr="000547F1" w14:paraId="77ED47CE" w14:textId="77777777" w:rsidTr="00D4516C">
        <w:tc>
          <w:tcPr>
            <w:tcW w:w="1838" w:type="dxa"/>
            <w:vAlign w:val="center"/>
          </w:tcPr>
          <w:p w14:paraId="22A62983" w14:textId="77777777" w:rsidR="00F538CE" w:rsidRPr="000547F1" w:rsidRDefault="00F538CE" w:rsidP="00D4516C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0547F1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1134" w:type="dxa"/>
            <w:vAlign w:val="center"/>
          </w:tcPr>
          <w:p w14:paraId="5B93545D" w14:textId="01FFF318" w:rsidR="00F538CE" w:rsidRPr="000547F1" w:rsidRDefault="00F538CE" w:rsidP="00D4516C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10,00</w:t>
            </w:r>
          </w:p>
        </w:tc>
        <w:tc>
          <w:tcPr>
            <w:tcW w:w="2410" w:type="dxa"/>
          </w:tcPr>
          <w:p w14:paraId="3E186274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4885E0D8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551" w:type="dxa"/>
          </w:tcPr>
          <w:p w14:paraId="530F9D1A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190AD819" w14:textId="77777777" w:rsidR="00F538CE" w:rsidRPr="000547F1" w:rsidRDefault="00F538CE" w:rsidP="00664FE7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010EEE7" w14:textId="2356850F" w:rsidR="00F538CE" w:rsidRPr="00CF4177" w:rsidRDefault="00F538CE" w:rsidP="00664FE7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464" w:type="dxa"/>
          </w:tcPr>
          <w:p w14:paraId="15F4C109" w14:textId="77777777" w:rsidR="00F538CE" w:rsidRDefault="00F538CE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2ADF8F8" w14:textId="77777777" w:rsidR="00D4516C" w:rsidRDefault="00D4516C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4A9FA1F" w14:textId="77777777" w:rsidR="00D4516C" w:rsidRPr="000547F1" w:rsidRDefault="00D4516C" w:rsidP="00664FE7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3A42A047" w14:textId="77777777" w:rsidR="00777C16" w:rsidRDefault="00777C16" w:rsidP="00777C16">
      <w:pPr>
        <w:spacing w:after="0"/>
        <w:jc w:val="center"/>
      </w:pPr>
    </w:p>
    <w:p w14:paraId="3E7FD7F4" w14:textId="77777777" w:rsidR="00777C16" w:rsidRDefault="00777C16" w:rsidP="00777C16">
      <w:pPr>
        <w:spacing w:after="0"/>
        <w:jc w:val="center"/>
      </w:pPr>
    </w:p>
    <w:p w14:paraId="1710C4A7" w14:textId="77777777" w:rsidR="00D4516C" w:rsidRDefault="00D4516C" w:rsidP="00777C16">
      <w:pPr>
        <w:spacing w:after="0"/>
        <w:jc w:val="center"/>
      </w:pPr>
    </w:p>
    <w:p w14:paraId="07C980ED" w14:textId="77777777" w:rsidR="00E31EB8" w:rsidRDefault="00E31EB8" w:rsidP="00777C16">
      <w:pPr>
        <w:spacing w:after="0"/>
        <w:jc w:val="center"/>
      </w:pPr>
    </w:p>
    <w:p w14:paraId="0E1BCAB9" w14:textId="5A215FA0" w:rsidR="00777C16" w:rsidRPr="00777C16" w:rsidRDefault="00777C16" w:rsidP="00777C16">
      <w:pPr>
        <w:spacing w:after="0"/>
        <w:jc w:val="center"/>
      </w:pPr>
      <w:r>
        <w:t>--------------------------------</w:t>
      </w:r>
      <w:r w:rsidR="0018679A">
        <w:t>-----------</w:t>
      </w:r>
      <w:r>
        <w:t>-----------</w:t>
      </w:r>
    </w:p>
    <w:p w14:paraId="3AA4EC17" w14:textId="626FB4F5" w:rsidR="0018679A" w:rsidRDefault="0018679A" w:rsidP="00777C16">
      <w:pPr>
        <w:spacing w:after="0"/>
        <w:jc w:val="center"/>
        <w:rPr>
          <w:b/>
          <w:bCs/>
        </w:rPr>
      </w:pPr>
      <w:r>
        <w:rPr>
          <w:b/>
          <w:bCs/>
        </w:rPr>
        <w:t>FIRMA</w:t>
      </w:r>
    </w:p>
    <w:p w14:paraId="68F9BA13" w14:textId="37DD22FE" w:rsidR="00777C16" w:rsidRPr="0087799A" w:rsidRDefault="00777C16" w:rsidP="0087799A">
      <w:pPr>
        <w:spacing w:after="0"/>
        <w:jc w:val="center"/>
        <w:rPr>
          <w:b/>
          <w:bCs/>
        </w:rPr>
      </w:pPr>
    </w:p>
    <w:sectPr w:rsidR="00777C16" w:rsidRPr="0087799A" w:rsidSect="00F538CE">
      <w:head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AFEC9" w14:textId="77777777" w:rsidR="00025F54" w:rsidRDefault="00025F54" w:rsidP="00F538CE">
      <w:pPr>
        <w:spacing w:after="0" w:line="240" w:lineRule="auto"/>
      </w:pPr>
      <w:r>
        <w:separator/>
      </w:r>
    </w:p>
  </w:endnote>
  <w:endnote w:type="continuationSeparator" w:id="0">
    <w:p w14:paraId="351DC1AF" w14:textId="77777777" w:rsidR="00025F54" w:rsidRDefault="00025F54" w:rsidP="00F5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838E8" w14:textId="77777777" w:rsidR="00025F54" w:rsidRDefault="00025F54" w:rsidP="00F538CE">
      <w:pPr>
        <w:spacing w:after="0" w:line="240" w:lineRule="auto"/>
      </w:pPr>
      <w:r>
        <w:separator/>
      </w:r>
    </w:p>
  </w:footnote>
  <w:footnote w:type="continuationSeparator" w:id="0">
    <w:p w14:paraId="2C1C74AE" w14:textId="77777777" w:rsidR="00025F54" w:rsidRDefault="00025F54" w:rsidP="00F53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598D4" w14:textId="253BF508" w:rsidR="00F538CE" w:rsidRDefault="00664FE7">
    <w:pPr>
      <w:pStyle w:val="Encabezado"/>
      <w:rPr>
        <w:rFonts w:ascii="Calibri" w:eastAsia="Calibri" w:hAnsi="Calibri" w:cs="Times New Roman"/>
        <w:noProof/>
        <w:lang w:val="es-EC" w:eastAsia="es-EC"/>
      </w:rPr>
    </w:pPr>
    <w:r>
      <w:rPr>
        <w:noProof/>
      </w:rPr>
      <w:drawing>
        <wp:anchor distT="0" distB="0" distL="114300" distR="114300" simplePos="0" relativeHeight="251659264" behindDoc="1" locked="0" layoutInCell="0" allowOverlap="1" wp14:anchorId="3A7218F7" wp14:editId="6AB2A656">
          <wp:simplePos x="0" y="0"/>
          <wp:positionH relativeFrom="margin">
            <wp:posOffset>242570</wp:posOffset>
          </wp:positionH>
          <wp:positionV relativeFrom="margin">
            <wp:posOffset>-901956</wp:posOffset>
          </wp:positionV>
          <wp:extent cx="2022180" cy="817124"/>
          <wp:effectExtent l="0" t="0" r="0" b="0"/>
          <wp:wrapNone/>
          <wp:docPr id="2" name="WordPictureWatermark995989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4" t="2183" r="66683" b="90063"/>
                  <a:stretch/>
                </pic:blipFill>
                <pic:spPr bwMode="auto">
                  <a:xfrm>
                    <a:off x="0" y="0"/>
                    <a:ext cx="2022180" cy="8171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0" allowOverlap="1" wp14:anchorId="678F13E9" wp14:editId="46D8270E">
          <wp:simplePos x="0" y="0"/>
          <wp:positionH relativeFrom="margin">
            <wp:posOffset>5987388</wp:posOffset>
          </wp:positionH>
          <wp:positionV relativeFrom="margin">
            <wp:posOffset>-952189</wp:posOffset>
          </wp:positionV>
          <wp:extent cx="3256867" cy="757555"/>
          <wp:effectExtent l="0" t="0" r="0" b="4445"/>
          <wp:wrapNone/>
          <wp:docPr id="808210644" name="Picture 808210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094" t="1729" r="3822" b="89587"/>
                  <a:stretch/>
                </pic:blipFill>
                <pic:spPr bwMode="auto">
                  <a:xfrm>
                    <a:off x="0" y="0"/>
                    <a:ext cx="3263626" cy="7591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703B8E" w14:textId="75C938C9" w:rsidR="00F538CE" w:rsidRPr="00F538CE" w:rsidRDefault="00F538CE" w:rsidP="00AF6061">
    <w:pPr>
      <w:pStyle w:val="Encabezado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CE"/>
    <w:rsid w:val="00025F54"/>
    <w:rsid w:val="001059A8"/>
    <w:rsid w:val="00183B44"/>
    <w:rsid w:val="0018679A"/>
    <w:rsid w:val="001E5A09"/>
    <w:rsid w:val="005344FB"/>
    <w:rsid w:val="00537C94"/>
    <w:rsid w:val="00664FE7"/>
    <w:rsid w:val="006E09D4"/>
    <w:rsid w:val="00700517"/>
    <w:rsid w:val="007039C8"/>
    <w:rsid w:val="00777C16"/>
    <w:rsid w:val="00785E6B"/>
    <w:rsid w:val="00876E3B"/>
    <w:rsid w:val="0087799A"/>
    <w:rsid w:val="008B1F35"/>
    <w:rsid w:val="009744F4"/>
    <w:rsid w:val="00AF6061"/>
    <w:rsid w:val="00C40B20"/>
    <w:rsid w:val="00C71FDA"/>
    <w:rsid w:val="00D4516C"/>
    <w:rsid w:val="00DB5F2D"/>
    <w:rsid w:val="00E10EC7"/>
    <w:rsid w:val="00E31EB8"/>
    <w:rsid w:val="00F26426"/>
    <w:rsid w:val="00F538CE"/>
    <w:rsid w:val="00F63DF7"/>
    <w:rsid w:val="00FB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A7007"/>
  <w15:chartTrackingRefBased/>
  <w15:docId w15:val="{954F95E9-C2A7-46C8-95C0-278EF93C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53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3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38CE"/>
  </w:style>
  <w:style w:type="paragraph" w:styleId="Piedepgina">
    <w:name w:val="footer"/>
    <w:basedOn w:val="Normal"/>
    <w:link w:val="PiedepginaCar"/>
    <w:uiPriority w:val="99"/>
    <w:unhideWhenUsed/>
    <w:rsid w:val="00F53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8CE"/>
  </w:style>
  <w:style w:type="paragraph" w:styleId="Sinespaciado">
    <w:name w:val="No Spacing"/>
    <w:uiPriority w:val="1"/>
    <w:qFormat/>
    <w:rsid w:val="00AF6061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EA9A79-8C8F-C740-8C5B-8B4420A3E0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69CC9F-DCEC-4F6F-8FF1-09338D860D8C}"/>
</file>

<file path=customXml/itemProps3.xml><?xml version="1.0" encoding="utf-8"?>
<ds:datastoreItem xmlns:ds="http://schemas.openxmlformats.org/officeDocument/2006/customXml" ds:itemID="{32D8A1DD-EA43-4DCB-B154-C127B543E5B6}"/>
</file>

<file path=customXml/itemProps4.xml><?xml version="1.0" encoding="utf-8"?>
<ds:datastoreItem xmlns:ds="http://schemas.openxmlformats.org/officeDocument/2006/customXml" ds:itemID="{B4E315B4-633E-48AC-9BD4-CD35CB5496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726</Words>
  <Characters>3993</Characters>
  <Application>Microsoft Office Word</Application>
  <DocSecurity>4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VILLAFUERTE HOLGUIN JHONNY SAULO ALBERTO</dc:creator>
  <cp:keywords/>
  <dc:description/>
  <cp:lastModifiedBy>VILLAFUERTE HOLGUIN JHONNY SAULO ALBERTO</cp:lastModifiedBy>
  <cp:revision>2</cp:revision>
  <dcterms:created xsi:type="dcterms:W3CDTF">2024-01-12T01:59:00Z</dcterms:created>
  <dcterms:modified xsi:type="dcterms:W3CDTF">2024-01-12T01:59:00Z</dcterms:modified>
</cp:coreProperties>
</file>