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6B" w:rsidRDefault="00AD076B" w:rsidP="00AD076B">
      <w:bookmarkStart w:id="0" w:name="_GoBack"/>
      <w:bookmarkEnd w:id="0"/>
      <w:r>
        <w:t>В Хабаровском крае овощеводам выделят землю в краткосрочную аренду</w:t>
      </w:r>
    </w:p>
    <w:p w:rsidR="00AD076B" w:rsidRDefault="00AD076B" w:rsidP="00AD076B">
      <w:r>
        <w:t>Власти Хабаровского края найдут возможность сдать земли в краткосрочную аренду под выращивание овощей сельхозпредприятиям и фермерским хозяйствам, сообщил официальный Telegram-канал главы региона Михаила Дегтярева.</w:t>
      </w:r>
    </w:p>
    <w:p w:rsidR="00AD076B" w:rsidRDefault="00AD076B" w:rsidP="00AD076B">
      <w:r>
        <w:t xml:space="preserve">"Поручаю </w:t>
      </w:r>
      <w:proofErr w:type="spellStart"/>
      <w:r>
        <w:t>минимуществу</w:t>
      </w:r>
      <w:proofErr w:type="spellEnd"/>
      <w:r>
        <w:t xml:space="preserve">, </w:t>
      </w:r>
      <w:proofErr w:type="spellStart"/>
      <w:r>
        <w:t>минсельхозу</w:t>
      </w:r>
      <w:proofErr w:type="spellEnd"/>
      <w:r>
        <w:t xml:space="preserve"> и районам края подготовить необходимый правовой механизм для выделения земли под овощи и картофель сельхозпредприятиям и фермерским хозяйствам в краткосрочную аренду​​​. Кроме того, мы готовы выделять участки для огородничества дачникам, которые постоянно страдают от паводков. Всем, кто желает, и не только на левом берегу Амура", - написал губернатор.</w:t>
      </w:r>
    </w:p>
    <w:p w:rsidR="00AD076B" w:rsidRDefault="00AD076B" w:rsidP="00AD076B">
      <w:r>
        <w:t xml:space="preserve">По словам Дегтярева, к посевной кампании край готов, запас семян достаточный, дефицита минеральных удобрений нет - цены на них </w:t>
      </w:r>
      <w:proofErr w:type="spellStart"/>
      <w:r>
        <w:t>минсельхоз</w:t>
      </w:r>
      <w:proofErr w:type="spellEnd"/>
      <w:r>
        <w:t xml:space="preserve"> РФ зафиксировал. Собственное производство семян в крае будут развивать в рамках </w:t>
      </w:r>
      <w:proofErr w:type="spellStart"/>
      <w:r>
        <w:t>импортозамещения</w:t>
      </w:r>
      <w:proofErr w:type="spellEnd"/>
      <w:r>
        <w:t>. Это касается в том числе районированных сортов картофеля, томатов и огурцов.</w:t>
      </w:r>
    </w:p>
    <w:p w:rsidR="00AD076B" w:rsidRDefault="00AD076B" w:rsidP="00AD076B">
      <w:r>
        <w:t xml:space="preserve">Михаил Дегтярев напомнил, что программа льготного кредитования </w:t>
      </w:r>
      <w:proofErr w:type="spellStart"/>
      <w:r>
        <w:t>сельхозтоваропроизводителей</w:t>
      </w:r>
      <w:proofErr w:type="spellEnd"/>
      <w:r>
        <w:t xml:space="preserve"> расширена. Из федерального бюджета на это выделено 30 миллиардов рублей.</w:t>
      </w:r>
    </w:p>
    <w:p w:rsidR="00C80207" w:rsidRDefault="00AD076B" w:rsidP="00AD076B">
      <w:r>
        <w:t>В Дагестане создадут центр для развития регионального семеноводства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6B"/>
    <w:rsid w:val="00291026"/>
    <w:rsid w:val="00870F9D"/>
    <w:rsid w:val="00AD076B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5DCE7-8018-44AD-AE1D-164AB867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1060</Characters>
  <Application>Microsoft Office Word</Application>
  <DocSecurity>0</DocSecurity>
  <Lines>17</Lines>
  <Paragraphs>6</Paragraphs>
  <ScaleCrop>false</ScaleCrop>
  <Company>HP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2022-04-13T13:13:00Z</dcterms:created>
  <dcterms:modified xsi:type="dcterms:W3CDTF">2022-04-14T11:19:00Z</dcterms:modified>
</cp:coreProperties>
</file>