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The Roi du Soleil have in their possession one of the four ancient relics of the </w:t>
      </w:r>
      <w:r w:rsidDel="00000000" w:rsidR="00000000" w:rsidRPr="00000000">
        <w:rPr>
          <w:b w:val="1"/>
          <w:bCs w:val="1"/>
          <w:rtl w:val="0"/>
        </w:rPr>
        <w:t xml:space="preserve">Weeping War.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This was a mighty battle where the creatures of the abyss attacked the mortal realms. Heroes of old drove the monsters back, but it took all 4 alignments to do so. Good, Evil, Law, and Chaos. They each worked together and crafted a key of sorts. They were powerful gems, each radiating pure alignment. They were given to the greatest warrior of land, a being of true neutral alignment. Her name has been lost, and now is only remembered as the </w:t>
      </w:r>
      <w:r w:rsidDel="00000000" w:rsidR="00000000" w:rsidRPr="00000000">
        <w:rPr>
          <w:b w:val="1"/>
          <w:bCs w:val="1"/>
          <w:rtl w:val="0"/>
        </w:rPr>
        <w:t xml:space="preserve">Void Queen</w:t>
      </w:r>
      <w:r w:rsidDel="00000000" w:rsidR="00000000" w:rsidRPr="00000000">
        <w:rPr>
          <w:rtl w:val="0"/>
        </w:rPr>
        <w:t xml:space="preserve">. With the power of the</w:t>
      </w:r>
      <w:r w:rsidDel="00000000" w:rsidR="00000000" w:rsidRPr="00000000">
        <w:rPr>
          <w:b w:val="1"/>
          <w:bCs w:val="1"/>
          <w:rtl w:val="0"/>
        </w:rPr>
        <w:t xml:space="preserve"> void crown</w:t>
      </w:r>
      <w:r w:rsidDel="00000000" w:rsidR="00000000" w:rsidRPr="00000000">
        <w:rPr>
          <w:rtl w:val="0"/>
        </w:rPr>
        <w:t xml:space="preserve">, she was able to harness all four alignments, and seal the rift to the Abyss. She could not destroy it, but set it to wander the aether so that it would be difficult to open again. She also hid the four alignment stones into powerful relics so that each would be protected.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The golden dawn has been tracking the movement of this gate, and through </w:t>
      </w:r>
      <w:r w:rsidDel="00000000" w:rsidR="00000000" w:rsidRPr="00000000">
        <w:rPr>
          <w:b w:val="1"/>
          <w:bCs w:val="1"/>
          <w:rtl w:val="0"/>
        </w:rPr>
        <w:t xml:space="preserve">the mysteries of</w:t>
      </w:r>
      <w:r w:rsidDel="00000000" w:rsidR="00000000" w:rsidRPr="00000000">
        <w:rPr>
          <w:rtl w:val="0"/>
        </w:rPr>
        <w:t xml:space="preserve"> </w:t>
      </w:r>
      <w:r w:rsidDel="00000000" w:rsidR="00000000" w:rsidRPr="00000000">
        <w:rPr>
          <w:b w:val="1"/>
          <w:bCs w:val="1"/>
          <w:rtl w:val="0"/>
        </w:rPr>
        <w:t xml:space="preserve">Solomon</w:t>
      </w:r>
      <w:r w:rsidDel="00000000" w:rsidR="00000000" w:rsidRPr="00000000">
        <w:rPr>
          <w:rtl w:val="0"/>
        </w:rPr>
        <w:t xml:space="preserve">, the great Siberex has been amassing its strength behind the locked rift. This rift has been wandering, but reading the stars has predicted that it will pass close over Roanoke very soon. Agents have been planting seeds in the local inhabitant’s minds, and causing them to want to ascend to the aether. This is all an elaborate ruse by Solomon. He has been drawing the other relics to the island for many years, and now he has almost gotten the good aligned relic to the island as well. A certain member of the Roi du Soleil is in possession of this good aligned artifact, and once it is on the island, it should be a simple matter to collect them all and open the gate. Then the Croatoan will burst forth in all its glory and consume Hiram for ever and ever.</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u w:val="single"/>
        </w:rPr>
      </w:pPr>
      <w:r w:rsidDel="00000000" w:rsidR="00000000" w:rsidRPr="00000000">
        <w:rPr>
          <w:u w:val="single"/>
          <w:rtl w:val="0"/>
        </w:rPr>
        <w:t xml:space="preserve">The Relics: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b w:val="1"/>
          <w:bCs w:val="1"/>
          <w:rtl w:val="0"/>
        </w:rPr>
        <w:t xml:space="preserve">Neutral</w:t>
      </w:r>
      <w:r w:rsidDel="00000000" w:rsidR="00000000" w:rsidRPr="00000000">
        <w:rPr>
          <w:rtl w:val="0"/>
        </w:rPr>
        <w:t xml:space="preserve"> - The Void Crown. This crown has sockets to fit 4 ioun stones. Only a creature of true neutral alignment can come within 20ft of this object. All others who try, are repelled by an invisible force. It radiates an anti magic field in a 20ft radius. While wearing the crown all your ability scores are 20. Your touch turns magic items into mundane items. You are immune to almost all damage types, but gain vulnerability to non-magical slashing, piercing, and bludgeoning attacks. You are immune to magical and elemental attacks. You have advantage on all saves against mind affecting abilities. Finally, you have no class while you wear the crown. Your appearance becomes greyed and muted.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b w:val="1"/>
          <w:bCs w:val="1"/>
          <w:rtl w:val="0"/>
        </w:rPr>
        <w:t xml:space="preserve">Evil</w:t>
      </w:r>
      <w:r w:rsidDel="00000000" w:rsidR="00000000" w:rsidRPr="00000000">
        <w:rPr>
          <w:rtl w:val="0"/>
        </w:rPr>
        <w:t xml:space="preserve"> - This faintly glowing wooden staff is made from a celestial sapling. It radiates a weak Lawful Good aura, and a spellcaster can attune to it. It has 10 charges, and regains 1d6+4 charges each dawn. Once attuned, the following spells can be cast from it DC15: Daylight (1), cure wounds (2), Guardian of Faith (3), Greater Restoration (4), Flame Strike (6), True Resurrection (10). If the staff ever reaches zero charges roll a d20. On a 1, the staff loses its magic for a year and a day. This staff is cursed. True seeing can reveal its actual alignment of Neutral Evil. All the spells work as advertised except for True Resurrection. Instead of bringing back the target from the dead, it summons a random fiend into their body. The fiend may act the part of the deceased, but it has no memories of their life. After 24 hours, its skin begins to slough off as its true form is revealed. DM rolls on the following table: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1: Dretch</w:t>
      </w:r>
    </w:p>
    <w:p w:rsidR="00000000" w:rsidDel="00000000" w:rsidP="00000000" w:rsidRDefault="00000000" w:rsidRPr="00000000" w14:paraId="0000000E">
      <w:pPr>
        <w:pageBreakBefore w:val="0"/>
        <w:rPr/>
      </w:pPr>
      <w:r w:rsidDel="00000000" w:rsidR="00000000" w:rsidRPr="00000000">
        <w:rPr>
          <w:rtl w:val="0"/>
        </w:rPr>
        <w:t xml:space="preserve">2-5: Night Hag</w:t>
      </w:r>
    </w:p>
    <w:p w:rsidR="00000000" w:rsidDel="00000000" w:rsidP="00000000" w:rsidRDefault="00000000" w:rsidRPr="00000000" w14:paraId="0000000F">
      <w:pPr>
        <w:pageBreakBefore w:val="0"/>
        <w:rPr/>
      </w:pPr>
      <w:r w:rsidDel="00000000" w:rsidR="00000000" w:rsidRPr="00000000">
        <w:rPr>
          <w:rtl w:val="0"/>
        </w:rPr>
        <w:t xml:space="preserve">6-10: Succubus</w:t>
      </w:r>
    </w:p>
    <w:p w:rsidR="00000000" w:rsidDel="00000000" w:rsidP="00000000" w:rsidRDefault="00000000" w:rsidRPr="00000000" w14:paraId="00000010">
      <w:pPr>
        <w:pageBreakBefore w:val="0"/>
        <w:rPr/>
      </w:pPr>
      <w:r w:rsidDel="00000000" w:rsidR="00000000" w:rsidRPr="00000000">
        <w:rPr>
          <w:rtl w:val="0"/>
        </w:rPr>
        <w:t xml:space="preserve">11-15: Glabrezu</w:t>
      </w:r>
    </w:p>
    <w:p w:rsidR="00000000" w:rsidDel="00000000" w:rsidP="00000000" w:rsidRDefault="00000000" w:rsidRPr="00000000" w14:paraId="00000011">
      <w:pPr>
        <w:pageBreakBefore w:val="0"/>
        <w:rPr/>
      </w:pPr>
      <w:r w:rsidDel="00000000" w:rsidR="00000000" w:rsidRPr="00000000">
        <w:rPr>
          <w:rtl w:val="0"/>
        </w:rPr>
        <w:t xml:space="preserve">15-19: Ice Devil</w:t>
      </w:r>
    </w:p>
    <w:p w:rsidR="00000000" w:rsidDel="00000000" w:rsidP="00000000" w:rsidRDefault="00000000" w:rsidRPr="00000000" w14:paraId="00000012">
      <w:pPr>
        <w:pageBreakBefore w:val="0"/>
        <w:rPr/>
      </w:pPr>
      <w:r w:rsidDel="00000000" w:rsidR="00000000" w:rsidRPr="00000000">
        <w:rPr>
          <w:rtl w:val="0"/>
        </w:rPr>
        <w:t xml:space="preserve">20: Pit Fiend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It can be destroyed by submerging it in holy water (at least 100 doses). This causes the wood to dissolve away revealing an ioun stone glowing with dark energy. It radiates a strong Neutral Evil alignment. </w:t>
      </w:r>
      <w:r w:rsidDel="00000000" w:rsidR="00000000" w:rsidRPr="00000000">
        <w:rPr>
          <w:b w:val="1"/>
          <w:bCs w:val="1"/>
          <w:rtl w:val="0"/>
        </w:rPr>
        <w:t xml:space="preserve">Anyone of a non evil-alignment that comes within 20ft of the stone takes 10d6 necrotic damage per round (Wis save 17 for half damage).</w:t>
      </w:r>
      <w:r w:rsidDel="00000000" w:rsidR="00000000" w:rsidRPr="00000000">
        <w:rPr>
          <w:rtl w:val="0"/>
        </w:rPr>
        <w:t xml:space="preserve"> An evil aligned creature can pick up the stone with no ill effects. An evil creature can attune to the ioun stone to gain the following benefit: All spells dealing necrotic damage are maximized. This Ioun stone can be placed into the Void Crown.</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b w:val="1"/>
          <w:bCs w:val="1"/>
          <w:rtl w:val="0"/>
        </w:rPr>
        <w:t xml:space="preserve">Good</w:t>
      </w:r>
      <w:r w:rsidDel="00000000" w:rsidR="00000000" w:rsidRPr="00000000">
        <w:rPr>
          <w:rtl w:val="0"/>
        </w:rPr>
        <w:t xml:space="preserve"> - This +3 shortsword casts bright light in a 30ft radius and deals radiant damage. There is an ioun stone in the hilt. Can be destroyed by casting animate dead while the sword is still embedded in the corpse of a humanoid child. This causes the sword to melt, revealing a glowing round ioun stone. Any non-good aligned creature within 20ft takes 10d6 radiant damage each round (DC17 con save for half damage). A good creature can interact with the stone with no ill effects. A good creature can attune, gaining the following benefits: Can cast daylight at will. Can cast spiritual weapon once per day.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b w:val="1"/>
          <w:bCs w:val="1"/>
          <w:rtl w:val="0"/>
        </w:rPr>
        <w:t xml:space="preserve">Chaos</w:t>
      </w:r>
      <w:r w:rsidDel="00000000" w:rsidR="00000000" w:rsidRPr="00000000">
        <w:rPr>
          <w:rtl w:val="0"/>
        </w:rPr>
        <w:t xml:space="preserve"> - This artifact is a special bag of devouring. If you place objects into the bag, it will devour the item, and burp the words “thank you” in Sylvan. If you reach your hand deep into the bag, roll a d20. On a 20 you pull out a random rare or uncommon magic item, on anything else, take 3d6 damage and make a Con save DC 11. On a failure, your hand gets bitten off and eaten. Can be destroyed by chiming a bell within 5ft of the object at least once per minute for 1 hour. This causes the bag to exhume 1d100 severed hands and a pear shaped ioun stone, then become a mundane bag. A non-chaotic creature that comes within 20ft of the stone, must make a DC17 wis save or be polymorphed into a random creature or object that the DM decides. This lasts for 24 hours. If a creature makes its save and touches the stone, one random effect from the deck of many things happens to that creature. And then the creature is pushed 20ft away. A creature with a chaotic alignment can interact with the stone with no ill effect. Attuning to the stone makes it whisper nonsense into your mind telepathically. And you gain the following benefits: You gain the ability to cast chaos bolt at will, Charisma is your spellcasting modifier. You permanently forget your languages, and instead learn one language of the DM choosing. Finally, whenever you make a successful attack roll, you instantly teleport 5ft in a random direction. This Ioun stone can be placed into the Void Crown.</w:t>
      </w:r>
    </w:p>
    <w:p w:rsidR="00000000" w:rsidDel="00000000" w:rsidP="00000000" w:rsidRDefault="00000000" w:rsidRPr="00000000" w14:paraId="00000019">
      <w:pPr>
        <w:pageBreakBefore w:val="0"/>
        <w:rPr/>
      </w:pPr>
      <w:r w:rsidDel="00000000" w:rsidR="00000000" w:rsidRPr="00000000">
        <w:rPr>
          <w:rtl w:val="0"/>
        </w:rPr>
        <w:t xml:space="preserve">(website, where you must ring a bell and it keeps track of your progress)</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b w:val="1"/>
          <w:bCs w:val="1"/>
          <w:rtl w:val="0"/>
        </w:rPr>
        <w:t xml:space="preserve">Law</w:t>
      </w:r>
      <w:r w:rsidDel="00000000" w:rsidR="00000000" w:rsidRPr="00000000">
        <w:rPr>
          <w:rtl w:val="0"/>
        </w:rPr>
        <w:t xml:space="preserve"> - Attuning to these goggles grants true sight, and also lets you detect thoughts of anyone within 30ft of you, but only their thoughts regarding you. You also gain advantage on sense motive checks, +2 to wisdom, and a -2 penalty to charisma. Can be destroyed if you tell nothing but lies for 24 hours. Then the lenses fall out and form a clear cubic ioun stone. Any non-lawful creature that comes within 20ft of the stone must make a DC17 cha save or be compelled to immediately find the nearest authority figure and confess any wrongdoing that comes to mind as if under zone of truth. Touching the stone teleports them 20ft away an imprisons them in a force cage for 24 hours. A lawful creature can interact with the stone with no penalty. Attuning to the stone allows you to cast banishing smite once every long rest. This Ioun stone can be placed into the Void Crown.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