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9333129"/>
        <w:docPartObj>
          <w:docPartGallery w:val="Cover Pages"/>
          <w:docPartUnique/>
        </w:docPartObj>
      </w:sdtPr>
      <w:sdtContent>
        <w:p w:rsidR="008A21D9" w:rsidRDefault="008A21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4284C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21D9" w:rsidRPr="008A21D9" w:rsidRDefault="008A21D9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</w:pPr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>Raditya Surya Pratama</w:t>
                                </w:r>
                              </w:p>
                              <w:p w:rsidR="008A21D9" w:rsidRPr="008A21D9" w:rsidRDefault="008A21D9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</w:pPr>
                                <w:r w:rsidRPr="008A21D9">
                                  <w:rPr>
                                    <w:b/>
                                    <w:color w:val="323E4F" w:themeColor="text2" w:themeShade="BF"/>
                                    <w:sz w:val="24"/>
                                    <w:szCs w:val="18"/>
                                  </w:rPr>
                                  <w:t>Radu Alexandru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A21D9" w:rsidRPr="008A21D9" w:rsidRDefault="008A21D9">
                          <w:pPr>
                            <w:pStyle w:val="NoSpacing"/>
                            <w:jc w:val="right"/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</w:pPr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>Raditya Surya Pratama</w:t>
                          </w:r>
                        </w:p>
                        <w:p w:rsidR="008A21D9" w:rsidRPr="008A21D9" w:rsidRDefault="008A21D9">
                          <w:pPr>
                            <w:pStyle w:val="NoSpacing"/>
                            <w:jc w:val="right"/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</w:pPr>
                          <w:r w:rsidRPr="008A21D9">
                            <w:rPr>
                              <w:b/>
                              <w:color w:val="323E4F" w:themeColor="text2" w:themeShade="BF"/>
                              <w:sz w:val="24"/>
                              <w:szCs w:val="18"/>
                            </w:rPr>
                            <w:t>Radu Alexandru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21D9" w:rsidRDefault="008A21D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A21D9" w:rsidRDefault="008A21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A21D9" w:rsidRDefault="008A21D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A21D9" w:rsidRDefault="008A21D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21D9" w:rsidRDefault="008A21D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Disk Scheduling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A21D9" w:rsidRDefault="008A21D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Strategy 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A21D9" w:rsidRDefault="008A21D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Disk Scheduling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A21D9" w:rsidRDefault="008A21D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Strategy Pattern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A21D9" w:rsidRDefault="008A21D9">
          <w:r>
            <w:br w:type="page"/>
          </w:r>
        </w:p>
      </w:sdtContent>
    </w:sdt>
    <w:p w:rsidR="000254A4" w:rsidRDefault="008A21D9" w:rsidP="008A21D9">
      <w:pPr>
        <w:pStyle w:val="Heading1"/>
      </w:pPr>
      <w:r>
        <w:lastRenderedPageBreak/>
        <w:t>STRATEGY PATTERN</w:t>
      </w:r>
    </w:p>
    <w:p w:rsidR="008A21D9" w:rsidRDefault="008A21D9" w:rsidP="008A21D9">
      <w:pPr>
        <w:pStyle w:val="Heading1"/>
      </w:pPr>
      <w:r>
        <w:t>UML DIAGRAM</w:t>
      </w:r>
    </w:p>
    <w:p w:rsidR="008A21D9" w:rsidRDefault="008A21D9" w:rsidP="008A21D9">
      <w:pPr>
        <w:pStyle w:val="Heading1"/>
      </w:pPr>
      <w:r>
        <w:t>REUSABILITY</w:t>
      </w:r>
    </w:p>
    <w:p w:rsidR="008A21D9" w:rsidRDefault="008A21D9" w:rsidP="008A21D9">
      <w:pPr>
        <w:pStyle w:val="Heading1"/>
      </w:pPr>
      <w:r>
        <w:t>EXTENSIBILITY</w:t>
      </w:r>
    </w:p>
    <w:p w:rsidR="008A21D9" w:rsidRDefault="008A21D9" w:rsidP="008A21D9">
      <w:pPr>
        <w:pStyle w:val="Heading1"/>
      </w:pPr>
      <w:r>
        <w:t>MAINTAINABILITY</w:t>
      </w:r>
    </w:p>
    <w:p w:rsidR="008A21D9" w:rsidRDefault="008A21D9" w:rsidP="008A21D9">
      <w:pPr>
        <w:pStyle w:val="Heading1"/>
      </w:pPr>
      <w:r>
        <w:t>PATTERN DOWNSIDE</w:t>
      </w:r>
    </w:p>
    <w:p w:rsidR="008A21D9" w:rsidRPr="008A21D9" w:rsidRDefault="008A21D9" w:rsidP="008A21D9">
      <w:pPr>
        <w:pStyle w:val="Heading1"/>
      </w:pPr>
      <w:r>
        <w:t>UNIT TEST</w:t>
      </w:r>
      <w:bookmarkStart w:id="0" w:name="_GoBack"/>
      <w:bookmarkEnd w:id="0"/>
    </w:p>
    <w:sectPr w:rsidR="008A21D9" w:rsidRPr="008A21D9" w:rsidSect="008A21D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A0"/>
    <w:rsid w:val="000254A4"/>
    <w:rsid w:val="008A21D9"/>
    <w:rsid w:val="008B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E8A41-E560-402C-A0BD-8F908F23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21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21D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A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Disk Scheduling</dc:title>
  <dc:subject>Strategy Pattern</dc:subject>
  <dc:creator>Raditya Surya Pratama</dc:creator>
  <cp:keywords/>
  <dc:description/>
  <cp:lastModifiedBy>radit</cp:lastModifiedBy>
  <cp:revision>2</cp:revision>
  <dcterms:created xsi:type="dcterms:W3CDTF">2016-09-06T09:33:00Z</dcterms:created>
  <dcterms:modified xsi:type="dcterms:W3CDTF">2016-09-06T09:37:00Z</dcterms:modified>
</cp:coreProperties>
</file>