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5"/>
        <w:gridCol w:w="7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975" w:type="dxa"/>
            <w:vAlign w:val="top"/>
          </w:tcPr>
          <w:p>
            <w:pPr>
              <w:spacing w:after="0" w:line="240" w:lineRule="auto"/>
            </w:pPr>
            <w:r>
              <w:t>&lt;</w:t>
            </w:r>
            <w:r>
              <w:rPr>
                <w:lang w:val="en-US"/>
              </w:rPr>
              <w:t>NEXG-1922</w:t>
            </w:r>
            <w:r>
              <w:t>&gt;</w:t>
            </w:r>
          </w:p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7375" w:type="dxa"/>
            <w:vAlign w:val="top"/>
          </w:tcPr>
          <w:p>
            <w:pPr>
              <w:spacing w:after="0" w:line="240" w:lineRule="auto"/>
            </w:pPr>
            <w:r>
              <w:t>&lt;</w:t>
            </w:r>
            <w:r>
              <w:rPr>
                <w:rFonts w:hint="default"/>
              </w:rPr>
              <w:t>Spam Logic for Form Submissions</w:t>
            </w:r>
            <w:r>
              <w:rPr>
                <w:rFonts w:hint="default"/>
                <w:lang w:val="en-US"/>
              </w:rPr>
              <w:t>.</w:t>
            </w:r>
            <w: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vAlign w:val="top"/>
          </w:tcPr>
          <w:p>
            <w:pPr>
              <w:spacing w:after="0" w:line="240" w:lineRule="auto"/>
            </w:pPr>
            <w:r>
              <w:t>Resource</w:t>
            </w:r>
          </w:p>
        </w:tc>
        <w:tc>
          <w:tcPr>
            <w:tcW w:w="7375" w:type="dxa"/>
            <w:vAlign w:val="top"/>
          </w:tcPr>
          <w:p>
            <w:pPr>
              <w:spacing w:after="0" w:line="240" w:lineRule="auto"/>
            </w:pPr>
            <w:r>
              <w:rPr>
                <w:rFonts w:hint="default"/>
              </w:rPr>
              <w:t>Vadalisetty Surendra Babu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vAlign w:val="top"/>
          </w:tcPr>
          <w:p>
            <w:pPr>
              <w:spacing w:after="0" w:line="240" w:lineRule="auto"/>
            </w:pPr>
            <w:r>
              <w:t>Revision Version</w:t>
            </w:r>
          </w:p>
        </w:tc>
        <w:tc>
          <w:tcPr>
            <w:tcW w:w="7375" w:type="dxa"/>
            <w:vAlign w:val="top"/>
          </w:tcPr>
          <w:p>
            <w:pPr>
              <w:spacing w:after="0" w:line="240" w:lineRule="auto"/>
            </w:pPr>
            <w:r>
              <w:t>&lt;V.1&gt;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vAlign w:val="top"/>
          </w:tcPr>
          <w:p>
            <w:pPr>
              <w:spacing w:after="0" w:line="240" w:lineRule="auto"/>
            </w:pPr>
            <w:r>
              <w:t>Last Revised Date</w:t>
            </w:r>
          </w:p>
        </w:tc>
        <w:tc>
          <w:tcPr>
            <w:tcW w:w="7375" w:type="dxa"/>
            <w:vAlign w:val="top"/>
          </w:tcPr>
          <w:p>
            <w:pPr>
              <w:spacing w:after="0" w:line="240" w:lineRule="auto"/>
            </w:pPr>
            <w:r>
              <w:rPr>
                <w:rFonts w:hint="default"/>
              </w:rPr>
              <w:t>16-03-2016.</w:t>
            </w:r>
          </w:p>
        </w:tc>
      </w:tr>
    </w:tbl>
    <w:p/>
    <w:p>
      <w:pPr>
        <w:pStyle w:val="8"/>
        <w:rPr>
          <w:rStyle w:val="14"/>
        </w:rPr>
      </w:pPr>
      <w:r>
        <w:rPr>
          <w:rStyle w:val="14"/>
        </w:rPr>
        <w:t>Impact analysis</w:t>
      </w:r>
    </w:p>
    <w:tbl>
      <w:tblPr>
        <w:tblW w:w="9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</w:pPr>
            <w:r>
              <w:t>Module Name</w:t>
            </w: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</w:pPr>
            <w:r>
              <w:t>Impact Score – 1-10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Forms</w:t>
            </w: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675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</w:pPr>
          </w:p>
        </w:tc>
      </w:tr>
    </w:tbl>
    <w:p/>
    <w:p>
      <w:pPr>
        <w:pStyle w:val="8"/>
        <w:rPr>
          <w:rStyle w:val="14"/>
        </w:rPr>
      </w:pPr>
      <w:r>
        <w:rPr>
          <w:rStyle w:val="14"/>
        </w:rPr>
        <w:t>Database Design</w:t>
      </w:r>
    </w:p>
    <w:tbl>
      <w:tblPr>
        <w:tblW w:w="102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2"/>
        <w:gridCol w:w="1860"/>
        <w:gridCol w:w="833"/>
        <w:gridCol w:w="1807"/>
        <w:gridCol w:w="1800"/>
        <w:gridCol w:w="1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2252" w:type="dxa"/>
            <w:vAlign w:val="top"/>
          </w:tcPr>
          <w:p>
            <w:pPr>
              <w:spacing w:after="0" w:line="240" w:lineRule="auto"/>
              <w:jc w:val="center"/>
            </w:pPr>
            <w:r>
              <w:t>Object – SP/Table/View/Function etc</w:t>
            </w:r>
          </w:p>
        </w:tc>
        <w:tc>
          <w:tcPr>
            <w:tcW w:w="1860" w:type="dxa"/>
            <w:vAlign w:val="top"/>
          </w:tcPr>
          <w:p>
            <w:pPr>
              <w:spacing w:after="0" w:line="240" w:lineRule="auto"/>
              <w:jc w:val="center"/>
            </w:pPr>
            <w:r>
              <w:t xml:space="preserve">Impact </w:t>
            </w:r>
          </w:p>
        </w:tc>
        <w:tc>
          <w:tcPr>
            <w:tcW w:w="833" w:type="dxa"/>
            <w:vAlign w:val="top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807" w:type="dxa"/>
            <w:vAlign w:val="top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800" w:type="dxa"/>
            <w:vAlign w:val="top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2" w:type="dxa"/>
            <w:shd w:val="solid" w:color="FFFF00" w:fill="auto"/>
            <w:textDirection w:val="lrTb"/>
            <w:vAlign w:val="bottom"/>
          </w:tcPr>
          <w:p>
            <w:pPr>
              <w:shd w:val="solid" w:color="FFFF00" w:fill="auto"/>
              <w:autoSpaceDN w:val="0"/>
              <w:jc w:val="both"/>
              <w:textAlignment w:val="bottom"/>
            </w:pPr>
            <w:bookmarkStart w:id="0" w:name="_GoBack"/>
            <w:r>
              <w:rPr>
                <w:rFonts w:hint="default" w:ascii="Calibri" w:hAnsi="SimSun"/>
                <w:b/>
                <w:i w:val="0"/>
                <w:color w:val="000000"/>
                <w:sz w:val="22"/>
                <w:highlight w:val="none"/>
                <w:u w:val="none"/>
                <w:shd w:val="clear" w:color="auto" w:fill="FFFF00"/>
              </w:rPr>
              <w:t>SpamIPAddresses</w:t>
            </w:r>
            <w:bookmarkEnd w:id="0"/>
          </w:p>
        </w:tc>
        <w:tc>
          <w:tcPr>
            <w:tcW w:w="1860" w:type="dxa"/>
            <w:vAlign w:val="top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833" w:type="dxa"/>
            <w:vAlign w:val="top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807" w:type="dxa"/>
            <w:vAlign w:val="top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800" w:type="dxa"/>
            <w:vAlign w:val="top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2" w:type="dxa"/>
            <w:textDirection w:val="lrTb"/>
            <w:vAlign w:val="bottom"/>
          </w:tcPr>
          <w:p>
            <w:pPr>
              <w:autoSpaceDN w:val="0"/>
              <w:jc w:val="center"/>
              <w:textAlignment w:val="bottom"/>
            </w:pPr>
            <w:r>
              <w:rPr>
                <w:rFonts w:hint="default" w:ascii="Calibri" w:hAnsi="SimSun"/>
                <w:b w:val="0"/>
                <w:i w:val="0"/>
                <w:color w:val="FF0000"/>
                <w:sz w:val="22"/>
                <w:u w:val="none"/>
              </w:rPr>
              <w:t>SpamIPAddressID (Int)</w:t>
            </w:r>
          </w:p>
        </w:tc>
        <w:tc>
          <w:tcPr>
            <w:tcW w:w="1860" w:type="dxa"/>
            <w:textDirection w:val="lrTb"/>
            <w:vAlign w:val="bottom"/>
          </w:tcPr>
          <w:p>
            <w:pPr>
              <w:autoSpaceDN w:val="0"/>
              <w:jc w:val="center"/>
              <w:textAlignment w:val="bottom"/>
              <w:rPr>
                <w:lang w:val="en-US"/>
              </w:rPr>
            </w:pPr>
            <w:r>
              <w:rPr>
                <w:rFonts w:hint="default" w:ascii="Calibri" w:hAnsi="SimSun"/>
                <w:b w:val="0"/>
                <w:i w:val="0"/>
                <w:color w:val="FF0000"/>
                <w:sz w:val="22"/>
                <w:u w:val="none"/>
              </w:rPr>
              <w:t>IPAddress (Binary(4))</w:t>
            </w:r>
          </w:p>
        </w:tc>
        <w:tc>
          <w:tcPr>
            <w:tcW w:w="833" w:type="dxa"/>
            <w:textDirection w:val="lrTb"/>
            <w:vAlign w:val="bottom"/>
          </w:tcPr>
          <w:p>
            <w:pPr>
              <w:autoSpaceDN w:val="0"/>
              <w:jc w:val="center"/>
              <w:textAlignment w:val="bottom"/>
            </w:pPr>
            <w:r>
              <w:rPr>
                <w:rFonts w:hint="default" w:ascii="Calibri" w:hAnsi="SimSun"/>
                <w:b w:val="0"/>
                <w:i w:val="0"/>
                <w:color w:val="FF0000"/>
                <w:sz w:val="22"/>
                <w:u w:val="none"/>
              </w:rPr>
              <w:t>IsSpam (Bit)</w:t>
            </w:r>
          </w:p>
        </w:tc>
        <w:tc>
          <w:tcPr>
            <w:tcW w:w="1807" w:type="dxa"/>
            <w:textDirection w:val="lrTb"/>
            <w:vAlign w:val="bottom"/>
          </w:tcPr>
          <w:p>
            <w:pPr>
              <w:autoSpaceDN w:val="0"/>
              <w:jc w:val="center"/>
              <w:textAlignment w:val="bottom"/>
            </w:pPr>
            <w:r>
              <w:rPr>
                <w:rFonts w:hint="default" w:ascii="Calibri" w:hAnsi="SimSun"/>
                <w:b w:val="0"/>
                <w:i w:val="0"/>
                <w:color w:val="FF0000"/>
                <w:sz w:val="22"/>
                <w:u w:val="none"/>
              </w:rPr>
              <w:t>AccountID (INT)</w:t>
            </w:r>
          </w:p>
        </w:tc>
        <w:tc>
          <w:tcPr>
            <w:tcW w:w="1800" w:type="dxa"/>
            <w:textDirection w:val="lrTb"/>
            <w:vAlign w:val="bottom"/>
          </w:tcPr>
          <w:p>
            <w:pPr>
              <w:autoSpaceDN w:val="0"/>
              <w:jc w:val="center"/>
              <w:textAlignment w:val="bottom"/>
              <w:rPr>
                <w:rFonts w:hint="default" w:ascii="Calibri" w:hAnsi="SimSun"/>
                <w:b w:val="0"/>
                <w:i w:val="0"/>
                <w:color w:val="FF0000"/>
                <w:sz w:val="22"/>
                <w:u w:val="none"/>
              </w:rPr>
            </w:pPr>
          </w:p>
        </w:tc>
        <w:tc>
          <w:tcPr>
            <w:tcW w:w="1710" w:type="dxa"/>
            <w:textDirection w:val="lrTb"/>
            <w:vAlign w:val="bottom"/>
          </w:tcPr>
          <w:p>
            <w:pPr>
              <w:autoSpaceDN w:val="0"/>
              <w:jc w:val="center"/>
              <w:textAlignment w:val="bottom"/>
              <w:rPr>
                <w:rFonts w:hint="default" w:ascii="Calibri" w:hAnsi="SimSun"/>
                <w:b w:val="0"/>
                <w:i w:val="0"/>
                <w:color w:val="FF0000"/>
                <w:sz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2" w:type="dxa"/>
            <w:shd w:val="solid" w:color="FFFF00" w:fill="auto"/>
            <w:textDirection w:val="lrTb"/>
            <w:vAlign w:val="bottom"/>
          </w:tcPr>
          <w:p>
            <w:pPr>
              <w:shd w:val="solid" w:color="FFFF00" w:fill="auto"/>
              <w:autoSpaceDN w:val="0"/>
              <w:jc w:val="center"/>
              <w:textAlignment w:val="bottom"/>
            </w:pPr>
            <w:r>
              <w:rPr>
                <w:rFonts w:hint="default" w:ascii="Calibri" w:hAnsi="SimSun"/>
                <w:b/>
                <w:i w:val="0"/>
                <w:color w:val="000000"/>
                <w:sz w:val="22"/>
                <w:u w:val="none"/>
                <w:shd w:val="clear" w:color="auto" w:fill="FFFF00"/>
              </w:rPr>
              <w:t>SpamKeyWords</w:t>
            </w:r>
          </w:p>
        </w:tc>
        <w:tc>
          <w:tcPr>
            <w:tcW w:w="1860" w:type="dxa"/>
            <w:vAlign w:val="top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833" w:type="dxa"/>
            <w:vAlign w:val="top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807" w:type="dxa"/>
            <w:vAlign w:val="top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800" w:type="dxa"/>
            <w:vAlign w:val="top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2" w:type="dxa"/>
            <w:textDirection w:val="lrTb"/>
            <w:vAlign w:val="bottom"/>
          </w:tcPr>
          <w:p>
            <w:pPr>
              <w:autoSpaceDN w:val="0"/>
              <w:jc w:val="center"/>
              <w:textAlignment w:val="bottom"/>
            </w:pPr>
            <w:r>
              <w:rPr>
                <w:rFonts w:hint="default" w:ascii="Calibri" w:hAnsi="SimSun"/>
                <w:b w:val="0"/>
                <w:i w:val="0"/>
                <w:color w:val="FF0000"/>
                <w:sz w:val="22"/>
                <w:u w:val="none"/>
              </w:rPr>
              <w:t>SpamKeyWordID</w:t>
            </w:r>
            <w:r>
              <w:rPr>
                <w:rFonts w:hint="default" w:hAnsi="SimSun"/>
                <w:b w:val="0"/>
                <w:i w:val="0"/>
                <w:color w:val="FF0000"/>
                <w:sz w:val="22"/>
                <w:u w:val="none"/>
                <w:lang w:val="en-US"/>
              </w:rPr>
              <w:t>(int)</w:t>
            </w:r>
          </w:p>
        </w:tc>
        <w:tc>
          <w:tcPr>
            <w:tcW w:w="1860" w:type="dxa"/>
            <w:textDirection w:val="lrTb"/>
            <w:vAlign w:val="bottom"/>
          </w:tcPr>
          <w:p>
            <w:pPr>
              <w:autoSpaceDN w:val="0"/>
              <w:jc w:val="center"/>
              <w:textAlignment w:val="bottom"/>
            </w:pPr>
            <w:r>
              <w:rPr>
                <w:rFonts w:hint="default" w:ascii="Calibri" w:hAnsi="SimSun"/>
                <w:b w:val="0"/>
                <w:i w:val="0"/>
                <w:color w:val="FF0000"/>
                <w:sz w:val="22"/>
                <w:u w:val="none"/>
              </w:rPr>
              <w:t>Value</w:t>
            </w:r>
            <w:r>
              <w:rPr>
                <w:rFonts w:hint="default" w:hAnsi="SimSun"/>
                <w:b w:val="0"/>
                <w:i w:val="0"/>
                <w:color w:val="FF0000"/>
                <w:sz w:val="22"/>
                <w:u w:val="none"/>
                <w:lang w:val="en-US"/>
              </w:rPr>
              <w:t>(varchar(max))</w:t>
            </w:r>
          </w:p>
        </w:tc>
        <w:tc>
          <w:tcPr>
            <w:tcW w:w="833" w:type="dxa"/>
            <w:vAlign w:val="top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807" w:type="dxa"/>
            <w:vAlign w:val="top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800" w:type="dxa"/>
            <w:vAlign w:val="top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2" w:type="dxa"/>
            <w:shd w:val="solid" w:color="FFFF00" w:fill="auto"/>
            <w:textDirection w:val="lrTb"/>
            <w:vAlign w:val="bottom"/>
          </w:tcPr>
          <w:p>
            <w:pPr>
              <w:shd w:val="solid" w:color="FFFF00" w:fill="auto"/>
              <w:autoSpaceDN w:val="0"/>
              <w:jc w:val="center"/>
              <w:textAlignment w:val="bottom"/>
            </w:pPr>
            <w:r>
              <w:rPr>
                <w:rFonts w:hint="default" w:ascii="Calibri" w:hAnsi="SimSun"/>
                <w:b/>
                <w:i w:val="0"/>
                <w:color w:val="000000"/>
                <w:sz w:val="22"/>
                <w:u w:val="none"/>
                <w:shd w:val="clear" w:color="auto" w:fill="FFFF00"/>
              </w:rPr>
              <w:t>SpamValidators</w:t>
            </w:r>
          </w:p>
        </w:tc>
        <w:tc>
          <w:tcPr>
            <w:tcW w:w="1860" w:type="dxa"/>
            <w:vAlign w:val="top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833" w:type="dxa"/>
            <w:vAlign w:val="top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807" w:type="dxa"/>
            <w:vAlign w:val="top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800" w:type="dxa"/>
            <w:vAlign w:val="top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4" w:hRule="atLeast"/>
        </w:trPr>
        <w:tc>
          <w:tcPr>
            <w:tcW w:w="2252" w:type="dxa"/>
            <w:textDirection w:val="lrTb"/>
            <w:vAlign w:val="bottom"/>
          </w:tcPr>
          <w:p>
            <w:pPr>
              <w:autoSpaceDN w:val="0"/>
              <w:jc w:val="right"/>
              <w:textAlignment w:val="bottom"/>
            </w:pPr>
            <w:r>
              <w:rPr>
                <w:rFonts w:hint="default" w:ascii="Calibri" w:hAnsi="SimSun"/>
                <w:b w:val="0"/>
                <w:i w:val="0"/>
                <w:color w:val="FF0000"/>
                <w:sz w:val="22"/>
                <w:u w:val="none"/>
              </w:rPr>
              <w:t>SpamValidatorID (TinyInt)</w:t>
            </w:r>
          </w:p>
        </w:tc>
        <w:tc>
          <w:tcPr>
            <w:tcW w:w="1860" w:type="dxa"/>
            <w:textDirection w:val="lrTb"/>
            <w:vAlign w:val="bottom"/>
          </w:tcPr>
          <w:p>
            <w:pPr>
              <w:autoSpaceDN w:val="0"/>
              <w:jc w:val="right"/>
              <w:textAlignment w:val="bottom"/>
            </w:pPr>
            <w:r>
              <w:rPr>
                <w:rFonts w:hint="default" w:ascii="Calibri" w:hAnsi="SimSun"/>
                <w:b w:val="0"/>
                <w:i w:val="0"/>
                <w:color w:val="FF0000"/>
                <w:sz w:val="22"/>
                <w:u w:val="none"/>
              </w:rPr>
              <w:t>Validator (VARCHAR(30))</w:t>
            </w:r>
          </w:p>
        </w:tc>
        <w:tc>
          <w:tcPr>
            <w:tcW w:w="833" w:type="dxa"/>
            <w:textDirection w:val="lrTb"/>
            <w:vAlign w:val="bottom"/>
          </w:tcPr>
          <w:p>
            <w:pPr>
              <w:autoSpaceDN w:val="0"/>
              <w:jc w:val="center"/>
              <w:textAlignment w:val="bottom"/>
            </w:pPr>
            <w:r>
              <w:rPr>
                <w:rFonts w:hint="default" w:ascii="Calibri" w:hAnsi="SimSun"/>
                <w:b w:val="0"/>
                <w:i w:val="0"/>
                <w:color w:val="FF0000"/>
                <w:sz w:val="22"/>
                <w:u w:val="none"/>
              </w:rPr>
              <w:t>Value  (VARCHAR(MAX))</w:t>
            </w:r>
          </w:p>
        </w:tc>
        <w:tc>
          <w:tcPr>
            <w:tcW w:w="1807" w:type="dxa"/>
            <w:textDirection w:val="lrTb"/>
            <w:vAlign w:val="bottom"/>
          </w:tcPr>
          <w:p>
            <w:pPr>
              <w:autoSpaceDN w:val="0"/>
              <w:jc w:val="right"/>
              <w:textAlignment w:val="bottom"/>
            </w:pPr>
            <w:r>
              <w:rPr>
                <w:rFonts w:hint="default" w:ascii="Calibri" w:hAnsi="SimSun"/>
                <w:b w:val="0"/>
                <w:i w:val="0"/>
                <w:color w:val="FF0000"/>
                <w:sz w:val="22"/>
                <w:u w:val="none"/>
              </w:rPr>
              <w:t>AccountID (INT)</w:t>
            </w:r>
          </w:p>
        </w:tc>
        <w:tc>
          <w:tcPr>
            <w:tcW w:w="1800" w:type="dxa"/>
            <w:textDirection w:val="lrTb"/>
            <w:vAlign w:val="bottom"/>
          </w:tcPr>
          <w:p>
            <w:pPr>
              <w:autoSpaceDN w:val="0"/>
              <w:jc w:val="right"/>
              <w:textAlignment w:val="bottom"/>
            </w:pPr>
            <w:r>
              <w:rPr>
                <w:rFonts w:hint="default" w:ascii="Calibri" w:hAnsi="SimSun"/>
                <w:b w:val="0"/>
                <w:i w:val="0"/>
                <w:color w:val="FF0000"/>
                <w:sz w:val="22"/>
                <w:u w:val="none"/>
              </w:rPr>
              <w:t>RunValidation (Bit)</w:t>
            </w:r>
          </w:p>
        </w:tc>
        <w:tc>
          <w:tcPr>
            <w:tcW w:w="1710" w:type="dxa"/>
            <w:textDirection w:val="lrTb"/>
            <w:vAlign w:val="bottom"/>
          </w:tcPr>
          <w:p>
            <w:pPr>
              <w:autoSpaceDN w:val="0"/>
              <w:jc w:val="right"/>
              <w:textAlignment w:val="bottom"/>
            </w:pPr>
            <w:r>
              <w:rPr>
                <w:rFonts w:hint="default" w:ascii="Calibri" w:hAnsi="SimSun"/>
                <w:b w:val="0"/>
                <w:i w:val="0"/>
                <w:color w:val="FF0000"/>
                <w:sz w:val="22"/>
                <w:u w:val="none"/>
              </w:rPr>
              <w:t>Order (Int)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2" w:type="dxa"/>
            <w:vAlign w:val="top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0" w:type="dxa"/>
            <w:textDirection w:val="lrTb"/>
            <w:vAlign w:val="bottom"/>
          </w:tcPr>
          <w:p>
            <w:pPr>
              <w:autoSpaceDN w:val="0"/>
              <w:jc w:val="center"/>
              <w:textAlignment w:val="bottom"/>
            </w:pPr>
            <w:r>
              <w:rPr>
                <w:rFonts w:hint="default" w:ascii="Calibri" w:hAnsi="SimSun"/>
                <w:b w:val="0"/>
                <w:i w:val="0"/>
                <w:color w:val="000000"/>
                <w:sz w:val="22"/>
                <w:u w:val="none"/>
              </w:rPr>
              <w:t>InternalSpamIPCheck</w:t>
            </w:r>
          </w:p>
        </w:tc>
        <w:tc>
          <w:tcPr>
            <w:tcW w:w="833" w:type="dxa"/>
            <w:textDirection w:val="lrTb"/>
            <w:vAlign w:val="bottom"/>
          </w:tcPr>
          <w:p>
            <w:pPr>
              <w:autoSpaceDN w:val="0"/>
              <w:jc w:val="right"/>
              <w:textAlignment w:val="bottom"/>
            </w:pPr>
            <w:r>
              <w:rPr>
                <w:rFonts w:hint="default" w:ascii="Calibri" w:hAnsi="SimSun"/>
                <w:b w:val="0"/>
                <w:i w:val="0"/>
                <w:color w:val="000000"/>
                <w:sz w:val="22"/>
                <w:u w:val="none"/>
              </w:rPr>
              <w:t>NULL</w:t>
            </w:r>
          </w:p>
        </w:tc>
        <w:tc>
          <w:tcPr>
            <w:tcW w:w="1807" w:type="dxa"/>
            <w:textDirection w:val="lrTb"/>
            <w:vAlign w:val="bottom"/>
          </w:tcPr>
          <w:p>
            <w:pPr>
              <w:autoSpaceDN w:val="0"/>
              <w:jc w:val="center"/>
              <w:textAlignment w:val="bottom"/>
            </w:pPr>
            <w:r>
              <w:rPr>
                <w:rFonts w:hint="default" w:ascii="Calibri" w:hAnsi="SimSun"/>
                <w:b w:val="0"/>
                <w:i w:val="0"/>
                <w:color w:val="000000"/>
                <w:sz w:val="22"/>
                <w:u w:val="none"/>
              </w:rPr>
              <w:t>NULL</w:t>
            </w:r>
          </w:p>
        </w:tc>
        <w:tc>
          <w:tcPr>
            <w:tcW w:w="1800" w:type="dxa"/>
            <w:vAlign w:val="top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2" w:type="dxa"/>
            <w:vAlign w:val="top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60" w:type="dxa"/>
            <w:textDirection w:val="lrTb"/>
            <w:vAlign w:val="bottom"/>
          </w:tcPr>
          <w:p>
            <w:pPr>
              <w:autoSpaceDN w:val="0"/>
              <w:jc w:val="center"/>
              <w:textAlignment w:val="bottom"/>
            </w:pPr>
            <w:r>
              <w:rPr>
                <w:rFonts w:hint="default" w:ascii="Calibri" w:hAnsi="SimSun"/>
                <w:b w:val="0"/>
                <w:i w:val="0"/>
                <w:color w:val="000000"/>
                <w:sz w:val="22"/>
                <w:u w:val="none"/>
              </w:rPr>
              <w:t>SpamIPAPICheck</w:t>
            </w:r>
          </w:p>
        </w:tc>
        <w:tc>
          <w:tcPr>
            <w:tcW w:w="833" w:type="dxa"/>
            <w:textDirection w:val="lrTb"/>
            <w:vAlign w:val="bottom"/>
          </w:tcPr>
          <w:p>
            <w:pPr>
              <w:autoSpaceDN w:val="0"/>
              <w:jc w:val="center"/>
              <w:textAlignment w:val="bottom"/>
            </w:pPr>
            <w:r>
              <w:rPr>
                <w:rFonts w:hint="default" w:ascii="Calibri" w:hAnsi="SimSun"/>
                <w:b w:val="0"/>
                <w:i w:val="0"/>
                <w:color w:val="000000"/>
                <w:sz w:val="22"/>
                <w:u w:val="none"/>
              </w:rPr>
              <w:t>NULL</w:t>
            </w:r>
          </w:p>
        </w:tc>
        <w:tc>
          <w:tcPr>
            <w:tcW w:w="1807" w:type="dxa"/>
            <w:textDirection w:val="lrTb"/>
            <w:vAlign w:val="bottom"/>
          </w:tcPr>
          <w:p>
            <w:pPr>
              <w:autoSpaceDN w:val="0"/>
              <w:jc w:val="center"/>
              <w:textAlignment w:val="bottom"/>
            </w:pPr>
            <w:r>
              <w:rPr>
                <w:rFonts w:hint="default" w:ascii="Calibri" w:hAnsi="SimSun"/>
                <w:b w:val="0"/>
                <w:i w:val="0"/>
                <w:color w:val="000000"/>
                <w:sz w:val="22"/>
                <w:u w:val="none"/>
              </w:rPr>
              <w:t>NULL</w:t>
            </w:r>
          </w:p>
        </w:tc>
        <w:tc>
          <w:tcPr>
            <w:tcW w:w="1800" w:type="dxa"/>
            <w:vAlign w:val="top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2" w:type="dxa"/>
            <w:vAlign w:val="top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60" w:type="dxa"/>
            <w:textDirection w:val="lrTb"/>
            <w:vAlign w:val="bottom"/>
          </w:tcPr>
          <w:p>
            <w:pPr>
              <w:autoSpaceDN w:val="0"/>
              <w:jc w:val="left"/>
              <w:textAlignment w:val="bottom"/>
            </w:pPr>
            <w:r>
              <w:rPr>
                <w:rFonts w:hint="default" w:ascii="Calibri" w:hAnsi="SimSun"/>
                <w:b w:val="0"/>
                <w:i w:val="0"/>
                <w:color w:val="000000"/>
                <w:sz w:val="22"/>
                <w:u w:val="none"/>
              </w:rPr>
              <w:t>SubmissionIPLimit</w:t>
            </w:r>
          </w:p>
        </w:tc>
        <w:tc>
          <w:tcPr>
            <w:tcW w:w="833" w:type="dxa"/>
            <w:vAlign w:val="top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2|60</w:t>
            </w:r>
          </w:p>
        </w:tc>
        <w:tc>
          <w:tcPr>
            <w:tcW w:w="1807" w:type="dxa"/>
            <w:textDirection w:val="lrTb"/>
            <w:vAlign w:val="bottom"/>
          </w:tcPr>
          <w:p>
            <w:pPr>
              <w:autoSpaceDN w:val="0"/>
              <w:jc w:val="left"/>
              <w:textAlignment w:val="bottom"/>
            </w:pPr>
            <w:r>
              <w:rPr>
                <w:rFonts w:hint="default" w:ascii="Calibri" w:hAnsi="SimSun"/>
                <w:b w:val="0"/>
                <w:i w:val="0"/>
                <w:color w:val="000000"/>
                <w:sz w:val="22"/>
                <w:u w:val="none"/>
              </w:rPr>
              <w:t>NULL</w:t>
            </w:r>
          </w:p>
        </w:tc>
        <w:tc>
          <w:tcPr>
            <w:tcW w:w="1800" w:type="dxa"/>
            <w:vAlign w:val="top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2" w:type="dxa"/>
            <w:vAlign w:val="top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60" w:type="dxa"/>
            <w:textDirection w:val="lrTb"/>
            <w:vAlign w:val="bottom"/>
          </w:tcPr>
          <w:p>
            <w:pPr>
              <w:autoSpaceDN w:val="0"/>
              <w:jc w:val="left"/>
              <w:textAlignment w:val="bottom"/>
            </w:pPr>
            <w:r>
              <w:rPr>
                <w:rFonts w:hint="default" w:ascii="Calibri" w:hAnsi="SimSun"/>
                <w:b w:val="0"/>
                <w:i w:val="0"/>
                <w:color w:val="000000"/>
                <w:sz w:val="22"/>
                <w:u w:val="none"/>
              </w:rPr>
              <w:t>EmailValidation</w:t>
            </w:r>
          </w:p>
        </w:tc>
        <w:tc>
          <w:tcPr>
            <w:tcW w:w="833" w:type="dxa"/>
            <w:textDirection w:val="lrTb"/>
            <w:vAlign w:val="bottom"/>
          </w:tcPr>
          <w:p>
            <w:pPr>
              <w:autoSpaceDN w:val="0"/>
              <w:jc w:val="left"/>
              <w:textAlignment w:val="bottom"/>
            </w:pPr>
            <w:r>
              <w:rPr>
                <w:rFonts w:hint="default" w:ascii="Calibri" w:hAnsi="SimSun"/>
                <w:b w:val="0"/>
                <w:i w:val="0"/>
                <w:color w:val="000000"/>
                <w:sz w:val="22"/>
                <w:u w:val="none"/>
              </w:rPr>
              <w:t>{firstname}.{lastname}</w:t>
            </w:r>
            <w:r>
              <w:rPr>
                <w:rFonts w:hint="default" w:hAnsi="SimSun"/>
                <w:b w:val="0"/>
                <w:i w:val="0"/>
                <w:color w:val="000000"/>
                <w:sz w:val="22"/>
                <w:u w:val="none"/>
                <w:lang w:val="en-US"/>
              </w:rPr>
              <w:t xml:space="preserve"> | </w:t>
            </w:r>
            <w:r>
              <w:rPr>
                <w:rFonts w:hint="default" w:ascii="Calibri" w:hAnsi="SimSun"/>
                <w:b w:val="0"/>
                <w:i w:val="0"/>
                <w:color w:val="000000"/>
                <w:sz w:val="22"/>
                <w:u w:val="none"/>
              </w:rPr>
              <w:t>{firstname}</w:t>
            </w:r>
            <w:r>
              <w:rPr>
                <w:rFonts w:hint="default" w:hAnsi="SimSun"/>
                <w:b w:val="0"/>
                <w:i w:val="0"/>
                <w:color w:val="000000"/>
                <w:sz w:val="22"/>
                <w:u w:val="none"/>
                <w:lang w:val="en-US"/>
              </w:rPr>
              <w:t>_</w:t>
            </w:r>
            <w:r>
              <w:rPr>
                <w:rFonts w:hint="default" w:ascii="Calibri" w:hAnsi="SimSun"/>
                <w:b w:val="0"/>
                <w:i w:val="0"/>
                <w:color w:val="000000"/>
                <w:sz w:val="22"/>
                <w:u w:val="none"/>
              </w:rPr>
              <w:t>{lastname}</w:t>
            </w:r>
            <w:r>
              <w:rPr>
                <w:rFonts w:hint="default" w:hAnsi="SimSun"/>
                <w:b w:val="0"/>
                <w:i w:val="0"/>
                <w:color w:val="000000"/>
                <w:sz w:val="22"/>
                <w:u w:val="none"/>
                <w:lang w:val="en-US"/>
              </w:rPr>
              <w:t xml:space="preserve"> </w:t>
            </w:r>
          </w:p>
        </w:tc>
        <w:tc>
          <w:tcPr>
            <w:tcW w:w="1807" w:type="dxa"/>
            <w:textDirection w:val="lrTb"/>
            <w:vAlign w:val="bottom"/>
          </w:tcPr>
          <w:p>
            <w:pPr>
              <w:autoSpaceDN w:val="0"/>
              <w:jc w:val="left"/>
              <w:textAlignment w:val="bottom"/>
            </w:pPr>
            <w:r>
              <w:rPr>
                <w:rFonts w:hint="default" w:ascii="Calibri" w:hAnsi="SimSun"/>
                <w:b w:val="0"/>
                <w:i w:val="0"/>
                <w:color w:val="000000"/>
                <w:sz w:val="22"/>
                <w:u w:val="none"/>
              </w:rPr>
              <w:t>NULL</w:t>
            </w:r>
          </w:p>
        </w:tc>
        <w:tc>
          <w:tcPr>
            <w:tcW w:w="1800" w:type="dxa"/>
            <w:vAlign w:val="top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2" w:type="dxa"/>
            <w:vAlign w:val="top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0" w:type="dxa"/>
            <w:textDirection w:val="lrTb"/>
            <w:vAlign w:val="bottom"/>
          </w:tcPr>
          <w:p>
            <w:pPr>
              <w:autoSpaceDN w:val="0"/>
              <w:jc w:val="left"/>
              <w:textAlignment w:val="bottom"/>
            </w:pPr>
            <w:r>
              <w:rPr>
                <w:rFonts w:hint="default" w:ascii="Calibri" w:hAnsi="SimSun"/>
                <w:b w:val="0"/>
                <w:i w:val="0"/>
                <w:color w:val="000000"/>
                <w:sz w:val="22"/>
                <w:u w:val="none"/>
              </w:rPr>
              <w:t>SpamKeyWordCheck</w:t>
            </w:r>
          </w:p>
        </w:tc>
        <w:tc>
          <w:tcPr>
            <w:tcW w:w="833" w:type="dxa"/>
            <w:textDirection w:val="lrTb"/>
            <w:vAlign w:val="bottom"/>
          </w:tcPr>
          <w:p>
            <w:pPr>
              <w:autoSpaceDN w:val="0"/>
              <w:jc w:val="left"/>
              <w:textAlignment w:val="bottom"/>
            </w:pPr>
            <w:r>
              <w:rPr>
                <w:rFonts w:hint="default" w:ascii="Calibri" w:hAnsi="SimSun"/>
                <w:b w:val="0"/>
                <w:i w:val="0"/>
                <w:color w:val="000000"/>
                <w:sz w:val="22"/>
                <w:u w:val="none"/>
              </w:rPr>
              <w:t>NULL</w:t>
            </w:r>
          </w:p>
        </w:tc>
        <w:tc>
          <w:tcPr>
            <w:tcW w:w="1807" w:type="dxa"/>
            <w:textDirection w:val="lrTb"/>
            <w:vAlign w:val="bottom"/>
          </w:tcPr>
          <w:p>
            <w:pPr>
              <w:autoSpaceDN w:val="0"/>
              <w:jc w:val="center"/>
              <w:textAlignment w:val="bottom"/>
            </w:pPr>
            <w:r>
              <w:rPr>
                <w:rFonts w:hint="default" w:ascii="Calibri" w:hAnsi="SimSun"/>
                <w:b w:val="0"/>
                <w:i w:val="0"/>
                <w:color w:val="000000"/>
                <w:sz w:val="22"/>
                <w:u w:val="none"/>
              </w:rPr>
              <w:t>NULL</w:t>
            </w:r>
          </w:p>
        </w:tc>
        <w:tc>
          <w:tcPr>
            <w:tcW w:w="1800" w:type="dxa"/>
            <w:vAlign w:val="top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2" w:type="dxa"/>
            <w:vAlign w:val="top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60" w:type="dxa"/>
            <w:textDirection w:val="lrTb"/>
            <w:vAlign w:val="bottom"/>
          </w:tcPr>
          <w:p>
            <w:pPr>
              <w:autoSpaceDN w:val="0"/>
              <w:jc w:val="left"/>
              <w:textAlignment w:val="bottom"/>
              <w:rPr>
                <w:lang w:val="en-US"/>
              </w:rPr>
            </w:pPr>
            <w:r>
              <w:rPr>
                <w:rFonts w:hint="default" w:ascii="Calibri" w:hAnsi="SimSun"/>
                <w:b w:val="0"/>
                <w:i w:val="0"/>
                <w:color w:val="000000"/>
                <w:sz w:val="22"/>
                <w:u w:val="none"/>
              </w:rPr>
              <w:t>RepeatedValueCheck</w:t>
            </w:r>
          </w:p>
        </w:tc>
        <w:tc>
          <w:tcPr>
            <w:tcW w:w="833" w:type="dxa"/>
            <w:vAlign w:val="top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07" w:type="dxa"/>
            <w:textDirection w:val="lrTb"/>
            <w:vAlign w:val="bottom"/>
          </w:tcPr>
          <w:p>
            <w:pPr>
              <w:autoSpaceDN w:val="0"/>
              <w:jc w:val="center"/>
              <w:textAlignment w:val="bottom"/>
            </w:pPr>
            <w:r>
              <w:rPr>
                <w:rFonts w:hint="default" w:ascii="Calibri" w:hAnsi="SimSun"/>
                <w:b w:val="0"/>
                <w:i w:val="0"/>
                <w:color w:val="000000"/>
                <w:sz w:val="22"/>
                <w:u w:val="none"/>
              </w:rPr>
              <w:t>NULL</w:t>
            </w:r>
          </w:p>
        </w:tc>
        <w:tc>
          <w:tcPr>
            <w:tcW w:w="1800" w:type="dxa"/>
            <w:vAlign w:val="top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2" w:type="dxa"/>
            <w:vAlign w:val="top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60" w:type="dxa"/>
            <w:textDirection w:val="lrTb"/>
            <w:vAlign w:val="bottom"/>
          </w:tcPr>
          <w:p>
            <w:pPr>
              <w:autoSpaceDN w:val="0"/>
              <w:jc w:val="left"/>
              <w:textAlignment w:val="bottom"/>
            </w:pPr>
            <w:r>
              <w:rPr>
                <w:rFonts w:hint="default" w:ascii="Calibri" w:hAnsi="SimSun"/>
                <w:b w:val="0"/>
                <w:i w:val="0"/>
                <w:color w:val="000000"/>
                <w:sz w:val="22"/>
                <w:u w:val="none"/>
              </w:rPr>
              <w:t>InvalidDatatypeCheck</w:t>
            </w:r>
          </w:p>
        </w:tc>
        <w:tc>
          <w:tcPr>
            <w:tcW w:w="833" w:type="dxa"/>
            <w:textDirection w:val="lrTb"/>
            <w:vAlign w:val="bottom"/>
          </w:tcPr>
          <w:p>
            <w:pPr>
              <w:autoSpaceDN w:val="0"/>
              <w:jc w:val="both"/>
              <w:textAlignment w:val="bottom"/>
            </w:pPr>
            <w:r>
              <w:rPr>
                <w:rFonts w:hint="default" w:ascii="Calibri" w:hAnsi="SimSun"/>
                <w:b w:val="0"/>
                <w:i w:val="0"/>
                <w:color w:val="000000"/>
                <w:sz w:val="22"/>
                <w:u w:val="none"/>
              </w:rPr>
              <w:t>NULL</w:t>
            </w:r>
          </w:p>
        </w:tc>
        <w:tc>
          <w:tcPr>
            <w:tcW w:w="1807" w:type="dxa"/>
            <w:textDirection w:val="lrTb"/>
            <w:vAlign w:val="bottom"/>
          </w:tcPr>
          <w:p>
            <w:pPr>
              <w:autoSpaceDN w:val="0"/>
              <w:jc w:val="center"/>
              <w:textAlignment w:val="bottom"/>
            </w:pPr>
            <w:r>
              <w:rPr>
                <w:rFonts w:hint="default" w:ascii="Calibri" w:hAnsi="SimSun"/>
                <w:b w:val="0"/>
                <w:i w:val="0"/>
                <w:color w:val="000000"/>
                <w:sz w:val="22"/>
                <w:u w:val="none"/>
              </w:rPr>
              <w:t>NULL</w:t>
            </w:r>
          </w:p>
        </w:tc>
        <w:tc>
          <w:tcPr>
            <w:tcW w:w="1800" w:type="dxa"/>
            <w:vAlign w:val="top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/>
    <w:p>
      <w:pPr>
        <w:pStyle w:val="8"/>
        <w:rPr>
          <w:rStyle w:val="14"/>
        </w:rPr>
      </w:pPr>
      <w:r>
        <w:rPr>
          <w:rStyle w:val="14"/>
        </w:rPr>
        <w:t>Application Design</w:t>
      </w:r>
    </w:p>
    <w:tbl>
      <w:tblPr>
        <w:tblW w:w="9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</w:pPr>
            <w:r>
              <w:t>New Objects – View/Controller/Attribute etc</w:t>
            </w: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</w:pPr>
            <w:r>
              <w:t>Impact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FindSpamService.cs layer only</w:t>
            </w: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</w:pPr>
            <w:r>
              <w:rPr>
                <w:rFonts w:hint="default"/>
              </w:rPr>
              <w:t>New Column is added to SubmittedFormData ( Remarks varchar(125))</w:t>
            </w: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675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</w:pPr>
          </w:p>
        </w:tc>
      </w:tr>
    </w:tbl>
    <w:p/>
    <w:p>
      <w:pPr>
        <w:pStyle w:val="8"/>
        <w:rPr>
          <w:rStyle w:val="14"/>
        </w:rPr>
      </w:pPr>
      <w:r>
        <w:rPr>
          <w:rStyle w:val="14"/>
        </w:rPr>
        <w:t>Entitlements</w:t>
      </w:r>
    </w:p>
    <w:tbl>
      <w:tblPr>
        <w:tblW w:w="9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</w:pPr>
            <w:r>
              <w:t>Module/View/Requirement</w:t>
            </w: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675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</w:pPr>
          </w:p>
        </w:tc>
      </w:tr>
    </w:tbl>
    <w:p/>
    <w:p>
      <w:pPr>
        <w:pStyle w:val="8"/>
      </w:pPr>
      <w:r>
        <w:t>Comments</w:t>
      </w:r>
    </w:p>
    <w:tbl>
      <w:tblPr>
        <w:tblW w:w="9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5940"/>
        <w:gridCol w:w="1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vAlign w:val="top"/>
          </w:tcPr>
          <w:p>
            <w:pPr>
              <w:spacing w:after="0" w:line="240" w:lineRule="auto"/>
            </w:pPr>
            <w:r>
              <w:t>Reviewed By</w:t>
            </w:r>
          </w:p>
        </w:tc>
        <w:tc>
          <w:tcPr>
            <w:tcW w:w="5940" w:type="dxa"/>
            <w:vAlign w:val="top"/>
          </w:tcPr>
          <w:p>
            <w:pPr>
              <w:spacing w:after="0" w:line="240" w:lineRule="auto"/>
            </w:pPr>
            <w:r>
              <w:t>Comments</w:t>
            </w:r>
          </w:p>
        </w:tc>
        <w:tc>
          <w:tcPr>
            <w:tcW w:w="1615" w:type="dxa"/>
            <w:vAlign w:val="top"/>
          </w:tcPr>
          <w:p>
            <w:pPr>
              <w:spacing w:after="0" w:line="240" w:lineRule="auto"/>
            </w:pPr>
            <w: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5940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1615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5940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1615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95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5940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1615" w:type="dxa"/>
            <w:vAlign w:val="top"/>
          </w:tcPr>
          <w:p>
            <w:pPr>
              <w:spacing w:after="0" w:line="240" w:lineRule="auto"/>
            </w:pPr>
          </w:p>
        </w:tc>
      </w:tr>
    </w:tbl>
    <w:p/>
    <w:tbl>
      <w:tblPr>
        <w:tblW w:w="9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</w:pPr>
            <w:r>
              <w:t>Approved By</w:t>
            </w: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</w:pPr>
            <w:r>
              <w:t>&lt;Name&gt;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</w:pPr>
            <w:r>
              <w:t>Approved On</w:t>
            </w: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</w:pPr>
            <w:r>
              <w:t>&lt;Date&gt;</w:t>
            </w:r>
          </w:p>
        </w:tc>
      </w:tr>
    </w:tbl>
    <w:p/>
    <w:p>
      <w:pPr>
        <w:rPr>
          <w:lang w:val="en-US"/>
        </w:rPr>
      </w:pPr>
      <w:r>
        <w:rPr>
          <w:lang w:val="en-US"/>
        </w:rPr>
        <w:t>Master Data for tables like</w:t>
      </w:r>
    </w:p>
    <w:p>
      <w:pPr>
        <w:rPr>
          <w:lang w:val="en-US"/>
        </w:rPr>
      </w:pPr>
      <w:r>
        <w:rPr>
          <w:lang w:val="en-US"/>
        </w:rPr>
        <w:t>1) SpamIPAddresses</w:t>
      </w:r>
    </w:p>
    <w:p>
      <w:pPr>
        <w:ind w:firstLine="720" w:firstLineChars="0"/>
        <w:rPr>
          <w:rFonts w:hint="default"/>
          <w:lang w:val="en-US"/>
        </w:rPr>
      </w:pPr>
      <w:r>
        <w:rPr>
          <w:lang w:val="en-US"/>
        </w:rPr>
        <w:t xml:space="preserve"> </w:t>
      </w:r>
      <w:r>
        <w:rPr>
          <w:rFonts w:hint="default"/>
          <w:lang w:val="en-US"/>
        </w:rPr>
        <w:t>28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NULL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0x7F000001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29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NULL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0xAD2C25FA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30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NULL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0x4B7F76A0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31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NULL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0x602FE032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32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NULL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0x4E730FD7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33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NULL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0x6BBEAC28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34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NULL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0x6BBEAC04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SpamKeyWords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Smoking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2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pennis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3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Viagra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4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free sample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5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&lt;a href=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6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tablets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7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Pennis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8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penisenlargement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9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getVar(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10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dick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11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fucking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auto"/>
    <w:pitch w:val="default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9164571">
    <w:nsid w:val="56F9159B"/>
    <w:multiLevelType w:val="multilevel"/>
    <w:tmpl w:val="56F9159B"/>
    <w:lvl w:ilvl="0" w:tentative="1">
      <w:start w:val="2"/>
      <w:numFmt w:val="decimal"/>
      <w:suff w:val="space"/>
      <w:lvlText w:val="%1)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4591645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240" w:after="0"/>
      <w:outlineLvl w:val="0"/>
    </w:pPr>
    <w:rPr>
      <w:rFonts w:ascii="Calibri Light" w:hAnsi="Calibri Light"/>
      <w:color w:val="2D73B3"/>
      <w:sz w:val="32"/>
      <w:szCs w:val="32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40" w:after="0"/>
      <w:outlineLvl w:val="1"/>
    </w:pPr>
    <w:rPr>
      <w:rFonts w:ascii="Calibri Light" w:hAnsi="Calibri Light"/>
      <w:color w:val="2D73B3"/>
      <w:sz w:val="26"/>
      <w:szCs w:val="26"/>
    </w:rPr>
  </w:style>
  <w:style w:type="character" w:default="1" w:styleId="7">
    <w:name w:val="Default Paragraph Font"/>
    <w:semiHidden/>
    <w:unhideWhenUsed/>
    <w:uiPriority w:val="1"/>
  </w:style>
  <w:style w:type="paragraph" w:styleId="4">
    <w:name w:val="footer"/>
    <w:basedOn w:val="1"/>
    <w:semiHidden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Title"/>
    <w:basedOn w:val="1"/>
    <w:next w:val="1"/>
    <w:link w:val="10"/>
    <w:qFormat/>
    <w:uiPriority w:val="10"/>
    <w:pPr>
      <w:spacing w:after="0" w:line="240" w:lineRule="auto"/>
      <w:contextualSpacing/>
    </w:pPr>
    <w:rPr>
      <w:rFonts w:ascii="Calibri Light" w:hAnsi="Calibri Light"/>
      <w:spacing w:val="-10"/>
      <w:kern w:val="28"/>
      <w:sz w:val="56"/>
      <w:szCs w:val="56"/>
    </w:rPr>
  </w:style>
  <w:style w:type="paragraph" w:customStyle="1" w:styleId="8">
    <w:name w:val="Intense Quote"/>
    <w:basedOn w:val="1"/>
    <w:next w:val="1"/>
    <w:link w:val="13"/>
    <w:qFormat/>
    <w:uiPriority w:val="30"/>
    <w:pPr>
      <w:pBdr>
        <w:top w:val="single" w:color="5B9BD5" w:sz="4" w:space="10"/>
        <w:bottom w:val="single" w:color="5B9BD5" w:sz="4" w:space="10"/>
      </w:pBdr>
      <w:spacing w:before="360" w:after="360"/>
      <w:ind w:left="864" w:right="864"/>
      <w:jc w:val="center"/>
    </w:pPr>
    <w:rPr>
      <w:i/>
      <w:iCs/>
      <w:color w:val="5B9BD5"/>
    </w:rPr>
  </w:style>
  <w:style w:type="paragraph" w:customStyle="1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Title Char"/>
    <w:basedOn w:val="7"/>
    <w:link w:val="6"/>
    <w:uiPriority w:val="10"/>
    <w:rPr>
      <w:rFonts w:ascii="Calibri Light" w:hAnsi="Calibri Light"/>
      <w:spacing w:val="-10"/>
      <w:kern w:val="28"/>
      <w:sz w:val="56"/>
      <w:szCs w:val="56"/>
    </w:rPr>
  </w:style>
  <w:style w:type="character" w:customStyle="1" w:styleId="11">
    <w:name w:val="Heading 2 Char"/>
    <w:basedOn w:val="7"/>
    <w:link w:val="3"/>
    <w:uiPriority w:val="9"/>
    <w:rPr>
      <w:rFonts w:ascii="Calibri Light" w:hAnsi="Calibri Light"/>
      <w:color w:val="2D73B3"/>
      <w:sz w:val="26"/>
      <w:szCs w:val="26"/>
    </w:rPr>
  </w:style>
  <w:style w:type="character" w:customStyle="1" w:styleId="12">
    <w:name w:val="Heading 1 Char"/>
    <w:basedOn w:val="7"/>
    <w:link w:val="2"/>
    <w:uiPriority w:val="9"/>
    <w:rPr>
      <w:rFonts w:ascii="Calibri Light" w:hAnsi="Calibri Light"/>
      <w:color w:val="2D73B3"/>
      <w:sz w:val="32"/>
      <w:szCs w:val="32"/>
    </w:rPr>
  </w:style>
  <w:style w:type="character" w:customStyle="1" w:styleId="13">
    <w:name w:val="Intense Quote Char"/>
    <w:basedOn w:val="7"/>
    <w:link w:val="8"/>
    <w:uiPriority w:val="30"/>
    <w:rPr>
      <w:i/>
      <w:iCs/>
      <w:color w:val="5B9BD5"/>
    </w:rPr>
  </w:style>
  <w:style w:type="character" w:customStyle="1" w:styleId="14">
    <w:name w:val="Intense Reference"/>
    <w:basedOn w:val="7"/>
    <w:qFormat/>
    <w:uiPriority w:val="32"/>
    <w:rPr>
      <w:b/>
      <w:bCs/>
      <w:smallCaps/>
      <w:color w:val="5B9BD5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68</Words>
  <Characters>390</Characters>
  <Lines>3</Lines>
  <Paragraphs>1</Paragraphs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2016-03-22T08:55:00Z</dcterms:created>
  <dc:creator>Ravindra</dc:creator>
  <cp:lastModifiedBy>Surendra</cp:lastModifiedBy>
  <dcterms:modified xsi:type="dcterms:W3CDTF">2016-03-28T11:30:25Z</dcterms:modified>
  <dc:title>&lt;JIRA Ticket ID&gt;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