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8B9" w:rsidRPr="000E52ED" w:rsidRDefault="002328B9">
      <w:pPr>
        <w:rPr>
          <w:rFonts w:ascii="Arial" w:hAnsi="Arial" w:cs="Arial"/>
        </w:rPr>
      </w:pPr>
    </w:p>
    <w:p w:rsidR="00CD7E0A" w:rsidRPr="000E52ED" w:rsidRDefault="00CD7E0A">
      <w:pPr>
        <w:rPr>
          <w:rFonts w:ascii="Arial" w:hAnsi="Arial" w:cs="Arial"/>
        </w:rPr>
      </w:pPr>
    </w:p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07"/>
        <w:gridCol w:w="1053"/>
        <w:gridCol w:w="3403"/>
        <w:gridCol w:w="1416"/>
        <w:gridCol w:w="974"/>
        <w:gridCol w:w="2145"/>
      </w:tblGrid>
      <w:tr w:rsidR="00CC3F86" w:rsidRPr="000E52ED" w:rsidTr="00CD7E0A">
        <w:trPr>
          <w:trHeight w:val="356"/>
        </w:trPr>
        <w:tc>
          <w:tcPr>
            <w:tcW w:w="9498" w:type="dxa"/>
            <w:gridSpan w:val="6"/>
            <w:shd w:val="clear" w:color="auto" w:fill="auto"/>
            <w:vAlign w:val="center"/>
          </w:tcPr>
          <w:p w:rsidR="00CC3F86" w:rsidRPr="000E52ED" w:rsidRDefault="00CC3F86" w:rsidP="00CC3F86">
            <w:pPr>
              <w:rPr>
                <w:rFonts w:ascii="Arial" w:hAnsi="Arial" w:cs="Arial"/>
                <w:b/>
                <w:i/>
                <w:sz w:val="24"/>
                <w:szCs w:val="16"/>
              </w:rPr>
            </w:pPr>
            <w:r w:rsidRPr="000E52ED">
              <w:rPr>
                <w:rFonts w:ascii="Arial" w:hAnsi="Arial" w:cs="Arial"/>
                <w:b/>
                <w:i/>
                <w:sz w:val="24"/>
                <w:szCs w:val="16"/>
              </w:rPr>
              <w:t xml:space="preserve">Underskriftsbilaga till markupplåtelseavtal </w:t>
            </w:r>
            <w:r w:rsidRPr="000E52ED">
              <w:rPr>
                <w:rFonts w:ascii="Arial" w:hAnsi="Arial" w:cs="Arial"/>
                <w:b/>
                <w:i/>
                <w:sz w:val="16"/>
                <w:szCs w:val="16"/>
              </w:rPr>
              <w:t>(vid stort antal delägare)</w:t>
            </w:r>
          </w:p>
          <w:p w:rsidR="00CC3F86" w:rsidRPr="000E52ED" w:rsidRDefault="00CC3F86" w:rsidP="00CC3F86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CC3F86" w:rsidRPr="000E52ED" w:rsidTr="00CD7E0A">
        <w:trPr>
          <w:trHeight w:val="732"/>
        </w:trPr>
        <w:tc>
          <w:tcPr>
            <w:tcW w:w="507" w:type="dxa"/>
            <w:shd w:val="clear" w:color="auto" w:fill="auto"/>
            <w:vAlign w:val="center"/>
          </w:tcPr>
          <w:p w:rsidR="00CC3F86" w:rsidRPr="000E52ED" w:rsidRDefault="00CC3F86" w:rsidP="0093421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991" w:type="dxa"/>
            <w:gridSpan w:val="5"/>
            <w:shd w:val="clear" w:color="auto" w:fill="auto"/>
          </w:tcPr>
          <w:p w:rsidR="002328B9" w:rsidRPr="000E52ED" w:rsidRDefault="00CC3F86" w:rsidP="000E52E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t xml:space="preserve">Genom undertecknande av denna handling </w:t>
            </w:r>
            <w:r w:rsidR="002328B9" w:rsidRPr="000E52ED">
              <w:rPr>
                <w:rFonts w:ascii="Arial" w:hAnsi="Arial" w:cs="Arial"/>
                <w:i/>
                <w:sz w:val="16"/>
                <w:szCs w:val="16"/>
              </w:rPr>
              <w:t xml:space="preserve">intygar ni att ni har läst igenom och </w:t>
            </w:r>
            <w:r w:rsidR="00026CC7" w:rsidRPr="000E52ED">
              <w:rPr>
                <w:rFonts w:ascii="Arial" w:hAnsi="Arial" w:cs="Arial"/>
                <w:i/>
                <w:sz w:val="16"/>
                <w:szCs w:val="16"/>
              </w:rPr>
              <w:t xml:space="preserve">i sin helhet 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t xml:space="preserve">godkänner </w:t>
            </w:r>
            <w:r w:rsidR="002328B9" w:rsidRPr="000E52ED">
              <w:rPr>
                <w:rFonts w:ascii="Arial" w:hAnsi="Arial" w:cs="Arial"/>
                <w:i/>
                <w:sz w:val="16"/>
                <w:szCs w:val="16"/>
              </w:rPr>
              <w:t>det markupplåtelseavtal som upprättats mellan Vattenfall Eldistribution AB och Er som företrädare för nedan nämnd fastighet i</w:t>
            </w:r>
            <w:r w:rsidR="00026CC7" w:rsidRPr="000E52ED">
              <w:rPr>
                <w:rFonts w:ascii="Arial" w:hAnsi="Arial" w:cs="Arial"/>
                <w:i/>
                <w:sz w:val="16"/>
                <w:szCs w:val="16"/>
              </w:rPr>
              <w:t xml:space="preserve"> nedan nämnt projekt.</w:t>
            </w:r>
          </w:p>
        </w:tc>
      </w:tr>
      <w:tr w:rsidR="00CC3F86" w:rsidRPr="000E52ED" w:rsidTr="00CD7E0A">
        <w:trPr>
          <w:trHeight w:val="866"/>
        </w:trPr>
        <w:tc>
          <w:tcPr>
            <w:tcW w:w="507" w:type="dxa"/>
            <w:shd w:val="clear" w:color="auto" w:fill="auto"/>
            <w:vAlign w:val="center"/>
          </w:tcPr>
          <w:p w:rsidR="00CC3F86" w:rsidRPr="000E52ED" w:rsidRDefault="00CC3F86" w:rsidP="0093421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3" w:type="dxa"/>
            <w:shd w:val="clear" w:color="auto" w:fill="auto"/>
            <w:vAlign w:val="center"/>
          </w:tcPr>
          <w:p w:rsidR="00CC3F86" w:rsidRPr="000E52ED" w:rsidRDefault="00CC3F86" w:rsidP="00CC3F86">
            <w:pPr>
              <w:rPr>
                <w:rFonts w:ascii="Arial" w:hAnsi="Arial" w:cs="Arial"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Fastighet: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CC3F86" w:rsidRPr="000E52ED" w:rsidRDefault="00792224" w:rsidP="00232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52E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0E52ED">
              <w:rPr>
                <w:rFonts w:ascii="Arial" w:hAnsi="Arial" w:cs="Arial"/>
                <w:b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b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b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b/>
                <w:i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16" w:type="dxa"/>
            <w:shd w:val="clear" w:color="auto" w:fill="auto"/>
            <w:vAlign w:val="center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Projektnummer: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:rsidR="00CC3F86" w:rsidRPr="000E52ED" w:rsidRDefault="00792224" w:rsidP="00232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52ED"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0E52ED"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b/>
                <w:sz w:val="16"/>
                <w:szCs w:val="16"/>
              </w:rPr>
            </w:r>
            <w:r w:rsidRPr="000E52ED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bookmarkEnd w:id="1"/>
          </w:p>
        </w:tc>
      </w:tr>
      <w:tr w:rsidR="00CC3F86" w:rsidRPr="000E52ED" w:rsidTr="00CD7E0A">
        <w:trPr>
          <w:trHeight w:val="410"/>
        </w:trPr>
        <w:tc>
          <w:tcPr>
            <w:tcW w:w="507" w:type="dxa"/>
            <w:shd w:val="clear" w:color="auto" w:fill="auto"/>
            <w:vAlign w:val="center"/>
          </w:tcPr>
          <w:p w:rsidR="00CC3F86" w:rsidRPr="000E52ED" w:rsidRDefault="00CC3F86" w:rsidP="0093421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center"/>
          </w:tcPr>
          <w:p w:rsidR="00CC3F86" w:rsidRPr="000E52ED" w:rsidRDefault="00CC3F86" w:rsidP="0093421B">
            <w:pPr>
              <w:rPr>
                <w:rFonts w:ascii="Arial" w:hAnsi="Arial" w:cs="Arial"/>
                <w:b/>
                <w:i/>
                <w:szCs w:val="18"/>
              </w:rPr>
            </w:pPr>
            <w:r w:rsidRPr="000E52ED">
              <w:rPr>
                <w:rFonts w:ascii="Arial" w:hAnsi="Arial" w:cs="Arial"/>
                <w:b/>
                <w:i/>
                <w:szCs w:val="18"/>
              </w:rPr>
              <w:t>Fastighetsägare</w:t>
            </w:r>
          </w:p>
        </w:tc>
        <w:tc>
          <w:tcPr>
            <w:tcW w:w="2390" w:type="dxa"/>
            <w:gridSpan w:val="2"/>
            <w:shd w:val="clear" w:color="auto" w:fill="auto"/>
            <w:vAlign w:val="center"/>
          </w:tcPr>
          <w:p w:rsidR="00CC3F86" w:rsidRPr="000E52ED" w:rsidRDefault="00CC3F86" w:rsidP="002328B9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t xml:space="preserve">Ort: </w:t>
            </w:r>
            <w:r w:rsidRPr="000E52ED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Fastighetsägare1"/>
                  <w:enabled/>
                  <w:calcOnExit w:val="0"/>
                  <w:textInput/>
                </w:ffData>
              </w:fldChar>
            </w:r>
            <w:r w:rsidRPr="000E52ED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sz w:val="16"/>
                <w:szCs w:val="16"/>
              </w:rPr>
            </w:r>
            <w:r w:rsidRPr="000E52E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792224" w:rsidRPr="000E52E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92224" w:rsidRPr="000E52E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92224" w:rsidRPr="000E52E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92224" w:rsidRPr="000E52E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92224" w:rsidRPr="000E52E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45" w:type="dxa"/>
            <w:shd w:val="clear" w:color="auto" w:fill="auto"/>
            <w:vAlign w:val="center"/>
          </w:tcPr>
          <w:p w:rsidR="00CC3F86" w:rsidRPr="000E52ED" w:rsidRDefault="00CC3F86" w:rsidP="002328B9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t xml:space="preserve">Datum: </w:t>
            </w:r>
            <w:r w:rsidRPr="000E52ED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0E52ED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sz w:val="16"/>
                <w:szCs w:val="16"/>
              </w:rPr>
            </w:r>
            <w:r w:rsidRPr="000E52E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792224" w:rsidRPr="000E52E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92224" w:rsidRPr="000E52E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92224" w:rsidRPr="000E52E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92224" w:rsidRPr="000E52E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792224" w:rsidRPr="000E52ED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CC3F86" w:rsidRPr="000E52ED" w:rsidTr="00CD7E0A">
        <w:trPr>
          <w:trHeight w:val="68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</w:tr>
      <w:tr w:rsidR="00CC3F86" w:rsidRPr="000E52ED" w:rsidTr="00CD7E0A">
        <w:trPr>
          <w:trHeight w:val="156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792224" w:rsidP="002328B9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2"/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3" w:name="Text15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3"/>
          </w:p>
        </w:tc>
      </w:tr>
      <w:tr w:rsidR="00CC3F86" w:rsidRPr="000E52ED" w:rsidTr="00CD7E0A">
        <w:trPr>
          <w:trHeight w:val="68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</w:tr>
      <w:tr w:rsidR="00CC3F86" w:rsidRPr="000E52ED" w:rsidTr="00CD7E0A">
        <w:trPr>
          <w:trHeight w:val="112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5" w:name="Text16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5"/>
          </w:p>
        </w:tc>
      </w:tr>
      <w:tr w:rsidR="00CC3F86" w:rsidRPr="000E52ED" w:rsidTr="00CD7E0A">
        <w:trPr>
          <w:trHeight w:val="68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</w:tr>
      <w:tr w:rsidR="00CC3F86" w:rsidRPr="000E52ED" w:rsidTr="00CD7E0A">
        <w:trPr>
          <w:trHeight w:val="83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6" w:name="Text5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7" w:name="Text17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7"/>
          </w:p>
        </w:tc>
      </w:tr>
      <w:tr w:rsidR="00CC3F86" w:rsidRPr="000E52ED" w:rsidTr="00CD7E0A">
        <w:trPr>
          <w:trHeight w:val="68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</w:tr>
      <w:tr w:rsidR="00CC3F86" w:rsidRPr="000E52ED" w:rsidTr="00CD7E0A">
        <w:trPr>
          <w:trHeight w:val="7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8" w:name="Text6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8"/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9" w:name="Text18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9"/>
          </w:p>
        </w:tc>
      </w:tr>
      <w:tr w:rsidR="00CC3F86" w:rsidRPr="000E52ED" w:rsidTr="00CD7E0A">
        <w:trPr>
          <w:trHeight w:val="68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</w:tr>
      <w:tr w:rsidR="00CC3F86" w:rsidRPr="000E52ED" w:rsidTr="00CD7E0A">
        <w:trPr>
          <w:trHeight w:val="15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0" w:name="Text7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bookmarkStart w:id="11" w:name="_GoBack"/>
            <w:bookmarkEnd w:id="11"/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2" w:name="Text19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12"/>
          </w:p>
        </w:tc>
      </w:tr>
      <w:tr w:rsidR="00CC3F86" w:rsidRPr="000E52ED" w:rsidTr="00CD7E0A">
        <w:trPr>
          <w:trHeight w:val="68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</w:tr>
      <w:tr w:rsidR="00CC3F86" w:rsidRPr="000E52ED" w:rsidTr="00CD7E0A">
        <w:trPr>
          <w:trHeight w:val="12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3" w:name="Text8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4" w:name="Text20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14"/>
          </w:p>
        </w:tc>
      </w:tr>
      <w:tr w:rsidR="00CC3F86" w:rsidRPr="000E52ED" w:rsidTr="00CD7E0A">
        <w:trPr>
          <w:trHeight w:val="68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</w:tr>
      <w:tr w:rsidR="00CC3F86" w:rsidRPr="000E52ED" w:rsidTr="00CD7E0A">
        <w:trPr>
          <w:trHeight w:val="104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5" w:name="Text9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6" w:name="Text21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16"/>
          </w:p>
        </w:tc>
      </w:tr>
      <w:tr w:rsidR="00CC3F86" w:rsidRPr="000E52ED" w:rsidTr="00CD7E0A">
        <w:trPr>
          <w:trHeight w:val="68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</w:tr>
      <w:tr w:rsidR="00CC3F86" w:rsidRPr="000E52ED" w:rsidTr="00CD7E0A">
        <w:trPr>
          <w:trHeight w:val="74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7" w:name="Text10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17"/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8" w:name="Text22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18"/>
          </w:p>
        </w:tc>
      </w:tr>
      <w:tr w:rsidR="00CC3F86" w:rsidRPr="000E52ED" w:rsidTr="00CD7E0A">
        <w:trPr>
          <w:trHeight w:val="68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</w:tr>
      <w:tr w:rsidR="00CC3F86" w:rsidRPr="000E52ED" w:rsidTr="00CD7E0A">
        <w:trPr>
          <w:trHeight w:val="7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9" w:name="Text11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19"/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0" w:name="Text23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20"/>
          </w:p>
        </w:tc>
      </w:tr>
      <w:tr w:rsidR="00CC3F86" w:rsidRPr="000E52ED" w:rsidTr="00CD7E0A">
        <w:trPr>
          <w:trHeight w:val="68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</w:tr>
      <w:tr w:rsidR="00CC3F86" w:rsidRPr="000E52ED" w:rsidTr="00CD7E0A">
        <w:trPr>
          <w:trHeight w:val="142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1" w:name="Text12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2" w:name="Text24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22"/>
          </w:p>
        </w:tc>
      </w:tr>
      <w:tr w:rsidR="00CC3F86" w:rsidRPr="000E52ED" w:rsidTr="00CD7E0A">
        <w:trPr>
          <w:trHeight w:val="68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</w:tr>
      <w:tr w:rsidR="00CC3F86" w:rsidRPr="000E52ED" w:rsidTr="00CD7E0A">
        <w:trPr>
          <w:trHeight w:val="112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3" w:name="Text13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4" w:name="Text25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24"/>
          </w:p>
        </w:tc>
      </w:tr>
      <w:tr w:rsidR="00CC3F86" w:rsidRPr="000E52ED" w:rsidTr="00CD7E0A">
        <w:trPr>
          <w:trHeight w:val="68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</w:tc>
      </w:tr>
      <w:tr w:rsidR="00CC3F86" w:rsidRPr="000E52ED" w:rsidTr="00CD7E0A">
        <w:trPr>
          <w:trHeight w:val="70"/>
        </w:trPr>
        <w:tc>
          <w:tcPr>
            <w:tcW w:w="507" w:type="dxa"/>
            <w:shd w:val="clear" w:color="auto" w:fill="auto"/>
            <w:vAlign w:val="bottom"/>
          </w:tcPr>
          <w:p w:rsidR="00CC3F86" w:rsidRPr="000E52ED" w:rsidRDefault="00CC3F86" w:rsidP="009342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6" w:type="dxa"/>
            <w:gridSpan w:val="2"/>
            <w:shd w:val="clear" w:color="auto" w:fill="auto"/>
            <w:vAlign w:val="bottom"/>
          </w:tcPr>
          <w:p w:rsidR="00CC3F86" w:rsidRPr="000E52ED" w:rsidRDefault="00792224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5" w:name="Text14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4535" w:type="dxa"/>
            <w:gridSpan w:val="3"/>
            <w:shd w:val="clear" w:color="auto" w:fill="auto"/>
            <w:vAlign w:val="bottom"/>
          </w:tcPr>
          <w:p w:rsidR="00CC3F86" w:rsidRPr="000E52ED" w:rsidRDefault="00281973" w:rsidP="0093421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6" w:name="Text26"/>
            <w:r w:rsidRPr="000E52ED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0E52ED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  <w:bookmarkEnd w:id="26"/>
          </w:p>
        </w:tc>
      </w:tr>
    </w:tbl>
    <w:p w:rsidR="000710F7" w:rsidRPr="000E52ED" w:rsidRDefault="000710F7">
      <w:pPr>
        <w:rPr>
          <w:rFonts w:ascii="Arial" w:hAnsi="Arial" w:cs="Arial"/>
        </w:rPr>
      </w:pPr>
    </w:p>
    <w:sectPr w:rsidR="000710F7" w:rsidRPr="000E52ED" w:rsidSect="0009551A">
      <w:headerReference w:type="default" r:id="rId7"/>
      <w:footerReference w:type="default" r:id="rId8"/>
      <w:pgSz w:w="11906" w:h="16838"/>
      <w:pgMar w:top="1418" w:right="1134" w:bottom="1134" w:left="1418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C95" w:rsidRDefault="00271C95" w:rsidP="002328B9">
      <w:r>
        <w:separator/>
      </w:r>
    </w:p>
  </w:endnote>
  <w:endnote w:type="continuationSeparator" w:id="0">
    <w:p w:rsidR="00271C95" w:rsidRDefault="00271C95" w:rsidP="0023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B9" w:rsidRPr="000E52ED" w:rsidRDefault="000E52ED" w:rsidP="00281973">
    <w:pPr>
      <w:pStyle w:val="Sidfot"/>
      <w:jc w:val="right"/>
      <w:rPr>
        <w:rFonts w:ascii="Arial" w:hAnsi="Arial" w:cs="Arial"/>
        <w:i/>
        <w:sz w:val="14"/>
        <w:szCs w:val="14"/>
      </w:rPr>
    </w:pPr>
    <w:r w:rsidRPr="000E52ED">
      <w:rPr>
        <w:rFonts w:ascii="Arial" w:hAnsi="Arial" w:cs="Arial"/>
        <w:i/>
        <w:sz w:val="14"/>
        <w:szCs w:val="14"/>
      </w:rPr>
      <w:t>Version 2019 (2018.12.18</w:t>
    </w:r>
    <w:r w:rsidR="00281973" w:rsidRPr="000E52ED">
      <w:rPr>
        <w:rFonts w:ascii="Arial" w:hAnsi="Arial" w:cs="Arial"/>
        <w:i/>
        <w:sz w:val="14"/>
        <w:szCs w:val="14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C95" w:rsidRDefault="00271C95" w:rsidP="002328B9">
      <w:r>
        <w:separator/>
      </w:r>
    </w:p>
  </w:footnote>
  <w:footnote w:type="continuationSeparator" w:id="0">
    <w:p w:rsidR="00271C95" w:rsidRDefault="00271C95" w:rsidP="00232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B9" w:rsidRPr="00D30AED" w:rsidRDefault="000E52ED" w:rsidP="000E52ED">
    <w:pPr>
      <w:pStyle w:val="Sidhuvud"/>
      <w:jc w:val="right"/>
      <w:rPr>
        <w:rFonts w:ascii="Arial" w:hAnsi="Arial" w:cs="Arial"/>
        <w:b/>
      </w:rPr>
    </w:pPr>
    <w:r>
      <w:rPr>
        <w:rFonts w:ascii="Arial" w:hAnsi="Arial" w:cs="Arial"/>
        <w:b/>
        <w:noProof/>
      </w:rPr>
      <w:drawing>
        <wp:inline distT="0" distB="0" distL="0" distR="0" wp14:anchorId="6D2A4C96" wp14:editId="0AC9149A">
          <wp:extent cx="1809374" cy="288000"/>
          <wp:effectExtent l="0" t="0" r="635" b="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dbolls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374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328B9" w:rsidRDefault="002328B9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cumentProtection w:edit="forms" w:enforcement="1" w:cryptProviderType="rsaFull" w:cryptAlgorithmClass="hash" w:cryptAlgorithmType="typeAny" w:cryptAlgorithmSid="4" w:cryptSpinCount="100000" w:hash="6M9LhOFQY5dKRDA5v1G7G14UO5I=" w:salt="SF/M+w7EXSWeSiVZ7Nr7oA==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86"/>
    <w:rsid w:val="00026CC7"/>
    <w:rsid w:val="000710F7"/>
    <w:rsid w:val="0009551A"/>
    <w:rsid w:val="000E52ED"/>
    <w:rsid w:val="002328B9"/>
    <w:rsid w:val="00271C95"/>
    <w:rsid w:val="00281973"/>
    <w:rsid w:val="005C5FFF"/>
    <w:rsid w:val="006236EA"/>
    <w:rsid w:val="00792224"/>
    <w:rsid w:val="009F4C26"/>
    <w:rsid w:val="00C41C84"/>
    <w:rsid w:val="00CC3F86"/>
    <w:rsid w:val="00C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86"/>
    <w:pPr>
      <w:tabs>
        <w:tab w:val="left" w:pos="0"/>
        <w:tab w:val="left" w:pos="1247"/>
        <w:tab w:val="left" w:pos="2552"/>
        <w:tab w:val="left" w:pos="3856"/>
        <w:tab w:val="left" w:pos="5160"/>
        <w:tab w:val="left" w:pos="6464"/>
        <w:tab w:val="left" w:pos="7768"/>
        <w:tab w:val="left" w:pos="9072"/>
      </w:tabs>
      <w:spacing w:after="0" w:line="240" w:lineRule="auto"/>
    </w:pPr>
    <w:rPr>
      <w:rFonts w:ascii="Times" w:eastAsia="Times New Roman" w:hAnsi="Times" w:cs="Times New Roman"/>
      <w:sz w:val="18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medindrag1">
    <w:name w:val="Brödtext med indrag1"/>
    <w:basedOn w:val="Normal"/>
    <w:link w:val="BodyTextIndentChar"/>
    <w:rsid w:val="00CC3F86"/>
    <w:pPr>
      <w:tabs>
        <w:tab w:val="clear" w:pos="0"/>
        <w:tab w:val="clear" w:pos="1247"/>
        <w:tab w:val="clear" w:pos="2552"/>
        <w:tab w:val="clear" w:pos="3856"/>
        <w:tab w:val="clear" w:pos="5160"/>
        <w:tab w:val="clear" w:pos="6464"/>
        <w:tab w:val="clear" w:pos="7768"/>
        <w:tab w:val="clear" w:pos="9072"/>
      </w:tabs>
      <w:ind w:left="1418"/>
    </w:pPr>
    <w:rPr>
      <w:b/>
      <w:sz w:val="24"/>
      <w:lang w:eastAsia="en-US"/>
    </w:rPr>
  </w:style>
  <w:style w:type="character" w:customStyle="1" w:styleId="BodyTextIndentChar">
    <w:name w:val="Body Text Indent Char"/>
    <w:link w:val="Brdtextmedindrag1"/>
    <w:rsid w:val="00CC3F86"/>
    <w:rPr>
      <w:rFonts w:ascii="Times" w:eastAsia="Times New Roman" w:hAnsi="Times" w:cs="Times New Roman"/>
      <w:b/>
      <w:sz w:val="24"/>
      <w:szCs w:val="20"/>
      <w:lang w:eastAsia="en-US"/>
    </w:rPr>
  </w:style>
  <w:style w:type="paragraph" w:styleId="Sidhuvud">
    <w:name w:val="header"/>
    <w:basedOn w:val="Normal"/>
    <w:link w:val="SidhuvudChar"/>
    <w:unhideWhenUsed/>
    <w:rsid w:val="002328B9"/>
    <w:pPr>
      <w:tabs>
        <w:tab w:val="clear" w:pos="0"/>
        <w:tab w:val="clear" w:pos="1247"/>
        <w:tab w:val="clear" w:pos="2552"/>
        <w:tab w:val="clear" w:pos="3856"/>
        <w:tab w:val="clear" w:pos="5160"/>
        <w:tab w:val="clear" w:pos="6464"/>
        <w:tab w:val="clear" w:pos="7768"/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328B9"/>
    <w:rPr>
      <w:rFonts w:ascii="Times" w:eastAsia="Times New Roman" w:hAnsi="Times" w:cs="Times New Roman"/>
      <w:sz w:val="18"/>
      <w:szCs w:val="20"/>
    </w:rPr>
  </w:style>
  <w:style w:type="paragraph" w:styleId="Sidfot">
    <w:name w:val="footer"/>
    <w:basedOn w:val="Normal"/>
    <w:link w:val="SidfotChar"/>
    <w:uiPriority w:val="99"/>
    <w:unhideWhenUsed/>
    <w:rsid w:val="002328B9"/>
    <w:pPr>
      <w:tabs>
        <w:tab w:val="clear" w:pos="0"/>
        <w:tab w:val="clear" w:pos="1247"/>
        <w:tab w:val="clear" w:pos="2552"/>
        <w:tab w:val="clear" w:pos="3856"/>
        <w:tab w:val="clear" w:pos="5160"/>
        <w:tab w:val="clear" w:pos="6464"/>
        <w:tab w:val="clear" w:pos="7768"/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328B9"/>
    <w:rPr>
      <w:rFonts w:ascii="Times" w:eastAsia="Times New Roman" w:hAnsi="Times" w:cs="Times New Roman"/>
      <w:sz w:val="18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E52ED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E52E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86"/>
    <w:pPr>
      <w:tabs>
        <w:tab w:val="left" w:pos="0"/>
        <w:tab w:val="left" w:pos="1247"/>
        <w:tab w:val="left" w:pos="2552"/>
        <w:tab w:val="left" w:pos="3856"/>
        <w:tab w:val="left" w:pos="5160"/>
        <w:tab w:val="left" w:pos="6464"/>
        <w:tab w:val="left" w:pos="7768"/>
        <w:tab w:val="left" w:pos="9072"/>
      </w:tabs>
      <w:spacing w:after="0" w:line="240" w:lineRule="auto"/>
    </w:pPr>
    <w:rPr>
      <w:rFonts w:ascii="Times" w:eastAsia="Times New Roman" w:hAnsi="Times" w:cs="Times New Roman"/>
      <w:sz w:val="18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medindrag1">
    <w:name w:val="Brödtext med indrag1"/>
    <w:basedOn w:val="Normal"/>
    <w:link w:val="BodyTextIndentChar"/>
    <w:rsid w:val="00CC3F86"/>
    <w:pPr>
      <w:tabs>
        <w:tab w:val="clear" w:pos="0"/>
        <w:tab w:val="clear" w:pos="1247"/>
        <w:tab w:val="clear" w:pos="2552"/>
        <w:tab w:val="clear" w:pos="3856"/>
        <w:tab w:val="clear" w:pos="5160"/>
        <w:tab w:val="clear" w:pos="6464"/>
        <w:tab w:val="clear" w:pos="7768"/>
        <w:tab w:val="clear" w:pos="9072"/>
      </w:tabs>
      <w:ind w:left="1418"/>
    </w:pPr>
    <w:rPr>
      <w:b/>
      <w:sz w:val="24"/>
      <w:lang w:eastAsia="en-US"/>
    </w:rPr>
  </w:style>
  <w:style w:type="character" w:customStyle="1" w:styleId="BodyTextIndentChar">
    <w:name w:val="Body Text Indent Char"/>
    <w:link w:val="Brdtextmedindrag1"/>
    <w:rsid w:val="00CC3F86"/>
    <w:rPr>
      <w:rFonts w:ascii="Times" w:eastAsia="Times New Roman" w:hAnsi="Times" w:cs="Times New Roman"/>
      <w:b/>
      <w:sz w:val="24"/>
      <w:szCs w:val="20"/>
      <w:lang w:eastAsia="en-US"/>
    </w:rPr>
  </w:style>
  <w:style w:type="paragraph" w:styleId="Sidhuvud">
    <w:name w:val="header"/>
    <w:basedOn w:val="Normal"/>
    <w:link w:val="SidhuvudChar"/>
    <w:unhideWhenUsed/>
    <w:rsid w:val="002328B9"/>
    <w:pPr>
      <w:tabs>
        <w:tab w:val="clear" w:pos="0"/>
        <w:tab w:val="clear" w:pos="1247"/>
        <w:tab w:val="clear" w:pos="2552"/>
        <w:tab w:val="clear" w:pos="3856"/>
        <w:tab w:val="clear" w:pos="5160"/>
        <w:tab w:val="clear" w:pos="6464"/>
        <w:tab w:val="clear" w:pos="7768"/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328B9"/>
    <w:rPr>
      <w:rFonts w:ascii="Times" w:eastAsia="Times New Roman" w:hAnsi="Times" w:cs="Times New Roman"/>
      <w:sz w:val="18"/>
      <w:szCs w:val="20"/>
    </w:rPr>
  </w:style>
  <w:style w:type="paragraph" w:styleId="Sidfot">
    <w:name w:val="footer"/>
    <w:basedOn w:val="Normal"/>
    <w:link w:val="SidfotChar"/>
    <w:uiPriority w:val="99"/>
    <w:unhideWhenUsed/>
    <w:rsid w:val="002328B9"/>
    <w:pPr>
      <w:tabs>
        <w:tab w:val="clear" w:pos="0"/>
        <w:tab w:val="clear" w:pos="1247"/>
        <w:tab w:val="clear" w:pos="2552"/>
        <w:tab w:val="clear" w:pos="3856"/>
        <w:tab w:val="clear" w:pos="5160"/>
        <w:tab w:val="clear" w:pos="6464"/>
        <w:tab w:val="clear" w:pos="7768"/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328B9"/>
    <w:rPr>
      <w:rFonts w:ascii="Times" w:eastAsia="Times New Roman" w:hAnsi="Times" w:cs="Times New Roman"/>
      <w:sz w:val="18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E52ED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E52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Vattenfall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Henriksson Fredrik (ND-RL)</dc:creator>
  <cp:lastModifiedBy>Henriksson Fredrik</cp:lastModifiedBy>
  <cp:revision>5</cp:revision>
  <cp:lastPrinted>2015-02-26T11:48:00Z</cp:lastPrinted>
  <dcterms:created xsi:type="dcterms:W3CDTF">2015-02-26T12:00:00Z</dcterms:created>
  <dcterms:modified xsi:type="dcterms:W3CDTF">2018-12-18T09:21:00Z</dcterms:modified>
</cp:coreProperties>
</file>