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E54" w:rsidRDefault="00AA1326">
      <w:pPr>
        <w:tabs>
          <w:tab w:val="left" w:pos="6112"/>
        </w:tabs>
        <w:ind w:left="100"/>
        <w:rPr>
          <w:rFonts w:ascii="Times New Roman"/>
          <w:sz w:val="20"/>
        </w:rPr>
      </w:pPr>
      <w:r>
        <w:rPr>
          <w:rFonts w:ascii="Times New Roman"/>
          <w:noProof/>
          <w:sz w:val="20"/>
        </w:rPr>
        <w:drawing>
          <wp:inline distT="0" distB="0" distL="0" distR="0">
            <wp:extent cx="1346714" cy="11239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46714" cy="1123950"/>
                    </a:xfrm>
                    <a:prstGeom prst="rect">
                      <a:avLst/>
                    </a:prstGeom>
                  </pic:spPr>
                </pic:pic>
              </a:graphicData>
            </a:graphic>
          </wp:inline>
        </w:drawing>
      </w:r>
      <w:r>
        <w:rPr>
          <w:rFonts w:ascii="Times New Roman"/>
          <w:sz w:val="20"/>
        </w:rPr>
        <w:tab/>
      </w:r>
      <w:r>
        <w:rPr>
          <w:rFonts w:ascii="Times New Roman"/>
          <w:noProof/>
          <w:position w:val="1"/>
          <w:sz w:val="20"/>
        </w:rPr>
        <w:drawing>
          <wp:inline distT="0" distB="0" distL="0" distR="0">
            <wp:extent cx="1238235" cy="109585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38235" cy="1095851"/>
                    </a:xfrm>
                    <a:prstGeom prst="rect">
                      <a:avLst/>
                    </a:prstGeom>
                  </pic:spPr>
                </pic:pic>
              </a:graphicData>
            </a:graphic>
          </wp:inline>
        </w:drawing>
      </w:r>
    </w:p>
    <w:p w:rsidR="00D45E54" w:rsidRDefault="00D45E54">
      <w:pPr>
        <w:pStyle w:val="Textoindependiente"/>
        <w:rPr>
          <w:rFonts w:ascii="Times New Roman"/>
          <w:b w:val="0"/>
          <w:sz w:val="20"/>
        </w:rPr>
      </w:pPr>
    </w:p>
    <w:p w:rsidR="00D45E54" w:rsidRDefault="00D45E54">
      <w:pPr>
        <w:pStyle w:val="Textoindependiente"/>
        <w:rPr>
          <w:rFonts w:ascii="Times New Roman"/>
          <w:b w:val="0"/>
          <w:sz w:val="20"/>
        </w:rPr>
      </w:pPr>
    </w:p>
    <w:p w:rsidR="00D45E54" w:rsidRDefault="00D45E54">
      <w:pPr>
        <w:pStyle w:val="Textoindependiente"/>
        <w:rPr>
          <w:rFonts w:ascii="Times New Roman"/>
          <w:b w:val="0"/>
          <w:sz w:val="20"/>
        </w:rPr>
      </w:pPr>
    </w:p>
    <w:p w:rsidR="00DA69A1" w:rsidRDefault="00DA69A1" w:rsidP="00DA69A1">
      <w:pPr>
        <w:spacing w:before="140"/>
        <w:jc w:val="both"/>
        <w:rPr>
          <w:rFonts w:ascii="Times New Roman"/>
          <w:bCs/>
          <w:sz w:val="20"/>
          <w:szCs w:val="16"/>
        </w:rPr>
      </w:pPr>
    </w:p>
    <w:p w:rsidR="00D45E54" w:rsidRPr="00030C36" w:rsidRDefault="00DA69A1" w:rsidP="00DA69A1">
      <w:pPr>
        <w:spacing w:before="140"/>
        <w:ind w:left="1440" w:firstLine="720"/>
        <w:jc w:val="both"/>
        <w:rPr>
          <w:rFonts w:ascii="Calibri Light" w:hAnsi="Calibri Light"/>
          <w:sz w:val="52"/>
          <w:lang w:val="es-ES"/>
        </w:rPr>
      </w:pPr>
      <w:proofErr w:type="spellStart"/>
      <w:r>
        <w:rPr>
          <w:rFonts w:ascii="Calibri Light" w:hAnsi="Calibri Light"/>
          <w:color w:val="5E913A"/>
          <w:sz w:val="52"/>
          <w:lang w:val="es-ES"/>
        </w:rPr>
        <w:t>Item</w:t>
      </w:r>
      <w:proofErr w:type="spellEnd"/>
      <w:r>
        <w:rPr>
          <w:rFonts w:ascii="Calibri Light" w:hAnsi="Calibri Light"/>
          <w:color w:val="5E913A"/>
          <w:sz w:val="52"/>
          <w:lang w:val="es-ES"/>
        </w:rPr>
        <w:t xml:space="preserve"> </w:t>
      </w:r>
      <w:r w:rsidR="00D56B09">
        <w:rPr>
          <w:rFonts w:ascii="Calibri Light" w:hAnsi="Calibri Light"/>
          <w:color w:val="5E913A"/>
          <w:sz w:val="52"/>
          <w:lang w:val="es-ES"/>
        </w:rPr>
        <w:t>7</w:t>
      </w:r>
      <w:r>
        <w:rPr>
          <w:rFonts w:ascii="Calibri Light" w:hAnsi="Calibri Light"/>
          <w:color w:val="5E913A"/>
          <w:sz w:val="52"/>
          <w:lang w:val="es-ES"/>
        </w:rPr>
        <w:t xml:space="preserve"> (A+) - </w:t>
      </w:r>
      <w:proofErr w:type="spellStart"/>
      <w:r>
        <w:rPr>
          <w:rFonts w:ascii="Calibri Light" w:hAnsi="Calibri Light"/>
          <w:color w:val="5E913A"/>
          <w:sz w:val="52"/>
          <w:lang w:val="es-ES"/>
        </w:rPr>
        <w:t>Report</w:t>
      </w:r>
      <w:proofErr w:type="spellEnd"/>
    </w:p>
    <w:p w:rsidR="00D45E54" w:rsidRPr="000A1F8B" w:rsidRDefault="00AA1326">
      <w:pPr>
        <w:pStyle w:val="Ttulo2"/>
        <w:spacing w:before="209"/>
        <w:rPr>
          <w:lang w:val="es-ES"/>
        </w:rPr>
      </w:pPr>
      <w:bookmarkStart w:id="0" w:name="_Toc511401221"/>
      <w:r w:rsidRPr="000A1F8B">
        <w:rPr>
          <w:lang w:val="es-ES"/>
        </w:rPr>
        <w:t>Diseño y Pruebas</w:t>
      </w:r>
      <w:bookmarkEnd w:id="0"/>
    </w:p>
    <w:p w:rsidR="00D45E54" w:rsidRPr="000A1F8B" w:rsidRDefault="00AA1326">
      <w:pPr>
        <w:spacing w:before="186" w:line="369" w:lineRule="auto"/>
        <w:ind w:left="2497" w:right="2521"/>
        <w:jc w:val="center"/>
        <w:rPr>
          <w:rFonts w:ascii="Calibri Light" w:hAnsi="Calibri Light"/>
          <w:sz w:val="28"/>
          <w:lang w:val="es-ES"/>
        </w:rPr>
      </w:pPr>
      <w:r w:rsidRPr="000A1F8B">
        <w:rPr>
          <w:rFonts w:ascii="Calibri Light" w:hAnsi="Calibri Light"/>
          <w:sz w:val="28"/>
          <w:lang w:val="es-ES"/>
        </w:rPr>
        <w:t>Grado de Ingeniería del Software Curso 3</w:t>
      </w: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rPr>
          <w:rFonts w:ascii="Calibri Light"/>
          <w:b w:val="0"/>
          <w:sz w:val="28"/>
          <w:lang w:val="es-ES"/>
        </w:rPr>
      </w:pPr>
    </w:p>
    <w:p w:rsidR="00D45E54" w:rsidRPr="000A1F8B" w:rsidRDefault="00D45E54">
      <w:pPr>
        <w:pStyle w:val="Textoindependiente"/>
        <w:spacing w:before="10"/>
        <w:rPr>
          <w:rFonts w:ascii="Calibri Light"/>
          <w:b w:val="0"/>
          <w:sz w:val="23"/>
          <w:lang w:val="es-ES"/>
        </w:rPr>
      </w:pPr>
    </w:p>
    <w:p w:rsidR="00D45E54" w:rsidRPr="000A1F8B" w:rsidRDefault="00AA1326">
      <w:pPr>
        <w:spacing w:line="259" w:lineRule="auto"/>
        <w:ind w:left="100" w:right="6253"/>
        <w:rPr>
          <w:rFonts w:ascii="Calibri Light"/>
          <w:sz w:val="24"/>
          <w:lang w:val="es-ES"/>
        </w:rPr>
      </w:pPr>
      <w:r w:rsidRPr="000A1F8B">
        <w:rPr>
          <w:rFonts w:ascii="Calibri Light"/>
          <w:sz w:val="24"/>
          <w:lang w:val="es-ES"/>
        </w:rPr>
        <w:t xml:space="preserve">Armando Garrido Castro Jorge Puente </w:t>
      </w:r>
      <w:proofErr w:type="spellStart"/>
      <w:r w:rsidRPr="000A1F8B">
        <w:rPr>
          <w:rFonts w:ascii="Calibri Light"/>
          <w:sz w:val="24"/>
          <w:lang w:val="es-ES"/>
        </w:rPr>
        <w:t>Zaro</w:t>
      </w:r>
      <w:proofErr w:type="spellEnd"/>
    </w:p>
    <w:p w:rsidR="00D45E54" w:rsidRPr="000A1F8B" w:rsidRDefault="00AA1326">
      <w:pPr>
        <w:spacing w:line="259" w:lineRule="auto"/>
        <w:ind w:left="100" w:right="5551"/>
        <w:rPr>
          <w:rFonts w:ascii="Calibri Light" w:hAnsi="Calibri Light"/>
          <w:sz w:val="24"/>
          <w:lang w:val="es-ES"/>
        </w:rPr>
      </w:pPr>
      <w:r w:rsidRPr="000A1F8B">
        <w:rPr>
          <w:rFonts w:ascii="Calibri Light" w:hAnsi="Calibri Light"/>
          <w:sz w:val="24"/>
          <w:lang w:val="es-ES"/>
        </w:rPr>
        <w:t xml:space="preserve">Manuel Enrique Pérez Carmona </w:t>
      </w:r>
      <w:r w:rsidR="000A1F8B">
        <w:rPr>
          <w:rFonts w:ascii="Calibri Light" w:hAnsi="Calibri Light"/>
          <w:sz w:val="24"/>
          <w:lang w:val="es-ES"/>
        </w:rPr>
        <w:t>Cesar García Pascual</w:t>
      </w:r>
    </w:p>
    <w:p w:rsidR="00D45E54" w:rsidRPr="000A1F8B" w:rsidRDefault="00AA1326">
      <w:pPr>
        <w:spacing w:line="259" w:lineRule="auto"/>
        <w:ind w:left="100" w:right="6367"/>
        <w:rPr>
          <w:rFonts w:ascii="Calibri Light" w:hAnsi="Calibri Light"/>
          <w:sz w:val="24"/>
          <w:lang w:val="es-ES"/>
        </w:rPr>
      </w:pPr>
      <w:r w:rsidRPr="000A1F8B">
        <w:rPr>
          <w:rFonts w:ascii="Calibri Light" w:hAnsi="Calibri Light"/>
          <w:sz w:val="24"/>
          <w:lang w:val="es-ES"/>
        </w:rPr>
        <w:t>Pablo Tabares García Rafael Trujillo González</w:t>
      </w:r>
    </w:p>
    <w:p w:rsidR="00D45E54" w:rsidRPr="000A1F8B" w:rsidRDefault="00D45E54">
      <w:pPr>
        <w:spacing w:line="259" w:lineRule="auto"/>
        <w:rPr>
          <w:rFonts w:ascii="Calibri Light" w:hAnsi="Calibri Light"/>
          <w:sz w:val="24"/>
          <w:lang w:val="es-ES"/>
        </w:rPr>
        <w:sectPr w:rsidR="00D45E54" w:rsidRPr="000A1F8B">
          <w:footerReference w:type="default" r:id="rId10"/>
          <w:type w:val="continuous"/>
          <w:pgSz w:w="11910" w:h="16840"/>
          <w:pgMar w:top="1400" w:right="1580" w:bottom="1660" w:left="1600" w:header="720" w:footer="1461" w:gutter="0"/>
          <w:cols w:space="720"/>
        </w:sectPr>
      </w:pPr>
    </w:p>
    <w:p w:rsidR="00D45E54" w:rsidRPr="000A1F8B" w:rsidRDefault="00D45E54">
      <w:pPr>
        <w:pStyle w:val="Textoindependiente"/>
        <w:rPr>
          <w:rFonts w:ascii="Calibri Light"/>
          <w:b w:val="0"/>
          <w:sz w:val="20"/>
          <w:lang w:val="es-ES"/>
        </w:rPr>
      </w:pPr>
    </w:p>
    <w:p w:rsidR="00D45E54" w:rsidRDefault="00D45E54">
      <w:pPr>
        <w:sectPr w:rsidR="00D45E54">
          <w:headerReference w:type="default" r:id="rId11"/>
          <w:footerReference w:type="default" r:id="rId12"/>
          <w:pgSz w:w="11910" w:h="16840"/>
          <w:pgMar w:top="980" w:right="1580" w:bottom="1800" w:left="1600" w:header="756" w:footer="1609" w:gutter="0"/>
          <w:pgNumType w:start="1"/>
          <w:cols w:space="720"/>
        </w:sectPr>
      </w:pPr>
    </w:p>
    <w:p w:rsidR="00D45E54" w:rsidRDefault="00D45E54">
      <w:pPr>
        <w:pStyle w:val="Textoindependiente"/>
        <w:spacing w:before="2"/>
        <w:rPr>
          <w:b w:val="0"/>
          <w:sz w:val="34"/>
        </w:rPr>
      </w:pPr>
    </w:p>
    <w:p w:rsidR="00D45E54" w:rsidRDefault="00AA1326">
      <w:pPr>
        <w:pStyle w:val="Ttulo1"/>
        <w:numPr>
          <w:ilvl w:val="0"/>
          <w:numId w:val="1"/>
        </w:numPr>
        <w:tabs>
          <w:tab w:val="left" w:pos="381"/>
        </w:tabs>
        <w:spacing w:before="1"/>
      </w:pPr>
      <w:bookmarkStart w:id="1" w:name="_bookmark0"/>
      <w:bookmarkStart w:id="2" w:name="_Toc511401222"/>
      <w:bookmarkEnd w:id="1"/>
      <w:proofErr w:type="spellStart"/>
      <w:r>
        <w:rPr>
          <w:color w:val="5E913A"/>
        </w:rPr>
        <w:t>Introducción</w:t>
      </w:r>
      <w:bookmarkEnd w:id="2"/>
      <w:proofErr w:type="spellEnd"/>
    </w:p>
    <w:p w:rsidR="00D45E54" w:rsidRDefault="00D45E54">
      <w:pPr>
        <w:pStyle w:val="Textoindependiente"/>
        <w:spacing w:before="3"/>
        <w:rPr>
          <w:sz w:val="25"/>
        </w:rPr>
      </w:pPr>
    </w:p>
    <w:p w:rsidR="003912B4" w:rsidRPr="009931CA" w:rsidRDefault="003912B4" w:rsidP="003912B4">
      <w:pPr>
        <w:spacing w:line="360" w:lineRule="auto"/>
        <w:jc w:val="both"/>
        <w:rPr>
          <w:rFonts w:ascii="Arial" w:eastAsia="Times New Roman" w:hAnsi="Arial" w:cs="Times New Roman"/>
          <w:lang w:val="es-ES" w:eastAsia="es-ES"/>
        </w:rPr>
      </w:pPr>
      <w:r>
        <w:rPr>
          <w:rFonts w:ascii="Arial" w:eastAsia="Times New Roman" w:hAnsi="Arial" w:cs="Times New Roman"/>
          <w:lang w:val="es-ES" w:eastAsia="es-ES"/>
        </w:rPr>
        <w:t xml:space="preserve">Para esta entrega el A+ consta en realizar los test de rendimiento mediante una forma alternativa. Nos piden que realizar una batería de pruebas de rendimiento realizada con Apache </w:t>
      </w:r>
      <w:proofErr w:type="spellStart"/>
      <w:r>
        <w:rPr>
          <w:rFonts w:ascii="Arial" w:eastAsia="Times New Roman" w:hAnsi="Arial" w:cs="Times New Roman"/>
          <w:lang w:val="es-ES" w:eastAsia="es-ES"/>
        </w:rPr>
        <w:t>JMeter</w:t>
      </w:r>
      <w:proofErr w:type="spellEnd"/>
      <w:r>
        <w:rPr>
          <w:rFonts w:ascii="Arial" w:eastAsia="Times New Roman" w:hAnsi="Arial" w:cs="Times New Roman"/>
          <w:lang w:val="es-ES" w:eastAsia="es-ES"/>
        </w:rPr>
        <w:t xml:space="preserve">, pero en este caso debemos pasarle al test un fichero en formato CSV, fichero con datos delimitados por comas, con una serie de datos que serán utilizados por el test para generar las pruebas. Comenzaremos explicando la configuración necesaria que, como veremos, es similar a la explicada en clase. Luego, observaremos la configuración para que apache </w:t>
      </w:r>
      <w:proofErr w:type="spellStart"/>
      <w:r>
        <w:rPr>
          <w:rFonts w:ascii="Arial" w:eastAsia="Times New Roman" w:hAnsi="Arial" w:cs="Times New Roman"/>
          <w:lang w:val="es-ES" w:eastAsia="es-ES"/>
        </w:rPr>
        <w:t>JMeter</w:t>
      </w:r>
      <w:proofErr w:type="spellEnd"/>
      <w:r>
        <w:rPr>
          <w:rFonts w:ascii="Arial" w:eastAsia="Times New Roman" w:hAnsi="Arial" w:cs="Times New Roman"/>
          <w:lang w:val="es-ES" w:eastAsia="es-ES"/>
        </w:rPr>
        <w:t xml:space="preserve"> reconozca el CSV y por último analizaremos los datos obtenidos al realizar las pruebas.</w:t>
      </w:r>
    </w:p>
    <w:p w:rsidR="00D45E54" w:rsidRPr="0013010D" w:rsidRDefault="0013010D">
      <w:pPr>
        <w:pStyle w:val="Ttulo1"/>
        <w:numPr>
          <w:ilvl w:val="0"/>
          <w:numId w:val="1"/>
        </w:numPr>
        <w:tabs>
          <w:tab w:val="left" w:pos="381"/>
        </w:tabs>
        <w:spacing w:before="1"/>
        <w:rPr>
          <w:color w:val="5E913A"/>
        </w:rPr>
      </w:pPr>
      <w:bookmarkStart w:id="3" w:name="_bookmark1"/>
      <w:bookmarkStart w:id="4" w:name="_Toc511401223"/>
      <w:bookmarkEnd w:id="3"/>
      <w:proofErr w:type="spellStart"/>
      <w:r w:rsidRPr="0013010D">
        <w:rPr>
          <w:color w:val="5E913A"/>
        </w:rPr>
        <w:t>Configuración</w:t>
      </w:r>
      <w:proofErr w:type="spellEnd"/>
      <w:r w:rsidRPr="0013010D">
        <w:rPr>
          <w:color w:val="5E913A"/>
        </w:rPr>
        <w:t xml:space="preserve"> </w:t>
      </w:r>
      <w:proofErr w:type="spellStart"/>
      <w:r w:rsidRPr="0013010D">
        <w:rPr>
          <w:color w:val="5E913A"/>
        </w:rPr>
        <w:t>previa</w:t>
      </w:r>
      <w:bookmarkEnd w:id="4"/>
      <w:proofErr w:type="spellEnd"/>
    </w:p>
    <w:p w:rsidR="00D56B09" w:rsidRDefault="00D56B09">
      <w:pPr>
        <w:rPr>
          <w:rFonts w:ascii="Arial" w:hAnsi="Arial" w:cs="Arial"/>
          <w:lang w:val="es-ES"/>
        </w:rPr>
      </w:pPr>
    </w:p>
    <w:p w:rsidR="00D56B09" w:rsidRDefault="00D56B09" w:rsidP="003912B4">
      <w:pPr>
        <w:spacing w:line="360" w:lineRule="auto"/>
        <w:jc w:val="both"/>
        <w:rPr>
          <w:rFonts w:ascii="Arial" w:hAnsi="Arial" w:cs="Arial"/>
          <w:lang w:val="es-ES"/>
        </w:rPr>
      </w:pPr>
      <w:r>
        <w:rPr>
          <w:rFonts w:ascii="Arial" w:hAnsi="Arial" w:cs="Arial"/>
          <w:lang w:val="es-ES"/>
        </w:rPr>
        <w:t xml:space="preserve">Antes de realizar nuestra configuración de </w:t>
      </w:r>
      <w:proofErr w:type="spellStart"/>
      <w:r>
        <w:rPr>
          <w:rFonts w:ascii="Arial" w:hAnsi="Arial" w:cs="Arial"/>
          <w:lang w:val="es-ES"/>
        </w:rPr>
        <w:t>csv</w:t>
      </w:r>
      <w:proofErr w:type="spellEnd"/>
      <w:r>
        <w:rPr>
          <w:rFonts w:ascii="Arial" w:hAnsi="Arial" w:cs="Arial"/>
          <w:lang w:val="es-ES"/>
        </w:rPr>
        <w:t xml:space="preserve">. Es importante realizar unos pasos previos, tales como dadle a nuestro script un número de hilos, es decir, usuarios y bucles que se realizarían en total, también es importante un http de cookies, y por último antes de adentrarnos en el </w:t>
      </w:r>
      <w:proofErr w:type="spellStart"/>
      <w:r>
        <w:rPr>
          <w:rFonts w:ascii="Arial" w:hAnsi="Arial" w:cs="Arial"/>
          <w:lang w:val="es-ES"/>
        </w:rPr>
        <w:t>csv</w:t>
      </w:r>
      <w:proofErr w:type="spellEnd"/>
      <w:r>
        <w:rPr>
          <w:rFonts w:ascii="Arial" w:hAnsi="Arial" w:cs="Arial"/>
          <w:lang w:val="es-ES"/>
        </w:rPr>
        <w:t xml:space="preserve"> hay que añadir un proxy de http, donde se ejecute</w:t>
      </w:r>
      <w:r w:rsidR="008C650B">
        <w:rPr>
          <w:rFonts w:ascii="Arial" w:hAnsi="Arial" w:cs="Arial"/>
          <w:lang w:val="es-ES"/>
        </w:rPr>
        <w:t xml:space="preserve"> nuestra aplicación.</w:t>
      </w:r>
    </w:p>
    <w:p w:rsidR="0013010D" w:rsidRDefault="0013010D" w:rsidP="00721DFF">
      <w:pPr>
        <w:pStyle w:val="Prrafodelista"/>
        <w:spacing w:line="360" w:lineRule="auto"/>
        <w:ind w:left="720" w:firstLine="0"/>
        <w:rPr>
          <w:rFonts w:ascii="Arial" w:hAnsi="Arial" w:cs="Arial"/>
          <w:lang w:val="es-ES"/>
        </w:rPr>
      </w:pPr>
    </w:p>
    <w:p w:rsidR="00D56B09" w:rsidRDefault="00D56B09" w:rsidP="003912B4">
      <w:pPr>
        <w:pStyle w:val="Prrafodelista"/>
        <w:spacing w:line="360" w:lineRule="auto"/>
        <w:ind w:left="0" w:firstLine="0"/>
        <w:jc w:val="center"/>
        <w:rPr>
          <w:rFonts w:ascii="Arial" w:hAnsi="Arial" w:cs="Arial"/>
          <w:lang w:val="es-ES"/>
        </w:rPr>
      </w:pPr>
      <w:bookmarkStart w:id="5" w:name="_GoBack"/>
      <w:r>
        <w:rPr>
          <w:noProof/>
        </w:rPr>
        <w:drawing>
          <wp:inline distT="0" distB="0" distL="0" distR="0" wp14:anchorId="70BDCF1A" wp14:editId="3CBF12BB">
            <wp:extent cx="5612130" cy="34645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427" cy="3469682"/>
                    </a:xfrm>
                    <a:prstGeom prst="rect">
                      <a:avLst/>
                    </a:prstGeom>
                  </pic:spPr>
                </pic:pic>
              </a:graphicData>
            </a:graphic>
          </wp:inline>
        </w:drawing>
      </w:r>
      <w:bookmarkEnd w:id="5"/>
    </w:p>
    <w:p w:rsidR="008C650B" w:rsidRDefault="008C650B" w:rsidP="008C650B">
      <w:pPr>
        <w:spacing w:line="360" w:lineRule="auto"/>
        <w:rPr>
          <w:rFonts w:ascii="Arial" w:hAnsi="Arial" w:cs="Arial"/>
          <w:lang w:val="es-ES"/>
        </w:rPr>
      </w:pPr>
    </w:p>
    <w:p w:rsidR="008C650B" w:rsidRDefault="008C650B" w:rsidP="003912B4">
      <w:pPr>
        <w:spacing w:line="360" w:lineRule="auto"/>
        <w:jc w:val="both"/>
        <w:rPr>
          <w:rFonts w:ascii="Arial" w:hAnsi="Arial" w:cs="Arial"/>
          <w:lang w:val="es-ES"/>
        </w:rPr>
      </w:pPr>
      <w:r>
        <w:rPr>
          <w:rFonts w:ascii="Arial" w:hAnsi="Arial" w:cs="Arial"/>
          <w:lang w:val="es-ES"/>
        </w:rPr>
        <w:t xml:space="preserve">Es importante meter usuarios ficticios que hagan acciones concurrentes, ya que así podemos observar el rendimiento de nuestra aplicación. En este caso se han metido 10 usuarios, un número aceptable y 20 acciones que cada usuario irá repitiendo, haciendo un </w:t>
      </w:r>
      <w:r>
        <w:rPr>
          <w:rFonts w:ascii="Arial" w:hAnsi="Arial" w:cs="Arial"/>
          <w:lang w:val="es-ES"/>
        </w:rPr>
        <w:lastRenderedPageBreak/>
        <w:t>total de 200 iteraciones con la aplicación. Un número considerable y con unos resultados positivos.</w:t>
      </w:r>
    </w:p>
    <w:p w:rsidR="003912B4" w:rsidRPr="008C650B" w:rsidRDefault="003912B4" w:rsidP="003912B4">
      <w:pPr>
        <w:spacing w:line="360" w:lineRule="auto"/>
        <w:jc w:val="both"/>
        <w:rPr>
          <w:rFonts w:ascii="Arial" w:hAnsi="Arial" w:cs="Arial"/>
          <w:lang w:val="es-ES"/>
        </w:rPr>
      </w:pPr>
    </w:p>
    <w:p w:rsidR="0013010D" w:rsidRDefault="0013010D" w:rsidP="003912B4">
      <w:pPr>
        <w:pStyle w:val="Prrafodelista"/>
        <w:spacing w:line="360" w:lineRule="auto"/>
        <w:ind w:left="142" w:firstLine="0"/>
        <w:rPr>
          <w:rFonts w:ascii="Arial" w:hAnsi="Arial" w:cs="Arial"/>
          <w:lang w:val="es-ES"/>
        </w:rPr>
      </w:pPr>
      <w:r>
        <w:rPr>
          <w:noProof/>
        </w:rPr>
        <w:drawing>
          <wp:inline distT="0" distB="0" distL="0" distR="0" wp14:anchorId="1CF8D901" wp14:editId="780455BE">
            <wp:extent cx="5543550" cy="34645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3464560"/>
                    </a:xfrm>
                    <a:prstGeom prst="rect">
                      <a:avLst/>
                    </a:prstGeom>
                  </pic:spPr>
                </pic:pic>
              </a:graphicData>
            </a:graphic>
          </wp:inline>
        </w:drawing>
      </w:r>
    </w:p>
    <w:p w:rsidR="0013010D" w:rsidRDefault="0013010D" w:rsidP="008C650B">
      <w:pPr>
        <w:spacing w:line="360" w:lineRule="auto"/>
        <w:rPr>
          <w:rFonts w:ascii="Arial" w:hAnsi="Arial" w:cs="Arial"/>
          <w:lang w:val="es-ES"/>
        </w:rPr>
      </w:pPr>
    </w:p>
    <w:p w:rsidR="0013010D" w:rsidRDefault="008C650B" w:rsidP="003912B4">
      <w:pPr>
        <w:spacing w:line="360" w:lineRule="auto"/>
        <w:jc w:val="both"/>
        <w:rPr>
          <w:rFonts w:ascii="Arial" w:hAnsi="Arial" w:cs="Arial"/>
          <w:lang w:val="es-ES"/>
        </w:rPr>
      </w:pPr>
      <w:r>
        <w:rPr>
          <w:rFonts w:ascii="Arial" w:hAnsi="Arial" w:cs="Arial"/>
          <w:lang w:val="es-ES"/>
        </w:rPr>
        <w:t>Es necesario añadir un manager de las cookies ya que en cada iteración del usuario se tendrán que limpiar dichas cookies y la configuración de este artefacto será como se muestra en la imagen. HC4CookieHandler e importante marcar la opción de limpiar las cookies en cada iteración.</w:t>
      </w:r>
    </w:p>
    <w:p w:rsidR="0013010D" w:rsidRDefault="0013010D" w:rsidP="00721DFF">
      <w:pPr>
        <w:pStyle w:val="Prrafodelista"/>
        <w:spacing w:line="360" w:lineRule="auto"/>
        <w:ind w:left="720" w:firstLine="0"/>
        <w:rPr>
          <w:rFonts w:ascii="Arial" w:hAnsi="Arial" w:cs="Arial"/>
          <w:lang w:val="es-ES"/>
        </w:rPr>
      </w:pPr>
    </w:p>
    <w:p w:rsidR="0013010D" w:rsidRDefault="0013010D" w:rsidP="00721DFF">
      <w:pPr>
        <w:pStyle w:val="Prrafodelista"/>
        <w:spacing w:line="360" w:lineRule="auto"/>
        <w:ind w:left="720" w:firstLine="0"/>
        <w:rPr>
          <w:rFonts w:ascii="Arial" w:hAnsi="Arial" w:cs="Arial"/>
          <w:lang w:val="es-ES"/>
        </w:rPr>
      </w:pPr>
    </w:p>
    <w:p w:rsidR="00D56B09" w:rsidRDefault="00D56B09" w:rsidP="003912B4">
      <w:pPr>
        <w:pStyle w:val="Prrafodelista"/>
        <w:spacing w:line="360" w:lineRule="auto"/>
        <w:ind w:left="0" w:firstLine="0"/>
        <w:rPr>
          <w:rFonts w:ascii="Arial" w:hAnsi="Arial" w:cs="Arial"/>
          <w:lang w:val="es-ES"/>
        </w:rPr>
      </w:pPr>
      <w:r>
        <w:rPr>
          <w:noProof/>
        </w:rPr>
        <w:lastRenderedPageBreak/>
        <w:drawing>
          <wp:inline distT="0" distB="0" distL="0" distR="0" wp14:anchorId="0472BD83" wp14:editId="40DCF287">
            <wp:extent cx="5543550" cy="346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64560"/>
                    </a:xfrm>
                    <a:prstGeom prst="rect">
                      <a:avLst/>
                    </a:prstGeom>
                  </pic:spPr>
                </pic:pic>
              </a:graphicData>
            </a:graphic>
          </wp:inline>
        </w:drawing>
      </w:r>
    </w:p>
    <w:p w:rsidR="008C650B" w:rsidRDefault="008C650B" w:rsidP="008C650B">
      <w:pPr>
        <w:spacing w:line="360" w:lineRule="auto"/>
        <w:rPr>
          <w:rFonts w:ascii="Arial" w:hAnsi="Arial" w:cs="Arial"/>
          <w:lang w:val="es-ES"/>
        </w:rPr>
      </w:pPr>
    </w:p>
    <w:p w:rsidR="008C650B" w:rsidRDefault="008C650B" w:rsidP="003912B4">
      <w:pPr>
        <w:spacing w:line="360" w:lineRule="auto"/>
        <w:jc w:val="both"/>
        <w:rPr>
          <w:rFonts w:ascii="Arial" w:hAnsi="Arial" w:cs="Arial"/>
          <w:lang w:val="es-ES"/>
        </w:rPr>
      </w:pPr>
      <w:r>
        <w:rPr>
          <w:rFonts w:ascii="Arial" w:hAnsi="Arial" w:cs="Arial"/>
          <w:lang w:val="es-ES"/>
        </w:rPr>
        <w:t xml:space="preserve">Para comprobar que todo funcione a la perfección, se necesita la ayuda de un script, y </w:t>
      </w:r>
      <w:proofErr w:type="spellStart"/>
      <w:r w:rsidR="00A456AB">
        <w:rPr>
          <w:rFonts w:ascii="Arial" w:hAnsi="Arial" w:cs="Arial"/>
          <w:lang w:val="es-ES"/>
        </w:rPr>
        <w:t>J</w:t>
      </w:r>
      <w:r>
        <w:rPr>
          <w:rFonts w:ascii="Arial" w:hAnsi="Arial" w:cs="Arial"/>
          <w:lang w:val="es-ES"/>
        </w:rPr>
        <w:t>meter</w:t>
      </w:r>
      <w:proofErr w:type="spellEnd"/>
      <w:r>
        <w:rPr>
          <w:rFonts w:ascii="Arial" w:hAnsi="Arial" w:cs="Arial"/>
          <w:lang w:val="es-ES"/>
        </w:rPr>
        <w:t xml:space="preserve"> nos ayuda en eso ya que puede grabar cada paso que vamos haciendo por la página y darnos su rendimiento, pero para grabar </w:t>
      </w:r>
      <w:r w:rsidR="00A456AB">
        <w:rPr>
          <w:rFonts w:ascii="Arial" w:hAnsi="Arial" w:cs="Arial"/>
          <w:lang w:val="es-ES"/>
        </w:rPr>
        <w:t>cada paso que damos es importante tener un proxy que nos hará de puente entre el navegador y a nuestra aplicación a la que le estamos enviando las peticiones.</w:t>
      </w:r>
    </w:p>
    <w:p w:rsidR="00A456AB" w:rsidRDefault="00A456AB" w:rsidP="008C650B">
      <w:pPr>
        <w:spacing w:line="360" w:lineRule="auto"/>
        <w:rPr>
          <w:rFonts w:ascii="Arial" w:hAnsi="Arial" w:cs="Arial"/>
          <w:lang w:val="es-ES"/>
        </w:rPr>
      </w:pPr>
    </w:p>
    <w:p w:rsidR="00A456AB" w:rsidRPr="008C650B" w:rsidRDefault="00A456AB" w:rsidP="008C650B">
      <w:pPr>
        <w:spacing w:line="360" w:lineRule="auto"/>
        <w:rPr>
          <w:rFonts w:ascii="Arial" w:hAnsi="Arial" w:cs="Arial"/>
          <w:lang w:val="es-ES"/>
        </w:rPr>
      </w:pPr>
    </w:p>
    <w:p w:rsidR="00D56B09" w:rsidRDefault="00D56B09" w:rsidP="003912B4">
      <w:pPr>
        <w:pStyle w:val="Prrafodelista"/>
        <w:spacing w:line="360" w:lineRule="auto"/>
        <w:ind w:left="0" w:firstLine="0"/>
        <w:rPr>
          <w:rFonts w:ascii="Arial" w:hAnsi="Arial" w:cs="Arial"/>
          <w:lang w:val="es-ES"/>
        </w:rPr>
      </w:pPr>
      <w:r>
        <w:rPr>
          <w:noProof/>
        </w:rPr>
        <w:lastRenderedPageBreak/>
        <w:drawing>
          <wp:inline distT="0" distB="0" distL="0" distR="0" wp14:anchorId="79163AC7" wp14:editId="64D9E2B2">
            <wp:extent cx="5543550" cy="3464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3464560"/>
                    </a:xfrm>
                    <a:prstGeom prst="rect">
                      <a:avLst/>
                    </a:prstGeom>
                  </pic:spPr>
                </pic:pic>
              </a:graphicData>
            </a:graphic>
          </wp:inline>
        </w:drawing>
      </w:r>
    </w:p>
    <w:p w:rsidR="00A456AB" w:rsidRDefault="00A456AB" w:rsidP="00A456AB">
      <w:pPr>
        <w:spacing w:line="360" w:lineRule="auto"/>
        <w:rPr>
          <w:rFonts w:ascii="Arial" w:hAnsi="Arial" w:cs="Arial"/>
          <w:lang w:val="es-ES"/>
        </w:rPr>
      </w:pPr>
    </w:p>
    <w:p w:rsidR="00A456AB" w:rsidRDefault="00A456AB" w:rsidP="003912B4">
      <w:pPr>
        <w:spacing w:line="360" w:lineRule="auto"/>
        <w:jc w:val="both"/>
        <w:rPr>
          <w:rFonts w:ascii="Arial" w:hAnsi="Arial" w:cs="Arial"/>
          <w:lang w:val="es-ES"/>
        </w:rPr>
      </w:pPr>
      <w:r>
        <w:rPr>
          <w:rFonts w:ascii="Arial" w:hAnsi="Arial" w:cs="Arial"/>
          <w:lang w:val="es-ES"/>
        </w:rPr>
        <w:t>Para comprobar los resultados es importante añadir una gráfica y unas tablas en las que se mostrará lo siguiente, la URL, el número de veces que la URL ha sido pedida, el tiempo medio que toma para solicitar dicha URL, el tiempo mínimo y máximo para una petición, el error que sería el porcentaje de errores en el HTTP captado mientras se solicita la URL, el rendimiento que es el número medio de peticiones a una URL que se sirve por segundo y alguna información más.</w:t>
      </w:r>
    </w:p>
    <w:p w:rsidR="00A456AB" w:rsidRDefault="00A456AB">
      <w:pPr>
        <w:rPr>
          <w:rFonts w:ascii="Arial" w:hAnsi="Arial" w:cs="Arial"/>
          <w:lang w:val="es-ES"/>
        </w:rPr>
      </w:pPr>
      <w:r>
        <w:rPr>
          <w:rFonts w:ascii="Arial" w:hAnsi="Arial" w:cs="Arial"/>
          <w:lang w:val="es-ES"/>
        </w:rPr>
        <w:br w:type="page"/>
      </w:r>
    </w:p>
    <w:p w:rsidR="00A456AB" w:rsidRPr="00A456AB" w:rsidRDefault="00A456AB" w:rsidP="00A456AB">
      <w:pPr>
        <w:spacing w:line="360" w:lineRule="auto"/>
        <w:rPr>
          <w:rFonts w:ascii="Arial" w:hAnsi="Arial" w:cs="Arial"/>
          <w:lang w:val="es-ES"/>
        </w:rPr>
      </w:pPr>
    </w:p>
    <w:p w:rsidR="00A456AB" w:rsidRPr="00A456AB" w:rsidRDefault="0013010D" w:rsidP="00A456AB">
      <w:pPr>
        <w:pStyle w:val="Ttulo1"/>
        <w:numPr>
          <w:ilvl w:val="0"/>
          <w:numId w:val="1"/>
        </w:numPr>
        <w:tabs>
          <w:tab w:val="left" w:pos="380"/>
        </w:tabs>
        <w:spacing w:before="174"/>
        <w:ind w:left="379" w:hanging="279"/>
        <w:rPr>
          <w:lang w:val="es-ES"/>
        </w:rPr>
      </w:pPr>
      <w:bookmarkStart w:id="6" w:name="_bookmark2"/>
      <w:bookmarkStart w:id="7" w:name="_Toc511401224"/>
      <w:bookmarkEnd w:id="6"/>
      <w:r>
        <w:rPr>
          <w:color w:val="5E913A"/>
          <w:lang w:val="es-ES"/>
        </w:rPr>
        <w:t>Configuración para CSV</w:t>
      </w:r>
      <w:bookmarkEnd w:id="7"/>
    </w:p>
    <w:p w:rsidR="00A456AB" w:rsidRDefault="00A456AB" w:rsidP="00A456AB">
      <w:pPr>
        <w:pStyle w:val="Ttulo1"/>
        <w:tabs>
          <w:tab w:val="left" w:pos="380"/>
        </w:tabs>
        <w:spacing w:before="174"/>
        <w:rPr>
          <w:lang w:val="es-ES"/>
        </w:rPr>
      </w:pPr>
    </w:p>
    <w:p w:rsidR="00A456AB" w:rsidRDefault="00A456AB" w:rsidP="003912B4">
      <w:pPr>
        <w:spacing w:line="360" w:lineRule="auto"/>
        <w:jc w:val="both"/>
        <w:rPr>
          <w:rFonts w:ascii="Arial" w:hAnsi="Arial" w:cs="Arial"/>
          <w:lang w:val="es-ES"/>
        </w:rPr>
      </w:pPr>
      <w:r w:rsidRPr="00A456AB">
        <w:rPr>
          <w:rFonts w:ascii="Arial" w:hAnsi="Arial" w:cs="Arial"/>
          <w:lang w:val="es-ES"/>
        </w:rPr>
        <w:t>Lo primero que hay que hacer es crear un archivo .</w:t>
      </w:r>
      <w:proofErr w:type="spellStart"/>
      <w:r w:rsidRPr="00A456AB">
        <w:rPr>
          <w:rFonts w:ascii="Arial" w:hAnsi="Arial" w:cs="Arial"/>
          <w:lang w:val="es-ES"/>
        </w:rPr>
        <w:t>csv</w:t>
      </w:r>
      <w:proofErr w:type="spellEnd"/>
      <w:r>
        <w:rPr>
          <w:rFonts w:ascii="Arial" w:hAnsi="Arial" w:cs="Arial"/>
          <w:lang w:val="es-ES"/>
        </w:rPr>
        <w:t xml:space="preserve"> con los usuarios y sus contraseñas. Un ejemplo podría ser: “</w:t>
      </w:r>
      <w:proofErr w:type="spellStart"/>
      <w:r>
        <w:rPr>
          <w:rFonts w:ascii="Arial" w:hAnsi="Arial" w:cs="Arial"/>
          <w:lang w:val="es-ES"/>
        </w:rPr>
        <w:t>user</w:t>
      </w:r>
      <w:proofErr w:type="spellEnd"/>
      <w:r w:rsidR="00035C79">
        <w:rPr>
          <w:rFonts w:ascii="Arial" w:hAnsi="Arial" w:cs="Arial"/>
          <w:lang w:val="es-ES"/>
        </w:rPr>
        <w:t xml:space="preserve"> / </w:t>
      </w:r>
      <w:r>
        <w:rPr>
          <w:rFonts w:ascii="Arial" w:hAnsi="Arial" w:cs="Arial"/>
          <w:lang w:val="es-ES"/>
        </w:rPr>
        <w:t>contraseña</w:t>
      </w:r>
      <w:r w:rsidR="00035C79">
        <w:rPr>
          <w:rFonts w:ascii="Arial" w:hAnsi="Arial" w:cs="Arial"/>
          <w:lang w:val="es-ES"/>
        </w:rPr>
        <w:t>, user2 / contraseña2, user3 / contraseña3”.</w:t>
      </w:r>
    </w:p>
    <w:p w:rsidR="00035C79" w:rsidRDefault="00035C79" w:rsidP="003912B4">
      <w:pPr>
        <w:spacing w:line="360" w:lineRule="auto"/>
        <w:jc w:val="both"/>
        <w:rPr>
          <w:rFonts w:ascii="Arial" w:hAnsi="Arial" w:cs="Arial"/>
          <w:lang w:val="es-ES"/>
        </w:rPr>
      </w:pPr>
      <w:r>
        <w:rPr>
          <w:rFonts w:ascii="Arial" w:hAnsi="Arial" w:cs="Arial"/>
          <w:lang w:val="es-ES"/>
        </w:rPr>
        <w:t xml:space="preserve">Habría que guardar el archivo en el mismo directorio donde esté instalado el </w:t>
      </w:r>
      <w:proofErr w:type="spellStart"/>
      <w:r>
        <w:rPr>
          <w:rFonts w:ascii="Arial" w:hAnsi="Arial" w:cs="Arial"/>
          <w:lang w:val="es-ES"/>
        </w:rPr>
        <w:t>JMeter</w:t>
      </w:r>
      <w:proofErr w:type="spellEnd"/>
      <w:r>
        <w:rPr>
          <w:rFonts w:ascii="Arial" w:hAnsi="Arial" w:cs="Arial"/>
          <w:lang w:val="es-ES"/>
        </w:rPr>
        <w:t>. Es recomendable guardar dicho archivo con un nombre que sea sencillo de recordar, como en nuestro caso sería “RegistroUsuario.csv”.</w:t>
      </w:r>
    </w:p>
    <w:p w:rsidR="00035C79" w:rsidRPr="00A456AB" w:rsidRDefault="00035C79" w:rsidP="003912B4">
      <w:pPr>
        <w:spacing w:line="360" w:lineRule="auto"/>
        <w:jc w:val="both"/>
        <w:rPr>
          <w:rFonts w:ascii="Arial" w:hAnsi="Arial" w:cs="Arial"/>
          <w:lang w:val="es-ES"/>
        </w:rPr>
      </w:pPr>
      <w:r>
        <w:rPr>
          <w:rFonts w:ascii="Arial" w:hAnsi="Arial" w:cs="Arial"/>
          <w:lang w:val="es-ES"/>
        </w:rPr>
        <w:t xml:space="preserve">Ahora en </w:t>
      </w:r>
      <w:proofErr w:type="spellStart"/>
      <w:r>
        <w:rPr>
          <w:rFonts w:ascii="Arial" w:hAnsi="Arial" w:cs="Arial"/>
          <w:lang w:val="es-ES"/>
        </w:rPr>
        <w:t>Jmeter</w:t>
      </w:r>
      <w:proofErr w:type="spellEnd"/>
      <w:r>
        <w:rPr>
          <w:rFonts w:ascii="Arial" w:hAnsi="Arial" w:cs="Arial"/>
          <w:lang w:val="es-ES"/>
        </w:rPr>
        <w:t xml:space="preserve"> habría que encontrar el paso de la petición HTTP que se quiera modificar para usar estos valores en el archivo en cuestión. Para hacer este paso habría que darle </w:t>
      </w:r>
      <w:proofErr w:type="spellStart"/>
      <w:r>
        <w:rPr>
          <w:rFonts w:ascii="Arial" w:hAnsi="Arial" w:cs="Arial"/>
          <w:lang w:val="es-ES"/>
        </w:rPr>
        <w:t>click</w:t>
      </w:r>
      <w:proofErr w:type="spellEnd"/>
      <w:r>
        <w:rPr>
          <w:rFonts w:ascii="Arial" w:hAnsi="Arial" w:cs="Arial"/>
          <w:lang w:val="es-ES"/>
        </w:rPr>
        <w:t xml:space="preserve"> derecho, Añadir &gt; Configurar Elemento &gt; Configuración del set de datos CSV. Y saldrá una ventana como en la siguiente imagen.</w:t>
      </w:r>
    </w:p>
    <w:p w:rsidR="00A456AB" w:rsidRDefault="00A456AB" w:rsidP="00A456AB">
      <w:pPr>
        <w:pStyle w:val="Ttulo1"/>
        <w:tabs>
          <w:tab w:val="left" w:pos="380"/>
        </w:tabs>
        <w:spacing w:before="174"/>
        <w:ind w:left="0" w:firstLine="0"/>
        <w:rPr>
          <w:lang w:val="es-ES"/>
        </w:rPr>
      </w:pPr>
    </w:p>
    <w:p w:rsidR="00035C79" w:rsidRDefault="00002F64" w:rsidP="00035C79">
      <w:pPr>
        <w:pStyle w:val="Ttulo1"/>
        <w:tabs>
          <w:tab w:val="left" w:pos="380"/>
        </w:tabs>
        <w:spacing w:before="174"/>
        <w:ind w:left="100" w:firstLine="0"/>
        <w:rPr>
          <w:rFonts w:ascii="Arial" w:hAnsi="Arial" w:cs="Arial"/>
          <w:b w:val="0"/>
          <w:bCs w:val="0"/>
          <w:sz w:val="22"/>
          <w:szCs w:val="22"/>
          <w:lang w:val="es-ES"/>
        </w:rPr>
      </w:pPr>
      <w:bookmarkStart w:id="8" w:name="_Toc511342223"/>
      <w:bookmarkStart w:id="9" w:name="_Toc511401225"/>
      <w:r>
        <w:rPr>
          <w:noProof/>
        </w:rPr>
        <w:drawing>
          <wp:inline distT="0" distB="0" distL="0" distR="0" wp14:anchorId="5726B317" wp14:editId="02B162DC">
            <wp:extent cx="5543550" cy="3464560"/>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3464560"/>
                    </a:xfrm>
                    <a:prstGeom prst="rect">
                      <a:avLst/>
                    </a:prstGeom>
                  </pic:spPr>
                </pic:pic>
              </a:graphicData>
            </a:graphic>
          </wp:inline>
        </w:drawing>
      </w:r>
      <w:bookmarkEnd w:id="8"/>
      <w:bookmarkEnd w:id="9"/>
    </w:p>
    <w:p w:rsidR="00035C79" w:rsidRPr="00A5178C" w:rsidRDefault="00035C79" w:rsidP="00A5178C">
      <w:pPr>
        <w:spacing w:line="360" w:lineRule="auto"/>
        <w:rPr>
          <w:rFonts w:ascii="Arial" w:hAnsi="Arial" w:cs="Arial"/>
          <w:lang w:val="es-ES"/>
        </w:rPr>
      </w:pPr>
    </w:p>
    <w:p w:rsidR="00035C79" w:rsidRPr="00A5178C" w:rsidRDefault="00035C79" w:rsidP="003912B4">
      <w:pPr>
        <w:spacing w:line="360" w:lineRule="auto"/>
        <w:jc w:val="both"/>
        <w:rPr>
          <w:rFonts w:ascii="Arial" w:hAnsi="Arial" w:cs="Arial"/>
          <w:lang w:val="es-ES"/>
        </w:rPr>
      </w:pPr>
      <w:r w:rsidRPr="00A5178C">
        <w:rPr>
          <w:rFonts w:ascii="Arial" w:hAnsi="Arial" w:cs="Arial"/>
          <w:lang w:val="es-ES"/>
        </w:rPr>
        <w:t>Se necesita modificar tres parámetros de la imagen:</w:t>
      </w:r>
    </w:p>
    <w:p w:rsidR="00035C79" w:rsidRPr="003912B4" w:rsidRDefault="00035C79" w:rsidP="003912B4">
      <w:pPr>
        <w:pStyle w:val="Prrafodelista"/>
        <w:numPr>
          <w:ilvl w:val="0"/>
          <w:numId w:val="5"/>
        </w:numPr>
        <w:spacing w:line="360" w:lineRule="auto"/>
        <w:jc w:val="both"/>
        <w:rPr>
          <w:rFonts w:ascii="Arial" w:hAnsi="Arial" w:cs="Arial"/>
          <w:lang w:val="es-ES"/>
        </w:rPr>
      </w:pPr>
      <w:proofErr w:type="spellStart"/>
      <w:r w:rsidRPr="003912B4">
        <w:rPr>
          <w:rFonts w:ascii="Arial" w:hAnsi="Arial" w:cs="Arial"/>
          <w:lang w:val="es-ES"/>
        </w:rPr>
        <w:t>Filename</w:t>
      </w:r>
      <w:proofErr w:type="spellEnd"/>
      <w:r w:rsidRPr="003912B4">
        <w:rPr>
          <w:rFonts w:ascii="Arial" w:hAnsi="Arial" w:cs="Arial"/>
          <w:lang w:val="es-ES"/>
        </w:rPr>
        <w:t>: Si el archivo en cuestión está en el directorio “</w:t>
      </w:r>
      <w:proofErr w:type="spellStart"/>
      <w:r w:rsidRPr="003912B4">
        <w:rPr>
          <w:rFonts w:ascii="Arial" w:hAnsi="Arial" w:cs="Arial"/>
          <w:lang w:val="es-ES"/>
        </w:rPr>
        <w:t>bin</w:t>
      </w:r>
      <w:proofErr w:type="spellEnd"/>
      <w:r w:rsidRPr="003912B4">
        <w:rPr>
          <w:rFonts w:ascii="Arial" w:hAnsi="Arial" w:cs="Arial"/>
          <w:lang w:val="es-ES"/>
        </w:rPr>
        <w:t>” con poner solo el nombre es suficiente, si no en dicho directorio habría que añadir la ruta completa.</w:t>
      </w:r>
    </w:p>
    <w:p w:rsidR="00035C79" w:rsidRPr="003912B4" w:rsidRDefault="00035C79" w:rsidP="003912B4">
      <w:pPr>
        <w:pStyle w:val="Prrafodelista"/>
        <w:numPr>
          <w:ilvl w:val="0"/>
          <w:numId w:val="5"/>
        </w:numPr>
        <w:spacing w:line="360" w:lineRule="auto"/>
        <w:jc w:val="both"/>
        <w:rPr>
          <w:rFonts w:ascii="Arial" w:hAnsi="Arial" w:cs="Arial"/>
          <w:lang w:val="es-ES"/>
        </w:rPr>
      </w:pPr>
      <w:r w:rsidRPr="003912B4">
        <w:rPr>
          <w:rFonts w:ascii="Arial" w:hAnsi="Arial" w:cs="Arial"/>
          <w:lang w:val="es-ES"/>
        </w:rPr>
        <w:t xml:space="preserve">Variables </w:t>
      </w:r>
      <w:proofErr w:type="spellStart"/>
      <w:r w:rsidRPr="003912B4">
        <w:rPr>
          <w:rFonts w:ascii="Arial" w:hAnsi="Arial" w:cs="Arial"/>
          <w:lang w:val="es-ES"/>
        </w:rPr>
        <w:t>names</w:t>
      </w:r>
      <w:proofErr w:type="spellEnd"/>
      <w:r w:rsidRPr="003912B4">
        <w:rPr>
          <w:rFonts w:ascii="Arial" w:hAnsi="Arial" w:cs="Arial"/>
          <w:lang w:val="es-ES"/>
        </w:rPr>
        <w:t>: Nombres de las columnas o variables, van a estar delimitadas por comas. En nuestro ejemplo será “</w:t>
      </w:r>
      <w:proofErr w:type="spellStart"/>
      <w:r w:rsidRPr="003912B4">
        <w:rPr>
          <w:rFonts w:ascii="Arial" w:hAnsi="Arial" w:cs="Arial"/>
          <w:lang w:val="es-ES"/>
        </w:rPr>
        <w:t>username</w:t>
      </w:r>
      <w:proofErr w:type="spellEnd"/>
      <w:r w:rsidRPr="003912B4">
        <w:rPr>
          <w:rFonts w:ascii="Arial" w:hAnsi="Arial" w:cs="Arial"/>
          <w:lang w:val="es-ES"/>
        </w:rPr>
        <w:t xml:space="preserve">, </w:t>
      </w:r>
      <w:proofErr w:type="spellStart"/>
      <w:r w:rsidRPr="003912B4">
        <w:rPr>
          <w:rFonts w:ascii="Arial" w:hAnsi="Arial" w:cs="Arial"/>
          <w:lang w:val="es-ES"/>
        </w:rPr>
        <w:t>password</w:t>
      </w:r>
      <w:proofErr w:type="spellEnd"/>
      <w:r w:rsidRPr="003912B4">
        <w:rPr>
          <w:rFonts w:ascii="Arial" w:hAnsi="Arial" w:cs="Arial"/>
          <w:lang w:val="es-ES"/>
        </w:rPr>
        <w:t>”</w:t>
      </w:r>
    </w:p>
    <w:p w:rsidR="00035C79" w:rsidRDefault="00035C79" w:rsidP="00035C79">
      <w:pPr>
        <w:pStyle w:val="Ttulo1"/>
        <w:tabs>
          <w:tab w:val="left" w:pos="380"/>
        </w:tabs>
        <w:spacing w:before="174"/>
        <w:ind w:left="100" w:firstLine="0"/>
        <w:rPr>
          <w:rFonts w:ascii="Arial" w:hAnsi="Arial" w:cs="Arial"/>
          <w:b w:val="0"/>
          <w:bCs w:val="0"/>
          <w:sz w:val="22"/>
          <w:szCs w:val="22"/>
          <w:lang w:val="es-ES"/>
        </w:rPr>
      </w:pPr>
    </w:p>
    <w:p w:rsidR="00035C79" w:rsidRDefault="00035C79" w:rsidP="00035C79">
      <w:pPr>
        <w:pStyle w:val="Ttulo1"/>
        <w:tabs>
          <w:tab w:val="left" w:pos="380"/>
        </w:tabs>
        <w:spacing w:before="174"/>
        <w:ind w:left="100" w:firstLine="0"/>
        <w:rPr>
          <w:rFonts w:ascii="Arial" w:hAnsi="Arial" w:cs="Arial"/>
          <w:b w:val="0"/>
          <w:bCs w:val="0"/>
          <w:sz w:val="22"/>
          <w:szCs w:val="22"/>
          <w:lang w:val="es-ES"/>
        </w:rPr>
      </w:pPr>
      <w:r>
        <w:rPr>
          <w:rFonts w:ascii="Arial" w:hAnsi="Arial" w:cs="Arial"/>
          <w:b w:val="0"/>
          <w:bCs w:val="0"/>
          <w:sz w:val="22"/>
          <w:szCs w:val="22"/>
          <w:lang w:val="es-ES"/>
        </w:rPr>
        <w:tab/>
      </w:r>
    </w:p>
    <w:p w:rsidR="00035C79" w:rsidRDefault="00035C79" w:rsidP="00035C79">
      <w:pPr>
        <w:pStyle w:val="Ttulo1"/>
        <w:tabs>
          <w:tab w:val="left" w:pos="380"/>
        </w:tabs>
        <w:spacing w:before="174"/>
        <w:ind w:left="0" w:firstLine="0"/>
        <w:rPr>
          <w:rFonts w:ascii="Arial" w:hAnsi="Arial" w:cs="Arial"/>
          <w:b w:val="0"/>
          <w:bCs w:val="0"/>
          <w:sz w:val="22"/>
          <w:szCs w:val="22"/>
          <w:lang w:val="es-ES"/>
        </w:rPr>
      </w:pPr>
    </w:p>
    <w:p w:rsidR="00035C79" w:rsidRPr="003912B4" w:rsidRDefault="00035C79" w:rsidP="003912B4">
      <w:pPr>
        <w:pStyle w:val="Prrafodelista"/>
        <w:numPr>
          <w:ilvl w:val="0"/>
          <w:numId w:val="5"/>
        </w:numPr>
        <w:spacing w:line="360" w:lineRule="auto"/>
        <w:rPr>
          <w:rFonts w:ascii="Arial" w:hAnsi="Arial" w:cs="Arial"/>
          <w:lang w:val="es-ES"/>
        </w:rPr>
      </w:pPr>
      <w:proofErr w:type="spellStart"/>
      <w:r w:rsidRPr="003912B4">
        <w:rPr>
          <w:rFonts w:ascii="Arial" w:hAnsi="Arial" w:cs="Arial"/>
          <w:lang w:val="es-ES"/>
        </w:rPr>
        <w:t>Delimiter</w:t>
      </w:r>
      <w:proofErr w:type="spellEnd"/>
      <w:r w:rsidRPr="003912B4">
        <w:rPr>
          <w:rFonts w:ascii="Arial" w:hAnsi="Arial" w:cs="Arial"/>
          <w:lang w:val="es-ES"/>
        </w:rPr>
        <w:t>: Por defecto se pone una coma, pero si el archivo en cuestión utiliza otro tipo de delimitador aquí es donde hay que especificarlo expresamente.</w:t>
      </w:r>
    </w:p>
    <w:p w:rsidR="0013010D" w:rsidRDefault="0013010D" w:rsidP="0013010D">
      <w:pPr>
        <w:pStyle w:val="Ttulo1"/>
        <w:tabs>
          <w:tab w:val="left" w:pos="380"/>
        </w:tabs>
        <w:spacing w:before="174"/>
        <w:ind w:left="100" w:firstLine="0"/>
        <w:rPr>
          <w:lang w:val="es-ES"/>
        </w:rPr>
      </w:pPr>
      <w:bookmarkStart w:id="10" w:name="_Toc511342224"/>
      <w:bookmarkStart w:id="11" w:name="_Toc511401226"/>
      <w:r>
        <w:rPr>
          <w:noProof/>
        </w:rPr>
        <w:drawing>
          <wp:inline distT="0" distB="0" distL="0" distR="0" wp14:anchorId="631A823F" wp14:editId="2C3ECF0E">
            <wp:extent cx="5543550" cy="3464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3464560"/>
                    </a:xfrm>
                    <a:prstGeom prst="rect">
                      <a:avLst/>
                    </a:prstGeom>
                  </pic:spPr>
                </pic:pic>
              </a:graphicData>
            </a:graphic>
          </wp:inline>
        </w:drawing>
      </w:r>
      <w:bookmarkEnd w:id="10"/>
      <w:bookmarkEnd w:id="11"/>
    </w:p>
    <w:p w:rsidR="00035C79" w:rsidRDefault="00035C79" w:rsidP="0013010D">
      <w:pPr>
        <w:pStyle w:val="Ttulo1"/>
        <w:tabs>
          <w:tab w:val="left" w:pos="380"/>
        </w:tabs>
        <w:spacing w:before="174"/>
        <w:ind w:left="100" w:firstLine="0"/>
        <w:rPr>
          <w:lang w:val="es-ES"/>
        </w:rPr>
      </w:pPr>
    </w:p>
    <w:p w:rsidR="00A5178C" w:rsidRPr="00A5178C" w:rsidRDefault="00A5178C" w:rsidP="003912B4">
      <w:pPr>
        <w:spacing w:line="360" w:lineRule="auto"/>
        <w:jc w:val="both"/>
        <w:rPr>
          <w:rFonts w:ascii="Arial" w:hAnsi="Arial" w:cs="Arial"/>
          <w:lang w:val="es-ES"/>
        </w:rPr>
      </w:pPr>
      <w:r w:rsidRPr="00A5178C">
        <w:rPr>
          <w:rFonts w:ascii="Arial" w:hAnsi="Arial" w:cs="Arial"/>
          <w:lang w:val="es-ES"/>
        </w:rPr>
        <w:t>Hay que asignar las variables que se habían definido en la imagen anterior con el valor de los parámetros que se envían a la petición que queramos. Para hacer esto hay que ponerlos con ${“nombre”}. Los ejemplos vistos en la foto serían para el nombre “</w:t>
      </w:r>
      <w:proofErr w:type="spellStart"/>
      <w:r w:rsidRPr="00A5178C">
        <w:rPr>
          <w:rFonts w:ascii="Arial" w:hAnsi="Arial" w:cs="Arial"/>
          <w:lang w:val="es-ES"/>
        </w:rPr>
        <w:t>username</w:t>
      </w:r>
      <w:proofErr w:type="spellEnd"/>
      <w:r w:rsidRPr="00A5178C">
        <w:rPr>
          <w:rFonts w:ascii="Arial" w:hAnsi="Arial" w:cs="Arial"/>
          <w:lang w:val="es-ES"/>
        </w:rPr>
        <w:t>” su valor corresponde a “${</w:t>
      </w:r>
      <w:proofErr w:type="spellStart"/>
      <w:r w:rsidRPr="00A5178C">
        <w:rPr>
          <w:rFonts w:ascii="Arial" w:hAnsi="Arial" w:cs="Arial"/>
          <w:lang w:val="es-ES"/>
        </w:rPr>
        <w:t>username</w:t>
      </w:r>
      <w:proofErr w:type="spellEnd"/>
      <w:r w:rsidRPr="00A5178C">
        <w:rPr>
          <w:rFonts w:ascii="Arial" w:hAnsi="Arial" w:cs="Arial"/>
          <w:lang w:val="es-ES"/>
        </w:rPr>
        <w:t>}”, y para el nombre “</w:t>
      </w:r>
      <w:proofErr w:type="spellStart"/>
      <w:r w:rsidRPr="00A5178C">
        <w:rPr>
          <w:rFonts w:ascii="Arial" w:hAnsi="Arial" w:cs="Arial"/>
          <w:lang w:val="es-ES"/>
        </w:rPr>
        <w:t>password</w:t>
      </w:r>
      <w:proofErr w:type="spellEnd"/>
      <w:r w:rsidRPr="00A5178C">
        <w:rPr>
          <w:rFonts w:ascii="Arial" w:hAnsi="Arial" w:cs="Arial"/>
          <w:lang w:val="es-ES"/>
        </w:rPr>
        <w:t>” su valor corresponde a “${</w:t>
      </w:r>
      <w:proofErr w:type="spellStart"/>
      <w:r w:rsidRPr="00A5178C">
        <w:rPr>
          <w:rFonts w:ascii="Arial" w:hAnsi="Arial" w:cs="Arial"/>
          <w:lang w:val="es-ES"/>
        </w:rPr>
        <w:t>password</w:t>
      </w:r>
      <w:proofErr w:type="spellEnd"/>
      <w:r w:rsidRPr="00A5178C">
        <w:rPr>
          <w:rFonts w:ascii="Arial" w:hAnsi="Arial" w:cs="Arial"/>
          <w:lang w:val="es-ES"/>
        </w:rPr>
        <w:t xml:space="preserve">}”. Una vez finalizado el test, </w:t>
      </w:r>
      <w:proofErr w:type="spellStart"/>
      <w:r w:rsidRPr="00A5178C">
        <w:rPr>
          <w:rFonts w:ascii="Arial" w:hAnsi="Arial" w:cs="Arial"/>
          <w:lang w:val="es-ES"/>
        </w:rPr>
        <w:t>JMeter</w:t>
      </w:r>
      <w:proofErr w:type="spellEnd"/>
      <w:r w:rsidRPr="00A5178C">
        <w:rPr>
          <w:rFonts w:ascii="Arial" w:hAnsi="Arial" w:cs="Arial"/>
          <w:lang w:val="es-ES"/>
        </w:rPr>
        <w:t xml:space="preserve"> enviará los valores obtenidos de las variables al archivo CSV, un hilo por cada fila.</w:t>
      </w:r>
    </w:p>
    <w:p w:rsidR="00A5178C" w:rsidRPr="00A5178C" w:rsidRDefault="00A5178C" w:rsidP="00A5178C">
      <w:pPr>
        <w:spacing w:line="360" w:lineRule="auto"/>
        <w:rPr>
          <w:rFonts w:ascii="Arial" w:hAnsi="Arial" w:cs="Arial"/>
          <w:lang w:val="es-ES"/>
        </w:rPr>
      </w:pPr>
    </w:p>
    <w:p w:rsidR="00A5178C" w:rsidRPr="00A5178C" w:rsidRDefault="00A5178C" w:rsidP="003912B4">
      <w:pPr>
        <w:spacing w:line="360" w:lineRule="auto"/>
        <w:jc w:val="both"/>
        <w:rPr>
          <w:rFonts w:ascii="Arial" w:hAnsi="Arial" w:cs="Arial"/>
          <w:lang w:val="es-ES"/>
        </w:rPr>
      </w:pPr>
      <w:r w:rsidRPr="00A5178C">
        <w:rPr>
          <w:rFonts w:ascii="Arial" w:hAnsi="Arial" w:cs="Arial"/>
          <w:lang w:val="es-ES"/>
        </w:rPr>
        <w:t>Este ejemplo que se ha realizado es a las peticiones del “</w:t>
      </w:r>
      <w:proofErr w:type="spellStart"/>
      <w:r w:rsidRPr="00A5178C">
        <w:rPr>
          <w:rFonts w:ascii="Arial" w:hAnsi="Arial" w:cs="Arial"/>
          <w:lang w:val="es-ES"/>
        </w:rPr>
        <w:t>login</w:t>
      </w:r>
      <w:proofErr w:type="spellEnd"/>
      <w:r w:rsidRPr="00A5178C">
        <w:rPr>
          <w:rFonts w:ascii="Arial" w:hAnsi="Arial" w:cs="Arial"/>
          <w:lang w:val="es-ES"/>
        </w:rPr>
        <w:t xml:space="preserve">”. De la misma manera si se siguen los pasos se podrá realizar en cualquier tipo de petición usando el archivo </w:t>
      </w:r>
      <w:proofErr w:type="spellStart"/>
      <w:r w:rsidRPr="00A5178C">
        <w:rPr>
          <w:rFonts w:ascii="Arial" w:hAnsi="Arial" w:cs="Arial"/>
          <w:lang w:val="es-ES"/>
        </w:rPr>
        <w:t>csv</w:t>
      </w:r>
      <w:proofErr w:type="spellEnd"/>
      <w:r w:rsidRPr="00A5178C">
        <w:rPr>
          <w:rFonts w:ascii="Arial" w:hAnsi="Arial" w:cs="Arial"/>
          <w:lang w:val="es-ES"/>
        </w:rPr>
        <w:t xml:space="preserve"> en la petición que el usuario quiera.</w:t>
      </w:r>
    </w:p>
    <w:p w:rsidR="00D45E54" w:rsidRPr="005C03D3" w:rsidRDefault="00D45E54">
      <w:pPr>
        <w:pStyle w:val="Textoindependiente"/>
        <w:spacing w:before="9"/>
        <w:rPr>
          <w:sz w:val="21"/>
          <w:lang w:val="es-ES"/>
        </w:rPr>
      </w:pPr>
    </w:p>
    <w:p w:rsidR="0013010D" w:rsidRDefault="0013010D" w:rsidP="0013010D">
      <w:pPr>
        <w:rPr>
          <w:rFonts w:ascii="Arial" w:hAnsi="Arial" w:cs="Arial"/>
          <w:b/>
          <w:lang w:val="es-ES"/>
        </w:rPr>
      </w:pPr>
    </w:p>
    <w:p w:rsidR="0013010D" w:rsidRDefault="0013010D" w:rsidP="0013010D">
      <w:pPr>
        <w:rPr>
          <w:rFonts w:ascii="Arial" w:hAnsi="Arial" w:cs="Arial"/>
          <w:b/>
          <w:lang w:val="es-ES"/>
        </w:rPr>
      </w:pPr>
    </w:p>
    <w:p w:rsidR="0013010D" w:rsidRDefault="0013010D" w:rsidP="0013010D">
      <w:pPr>
        <w:rPr>
          <w:rFonts w:ascii="Arial" w:hAnsi="Arial" w:cs="Arial"/>
          <w:b/>
          <w:lang w:val="es-ES"/>
        </w:rPr>
      </w:pPr>
    </w:p>
    <w:p w:rsidR="0013010D" w:rsidRDefault="0013010D" w:rsidP="0013010D">
      <w:pPr>
        <w:rPr>
          <w:rFonts w:ascii="Arial" w:hAnsi="Arial" w:cs="Arial"/>
          <w:b/>
          <w:lang w:val="es-ES"/>
        </w:rPr>
      </w:pPr>
    </w:p>
    <w:p w:rsidR="0013010D" w:rsidRDefault="0013010D" w:rsidP="0013010D">
      <w:pPr>
        <w:rPr>
          <w:rFonts w:ascii="Arial" w:hAnsi="Arial" w:cs="Arial"/>
          <w:b/>
          <w:lang w:val="es-ES"/>
        </w:rPr>
      </w:pPr>
    </w:p>
    <w:p w:rsidR="0013010D" w:rsidRDefault="0013010D" w:rsidP="0013010D">
      <w:pPr>
        <w:rPr>
          <w:rFonts w:ascii="Arial" w:hAnsi="Arial" w:cs="Arial"/>
          <w:b/>
          <w:lang w:val="es-ES"/>
        </w:rPr>
      </w:pPr>
    </w:p>
    <w:p w:rsidR="00A5178C" w:rsidRDefault="00A5178C">
      <w:pPr>
        <w:rPr>
          <w:rFonts w:ascii="Arial" w:hAnsi="Arial" w:cs="Arial"/>
          <w:b/>
          <w:lang w:val="es-ES"/>
        </w:rPr>
      </w:pPr>
      <w:r>
        <w:rPr>
          <w:rFonts w:ascii="Arial" w:hAnsi="Arial" w:cs="Arial"/>
          <w:b/>
          <w:lang w:val="es-ES"/>
        </w:rPr>
        <w:br w:type="page"/>
      </w:r>
    </w:p>
    <w:p w:rsidR="0013010D" w:rsidRDefault="0013010D" w:rsidP="0013010D">
      <w:pPr>
        <w:rPr>
          <w:rFonts w:ascii="Arial" w:hAnsi="Arial" w:cs="Arial"/>
          <w:b/>
          <w:lang w:val="es-ES"/>
        </w:rPr>
      </w:pPr>
    </w:p>
    <w:p w:rsidR="002E41BB" w:rsidRPr="0013010D" w:rsidRDefault="002E41BB" w:rsidP="0013010D">
      <w:pPr>
        <w:rPr>
          <w:rFonts w:ascii="Arial" w:hAnsi="Arial" w:cs="Arial"/>
          <w:bCs/>
          <w:lang w:val="es-ES"/>
        </w:rPr>
      </w:pPr>
    </w:p>
    <w:p w:rsidR="00A5178C" w:rsidRPr="00A5178C" w:rsidRDefault="0013010D" w:rsidP="00792107">
      <w:pPr>
        <w:pStyle w:val="Ttulo1"/>
        <w:numPr>
          <w:ilvl w:val="0"/>
          <w:numId w:val="1"/>
        </w:numPr>
        <w:tabs>
          <w:tab w:val="left" w:pos="381"/>
        </w:tabs>
        <w:spacing w:before="174"/>
        <w:ind w:left="100" w:firstLine="0"/>
        <w:rPr>
          <w:rFonts w:ascii="Arial" w:hAnsi="Arial" w:cs="Arial"/>
          <w:b w:val="0"/>
          <w:bCs w:val="0"/>
          <w:sz w:val="22"/>
          <w:szCs w:val="22"/>
          <w:lang w:val="es-ES"/>
        </w:rPr>
      </w:pPr>
      <w:bookmarkStart w:id="12" w:name="_bookmark5"/>
      <w:bookmarkStart w:id="13" w:name="_Toc511401227"/>
      <w:bookmarkEnd w:id="12"/>
      <w:r w:rsidRPr="00A5178C">
        <w:rPr>
          <w:color w:val="5E913A"/>
          <w:lang w:val="es-ES"/>
        </w:rPr>
        <w:t>Resultados obtenidos</w:t>
      </w:r>
      <w:bookmarkEnd w:id="13"/>
    </w:p>
    <w:p w:rsidR="00A5178C" w:rsidRDefault="00A5178C" w:rsidP="00A5178C">
      <w:pPr>
        <w:pStyle w:val="Ttulo1"/>
        <w:tabs>
          <w:tab w:val="left" w:pos="381"/>
        </w:tabs>
        <w:spacing w:before="174"/>
        <w:ind w:left="100" w:firstLine="0"/>
        <w:rPr>
          <w:rFonts w:ascii="Arial" w:hAnsi="Arial" w:cs="Arial"/>
          <w:b w:val="0"/>
          <w:bCs w:val="0"/>
          <w:sz w:val="22"/>
          <w:szCs w:val="22"/>
          <w:lang w:val="es-ES"/>
        </w:rPr>
      </w:pPr>
    </w:p>
    <w:p w:rsidR="0013010D" w:rsidRPr="00A5178C" w:rsidRDefault="00A5178C" w:rsidP="003912B4">
      <w:pPr>
        <w:spacing w:line="360" w:lineRule="auto"/>
        <w:jc w:val="both"/>
        <w:rPr>
          <w:rFonts w:ascii="Arial" w:hAnsi="Arial" w:cs="Arial"/>
          <w:lang w:val="es-ES"/>
        </w:rPr>
      </w:pPr>
      <w:r w:rsidRPr="00A5178C">
        <w:rPr>
          <w:rFonts w:ascii="Arial" w:hAnsi="Arial" w:cs="Arial"/>
          <w:lang w:val="es-ES"/>
        </w:rPr>
        <w:t>A continuación, se van a mostrar dos gráficas, una en la que nos va a decir el rendimiento de la petición y en la otra nos mostrará los fallos, el tiempo obtenido etc…</w:t>
      </w:r>
    </w:p>
    <w:p w:rsidR="00A5178C" w:rsidRDefault="00A5178C" w:rsidP="00A5178C">
      <w:pPr>
        <w:pStyle w:val="Ttulo1"/>
        <w:tabs>
          <w:tab w:val="left" w:pos="381"/>
        </w:tabs>
        <w:spacing w:before="174"/>
        <w:ind w:left="100" w:firstLine="0"/>
        <w:rPr>
          <w:rFonts w:ascii="Arial" w:hAnsi="Arial" w:cs="Arial"/>
          <w:b w:val="0"/>
          <w:bCs w:val="0"/>
          <w:sz w:val="22"/>
          <w:szCs w:val="22"/>
          <w:lang w:val="es-ES"/>
        </w:rPr>
      </w:pPr>
    </w:p>
    <w:p w:rsidR="00D45E54" w:rsidRPr="0013010D" w:rsidRDefault="0013010D" w:rsidP="0013010D">
      <w:pPr>
        <w:pStyle w:val="Ttulo1"/>
        <w:tabs>
          <w:tab w:val="left" w:pos="381"/>
        </w:tabs>
        <w:spacing w:before="174"/>
        <w:ind w:left="100" w:firstLine="0"/>
        <w:rPr>
          <w:color w:val="5E913A"/>
          <w:lang w:val="es-ES"/>
        </w:rPr>
      </w:pPr>
      <w:bookmarkStart w:id="14" w:name="_Toc511342226"/>
      <w:bookmarkStart w:id="15" w:name="_Toc511401228"/>
      <w:r>
        <w:rPr>
          <w:noProof/>
        </w:rPr>
        <w:drawing>
          <wp:inline distT="0" distB="0" distL="0" distR="0" wp14:anchorId="4376A84D" wp14:editId="7C717B37">
            <wp:extent cx="5543550" cy="34645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3464560"/>
                    </a:xfrm>
                    <a:prstGeom prst="rect">
                      <a:avLst/>
                    </a:prstGeom>
                  </pic:spPr>
                </pic:pic>
              </a:graphicData>
            </a:graphic>
          </wp:inline>
        </w:drawing>
      </w:r>
      <w:bookmarkEnd w:id="14"/>
      <w:bookmarkEnd w:id="15"/>
    </w:p>
    <w:p w:rsidR="0002278C" w:rsidRPr="00A5178C" w:rsidRDefault="0013010D" w:rsidP="003912B4">
      <w:pPr>
        <w:pStyle w:val="Ttulo1"/>
        <w:tabs>
          <w:tab w:val="left" w:pos="381"/>
        </w:tabs>
        <w:spacing w:before="174" w:line="360" w:lineRule="auto"/>
        <w:ind w:left="100" w:firstLine="0"/>
        <w:jc w:val="both"/>
        <w:rPr>
          <w:rFonts w:ascii="Arial" w:hAnsi="Arial" w:cs="Arial"/>
          <w:b w:val="0"/>
          <w:bCs w:val="0"/>
          <w:sz w:val="22"/>
          <w:szCs w:val="22"/>
          <w:lang w:val="es-ES"/>
        </w:rPr>
      </w:pPr>
      <w:bookmarkStart w:id="16" w:name="_Toc511342227"/>
      <w:bookmarkStart w:id="17" w:name="_Toc511401229"/>
      <w:r>
        <w:rPr>
          <w:noProof/>
        </w:rPr>
        <w:drawing>
          <wp:inline distT="0" distB="0" distL="0" distR="0" wp14:anchorId="24C17D86" wp14:editId="504B191B">
            <wp:extent cx="5543550" cy="3464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550" cy="3464560"/>
                    </a:xfrm>
                    <a:prstGeom prst="rect">
                      <a:avLst/>
                    </a:prstGeom>
                  </pic:spPr>
                </pic:pic>
              </a:graphicData>
            </a:graphic>
          </wp:inline>
        </w:drawing>
      </w:r>
      <w:bookmarkEnd w:id="16"/>
      <w:r w:rsidR="00A5178C">
        <w:rPr>
          <w:rFonts w:ascii="Arial" w:hAnsi="Arial" w:cs="Arial"/>
          <w:b w:val="0"/>
          <w:bCs w:val="0"/>
          <w:sz w:val="22"/>
          <w:szCs w:val="22"/>
          <w:lang w:val="es-ES"/>
        </w:rPr>
        <w:lastRenderedPageBreak/>
        <w:t>C</w:t>
      </w:r>
      <w:r w:rsidR="00A5178C" w:rsidRPr="00A5178C">
        <w:rPr>
          <w:rFonts w:ascii="Arial" w:hAnsi="Arial" w:cs="Arial"/>
          <w:b w:val="0"/>
          <w:bCs w:val="0"/>
          <w:sz w:val="22"/>
          <w:szCs w:val="22"/>
          <w:lang w:val="es-ES"/>
        </w:rPr>
        <w:t xml:space="preserve">omo se puede observar en el percentil 90% el tiempo obtenido ha sido bastante bueno para la acción que se ha realizado, en total 120ms. Aunque cabe destacar que toda petición que pasaba por el </w:t>
      </w:r>
      <w:proofErr w:type="spellStart"/>
      <w:r w:rsidR="00A5178C" w:rsidRPr="00A5178C">
        <w:rPr>
          <w:rFonts w:ascii="Arial" w:hAnsi="Arial" w:cs="Arial"/>
          <w:b w:val="0"/>
          <w:bCs w:val="0"/>
          <w:sz w:val="22"/>
          <w:szCs w:val="22"/>
          <w:lang w:val="es-ES"/>
        </w:rPr>
        <w:t>security</w:t>
      </w:r>
      <w:proofErr w:type="spellEnd"/>
      <w:r w:rsidR="00A5178C" w:rsidRPr="00A5178C">
        <w:rPr>
          <w:rFonts w:ascii="Arial" w:hAnsi="Arial" w:cs="Arial"/>
          <w:b w:val="0"/>
          <w:bCs w:val="0"/>
          <w:sz w:val="22"/>
          <w:szCs w:val="22"/>
          <w:lang w:val="es-ES"/>
        </w:rPr>
        <w:t xml:space="preserve"> </w:t>
      </w:r>
      <w:proofErr w:type="spellStart"/>
      <w:r w:rsidR="00A5178C" w:rsidRPr="00A5178C">
        <w:rPr>
          <w:rFonts w:ascii="Arial" w:hAnsi="Arial" w:cs="Arial"/>
          <w:b w:val="0"/>
          <w:bCs w:val="0"/>
          <w:sz w:val="22"/>
          <w:szCs w:val="22"/>
          <w:lang w:val="es-ES"/>
        </w:rPr>
        <w:t>check</w:t>
      </w:r>
      <w:proofErr w:type="spellEnd"/>
      <w:r w:rsidR="00A5178C" w:rsidRPr="00A5178C">
        <w:rPr>
          <w:rFonts w:ascii="Arial" w:hAnsi="Arial" w:cs="Arial"/>
          <w:b w:val="0"/>
          <w:bCs w:val="0"/>
          <w:sz w:val="22"/>
          <w:szCs w:val="22"/>
          <w:lang w:val="es-ES"/>
        </w:rPr>
        <w:t xml:space="preserve"> se acababa perdiend</w:t>
      </w:r>
      <w:bookmarkStart w:id="18" w:name="_bookmark6"/>
      <w:bookmarkEnd w:id="18"/>
      <w:r w:rsidR="00A5178C">
        <w:rPr>
          <w:rFonts w:ascii="Arial" w:hAnsi="Arial" w:cs="Arial"/>
          <w:b w:val="0"/>
          <w:bCs w:val="0"/>
          <w:sz w:val="22"/>
          <w:szCs w:val="22"/>
          <w:lang w:val="es-ES"/>
        </w:rPr>
        <w:t>o.</w:t>
      </w:r>
      <w:bookmarkEnd w:id="17"/>
    </w:p>
    <w:p w:rsidR="00395586" w:rsidRPr="00395E35" w:rsidRDefault="00395586">
      <w:pPr>
        <w:pStyle w:val="Ttulo1"/>
        <w:numPr>
          <w:ilvl w:val="0"/>
          <w:numId w:val="1"/>
        </w:numPr>
        <w:tabs>
          <w:tab w:val="left" w:pos="380"/>
        </w:tabs>
        <w:spacing w:before="174"/>
        <w:ind w:left="379" w:hanging="279"/>
        <w:rPr>
          <w:lang w:val="es-ES"/>
        </w:rPr>
      </w:pPr>
      <w:bookmarkStart w:id="19" w:name="_Toc511401230"/>
      <w:r w:rsidRPr="002E66AE">
        <w:rPr>
          <w:color w:val="5E913A"/>
          <w:lang w:val="es-ES"/>
        </w:rPr>
        <w:t>Conclusiones</w:t>
      </w:r>
      <w:bookmarkEnd w:id="19"/>
    </w:p>
    <w:p w:rsidR="00D45E54" w:rsidRDefault="00D45E54" w:rsidP="00CC7827">
      <w:pPr>
        <w:pStyle w:val="Textoindependiente"/>
        <w:spacing w:before="12" w:line="360" w:lineRule="auto"/>
        <w:jc w:val="both"/>
        <w:rPr>
          <w:rFonts w:ascii="Arial" w:hAnsi="Arial" w:cs="Arial"/>
          <w:b w:val="0"/>
          <w:sz w:val="22"/>
          <w:szCs w:val="22"/>
          <w:lang w:val="es-ES"/>
        </w:rPr>
      </w:pPr>
    </w:p>
    <w:p w:rsidR="00D45E54" w:rsidRDefault="003912B4" w:rsidP="00CC7827">
      <w:pPr>
        <w:spacing w:line="360" w:lineRule="auto"/>
        <w:jc w:val="both"/>
        <w:rPr>
          <w:rFonts w:ascii="Arial" w:hAnsi="Arial"/>
          <w:lang w:val="es-ES"/>
        </w:rPr>
      </w:pPr>
      <w:r>
        <w:rPr>
          <w:rFonts w:ascii="Arial" w:hAnsi="Arial"/>
          <w:lang w:val="es-ES"/>
        </w:rPr>
        <w:t xml:space="preserve">Una vez </w:t>
      </w:r>
      <w:r w:rsidR="00EF289D">
        <w:rPr>
          <w:rFonts w:ascii="Arial" w:hAnsi="Arial"/>
          <w:lang w:val="es-ES"/>
        </w:rPr>
        <w:t>realizado este ejercicio para optar a la nota A+ podemos extraer una serie de conclusiones, las cuales exponemos a continuación.</w:t>
      </w:r>
    </w:p>
    <w:p w:rsidR="00EF289D" w:rsidRDefault="00EF289D" w:rsidP="00CC7827">
      <w:pPr>
        <w:spacing w:line="360" w:lineRule="auto"/>
        <w:jc w:val="both"/>
        <w:rPr>
          <w:rFonts w:ascii="Arial" w:hAnsi="Arial"/>
          <w:lang w:val="es-ES"/>
        </w:rPr>
      </w:pPr>
    </w:p>
    <w:p w:rsidR="00EF289D" w:rsidRDefault="00EF289D" w:rsidP="00CC7827">
      <w:pPr>
        <w:spacing w:line="360" w:lineRule="auto"/>
        <w:jc w:val="both"/>
        <w:rPr>
          <w:rFonts w:ascii="Arial" w:hAnsi="Arial"/>
          <w:lang w:val="es-ES"/>
        </w:rPr>
      </w:pPr>
      <w:r>
        <w:rPr>
          <w:rFonts w:ascii="Arial" w:hAnsi="Arial"/>
          <w:lang w:val="es-ES"/>
        </w:rPr>
        <w:t xml:space="preserve">Una de las grandes ventajas es que podemos realizar unos casos de pruebas mas reales ya que utilizamos una serie de datos mas variada que si realizamos los test de manera tradicional ya que podemos generar grandes CSV con herramientas web, en nuestro caso utilizamos </w:t>
      </w:r>
      <w:proofErr w:type="spellStart"/>
      <w:r>
        <w:rPr>
          <w:rFonts w:ascii="Arial" w:hAnsi="Arial"/>
          <w:lang w:val="es-ES"/>
        </w:rPr>
        <w:t>mockaroo</w:t>
      </w:r>
      <w:proofErr w:type="spellEnd"/>
      <w:r>
        <w:rPr>
          <w:rFonts w:ascii="Arial" w:hAnsi="Arial"/>
          <w:lang w:val="es-ES"/>
        </w:rPr>
        <w:t xml:space="preserve"> esta herramienta gratuita propone distintos tipos de datos muy útiles que pueden ser utilizados para hacer baterías de pruebas. </w:t>
      </w:r>
    </w:p>
    <w:p w:rsidR="00EF289D" w:rsidRDefault="00EF289D" w:rsidP="00CC7827">
      <w:pPr>
        <w:spacing w:line="360" w:lineRule="auto"/>
        <w:jc w:val="both"/>
        <w:rPr>
          <w:rFonts w:ascii="Arial" w:hAnsi="Arial"/>
          <w:lang w:val="es-ES"/>
        </w:rPr>
      </w:pPr>
    </w:p>
    <w:p w:rsidR="00EF289D" w:rsidRPr="009931CA" w:rsidRDefault="00EF289D" w:rsidP="00CC7827">
      <w:pPr>
        <w:spacing w:line="360" w:lineRule="auto"/>
        <w:jc w:val="both"/>
        <w:rPr>
          <w:rFonts w:ascii="Arial" w:hAnsi="Arial"/>
          <w:lang w:val="es-ES"/>
        </w:rPr>
      </w:pPr>
      <w:r>
        <w:rPr>
          <w:rFonts w:ascii="Arial" w:hAnsi="Arial"/>
          <w:lang w:val="es-ES"/>
        </w:rPr>
        <w:t>La principal desventaja que encontramos es que debemos emplear un poco mas de tiempo en realizar los test, ya que tenemos que añadir un nuevo componente mas, pero este tiempo es recompensado al realizar una pruebas de mayor calidad.</w:t>
      </w:r>
    </w:p>
    <w:sectPr w:rsidR="00EF289D" w:rsidRPr="009931CA">
      <w:pgSz w:w="11910" w:h="16840"/>
      <w:pgMar w:top="980" w:right="1580" w:bottom="1800" w:left="1600" w:header="756" w:footer="16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560D" w:rsidRDefault="001E560D">
      <w:r>
        <w:separator/>
      </w:r>
    </w:p>
  </w:endnote>
  <w:endnote w:type="continuationSeparator" w:id="0">
    <w:p w:rsidR="001E560D" w:rsidRDefault="001E5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E54" w:rsidRDefault="00852566">
    <w:pPr>
      <w:pStyle w:val="Textoindependiente"/>
      <w:spacing w:line="14" w:lineRule="auto"/>
      <w:rPr>
        <w:b w:val="0"/>
        <w:sz w:val="20"/>
      </w:rPr>
    </w:pPr>
    <w:r>
      <w:rPr>
        <w:noProof/>
      </w:rPr>
      <mc:AlternateContent>
        <mc:Choice Requires="wps">
          <w:drawing>
            <wp:anchor distT="0" distB="0" distL="114300" distR="114300" simplePos="0" relativeHeight="503308184" behindDoc="1" locked="0" layoutInCell="1" allowOverlap="1">
              <wp:simplePos x="0" y="0"/>
              <wp:positionH relativeFrom="page">
                <wp:posOffset>1067435</wp:posOffset>
              </wp:positionH>
              <wp:positionV relativeFrom="page">
                <wp:posOffset>9623425</wp:posOffset>
              </wp:positionV>
              <wp:extent cx="1998345" cy="177800"/>
              <wp:effectExtent l="635" t="3175" r="1270" b="0"/>
              <wp:wrapNone/>
              <wp:docPr id="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5E54" w:rsidRDefault="00DA69A1">
                          <w:pPr>
                            <w:spacing w:line="264" w:lineRule="exact"/>
                            <w:ind w:left="20"/>
                            <w:rPr>
                              <w:sz w:val="24"/>
                            </w:rPr>
                          </w:pPr>
                          <w:proofErr w:type="spellStart"/>
                          <w:r>
                            <w:rPr>
                              <w:sz w:val="24"/>
                            </w:rPr>
                            <w:t>Fecha</w:t>
                          </w:r>
                          <w:proofErr w:type="spellEnd"/>
                          <w:r>
                            <w:rPr>
                              <w:sz w:val="24"/>
                            </w:rPr>
                            <w:t xml:space="preserve">: 13 de </w:t>
                          </w:r>
                          <w:proofErr w:type="spellStart"/>
                          <w:r>
                            <w:rPr>
                              <w:sz w:val="24"/>
                            </w:rPr>
                            <w:t>abril</w:t>
                          </w:r>
                          <w:proofErr w:type="spellEnd"/>
                          <w:r w:rsidR="000A1F8B">
                            <w:rPr>
                              <w:sz w:val="24"/>
                            </w:rPr>
                            <w:t xml:space="preserve"> de 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84.05pt;margin-top:757.75pt;width:157.35pt;height:14pt;z-index:-8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" filled="f" stroked="f">
              <v:textbox inset="0,0,0,0">
                <w:txbxContent>
                  <w:p w:rsidR="00D45E54" w:rsidRDefault="00DA69A1">
                    <w:pPr>
                      <w:spacing w:line="264" w:lineRule="exact"/>
                      <w:ind w:left="20"/>
                      <w:rPr>
                        <w:sz w:val="24"/>
                      </w:rPr>
                    </w:pPr>
                    <w:proofErr w:type="spellStart"/>
                    <w:r>
                      <w:rPr>
                        <w:sz w:val="24"/>
                      </w:rPr>
                      <w:t>Fecha</w:t>
                    </w:r>
                    <w:proofErr w:type="spellEnd"/>
                    <w:r>
                      <w:rPr>
                        <w:sz w:val="24"/>
                      </w:rPr>
                      <w:t xml:space="preserve">: 13 de </w:t>
                    </w:r>
                    <w:proofErr w:type="spellStart"/>
                    <w:r>
                      <w:rPr>
                        <w:sz w:val="24"/>
                      </w:rPr>
                      <w:t>abril</w:t>
                    </w:r>
                    <w:proofErr w:type="spellEnd"/>
                    <w:r w:rsidR="000A1F8B">
                      <w:rPr>
                        <w:sz w:val="24"/>
                      </w:rPr>
                      <w:t xml:space="preserve"> de 2018</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E54" w:rsidRDefault="00852566">
    <w:pPr>
      <w:pStyle w:val="Textoindependiente"/>
      <w:spacing w:line="14" w:lineRule="auto"/>
      <w:rPr>
        <w:b w:val="0"/>
        <w:sz w:val="20"/>
      </w:rPr>
    </w:pPr>
    <w:r>
      <w:rPr>
        <w:noProof/>
      </w:rPr>
      <mc:AlternateContent>
        <mc:Choice Requires="wpg">
          <w:drawing>
            <wp:anchor distT="0" distB="0" distL="114300" distR="114300" simplePos="0" relativeHeight="503308232" behindDoc="1" locked="0" layoutInCell="1" allowOverlap="1">
              <wp:simplePos x="0" y="0"/>
              <wp:positionH relativeFrom="page">
                <wp:posOffset>1080135</wp:posOffset>
              </wp:positionH>
              <wp:positionV relativeFrom="page">
                <wp:posOffset>9491980</wp:posOffset>
              </wp:positionV>
              <wp:extent cx="5401945" cy="73660"/>
              <wp:effectExtent l="3810" t="5080" r="0" b="6985"/>
              <wp:wrapNone/>
              <wp:docPr id="2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1945" cy="73660"/>
                        <a:chOff x="1701" y="14948"/>
                        <a:chExt cx="8507" cy="116"/>
                      </a:xfrm>
                    </wpg:grpSpPr>
                    <wps:wsp>
                      <wps:cNvPr id="28" name="AutoShape 4"/>
                      <wps:cNvSpPr>
                        <a:spLocks/>
                      </wps:cNvSpPr>
                      <wps:spPr bwMode="auto">
                        <a:xfrm>
                          <a:off x="1700" y="14947"/>
                          <a:ext cx="4302" cy="116"/>
                        </a:xfrm>
                        <a:custGeom>
                          <a:avLst/>
                          <a:gdLst>
                            <a:gd name="T0" fmla="+- 0 1817 1701"/>
                            <a:gd name="T1" fmla="*/ T0 w 4302"/>
                            <a:gd name="T2" fmla="+- 0 14947 14947"/>
                            <a:gd name="T3" fmla="*/ 14947 h 116"/>
                            <a:gd name="T4" fmla="+- 0 1701 1701"/>
                            <a:gd name="T5" fmla="*/ T4 w 4302"/>
                            <a:gd name="T6" fmla="+- 0 14947 14947"/>
                            <a:gd name="T7" fmla="*/ 14947 h 116"/>
                            <a:gd name="T8" fmla="+- 0 1701 1701"/>
                            <a:gd name="T9" fmla="*/ T8 w 4302"/>
                            <a:gd name="T10" fmla="+- 0 15063 14947"/>
                            <a:gd name="T11" fmla="*/ 15063 h 116"/>
                            <a:gd name="T12" fmla="+- 0 1817 1701"/>
                            <a:gd name="T13" fmla="*/ T12 w 4302"/>
                            <a:gd name="T14" fmla="+- 0 15063 14947"/>
                            <a:gd name="T15" fmla="*/ 15063 h 116"/>
                            <a:gd name="T16" fmla="+- 0 1817 1701"/>
                            <a:gd name="T17" fmla="*/ T16 w 4302"/>
                            <a:gd name="T18" fmla="+- 0 14947 14947"/>
                            <a:gd name="T19" fmla="*/ 14947 h 116"/>
                            <a:gd name="T20" fmla="+- 0 6002 1701"/>
                            <a:gd name="T21" fmla="*/ T20 w 4302"/>
                            <a:gd name="T22" fmla="+- 0 14947 14947"/>
                            <a:gd name="T23" fmla="*/ 14947 h 116"/>
                            <a:gd name="T24" fmla="+- 0 5890 1701"/>
                            <a:gd name="T25" fmla="*/ T24 w 4302"/>
                            <a:gd name="T26" fmla="+- 0 14947 14947"/>
                            <a:gd name="T27" fmla="*/ 14947 h 116"/>
                            <a:gd name="T28" fmla="+- 0 5890 1701"/>
                            <a:gd name="T29" fmla="*/ T28 w 4302"/>
                            <a:gd name="T30" fmla="+- 0 15063 14947"/>
                            <a:gd name="T31" fmla="*/ 15063 h 116"/>
                            <a:gd name="T32" fmla="+- 0 6002 1701"/>
                            <a:gd name="T33" fmla="*/ T32 w 4302"/>
                            <a:gd name="T34" fmla="+- 0 15063 14947"/>
                            <a:gd name="T35" fmla="*/ 15063 h 116"/>
                            <a:gd name="T36" fmla="+- 0 6002 1701"/>
                            <a:gd name="T37" fmla="*/ T36 w 4302"/>
                            <a:gd name="T38" fmla="+- 0 14947 14947"/>
                            <a:gd name="T39" fmla="*/ 14947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02" h="116">
                              <a:moveTo>
                                <a:pt x="116" y="0"/>
                              </a:moveTo>
                              <a:lnTo>
                                <a:pt x="0" y="0"/>
                              </a:lnTo>
                              <a:lnTo>
                                <a:pt x="0" y="116"/>
                              </a:lnTo>
                              <a:lnTo>
                                <a:pt x="116" y="116"/>
                              </a:lnTo>
                              <a:lnTo>
                                <a:pt x="116" y="0"/>
                              </a:lnTo>
                              <a:moveTo>
                                <a:pt x="4301" y="0"/>
                              </a:moveTo>
                              <a:lnTo>
                                <a:pt x="4189" y="0"/>
                              </a:lnTo>
                              <a:lnTo>
                                <a:pt x="4189" y="116"/>
                              </a:lnTo>
                              <a:lnTo>
                                <a:pt x="4301" y="116"/>
                              </a:lnTo>
                              <a:lnTo>
                                <a:pt x="4301" y="0"/>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Line 5"/>
                      <wps:cNvCnPr>
                        <a:cxnSpLocks noChangeShapeType="1"/>
                      </wps:cNvCnPr>
                      <wps:spPr bwMode="auto">
                        <a:xfrm>
                          <a:off x="1817" y="15006"/>
                          <a:ext cx="4073" cy="0"/>
                        </a:xfrm>
                        <a:prstGeom prst="line">
                          <a:avLst/>
                        </a:prstGeom>
                        <a:noFill/>
                        <a:ln w="73660">
                          <a:solidFill>
                            <a:srgbClr val="5B9BD4"/>
                          </a:solidFill>
                          <a:round/>
                          <a:headEnd/>
                          <a:tailEnd/>
                        </a:ln>
                        <a:extLst>
                          <a:ext uri="{909E8E84-426E-40DD-AFC4-6F175D3DCCD1}">
                            <a14:hiddenFill xmlns:a14="http://schemas.microsoft.com/office/drawing/2010/main">
                              <a:noFill/>
                            </a14:hiddenFill>
                          </a:ext>
                        </a:extLst>
                      </wps:spPr>
                      <wps:bodyPr/>
                    </wps:wsp>
                    <wps:wsp>
                      <wps:cNvPr id="30" name="AutoShape 6"/>
                      <wps:cNvSpPr>
                        <a:spLocks/>
                      </wps:cNvSpPr>
                      <wps:spPr bwMode="auto">
                        <a:xfrm>
                          <a:off x="6002" y="14947"/>
                          <a:ext cx="4205" cy="116"/>
                        </a:xfrm>
                        <a:custGeom>
                          <a:avLst/>
                          <a:gdLst>
                            <a:gd name="T0" fmla="+- 0 6118 6002"/>
                            <a:gd name="T1" fmla="*/ T0 w 4205"/>
                            <a:gd name="T2" fmla="+- 0 14947 14947"/>
                            <a:gd name="T3" fmla="*/ 14947 h 116"/>
                            <a:gd name="T4" fmla="+- 0 6002 6002"/>
                            <a:gd name="T5" fmla="*/ T4 w 4205"/>
                            <a:gd name="T6" fmla="+- 0 14947 14947"/>
                            <a:gd name="T7" fmla="*/ 14947 h 116"/>
                            <a:gd name="T8" fmla="+- 0 6002 6002"/>
                            <a:gd name="T9" fmla="*/ T8 w 4205"/>
                            <a:gd name="T10" fmla="+- 0 15063 14947"/>
                            <a:gd name="T11" fmla="*/ 15063 h 116"/>
                            <a:gd name="T12" fmla="+- 0 6118 6002"/>
                            <a:gd name="T13" fmla="*/ T12 w 4205"/>
                            <a:gd name="T14" fmla="+- 0 15063 14947"/>
                            <a:gd name="T15" fmla="*/ 15063 h 116"/>
                            <a:gd name="T16" fmla="+- 0 6118 6002"/>
                            <a:gd name="T17" fmla="*/ T16 w 4205"/>
                            <a:gd name="T18" fmla="+- 0 14947 14947"/>
                            <a:gd name="T19" fmla="*/ 14947 h 116"/>
                            <a:gd name="T20" fmla="+- 0 10207 6002"/>
                            <a:gd name="T21" fmla="*/ T20 w 4205"/>
                            <a:gd name="T22" fmla="+- 0 14947 14947"/>
                            <a:gd name="T23" fmla="*/ 14947 h 116"/>
                            <a:gd name="T24" fmla="+- 0 10095 6002"/>
                            <a:gd name="T25" fmla="*/ T24 w 4205"/>
                            <a:gd name="T26" fmla="+- 0 14947 14947"/>
                            <a:gd name="T27" fmla="*/ 14947 h 116"/>
                            <a:gd name="T28" fmla="+- 0 10095 6002"/>
                            <a:gd name="T29" fmla="*/ T28 w 4205"/>
                            <a:gd name="T30" fmla="+- 0 15063 14947"/>
                            <a:gd name="T31" fmla="*/ 15063 h 116"/>
                            <a:gd name="T32" fmla="+- 0 10207 6002"/>
                            <a:gd name="T33" fmla="*/ T32 w 4205"/>
                            <a:gd name="T34" fmla="+- 0 15063 14947"/>
                            <a:gd name="T35" fmla="*/ 15063 h 116"/>
                            <a:gd name="T36" fmla="+- 0 10207 6002"/>
                            <a:gd name="T37" fmla="*/ T36 w 4205"/>
                            <a:gd name="T38" fmla="+- 0 14947 14947"/>
                            <a:gd name="T39" fmla="*/ 14947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05" h="116">
                              <a:moveTo>
                                <a:pt x="116" y="0"/>
                              </a:moveTo>
                              <a:lnTo>
                                <a:pt x="0" y="0"/>
                              </a:lnTo>
                              <a:lnTo>
                                <a:pt x="0" y="116"/>
                              </a:lnTo>
                              <a:lnTo>
                                <a:pt x="116" y="116"/>
                              </a:lnTo>
                              <a:lnTo>
                                <a:pt x="116" y="0"/>
                              </a:lnTo>
                              <a:moveTo>
                                <a:pt x="4205" y="0"/>
                              </a:moveTo>
                              <a:lnTo>
                                <a:pt x="4093" y="0"/>
                              </a:lnTo>
                              <a:lnTo>
                                <a:pt x="4093" y="116"/>
                              </a:lnTo>
                              <a:lnTo>
                                <a:pt x="4205" y="116"/>
                              </a:lnTo>
                              <a:lnTo>
                                <a:pt x="4205" y="0"/>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Line 7"/>
                      <wps:cNvCnPr>
                        <a:cxnSpLocks noChangeShapeType="1"/>
                      </wps:cNvCnPr>
                      <wps:spPr bwMode="auto">
                        <a:xfrm>
                          <a:off x="6118" y="15006"/>
                          <a:ext cx="3977" cy="0"/>
                        </a:xfrm>
                        <a:prstGeom prst="line">
                          <a:avLst/>
                        </a:prstGeom>
                        <a:noFill/>
                        <a:ln w="73660">
                          <a:solidFill>
                            <a:srgbClr val="5B9BD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5DE4C6" id="Group 3" o:spid="_x0000_s1026" style="position:absolute;margin-left:85.05pt;margin-top:747.4pt;width:425.35pt;height:5.8pt;z-index:-8248;mso-position-horizontal-relative:page;mso-position-vertical-relative:page" coordorigin="1701,14948" coordsize="850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">
              <v:shape id="AutoShape 4" o:spid="_x0000_s1027" style="position:absolute;left:1700;top:14947;width:4302;height:116;visibility:visible;mso-wrap-style:square;v-text-anchor:top" coordsize="430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" path="m116,l,,,116r116,l116,m4301,l4189,r,116l4301,116,4301,e" fillcolor="#5b9bd4" stroked="f">
                <v:path arrowok="t" o:connecttype="custom" o:connectlocs="116,14947;0,14947;0,15063;116,15063;116,14947;4301,14947;4189,14947;4189,15063;4301,15063;4301,14947" o:connectangles="0,0,0,0,0,0,0,0,0,0"/>
              </v:shape>
              <v:line id="Line 5" o:spid="_x0000_s1028" style="position:absolute;visibility:visible;mso-wrap-style:square" from="1817,15006" to="5890,15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" strokecolor="#5b9bd4" strokeweight="5.8pt"/>
              <v:shape id="AutoShape 6" o:spid="_x0000_s1029" style="position:absolute;left:6002;top:14947;width:4205;height:116;visibility:visible;mso-wrap-style:square;v-text-anchor:top" coordsize="420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" path="m116,l,,,116r116,l116,m4205,l4093,r,116l4205,116,4205,e" fillcolor="#5b9bd4" stroked="f">
                <v:path arrowok="t" o:connecttype="custom" o:connectlocs="116,14947;0,14947;0,15063;116,15063;116,14947;4205,14947;4093,14947;4093,15063;4205,15063;4205,14947" o:connectangles="0,0,0,0,0,0,0,0,0,0"/>
              </v:shape>
              <v:line id="Line 7" o:spid="_x0000_s1030" style="position:absolute;visibility:visible;mso-wrap-style:square" from="6118,15006" to="10095,15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" strokecolor="#5b9bd4" strokeweight="5.8pt"/>
              <w10:wrap anchorx="page" anchory="page"/>
            </v:group>
          </w:pict>
        </mc:Fallback>
      </mc:AlternateContent>
    </w:r>
    <w:r>
      <w:rPr>
        <w:noProof/>
      </w:rPr>
      <mc:AlternateContent>
        <mc:Choice Requires="wps">
          <w:drawing>
            <wp:anchor distT="0" distB="0" distL="114300" distR="114300" simplePos="0" relativeHeight="503308256" behindDoc="1" locked="0" layoutInCell="1" allowOverlap="1">
              <wp:simplePos x="0" y="0"/>
              <wp:positionH relativeFrom="page">
                <wp:posOffset>1140460</wp:posOffset>
              </wp:positionH>
              <wp:positionV relativeFrom="page">
                <wp:posOffset>9674225</wp:posOffset>
              </wp:positionV>
              <wp:extent cx="1219200" cy="177800"/>
              <wp:effectExtent l="0" t="0" r="254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5E54" w:rsidRDefault="00AA1326">
                          <w:pPr>
                            <w:spacing w:line="264" w:lineRule="exact"/>
                            <w:ind w:left="20"/>
                            <w:rPr>
                              <w:sz w:val="24"/>
                            </w:rPr>
                          </w:pPr>
                          <w:r>
                            <w:rPr>
                              <w:color w:val="808080"/>
                              <w:sz w:val="24"/>
                            </w:rPr>
                            <w:t>DISEÑO Y PRUEBAS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89.8pt;margin-top:761.75pt;width:96pt;height:14pt;z-index:-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" filled="f" stroked="f">
              <v:textbox inset="0,0,0,0">
                <w:txbxContent>
                  <w:p w:rsidR="00D45E54" w:rsidRDefault="00AA1326">
                    <w:pPr>
                      <w:spacing w:line="264" w:lineRule="exact"/>
                      <w:ind w:left="20"/>
                      <w:rPr>
                        <w:sz w:val="24"/>
                      </w:rPr>
                    </w:pPr>
                    <w:r>
                      <w:rPr>
                        <w:color w:val="808080"/>
                        <w:sz w:val="24"/>
                      </w:rPr>
                      <w:t>DISEÑO Y PRUEBAS</w:t>
                    </w:r>
                  </w:p>
                </w:txbxContent>
              </v:textbox>
              <w10:wrap anchorx="page" anchory="page"/>
            </v:shape>
          </w:pict>
        </mc:Fallback>
      </mc:AlternateContent>
    </w:r>
    <w:r>
      <w:rPr>
        <w:noProof/>
      </w:rPr>
      <mc:AlternateContent>
        <mc:Choice Requires="wps">
          <w:drawing>
            <wp:anchor distT="0" distB="0" distL="114300" distR="114300" simplePos="0" relativeHeight="503308280" behindDoc="1" locked="0" layoutInCell="1" allowOverlap="1">
              <wp:simplePos x="0" y="0"/>
              <wp:positionH relativeFrom="page">
                <wp:posOffset>6306185</wp:posOffset>
              </wp:positionH>
              <wp:positionV relativeFrom="page">
                <wp:posOffset>9674225</wp:posOffset>
              </wp:positionV>
              <wp:extent cx="128270" cy="177800"/>
              <wp:effectExtent l="635" t="0" r="444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5E54" w:rsidRDefault="00AA1326">
                          <w:pPr>
                            <w:spacing w:line="264" w:lineRule="exact"/>
                            <w:ind w:left="40"/>
                            <w:rPr>
                              <w:sz w:val="24"/>
                            </w:rPr>
                          </w:pPr>
                          <w:r>
                            <w:fldChar w:fldCharType="begin"/>
                          </w:r>
                          <w:r>
                            <w:rPr>
                              <w:color w:val="808080"/>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496.55pt;margin-top:761.75pt;width:10.1pt;height:14pt;z-index:-8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" filled="f" stroked="f">
              <v:textbox inset="0,0,0,0">
                <w:txbxContent>
                  <w:p w:rsidR="00D45E54" w:rsidRDefault="00AA1326">
                    <w:pPr>
                      <w:spacing w:line="264" w:lineRule="exact"/>
                      <w:ind w:left="40"/>
                      <w:rPr>
                        <w:sz w:val="24"/>
                      </w:rPr>
                    </w:pPr>
                    <w:r>
                      <w:fldChar w:fldCharType="begin"/>
                    </w:r>
                    <w:r>
                      <w:rPr>
                        <w:color w:val="808080"/>
                        <w:sz w:val="24"/>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560D" w:rsidRDefault="001E560D">
      <w:r>
        <w:separator/>
      </w:r>
    </w:p>
  </w:footnote>
  <w:footnote w:type="continuationSeparator" w:id="0">
    <w:p w:rsidR="001E560D" w:rsidRDefault="001E56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E54" w:rsidRDefault="00852566">
    <w:pPr>
      <w:pStyle w:val="Textoindependiente"/>
      <w:spacing w:line="14" w:lineRule="auto"/>
      <w:rPr>
        <w:b w:val="0"/>
        <w:sz w:val="20"/>
      </w:rPr>
    </w:pPr>
    <w:r>
      <w:rPr>
        <w:noProof/>
      </w:rPr>
      <mc:AlternateContent>
        <mc:Choice Requires="wps">
          <w:drawing>
            <wp:anchor distT="0" distB="0" distL="114300" distR="114300" simplePos="0" relativeHeight="503308208" behindDoc="1" locked="0" layoutInCell="1" allowOverlap="1">
              <wp:simplePos x="0" y="0"/>
              <wp:positionH relativeFrom="page">
                <wp:posOffset>4909185</wp:posOffset>
              </wp:positionH>
              <wp:positionV relativeFrom="page">
                <wp:posOffset>421640</wp:posOffset>
              </wp:positionV>
              <wp:extent cx="1983105" cy="177800"/>
              <wp:effectExtent l="3810" t="2540" r="3810" b="635"/>
              <wp:wrapNone/>
              <wp:docPr id="3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5E54" w:rsidRDefault="002B18BC">
                          <w:pPr>
                            <w:spacing w:line="264" w:lineRule="exact"/>
                            <w:ind w:left="20"/>
                            <w:rPr>
                              <w:sz w:val="24"/>
                            </w:rPr>
                          </w:pPr>
                          <w:r>
                            <w:rPr>
                              <w:color w:val="7E7E7E"/>
                              <w:sz w:val="24"/>
                            </w:rPr>
                            <w:t>A</w:t>
                          </w:r>
                          <w:r w:rsidR="003912B4">
                            <w:rPr>
                              <w:color w:val="7E7E7E"/>
                              <w:sz w:val="24"/>
                            </w:rPr>
                            <w:t>+</w:t>
                          </w:r>
                          <w:r w:rsidR="00AA1326">
                            <w:rPr>
                              <w:color w:val="7E7E7E"/>
                              <w:sz w:val="24"/>
                            </w:rPr>
                            <w:t xml:space="preserve"> -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386.55pt;margin-top:33.2pt;width:156.15pt;height:14pt;z-index:-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" filled="f" stroked="f">
              <v:textbox inset="0,0,0,0">
                <w:txbxContent>
                  <w:p w:rsidR="00D45E54" w:rsidRDefault="002B18BC">
                    <w:pPr>
                      <w:spacing w:line="264" w:lineRule="exact"/>
                      <w:ind w:left="20"/>
                      <w:rPr>
                        <w:sz w:val="24"/>
                      </w:rPr>
                    </w:pPr>
                    <w:r>
                      <w:rPr>
                        <w:color w:val="7E7E7E"/>
                        <w:sz w:val="24"/>
                      </w:rPr>
                      <w:t>A</w:t>
                    </w:r>
                    <w:r w:rsidR="003912B4">
                      <w:rPr>
                        <w:color w:val="7E7E7E"/>
                        <w:sz w:val="24"/>
                      </w:rPr>
                      <w:t>+</w:t>
                    </w:r>
                    <w:r w:rsidR="00AA1326">
                      <w:rPr>
                        <w:color w:val="7E7E7E"/>
                        <w:sz w:val="24"/>
                      </w:rPr>
                      <w:t xml:space="preserve"> - 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E70B4"/>
    <w:multiLevelType w:val="multilevel"/>
    <w:tmpl w:val="5582EA98"/>
    <w:lvl w:ilvl="0">
      <w:start w:val="1"/>
      <w:numFmt w:val="decimal"/>
      <w:lvlText w:val="%1."/>
      <w:lvlJc w:val="left"/>
      <w:pPr>
        <w:ind w:left="380" w:hanging="280"/>
      </w:pPr>
      <w:rPr>
        <w:rFonts w:ascii="Calibri" w:eastAsia="Calibri" w:hAnsi="Calibri" w:cs="Calibri" w:hint="default"/>
        <w:b/>
        <w:bCs/>
        <w:color w:val="5E913A"/>
        <w:spacing w:val="-2"/>
        <w:w w:val="100"/>
        <w:sz w:val="28"/>
        <w:szCs w:val="28"/>
      </w:rPr>
    </w:lvl>
    <w:lvl w:ilvl="1">
      <w:start w:val="1"/>
      <w:numFmt w:val="decimal"/>
      <w:lvlText w:val="%1.%2."/>
      <w:lvlJc w:val="left"/>
      <w:pPr>
        <w:ind w:left="1305" w:hanging="496"/>
      </w:pPr>
      <w:rPr>
        <w:rFonts w:ascii="Calibri" w:eastAsia="Calibri" w:hAnsi="Calibri" w:cs="Calibri" w:hint="default"/>
        <w:b/>
        <w:bCs/>
        <w:color w:val="5E913A"/>
        <w:spacing w:val="-2"/>
        <w:w w:val="100"/>
        <w:sz w:val="28"/>
        <w:szCs w:val="28"/>
      </w:rPr>
    </w:lvl>
    <w:lvl w:ilvl="2">
      <w:numFmt w:val="bullet"/>
      <w:lvlText w:val="•"/>
      <w:lvlJc w:val="left"/>
      <w:pPr>
        <w:ind w:left="2125" w:hanging="496"/>
      </w:pPr>
      <w:rPr>
        <w:rFonts w:hint="default"/>
      </w:rPr>
    </w:lvl>
    <w:lvl w:ilvl="3">
      <w:numFmt w:val="bullet"/>
      <w:lvlText w:val="•"/>
      <w:lvlJc w:val="left"/>
      <w:pPr>
        <w:ind w:left="2950" w:hanging="496"/>
      </w:pPr>
      <w:rPr>
        <w:rFonts w:hint="default"/>
      </w:rPr>
    </w:lvl>
    <w:lvl w:ilvl="4">
      <w:numFmt w:val="bullet"/>
      <w:lvlText w:val="•"/>
      <w:lvlJc w:val="left"/>
      <w:pPr>
        <w:ind w:left="3776" w:hanging="496"/>
      </w:pPr>
      <w:rPr>
        <w:rFonts w:hint="default"/>
      </w:rPr>
    </w:lvl>
    <w:lvl w:ilvl="5">
      <w:numFmt w:val="bullet"/>
      <w:lvlText w:val="•"/>
      <w:lvlJc w:val="left"/>
      <w:pPr>
        <w:ind w:left="4601" w:hanging="496"/>
      </w:pPr>
      <w:rPr>
        <w:rFonts w:hint="default"/>
      </w:rPr>
    </w:lvl>
    <w:lvl w:ilvl="6">
      <w:numFmt w:val="bullet"/>
      <w:lvlText w:val="•"/>
      <w:lvlJc w:val="left"/>
      <w:pPr>
        <w:ind w:left="5426" w:hanging="496"/>
      </w:pPr>
      <w:rPr>
        <w:rFonts w:hint="default"/>
      </w:rPr>
    </w:lvl>
    <w:lvl w:ilvl="7">
      <w:numFmt w:val="bullet"/>
      <w:lvlText w:val="•"/>
      <w:lvlJc w:val="left"/>
      <w:pPr>
        <w:ind w:left="6252" w:hanging="496"/>
      </w:pPr>
      <w:rPr>
        <w:rFonts w:hint="default"/>
      </w:rPr>
    </w:lvl>
    <w:lvl w:ilvl="8">
      <w:numFmt w:val="bullet"/>
      <w:lvlText w:val="•"/>
      <w:lvlJc w:val="left"/>
      <w:pPr>
        <w:ind w:left="7077" w:hanging="496"/>
      </w:pPr>
      <w:rPr>
        <w:rFonts w:hint="default"/>
      </w:rPr>
    </w:lvl>
  </w:abstractNum>
  <w:abstractNum w:abstractNumId="1" w15:restartNumberingAfterBreak="0">
    <w:nsid w:val="0EE4670B"/>
    <w:multiLevelType w:val="hybridMultilevel"/>
    <w:tmpl w:val="88DE0E46"/>
    <w:lvl w:ilvl="0" w:tplc="040A0001">
      <w:start w:val="1"/>
      <w:numFmt w:val="bullet"/>
      <w:lvlText w:val=""/>
      <w:lvlJc w:val="left"/>
      <w:pPr>
        <w:ind w:left="1445" w:hanging="360"/>
      </w:pPr>
      <w:rPr>
        <w:rFonts w:ascii="Symbol" w:hAnsi="Symbol" w:hint="default"/>
      </w:rPr>
    </w:lvl>
    <w:lvl w:ilvl="1" w:tplc="040A0003" w:tentative="1">
      <w:start w:val="1"/>
      <w:numFmt w:val="bullet"/>
      <w:lvlText w:val="o"/>
      <w:lvlJc w:val="left"/>
      <w:pPr>
        <w:ind w:left="2165" w:hanging="360"/>
      </w:pPr>
      <w:rPr>
        <w:rFonts w:ascii="Courier New" w:hAnsi="Courier New" w:cs="Courier New" w:hint="default"/>
      </w:rPr>
    </w:lvl>
    <w:lvl w:ilvl="2" w:tplc="040A0005" w:tentative="1">
      <w:start w:val="1"/>
      <w:numFmt w:val="bullet"/>
      <w:lvlText w:val=""/>
      <w:lvlJc w:val="left"/>
      <w:pPr>
        <w:ind w:left="2885" w:hanging="360"/>
      </w:pPr>
      <w:rPr>
        <w:rFonts w:ascii="Wingdings" w:hAnsi="Wingdings" w:hint="default"/>
      </w:rPr>
    </w:lvl>
    <w:lvl w:ilvl="3" w:tplc="040A0001" w:tentative="1">
      <w:start w:val="1"/>
      <w:numFmt w:val="bullet"/>
      <w:lvlText w:val=""/>
      <w:lvlJc w:val="left"/>
      <w:pPr>
        <w:ind w:left="3605" w:hanging="360"/>
      </w:pPr>
      <w:rPr>
        <w:rFonts w:ascii="Symbol" w:hAnsi="Symbol" w:hint="default"/>
      </w:rPr>
    </w:lvl>
    <w:lvl w:ilvl="4" w:tplc="040A0003" w:tentative="1">
      <w:start w:val="1"/>
      <w:numFmt w:val="bullet"/>
      <w:lvlText w:val="o"/>
      <w:lvlJc w:val="left"/>
      <w:pPr>
        <w:ind w:left="4325" w:hanging="360"/>
      </w:pPr>
      <w:rPr>
        <w:rFonts w:ascii="Courier New" w:hAnsi="Courier New" w:cs="Courier New" w:hint="default"/>
      </w:rPr>
    </w:lvl>
    <w:lvl w:ilvl="5" w:tplc="040A0005" w:tentative="1">
      <w:start w:val="1"/>
      <w:numFmt w:val="bullet"/>
      <w:lvlText w:val=""/>
      <w:lvlJc w:val="left"/>
      <w:pPr>
        <w:ind w:left="5045" w:hanging="360"/>
      </w:pPr>
      <w:rPr>
        <w:rFonts w:ascii="Wingdings" w:hAnsi="Wingdings" w:hint="default"/>
      </w:rPr>
    </w:lvl>
    <w:lvl w:ilvl="6" w:tplc="040A0001" w:tentative="1">
      <w:start w:val="1"/>
      <w:numFmt w:val="bullet"/>
      <w:lvlText w:val=""/>
      <w:lvlJc w:val="left"/>
      <w:pPr>
        <w:ind w:left="5765" w:hanging="360"/>
      </w:pPr>
      <w:rPr>
        <w:rFonts w:ascii="Symbol" w:hAnsi="Symbol" w:hint="default"/>
      </w:rPr>
    </w:lvl>
    <w:lvl w:ilvl="7" w:tplc="040A0003" w:tentative="1">
      <w:start w:val="1"/>
      <w:numFmt w:val="bullet"/>
      <w:lvlText w:val="o"/>
      <w:lvlJc w:val="left"/>
      <w:pPr>
        <w:ind w:left="6485" w:hanging="360"/>
      </w:pPr>
      <w:rPr>
        <w:rFonts w:ascii="Courier New" w:hAnsi="Courier New" w:cs="Courier New" w:hint="default"/>
      </w:rPr>
    </w:lvl>
    <w:lvl w:ilvl="8" w:tplc="040A0005" w:tentative="1">
      <w:start w:val="1"/>
      <w:numFmt w:val="bullet"/>
      <w:lvlText w:val=""/>
      <w:lvlJc w:val="left"/>
      <w:pPr>
        <w:ind w:left="7205" w:hanging="360"/>
      </w:pPr>
      <w:rPr>
        <w:rFonts w:ascii="Wingdings" w:hAnsi="Wingdings" w:hint="default"/>
      </w:rPr>
    </w:lvl>
  </w:abstractNum>
  <w:abstractNum w:abstractNumId="2" w15:restartNumberingAfterBreak="0">
    <w:nsid w:val="112F617D"/>
    <w:multiLevelType w:val="hybridMultilevel"/>
    <w:tmpl w:val="9F0AD2F0"/>
    <w:lvl w:ilvl="0" w:tplc="040A000F">
      <w:start w:val="1"/>
      <w:numFmt w:val="decimal"/>
      <w:lvlText w:val="%1."/>
      <w:lvlJc w:val="left"/>
      <w:pPr>
        <w:ind w:left="820" w:hanging="360"/>
      </w:pPr>
    </w:lvl>
    <w:lvl w:ilvl="1" w:tplc="040A0019" w:tentative="1">
      <w:start w:val="1"/>
      <w:numFmt w:val="lowerLetter"/>
      <w:lvlText w:val="%2."/>
      <w:lvlJc w:val="left"/>
      <w:pPr>
        <w:ind w:left="1540" w:hanging="360"/>
      </w:pPr>
    </w:lvl>
    <w:lvl w:ilvl="2" w:tplc="040A001B" w:tentative="1">
      <w:start w:val="1"/>
      <w:numFmt w:val="lowerRoman"/>
      <w:lvlText w:val="%3."/>
      <w:lvlJc w:val="right"/>
      <w:pPr>
        <w:ind w:left="2260" w:hanging="180"/>
      </w:pPr>
    </w:lvl>
    <w:lvl w:ilvl="3" w:tplc="040A000F" w:tentative="1">
      <w:start w:val="1"/>
      <w:numFmt w:val="decimal"/>
      <w:lvlText w:val="%4."/>
      <w:lvlJc w:val="left"/>
      <w:pPr>
        <w:ind w:left="2980" w:hanging="360"/>
      </w:pPr>
    </w:lvl>
    <w:lvl w:ilvl="4" w:tplc="040A0019" w:tentative="1">
      <w:start w:val="1"/>
      <w:numFmt w:val="lowerLetter"/>
      <w:lvlText w:val="%5."/>
      <w:lvlJc w:val="left"/>
      <w:pPr>
        <w:ind w:left="3700" w:hanging="360"/>
      </w:pPr>
    </w:lvl>
    <w:lvl w:ilvl="5" w:tplc="040A001B" w:tentative="1">
      <w:start w:val="1"/>
      <w:numFmt w:val="lowerRoman"/>
      <w:lvlText w:val="%6."/>
      <w:lvlJc w:val="right"/>
      <w:pPr>
        <w:ind w:left="4420" w:hanging="180"/>
      </w:pPr>
    </w:lvl>
    <w:lvl w:ilvl="6" w:tplc="040A000F" w:tentative="1">
      <w:start w:val="1"/>
      <w:numFmt w:val="decimal"/>
      <w:lvlText w:val="%7."/>
      <w:lvlJc w:val="left"/>
      <w:pPr>
        <w:ind w:left="5140" w:hanging="360"/>
      </w:pPr>
    </w:lvl>
    <w:lvl w:ilvl="7" w:tplc="040A0019" w:tentative="1">
      <w:start w:val="1"/>
      <w:numFmt w:val="lowerLetter"/>
      <w:lvlText w:val="%8."/>
      <w:lvlJc w:val="left"/>
      <w:pPr>
        <w:ind w:left="5860" w:hanging="360"/>
      </w:pPr>
    </w:lvl>
    <w:lvl w:ilvl="8" w:tplc="040A001B" w:tentative="1">
      <w:start w:val="1"/>
      <w:numFmt w:val="lowerRoman"/>
      <w:lvlText w:val="%9."/>
      <w:lvlJc w:val="right"/>
      <w:pPr>
        <w:ind w:left="6580" w:hanging="180"/>
      </w:pPr>
    </w:lvl>
  </w:abstractNum>
  <w:abstractNum w:abstractNumId="3" w15:restartNumberingAfterBreak="0">
    <w:nsid w:val="63A031EB"/>
    <w:multiLevelType w:val="multilevel"/>
    <w:tmpl w:val="4F0E5A56"/>
    <w:lvl w:ilvl="0">
      <w:start w:val="1"/>
      <w:numFmt w:val="decimal"/>
      <w:lvlText w:val="%1."/>
      <w:lvlJc w:val="left"/>
      <w:pPr>
        <w:ind w:left="336" w:hanging="236"/>
      </w:pPr>
      <w:rPr>
        <w:rFonts w:ascii="Calibri" w:eastAsia="Calibri" w:hAnsi="Calibri" w:cs="Calibri" w:hint="default"/>
        <w:spacing w:val="-3"/>
        <w:w w:val="100"/>
        <w:sz w:val="24"/>
        <w:szCs w:val="24"/>
      </w:rPr>
    </w:lvl>
    <w:lvl w:ilvl="1">
      <w:start w:val="1"/>
      <w:numFmt w:val="decimal"/>
      <w:lvlText w:val="%1.%2."/>
      <w:lvlJc w:val="left"/>
      <w:pPr>
        <w:ind w:left="735" w:hanging="416"/>
      </w:pPr>
      <w:rPr>
        <w:rFonts w:ascii="Calibri" w:eastAsia="Calibri" w:hAnsi="Calibri" w:cs="Calibri" w:hint="default"/>
        <w:spacing w:val="-3"/>
        <w:w w:val="100"/>
        <w:sz w:val="24"/>
        <w:szCs w:val="24"/>
      </w:rPr>
    </w:lvl>
    <w:lvl w:ilvl="2">
      <w:numFmt w:val="bullet"/>
      <w:lvlText w:val="•"/>
      <w:lvlJc w:val="left"/>
      <w:pPr>
        <w:ind w:left="1627" w:hanging="416"/>
      </w:pPr>
      <w:rPr>
        <w:rFonts w:hint="default"/>
      </w:rPr>
    </w:lvl>
    <w:lvl w:ilvl="3">
      <w:numFmt w:val="bullet"/>
      <w:lvlText w:val="•"/>
      <w:lvlJc w:val="left"/>
      <w:pPr>
        <w:ind w:left="2515" w:hanging="416"/>
      </w:pPr>
      <w:rPr>
        <w:rFonts w:hint="default"/>
      </w:rPr>
    </w:lvl>
    <w:lvl w:ilvl="4">
      <w:numFmt w:val="bullet"/>
      <w:lvlText w:val="•"/>
      <w:lvlJc w:val="left"/>
      <w:pPr>
        <w:ind w:left="3402" w:hanging="416"/>
      </w:pPr>
      <w:rPr>
        <w:rFonts w:hint="default"/>
      </w:rPr>
    </w:lvl>
    <w:lvl w:ilvl="5">
      <w:numFmt w:val="bullet"/>
      <w:lvlText w:val="•"/>
      <w:lvlJc w:val="left"/>
      <w:pPr>
        <w:ind w:left="4290" w:hanging="416"/>
      </w:pPr>
      <w:rPr>
        <w:rFonts w:hint="default"/>
      </w:rPr>
    </w:lvl>
    <w:lvl w:ilvl="6">
      <w:numFmt w:val="bullet"/>
      <w:lvlText w:val="•"/>
      <w:lvlJc w:val="left"/>
      <w:pPr>
        <w:ind w:left="5177" w:hanging="416"/>
      </w:pPr>
      <w:rPr>
        <w:rFonts w:hint="default"/>
      </w:rPr>
    </w:lvl>
    <w:lvl w:ilvl="7">
      <w:numFmt w:val="bullet"/>
      <w:lvlText w:val="•"/>
      <w:lvlJc w:val="left"/>
      <w:pPr>
        <w:ind w:left="6065" w:hanging="416"/>
      </w:pPr>
      <w:rPr>
        <w:rFonts w:hint="default"/>
      </w:rPr>
    </w:lvl>
    <w:lvl w:ilvl="8">
      <w:numFmt w:val="bullet"/>
      <w:lvlText w:val="•"/>
      <w:lvlJc w:val="left"/>
      <w:pPr>
        <w:ind w:left="6952" w:hanging="416"/>
      </w:pPr>
      <w:rPr>
        <w:rFonts w:hint="default"/>
      </w:rPr>
    </w:lvl>
  </w:abstractNum>
  <w:abstractNum w:abstractNumId="4" w15:restartNumberingAfterBreak="0">
    <w:nsid w:val="6DAB0871"/>
    <w:multiLevelType w:val="hybridMultilevel"/>
    <w:tmpl w:val="34503E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54"/>
    <w:rsid w:val="00002F64"/>
    <w:rsid w:val="0002278C"/>
    <w:rsid w:val="00030C36"/>
    <w:rsid w:val="00035C79"/>
    <w:rsid w:val="000A1F8B"/>
    <w:rsid w:val="000D650A"/>
    <w:rsid w:val="000F26FD"/>
    <w:rsid w:val="0013010D"/>
    <w:rsid w:val="001311AA"/>
    <w:rsid w:val="001E01B9"/>
    <w:rsid w:val="001E560D"/>
    <w:rsid w:val="002808C4"/>
    <w:rsid w:val="002B18BC"/>
    <w:rsid w:val="002E41BB"/>
    <w:rsid w:val="002E66AE"/>
    <w:rsid w:val="003912B4"/>
    <w:rsid w:val="00395586"/>
    <w:rsid w:val="00395E35"/>
    <w:rsid w:val="00431181"/>
    <w:rsid w:val="00435C17"/>
    <w:rsid w:val="00524AF6"/>
    <w:rsid w:val="005C03D3"/>
    <w:rsid w:val="005D5167"/>
    <w:rsid w:val="0060775C"/>
    <w:rsid w:val="00637D1F"/>
    <w:rsid w:val="00710971"/>
    <w:rsid w:val="00721DFF"/>
    <w:rsid w:val="00852566"/>
    <w:rsid w:val="00882629"/>
    <w:rsid w:val="008C650B"/>
    <w:rsid w:val="009745C2"/>
    <w:rsid w:val="009931CA"/>
    <w:rsid w:val="009D1673"/>
    <w:rsid w:val="00A456AB"/>
    <w:rsid w:val="00A5178C"/>
    <w:rsid w:val="00AA1326"/>
    <w:rsid w:val="00B538F0"/>
    <w:rsid w:val="00B66CF0"/>
    <w:rsid w:val="00BE6A85"/>
    <w:rsid w:val="00C128BF"/>
    <w:rsid w:val="00C44FD8"/>
    <w:rsid w:val="00C8776E"/>
    <w:rsid w:val="00CC7827"/>
    <w:rsid w:val="00D352E2"/>
    <w:rsid w:val="00D427F1"/>
    <w:rsid w:val="00D45E54"/>
    <w:rsid w:val="00D56B09"/>
    <w:rsid w:val="00DA69A1"/>
    <w:rsid w:val="00DA7CC8"/>
    <w:rsid w:val="00DB0E7C"/>
    <w:rsid w:val="00EF289D"/>
    <w:rsid w:val="00F215FB"/>
    <w:rsid w:val="00F73614"/>
    <w:rsid w:val="00FA4B06"/>
    <w:rsid w:val="00FB0265"/>
    <w:rsid w:val="00FC2D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3DD06"/>
  <w15:docId w15:val="{2FC87C08-EF50-944D-AE37-08650BBD7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Ttulo1">
    <w:name w:val="heading 1"/>
    <w:basedOn w:val="Normal"/>
    <w:uiPriority w:val="1"/>
    <w:qFormat/>
    <w:pPr>
      <w:ind w:left="380" w:hanging="280"/>
      <w:outlineLvl w:val="0"/>
    </w:pPr>
    <w:rPr>
      <w:b/>
      <w:bCs/>
      <w:sz w:val="28"/>
      <w:szCs w:val="28"/>
    </w:rPr>
  </w:style>
  <w:style w:type="paragraph" w:styleId="Ttulo2">
    <w:name w:val="heading 2"/>
    <w:basedOn w:val="Normal"/>
    <w:uiPriority w:val="1"/>
    <w:qFormat/>
    <w:pPr>
      <w:spacing w:before="186"/>
      <w:ind w:left="2497" w:right="2517"/>
      <w:jc w:val="center"/>
      <w:outlineLvl w:val="1"/>
    </w:pPr>
    <w:rPr>
      <w:rFonts w:ascii="Calibri Light" w:eastAsia="Calibri Light" w:hAnsi="Calibri Light" w:cs="Calibri Light"/>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cstheme="minorHAnsi"/>
      <w:b/>
      <w:bCs/>
      <w:i/>
      <w:iCs/>
      <w:sz w:val="24"/>
      <w:szCs w:val="24"/>
    </w:rPr>
  </w:style>
  <w:style w:type="paragraph" w:styleId="TDC2">
    <w:name w:val="toc 2"/>
    <w:basedOn w:val="Normal"/>
    <w:uiPriority w:val="39"/>
    <w:qFormat/>
    <w:pPr>
      <w:spacing w:before="120"/>
      <w:ind w:left="220"/>
    </w:pPr>
    <w:rPr>
      <w:rFonts w:asciiTheme="minorHAnsi" w:hAnsiTheme="minorHAnsi" w:cstheme="minorHAnsi"/>
      <w:b/>
      <w:bCs/>
    </w:rPr>
  </w:style>
  <w:style w:type="paragraph" w:styleId="Textoindependiente">
    <w:name w:val="Body Text"/>
    <w:basedOn w:val="Normal"/>
    <w:uiPriority w:val="1"/>
    <w:qFormat/>
    <w:rPr>
      <w:b/>
      <w:bCs/>
      <w:sz w:val="16"/>
      <w:szCs w:val="16"/>
    </w:rPr>
  </w:style>
  <w:style w:type="paragraph" w:styleId="Prrafodelista">
    <w:name w:val="List Paragraph"/>
    <w:basedOn w:val="Normal"/>
    <w:uiPriority w:val="1"/>
    <w:qFormat/>
    <w:pPr>
      <w:spacing w:before="122"/>
      <w:ind w:left="336" w:hanging="236"/>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0A1F8B"/>
    <w:pPr>
      <w:tabs>
        <w:tab w:val="center" w:pos="4252"/>
        <w:tab w:val="right" w:pos="8504"/>
      </w:tabs>
    </w:pPr>
  </w:style>
  <w:style w:type="character" w:customStyle="1" w:styleId="EncabezadoCar">
    <w:name w:val="Encabezado Car"/>
    <w:basedOn w:val="Fuentedeprrafopredeter"/>
    <w:link w:val="Encabezado"/>
    <w:uiPriority w:val="99"/>
    <w:rsid w:val="000A1F8B"/>
    <w:rPr>
      <w:rFonts w:ascii="Calibri" w:eastAsia="Calibri" w:hAnsi="Calibri" w:cs="Calibri"/>
    </w:rPr>
  </w:style>
  <w:style w:type="paragraph" w:styleId="Piedepgina">
    <w:name w:val="footer"/>
    <w:basedOn w:val="Normal"/>
    <w:link w:val="PiedepginaCar"/>
    <w:uiPriority w:val="99"/>
    <w:unhideWhenUsed/>
    <w:rsid w:val="000A1F8B"/>
    <w:pPr>
      <w:tabs>
        <w:tab w:val="center" w:pos="4252"/>
        <w:tab w:val="right" w:pos="8504"/>
      </w:tabs>
    </w:pPr>
  </w:style>
  <w:style w:type="character" w:customStyle="1" w:styleId="PiedepginaCar">
    <w:name w:val="Pie de página Car"/>
    <w:basedOn w:val="Fuentedeprrafopredeter"/>
    <w:link w:val="Piedepgina"/>
    <w:uiPriority w:val="99"/>
    <w:rsid w:val="000A1F8B"/>
    <w:rPr>
      <w:rFonts w:ascii="Calibri" w:eastAsia="Calibri" w:hAnsi="Calibri" w:cs="Calibri"/>
    </w:rPr>
  </w:style>
  <w:style w:type="character" w:customStyle="1" w:styleId="apple-converted-space">
    <w:name w:val="apple-converted-space"/>
    <w:basedOn w:val="Fuentedeprrafopredeter"/>
    <w:rsid w:val="00030C36"/>
  </w:style>
  <w:style w:type="character" w:styleId="Hipervnculo">
    <w:name w:val="Hyperlink"/>
    <w:basedOn w:val="Fuentedeprrafopredeter"/>
    <w:uiPriority w:val="99"/>
    <w:unhideWhenUsed/>
    <w:rsid w:val="00030C36"/>
    <w:rPr>
      <w:color w:val="0000FF"/>
      <w:u w:val="single"/>
    </w:rPr>
  </w:style>
  <w:style w:type="paragraph" w:styleId="Descripcin">
    <w:name w:val="caption"/>
    <w:basedOn w:val="Normal"/>
    <w:next w:val="Normal"/>
    <w:uiPriority w:val="35"/>
    <w:unhideWhenUsed/>
    <w:qFormat/>
    <w:rsid w:val="009745C2"/>
    <w:pPr>
      <w:spacing w:after="200"/>
    </w:pPr>
    <w:rPr>
      <w:i/>
      <w:iCs/>
      <w:color w:val="1F497D" w:themeColor="text2"/>
      <w:sz w:val="18"/>
      <w:szCs w:val="18"/>
    </w:rPr>
  </w:style>
  <w:style w:type="paragraph" w:styleId="TtuloTDC">
    <w:name w:val="TOC Heading"/>
    <w:basedOn w:val="Ttulo1"/>
    <w:next w:val="Normal"/>
    <w:uiPriority w:val="39"/>
    <w:unhideWhenUsed/>
    <w:qFormat/>
    <w:rsid w:val="009931CA"/>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val="es-ES" w:eastAsia="es-ES"/>
    </w:rPr>
  </w:style>
  <w:style w:type="paragraph" w:styleId="Textodeglobo">
    <w:name w:val="Balloon Text"/>
    <w:basedOn w:val="Normal"/>
    <w:link w:val="TextodegloboCar"/>
    <w:uiPriority w:val="99"/>
    <w:semiHidden/>
    <w:unhideWhenUsed/>
    <w:rsid w:val="0002278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2278C"/>
    <w:rPr>
      <w:rFonts w:ascii="Times New Roman" w:eastAsia="Calibri" w:hAnsi="Times New Roman" w:cs="Times New Roman"/>
      <w:sz w:val="18"/>
      <w:szCs w:val="18"/>
    </w:rPr>
  </w:style>
  <w:style w:type="paragraph" w:styleId="TDC3">
    <w:name w:val="toc 3"/>
    <w:basedOn w:val="Normal"/>
    <w:next w:val="Normal"/>
    <w:autoRedefine/>
    <w:uiPriority w:val="39"/>
    <w:semiHidden/>
    <w:unhideWhenUsed/>
    <w:rsid w:val="00002F64"/>
    <w:pPr>
      <w:ind w:left="44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002F64"/>
    <w:pPr>
      <w:ind w:left="66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002F64"/>
    <w:pPr>
      <w:ind w:left="88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002F64"/>
    <w:pPr>
      <w:ind w:left="11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002F64"/>
    <w:pPr>
      <w:ind w:left="132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002F64"/>
    <w:pPr>
      <w:ind w:left="154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002F64"/>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119504">
      <w:bodyDiv w:val="1"/>
      <w:marLeft w:val="0"/>
      <w:marRight w:val="0"/>
      <w:marTop w:val="0"/>
      <w:marBottom w:val="0"/>
      <w:divBdr>
        <w:top w:val="none" w:sz="0" w:space="0" w:color="auto"/>
        <w:left w:val="none" w:sz="0" w:space="0" w:color="auto"/>
        <w:bottom w:val="none" w:sz="0" w:space="0" w:color="auto"/>
        <w:right w:val="none" w:sz="0" w:space="0" w:color="auto"/>
      </w:divBdr>
    </w:div>
    <w:div w:id="366487382">
      <w:bodyDiv w:val="1"/>
      <w:marLeft w:val="0"/>
      <w:marRight w:val="0"/>
      <w:marTop w:val="0"/>
      <w:marBottom w:val="0"/>
      <w:divBdr>
        <w:top w:val="none" w:sz="0" w:space="0" w:color="auto"/>
        <w:left w:val="none" w:sz="0" w:space="0" w:color="auto"/>
        <w:bottom w:val="none" w:sz="0" w:space="0" w:color="auto"/>
        <w:right w:val="none" w:sz="0" w:space="0" w:color="auto"/>
      </w:divBdr>
    </w:div>
    <w:div w:id="703482386">
      <w:bodyDiv w:val="1"/>
      <w:marLeft w:val="0"/>
      <w:marRight w:val="0"/>
      <w:marTop w:val="0"/>
      <w:marBottom w:val="0"/>
      <w:divBdr>
        <w:top w:val="none" w:sz="0" w:space="0" w:color="auto"/>
        <w:left w:val="none" w:sz="0" w:space="0" w:color="auto"/>
        <w:bottom w:val="none" w:sz="0" w:space="0" w:color="auto"/>
        <w:right w:val="none" w:sz="0" w:space="0" w:color="auto"/>
      </w:divBdr>
    </w:div>
    <w:div w:id="2046174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F5595-5073-514B-A80C-F6490CA1E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915</Words>
  <Characters>5033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Entregable 3 - Item 4</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3 - Item 4</dc:title>
  <dc:creator>Diseño y Pruebas</dc:creator>
  <cp:lastModifiedBy>rafatgonzalez@gmail.com</cp:lastModifiedBy>
  <cp:revision>3</cp:revision>
  <cp:lastPrinted>2018-02-26T18:10:00Z</cp:lastPrinted>
  <dcterms:created xsi:type="dcterms:W3CDTF">2018-04-13T14:44:00Z</dcterms:created>
  <dcterms:modified xsi:type="dcterms:W3CDTF">2018-04-13T14:46:00Z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2017-12-22T00:00:00Z</vt:filetime>
  </property>
  <property fmtid="{D5CDD505-2E9C-101B-9397-08002B2CF9AE}" pid="3" name="Creator">
    <vt:lpwstr>Microsoft® Word 2013</vt:lpwstr>
  </property>
  <property fmtid="{D5CDD505-2E9C-101B-9397-08002B2CF9AE}" pid="4" name="LastSaved">
    <vt:filetime>2018-02-26T00:00:00Z</vt:filetime>
  </property>
</Properties>
</file>