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EF6" w:rsidRPr="00673F77" w:rsidRDefault="002F5452">
      <w:pPr>
        <w:pStyle w:val="Heading2"/>
        <w:rPr>
          <w:rFonts w:ascii="Calibri" w:hAnsi="Calibri" w:cs="Arial"/>
          <w:i w:val="0"/>
          <w:smallCaps/>
          <w:sz w:val="32"/>
          <w:szCs w:val="32"/>
          <w:u w:val="none"/>
        </w:rPr>
      </w:pPr>
      <w:r>
        <w:rPr>
          <w:rFonts w:ascii="Calibri" w:hAnsi="Calibri" w:cs="Arial"/>
          <w:i w:val="0"/>
          <w:smallCaps/>
          <w:sz w:val="32"/>
          <w:szCs w:val="32"/>
          <w:u w:val="none"/>
        </w:rPr>
        <w:t>Akshay</w:t>
      </w:r>
      <w:r>
        <w:rPr>
          <w:rFonts w:ascii="Calibri" w:hAnsi="Calibri" w:cs="Arial"/>
          <w:i w:val="0"/>
          <w:smallCaps/>
          <w:sz w:val="32"/>
          <w:szCs w:val="32"/>
          <w:u w:val="none"/>
        </w:rPr>
        <w:t>VijaykumarC</w:t>
      </w:r>
      <w:r>
        <w:rPr>
          <w:rFonts w:ascii="Calibri" w:hAnsi="Calibri" w:cs="Arial"/>
          <w:i w:val="0"/>
          <w:smallCaps/>
          <w:sz w:val="32"/>
          <w:szCs w:val="32"/>
          <w:u w:val="none"/>
        </w:rPr>
        <w:t>hawan</w:t>
      </w:r>
    </w:p>
    <w:p w:rsidR="00DA5EF6" w:rsidRPr="00615727" w:rsidRDefault="002F5452">
      <w:pPr>
        <w:pBdr>
          <w:top w:val="thinThickSmallGap" w:sz="24" w:space="0" w:color="auto"/>
        </w:pBdr>
        <w:rPr>
          <w:rFonts w:ascii="Calibri" w:hAnsi="Calibri" w:cs="Arial"/>
          <w:sz w:val="10"/>
          <w:szCs w:val="10"/>
        </w:rPr>
      </w:pPr>
    </w:p>
    <w:p w:rsidR="007F3192" w:rsidRDefault="002F5452" w:rsidP="005F5D61">
      <w:pPr>
        <w:adjustRightInd w:val="0"/>
        <w:rPr>
          <w:rFonts w:ascii="Calibri" w:hAnsi="Calibri" w:cs="Arial"/>
          <w:sz w:val="18"/>
          <w:szCs w:val="18"/>
        </w:rPr>
        <w:sectPr w:rsidR="007F3192" w:rsidSect="00C419CE">
          <w:headerReference w:type="default" r:id="rId7"/>
          <w:pgSz w:w="11909" w:h="16834" w:code="9"/>
          <w:pgMar w:top="900" w:right="1109" w:bottom="900" w:left="1440" w:header="0" w:footer="0" w:gutter="0"/>
          <w:cols w:space="720"/>
        </w:sectPr>
      </w:pPr>
    </w:p>
    <w:p w:rsidR="00DA5EF6" w:rsidRPr="00615727" w:rsidRDefault="002F5452" w:rsidP="005F5D61">
      <w:pPr>
        <w:adjustRightInd w:val="0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lastRenderedPageBreak/>
        <w:t>C-404, Mahendra Elena 5, Electronic city Phase-1, Bangalore</w:t>
      </w:r>
    </w:p>
    <w:p w:rsidR="00DA5EF6" w:rsidRDefault="002F5452">
      <w:pPr>
        <w:adjustRightInd w:val="0"/>
        <w:rPr>
          <w:rFonts w:ascii="Calibri" w:hAnsi="Calibri" w:cs="Arial"/>
          <w:b/>
          <w:sz w:val="22"/>
          <w:szCs w:val="22"/>
        </w:rPr>
      </w:pPr>
      <w:r w:rsidRPr="00D47F35">
        <w:rPr>
          <w:rFonts w:ascii="Calibri" w:hAnsi="Calibri" w:cs="Arial"/>
          <w:b/>
          <w:sz w:val="22"/>
          <w:szCs w:val="22"/>
        </w:rPr>
        <w:t>Contact No</w:t>
      </w:r>
      <w:r w:rsidRPr="00615727">
        <w:rPr>
          <w:rFonts w:ascii="Calibri" w:hAnsi="Calibri" w:cs="Arial"/>
          <w:sz w:val="22"/>
          <w:szCs w:val="22"/>
        </w:rPr>
        <w:t>.</w:t>
      </w:r>
      <w:r>
        <w:rPr>
          <w:rFonts w:ascii="Calibri" w:hAnsi="Calibri" w:cs="Arial"/>
          <w:sz w:val="22"/>
          <w:szCs w:val="22"/>
        </w:rPr>
        <w:tab/>
      </w:r>
      <w:r w:rsidRPr="00615727">
        <w:rPr>
          <w:rFonts w:ascii="Calibri" w:hAnsi="Calibri" w:cs="Arial"/>
          <w:sz w:val="22"/>
          <w:szCs w:val="22"/>
        </w:rPr>
        <w:t xml:space="preserve">: </w:t>
      </w:r>
      <w:r>
        <w:rPr>
          <w:rFonts w:ascii="Calibri" w:hAnsi="Calibri" w:cs="Arial"/>
          <w:sz w:val="22"/>
          <w:szCs w:val="22"/>
        </w:rPr>
        <w:t>+919930430047</w:t>
      </w:r>
    </w:p>
    <w:p w:rsidR="007F3192" w:rsidRDefault="002F5452" w:rsidP="007F3192">
      <w:pPr>
        <w:adjustRightInd w:val="0"/>
        <w:rPr>
          <w:rFonts w:ascii="Calibri" w:hAnsi="Calibri" w:cs="Arial"/>
          <w:sz w:val="22"/>
        </w:rPr>
      </w:pPr>
      <w:r w:rsidRPr="00D47F35">
        <w:rPr>
          <w:rFonts w:ascii="Calibri" w:hAnsi="Calibri" w:cs="Arial"/>
          <w:b/>
          <w:sz w:val="22"/>
          <w:lang w:val="de-DE"/>
        </w:rPr>
        <w:t>E-mail</w:t>
      </w:r>
      <w:r>
        <w:rPr>
          <w:rFonts w:ascii="Calibri" w:hAnsi="Calibri" w:cs="Arial"/>
          <w:b/>
          <w:sz w:val="22"/>
          <w:lang w:val="de-DE"/>
        </w:rPr>
        <w:tab/>
      </w:r>
      <w:r>
        <w:rPr>
          <w:rFonts w:ascii="Calibri" w:hAnsi="Calibri" w:cs="Arial"/>
          <w:b/>
          <w:sz w:val="22"/>
          <w:lang w:val="de-DE"/>
        </w:rPr>
        <w:tab/>
      </w:r>
      <w:r w:rsidRPr="00615727">
        <w:rPr>
          <w:rFonts w:ascii="Calibri" w:hAnsi="Calibri" w:cs="Arial"/>
          <w:sz w:val="22"/>
          <w:lang w:val="de-DE"/>
        </w:rPr>
        <w:t>:</w:t>
      </w:r>
      <w:r>
        <w:rPr>
          <w:rFonts w:ascii="Calibri" w:hAnsi="Calibri" w:cs="Arial"/>
          <w:color w:val="000000"/>
          <w:sz w:val="22"/>
          <w:lang w:val="de-DE"/>
        </w:rPr>
        <w:t>akshay_bemech@yahoo.co.in</w:t>
      </w:r>
    </w:p>
    <w:p w:rsidR="007F3192" w:rsidRPr="00615727" w:rsidRDefault="002F5452" w:rsidP="007F3192">
      <w:pPr>
        <w:adjustRightInd w:val="0"/>
        <w:rPr>
          <w:rFonts w:ascii="Calibri" w:hAnsi="Calibri" w:cs="Arial"/>
          <w:sz w:val="22"/>
        </w:rPr>
      </w:pPr>
      <w:r w:rsidRPr="00615727">
        <w:rPr>
          <w:rFonts w:ascii="Calibri" w:hAnsi="Calibri" w:cs="Arial"/>
          <w:b/>
          <w:bCs/>
          <w:sz w:val="22"/>
        </w:rPr>
        <w:t>Marital status</w:t>
      </w:r>
      <w:r w:rsidRPr="00615727">
        <w:rPr>
          <w:rFonts w:ascii="Calibri" w:hAnsi="Calibri" w:cs="Arial"/>
          <w:b/>
          <w:bCs/>
          <w:sz w:val="22"/>
        </w:rPr>
        <w:tab/>
      </w:r>
      <w:r w:rsidRPr="00615727">
        <w:rPr>
          <w:rFonts w:ascii="Calibri" w:hAnsi="Calibri" w:cs="Arial"/>
          <w:sz w:val="22"/>
        </w:rPr>
        <w:t xml:space="preserve">: </w:t>
      </w:r>
      <w:r>
        <w:rPr>
          <w:rFonts w:ascii="Calibri" w:hAnsi="Calibri" w:cs="Arial"/>
          <w:sz w:val="22"/>
        </w:rPr>
        <w:t>Unmarried</w:t>
      </w:r>
    </w:p>
    <w:p w:rsidR="007F3192" w:rsidRDefault="002F5452" w:rsidP="007F3192">
      <w:pPr>
        <w:adjustRightInd w:val="0"/>
        <w:rPr>
          <w:rFonts w:ascii="Calibri" w:hAnsi="Calibri" w:cs="Arial"/>
          <w:sz w:val="22"/>
        </w:rPr>
      </w:pPr>
      <w:r w:rsidRPr="00BD5917">
        <w:rPr>
          <w:rFonts w:ascii="Calibri" w:hAnsi="Calibri" w:cs="Arial"/>
          <w:b/>
          <w:bCs/>
          <w:sz w:val="22"/>
        </w:rPr>
        <w:t>B1/B2 Visa Validity</w:t>
      </w:r>
      <w:r>
        <w:rPr>
          <w:rFonts w:ascii="Calibri" w:hAnsi="Calibri" w:cs="Arial"/>
          <w:sz w:val="22"/>
        </w:rPr>
        <w:t>: 05/10/2025</w:t>
      </w:r>
      <w:r w:rsidRPr="00615727">
        <w:rPr>
          <w:rFonts w:ascii="Calibri" w:hAnsi="Calibri" w:cs="Arial"/>
          <w:sz w:val="22"/>
        </w:rPr>
        <w:tab/>
      </w:r>
    </w:p>
    <w:p w:rsidR="007F3192" w:rsidRDefault="002F5452" w:rsidP="007F3192">
      <w:pPr>
        <w:adjustRightInd w:val="0"/>
        <w:rPr>
          <w:rFonts w:ascii="Calibri" w:hAnsi="Calibri" w:cs="Arial"/>
          <w:bCs/>
          <w:sz w:val="22"/>
        </w:rPr>
      </w:pPr>
      <w:r w:rsidRPr="00615727">
        <w:rPr>
          <w:rFonts w:ascii="Calibri" w:hAnsi="Calibri" w:cs="Arial"/>
          <w:b/>
          <w:bCs/>
          <w:sz w:val="22"/>
        </w:rPr>
        <w:lastRenderedPageBreak/>
        <w:t>Passport No</w:t>
      </w:r>
      <w:r>
        <w:rPr>
          <w:rFonts w:ascii="Calibri" w:hAnsi="Calibri" w:cs="Arial"/>
          <w:b/>
          <w:bCs/>
          <w:sz w:val="22"/>
        </w:rPr>
        <w:tab/>
      </w:r>
      <w:r w:rsidRPr="00615727">
        <w:rPr>
          <w:rFonts w:ascii="Calibri" w:hAnsi="Calibri" w:cs="Arial"/>
          <w:bCs/>
          <w:sz w:val="22"/>
        </w:rPr>
        <w:t>:</w:t>
      </w:r>
      <w:r>
        <w:rPr>
          <w:rFonts w:ascii="Calibri" w:hAnsi="Calibri" w:cs="Arial"/>
          <w:bCs/>
          <w:sz w:val="22"/>
        </w:rPr>
        <w:t>K1626595</w:t>
      </w:r>
      <w:r>
        <w:rPr>
          <w:rFonts w:ascii="Calibri" w:hAnsi="Calibri" w:cs="Arial"/>
          <w:bCs/>
          <w:sz w:val="22"/>
        </w:rPr>
        <w:tab/>
      </w:r>
    </w:p>
    <w:p w:rsidR="007F3192" w:rsidRPr="001E45F2" w:rsidRDefault="002F5452" w:rsidP="007F3192">
      <w:pPr>
        <w:adjustRightInd w:val="0"/>
        <w:rPr>
          <w:rFonts w:ascii="Calibri" w:hAnsi="Calibri" w:cs="Arial"/>
          <w:bCs/>
          <w:sz w:val="22"/>
        </w:rPr>
      </w:pPr>
      <w:r>
        <w:rPr>
          <w:rFonts w:ascii="Calibri" w:hAnsi="Calibri" w:cs="Arial"/>
          <w:b/>
          <w:bCs/>
          <w:sz w:val="22"/>
        </w:rPr>
        <w:t>Pass</w:t>
      </w:r>
      <w:r w:rsidRPr="00615727">
        <w:rPr>
          <w:rFonts w:ascii="Calibri" w:hAnsi="Calibri" w:cs="Arial"/>
          <w:b/>
          <w:bCs/>
          <w:sz w:val="22"/>
        </w:rPr>
        <w:t xml:space="preserve"> Validity</w:t>
      </w:r>
      <w:r>
        <w:rPr>
          <w:rFonts w:ascii="Calibri" w:hAnsi="Calibri" w:cs="Arial"/>
          <w:b/>
          <w:bCs/>
          <w:sz w:val="22"/>
        </w:rPr>
        <w:tab/>
      </w:r>
      <w:r w:rsidRPr="00615727">
        <w:rPr>
          <w:rFonts w:ascii="Calibri" w:hAnsi="Calibri" w:cs="Arial"/>
          <w:bCs/>
          <w:sz w:val="22"/>
        </w:rPr>
        <w:t xml:space="preserve">: </w:t>
      </w:r>
      <w:r>
        <w:rPr>
          <w:rFonts w:ascii="Calibri" w:hAnsi="Calibri" w:cs="Arial"/>
          <w:bCs/>
          <w:sz w:val="22"/>
        </w:rPr>
        <w:t>10/10/2021</w:t>
      </w:r>
    </w:p>
    <w:p w:rsidR="007F3192" w:rsidRPr="00615727" w:rsidRDefault="002F5452" w:rsidP="007F3192">
      <w:pPr>
        <w:adjustRightInd w:val="0"/>
        <w:rPr>
          <w:rFonts w:ascii="Calibri" w:hAnsi="Calibri" w:cs="Arial"/>
          <w:b/>
          <w:sz w:val="22"/>
          <w:lang w:val="de-DE"/>
        </w:rPr>
      </w:pPr>
      <w:r w:rsidRPr="00615727">
        <w:rPr>
          <w:rFonts w:ascii="Calibri" w:hAnsi="Calibri" w:cs="Arial"/>
          <w:b/>
          <w:sz w:val="22"/>
        </w:rPr>
        <w:t>Languages</w:t>
      </w:r>
      <w:r>
        <w:rPr>
          <w:rFonts w:ascii="Calibri" w:hAnsi="Calibri" w:cs="Arial"/>
          <w:b/>
          <w:sz w:val="22"/>
        </w:rPr>
        <w:tab/>
      </w:r>
      <w:r w:rsidRPr="00615727">
        <w:rPr>
          <w:rFonts w:ascii="Calibri" w:hAnsi="Calibri" w:cs="Arial"/>
          <w:sz w:val="22"/>
        </w:rPr>
        <w:t>: English, Hindi &amp; Marathi</w:t>
      </w:r>
    </w:p>
    <w:p w:rsidR="00B362C1" w:rsidRPr="002A2747" w:rsidRDefault="002F5452" w:rsidP="002A2747">
      <w:pPr>
        <w:adjustRightInd w:val="0"/>
        <w:rPr>
          <w:rFonts w:ascii="Calibri" w:hAnsi="Calibri" w:cs="Arial"/>
        </w:rPr>
        <w:sectPr w:rsidR="00B362C1" w:rsidRPr="002A2747" w:rsidSect="007F3192">
          <w:type w:val="continuous"/>
          <w:pgSz w:w="11909" w:h="16834" w:code="9"/>
          <w:pgMar w:top="900" w:right="1109" w:bottom="900" w:left="1440" w:header="0" w:footer="0" w:gutter="0"/>
          <w:cols w:num="2" w:space="720"/>
        </w:sectPr>
      </w:pPr>
      <w:r w:rsidRPr="00615727">
        <w:rPr>
          <w:rFonts w:ascii="Calibri" w:hAnsi="Calibri" w:cs="Arial"/>
          <w:b/>
          <w:sz w:val="22"/>
        </w:rPr>
        <w:t>Date of birth</w:t>
      </w:r>
      <w:r>
        <w:rPr>
          <w:rFonts w:ascii="Calibri" w:hAnsi="Calibri" w:cs="Arial"/>
          <w:b/>
          <w:sz w:val="22"/>
        </w:rPr>
        <w:tab/>
      </w:r>
      <w:r>
        <w:rPr>
          <w:rFonts w:ascii="Calibri" w:hAnsi="Calibri" w:cs="Arial"/>
          <w:sz w:val="22"/>
        </w:rPr>
        <w:t xml:space="preserve">: </w:t>
      </w:r>
      <w:r>
        <w:rPr>
          <w:rFonts w:ascii="Calibri" w:hAnsi="Calibri" w:cs="Arial"/>
        </w:rPr>
        <w:t>28</w:t>
      </w:r>
      <w:r>
        <w:rPr>
          <w:rFonts w:ascii="Calibri" w:hAnsi="Calibri" w:cs="Arial"/>
          <w:vertAlign w:val="superscript"/>
        </w:rPr>
        <w:t xml:space="preserve">th </w:t>
      </w:r>
      <w:r>
        <w:rPr>
          <w:rFonts w:ascii="Calibri" w:hAnsi="Calibri" w:cs="Arial"/>
        </w:rPr>
        <w:t>April 1989</w:t>
      </w:r>
    </w:p>
    <w:p w:rsidR="00BD5917" w:rsidRDefault="002F5452" w:rsidP="009D1F6F">
      <w:pPr>
        <w:pBdr>
          <w:bottom w:val="single" w:sz="4" w:space="1" w:color="auto"/>
        </w:pBdr>
        <w:rPr>
          <w:rFonts w:ascii="Calibri" w:hAnsi="Calibri" w:cs="Arial"/>
          <w:b/>
          <w:smallCaps/>
          <w:sz w:val="24"/>
          <w:szCs w:val="24"/>
        </w:rPr>
      </w:pPr>
    </w:p>
    <w:p w:rsidR="00DA5EF6" w:rsidRPr="009D1F6F" w:rsidRDefault="002F5452" w:rsidP="009D1F6F">
      <w:pPr>
        <w:pBdr>
          <w:bottom w:val="single" w:sz="4" w:space="1" w:color="auto"/>
        </w:pBdr>
        <w:rPr>
          <w:rFonts w:ascii="Calibri" w:hAnsi="Calibri" w:cs="Arial"/>
          <w:b/>
          <w:sz w:val="24"/>
          <w:szCs w:val="24"/>
        </w:rPr>
      </w:pPr>
      <w:r w:rsidRPr="00673F77">
        <w:rPr>
          <w:rFonts w:ascii="Calibri" w:hAnsi="Calibri" w:cs="Arial"/>
          <w:b/>
          <w:smallCaps/>
          <w:sz w:val="24"/>
          <w:szCs w:val="24"/>
        </w:rPr>
        <w:t>Professional Synopsis</w:t>
      </w:r>
    </w:p>
    <w:p w:rsidR="00BD5917" w:rsidRDefault="002F5452">
      <w:pPr>
        <w:adjustRightInd w:val="0"/>
        <w:rPr>
          <w:rFonts w:ascii="Calibri" w:hAnsi="Calibri" w:cs="Calibri"/>
          <w:sz w:val="22"/>
        </w:rPr>
      </w:pPr>
    </w:p>
    <w:p w:rsidR="00020BEC" w:rsidRPr="00615727" w:rsidRDefault="002F5452">
      <w:pPr>
        <w:adjustRightInd w:val="0"/>
        <w:rPr>
          <w:rFonts w:ascii="Calibri" w:hAnsi="Calibri" w:cs="Arial"/>
          <w:sz w:val="22"/>
        </w:rPr>
      </w:pPr>
      <w:r>
        <w:rPr>
          <w:rFonts w:ascii="Calibri" w:hAnsi="Calibri" w:cs="Calibri"/>
          <w:sz w:val="22"/>
        </w:rPr>
        <w:t>A</w:t>
      </w:r>
      <w:r w:rsidRPr="009D1F6F">
        <w:rPr>
          <w:rFonts w:ascii="Calibri" w:hAnsi="Calibri" w:cs="Calibri"/>
          <w:sz w:val="22"/>
        </w:rPr>
        <w:t xml:space="preserve"> dynamic </w:t>
      </w:r>
      <w:r>
        <w:rPr>
          <w:rFonts w:ascii="Calibri" w:hAnsi="Calibri" w:cs="Calibri"/>
          <w:sz w:val="22"/>
        </w:rPr>
        <w:t>engineering</w:t>
      </w:r>
      <w:r w:rsidRPr="009D1F6F">
        <w:rPr>
          <w:rFonts w:ascii="Calibri" w:hAnsi="Calibri" w:cs="Calibri"/>
          <w:sz w:val="22"/>
        </w:rPr>
        <w:t xml:space="preserve"> professional </w:t>
      </w:r>
      <w:r>
        <w:rPr>
          <w:rFonts w:ascii="Calibri" w:hAnsi="Calibri" w:cs="Calibri"/>
          <w:sz w:val="22"/>
        </w:rPr>
        <w:t xml:space="preserve">with </w:t>
      </w:r>
      <w:r>
        <w:rPr>
          <w:rFonts w:ascii="Calibri" w:hAnsi="Calibri" w:cs="Calibri"/>
          <w:sz w:val="22"/>
        </w:rPr>
        <w:t xml:space="preserve">Six </w:t>
      </w:r>
      <w:r>
        <w:rPr>
          <w:rFonts w:ascii="Calibri" w:hAnsi="Calibri" w:cs="Arial"/>
          <w:sz w:val="22"/>
        </w:rPr>
        <w:t>year</w:t>
      </w:r>
      <w:r>
        <w:rPr>
          <w:rFonts w:ascii="Calibri" w:hAnsi="Calibri" w:cs="Arial"/>
          <w:sz w:val="22"/>
        </w:rPr>
        <w:t>s</w:t>
      </w:r>
      <w:r w:rsidRPr="00615727">
        <w:rPr>
          <w:rFonts w:ascii="Calibri" w:hAnsi="Calibri" w:cs="Arial"/>
          <w:sz w:val="22"/>
        </w:rPr>
        <w:t xml:space="preserve"> of </w:t>
      </w:r>
      <w:r w:rsidRPr="009D1F6F">
        <w:rPr>
          <w:rFonts w:ascii="Calibri" w:hAnsi="Calibri" w:cs="Arial"/>
          <w:sz w:val="22"/>
        </w:rPr>
        <w:t>rich indigenous experience in</w:t>
      </w:r>
      <w:r>
        <w:rPr>
          <w:rFonts w:ascii="Calibri" w:hAnsi="Calibri" w:cs="Arial"/>
          <w:sz w:val="22"/>
        </w:rPr>
        <w:t>Desig</w:t>
      </w:r>
      <w:r>
        <w:rPr>
          <w:rFonts w:ascii="Calibri" w:hAnsi="Calibri" w:cs="Arial"/>
          <w:sz w:val="22"/>
        </w:rPr>
        <w:t>ning, Electrical, Power and Automation industry</w:t>
      </w:r>
      <w:r>
        <w:rPr>
          <w:rFonts w:ascii="Calibri" w:hAnsi="Calibri" w:cs="Arial"/>
          <w:sz w:val="22"/>
        </w:rPr>
        <w:t xml:space="preserve"> with B1/B2 US visa.</w:t>
      </w:r>
    </w:p>
    <w:p w:rsidR="00DA5EF6" w:rsidRDefault="002F5452">
      <w:pPr>
        <w:adjustRightInd w:val="0"/>
        <w:rPr>
          <w:rFonts w:ascii="Calibri" w:hAnsi="Calibri" w:cs="Arial"/>
        </w:rPr>
      </w:pPr>
    </w:p>
    <w:p w:rsidR="00C36021" w:rsidRPr="009D1F6F" w:rsidRDefault="002F5452" w:rsidP="00C36021">
      <w:pPr>
        <w:pBdr>
          <w:bottom w:val="single" w:sz="4" w:space="1" w:color="auto"/>
        </w:pBdr>
        <w:rPr>
          <w:rFonts w:ascii="Calibri" w:hAnsi="Calibri" w:cs="Arial"/>
          <w:b/>
          <w:sz w:val="24"/>
          <w:szCs w:val="24"/>
        </w:rPr>
      </w:pPr>
      <w:r w:rsidRPr="00673F77">
        <w:rPr>
          <w:rFonts w:ascii="Calibri" w:hAnsi="Calibri" w:cs="Arial"/>
          <w:b/>
          <w:smallCaps/>
          <w:sz w:val="24"/>
          <w:szCs w:val="24"/>
        </w:rPr>
        <w:t>Key Skills</w:t>
      </w:r>
    </w:p>
    <w:p w:rsidR="00C36021" w:rsidRDefault="002F5452">
      <w:pPr>
        <w:adjustRightInd w:val="0"/>
        <w:rPr>
          <w:rFonts w:ascii="Calibri" w:hAnsi="Calibri" w:cs="Arial"/>
          <w:sz w:val="22"/>
          <w:szCs w:val="22"/>
        </w:rPr>
      </w:pPr>
    </w:p>
    <w:p w:rsidR="005335EA" w:rsidRDefault="002F5452">
      <w:pPr>
        <w:adjustRightInd w:val="0"/>
        <w:rPr>
          <w:rFonts w:ascii="Calibri" w:hAnsi="Calibri" w:cs="Arial"/>
          <w:sz w:val="22"/>
          <w:szCs w:val="22"/>
        </w:rPr>
        <w:sectPr w:rsidR="005335EA" w:rsidSect="007F3192">
          <w:type w:val="continuous"/>
          <w:pgSz w:w="11909" w:h="16834" w:code="9"/>
          <w:pgMar w:top="900" w:right="1109" w:bottom="900" w:left="1440" w:header="0" w:footer="0" w:gutter="0"/>
          <w:cols w:space="720"/>
        </w:sectPr>
      </w:pPr>
    </w:p>
    <w:p w:rsidR="000203BE" w:rsidRPr="000203BE" w:rsidRDefault="002F5452" w:rsidP="00864C25">
      <w:pPr>
        <w:numPr>
          <w:ilvl w:val="0"/>
          <w:numId w:val="25"/>
        </w:numPr>
        <w:adjustRightInd w:val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lastRenderedPageBreak/>
        <w:t>Project Management</w:t>
      </w:r>
    </w:p>
    <w:p w:rsidR="000203BE" w:rsidRPr="000203BE" w:rsidRDefault="002F5452" w:rsidP="00864C25">
      <w:pPr>
        <w:numPr>
          <w:ilvl w:val="0"/>
          <w:numId w:val="25"/>
        </w:numPr>
        <w:jc w:val="both"/>
        <w:rPr>
          <w:rFonts w:ascii="Calibri" w:hAnsi="Calibri" w:cs="Arial"/>
          <w:sz w:val="22"/>
          <w:szCs w:val="22"/>
        </w:rPr>
      </w:pPr>
      <w:r w:rsidRPr="000203BE">
        <w:rPr>
          <w:rFonts w:ascii="Calibri" w:hAnsi="Calibri" w:cs="Arial"/>
          <w:sz w:val="22"/>
          <w:szCs w:val="22"/>
        </w:rPr>
        <w:t>New Process Establishments</w:t>
      </w:r>
    </w:p>
    <w:p w:rsidR="002A2747" w:rsidRDefault="002F5452" w:rsidP="002A2747">
      <w:pPr>
        <w:numPr>
          <w:ilvl w:val="0"/>
          <w:numId w:val="2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Process / Product Enhancement</w:t>
      </w:r>
      <w:r w:rsidRPr="002A2747">
        <w:rPr>
          <w:rFonts w:ascii="Calibri" w:hAnsi="Calibri" w:cs="Arial"/>
          <w:sz w:val="22"/>
          <w:szCs w:val="22"/>
        </w:rPr>
        <w:tab/>
      </w:r>
      <w:r w:rsidRPr="002A2747">
        <w:rPr>
          <w:rFonts w:ascii="Calibri" w:hAnsi="Calibri" w:cs="Arial"/>
          <w:sz w:val="22"/>
          <w:szCs w:val="22"/>
        </w:rPr>
        <w:tab/>
      </w:r>
    </w:p>
    <w:p w:rsidR="000203BE" w:rsidRPr="002A2747" w:rsidRDefault="002F5452" w:rsidP="002A2747">
      <w:pPr>
        <w:numPr>
          <w:ilvl w:val="0"/>
          <w:numId w:val="2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Customer</w:t>
      </w:r>
      <w:r>
        <w:rPr>
          <w:rFonts w:ascii="Calibri" w:hAnsi="Calibri" w:cs="Arial"/>
          <w:sz w:val="22"/>
          <w:szCs w:val="22"/>
        </w:rPr>
        <w:t xml:space="preserve"> Satisfaction</w:t>
      </w:r>
    </w:p>
    <w:p w:rsidR="00BD5917" w:rsidRPr="009C22D5" w:rsidRDefault="002F5452" w:rsidP="009C22D5">
      <w:pPr>
        <w:numPr>
          <w:ilvl w:val="0"/>
          <w:numId w:val="25"/>
        </w:numPr>
        <w:jc w:val="both"/>
        <w:rPr>
          <w:rFonts w:ascii="Calibri" w:hAnsi="Calibri" w:cs="Arial"/>
          <w:sz w:val="22"/>
          <w:szCs w:val="22"/>
        </w:rPr>
      </w:pPr>
      <w:r w:rsidRPr="000203BE">
        <w:rPr>
          <w:rFonts w:ascii="Calibri" w:hAnsi="Calibri" w:cs="Arial"/>
          <w:sz w:val="22"/>
          <w:szCs w:val="22"/>
        </w:rPr>
        <w:t>Delivery Improvement</w:t>
      </w:r>
      <w:r w:rsidRPr="009C22D5">
        <w:rPr>
          <w:rFonts w:ascii="Calibri" w:hAnsi="Calibri" w:cs="Arial"/>
          <w:sz w:val="22"/>
          <w:szCs w:val="22"/>
        </w:rPr>
        <w:tab/>
      </w:r>
    </w:p>
    <w:p w:rsidR="000203BE" w:rsidRPr="000203BE" w:rsidRDefault="002F5452" w:rsidP="00864C25">
      <w:pPr>
        <w:numPr>
          <w:ilvl w:val="0"/>
          <w:numId w:val="25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Six Sigma </w:t>
      </w:r>
      <w:r>
        <w:rPr>
          <w:rFonts w:ascii="Calibri" w:hAnsi="Calibri" w:cs="Arial"/>
          <w:sz w:val="22"/>
          <w:szCs w:val="22"/>
        </w:rPr>
        <w:t>Yellow Belt</w:t>
      </w:r>
    </w:p>
    <w:p w:rsidR="000203BE" w:rsidRPr="000203BE" w:rsidRDefault="002F5452" w:rsidP="00864C25">
      <w:pPr>
        <w:numPr>
          <w:ilvl w:val="0"/>
          <w:numId w:val="25"/>
        </w:numPr>
        <w:jc w:val="both"/>
        <w:rPr>
          <w:rFonts w:ascii="Calibri" w:hAnsi="Calibri" w:cs="Arial"/>
          <w:sz w:val="22"/>
          <w:szCs w:val="22"/>
        </w:rPr>
      </w:pPr>
      <w:r w:rsidRPr="000203BE">
        <w:rPr>
          <w:rFonts w:ascii="Calibri" w:hAnsi="Calibri" w:cs="Arial"/>
          <w:sz w:val="22"/>
          <w:szCs w:val="22"/>
        </w:rPr>
        <w:lastRenderedPageBreak/>
        <w:t>Industrial Relations</w:t>
      </w:r>
    </w:p>
    <w:p w:rsidR="000203BE" w:rsidRPr="009C22D5" w:rsidRDefault="002F5452" w:rsidP="009C22D5">
      <w:pPr>
        <w:numPr>
          <w:ilvl w:val="0"/>
          <w:numId w:val="25"/>
        </w:numPr>
        <w:jc w:val="both"/>
        <w:rPr>
          <w:rFonts w:ascii="Calibri" w:hAnsi="Calibri" w:cs="Arial"/>
          <w:sz w:val="22"/>
          <w:szCs w:val="22"/>
        </w:rPr>
      </w:pPr>
      <w:r w:rsidRPr="000203BE">
        <w:rPr>
          <w:rFonts w:ascii="Calibri" w:hAnsi="Calibri" w:cs="Arial"/>
          <w:sz w:val="22"/>
          <w:szCs w:val="22"/>
        </w:rPr>
        <w:t>Resource Optimization</w:t>
      </w:r>
      <w:r w:rsidRPr="000203BE">
        <w:rPr>
          <w:rFonts w:ascii="Calibri" w:hAnsi="Calibri" w:cs="Arial"/>
          <w:sz w:val="22"/>
          <w:szCs w:val="22"/>
        </w:rPr>
        <w:tab/>
      </w:r>
      <w:r w:rsidRPr="000203BE">
        <w:rPr>
          <w:rFonts w:ascii="Calibri" w:hAnsi="Calibri" w:cs="Arial"/>
          <w:sz w:val="22"/>
          <w:szCs w:val="22"/>
        </w:rPr>
        <w:tab/>
      </w:r>
      <w:r w:rsidRPr="000203BE">
        <w:rPr>
          <w:rFonts w:ascii="Calibri" w:hAnsi="Calibri" w:cs="Arial"/>
          <w:sz w:val="22"/>
          <w:szCs w:val="22"/>
        </w:rPr>
        <w:tab/>
      </w:r>
    </w:p>
    <w:p w:rsidR="00C444EC" w:rsidRDefault="002F5452" w:rsidP="00864C25">
      <w:pPr>
        <w:numPr>
          <w:ilvl w:val="0"/>
          <w:numId w:val="25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Innovation and Idea Generation</w:t>
      </w:r>
    </w:p>
    <w:p w:rsidR="00BD5917" w:rsidRDefault="002F5452" w:rsidP="00864C25">
      <w:pPr>
        <w:numPr>
          <w:ilvl w:val="0"/>
          <w:numId w:val="25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DFMEA exposure</w:t>
      </w:r>
    </w:p>
    <w:p w:rsidR="001A085C" w:rsidRPr="000203BE" w:rsidRDefault="002F5452" w:rsidP="00864C25">
      <w:pPr>
        <w:numPr>
          <w:ilvl w:val="0"/>
          <w:numId w:val="25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Cross-products exposure</w:t>
      </w:r>
      <w:bookmarkStart w:id="0" w:name="_GoBack"/>
      <w:bookmarkEnd w:id="0"/>
    </w:p>
    <w:p w:rsidR="001A085C" w:rsidRDefault="002F5452">
      <w:pPr>
        <w:adjustRightInd w:val="0"/>
        <w:rPr>
          <w:rFonts w:ascii="Calibri" w:hAnsi="Calibri" w:cs="Arial"/>
        </w:rPr>
        <w:sectPr w:rsidR="001A085C" w:rsidSect="005335EA">
          <w:type w:val="continuous"/>
          <w:pgSz w:w="11909" w:h="16834" w:code="9"/>
          <w:pgMar w:top="900" w:right="1109" w:bottom="900" w:left="1440" w:header="0" w:footer="0" w:gutter="0"/>
          <w:cols w:num="2" w:space="720" w:equalWidth="0">
            <w:col w:w="4320" w:space="720"/>
            <w:col w:w="4320"/>
          </w:cols>
        </w:sectPr>
      </w:pPr>
    </w:p>
    <w:p w:rsidR="00C36021" w:rsidRPr="00615727" w:rsidRDefault="002F5452">
      <w:pPr>
        <w:adjustRightInd w:val="0"/>
        <w:rPr>
          <w:rFonts w:ascii="Calibri" w:hAnsi="Calibri" w:cs="Arial"/>
        </w:rPr>
      </w:pPr>
    </w:p>
    <w:p w:rsidR="00DA5EF6" w:rsidRPr="00673F77" w:rsidRDefault="002F5452" w:rsidP="0087713F">
      <w:pPr>
        <w:pBdr>
          <w:bottom w:val="single" w:sz="4" w:space="1" w:color="auto"/>
        </w:pBdr>
        <w:rPr>
          <w:rFonts w:ascii="Calibri" w:hAnsi="Calibri" w:cs="Arial"/>
          <w:b/>
          <w:smallCaps/>
          <w:sz w:val="24"/>
          <w:szCs w:val="24"/>
        </w:rPr>
      </w:pPr>
      <w:r w:rsidRPr="00673F77">
        <w:rPr>
          <w:rFonts w:ascii="Calibri" w:hAnsi="Calibri" w:cs="Arial"/>
          <w:b/>
          <w:smallCaps/>
          <w:sz w:val="24"/>
          <w:szCs w:val="24"/>
        </w:rPr>
        <w:t xml:space="preserve">Organizational </w:t>
      </w:r>
      <w:r w:rsidRPr="00673F77">
        <w:rPr>
          <w:rFonts w:ascii="Calibri" w:hAnsi="Calibri" w:cs="Arial"/>
          <w:b/>
          <w:smallCaps/>
          <w:sz w:val="24"/>
          <w:szCs w:val="24"/>
        </w:rPr>
        <w:t>Experience</w:t>
      </w:r>
    </w:p>
    <w:p w:rsidR="009C22D5" w:rsidRDefault="002F5452">
      <w:pPr>
        <w:adjustRightInd w:val="0"/>
        <w:rPr>
          <w:rFonts w:ascii="Calibri" w:hAnsi="Calibri" w:cs="Arial"/>
        </w:rPr>
      </w:pPr>
    </w:p>
    <w:p w:rsidR="009C22D5" w:rsidRPr="00786C6D" w:rsidRDefault="002F5452" w:rsidP="009C22D5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libri" w:hAnsi="Calibri" w:cs="Arial"/>
          <w:b/>
          <w:bCs/>
          <w:sz w:val="22"/>
          <w:szCs w:val="22"/>
        </w:rPr>
      </w:pPr>
      <w:r w:rsidRPr="00BA3D22">
        <w:rPr>
          <w:rFonts w:ascii="Calibri" w:hAnsi="Calibri" w:cs="Arial"/>
          <w:b/>
          <w:bCs/>
          <w:sz w:val="22"/>
          <w:szCs w:val="22"/>
          <w:highlight w:val="yellow"/>
        </w:rPr>
        <w:t xml:space="preserve">Schneider Electric </w:t>
      </w:r>
      <w:r w:rsidRPr="00BA3D22">
        <w:rPr>
          <w:rFonts w:ascii="Calibri" w:hAnsi="Calibri" w:cs="Arial"/>
          <w:b/>
          <w:bCs/>
          <w:sz w:val="22"/>
          <w:szCs w:val="22"/>
          <w:highlight w:val="yellow"/>
        </w:rPr>
        <w:t>Co.</w:t>
      </w:r>
      <w:r w:rsidRPr="00BA3D22">
        <w:rPr>
          <w:rFonts w:ascii="Calibri" w:hAnsi="Calibri" w:cs="Arial"/>
          <w:b/>
          <w:bCs/>
          <w:sz w:val="22"/>
          <w:szCs w:val="22"/>
          <w:highlight w:val="yellow"/>
        </w:rPr>
        <w:t xml:space="preserve"> , </w:t>
      </w:r>
      <w:r w:rsidRPr="00BA3D22">
        <w:rPr>
          <w:rFonts w:ascii="Calibri" w:hAnsi="Calibri" w:cs="Arial"/>
          <w:b/>
          <w:bCs/>
          <w:sz w:val="22"/>
          <w:szCs w:val="22"/>
          <w:highlight w:val="yellow"/>
        </w:rPr>
        <w:t>Bangalore</w:t>
      </w:r>
      <w:r>
        <w:rPr>
          <w:rFonts w:ascii="Calibri" w:hAnsi="Calibri" w:cs="Arial"/>
          <w:b/>
          <w:bCs/>
          <w:sz w:val="22"/>
          <w:szCs w:val="22"/>
        </w:rPr>
        <w:t xml:space="preserve">    </w:t>
      </w:r>
      <w:r w:rsidRPr="00786C6D">
        <w:rPr>
          <w:rFonts w:ascii="Calibri" w:hAnsi="Calibri" w:cs="Arial"/>
          <w:b/>
          <w:bCs/>
          <w:sz w:val="22"/>
          <w:szCs w:val="22"/>
        </w:rPr>
        <w:tab/>
      </w:r>
      <w:r w:rsidRPr="00786C6D"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 xml:space="preserve">                                                  Since Nov 2017</w:t>
      </w:r>
    </w:p>
    <w:p w:rsidR="009C22D5" w:rsidRPr="009C22D5" w:rsidRDefault="002F5452" w:rsidP="009C22D5">
      <w:pPr>
        <w:adjustRightInd w:val="0"/>
        <w:rPr>
          <w:rFonts w:asciiTheme="minorHAnsi" w:hAnsiTheme="minorHAnsi" w:cstheme="minorHAnsi"/>
          <w:i/>
          <w:sz w:val="22"/>
          <w:szCs w:val="22"/>
          <w:shd w:val="clear" w:color="auto" w:fill="E8EFFA"/>
        </w:rPr>
      </w:pPr>
      <w:r w:rsidRPr="009C22D5">
        <w:rPr>
          <w:rFonts w:asciiTheme="minorHAnsi" w:hAnsiTheme="minorHAnsi" w:cstheme="minorHAnsi"/>
          <w:i/>
          <w:color w:val="333333"/>
          <w:sz w:val="22"/>
          <w:szCs w:val="22"/>
          <w:shd w:val="clear" w:color="auto" w:fill="FFFFFF"/>
        </w:rPr>
        <w:t>Schneider Electric is leading the Digital Transformation of Energy Management and Automation in Homes, Buildings, Data Centers, Infrastructure and Industries. </w:t>
      </w:r>
      <w:r w:rsidRPr="009C22D5">
        <w:rPr>
          <w:rFonts w:asciiTheme="minorHAnsi" w:hAnsiTheme="minorHAnsi" w:cstheme="minorHAnsi"/>
          <w:i/>
          <w:color w:val="333333"/>
          <w:sz w:val="22"/>
          <w:szCs w:val="22"/>
        </w:rPr>
        <w:br/>
      </w:r>
      <w:r w:rsidRPr="009C22D5">
        <w:rPr>
          <w:rFonts w:asciiTheme="minorHAnsi" w:hAnsiTheme="minorHAnsi" w:cstheme="minorHAnsi"/>
          <w:i/>
          <w:color w:val="333333"/>
          <w:sz w:val="22"/>
          <w:szCs w:val="22"/>
          <w:shd w:val="clear" w:color="auto" w:fill="FFFFFF"/>
        </w:rPr>
        <w:t xml:space="preserve">With </w:t>
      </w:r>
      <w:r w:rsidRPr="009C22D5">
        <w:rPr>
          <w:rFonts w:asciiTheme="minorHAnsi" w:hAnsiTheme="minorHAnsi" w:cstheme="minorHAnsi"/>
          <w:i/>
          <w:color w:val="333333"/>
          <w:sz w:val="22"/>
          <w:szCs w:val="22"/>
          <w:shd w:val="clear" w:color="auto" w:fill="FFFFFF"/>
        </w:rPr>
        <w:t>global presence in over 100 countries, Schneider is the undisputable leader in Power Management – Medium Voltage, Low Voltage and Secure Power, and in Automation Systems. We provide integrated efficiency solutions, combining energy, automation and software</w:t>
      </w:r>
      <w:r w:rsidRPr="009C22D5">
        <w:rPr>
          <w:rFonts w:asciiTheme="minorHAnsi" w:hAnsiTheme="minorHAnsi" w:cstheme="minorHAnsi"/>
          <w:i/>
          <w:color w:val="333333"/>
          <w:sz w:val="22"/>
          <w:szCs w:val="22"/>
          <w:shd w:val="clear" w:color="auto" w:fill="FFFFFF"/>
        </w:rPr>
        <w:t>. </w:t>
      </w:r>
    </w:p>
    <w:p w:rsidR="009C22D5" w:rsidRPr="00B15835" w:rsidRDefault="002F5452" w:rsidP="009C22D5">
      <w:pPr>
        <w:adjustRightInd w:val="0"/>
        <w:rPr>
          <w:rFonts w:ascii="Calibri" w:hAnsi="Calibri" w:cs="Arial"/>
        </w:rPr>
      </w:pPr>
    </w:p>
    <w:p w:rsidR="009C22D5" w:rsidRDefault="002F5452" w:rsidP="009C22D5">
      <w:pPr>
        <w:adjustRightInd w:val="0"/>
        <w:rPr>
          <w:rFonts w:ascii="Calibri" w:hAnsi="Calibri" w:cs="Arial"/>
          <w:b/>
          <w:bCs/>
          <w:sz w:val="22"/>
          <w:szCs w:val="22"/>
        </w:rPr>
      </w:pPr>
      <w:r w:rsidRPr="00D351F9">
        <w:rPr>
          <w:rFonts w:ascii="Calibri" w:hAnsi="Calibri" w:cs="Arial"/>
          <w:b/>
          <w:bCs/>
          <w:sz w:val="22"/>
          <w:szCs w:val="22"/>
        </w:rPr>
        <w:t>Responsibilities</w:t>
      </w:r>
      <w:r>
        <w:rPr>
          <w:rFonts w:ascii="Calibri" w:hAnsi="Calibri" w:cs="Arial"/>
          <w:b/>
          <w:bCs/>
          <w:sz w:val="22"/>
          <w:szCs w:val="22"/>
        </w:rPr>
        <w:t xml:space="preserve"> as a design engineer</w:t>
      </w:r>
      <w:r>
        <w:rPr>
          <w:rFonts w:ascii="Calibri" w:hAnsi="Calibri" w:cs="Arial"/>
          <w:b/>
          <w:bCs/>
          <w:sz w:val="22"/>
          <w:szCs w:val="22"/>
        </w:rPr>
        <w:t>-mechanical</w:t>
      </w:r>
      <w:r>
        <w:rPr>
          <w:rFonts w:ascii="Calibri" w:hAnsi="Calibri" w:cs="Arial"/>
          <w:b/>
          <w:bCs/>
          <w:sz w:val="22"/>
          <w:szCs w:val="22"/>
        </w:rPr>
        <w:t>:</w:t>
      </w:r>
    </w:p>
    <w:p w:rsidR="009C22D5" w:rsidRDefault="002F5452" w:rsidP="009C22D5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B15835">
        <w:rPr>
          <w:rFonts w:asciiTheme="minorHAnsi" w:hAnsiTheme="minorHAnsi" w:cstheme="minorHAnsi"/>
          <w:sz w:val="22"/>
          <w:szCs w:val="22"/>
        </w:rPr>
        <w:t xml:space="preserve">Responsible </w:t>
      </w:r>
      <w:r>
        <w:rPr>
          <w:rFonts w:asciiTheme="minorHAnsi" w:hAnsiTheme="minorHAnsi" w:cstheme="minorHAnsi"/>
          <w:sz w:val="22"/>
          <w:szCs w:val="22"/>
        </w:rPr>
        <w:t xml:space="preserve">for working with MV metal enclosed panels.  </w:t>
      </w:r>
      <w:hyperlink r:id="rId8" w:history="1">
        <w:r w:rsidRPr="009C22D5">
          <w:rPr>
            <w:rStyle w:val="Hyperlink"/>
            <w:rFonts w:asciiTheme="minorHAnsi" w:hAnsiTheme="minorHAnsi" w:cstheme="minorHAnsi"/>
            <w:sz w:val="22"/>
            <w:szCs w:val="22"/>
          </w:rPr>
          <w:t>Schneider MV</w:t>
        </w:r>
      </w:hyperlink>
    </w:p>
    <w:p w:rsidR="009C22D5" w:rsidRDefault="002F5452" w:rsidP="009C22D5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Responsible for communication to business unit engineers located at Smyrna, TN.</w:t>
      </w:r>
    </w:p>
    <w:p w:rsidR="001A085C" w:rsidRPr="00BC6205" w:rsidRDefault="002F5452" w:rsidP="009C22D5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Responsible for working on cross products manufactured in North America.</w:t>
      </w:r>
    </w:p>
    <w:p w:rsidR="009C22D5" w:rsidRPr="00B15835" w:rsidRDefault="002F5452" w:rsidP="009C22D5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15835">
        <w:rPr>
          <w:rFonts w:asciiTheme="minorHAnsi" w:hAnsiTheme="minorHAnsi" w:cstheme="minorHAnsi"/>
          <w:sz w:val="22"/>
          <w:szCs w:val="22"/>
        </w:rPr>
        <w:t>Responsible for designing of</w:t>
      </w:r>
      <w:r>
        <w:rPr>
          <w:rFonts w:asciiTheme="minorHAnsi" w:hAnsiTheme="minorHAnsi" w:cstheme="minorHAnsi"/>
          <w:sz w:val="22"/>
          <w:szCs w:val="22"/>
        </w:rPr>
        <w:t xml:space="preserve"> entire assembly for metal enclosed panels in 3D softwareviz.</w:t>
      </w:r>
      <w:r w:rsidRPr="00B15835">
        <w:rPr>
          <w:rFonts w:asciiTheme="minorHAnsi" w:hAnsiTheme="minorHAnsi" w:cstheme="minorHAnsi"/>
          <w:sz w:val="22"/>
          <w:szCs w:val="22"/>
        </w:rPr>
        <w:t xml:space="preserve"> AutoCAD and Pro-E </w:t>
      </w:r>
      <w:r>
        <w:rPr>
          <w:rFonts w:asciiTheme="minorHAnsi" w:hAnsiTheme="minorHAnsi" w:cstheme="minorHAnsi"/>
          <w:sz w:val="22"/>
          <w:szCs w:val="22"/>
        </w:rPr>
        <w:t>Creo Parametric 3.0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9C22D5" w:rsidRPr="00B15835" w:rsidRDefault="002F5452" w:rsidP="009C22D5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15835">
        <w:rPr>
          <w:rFonts w:asciiTheme="minorHAnsi" w:hAnsiTheme="minorHAnsi" w:cstheme="minorHAnsi"/>
          <w:sz w:val="22"/>
          <w:szCs w:val="22"/>
        </w:rPr>
        <w:t xml:space="preserve">Responsible for working on </w:t>
      </w:r>
      <w:r>
        <w:rPr>
          <w:rFonts w:asciiTheme="minorHAnsi" w:hAnsiTheme="minorHAnsi" w:cstheme="minorHAnsi"/>
          <w:sz w:val="22"/>
          <w:szCs w:val="22"/>
        </w:rPr>
        <w:t>Item master, Bil</w:t>
      </w:r>
      <w:r>
        <w:rPr>
          <w:rFonts w:asciiTheme="minorHAnsi" w:hAnsiTheme="minorHAnsi" w:cstheme="minorHAnsi"/>
          <w:sz w:val="22"/>
          <w:szCs w:val="22"/>
        </w:rPr>
        <w:t>l of materials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9C22D5" w:rsidRPr="00CC4A3D" w:rsidRDefault="002F5452" w:rsidP="009C22D5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15835">
        <w:rPr>
          <w:rFonts w:asciiTheme="minorHAnsi" w:hAnsiTheme="minorHAnsi" w:cstheme="minorHAnsi"/>
          <w:sz w:val="22"/>
          <w:szCs w:val="22"/>
        </w:rPr>
        <w:t xml:space="preserve">Responsible for changing design w.r.t to customers </w:t>
      </w:r>
      <w:r>
        <w:rPr>
          <w:rFonts w:asciiTheme="minorHAnsi" w:hAnsiTheme="minorHAnsi" w:cstheme="minorHAnsi"/>
          <w:sz w:val="22"/>
          <w:szCs w:val="22"/>
        </w:rPr>
        <w:t>using ‘order</w:t>
      </w:r>
      <w:r>
        <w:rPr>
          <w:rFonts w:asciiTheme="minorHAnsi" w:hAnsiTheme="minorHAnsi" w:cstheme="minorHAnsi"/>
          <w:sz w:val="22"/>
          <w:szCs w:val="22"/>
        </w:rPr>
        <w:t xml:space="preserve"> change note’.</w:t>
      </w:r>
    </w:p>
    <w:p w:rsidR="009C22D5" w:rsidRPr="00BD6046" w:rsidRDefault="002F5452" w:rsidP="009C22D5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Responsible for in</w:t>
      </w:r>
      <w:r>
        <w:rPr>
          <w:rFonts w:asciiTheme="minorHAnsi" w:hAnsiTheme="minorHAnsi" w:cstheme="minorHAnsi"/>
          <w:sz w:val="22"/>
          <w:szCs w:val="22"/>
        </w:rPr>
        <w:t>novation, new idea and design concept generation.</w:t>
      </w:r>
    </w:p>
    <w:p w:rsidR="009C22D5" w:rsidRPr="0076178A" w:rsidRDefault="002F5452" w:rsidP="009C22D5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Ability to work independently on Pro-E </w:t>
      </w:r>
      <w:r>
        <w:rPr>
          <w:rFonts w:asciiTheme="minorHAnsi" w:hAnsiTheme="minorHAnsi" w:cstheme="minorHAnsi"/>
          <w:sz w:val="22"/>
          <w:szCs w:val="22"/>
        </w:rPr>
        <w:t>Creo Parametric 3.0 and Layouts</w:t>
      </w:r>
      <w:r>
        <w:rPr>
          <w:rFonts w:asciiTheme="minorHAnsi" w:hAnsiTheme="minorHAnsi" w:cstheme="minorHAnsi"/>
          <w:sz w:val="22"/>
          <w:szCs w:val="22"/>
        </w:rPr>
        <w:t xml:space="preserve"> in autocad.</w:t>
      </w:r>
    </w:p>
    <w:p w:rsidR="009C22D5" w:rsidRPr="0095484B" w:rsidRDefault="002F5452" w:rsidP="009C22D5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Ability to extract information from physical as well as mechanical data of mechanical product for reverse engineering proce</w:t>
      </w:r>
      <w:r>
        <w:rPr>
          <w:rFonts w:asciiTheme="minorHAnsi" w:hAnsiTheme="minorHAnsi" w:cstheme="minorHAnsi"/>
          <w:sz w:val="22"/>
          <w:szCs w:val="22"/>
        </w:rPr>
        <w:t>ss.</w:t>
      </w:r>
    </w:p>
    <w:p w:rsidR="0095484B" w:rsidRPr="0095484B" w:rsidRDefault="002F5452" w:rsidP="0095484B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Ability to read electrical one-line drawings and special instructions.</w:t>
      </w:r>
    </w:p>
    <w:p w:rsidR="009C22D5" w:rsidRPr="0076178A" w:rsidRDefault="002F5452" w:rsidP="009C22D5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Well-versed and in application of GD &amp; T techniques, Part design and tolerance analysis.</w:t>
      </w:r>
    </w:p>
    <w:p w:rsidR="009C22D5" w:rsidRPr="0076178A" w:rsidRDefault="002F5452" w:rsidP="009C22D5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Creating 2D manufacturing drawings with appropriate tolerance and dimensioning techniques.</w:t>
      </w:r>
    </w:p>
    <w:p w:rsidR="009C22D5" w:rsidRDefault="002F5452" w:rsidP="009C22D5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Ability to work closely with engineers during assembly/part/drawing changes.</w:t>
      </w:r>
    </w:p>
    <w:p w:rsidR="009C22D5" w:rsidRPr="0076178A" w:rsidRDefault="002F5452" w:rsidP="009C22D5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Cs/>
          <w:sz w:val="22"/>
          <w:szCs w:val="22"/>
        </w:rPr>
        <w:t>Knowledge of manufacturing process (Machining, Sheet metal &amp; Welding process)</w:t>
      </w:r>
    </w:p>
    <w:p w:rsidR="009C22D5" w:rsidRPr="0076178A" w:rsidRDefault="002F5452" w:rsidP="009C22D5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Cs/>
          <w:sz w:val="22"/>
          <w:szCs w:val="22"/>
        </w:rPr>
        <w:t>Proficient in MS office products (Word, Excel, PowerPoint, Project Planning)</w:t>
      </w:r>
    </w:p>
    <w:p w:rsidR="009C22D5" w:rsidRDefault="002F5452" w:rsidP="009C22D5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Following </w:t>
      </w:r>
      <w:r>
        <w:rPr>
          <w:rFonts w:asciiTheme="minorHAnsi" w:hAnsiTheme="minorHAnsi" w:cstheme="minorHAnsi"/>
          <w:bCs/>
          <w:sz w:val="22"/>
          <w:szCs w:val="22"/>
        </w:rPr>
        <w:t>ANSI, DABA</w:t>
      </w:r>
      <w:r>
        <w:rPr>
          <w:rFonts w:asciiTheme="minorHAnsi" w:hAnsiTheme="minorHAnsi" w:cstheme="minorHAnsi"/>
          <w:bCs/>
          <w:sz w:val="22"/>
          <w:szCs w:val="22"/>
        </w:rPr>
        <w:t xml:space="preserve"> sta</w:t>
      </w:r>
      <w:r>
        <w:rPr>
          <w:rFonts w:asciiTheme="minorHAnsi" w:hAnsiTheme="minorHAnsi" w:cstheme="minorHAnsi"/>
          <w:bCs/>
          <w:sz w:val="22"/>
          <w:szCs w:val="22"/>
        </w:rPr>
        <w:t>ndards for creation of panel components.</w:t>
      </w:r>
    </w:p>
    <w:p w:rsidR="009C22D5" w:rsidRPr="0095484B" w:rsidRDefault="002F5452" w:rsidP="009C22D5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Cs/>
          <w:sz w:val="22"/>
          <w:szCs w:val="22"/>
        </w:rPr>
        <w:t>Ability to travel to customer site throughout globe if required.</w:t>
      </w:r>
    </w:p>
    <w:p w:rsidR="0095484B" w:rsidRPr="00CC4A3D" w:rsidRDefault="002F5452" w:rsidP="0095484B">
      <w:pPr>
        <w:pStyle w:val="DefaultText"/>
        <w:ind w:left="502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C22D5" w:rsidRDefault="002F5452">
      <w:pPr>
        <w:adjustRightInd w:val="0"/>
        <w:rPr>
          <w:rFonts w:ascii="Calibri" w:hAnsi="Calibri" w:cs="Arial"/>
        </w:rPr>
      </w:pPr>
    </w:p>
    <w:p w:rsidR="0095484B" w:rsidRDefault="002F5452">
      <w:pPr>
        <w:adjustRightInd w:val="0"/>
        <w:rPr>
          <w:rFonts w:ascii="Calibri" w:hAnsi="Calibri" w:cs="Arial"/>
        </w:rPr>
      </w:pPr>
    </w:p>
    <w:p w:rsidR="0095484B" w:rsidRDefault="002F5452">
      <w:pPr>
        <w:adjustRightInd w:val="0"/>
        <w:rPr>
          <w:rFonts w:ascii="Calibri" w:hAnsi="Calibri" w:cs="Arial"/>
        </w:rPr>
      </w:pPr>
    </w:p>
    <w:p w:rsidR="0095484B" w:rsidRDefault="002F5452">
      <w:pPr>
        <w:adjustRightInd w:val="0"/>
        <w:rPr>
          <w:rFonts w:ascii="Calibri" w:hAnsi="Calibri" w:cs="Arial"/>
        </w:rPr>
      </w:pPr>
    </w:p>
    <w:p w:rsidR="002F5992" w:rsidRPr="00786C6D" w:rsidRDefault="002F5452" w:rsidP="002F5992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EMERSON INNOVATION CENTRE , Emerson Network Power</w:t>
      </w:r>
      <w:r w:rsidRPr="00786C6D">
        <w:rPr>
          <w:rFonts w:ascii="Calibri" w:hAnsi="Calibri" w:cs="Arial"/>
          <w:b/>
          <w:bCs/>
          <w:sz w:val="22"/>
          <w:szCs w:val="22"/>
        </w:rPr>
        <w:t xml:space="preserve"> , </w:t>
      </w:r>
      <w:r>
        <w:rPr>
          <w:rFonts w:ascii="Calibri" w:hAnsi="Calibri" w:cs="Arial"/>
          <w:b/>
          <w:bCs/>
          <w:sz w:val="22"/>
          <w:szCs w:val="22"/>
        </w:rPr>
        <w:t>Pune    Apr</w:t>
      </w:r>
      <w:r w:rsidRPr="00786C6D">
        <w:rPr>
          <w:rFonts w:ascii="Calibri" w:hAnsi="Calibri" w:cs="Arial"/>
          <w:b/>
          <w:bCs/>
          <w:sz w:val="22"/>
          <w:szCs w:val="22"/>
        </w:rPr>
        <w:t xml:space="preserve"> 20</w:t>
      </w:r>
      <w:r>
        <w:rPr>
          <w:rFonts w:ascii="Calibri" w:hAnsi="Calibri" w:cs="Arial"/>
          <w:b/>
          <w:bCs/>
          <w:sz w:val="22"/>
          <w:szCs w:val="22"/>
        </w:rPr>
        <w:t>14</w:t>
      </w:r>
      <w:r>
        <w:rPr>
          <w:rFonts w:ascii="Calibri" w:hAnsi="Calibri" w:cs="Arial"/>
          <w:b/>
          <w:bCs/>
          <w:sz w:val="22"/>
          <w:szCs w:val="22"/>
        </w:rPr>
        <w:t xml:space="preserve"> – Oct 2017</w:t>
      </w:r>
    </w:p>
    <w:p w:rsidR="002F5992" w:rsidRPr="00B15835" w:rsidRDefault="002F5452" w:rsidP="00BC6205">
      <w:pPr>
        <w:adjustRightInd w:val="0"/>
        <w:rPr>
          <w:rFonts w:ascii="Calibri" w:hAnsi="Calibri" w:cs="Calibri"/>
          <w:sz w:val="22"/>
          <w:szCs w:val="22"/>
          <w:shd w:val="clear" w:color="auto" w:fill="E8EFFA"/>
        </w:rPr>
      </w:pPr>
      <w:r w:rsidRPr="00BC6205">
        <w:rPr>
          <w:rFonts w:ascii="Calibri" w:hAnsi="Calibri" w:cs="Calibri"/>
          <w:i/>
          <w:color w:val="000000" w:themeColor="text1"/>
          <w:sz w:val="22"/>
          <w:szCs w:val="22"/>
          <w:lang w:val="en-IN" w:eastAsia="en-IN"/>
        </w:rPr>
        <w:t>Emerson Network Power – a division of </w:t>
      </w:r>
      <w:hyperlink r:id="rId9" w:tooltip="Emerson Electric Company" w:history="1">
        <w:r w:rsidRPr="00BC6205">
          <w:rPr>
            <w:rFonts w:ascii="Calibri" w:hAnsi="Calibri" w:cs="Calibri"/>
            <w:i/>
            <w:color w:val="000000" w:themeColor="text1"/>
            <w:sz w:val="22"/>
            <w:szCs w:val="22"/>
            <w:lang w:val="en-IN" w:eastAsia="en-IN"/>
          </w:rPr>
          <w:t>Emerson Electric Company</w:t>
        </w:r>
      </w:hyperlink>
      <w:r w:rsidRPr="00BC6205">
        <w:rPr>
          <w:rFonts w:ascii="Calibri" w:hAnsi="Calibri" w:cs="Calibri"/>
          <w:i/>
          <w:color w:val="000000" w:themeColor="text1"/>
          <w:sz w:val="22"/>
          <w:szCs w:val="22"/>
          <w:lang w:val="en-IN" w:eastAsia="en-IN"/>
        </w:rPr>
        <w:t> – is a global technologycompany that specializes in the development and manufacture of power backup systems, power supplies, embedd</w:t>
      </w:r>
      <w:r w:rsidRPr="00BC6205">
        <w:rPr>
          <w:rFonts w:ascii="Calibri" w:hAnsi="Calibri" w:cs="Calibri"/>
          <w:i/>
          <w:color w:val="000000" w:themeColor="text1"/>
          <w:sz w:val="22"/>
          <w:szCs w:val="22"/>
          <w:lang w:val="en-IN" w:eastAsia="en-IN"/>
        </w:rPr>
        <w:t>ed computing solutions, precision cooling, racks/enclosures, infrastructure management, and connectivity technologies for original equipment manufacturers, telecommunications</w:t>
      </w:r>
      <w:r>
        <w:rPr>
          <w:rFonts w:ascii="Calibri" w:hAnsi="Calibri" w:cs="Calibri"/>
          <w:i/>
          <w:color w:val="000000" w:themeColor="text1"/>
          <w:sz w:val="22"/>
          <w:szCs w:val="22"/>
          <w:lang w:val="en-IN" w:eastAsia="en-IN"/>
        </w:rPr>
        <w:t xml:space="preserve"> service providers, data centre </w:t>
      </w:r>
      <w:r w:rsidRPr="00BC6205">
        <w:rPr>
          <w:rFonts w:ascii="Calibri" w:hAnsi="Calibri" w:cs="Calibri"/>
          <w:i/>
          <w:color w:val="000000" w:themeColor="text1"/>
          <w:sz w:val="22"/>
          <w:szCs w:val="22"/>
          <w:lang w:val="en-IN" w:eastAsia="en-IN"/>
        </w:rPr>
        <w:t>professionals, health care IT managers, and indust</w:t>
      </w:r>
      <w:r w:rsidRPr="00BC6205">
        <w:rPr>
          <w:rFonts w:ascii="Calibri" w:hAnsi="Calibri" w:cs="Calibri"/>
          <w:i/>
          <w:color w:val="000000" w:themeColor="text1"/>
          <w:sz w:val="22"/>
          <w:szCs w:val="22"/>
          <w:lang w:val="en-IN" w:eastAsia="en-IN"/>
        </w:rPr>
        <w:t>rial facility managers. Emerson Network Power has global headquarters in </w:t>
      </w:r>
      <w:hyperlink r:id="rId10" w:tooltip="Columbus, Ohio" w:history="1">
        <w:r w:rsidRPr="00BC6205">
          <w:rPr>
            <w:rFonts w:ascii="Calibri" w:hAnsi="Calibri" w:cs="Calibri"/>
            <w:i/>
            <w:color w:val="000000" w:themeColor="text1"/>
            <w:sz w:val="22"/>
            <w:szCs w:val="22"/>
            <w:lang w:val="en-IN" w:eastAsia="en-IN"/>
          </w:rPr>
          <w:t>Columbus, Ohio</w:t>
        </w:r>
      </w:hyperlink>
      <w:r>
        <w:rPr>
          <w:rFonts w:ascii="Calibri" w:hAnsi="Calibri" w:cs="Calibri"/>
          <w:i/>
          <w:color w:val="000000" w:themeColor="text1"/>
          <w:sz w:val="22"/>
          <w:szCs w:val="22"/>
          <w:lang w:val="en-IN" w:eastAsia="en-IN"/>
        </w:rPr>
        <w:t>.</w:t>
      </w:r>
    </w:p>
    <w:p w:rsidR="002F5992" w:rsidRPr="00B15835" w:rsidRDefault="002F5452" w:rsidP="002F5992">
      <w:pPr>
        <w:adjustRightInd w:val="0"/>
        <w:rPr>
          <w:rFonts w:ascii="Calibri" w:hAnsi="Calibri" w:cs="Arial"/>
        </w:rPr>
      </w:pPr>
    </w:p>
    <w:p w:rsidR="002F5992" w:rsidRDefault="002F5452" w:rsidP="002F5992">
      <w:pPr>
        <w:adjustRightInd w:val="0"/>
        <w:rPr>
          <w:rFonts w:ascii="Calibri" w:hAnsi="Calibri" w:cs="Arial"/>
          <w:b/>
          <w:bCs/>
          <w:sz w:val="22"/>
          <w:szCs w:val="22"/>
        </w:rPr>
      </w:pPr>
      <w:r w:rsidRPr="00D351F9">
        <w:rPr>
          <w:rFonts w:ascii="Calibri" w:hAnsi="Calibri" w:cs="Arial"/>
          <w:b/>
          <w:bCs/>
          <w:sz w:val="22"/>
          <w:szCs w:val="22"/>
        </w:rPr>
        <w:t>Responsibilities</w:t>
      </w:r>
      <w:r>
        <w:rPr>
          <w:rFonts w:ascii="Calibri" w:hAnsi="Calibri" w:cs="Arial"/>
          <w:b/>
          <w:bCs/>
          <w:sz w:val="22"/>
          <w:szCs w:val="22"/>
        </w:rPr>
        <w:t xml:space="preserve"> as a design engineer:</w:t>
      </w:r>
    </w:p>
    <w:p w:rsidR="002F5992" w:rsidRDefault="002F5452" w:rsidP="00BC6205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B15835">
        <w:rPr>
          <w:rFonts w:asciiTheme="minorHAnsi" w:hAnsiTheme="minorHAnsi" w:cstheme="minorHAnsi"/>
          <w:sz w:val="22"/>
          <w:szCs w:val="22"/>
        </w:rPr>
        <w:t xml:space="preserve">Responsible </w:t>
      </w:r>
      <w:r>
        <w:rPr>
          <w:rFonts w:asciiTheme="minorHAnsi" w:hAnsiTheme="minorHAnsi" w:cstheme="minorHAnsi"/>
          <w:sz w:val="22"/>
          <w:szCs w:val="22"/>
        </w:rPr>
        <w:t>for working with Avtron</w:t>
      </w:r>
      <w:r>
        <w:rPr>
          <w:rFonts w:asciiTheme="minorHAnsi" w:hAnsiTheme="minorHAnsi" w:cstheme="minorHAnsi"/>
          <w:sz w:val="22"/>
          <w:szCs w:val="22"/>
        </w:rPr>
        <w:t xml:space="preserve"> load banks. </w:t>
      </w:r>
      <w:hyperlink r:id="rId11" w:history="1">
        <w:r w:rsidRPr="00BC6205">
          <w:rPr>
            <w:rStyle w:val="Hyperlink"/>
            <w:rFonts w:asciiTheme="minorHAnsi" w:hAnsiTheme="minorHAnsi" w:cstheme="minorHAnsi"/>
            <w:sz w:val="22"/>
            <w:szCs w:val="22"/>
          </w:rPr>
          <w:t>Avtron</w:t>
        </w:r>
      </w:hyperlink>
    </w:p>
    <w:p w:rsidR="00BC6205" w:rsidRPr="00BC6205" w:rsidRDefault="002F5452" w:rsidP="00BC6205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Responsible for communication to business unit engineers located at Cleveland, Ohio.</w:t>
      </w:r>
    </w:p>
    <w:p w:rsidR="002F5992" w:rsidRPr="00B15835" w:rsidRDefault="002F5452" w:rsidP="002F5992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15835">
        <w:rPr>
          <w:rFonts w:asciiTheme="minorHAnsi" w:hAnsiTheme="minorHAnsi" w:cstheme="minorHAnsi"/>
          <w:sz w:val="22"/>
          <w:szCs w:val="22"/>
        </w:rPr>
        <w:t>Responsible for designing of</w:t>
      </w:r>
      <w:r>
        <w:rPr>
          <w:rFonts w:asciiTheme="minorHAnsi" w:hAnsiTheme="minorHAnsi" w:cstheme="minorHAnsi"/>
          <w:sz w:val="22"/>
          <w:szCs w:val="22"/>
        </w:rPr>
        <w:t xml:space="preserve"> entire assembly</w:t>
      </w:r>
      <w:r>
        <w:rPr>
          <w:rFonts w:asciiTheme="minorHAnsi" w:hAnsiTheme="minorHAnsi" w:cstheme="minorHAnsi"/>
          <w:sz w:val="22"/>
          <w:szCs w:val="22"/>
        </w:rPr>
        <w:t xml:space="preserve"> related to load </w:t>
      </w:r>
      <w:r>
        <w:rPr>
          <w:rFonts w:asciiTheme="minorHAnsi" w:hAnsiTheme="minorHAnsi" w:cstheme="minorHAnsi"/>
          <w:sz w:val="22"/>
          <w:szCs w:val="22"/>
        </w:rPr>
        <w:t>bank panels</w:t>
      </w:r>
      <w:r>
        <w:rPr>
          <w:rFonts w:asciiTheme="minorHAnsi" w:hAnsiTheme="minorHAnsi" w:cstheme="minorHAnsi"/>
          <w:sz w:val="22"/>
          <w:szCs w:val="22"/>
        </w:rPr>
        <w:t xml:space="preserve"> in 3D softwareviz.</w:t>
      </w:r>
      <w:r w:rsidRPr="00B15835">
        <w:rPr>
          <w:rFonts w:asciiTheme="minorHAnsi" w:hAnsiTheme="minorHAnsi" w:cstheme="minorHAnsi"/>
          <w:sz w:val="22"/>
          <w:szCs w:val="22"/>
        </w:rPr>
        <w:t xml:space="preserve"> AutoCAD and Pro-E Wildfire </w:t>
      </w:r>
      <w:r>
        <w:rPr>
          <w:rFonts w:asciiTheme="minorHAnsi" w:hAnsiTheme="minorHAnsi" w:cstheme="minorHAnsi"/>
          <w:sz w:val="22"/>
          <w:szCs w:val="22"/>
        </w:rPr>
        <w:t>5.0</w:t>
      </w:r>
      <w:r w:rsidRPr="00B15835">
        <w:rPr>
          <w:rFonts w:asciiTheme="minorHAnsi" w:hAnsiTheme="minorHAnsi" w:cstheme="minorHAnsi"/>
          <w:sz w:val="22"/>
          <w:szCs w:val="22"/>
        </w:rPr>
        <w:t>.</w:t>
      </w:r>
    </w:p>
    <w:p w:rsidR="002F5992" w:rsidRPr="00B15835" w:rsidRDefault="002F5452" w:rsidP="002F5992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15835">
        <w:rPr>
          <w:rFonts w:asciiTheme="minorHAnsi" w:hAnsiTheme="minorHAnsi" w:cstheme="minorHAnsi"/>
          <w:sz w:val="22"/>
          <w:szCs w:val="22"/>
        </w:rPr>
        <w:t xml:space="preserve">Responsible for working on </w:t>
      </w:r>
      <w:r>
        <w:rPr>
          <w:rFonts w:asciiTheme="minorHAnsi" w:hAnsiTheme="minorHAnsi" w:cstheme="minorHAnsi"/>
          <w:sz w:val="22"/>
          <w:szCs w:val="22"/>
        </w:rPr>
        <w:t>Item master</w:t>
      </w:r>
      <w:r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Bill of materials using J D Edwards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2F5992" w:rsidRPr="00CC4A3D" w:rsidRDefault="002F5452" w:rsidP="002F5992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15835">
        <w:rPr>
          <w:rFonts w:asciiTheme="minorHAnsi" w:hAnsiTheme="minorHAnsi" w:cstheme="minorHAnsi"/>
          <w:sz w:val="22"/>
          <w:szCs w:val="22"/>
        </w:rPr>
        <w:t xml:space="preserve">Responsible for changing design w.r.t to customers </w:t>
      </w:r>
      <w:r>
        <w:rPr>
          <w:rFonts w:asciiTheme="minorHAnsi" w:hAnsiTheme="minorHAnsi" w:cstheme="minorHAnsi"/>
          <w:sz w:val="22"/>
          <w:szCs w:val="22"/>
        </w:rPr>
        <w:t>using ‘engineering change note’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2F5992" w:rsidRPr="0076178A" w:rsidRDefault="002F5452" w:rsidP="002F5992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Ability to work independently on</w:t>
      </w:r>
      <w:r>
        <w:rPr>
          <w:rFonts w:asciiTheme="minorHAnsi" w:hAnsiTheme="minorHAnsi" w:cstheme="minorHAnsi"/>
          <w:sz w:val="22"/>
          <w:szCs w:val="22"/>
        </w:rPr>
        <w:t xml:space="preserve"> Pro-E </w:t>
      </w:r>
      <w:r>
        <w:rPr>
          <w:rFonts w:asciiTheme="minorHAnsi" w:hAnsiTheme="minorHAnsi" w:cstheme="minorHAnsi"/>
          <w:sz w:val="22"/>
          <w:szCs w:val="22"/>
        </w:rPr>
        <w:t>Creo 2.0</w:t>
      </w:r>
      <w:r>
        <w:rPr>
          <w:rFonts w:asciiTheme="minorHAnsi" w:hAnsiTheme="minorHAnsi" w:cstheme="minorHAnsi"/>
          <w:sz w:val="22"/>
          <w:szCs w:val="22"/>
        </w:rPr>
        <w:t xml:space="preserve"> and schematics in autocad.</w:t>
      </w:r>
    </w:p>
    <w:p w:rsidR="00CC4A3D" w:rsidRPr="000F7058" w:rsidRDefault="002F5452" w:rsidP="000F7058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Following </w:t>
      </w:r>
      <w:r>
        <w:rPr>
          <w:rFonts w:asciiTheme="minorHAnsi" w:hAnsiTheme="minorHAnsi" w:cstheme="minorHAnsi"/>
          <w:bCs/>
          <w:sz w:val="22"/>
          <w:szCs w:val="22"/>
        </w:rPr>
        <w:t>UL</w:t>
      </w:r>
      <w:r>
        <w:rPr>
          <w:rFonts w:asciiTheme="minorHAnsi" w:hAnsiTheme="minorHAnsi" w:cstheme="minorHAnsi"/>
          <w:bCs/>
          <w:sz w:val="22"/>
          <w:szCs w:val="22"/>
        </w:rPr>
        <w:t xml:space="preserve"> standards </w:t>
      </w:r>
      <w:r>
        <w:rPr>
          <w:rFonts w:asciiTheme="minorHAnsi" w:hAnsiTheme="minorHAnsi" w:cstheme="minorHAnsi"/>
          <w:bCs/>
          <w:sz w:val="22"/>
          <w:szCs w:val="22"/>
        </w:rPr>
        <w:t>for creation of panel components.</w:t>
      </w:r>
    </w:p>
    <w:p w:rsidR="000F7058" w:rsidRPr="000F7058" w:rsidRDefault="002F5452" w:rsidP="000F7058">
      <w:pPr>
        <w:pStyle w:val="DefaultText"/>
        <w:ind w:left="502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CC4A3D" w:rsidRPr="00CC4A3D" w:rsidRDefault="002F5452" w:rsidP="00CC4A3D">
      <w:pPr>
        <w:pStyle w:val="DefaultText"/>
        <w:ind w:left="502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786C6D" w:rsidRPr="00786C6D" w:rsidRDefault="002F5452" w:rsidP="00786C6D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LARSEN AND TOUBRO LTD.,Electrical and Automation Division</w:t>
      </w:r>
      <w:r>
        <w:rPr>
          <w:rFonts w:ascii="Calibri" w:hAnsi="Calibri" w:cs="Arial"/>
          <w:b/>
          <w:bCs/>
          <w:sz w:val="22"/>
          <w:szCs w:val="22"/>
        </w:rPr>
        <w:t xml:space="preserve">, Mumbai          </w:t>
      </w:r>
      <w:r>
        <w:rPr>
          <w:rFonts w:ascii="Calibri" w:hAnsi="Calibri" w:cs="Arial"/>
          <w:b/>
          <w:bCs/>
          <w:sz w:val="22"/>
          <w:szCs w:val="22"/>
        </w:rPr>
        <w:t>Oct</w:t>
      </w:r>
      <w:r w:rsidRPr="00786C6D">
        <w:rPr>
          <w:rFonts w:ascii="Calibri" w:hAnsi="Calibri" w:cs="Arial"/>
          <w:b/>
          <w:bCs/>
          <w:sz w:val="22"/>
          <w:szCs w:val="22"/>
        </w:rPr>
        <w:t xml:space="preserve"> 20</w:t>
      </w:r>
      <w:r>
        <w:rPr>
          <w:rFonts w:ascii="Calibri" w:hAnsi="Calibri" w:cs="Arial"/>
          <w:b/>
          <w:bCs/>
          <w:sz w:val="22"/>
          <w:szCs w:val="22"/>
        </w:rPr>
        <w:t>11</w:t>
      </w:r>
      <w:r>
        <w:rPr>
          <w:rFonts w:ascii="Calibri" w:hAnsi="Calibri" w:cs="Arial"/>
          <w:b/>
          <w:bCs/>
          <w:sz w:val="22"/>
          <w:szCs w:val="22"/>
        </w:rPr>
        <w:t xml:space="preserve"> – Mar 2014</w:t>
      </w:r>
    </w:p>
    <w:p w:rsidR="00B15835" w:rsidRPr="00B15835" w:rsidRDefault="002F5452" w:rsidP="00786C6D">
      <w:pPr>
        <w:adjustRightInd w:val="0"/>
        <w:rPr>
          <w:rFonts w:ascii="Calibri" w:hAnsi="Calibri" w:cs="Calibri"/>
          <w:sz w:val="22"/>
          <w:szCs w:val="22"/>
          <w:shd w:val="clear" w:color="auto" w:fill="E8EFFA"/>
        </w:rPr>
      </w:pPr>
      <w:r w:rsidRPr="00B15835">
        <w:rPr>
          <w:rFonts w:ascii="Calibri" w:hAnsi="Calibri" w:cs="Calibri"/>
          <w:sz w:val="22"/>
          <w:szCs w:val="22"/>
          <w:shd w:val="clear" w:color="auto" w:fill="E8EFFA"/>
        </w:rPr>
        <w:t>Larsen &amp; Toubro Limited (L&amp;T) is a technology, engineering,</w:t>
      </w:r>
      <w:r w:rsidRPr="00B15835">
        <w:rPr>
          <w:rFonts w:ascii="Calibri" w:hAnsi="Calibri" w:cs="Calibri"/>
          <w:sz w:val="22"/>
          <w:szCs w:val="22"/>
          <w:shd w:val="clear" w:color="auto" w:fill="E8EFFA"/>
        </w:rPr>
        <w:t xml:space="preserve"> construction and manufacturing company. It is one of the largest and most respected companies in India's private sector.</w:t>
      </w:r>
    </w:p>
    <w:p w:rsidR="00B15835" w:rsidRPr="00B15835" w:rsidRDefault="002F5452" w:rsidP="00B15835">
      <w:pPr>
        <w:autoSpaceDE/>
        <w:autoSpaceDN/>
        <w:rPr>
          <w:rFonts w:ascii="Calibri" w:hAnsi="Calibri" w:cs="Calibri"/>
          <w:i/>
          <w:color w:val="000000" w:themeColor="text1"/>
          <w:sz w:val="22"/>
          <w:szCs w:val="22"/>
          <w:lang w:val="en-IN" w:eastAsia="en-IN"/>
        </w:rPr>
      </w:pPr>
      <w:r w:rsidRPr="00B15835">
        <w:rPr>
          <w:rFonts w:ascii="Calibri" w:hAnsi="Calibri" w:cs="Calibri"/>
          <w:i/>
          <w:color w:val="000000" w:themeColor="text1"/>
          <w:sz w:val="22"/>
          <w:szCs w:val="22"/>
          <w:lang w:val="en-IN" w:eastAsia="en-IN"/>
        </w:rPr>
        <w:t>Electrical &amp; Automation business comprises low and medium voltage switchgear products; low and medium voltage electrical systems; mari</w:t>
      </w:r>
      <w:r w:rsidRPr="00B15835">
        <w:rPr>
          <w:rFonts w:ascii="Calibri" w:hAnsi="Calibri" w:cs="Calibri"/>
          <w:i/>
          <w:color w:val="000000" w:themeColor="text1"/>
          <w:sz w:val="22"/>
          <w:szCs w:val="22"/>
          <w:lang w:val="en-IN" w:eastAsia="en-IN"/>
        </w:rPr>
        <w:t>ne switchgear, switchboards &amp; control systems; energy meters &amp; relays and automation solutions. Its products and solutions cater to utilities, industries, commercial establishments and individual user segments.</w:t>
      </w:r>
    </w:p>
    <w:p w:rsidR="00E76F9F" w:rsidRPr="00B15835" w:rsidRDefault="002F5452" w:rsidP="00B15835">
      <w:pPr>
        <w:adjustRightInd w:val="0"/>
        <w:rPr>
          <w:rFonts w:ascii="Calibri" w:hAnsi="Calibri" w:cs="Arial"/>
        </w:rPr>
      </w:pPr>
    </w:p>
    <w:p w:rsidR="00D351F9" w:rsidRDefault="002F5452" w:rsidP="00083444">
      <w:pPr>
        <w:adjustRightInd w:val="0"/>
        <w:rPr>
          <w:rFonts w:ascii="Calibri" w:hAnsi="Calibri" w:cs="Arial"/>
          <w:b/>
          <w:bCs/>
          <w:sz w:val="22"/>
          <w:szCs w:val="22"/>
        </w:rPr>
      </w:pPr>
      <w:r w:rsidRPr="00D351F9">
        <w:rPr>
          <w:rFonts w:ascii="Calibri" w:hAnsi="Calibri" w:cs="Arial"/>
          <w:b/>
          <w:bCs/>
          <w:sz w:val="22"/>
          <w:szCs w:val="22"/>
        </w:rPr>
        <w:t>Responsibilities</w:t>
      </w:r>
      <w:r>
        <w:rPr>
          <w:rFonts w:ascii="Calibri" w:hAnsi="Calibri" w:cs="Arial"/>
          <w:b/>
          <w:bCs/>
          <w:sz w:val="22"/>
          <w:szCs w:val="22"/>
        </w:rPr>
        <w:t xml:space="preserve"> as</w:t>
      </w:r>
      <w:r>
        <w:rPr>
          <w:rFonts w:ascii="Calibri" w:hAnsi="Calibri" w:cs="Arial"/>
          <w:b/>
          <w:bCs/>
          <w:sz w:val="22"/>
          <w:szCs w:val="22"/>
        </w:rPr>
        <w:t>a</w:t>
      </w:r>
      <w:r>
        <w:rPr>
          <w:rFonts w:ascii="Calibri" w:hAnsi="Calibri" w:cs="Arial"/>
          <w:b/>
          <w:bCs/>
          <w:sz w:val="22"/>
          <w:szCs w:val="22"/>
        </w:rPr>
        <w:t>design engineer</w:t>
      </w:r>
      <w:r>
        <w:rPr>
          <w:rFonts w:ascii="Calibri" w:hAnsi="Calibri" w:cs="Arial"/>
          <w:b/>
          <w:bCs/>
          <w:sz w:val="22"/>
          <w:szCs w:val="22"/>
        </w:rPr>
        <w:t>:</w:t>
      </w:r>
    </w:p>
    <w:p w:rsidR="00B15835" w:rsidRPr="00B15835" w:rsidRDefault="002F5452" w:rsidP="00B15835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15835">
        <w:rPr>
          <w:rFonts w:asciiTheme="minorHAnsi" w:hAnsiTheme="minorHAnsi" w:cstheme="minorHAnsi"/>
          <w:sz w:val="22"/>
          <w:szCs w:val="22"/>
        </w:rPr>
        <w:t xml:space="preserve">Responsible for designing of switchgear components according to customer requirement </w:t>
      </w:r>
    </w:p>
    <w:p w:rsidR="00B15835" w:rsidRPr="00B15835" w:rsidRDefault="002F5452" w:rsidP="00B15835">
      <w:pPr>
        <w:pStyle w:val="Default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(customiz</w:t>
      </w:r>
      <w:r>
        <w:rPr>
          <w:rFonts w:asciiTheme="minorHAnsi" w:hAnsiTheme="minorHAnsi" w:cstheme="minorHAnsi"/>
          <w:sz w:val="22"/>
          <w:szCs w:val="22"/>
        </w:rPr>
        <w:t>ed design group</w:t>
      </w:r>
      <w:r w:rsidRPr="00B15835">
        <w:rPr>
          <w:rFonts w:asciiTheme="minorHAnsi" w:hAnsiTheme="minorHAnsi" w:cstheme="minorHAnsi"/>
          <w:sz w:val="22"/>
          <w:szCs w:val="22"/>
        </w:rPr>
        <w:t>).</w:t>
      </w:r>
    </w:p>
    <w:p w:rsidR="00B15835" w:rsidRPr="00B15835" w:rsidRDefault="002F5452" w:rsidP="00B15835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15835">
        <w:rPr>
          <w:rFonts w:asciiTheme="minorHAnsi" w:hAnsiTheme="minorHAnsi" w:cstheme="minorHAnsi"/>
          <w:sz w:val="22"/>
          <w:szCs w:val="22"/>
        </w:rPr>
        <w:t>Responsible for designing of</w:t>
      </w:r>
      <w:r>
        <w:rPr>
          <w:rFonts w:asciiTheme="minorHAnsi" w:hAnsiTheme="minorHAnsi" w:cstheme="minorHAnsi"/>
          <w:sz w:val="22"/>
          <w:szCs w:val="22"/>
        </w:rPr>
        <w:t xml:space="preserve"> entire assembly in 3D softwareviz.</w:t>
      </w:r>
      <w:r w:rsidRPr="00B15835">
        <w:rPr>
          <w:rFonts w:asciiTheme="minorHAnsi" w:hAnsiTheme="minorHAnsi" w:cstheme="minorHAnsi"/>
          <w:sz w:val="22"/>
          <w:szCs w:val="22"/>
        </w:rPr>
        <w:t xml:space="preserve"> AutoCAD and Pro-E Wildfire </w:t>
      </w:r>
      <w:r>
        <w:rPr>
          <w:rFonts w:asciiTheme="minorHAnsi" w:hAnsiTheme="minorHAnsi" w:cstheme="minorHAnsi"/>
          <w:sz w:val="22"/>
          <w:szCs w:val="22"/>
        </w:rPr>
        <w:t>5.0</w:t>
      </w:r>
      <w:r w:rsidRPr="00B15835">
        <w:rPr>
          <w:rFonts w:asciiTheme="minorHAnsi" w:hAnsiTheme="minorHAnsi" w:cstheme="minorHAnsi"/>
          <w:sz w:val="22"/>
          <w:szCs w:val="22"/>
        </w:rPr>
        <w:t>.</w:t>
      </w:r>
    </w:p>
    <w:p w:rsidR="00B15835" w:rsidRPr="00B15835" w:rsidRDefault="002F5452" w:rsidP="00B15835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15835">
        <w:rPr>
          <w:rFonts w:asciiTheme="minorHAnsi" w:hAnsiTheme="minorHAnsi" w:cstheme="minorHAnsi"/>
          <w:sz w:val="22"/>
          <w:szCs w:val="22"/>
        </w:rPr>
        <w:t>Responsible for working on SAP portal.</w:t>
      </w:r>
    </w:p>
    <w:p w:rsidR="00B15835" w:rsidRPr="00B15835" w:rsidRDefault="002F5452" w:rsidP="00B15835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15835">
        <w:rPr>
          <w:rFonts w:asciiTheme="minorHAnsi" w:hAnsiTheme="minorHAnsi" w:cstheme="minorHAnsi"/>
          <w:sz w:val="22"/>
          <w:szCs w:val="22"/>
        </w:rPr>
        <w:t>Responsible to comp</w:t>
      </w:r>
      <w:r>
        <w:rPr>
          <w:rFonts w:asciiTheme="minorHAnsi" w:hAnsiTheme="minorHAnsi" w:cstheme="minorHAnsi"/>
          <w:sz w:val="22"/>
          <w:szCs w:val="22"/>
        </w:rPr>
        <w:t>are designs created on software</w:t>
      </w:r>
      <w:r w:rsidRPr="00B15835">
        <w:rPr>
          <w:rFonts w:asciiTheme="minorHAnsi" w:hAnsiTheme="minorHAnsi" w:cstheme="minorHAnsi"/>
          <w:sz w:val="22"/>
          <w:szCs w:val="22"/>
        </w:rPr>
        <w:t xml:space="preserve"> with actual manufactured switchboards in workshop.</w:t>
      </w:r>
    </w:p>
    <w:p w:rsidR="0076178A" w:rsidRPr="0076178A" w:rsidRDefault="002F5452" w:rsidP="0076178A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Creating 2D manufacturing drawings with appropriate tolerance and dimensioning techniques.</w:t>
      </w:r>
    </w:p>
    <w:p w:rsidR="0076178A" w:rsidRDefault="002F5452" w:rsidP="0076178A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Ability to work closely with engineers during assembly/part/dra</w:t>
      </w:r>
      <w:r>
        <w:rPr>
          <w:rFonts w:asciiTheme="minorHAnsi" w:hAnsiTheme="minorHAnsi" w:cstheme="minorHAnsi"/>
          <w:sz w:val="22"/>
          <w:szCs w:val="22"/>
        </w:rPr>
        <w:t>wing changes.</w:t>
      </w:r>
    </w:p>
    <w:p w:rsidR="0076178A" w:rsidRDefault="002F5452" w:rsidP="0076178A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Cs/>
          <w:sz w:val="22"/>
          <w:szCs w:val="22"/>
        </w:rPr>
        <w:t>Creating bill of materials following proper standards.</w:t>
      </w:r>
    </w:p>
    <w:p w:rsidR="00670AF1" w:rsidRPr="00B362C1" w:rsidRDefault="002F5452" w:rsidP="00F6655E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Cs/>
          <w:sz w:val="22"/>
          <w:szCs w:val="22"/>
        </w:rPr>
        <w:t>Proficient in Part modelling, sheet-metal design, surfacing, assembly and drafting</w:t>
      </w:r>
      <w:r>
        <w:rPr>
          <w:rFonts w:asciiTheme="minorHAnsi" w:hAnsiTheme="minorHAnsi" w:cstheme="minorHAnsi"/>
          <w:bCs/>
          <w:sz w:val="22"/>
          <w:szCs w:val="22"/>
        </w:rPr>
        <w:t>.</w:t>
      </w:r>
    </w:p>
    <w:p w:rsidR="007165C0" w:rsidRDefault="002F5452" w:rsidP="007165C0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Cs/>
          <w:sz w:val="22"/>
          <w:szCs w:val="22"/>
        </w:rPr>
        <w:t>Following ANSI standards during creation of drawings.</w:t>
      </w:r>
    </w:p>
    <w:p w:rsidR="00B362C1" w:rsidRPr="002B7B41" w:rsidRDefault="002F5452" w:rsidP="00B362C1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Cs/>
          <w:sz w:val="22"/>
          <w:szCs w:val="22"/>
        </w:rPr>
        <w:t>Ability to work on and operate Windchill-PLM.</w:t>
      </w:r>
    </w:p>
    <w:p w:rsidR="002B7B41" w:rsidRDefault="002F5452" w:rsidP="002B7B41">
      <w:pPr>
        <w:pStyle w:val="DefaultText"/>
        <w:rPr>
          <w:rFonts w:asciiTheme="minorHAnsi" w:hAnsiTheme="minorHAnsi" w:cstheme="minorHAnsi"/>
          <w:bCs/>
          <w:sz w:val="22"/>
          <w:szCs w:val="22"/>
        </w:rPr>
      </w:pPr>
    </w:p>
    <w:p w:rsidR="002B7B41" w:rsidRDefault="002F5452" w:rsidP="002B7B41">
      <w:pPr>
        <w:pStyle w:val="DefaultText"/>
        <w:rPr>
          <w:rFonts w:asciiTheme="minorHAnsi" w:hAnsiTheme="minorHAnsi" w:cstheme="minorHAnsi"/>
          <w:bCs/>
          <w:sz w:val="22"/>
          <w:szCs w:val="22"/>
        </w:rPr>
      </w:pPr>
    </w:p>
    <w:p w:rsidR="002B7B41" w:rsidRDefault="002F5452" w:rsidP="002B7B41">
      <w:pPr>
        <w:pStyle w:val="DefaultText"/>
        <w:rPr>
          <w:rFonts w:asciiTheme="minorHAnsi" w:hAnsiTheme="minorHAnsi" w:cstheme="minorHAnsi"/>
          <w:bCs/>
          <w:sz w:val="22"/>
          <w:szCs w:val="22"/>
        </w:rPr>
      </w:pPr>
    </w:p>
    <w:p w:rsidR="002B7B41" w:rsidRDefault="002F5452" w:rsidP="002B7B41">
      <w:pPr>
        <w:pStyle w:val="DefaultText"/>
        <w:rPr>
          <w:rFonts w:asciiTheme="minorHAnsi" w:hAnsiTheme="minorHAnsi" w:cstheme="minorHAnsi"/>
          <w:bCs/>
          <w:sz w:val="22"/>
          <w:szCs w:val="22"/>
        </w:rPr>
      </w:pPr>
    </w:p>
    <w:p w:rsidR="002B7B41" w:rsidRDefault="002F5452" w:rsidP="002B7B41">
      <w:pPr>
        <w:pStyle w:val="DefaultText"/>
        <w:rPr>
          <w:rFonts w:asciiTheme="minorHAnsi" w:hAnsiTheme="minorHAnsi" w:cstheme="minorHAnsi"/>
          <w:bCs/>
          <w:sz w:val="22"/>
          <w:szCs w:val="22"/>
        </w:rPr>
      </w:pPr>
    </w:p>
    <w:p w:rsidR="002B7B41" w:rsidRDefault="002F5452" w:rsidP="002B7B41">
      <w:pPr>
        <w:pStyle w:val="DefaultText"/>
        <w:rPr>
          <w:rFonts w:asciiTheme="minorHAnsi" w:hAnsiTheme="minorHAnsi" w:cstheme="minorHAnsi"/>
          <w:bCs/>
          <w:sz w:val="22"/>
          <w:szCs w:val="22"/>
        </w:rPr>
      </w:pPr>
    </w:p>
    <w:p w:rsidR="002B7B41" w:rsidRDefault="002F5452" w:rsidP="002B7B41">
      <w:pPr>
        <w:pStyle w:val="DefaultText"/>
        <w:rPr>
          <w:rFonts w:asciiTheme="minorHAnsi" w:hAnsiTheme="minorHAnsi" w:cstheme="minorHAnsi"/>
          <w:bCs/>
          <w:sz w:val="22"/>
          <w:szCs w:val="22"/>
        </w:rPr>
      </w:pPr>
    </w:p>
    <w:p w:rsidR="002B7B41" w:rsidRDefault="002F5452" w:rsidP="002B7B41">
      <w:pPr>
        <w:pStyle w:val="DefaultText"/>
        <w:rPr>
          <w:rFonts w:asciiTheme="minorHAnsi" w:hAnsiTheme="minorHAnsi" w:cstheme="minorHAnsi"/>
          <w:bCs/>
          <w:sz w:val="22"/>
          <w:szCs w:val="22"/>
        </w:rPr>
      </w:pPr>
    </w:p>
    <w:p w:rsidR="002B7B41" w:rsidRDefault="002F5452" w:rsidP="002B7B41">
      <w:pPr>
        <w:pStyle w:val="DefaultText"/>
        <w:rPr>
          <w:rFonts w:asciiTheme="minorHAnsi" w:hAnsiTheme="minorHAnsi" w:cstheme="minorHAnsi"/>
          <w:bCs/>
          <w:sz w:val="22"/>
          <w:szCs w:val="22"/>
        </w:rPr>
      </w:pPr>
    </w:p>
    <w:p w:rsidR="002B7B41" w:rsidRDefault="002F5452" w:rsidP="002B7B41">
      <w:pPr>
        <w:pStyle w:val="DefaultText"/>
        <w:rPr>
          <w:rFonts w:asciiTheme="minorHAnsi" w:hAnsiTheme="minorHAnsi" w:cstheme="minorHAnsi"/>
          <w:bCs/>
          <w:sz w:val="22"/>
          <w:szCs w:val="22"/>
        </w:rPr>
      </w:pPr>
    </w:p>
    <w:p w:rsidR="002B7B41" w:rsidRDefault="002F5452" w:rsidP="002B7B41">
      <w:pPr>
        <w:pStyle w:val="DefaultText"/>
        <w:rPr>
          <w:rFonts w:asciiTheme="minorHAnsi" w:hAnsiTheme="minorHAnsi" w:cstheme="minorHAnsi"/>
          <w:bCs/>
          <w:sz w:val="22"/>
          <w:szCs w:val="22"/>
        </w:rPr>
      </w:pPr>
    </w:p>
    <w:p w:rsidR="002B7B41" w:rsidRDefault="002F5452" w:rsidP="002B7B41">
      <w:pPr>
        <w:pStyle w:val="DefaultText"/>
        <w:rPr>
          <w:rFonts w:asciiTheme="minorHAnsi" w:hAnsiTheme="minorHAnsi" w:cstheme="minorHAnsi"/>
          <w:bCs/>
          <w:sz w:val="22"/>
          <w:szCs w:val="22"/>
        </w:rPr>
      </w:pPr>
    </w:p>
    <w:p w:rsidR="002B7B41" w:rsidRPr="00125ECB" w:rsidRDefault="002F5452" w:rsidP="002B7B41">
      <w:pPr>
        <w:pStyle w:val="DefaultTex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125ECB" w:rsidRPr="007165C0" w:rsidRDefault="002F5452" w:rsidP="00125ECB">
      <w:pPr>
        <w:pStyle w:val="DefaultText"/>
        <w:ind w:left="502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17F0F" w:rsidRPr="00673F77" w:rsidRDefault="002F5452" w:rsidP="00217F0F">
      <w:pPr>
        <w:pBdr>
          <w:bottom w:val="single" w:sz="4" w:space="1" w:color="auto"/>
        </w:pBdr>
        <w:rPr>
          <w:rFonts w:ascii="Calibri" w:hAnsi="Calibri" w:cs="Arial"/>
          <w:b/>
          <w:smallCaps/>
          <w:sz w:val="24"/>
          <w:szCs w:val="24"/>
        </w:rPr>
      </w:pPr>
      <w:r w:rsidRPr="00673F77">
        <w:rPr>
          <w:rFonts w:ascii="Calibri" w:hAnsi="Calibri" w:cs="Arial"/>
          <w:b/>
          <w:smallCaps/>
          <w:sz w:val="24"/>
          <w:szCs w:val="24"/>
        </w:rPr>
        <w:t>Academic</w:t>
      </w:r>
      <w:r w:rsidRPr="00673F77">
        <w:rPr>
          <w:rFonts w:ascii="Calibri" w:hAnsi="Calibri" w:cs="Arial"/>
          <w:b/>
          <w:smallCaps/>
          <w:sz w:val="24"/>
          <w:szCs w:val="24"/>
        </w:rPr>
        <w:t>s</w:t>
      </w:r>
    </w:p>
    <w:p w:rsidR="00217F0F" w:rsidRPr="00615727" w:rsidRDefault="002F5452" w:rsidP="00217F0F">
      <w:pPr>
        <w:adjustRightInd w:val="0"/>
        <w:rPr>
          <w:rFonts w:ascii="Calibri" w:hAnsi="Calibri" w:cs="Arial"/>
        </w:rPr>
      </w:pPr>
    </w:p>
    <w:p w:rsidR="00670AF1" w:rsidRPr="00670AF1" w:rsidRDefault="002F5452" w:rsidP="00670AF1">
      <w:pPr>
        <w:numPr>
          <w:ilvl w:val="0"/>
          <w:numId w:val="7"/>
        </w:numPr>
        <w:adjustRightInd w:val="0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Bachelor’s degree in mechanical engineering with first class from Mumbai University.</w:t>
      </w:r>
    </w:p>
    <w:p w:rsidR="00670AF1" w:rsidRDefault="002F5452" w:rsidP="00670AF1">
      <w:pPr>
        <w:pStyle w:val="DefaultText"/>
        <w:ind w:left="360"/>
        <w:rPr>
          <w:b/>
          <w:bCs/>
          <w:sz w:val="26"/>
          <w:szCs w:val="26"/>
          <w:u w:val="single"/>
        </w:rPr>
      </w:pPr>
    </w:p>
    <w:p w:rsidR="00670AF1" w:rsidRPr="00673F77" w:rsidRDefault="002F5452" w:rsidP="006910BA">
      <w:pPr>
        <w:pBdr>
          <w:bottom w:val="single" w:sz="4" w:space="2" w:color="auto"/>
        </w:pBdr>
        <w:rPr>
          <w:rFonts w:ascii="Calibri" w:hAnsi="Calibri" w:cs="Arial"/>
          <w:b/>
          <w:smallCaps/>
          <w:sz w:val="24"/>
          <w:szCs w:val="24"/>
        </w:rPr>
      </w:pPr>
      <w:r>
        <w:rPr>
          <w:rFonts w:ascii="Calibri" w:hAnsi="Calibri" w:cs="Arial"/>
          <w:b/>
          <w:smallCaps/>
          <w:sz w:val="24"/>
          <w:szCs w:val="24"/>
        </w:rPr>
        <w:t>Additional Qualification</w:t>
      </w:r>
    </w:p>
    <w:p w:rsidR="00670AF1" w:rsidRPr="00615727" w:rsidRDefault="002F5452" w:rsidP="00670AF1">
      <w:pPr>
        <w:adjustRightInd w:val="0"/>
        <w:rPr>
          <w:rFonts w:ascii="Calibri" w:hAnsi="Calibri" w:cs="Arial"/>
        </w:rPr>
      </w:pPr>
    </w:p>
    <w:p w:rsidR="00BC573A" w:rsidRPr="002B7B41" w:rsidRDefault="002F5452" w:rsidP="002B7B41">
      <w:pPr>
        <w:pStyle w:val="ListParagraph"/>
        <w:numPr>
          <w:ilvl w:val="0"/>
          <w:numId w:val="7"/>
        </w:numPr>
        <w:adjustRightInd w:val="0"/>
        <w:rPr>
          <w:rFonts w:asciiTheme="minorHAnsi" w:hAnsiTheme="minorHAnsi" w:cs="Arial"/>
          <w:sz w:val="22"/>
          <w:szCs w:val="22"/>
        </w:rPr>
      </w:pPr>
      <w:r w:rsidRPr="00670AF1">
        <w:rPr>
          <w:rFonts w:asciiTheme="minorHAnsi" w:hAnsiTheme="minorHAnsi"/>
          <w:sz w:val="22"/>
          <w:szCs w:val="22"/>
        </w:rPr>
        <w:t>Master Diploma in Mechanical CADD from CADDCENTRE. (AutoCAD,Pro-E,Catia,Ansys,PPM</w:t>
      </w:r>
      <w:r>
        <w:rPr>
          <w:rFonts w:asciiTheme="minorHAnsi" w:hAnsiTheme="minorHAnsi"/>
          <w:sz w:val="22"/>
          <w:szCs w:val="22"/>
        </w:rPr>
        <w:t>)</w:t>
      </w:r>
    </w:p>
    <w:p w:rsidR="00BC573A" w:rsidRDefault="002F5452" w:rsidP="00670AF1">
      <w:pPr>
        <w:pBdr>
          <w:bottom w:val="single" w:sz="4" w:space="1" w:color="auto"/>
        </w:pBdr>
        <w:rPr>
          <w:rFonts w:ascii="Calibri" w:hAnsi="Calibri" w:cs="Arial"/>
          <w:b/>
          <w:smallCaps/>
          <w:sz w:val="24"/>
          <w:szCs w:val="24"/>
        </w:rPr>
      </w:pPr>
    </w:p>
    <w:p w:rsidR="00670AF1" w:rsidRPr="00670AF1" w:rsidRDefault="002F5452" w:rsidP="00670AF1">
      <w:pPr>
        <w:pBdr>
          <w:bottom w:val="single" w:sz="4" w:space="1" w:color="auto"/>
        </w:pBdr>
        <w:rPr>
          <w:rFonts w:ascii="Calibri" w:hAnsi="Calibri" w:cs="Arial"/>
          <w:b/>
          <w:smallCaps/>
          <w:sz w:val="24"/>
          <w:szCs w:val="24"/>
        </w:rPr>
      </w:pPr>
      <w:r>
        <w:rPr>
          <w:rFonts w:ascii="Calibri" w:hAnsi="Calibri" w:cs="Arial"/>
          <w:b/>
          <w:smallCaps/>
          <w:sz w:val="24"/>
          <w:szCs w:val="24"/>
        </w:rPr>
        <w:t>Academics Details</w:t>
      </w:r>
    </w:p>
    <w:p w:rsidR="00670AF1" w:rsidRPr="00670AF1" w:rsidRDefault="002F5452" w:rsidP="00670AF1">
      <w:pPr>
        <w:pStyle w:val="ListParagraph"/>
        <w:adjustRightInd w:val="0"/>
        <w:ind w:left="360"/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064"/>
        <w:gridCol w:w="3021"/>
        <w:gridCol w:w="1726"/>
        <w:gridCol w:w="1384"/>
        <w:gridCol w:w="1381"/>
      </w:tblGrid>
      <w:tr w:rsidR="00710004" w:rsidTr="00670AF1">
        <w:trPr>
          <w:jc w:val="center"/>
        </w:trPr>
        <w:tc>
          <w:tcPr>
            <w:tcW w:w="2064" w:type="dxa"/>
            <w:vAlign w:val="center"/>
          </w:tcPr>
          <w:p w:rsidR="00670AF1" w:rsidRPr="00670AF1" w:rsidRDefault="002F5452" w:rsidP="00AD733F">
            <w:pPr>
              <w:pStyle w:val="DefaultText"/>
              <w:jc w:val="center"/>
              <w:rPr>
                <w:rFonts w:asciiTheme="minorHAnsi" w:hAnsiTheme="minorHAnsi"/>
                <w:b/>
                <w:bCs/>
                <w:iCs/>
                <w:sz w:val="18"/>
                <w:szCs w:val="18"/>
              </w:rPr>
            </w:pPr>
            <w:r w:rsidRPr="00670AF1">
              <w:rPr>
                <w:rFonts w:asciiTheme="minorHAnsi" w:hAnsiTheme="minorHAnsi"/>
                <w:b/>
                <w:sz w:val="18"/>
                <w:szCs w:val="18"/>
              </w:rPr>
              <w:t xml:space="preserve">ACADEMIC </w:t>
            </w:r>
            <w:r w:rsidRPr="00670AF1">
              <w:rPr>
                <w:rFonts w:asciiTheme="minorHAnsi" w:hAnsiTheme="minorHAnsi"/>
                <w:b/>
                <w:sz w:val="18"/>
                <w:szCs w:val="18"/>
              </w:rPr>
              <w:t>QUALIFICATION</w:t>
            </w:r>
          </w:p>
        </w:tc>
        <w:tc>
          <w:tcPr>
            <w:tcW w:w="0" w:type="auto"/>
            <w:vAlign w:val="center"/>
          </w:tcPr>
          <w:p w:rsidR="00670AF1" w:rsidRPr="00670AF1" w:rsidRDefault="002F5452" w:rsidP="00AD733F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670AF1">
              <w:rPr>
                <w:rFonts w:asciiTheme="minorHAnsi" w:hAnsiTheme="minorHAnsi"/>
                <w:b/>
                <w:bCs/>
                <w:sz w:val="18"/>
                <w:szCs w:val="18"/>
              </w:rPr>
              <w:t>NAME OF THE</w:t>
            </w:r>
          </w:p>
          <w:p w:rsidR="00670AF1" w:rsidRPr="00670AF1" w:rsidRDefault="002F5452" w:rsidP="00AD733F">
            <w:pPr>
              <w:pStyle w:val="DefaultText"/>
              <w:jc w:val="center"/>
              <w:rPr>
                <w:rFonts w:asciiTheme="minorHAnsi" w:hAnsiTheme="minorHAnsi"/>
                <w:bCs/>
                <w:iCs/>
                <w:sz w:val="18"/>
                <w:szCs w:val="18"/>
              </w:rPr>
            </w:pPr>
            <w:r w:rsidRPr="00670AF1">
              <w:rPr>
                <w:rFonts w:asciiTheme="minorHAnsi" w:hAnsiTheme="minorHAnsi"/>
                <w:b/>
                <w:bCs/>
                <w:sz w:val="18"/>
                <w:szCs w:val="18"/>
              </w:rPr>
              <w:t>INSTITUTION</w:t>
            </w:r>
          </w:p>
        </w:tc>
        <w:tc>
          <w:tcPr>
            <w:tcW w:w="0" w:type="auto"/>
            <w:vAlign w:val="center"/>
          </w:tcPr>
          <w:p w:rsidR="00670AF1" w:rsidRPr="00670AF1" w:rsidRDefault="002F5452" w:rsidP="00AD733F">
            <w:pPr>
              <w:pStyle w:val="DefaultText"/>
              <w:jc w:val="center"/>
              <w:rPr>
                <w:rFonts w:asciiTheme="minorHAnsi" w:hAnsiTheme="minorHAnsi"/>
                <w:bCs/>
                <w:iCs/>
                <w:sz w:val="18"/>
                <w:szCs w:val="18"/>
              </w:rPr>
            </w:pPr>
            <w:r w:rsidRPr="00670AF1">
              <w:rPr>
                <w:rFonts w:asciiTheme="minorHAnsi" w:hAnsiTheme="minorHAnsi"/>
                <w:b/>
                <w:bCs/>
                <w:sz w:val="18"/>
                <w:szCs w:val="18"/>
              </w:rPr>
              <w:t>BOARD / UNIVERSITY</w:t>
            </w:r>
          </w:p>
        </w:tc>
        <w:tc>
          <w:tcPr>
            <w:tcW w:w="0" w:type="auto"/>
            <w:vAlign w:val="center"/>
          </w:tcPr>
          <w:p w:rsidR="00670AF1" w:rsidRPr="00670AF1" w:rsidRDefault="002F5452" w:rsidP="00AD733F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670AF1">
              <w:rPr>
                <w:rFonts w:asciiTheme="minorHAnsi" w:hAnsiTheme="minorHAnsi"/>
                <w:b/>
                <w:bCs/>
                <w:sz w:val="18"/>
                <w:szCs w:val="18"/>
              </w:rPr>
              <w:t>YEAR OF     PASSING</w:t>
            </w:r>
          </w:p>
        </w:tc>
        <w:tc>
          <w:tcPr>
            <w:tcW w:w="0" w:type="auto"/>
            <w:vAlign w:val="center"/>
          </w:tcPr>
          <w:p w:rsidR="00670AF1" w:rsidRPr="00670AF1" w:rsidRDefault="002F5452" w:rsidP="00AD733F">
            <w:pPr>
              <w:jc w:val="center"/>
              <w:rPr>
                <w:rFonts w:asciiTheme="minorHAnsi" w:hAnsiTheme="minorHAnsi"/>
                <w:b/>
                <w:bCs/>
                <w:caps/>
                <w:sz w:val="18"/>
                <w:szCs w:val="18"/>
              </w:rPr>
            </w:pPr>
            <w:r w:rsidRPr="00670AF1">
              <w:rPr>
                <w:rFonts w:asciiTheme="minorHAnsi" w:hAnsiTheme="minorHAnsi"/>
                <w:b/>
                <w:bCs/>
                <w:sz w:val="18"/>
                <w:szCs w:val="18"/>
              </w:rPr>
              <w:t>CLASS</w:t>
            </w:r>
          </w:p>
        </w:tc>
      </w:tr>
      <w:tr w:rsidR="00710004" w:rsidTr="00670AF1">
        <w:trPr>
          <w:trHeight w:val="737"/>
          <w:jc w:val="center"/>
        </w:trPr>
        <w:tc>
          <w:tcPr>
            <w:tcW w:w="2064" w:type="dxa"/>
            <w:vAlign w:val="center"/>
          </w:tcPr>
          <w:p w:rsidR="00670AF1" w:rsidRPr="00670AF1" w:rsidRDefault="002F5452" w:rsidP="00AD733F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70AF1">
              <w:rPr>
                <w:rFonts w:asciiTheme="minorHAnsi" w:hAnsiTheme="minorHAnsi"/>
                <w:b/>
                <w:bCs/>
                <w:sz w:val="22"/>
                <w:szCs w:val="22"/>
              </w:rPr>
              <w:t>B.E. (</w:t>
            </w:r>
            <w:r w:rsidRPr="00670AF1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>Mechanical engineering)</w:t>
            </w:r>
          </w:p>
          <w:p w:rsidR="00670AF1" w:rsidRPr="00670AF1" w:rsidRDefault="002F5452" w:rsidP="00AD733F">
            <w:pPr>
              <w:pStyle w:val="DefaultText"/>
              <w:jc w:val="center"/>
              <w:rPr>
                <w:rFonts w:asciiTheme="minorHAnsi" w:hAnsiTheme="minorHAnsi"/>
                <w:b/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:rsidR="00670AF1" w:rsidRPr="00670AF1" w:rsidRDefault="002F5452" w:rsidP="00AD733F">
            <w:pPr>
              <w:jc w:val="center"/>
              <w:rPr>
                <w:rFonts w:asciiTheme="minorHAnsi" w:hAnsiTheme="minorHAnsi"/>
              </w:rPr>
            </w:pPr>
          </w:p>
          <w:p w:rsidR="00670AF1" w:rsidRPr="00670AF1" w:rsidRDefault="002F5452" w:rsidP="00AD733F">
            <w:pPr>
              <w:pStyle w:val="DefaultText"/>
              <w:jc w:val="center"/>
              <w:rPr>
                <w:rFonts w:asciiTheme="minorHAnsi" w:hAnsiTheme="minorHAnsi"/>
              </w:rPr>
            </w:pPr>
            <w:r w:rsidRPr="00670AF1">
              <w:rPr>
                <w:rFonts w:asciiTheme="minorHAnsi" w:hAnsiTheme="minorHAnsi"/>
                <w:sz w:val="22"/>
                <w:szCs w:val="22"/>
              </w:rPr>
              <w:t>Saraswati college of engineering, Kharghar</w:t>
            </w:r>
          </w:p>
          <w:p w:rsidR="00670AF1" w:rsidRPr="00670AF1" w:rsidRDefault="002F5452" w:rsidP="00AD733F">
            <w:pPr>
              <w:pStyle w:val="DefaultText"/>
              <w:jc w:val="center"/>
              <w:rPr>
                <w:rFonts w:asciiTheme="minorHAnsi" w:hAnsiTheme="minorHAnsi"/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:rsidR="00670AF1" w:rsidRPr="00670AF1" w:rsidRDefault="002F5452" w:rsidP="00AD733F">
            <w:pPr>
              <w:jc w:val="center"/>
              <w:rPr>
                <w:rFonts w:asciiTheme="minorHAnsi" w:hAnsiTheme="minorHAnsi"/>
              </w:rPr>
            </w:pPr>
            <w:r w:rsidRPr="00670AF1">
              <w:rPr>
                <w:rFonts w:asciiTheme="minorHAnsi" w:hAnsiTheme="minorHAnsi"/>
                <w:sz w:val="22"/>
                <w:szCs w:val="22"/>
              </w:rPr>
              <w:t>Mumbai University</w:t>
            </w:r>
          </w:p>
          <w:p w:rsidR="00670AF1" w:rsidRPr="00670AF1" w:rsidRDefault="002F5452" w:rsidP="00AD733F">
            <w:pPr>
              <w:pStyle w:val="DefaultText"/>
              <w:jc w:val="center"/>
              <w:rPr>
                <w:rFonts w:asciiTheme="minorHAnsi" w:hAnsiTheme="minorHAnsi"/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:rsidR="00670AF1" w:rsidRPr="00670AF1" w:rsidRDefault="002F5452" w:rsidP="00AD733F">
            <w:pPr>
              <w:pStyle w:val="DefaultText"/>
              <w:jc w:val="center"/>
              <w:rPr>
                <w:rFonts w:asciiTheme="minorHAnsi" w:hAnsiTheme="minorHAnsi"/>
                <w:bCs/>
                <w:iCs/>
              </w:rPr>
            </w:pPr>
            <w:r w:rsidRPr="00670AF1">
              <w:rPr>
                <w:rFonts w:asciiTheme="minorHAnsi" w:hAnsiTheme="minorHAnsi"/>
                <w:sz w:val="22"/>
                <w:szCs w:val="22"/>
              </w:rPr>
              <w:t>2011</w:t>
            </w:r>
          </w:p>
        </w:tc>
        <w:tc>
          <w:tcPr>
            <w:tcW w:w="0" w:type="auto"/>
            <w:vAlign w:val="center"/>
          </w:tcPr>
          <w:p w:rsidR="00670AF1" w:rsidRPr="00670AF1" w:rsidRDefault="002F5452" w:rsidP="00AD733F">
            <w:pPr>
              <w:jc w:val="center"/>
              <w:rPr>
                <w:rFonts w:asciiTheme="minorHAnsi" w:hAnsiTheme="minorHAnsi"/>
              </w:rPr>
            </w:pPr>
          </w:p>
          <w:p w:rsidR="00670AF1" w:rsidRPr="00670AF1" w:rsidRDefault="002F5452" w:rsidP="00AD733F">
            <w:pPr>
              <w:jc w:val="center"/>
              <w:rPr>
                <w:rFonts w:asciiTheme="minorHAnsi" w:hAnsiTheme="minorHAnsi"/>
              </w:rPr>
            </w:pPr>
            <w:r w:rsidRPr="00670AF1">
              <w:rPr>
                <w:rFonts w:asciiTheme="minorHAnsi" w:hAnsiTheme="minorHAnsi"/>
                <w:sz w:val="22"/>
                <w:szCs w:val="22"/>
              </w:rPr>
              <w:t>FIRST CLASS</w:t>
            </w:r>
          </w:p>
          <w:p w:rsidR="00670AF1" w:rsidRPr="00670AF1" w:rsidRDefault="002F5452" w:rsidP="00AD733F">
            <w:pPr>
              <w:pStyle w:val="DefaultText"/>
              <w:jc w:val="center"/>
              <w:rPr>
                <w:rFonts w:asciiTheme="minorHAnsi" w:hAnsiTheme="minorHAnsi"/>
                <w:bCs/>
                <w:iCs/>
              </w:rPr>
            </w:pPr>
          </w:p>
        </w:tc>
      </w:tr>
      <w:tr w:rsidR="00710004" w:rsidTr="00670AF1">
        <w:trPr>
          <w:jc w:val="center"/>
        </w:trPr>
        <w:tc>
          <w:tcPr>
            <w:tcW w:w="2064" w:type="dxa"/>
            <w:vAlign w:val="center"/>
          </w:tcPr>
          <w:p w:rsidR="00670AF1" w:rsidRPr="00670AF1" w:rsidRDefault="002F5452" w:rsidP="00AD733F">
            <w:pPr>
              <w:pStyle w:val="DefaultText"/>
              <w:jc w:val="center"/>
              <w:rPr>
                <w:rFonts w:asciiTheme="minorHAnsi" w:hAnsiTheme="minorHAnsi"/>
                <w:b/>
                <w:bCs/>
                <w:iCs/>
              </w:rPr>
            </w:pPr>
            <w:r w:rsidRPr="00670AF1">
              <w:rPr>
                <w:rFonts w:asciiTheme="minorHAnsi" w:hAnsiTheme="minorHAnsi"/>
                <w:b/>
              </w:rPr>
              <w:t>HSC</w:t>
            </w:r>
          </w:p>
        </w:tc>
        <w:tc>
          <w:tcPr>
            <w:tcW w:w="0" w:type="auto"/>
            <w:vAlign w:val="center"/>
          </w:tcPr>
          <w:p w:rsidR="00670AF1" w:rsidRPr="00670AF1" w:rsidRDefault="002F5452" w:rsidP="00AD733F">
            <w:pPr>
              <w:pStyle w:val="DefaultText"/>
              <w:jc w:val="center"/>
              <w:rPr>
                <w:rFonts w:asciiTheme="minorHAnsi" w:hAnsiTheme="minorHAnsi"/>
              </w:rPr>
            </w:pPr>
          </w:p>
          <w:p w:rsidR="00670AF1" w:rsidRPr="00670AF1" w:rsidRDefault="002F5452" w:rsidP="00AD733F">
            <w:pPr>
              <w:pStyle w:val="DefaultText"/>
              <w:jc w:val="center"/>
              <w:rPr>
                <w:rFonts w:asciiTheme="minorHAnsi" w:hAnsiTheme="minorHAnsi"/>
              </w:rPr>
            </w:pPr>
            <w:r w:rsidRPr="00670AF1">
              <w:rPr>
                <w:rFonts w:asciiTheme="minorHAnsi" w:hAnsiTheme="minorHAnsi"/>
                <w:sz w:val="22"/>
                <w:szCs w:val="22"/>
              </w:rPr>
              <w:t>Royal Junior College, Dombivali</w:t>
            </w:r>
          </w:p>
          <w:p w:rsidR="00670AF1" w:rsidRPr="00670AF1" w:rsidRDefault="002F5452" w:rsidP="00AD733F">
            <w:pPr>
              <w:pStyle w:val="DefaultText"/>
              <w:jc w:val="center"/>
              <w:rPr>
                <w:rFonts w:asciiTheme="minorHAnsi" w:hAnsiTheme="minorHAnsi"/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:rsidR="00670AF1" w:rsidRPr="00670AF1" w:rsidRDefault="002F5452" w:rsidP="00AD733F">
            <w:pPr>
              <w:pStyle w:val="DefaultText"/>
              <w:jc w:val="center"/>
              <w:rPr>
                <w:rFonts w:asciiTheme="minorHAnsi" w:hAnsiTheme="minorHAnsi"/>
                <w:bCs/>
                <w:iCs/>
              </w:rPr>
            </w:pPr>
            <w:r w:rsidRPr="00670AF1">
              <w:rPr>
                <w:rFonts w:asciiTheme="minorHAnsi" w:hAnsiTheme="minorHAnsi"/>
                <w:sz w:val="22"/>
                <w:szCs w:val="22"/>
              </w:rPr>
              <w:t>Maharashtra Board</w:t>
            </w:r>
          </w:p>
        </w:tc>
        <w:tc>
          <w:tcPr>
            <w:tcW w:w="0" w:type="auto"/>
            <w:vAlign w:val="center"/>
          </w:tcPr>
          <w:p w:rsidR="00670AF1" w:rsidRPr="00670AF1" w:rsidRDefault="002F5452" w:rsidP="00AD733F">
            <w:pPr>
              <w:jc w:val="center"/>
              <w:rPr>
                <w:rFonts w:asciiTheme="minorHAnsi" w:hAnsiTheme="minorHAnsi"/>
              </w:rPr>
            </w:pPr>
            <w:r w:rsidRPr="00670AF1">
              <w:rPr>
                <w:rFonts w:asciiTheme="minorHAnsi" w:hAnsiTheme="minorHAnsi"/>
                <w:sz w:val="22"/>
                <w:szCs w:val="22"/>
              </w:rPr>
              <w:t>2006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70AF1" w:rsidRPr="00670AF1" w:rsidRDefault="002F5452" w:rsidP="00AD733F">
            <w:pPr>
              <w:jc w:val="center"/>
              <w:rPr>
                <w:rFonts w:asciiTheme="minorHAnsi" w:hAnsiTheme="minorHAnsi"/>
              </w:rPr>
            </w:pPr>
            <w:r w:rsidRPr="00670AF1">
              <w:rPr>
                <w:rFonts w:asciiTheme="minorHAnsi" w:hAnsiTheme="minorHAnsi"/>
                <w:sz w:val="22"/>
                <w:szCs w:val="22"/>
              </w:rPr>
              <w:t>FIRST CLASS</w:t>
            </w:r>
          </w:p>
        </w:tc>
      </w:tr>
      <w:tr w:rsidR="00710004" w:rsidTr="00670AF1">
        <w:trPr>
          <w:jc w:val="center"/>
        </w:trPr>
        <w:tc>
          <w:tcPr>
            <w:tcW w:w="2064" w:type="dxa"/>
            <w:vAlign w:val="center"/>
          </w:tcPr>
          <w:p w:rsidR="00670AF1" w:rsidRPr="00670AF1" w:rsidRDefault="002F5452" w:rsidP="00AD733F">
            <w:pPr>
              <w:pStyle w:val="DefaultText"/>
              <w:jc w:val="center"/>
              <w:rPr>
                <w:rFonts w:asciiTheme="minorHAnsi" w:hAnsiTheme="minorHAnsi"/>
                <w:b/>
                <w:bCs/>
                <w:iCs/>
              </w:rPr>
            </w:pPr>
            <w:r w:rsidRPr="00670AF1">
              <w:rPr>
                <w:rFonts w:asciiTheme="minorHAnsi" w:hAnsiTheme="minorHAnsi"/>
                <w:b/>
              </w:rPr>
              <w:t>SSC</w:t>
            </w:r>
          </w:p>
        </w:tc>
        <w:tc>
          <w:tcPr>
            <w:tcW w:w="0" w:type="auto"/>
            <w:vAlign w:val="center"/>
          </w:tcPr>
          <w:p w:rsidR="00670AF1" w:rsidRPr="00670AF1" w:rsidRDefault="002F5452" w:rsidP="00AD733F">
            <w:pPr>
              <w:pStyle w:val="DefaultText"/>
              <w:jc w:val="center"/>
              <w:rPr>
                <w:rFonts w:asciiTheme="minorHAnsi" w:hAnsiTheme="minorHAnsi"/>
              </w:rPr>
            </w:pPr>
          </w:p>
          <w:p w:rsidR="00670AF1" w:rsidRPr="00670AF1" w:rsidRDefault="002F5452" w:rsidP="00AD733F">
            <w:pPr>
              <w:pStyle w:val="DefaultText"/>
              <w:jc w:val="center"/>
              <w:rPr>
                <w:rFonts w:asciiTheme="minorHAnsi" w:hAnsiTheme="minorHAnsi"/>
              </w:rPr>
            </w:pPr>
            <w:r w:rsidRPr="00670AF1">
              <w:rPr>
                <w:rFonts w:asciiTheme="minorHAnsi" w:hAnsiTheme="minorHAnsi"/>
                <w:sz w:val="22"/>
                <w:szCs w:val="22"/>
              </w:rPr>
              <w:t>VidyaNiketan, Dombivali</w:t>
            </w:r>
          </w:p>
          <w:p w:rsidR="00670AF1" w:rsidRPr="00670AF1" w:rsidRDefault="002F5452" w:rsidP="00AD733F">
            <w:pPr>
              <w:pStyle w:val="DefaultText"/>
              <w:jc w:val="center"/>
              <w:rPr>
                <w:rFonts w:asciiTheme="minorHAnsi" w:hAnsiTheme="minorHAnsi"/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:rsidR="00670AF1" w:rsidRPr="00670AF1" w:rsidRDefault="002F5452" w:rsidP="00AD733F">
            <w:pPr>
              <w:pStyle w:val="DefaultText"/>
              <w:jc w:val="center"/>
              <w:rPr>
                <w:rFonts w:asciiTheme="minorHAnsi" w:hAnsiTheme="minorHAnsi"/>
                <w:bCs/>
                <w:iCs/>
              </w:rPr>
            </w:pPr>
            <w:r w:rsidRPr="00670AF1">
              <w:rPr>
                <w:rFonts w:asciiTheme="minorHAnsi" w:hAnsiTheme="minorHAnsi"/>
                <w:sz w:val="22"/>
                <w:szCs w:val="22"/>
              </w:rPr>
              <w:t>Maharashtra Board</w:t>
            </w:r>
          </w:p>
        </w:tc>
        <w:tc>
          <w:tcPr>
            <w:tcW w:w="0" w:type="auto"/>
            <w:vAlign w:val="center"/>
          </w:tcPr>
          <w:p w:rsidR="00670AF1" w:rsidRPr="00670AF1" w:rsidRDefault="002F5452" w:rsidP="00AD733F">
            <w:pPr>
              <w:jc w:val="center"/>
              <w:rPr>
                <w:rFonts w:asciiTheme="minorHAnsi" w:hAnsiTheme="minorHAnsi"/>
                <w:caps/>
              </w:rPr>
            </w:pPr>
            <w:r w:rsidRPr="00670AF1">
              <w:rPr>
                <w:rFonts w:asciiTheme="minorHAnsi" w:hAnsiTheme="minorHAnsi"/>
                <w:sz w:val="22"/>
                <w:szCs w:val="22"/>
              </w:rPr>
              <w:t>2004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70AF1" w:rsidRPr="00670AF1" w:rsidRDefault="002F5452" w:rsidP="00AD733F">
            <w:pPr>
              <w:jc w:val="center"/>
              <w:rPr>
                <w:rFonts w:asciiTheme="minorHAnsi" w:hAnsiTheme="minorHAnsi"/>
                <w:caps/>
              </w:rPr>
            </w:pPr>
            <w:r w:rsidRPr="00670AF1">
              <w:rPr>
                <w:rFonts w:asciiTheme="minorHAnsi" w:hAnsiTheme="minorHAnsi"/>
                <w:caps/>
                <w:sz w:val="22"/>
                <w:szCs w:val="22"/>
              </w:rPr>
              <w:t>dISTINCTION</w:t>
            </w:r>
          </w:p>
        </w:tc>
      </w:tr>
    </w:tbl>
    <w:p w:rsidR="00670AF1" w:rsidRDefault="002F5452" w:rsidP="00670AF1">
      <w:pPr>
        <w:adjustRightInd w:val="0"/>
        <w:rPr>
          <w:rFonts w:ascii="Calibri" w:hAnsi="Calibri" w:cs="Arial"/>
          <w:sz w:val="22"/>
        </w:rPr>
      </w:pPr>
    </w:p>
    <w:p w:rsidR="00670AF1" w:rsidRPr="00670AF1" w:rsidRDefault="002F5452" w:rsidP="00670AF1">
      <w:pPr>
        <w:pBdr>
          <w:bottom w:val="single" w:sz="4" w:space="1" w:color="auto"/>
        </w:pBdr>
        <w:rPr>
          <w:rFonts w:ascii="Calibri" w:hAnsi="Calibri" w:cs="Arial"/>
          <w:b/>
          <w:smallCaps/>
          <w:sz w:val="24"/>
          <w:szCs w:val="24"/>
        </w:rPr>
      </w:pPr>
      <w:r>
        <w:rPr>
          <w:rFonts w:ascii="Calibri" w:hAnsi="Calibri" w:cs="Arial"/>
          <w:b/>
          <w:smallCaps/>
          <w:sz w:val="24"/>
          <w:szCs w:val="24"/>
        </w:rPr>
        <w:t>Project Details</w:t>
      </w:r>
    </w:p>
    <w:p w:rsidR="00670AF1" w:rsidRDefault="002F5452" w:rsidP="00670AF1">
      <w:pPr>
        <w:adjustRightInd w:val="0"/>
        <w:rPr>
          <w:rFonts w:asciiTheme="minorHAnsi" w:hAnsiTheme="minorHAnsi" w:cs="Arial"/>
          <w:sz w:val="22"/>
          <w:szCs w:val="22"/>
        </w:rPr>
      </w:pPr>
    </w:p>
    <w:p w:rsidR="00670AF1" w:rsidRPr="00670AF1" w:rsidRDefault="002F5452" w:rsidP="00670AF1">
      <w:pPr>
        <w:rPr>
          <w:rFonts w:asciiTheme="minorHAnsi" w:hAnsiTheme="minorHAnsi"/>
          <w:bCs/>
        </w:rPr>
      </w:pPr>
      <w:r w:rsidRPr="00670AF1">
        <w:rPr>
          <w:rFonts w:asciiTheme="minorHAnsi" w:hAnsiTheme="minorHAnsi"/>
          <w:b/>
        </w:rPr>
        <w:t xml:space="preserve">TITLE:  </w:t>
      </w:r>
      <w:r w:rsidRPr="00670AF1">
        <w:rPr>
          <w:rFonts w:asciiTheme="minorHAnsi" w:hAnsiTheme="minorHAnsi"/>
          <w:bCs/>
        </w:rPr>
        <w:t>AGRICULTURAL CART ANALYSIS</w:t>
      </w:r>
    </w:p>
    <w:p w:rsidR="00670AF1" w:rsidRDefault="002F5452" w:rsidP="00670AF1">
      <w:pPr>
        <w:adjustRightInd w:val="0"/>
        <w:rPr>
          <w:rFonts w:asciiTheme="minorHAnsi" w:hAnsiTheme="minorHAnsi"/>
          <w:bCs/>
          <w:sz w:val="24"/>
          <w:szCs w:val="24"/>
        </w:rPr>
      </w:pPr>
      <w:r w:rsidRPr="00670AF1">
        <w:rPr>
          <w:rFonts w:asciiTheme="minorHAnsi" w:hAnsiTheme="minorHAnsi"/>
          <w:b/>
          <w:sz w:val="22"/>
          <w:szCs w:val="22"/>
        </w:rPr>
        <w:t>PURPOSE</w:t>
      </w:r>
      <w:r w:rsidRPr="00670AF1">
        <w:rPr>
          <w:rFonts w:asciiTheme="minorHAnsi" w:hAnsiTheme="minorHAnsi"/>
          <w:b/>
          <w:sz w:val="24"/>
          <w:szCs w:val="24"/>
        </w:rPr>
        <w:t xml:space="preserve">: </w:t>
      </w:r>
      <w:r>
        <w:rPr>
          <w:rFonts w:asciiTheme="minorHAnsi" w:hAnsiTheme="minorHAnsi"/>
          <w:bCs/>
          <w:sz w:val="24"/>
          <w:szCs w:val="24"/>
        </w:rPr>
        <w:t>To modify, analys</w:t>
      </w:r>
      <w:r w:rsidRPr="00670AF1">
        <w:rPr>
          <w:rFonts w:asciiTheme="minorHAnsi" w:hAnsiTheme="minorHAnsi"/>
          <w:bCs/>
          <w:sz w:val="24"/>
          <w:szCs w:val="24"/>
        </w:rPr>
        <w:t>e and redesign existing agricultural cart for additional benefits and eco-friendly.</w:t>
      </w:r>
    </w:p>
    <w:p w:rsidR="00E24A0E" w:rsidRDefault="002F5452" w:rsidP="00670AF1">
      <w:pPr>
        <w:adjustRightInd w:val="0"/>
        <w:rPr>
          <w:rFonts w:asciiTheme="minorHAnsi" w:hAnsiTheme="minorHAnsi"/>
          <w:bCs/>
          <w:sz w:val="24"/>
          <w:szCs w:val="24"/>
        </w:rPr>
      </w:pPr>
    </w:p>
    <w:p w:rsidR="00E24A0E" w:rsidRPr="00E24A0E" w:rsidRDefault="002F5452" w:rsidP="00E24A0E">
      <w:pPr>
        <w:pBdr>
          <w:bottom w:val="single" w:sz="4" w:space="1" w:color="auto"/>
        </w:pBdr>
        <w:rPr>
          <w:rFonts w:asciiTheme="minorHAnsi" w:hAnsiTheme="minorHAnsi" w:cs="Arial"/>
          <w:b/>
          <w:smallCaps/>
          <w:sz w:val="24"/>
          <w:szCs w:val="24"/>
        </w:rPr>
      </w:pPr>
      <w:r w:rsidRPr="00E24A0E">
        <w:rPr>
          <w:rFonts w:asciiTheme="minorHAnsi" w:hAnsiTheme="minorHAnsi" w:cs="Arial"/>
          <w:b/>
          <w:smallCaps/>
          <w:sz w:val="24"/>
          <w:szCs w:val="24"/>
        </w:rPr>
        <w:t>Co-curricular activities</w:t>
      </w:r>
    </w:p>
    <w:p w:rsidR="00E24A0E" w:rsidRPr="00F2202A" w:rsidRDefault="002F5452" w:rsidP="00E24A0E">
      <w:pPr>
        <w:pStyle w:val="DefaultText"/>
        <w:rPr>
          <w:b/>
          <w:bCs/>
          <w:sz w:val="26"/>
          <w:szCs w:val="26"/>
          <w:u w:val="single"/>
        </w:rPr>
      </w:pPr>
      <w:r w:rsidRPr="00E24A0E">
        <w:rPr>
          <w:rFonts w:asciiTheme="minorHAnsi" w:hAnsiTheme="minorHAnsi"/>
          <w:sz w:val="22"/>
          <w:szCs w:val="22"/>
        </w:rPr>
        <w:t>Worked as a volunteer in inter-collegiate competition held on designing software named “CADTECH 2010”</w:t>
      </w:r>
      <w:r w:rsidRPr="00E24A0E">
        <w:rPr>
          <w:rFonts w:asciiTheme="minorHAnsi" w:hAnsiTheme="minorHAnsi"/>
        </w:rPr>
        <w:t>.</w:t>
      </w:r>
    </w:p>
    <w:p w:rsidR="00E24A0E" w:rsidRDefault="002F5452" w:rsidP="00E24A0E">
      <w:pPr>
        <w:tabs>
          <w:tab w:val="left" w:pos="3240"/>
        </w:tabs>
        <w:spacing w:line="360" w:lineRule="auto"/>
        <w:jc w:val="both"/>
        <w:rPr>
          <w:b/>
          <w:bCs/>
          <w:u w:val="single"/>
        </w:rPr>
      </w:pPr>
    </w:p>
    <w:p w:rsidR="00E24A0E" w:rsidRPr="00E24A0E" w:rsidRDefault="002F5452" w:rsidP="00E24A0E">
      <w:pPr>
        <w:pBdr>
          <w:bottom w:val="single" w:sz="4" w:space="1" w:color="auto"/>
        </w:pBdr>
        <w:rPr>
          <w:rFonts w:asciiTheme="minorHAnsi" w:hAnsiTheme="minorHAnsi" w:cs="Arial"/>
          <w:b/>
          <w:smallCaps/>
          <w:sz w:val="24"/>
          <w:szCs w:val="24"/>
        </w:rPr>
      </w:pPr>
      <w:r>
        <w:rPr>
          <w:rFonts w:asciiTheme="minorHAnsi" w:hAnsiTheme="minorHAnsi" w:cs="Arial"/>
          <w:b/>
          <w:smallCaps/>
          <w:sz w:val="24"/>
          <w:szCs w:val="24"/>
        </w:rPr>
        <w:t>Achievements</w:t>
      </w:r>
    </w:p>
    <w:p w:rsidR="00E24A0E" w:rsidRDefault="002F5452" w:rsidP="00E24A0E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Won in inter-collegiate competition named as “junkyard wars”</w:t>
      </w:r>
    </w:p>
    <w:p w:rsidR="00E24A0E" w:rsidRDefault="002F5452" w:rsidP="00E24A0E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Cs/>
          <w:sz w:val="22"/>
          <w:szCs w:val="22"/>
        </w:rPr>
      </w:pPr>
      <w:r w:rsidRPr="00E24A0E">
        <w:rPr>
          <w:rFonts w:asciiTheme="minorHAnsi" w:hAnsiTheme="minorHAnsi" w:cstheme="minorHAnsi"/>
          <w:bCs/>
          <w:sz w:val="22"/>
          <w:szCs w:val="22"/>
        </w:rPr>
        <w:t xml:space="preserve">Won a gold medal for handwriting competition from </w:t>
      </w:r>
      <w:r w:rsidRPr="00E24A0E">
        <w:rPr>
          <w:rFonts w:asciiTheme="minorHAnsi" w:hAnsiTheme="minorHAnsi" w:cstheme="minorHAnsi"/>
          <w:bCs/>
          <w:sz w:val="22"/>
          <w:szCs w:val="22"/>
        </w:rPr>
        <w:t>Mumbai University</w:t>
      </w:r>
      <w:r>
        <w:rPr>
          <w:rFonts w:asciiTheme="minorHAnsi" w:hAnsiTheme="minorHAnsi" w:cstheme="minorHAnsi"/>
          <w:bCs/>
          <w:sz w:val="22"/>
          <w:szCs w:val="22"/>
        </w:rPr>
        <w:t>.</w:t>
      </w:r>
    </w:p>
    <w:p w:rsidR="00670AF1" w:rsidRPr="00E24A0E" w:rsidRDefault="002F5452" w:rsidP="00E24A0E">
      <w:pPr>
        <w:pStyle w:val="DefaultText"/>
        <w:numPr>
          <w:ilvl w:val="0"/>
          <w:numId w:val="34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Won second prize for the inter-collegiate photography competition.</w:t>
      </w:r>
    </w:p>
    <w:p w:rsidR="00E24A0E" w:rsidRDefault="002F5452" w:rsidP="0087713F">
      <w:pPr>
        <w:pBdr>
          <w:bottom w:val="single" w:sz="4" w:space="1" w:color="auto"/>
        </w:pBdr>
        <w:rPr>
          <w:rFonts w:ascii="Calibri" w:hAnsi="Calibri" w:cs="Arial"/>
          <w:b/>
          <w:smallCaps/>
          <w:sz w:val="24"/>
          <w:szCs w:val="24"/>
        </w:rPr>
      </w:pPr>
    </w:p>
    <w:p w:rsidR="00DA5EF6" w:rsidRPr="00673F77" w:rsidRDefault="002F5452" w:rsidP="0087713F">
      <w:pPr>
        <w:pBdr>
          <w:bottom w:val="single" w:sz="4" w:space="1" w:color="auto"/>
        </w:pBdr>
        <w:rPr>
          <w:rFonts w:ascii="Calibri" w:hAnsi="Calibri" w:cs="Arial"/>
          <w:b/>
          <w:smallCaps/>
          <w:sz w:val="24"/>
          <w:szCs w:val="24"/>
        </w:rPr>
      </w:pPr>
      <w:r w:rsidRPr="00673F77">
        <w:rPr>
          <w:rFonts w:ascii="Calibri" w:hAnsi="Calibri" w:cs="Arial"/>
          <w:b/>
          <w:smallCaps/>
          <w:sz w:val="24"/>
          <w:szCs w:val="24"/>
        </w:rPr>
        <w:t>Hobbies</w:t>
      </w:r>
    </w:p>
    <w:p w:rsidR="00DA5EF6" w:rsidRPr="00673F77" w:rsidRDefault="002F5452" w:rsidP="00695B1B">
      <w:pPr>
        <w:adjustRightInd w:val="0"/>
        <w:rPr>
          <w:rFonts w:ascii="Calibri" w:hAnsi="Calibri" w:cs="Arial"/>
          <w:b/>
          <w:smallCaps/>
          <w:sz w:val="24"/>
          <w:szCs w:val="24"/>
        </w:rPr>
      </w:pPr>
      <w:r>
        <w:rPr>
          <w:rFonts w:ascii="Calibri" w:hAnsi="Calibri" w:cs="Arial"/>
          <w:sz w:val="22"/>
        </w:rPr>
        <w:t>Photography,</w:t>
      </w:r>
      <w:r w:rsidRPr="00615727">
        <w:rPr>
          <w:rFonts w:ascii="Calibri" w:hAnsi="Calibri" w:cs="Arial"/>
          <w:sz w:val="22"/>
        </w:rPr>
        <w:t xml:space="preserve">Playing Cricket, Badminton, </w:t>
      </w:r>
      <w:r w:rsidRPr="00615727">
        <w:rPr>
          <w:rFonts w:ascii="Calibri" w:hAnsi="Calibri" w:cs="Arial"/>
          <w:sz w:val="22"/>
        </w:rPr>
        <w:t>Chess a</w:t>
      </w:r>
      <w:r w:rsidRPr="00615727">
        <w:rPr>
          <w:rFonts w:ascii="Calibri" w:hAnsi="Calibri" w:cs="Arial"/>
          <w:sz w:val="22"/>
        </w:rPr>
        <w:t>nd Surfing on Internet.</w:t>
      </w:r>
    </w:p>
    <w:p w:rsidR="00DA5EF6" w:rsidRPr="00615727" w:rsidRDefault="002F5452">
      <w:pPr>
        <w:adjustRightInd w:val="0"/>
        <w:rPr>
          <w:rFonts w:ascii="Calibri" w:hAnsi="Calibri" w:cs="Arial"/>
        </w:rPr>
      </w:pPr>
    </w:p>
    <w:p w:rsidR="00E24A0E" w:rsidRDefault="002F5452">
      <w:pPr>
        <w:adjustRightInd w:val="0"/>
        <w:rPr>
          <w:rFonts w:ascii="Calibri" w:hAnsi="Calibri" w:cs="Arial"/>
          <w:b/>
          <w:sz w:val="22"/>
        </w:rPr>
      </w:pPr>
    </w:p>
    <w:p w:rsidR="0080227A" w:rsidRDefault="002F5452">
      <w:pPr>
        <w:adjustRightInd w:val="0"/>
        <w:rPr>
          <w:rFonts w:ascii="Calibri" w:hAnsi="Calibri" w:cs="Arial"/>
          <w:sz w:val="22"/>
        </w:rPr>
      </w:pPr>
    </w:p>
    <w:p w:rsidR="00996DED" w:rsidRDefault="002F5452" w:rsidP="00541595">
      <w:pPr>
        <w:adjustRightInd w:val="0"/>
        <w:rPr>
          <w:rFonts w:ascii="Calibri" w:hAnsi="Calibri" w:cs="Arial"/>
          <w:sz w:val="22"/>
        </w:rPr>
      </w:pPr>
    </w:p>
    <w:p w:rsidR="002B7B41" w:rsidRPr="002B7B41" w:rsidRDefault="002F5452" w:rsidP="00541595">
      <w:pPr>
        <w:adjustRightInd w:val="0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Akshay</w:t>
      </w:r>
      <w:r>
        <w:rPr>
          <w:rFonts w:ascii="Calibri" w:hAnsi="Calibri" w:cs="Arial"/>
          <w:sz w:val="22"/>
        </w:rPr>
        <w:t xml:space="preserve"> V</w:t>
      </w:r>
      <w:r w:rsidRPr="00615727">
        <w:rPr>
          <w:rFonts w:ascii="Calibri" w:hAnsi="Calibri" w:cs="Arial"/>
          <w:sz w:val="22"/>
        </w:rPr>
        <w:t>.</w:t>
      </w:r>
      <w:r>
        <w:rPr>
          <w:rFonts w:ascii="Calibri" w:hAnsi="Calibri" w:cs="Arial"/>
          <w:sz w:val="22"/>
        </w:rPr>
        <w:t>Chawan</w:t>
      </w:r>
      <w:r>
        <w:rPr>
          <w:rFonts w:ascii="Calibri" w:hAnsi="Calibri" w:cs="Arial"/>
          <w:sz w:val="22"/>
        </w:rPr>
        <w:tab/>
      </w:r>
      <w:r>
        <w:rPr>
          <w:rFonts w:ascii="Calibri" w:hAnsi="Calibri" w:cs="Arial"/>
          <w:sz w:val="22"/>
        </w:rPr>
        <w:tab/>
      </w:r>
      <w:r w:rsidRPr="00615727">
        <w:rPr>
          <w:rFonts w:ascii="Calibri" w:hAnsi="Calibri" w:cs="Arial"/>
          <w:b/>
          <w:sz w:val="22"/>
        </w:rPr>
        <w:tab/>
      </w:r>
      <w:r w:rsidRPr="00615727">
        <w:rPr>
          <w:rFonts w:ascii="Calibri" w:hAnsi="Calibri" w:cs="Arial"/>
          <w:b/>
          <w:sz w:val="22"/>
        </w:rPr>
        <w:tab/>
      </w:r>
      <w:r w:rsidRPr="00615727">
        <w:rPr>
          <w:rFonts w:ascii="Calibri" w:hAnsi="Calibri" w:cs="Arial"/>
          <w:b/>
          <w:sz w:val="22"/>
        </w:rPr>
        <w:tab/>
      </w:r>
    </w:p>
    <w:p w:rsidR="00DA5EF6" w:rsidRPr="002B7B41" w:rsidRDefault="002F5452" w:rsidP="00541595">
      <w:pPr>
        <w:adjustRightInd w:val="0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Place</w:t>
      </w:r>
      <w:r w:rsidRPr="00615727">
        <w:rPr>
          <w:rFonts w:ascii="Calibri" w:hAnsi="Calibri" w:cs="Arial"/>
          <w:b/>
          <w:sz w:val="22"/>
        </w:rPr>
        <w:t>:</w:t>
      </w:r>
      <w:r>
        <w:rPr>
          <w:rFonts w:ascii="Calibri" w:hAnsi="Calibri" w:cs="Arial"/>
          <w:sz w:val="22"/>
        </w:rPr>
        <w:t>Bangalore</w:t>
      </w:r>
      <w:r w:rsidR="00710004" w:rsidRPr="0071000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12"/>
          </v:shape>
        </w:pict>
      </w:r>
    </w:p>
    <w:sectPr w:rsidR="00DA5EF6" w:rsidRPr="002B7B41" w:rsidSect="005335EA">
      <w:type w:val="continuous"/>
      <w:pgSz w:w="11909" w:h="16834" w:code="9"/>
      <w:pgMar w:top="900" w:right="1109" w:bottom="900" w:left="14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452" w:rsidRDefault="002F5452" w:rsidP="00710004">
      <w:r>
        <w:separator/>
      </w:r>
    </w:p>
  </w:endnote>
  <w:endnote w:type="continuationSeparator" w:id="1">
    <w:p w:rsidR="002F5452" w:rsidRDefault="002F5452" w:rsidP="007100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452" w:rsidRDefault="002F5452" w:rsidP="00710004">
      <w:r>
        <w:separator/>
      </w:r>
    </w:p>
  </w:footnote>
  <w:footnote w:type="continuationSeparator" w:id="1">
    <w:p w:rsidR="002F5452" w:rsidRDefault="002F5452" w:rsidP="007100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981" w:rsidRDefault="002F5452">
    <w:pPr>
      <w:pStyle w:val="Header"/>
    </w:pPr>
    <w:r>
      <w:tab/>
      <w:t xml:space="preserve">- </w:t>
    </w:r>
    <w:r w:rsidR="00710004">
      <w:fldChar w:fldCharType="begin"/>
    </w:r>
    <w:r>
      <w:instrText xml:space="preserve"> PAGE </w:instrText>
    </w:r>
    <w:r w:rsidR="00710004">
      <w:fldChar w:fldCharType="separate"/>
    </w:r>
    <w:r w:rsidR="00BA3D22">
      <w:rPr>
        <w:noProof/>
      </w:rPr>
      <w:t>1</w:t>
    </w:r>
    <w:r w:rsidR="00710004">
      <w:fldChar w:fldCharType="end"/>
    </w:r>
    <w: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4979"/>
    <w:multiLevelType w:val="hybridMultilevel"/>
    <w:tmpl w:val="B1AA70FE"/>
    <w:lvl w:ilvl="0" w:tplc="F8C8B7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AC560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16CCE4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1D8D02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C228A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01C7D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BA072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BF813C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9DC61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>
    <w:nsid w:val="02C323E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5A3C80"/>
    <w:multiLevelType w:val="hybridMultilevel"/>
    <w:tmpl w:val="5414DCC4"/>
    <w:lvl w:ilvl="0" w:tplc="B01C9EB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1AAB6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F24A2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39A0F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8AD3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87288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09CB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CAA5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0A6E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EA65EF"/>
    <w:multiLevelType w:val="hybridMultilevel"/>
    <w:tmpl w:val="652E0886"/>
    <w:lvl w:ilvl="0" w:tplc="5AA02CF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C16A2CA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BFA25986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DB96C06C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6FCC4D14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57000E24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DE4A548A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903A773E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F78A30A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0842736F"/>
    <w:multiLevelType w:val="multilevel"/>
    <w:tmpl w:val="5414DC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E43E7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1CA266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62D757E"/>
    <w:multiLevelType w:val="hybridMultilevel"/>
    <w:tmpl w:val="8E361382"/>
    <w:lvl w:ilvl="0" w:tplc="F99A34E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69C022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BE2C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0E11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9AD9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08115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764EE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B258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5A9C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FB4853"/>
    <w:multiLevelType w:val="multilevel"/>
    <w:tmpl w:val="C9601E6E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9">
    <w:nsid w:val="1B5D73E8"/>
    <w:multiLevelType w:val="hybridMultilevel"/>
    <w:tmpl w:val="CAE09D10"/>
    <w:lvl w:ilvl="0" w:tplc="64B85E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400DC7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20284E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52AD6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746259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BAE373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83619E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7E20AB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9AA62F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66D5E45"/>
    <w:multiLevelType w:val="hybridMultilevel"/>
    <w:tmpl w:val="AE7AFE82"/>
    <w:lvl w:ilvl="0" w:tplc="886E43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CED9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0D835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24D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EA3A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EA609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06E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6491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8F49B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523C50"/>
    <w:multiLevelType w:val="hybridMultilevel"/>
    <w:tmpl w:val="0E88BCD2"/>
    <w:lvl w:ilvl="0" w:tplc="5FD4D0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6825F0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3FAD78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F03EF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CC831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18C419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8C06B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568F7C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6851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12B6ED3"/>
    <w:multiLevelType w:val="hybridMultilevel"/>
    <w:tmpl w:val="4E28D3D6"/>
    <w:lvl w:ilvl="0" w:tplc="BCB26C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C2AB5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02D3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20FF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C21E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70E93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88FD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7212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20AC3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AB247F"/>
    <w:multiLevelType w:val="hybridMultilevel"/>
    <w:tmpl w:val="8C9CA200"/>
    <w:lvl w:ilvl="0" w:tplc="D9565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200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4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0A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07C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5EC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566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1A2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8B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051BE7"/>
    <w:multiLevelType w:val="hybridMultilevel"/>
    <w:tmpl w:val="256E7460"/>
    <w:lvl w:ilvl="0" w:tplc="26C6EA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FC4224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7BE7AF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7E0272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A2E97A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B46B6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D63FC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4EDCD3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D86305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>
    <w:nsid w:val="35FF491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39F23767"/>
    <w:multiLevelType w:val="hybridMultilevel"/>
    <w:tmpl w:val="5676610E"/>
    <w:lvl w:ilvl="0" w:tplc="9404F8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E9E683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862B73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D2EB0D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76256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358B98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1789F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3EA736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B0A58E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A020E86"/>
    <w:multiLevelType w:val="hybridMultilevel"/>
    <w:tmpl w:val="9F18C180"/>
    <w:lvl w:ilvl="0" w:tplc="8D94D8A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3064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57E3BE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71C03F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C745B5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1309FF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8C4F1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09603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C38F4D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F7831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D866461"/>
    <w:multiLevelType w:val="hybridMultilevel"/>
    <w:tmpl w:val="C9601E6E"/>
    <w:lvl w:ilvl="0" w:tplc="9F7E2F1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5326FE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5F8D7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10294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70C81C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EC4B69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4827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35E919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200113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EB52C79"/>
    <w:multiLevelType w:val="hybridMultilevel"/>
    <w:tmpl w:val="9174B300"/>
    <w:lvl w:ilvl="0" w:tplc="B3FE95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358B57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B88CCF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57C22D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BB008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9C87C4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08286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9E966E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00846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>
    <w:nsid w:val="50A64965"/>
    <w:multiLevelType w:val="hybridMultilevel"/>
    <w:tmpl w:val="BAD02F8C"/>
    <w:lvl w:ilvl="0" w:tplc="EE306CC0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1" w:tplc="6A6E9DF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2" w:tplc="73AE7C7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3" w:tplc="3C40EDBC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4" w:tplc="C35EA152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5" w:tplc="55BEDB1E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  <w:lvl w:ilvl="6" w:tplc="BB5EB5E0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7" w:tplc="FB581FA4" w:tentative="1">
      <w:start w:val="1"/>
      <w:numFmt w:val="bullet"/>
      <w:lvlText w:val="o"/>
      <w:lvlJc w:val="left"/>
      <w:pPr>
        <w:tabs>
          <w:tab w:val="num" w:pos="11160"/>
        </w:tabs>
        <w:ind w:left="11160" w:hanging="360"/>
      </w:pPr>
      <w:rPr>
        <w:rFonts w:ascii="Courier New" w:hAnsi="Courier New" w:hint="default"/>
      </w:rPr>
    </w:lvl>
    <w:lvl w:ilvl="8" w:tplc="4AEE0E0A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</w:rPr>
    </w:lvl>
  </w:abstractNum>
  <w:abstractNum w:abstractNumId="22">
    <w:nsid w:val="56BF2924"/>
    <w:multiLevelType w:val="hybridMultilevel"/>
    <w:tmpl w:val="F4D087C4"/>
    <w:lvl w:ilvl="0" w:tplc="CCCE73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4D4C2D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AE4E3F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AB20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406E99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0A0685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952A0F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D546BB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4843B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6C643C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4">
    <w:nsid w:val="5B811F26"/>
    <w:multiLevelType w:val="hybridMultilevel"/>
    <w:tmpl w:val="382C74A8"/>
    <w:lvl w:ilvl="0" w:tplc="6ED8E8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96EB0C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61AB76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78CBE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49A9C2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C6C6C0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A9283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38CA59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13466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>
    <w:nsid w:val="628E212B"/>
    <w:multiLevelType w:val="hybridMultilevel"/>
    <w:tmpl w:val="6A6E78C4"/>
    <w:lvl w:ilvl="0" w:tplc="689218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D10A8E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F00E54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656F31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24E04F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22C55B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DD29A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E20756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E70D72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AA50F02"/>
    <w:multiLevelType w:val="singleLevel"/>
    <w:tmpl w:val="E6FC0C36"/>
    <w:lvl w:ilvl="0">
      <w:start w:val="1"/>
      <w:numFmt w:val="upp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7">
    <w:nsid w:val="6AA86FEC"/>
    <w:multiLevelType w:val="multilevel"/>
    <w:tmpl w:val="C9601E6E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8">
    <w:nsid w:val="6C1403A3"/>
    <w:multiLevelType w:val="hybridMultilevel"/>
    <w:tmpl w:val="5E323C4C"/>
    <w:lvl w:ilvl="0" w:tplc="43C07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91EC26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B1E92C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2B6900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E46AF7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92C1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8186A0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0126E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2365F4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FA84426"/>
    <w:multiLevelType w:val="singleLevel"/>
    <w:tmpl w:val="6D749EA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73B3592D"/>
    <w:multiLevelType w:val="hybridMultilevel"/>
    <w:tmpl w:val="A1769D1E"/>
    <w:lvl w:ilvl="0" w:tplc="437080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BE4B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2CA65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7655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BCA1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0A239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562D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D41F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524F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C240C7"/>
    <w:multiLevelType w:val="hybridMultilevel"/>
    <w:tmpl w:val="885A6324"/>
    <w:lvl w:ilvl="0" w:tplc="E2D24C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F81D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B673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95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EC13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C002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B213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BCE6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25242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A527792"/>
    <w:multiLevelType w:val="hybridMultilevel"/>
    <w:tmpl w:val="D59C833E"/>
    <w:lvl w:ilvl="0" w:tplc="7E305DE6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A90240BE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7E42F4A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6EBEE830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F856C396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FA94B226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E0896FE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E006146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1F1277DC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3">
    <w:nsid w:val="7DF5046C"/>
    <w:multiLevelType w:val="hybridMultilevel"/>
    <w:tmpl w:val="B1C8E6F4"/>
    <w:lvl w:ilvl="0" w:tplc="240096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2A4C84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538A5D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D0E710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6002C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B19C236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2C0CE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01A136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9C9CB2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12"/>
  </w:num>
  <w:num w:numId="2">
    <w:abstractNumId w:val="30"/>
  </w:num>
  <w:num w:numId="3">
    <w:abstractNumId w:val="31"/>
  </w:num>
  <w:num w:numId="4">
    <w:abstractNumId w:val="26"/>
  </w:num>
  <w:num w:numId="5">
    <w:abstractNumId w:val="29"/>
  </w:num>
  <w:num w:numId="6">
    <w:abstractNumId w:val="1"/>
  </w:num>
  <w:num w:numId="7">
    <w:abstractNumId w:val="23"/>
  </w:num>
  <w:num w:numId="8">
    <w:abstractNumId w:val="18"/>
  </w:num>
  <w:num w:numId="9">
    <w:abstractNumId w:val="10"/>
  </w:num>
  <w:num w:numId="10">
    <w:abstractNumId w:val="21"/>
  </w:num>
  <w:num w:numId="11">
    <w:abstractNumId w:val="6"/>
  </w:num>
  <w:num w:numId="12">
    <w:abstractNumId w:val="15"/>
  </w:num>
  <w:num w:numId="13">
    <w:abstractNumId w:val="5"/>
  </w:num>
  <w:num w:numId="14">
    <w:abstractNumId w:val="32"/>
  </w:num>
  <w:num w:numId="15">
    <w:abstractNumId w:val="28"/>
  </w:num>
  <w:num w:numId="16">
    <w:abstractNumId w:val="7"/>
  </w:num>
  <w:num w:numId="17">
    <w:abstractNumId w:val="2"/>
  </w:num>
  <w:num w:numId="18">
    <w:abstractNumId w:val="4"/>
  </w:num>
  <w:num w:numId="19">
    <w:abstractNumId w:val="11"/>
  </w:num>
  <w:num w:numId="20">
    <w:abstractNumId w:val="9"/>
  </w:num>
  <w:num w:numId="21">
    <w:abstractNumId w:val="22"/>
  </w:num>
  <w:num w:numId="22">
    <w:abstractNumId w:val="17"/>
  </w:num>
  <w:num w:numId="23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16"/>
  </w:num>
  <w:num w:numId="26">
    <w:abstractNumId w:val="19"/>
  </w:num>
  <w:num w:numId="27">
    <w:abstractNumId w:val="8"/>
  </w:num>
  <w:num w:numId="28">
    <w:abstractNumId w:val="24"/>
  </w:num>
  <w:num w:numId="29">
    <w:abstractNumId w:val="27"/>
  </w:num>
  <w:num w:numId="30">
    <w:abstractNumId w:val="0"/>
  </w:num>
  <w:num w:numId="31">
    <w:abstractNumId w:val="14"/>
  </w:num>
  <w:num w:numId="32">
    <w:abstractNumId w:val="33"/>
  </w:num>
  <w:num w:numId="33">
    <w:abstractNumId w:val="20"/>
  </w:num>
  <w:num w:numId="34">
    <w:abstractNumId w:val="3"/>
  </w:num>
  <w:num w:numId="3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0004"/>
    <w:rsid w:val="002F5452"/>
    <w:rsid w:val="00710004"/>
    <w:rsid w:val="00BA3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F0F"/>
    <w:pPr>
      <w:autoSpaceDE w:val="0"/>
      <w:autoSpaceDN w:val="0"/>
    </w:pPr>
    <w:rPr>
      <w:lang w:val="en-GB"/>
    </w:rPr>
  </w:style>
  <w:style w:type="paragraph" w:styleId="Heading1">
    <w:name w:val="heading 1"/>
    <w:basedOn w:val="Normal"/>
    <w:next w:val="Normal"/>
    <w:qFormat/>
    <w:rsid w:val="00710004"/>
    <w:pPr>
      <w:keepNext/>
      <w:adjustRightInd w:val="0"/>
      <w:outlineLvl w:val="0"/>
    </w:pPr>
    <w:rPr>
      <w:rFonts w:ascii="Verdana" w:hAnsi="Verdana"/>
      <w:b/>
      <w:sz w:val="22"/>
      <w:u w:val="single"/>
    </w:rPr>
  </w:style>
  <w:style w:type="paragraph" w:styleId="Heading2">
    <w:name w:val="heading 2"/>
    <w:basedOn w:val="Normal"/>
    <w:next w:val="Normal"/>
    <w:qFormat/>
    <w:rsid w:val="00710004"/>
    <w:pPr>
      <w:keepNext/>
      <w:adjustRightInd w:val="0"/>
      <w:outlineLvl w:val="1"/>
    </w:pPr>
    <w:rPr>
      <w:rFonts w:ascii="Verdana" w:hAnsi="Verdana"/>
      <w:b/>
      <w:i/>
      <w:sz w:val="28"/>
      <w:u w:val="single"/>
    </w:rPr>
  </w:style>
  <w:style w:type="paragraph" w:styleId="Heading3">
    <w:name w:val="heading 3"/>
    <w:basedOn w:val="Normal"/>
    <w:next w:val="Normal"/>
    <w:qFormat/>
    <w:rsid w:val="00710004"/>
    <w:pPr>
      <w:keepNext/>
      <w:adjustRightInd w:val="0"/>
      <w:ind w:left="3600"/>
      <w:outlineLvl w:val="2"/>
    </w:pPr>
    <w:rPr>
      <w:rFonts w:ascii="Verdana" w:hAnsi="Verdana"/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10004"/>
    <w:pPr>
      <w:adjustRightInd w:val="0"/>
      <w:jc w:val="center"/>
    </w:pPr>
    <w:rPr>
      <w:rFonts w:ascii="Verdana" w:hAnsi="Verdana"/>
      <w:b/>
      <w:w w:val="150"/>
      <w:sz w:val="32"/>
      <w:u w:val="single"/>
    </w:rPr>
  </w:style>
  <w:style w:type="paragraph" w:styleId="BodyText">
    <w:name w:val="Body Text"/>
    <w:basedOn w:val="Normal"/>
    <w:link w:val="BodyTextChar"/>
    <w:rsid w:val="00710004"/>
    <w:pPr>
      <w:adjustRightInd w:val="0"/>
    </w:pPr>
    <w:rPr>
      <w:rFonts w:ascii="Verdana" w:hAnsi="Verdana"/>
      <w:b/>
      <w:sz w:val="24"/>
      <w:u w:val="single"/>
    </w:rPr>
  </w:style>
  <w:style w:type="paragraph" w:styleId="BodyText2">
    <w:name w:val="Body Text 2"/>
    <w:basedOn w:val="Normal"/>
    <w:rsid w:val="00710004"/>
    <w:pPr>
      <w:adjustRightInd w:val="0"/>
    </w:pPr>
    <w:rPr>
      <w:rFonts w:ascii="Verdana" w:hAnsi="Verdana"/>
      <w:b/>
      <w:sz w:val="24"/>
    </w:rPr>
  </w:style>
  <w:style w:type="character" w:styleId="Hyperlink">
    <w:name w:val="Hyperlink"/>
    <w:basedOn w:val="DefaultParagraphFont"/>
    <w:rsid w:val="00710004"/>
    <w:rPr>
      <w:color w:val="0000FF"/>
      <w:u w:val="single"/>
    </w:rPr>
  </w:style>
  <w:style w:type="character" w:styleId="FollowedHyperlink">
    <w:name w:val="FollowedHyperlink"/>
    <w:basedOn w:val="DefaultParagraphFont"/>
    <w:rsid w:val="00710004"/>
    <w:rPr>
      <w:color w:val="800080"/>
      <w:u w:val="single"/>
    </w:rPr>
  </w:style>
  <w:style w:type="paragraph" w:styleId="Header">
    <w:name w:val="header"/>
    <w:basedOn w:val="Normal"/>
    <w:rsid w:val="0071000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1000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3278B2"/>
  </w:style>
  <w:style w:type="character" w:styleId="FootnoteReference">
    <w:name w:val="footnote reference"/>
    <w:basedOn w:val="DefaultParagraphFont"/>
    <w:semiHidden/>
    <w:rsid w:val="003278B2"/>
    <w:rPr>
      <w:vertAlign w:val="superscript"/>
    </w:rPr>
  </w:style>
  <w:style w:type="paragraph" w:styleId="DocumentMap">
    <w:name w:val="Document Map"/>
    <w:basedOn w:val="Normal"/>
    <w:semiHidden/>
    <w:rsid w:val="003278B2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basedOn w:val="DefaultParagraphFont"/>
    <w:link w:val="BodyText"/>
    <w:semiHidden/>
    <w:locked/>
    <w:rsid w:val="00495AC5"/>
    <w:rPr>
      <w:rFonts w:ascii="Verdana" w:hAnsi="Verdana"/>
      <w:b/>
      <w:sz w:val="24"/>
      <w:u w:val="single"/>
      <w:lang w:val="en-GB" w:eastAsia="en-US" w:bidi="ar-SA"/>
    </w:rPr>
  </w:style>
  <w:style w:type="table" w:styleId="TableGrid">
    <w:name w:val="Table Grid"/>
    <w:basedOn w:val="TableNormal"/>
    <w:rsid w:val="002C635F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Text">
    <w:name w:val="Default Text"/>
    <w:basedOn w:val="Normal"/>
    <w:rsid w:val="00B15835"/>
    <w:pPr>
      <w:overflowPunct w:val="0"/>
      <w:adjustRightInd w:val="0"/>
      <w:textAlignment w:val="baseline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70AF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C6205"/>
  </w:style>
  <w:style w:type="character" w:customStyle="1" w:styleId="cmword">
    <w:name w:val="cm_word"/>
    <w:basedOn w:val="DefaultParagraphFont"/>
    <w:rsid w:val="00BC62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hneider-electric.co.in/en/product-category/87897-medium-voltage-switchgear/?filter=business-6-medium-voltage-distribution-and-grid-autom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https://rdxfootmark.naukri.com/v2/track/openCv?trackingInfo=d11cff3d706f467e3b04845b05d5d866134f530e18705c4458440321091b5b581509110a144658541b4d58515c424154181c084b281e01030305144751540e4356015a4e5e51100614700558190a15021648444f5108084a5746754e034a571b5549120b40001044095a0e041e470d140110155e5500504a155b440345450e5c0a5249130f031f030201091b5b581009150119465c5c0956585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mersonnetworkpower.com/en-US/Brands/Avtron/Pages/default.asp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en.wikipedia.org/wiki/Columbus,_Oh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Emerson_Electric_Compan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Bridgestone</Company>
  <LinksUpToDate>false</LinksUpToDate>
  <CharactersWithSpaces>7048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Bridgestone</dc:creator>
  <cp:lastModifiedBy>Admin</cp:lastModifiedBy>
  <cp:revision>2</cp:revision>
  <cp:lastPrinted>2015-10-15T16:55:00Z</cp:lastPrinted>
  <dcterms:created xsi:type="dcterms:W3CDTF">2018-10-26T11:14:00Z</dcterms:created>
  <dcterms:modified xsi:type="dcterms:W3CDTF">2018-10-26T11:14:00Z</dcterms:modified>
</cp:coreProperties>
</file>