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firstLine="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5857076</wp:posOffset>
            </wp:positionH>
            <wp:positionV relativeFrom="paragraph">
              <wp:posOffset>173226</wp:posOffset>
            </wp:positionV>
            <wp:extent cx="1122725" cy="41808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725" cy="41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Harshil</w:t>
      </w:r>
      <w:r>
        <w:rPr>
          <w:spacing w:val="-3"/>
        </w:rPr>
        <w:t> </w:t>
      </w:r>
      <w:r>
        <w:rPr/>
        <w:t>Chokshi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194" w:lineRule="exact" w:before="166"/>
        <w:ind w:left="119"/>
        <w:rPr>
          <w:rFonts w:ascii="Arial MT"/>
        </w:rPr>
      </w:pPr>
      <w:r>
        <w:rPr>
          <w:rFonts w:ascii="Arial MT"/>
        </w:rPr>
        <w:t>Phone</w:t>
      </w:r>
      <w:r>
        <w:rPr>
          <w:rFonts w:ascii="Arial MT"/>
          <w:spacing w:val="-3"/>
        </w:rPr>
        <w:t> </w:t>
      </w:r>
      <w:r>
        <w:rPr>
          <w:rFonts w:ascii="Arial MT"/>
        </w:rPr>
        <w:t>-</w:t>
      </w:r>
      <w:r>
        <w:rPr>
          <w:rFonts w:ascii="Arial MT"/>
          <w:spacing w:val="-3"/>
        </w:rPr>
        <w:t> </w:t>
      </w:r>
      <w:r>
        <w:rPr>
          <w:rFonts w:ascii="Arial MT"/>
        </w:rPr>
        <w:t>(+91)</w:t>
      </w:r>
      <w:r>
        <w:rPr>
          <w:rFonts w:ascii="Arial MT"/>
          <w:spacing w:val="-3"/>
        </w:rPr>
        <w:t> </w:t>
      </w:r>
      <w:r>
        <w:rPr>
          <w:rFonts w:ascii="Arial MT"/>
        </w:rPr>
        <w:t>98250</w:t>
      </w:r>
      <w:r>
        <w:rPr>
          <w:rFonts w:ascii="Arial MT"/>
          <w:spacing w:val="-3"/>
        </w:rPr>
        <w:t> </w:t>
      </w:r>
      <w:r>
        <w:rPr>
          <w:rFonts w:ascii="Arial MT"/>
        </w:rPr>
        <w:t>64810</w:t>
      </w:r>
    </w:p>
    <w:p>
      <w:pPr>
        <w:pStyle w:val="BodyText"/>
        <w:spacing w:line="194" w:lineRule="exact"/>
        <w:ind w:left="119"/>
        <w:rPr>
          <w:rFonts w:ascii="Arial MT"/>
        </w:rPr>
      </w:pPr>
      <w:r>
        <w:rPr>
          <w:rFonts w:ascii="Arial MT"/>
        </w:rPr>
        <w:t>Email</w:t>
      </w:r>
      <w:hyperlink r:id="rId6">
        <w:r>
          <w:rPr>
            <w:rFonts w:ascii="Arial MT"/>
          </w:rPr>
          <w:t>:</w:t>
        </w:r>
        <w:r>
          <w:rPr>
            <w:rFonts w:ascii="Arial MT"/>
            <w:color w:val="000080"/>
            <w:u w:val="single" w:color="000080"/>
          </w:rPr>
          <w:t>harshil.developer@hotmail.com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Heading2"/>
        <w:spacing w:before="100"/>
      </w:pPr>
      <w:r>
        <w:rPr/>
        <w:pict>
          <v:group style="position:absolute;margin-left:49.999001pt;margin-top:-10.863475pt;width:541.85pt;height:2.5pt;mso-position-horizontal-relative:page;mso-position-vertical-relative:paragraph;z-index:15729152" coordorigin="1000,-217" coordsize="10837,50">
            <v:line style="position:absolute" from="1015,-202" to="11821,-200" stroked="true" strokeweight="1.502pt" strokecolor="#000000">
              <v:stroke dashstyle="solid"/>
            </v:line>
            <v:line style="position:absolute" from="1015,-177" to="11821,-175" stroked="true" strokeweight=".737pt" strokecolor="#000000">
              <v:stroke dashstyle="solid"/>
            </v:line>
            <w10:wrap type="none"/>
          </v:group>
        </w:pict>
      </w:r>
      <w:r>
        <w:rPr/>
        <w:t>Professional</w:t>
      </w:r>
      <w:r>
        <w:rPr>
          <w:spacing w:val="-7"/>
        </w:rPr>
        <w:t> </w:t>
      </w:r>
      <w:r>
        <w:rPr/>
        <w:t>Summary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185" w:lineRule="exact" w:before="0" w:after="0"/>
        <w:ind w:left="479" w:right="0" w:hanging="360"/>
        <w:jc w:val="left"/>
        <w:rPr>
          <w:sz w:val="17"/>
        </w:rPr>
      </w:pPr>
      <w:r>
        <w:rPr>
          <w:sz w:val="17"/>
        </w:rPr>
        <w:t>Total</w:t>
      </w:r>
      <w:r>
        <w:rPr>
          <w:spacing w:val="-2"/>
          <w:sz w:val="17"/>
        </w:rPr>
        <w:t> </w:t>
      </w:r>
      <w:r>
        <w:rPr>
          <w:sz w:val="17"/>
        </w:rPr>
        <w:t>7+</w:t>
      </w:r>
      <w:r>
        <w:rPr>
          <w:spacing w:val="-4"/>
          <w:sz w:val="17"/>
        </w:rPr>
        <w:t> </w:t>
      </w:r>
      <w:r>
        <w:rPr>
          <w:sz w:val="17"/>
        </w:rPr>
        <w:t>years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experience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cutting</w:t>
      </w:r>
      <w:r>
        <w:rPr>
          <w:spacing w:val="-3"/>
          <w:sz w:val="17"/>
        </w:rPr>
        <w:t> </w:t>
      </w:r>
      <w:r>
        <w:rPr>
          <w:sz w:val="17"/>
        </w:rPr>
        <w:t>edge</w:t>
      </w:r>
      <w:r>
        <w:rPr>
          <w:spacing w:val="-2"/>
          <w:sz w:val="17"/>
        </w:rPr>
        <w:t> </w:t>
      </w:r>
      <w:r>
        <w:rPr>
          <w:sz w:val="17"/>
        </w:rPr>
        <w:t>technologies</w:t>
      </w:r>
      <w:r>
        <w:rPr>
          <w:spacing w:val="-1"/>
          <w:sz w:val="17"/>
        </w:rPr>
        <w:t> </w:t>
      </w:r>
      <w:r>
        <w:rPr>
          <w:sz w:val="17"/>
        </w:rPr>
        <w:t>like</w:t>
      </w:r>
      <w:r>
        <w:rPr>
          <w:spacing w:val="-3"/>
          <w:sz w:val="17"/>
        </w:rPr>
        <w:t> </w:t>
      </w:r>
      <w:r>
        <w:rPr>
          <w:sz w:val="17"/>
        </w:rPr>
        <w:t>Java/J2EE,</w:t>
      </w:r>
      <w:r>
        <w:rPr>
          <w:spacing w:val="-3"/>
          <w:sz w:val="17"/>
        </w:rPr>
        <w:t> </w:t>
      </w:r>
      <w:r>
        <w:rPr>
          <w:sz w:val="17"/>
        </w:rPr>
        <w:t>Hibernate,</w:t>
      </w:r>
      <w:r>
        <w:rPr>
          <w:spacing w:val="-2"/>
          <w:sz w:val="17"/>
        </w:rPr>
        <w:t> </w:t>
      </w:r>
      <w:r>
        <w:rPr>
          <w:sz w:val="17"/>
        </w:rPr>
        <w:t>spring</w:t>
      </w:r>
      <w:r>
        <w:rPr>
          <w:spacing w:val="-3"/>
          <w:sz w:val="17"/>
        </w:rPr>
        <w:t> </w:t>
      </w:r>
      <w:r>
        <w:rPr>
          <w:sz w:val="17"/>
        </w:rPr>
        <w:t>&amp;</w:t>
      </w:r>
      <w:r>
        <w:rPr>
          <w:spacing w:val="-4"/>
          <w:sz w:val="17"/>
        </w:rPr>
        <w:t> </w:t>
      </w:r>
      <w:r>
        <w:rPr>
          <w:sz w:val="17"/>
        </w:rPr>
        <w:t>related</w:t>
      </w:r>
      <w:r>
        <w:rPr>
          <w:spacing w:val="-3"/>
          <w:sz w:val="17"/>
        </w:rPr>
        <w:t> </w:t>
      </w:r>
      <w:r>
        <w:rPr>
          <w:sz w:val="17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53" w:lineRule="exact" w:before="0" w:after="0"/>
        <w:ind w:left="479" w:right="0" w:hanging="360"/>
        <w:jc w:val="left"/>
        <w:rPr>
          <w:rFonts w:ascii="Times New Roman" w:hAnsi="Times New Roman"/>
          <w:sz w:val="24"/>
        </w:rPr>
      </w:pPr>
      <w:r>
        <w:rPr>
          <w:sz w:val="17"/>
        </w:rPr>
        <w:t>Self-motivated</w:t>
      </w:r>
      <w:r>
        <w:rPr>
          <w:spacing w:val="-4"/>
          <w:sz w:val="17"/>
        </w:rPr>
        <w:t> </w:t>
      </w:r>
      <w:r>
        <w:rPr>
          <w:sz w:val="17"/>
        </w:rPr>
        <w:t>person,</w:t>
      </w:r>
      <w:r>
        <w:rPr>
          <w:spacing w:val="-3"/>
          <w:sz w:val="17"/>
        </w:rPr>
        <w:t> </w:t>
      </w:r>
      <w:r>
        <w:rPr>
          <w:sz w:val="17"/>
        </w:rPr>
        <w:t>having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3"/>
          <w:sz w:val="17"/>
        </w:rPr>
        <w:t> </w:t>
      </w:r>
      <w:r>
        <w:rPr>
          <w:sz w:val="17"/>
        </w:rPr>
        <w:t>proactive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goal</w:t>
      </w:r>
      <w:r>
        <w:rPr>
          <w:spacing w:val="-2"/>
          <w:sz w:val="17"/>
        </w:rPr>
        <w:t> </w:t>
      </w:r>
      <w:r>
        <w:rPr>
          <w:sz w:val="17"/>
        </w:rPr>
        <w:t>oriented</w:t>
      </w:r>
      <w:r>
        <w:rPr>
          <w:spacing w:val="-4"/>
          <w:sz w:val="17"/>
        </w:rPr>
        <w:t> </w:t>
      </w:r>
      <w:r>
        <w:rPr>
          <w:sz w:val="17"/>
        </w:rPr>
        <w:t>approach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07" w:lineRule="exact" w:before="5" w:after="0"/>
        <w:ind w:left="479" w:right="0" w:hanging="360"/>
        <w:jc w:val="left"/>
        <w:rPr>
          <w:sz w:val="17"/>
        </w:rPr>
      </w:pPr>
      <w:r>
        <w:rPr>
          <w:sz w:val="17"/>
        </w:rPr>
        <w:t>Quick</w:t>
      </w:r>
      <w:r>
        <w:rPr>
          <w:spacing w:val="-5"/>
          <w:sz w:val="17"/>
        </w:rPr>
        <w:t> </w:t>
      </w:r>
      <w:r>
        <w:rPr>
          <w:sz w:val="17"/>
        </w:rPr>
        <w:t>problem-solver,</w:t>
      </w:r>
      <w:r>
        <w:rPr>
          <w:spacing w:val="-3"/>
          <w:sz w:val="17"/>
        </w:rPr>
        <w:t> </w:t>
      </w:r>
      <w:r>
        <w:rPr>
          <w:sz w:val="17"/>
        </w:rPr>
        <w:t>strong</w:t>
      </w:r>
      <w:r>
        <w:rPr>
          <w:spacing w:val="-3"/>
          <w:sz w:val="17"/>
        </w:rPr>
        <w:t> </w:t>
      </w:r>
      <w:r>
        <w:rPr>
          <w:sz w:val="17"/>
        </w:rPr>
        <w:t>analytical,</w:t>
      </w:r>
      <w:r>
        <w:rPr>
          <w:spacing w:val="-4"/>
          <w:sz w:val="17"/>
        </w:rPr>
        <w:t> </w:t>
      </w:r>
      <w:r>
        <w:rPr>
          <w:sz w:val="17"/>
        </w:rPr>
        <w:t>coding,</w:t>
      </w:r>
      <w:r>
        <w:rPr>
          <w:spacing w:val="-2"/>
          <w:sz w:val="17"/>
        </w:rPr>
        <w:t> </w:t>
      </w:r>
      <w:r>
        <w:rPr>
          <w:sz w:val="17"/>
        </w:rPr>
        <w:t>debugging</w:t>
      </w:r>
      <w:r>
        <w:rPr>
          <w:spacing w:val="-4"/>
          <w:sz w:val="17"/>
        </w:rPr>
        <w:t> </w:t>
      </w:r>
      <w:r>
        <w:rPr>
          <w:sz w:val="17"/>
        </w:rPr>
        <w:t>skills.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06" w:lineRule="exact" w:before="0" w:after="0"/>
        <w:ind w:left="479" w:right="0" w:hanging="360"/>
        <w:jc w:val="left"/>
        <w:rPr>
          <w:sz w:val="17"/>
        </w:rPr>
      </w:pPr>
      <w:r>
        <w:rPr>
          <w:sz w:val="17"/>
        </w:rPr>
        <w:t>Self-starter,</w:t>
      </w:r>
      <w:r>
        <w:rPr>
          <w:spacing w:val="-4"/>
          <w:sz w:val="17"/>
        </w:rPr>
        <w:t> </w:t>
      </w:r>
      <w:r>
        <w:rPr>
          <w:sz w:val="17"/>
        </w:rPr>
        <w:t>team</w:t>
      </w:r>
      <w:r>
        <w:rPr>
          <w:spacing w:val="-3"/>
          <w:sz w:val="17"/>
        </w:rPr>
        <w:t> </w:t>
      </w:r>
      <w:r>
        <w:rPr>
          <w:sz w:val="17"/>
        </w:rPr>
        <w:t>player,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an</w:t>
      </w:r>
      <w:r>
        <w:rPr>
          <w:spacing w:val="-2"/>
          <w:sz w:val="17"/>
        </w:rPr>
        <w:t> </w:t>
      </w:r>
      <w:r>
        <w:rPr>
          <w:sz w:val="17"/>
        </w:rPr>
        <w:t>individual</w:t>
      </w:r>
      <w:r>
        <w:rPr>
          <w:spacing w:val="-3"/>
          <w:sz w:val="17"/>
        </w:rPr>
        <w:t> </w:t>
      </w:r>
      <w:r>
        <w:rPr>
          <w:sz w:val="17"/>
        </w:rPr>
        <w:t>contributor.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07" w:lineRule="exact" w:before="0" w:after="0"/>
        <w:ind w:left="479" w:right="0" w:hanging="360"/>
        <w:jc w:val="left"/>
        <w:rPr>
          <w:sz w:val="17"/>
        </w:rPr>
      </w:pPr>
      <w:r>
        <w:rPr>
          <w:sz w:val="17"/>
        </w:rPr>
        <w:t>Desire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continuously</w:t>
      </w:r>
      <w:r>
        <w:rPr>
          <w:spacing w:val="-1"/>
          <w:sz w:val="17"/>
        </w:rPr>
        <w:t> </w:t>
      </w:r>
      <w:r>
        <w:rPr>
          <w:sz w:val="17"/>
        </w:rPr>
        <w:t>learn</w:t>
      </w:r>
      <w:r>
        <w:rPr>
          <w:spacing w:val="-2"/>
          <w:sz w:val="17"/>
        </w:rPr>
        <w:t> </w:t>
      </w:r>
      <w:r>
        <w:rPr>
          <w:sz w:val="17"/>
        </w:rPr>
        <w:t>new</w:t>
      </w:r>
      <w:r>
        <w:rPr>
          <w:spacing w:val="-3"/>
          <w:sz w:val="17"/>
        </w:rPr>
        <w:t> </w:t>
      </w:r>
      <w:r>
        <w:rPr>
          <w:sz w:val="17"/>
        </w:rPr>
        <w:t>skills.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</w:pPr>
      <w:r>
        <w:rPr/>
        <w:t>Professional</w:t>
      </w:r>
      <w:r>
        <w:rPr>
          <w:spacing w:val="-8"/>
        </w:rPr>
        <w:t> </w:t>
      </w:r>
      <w:r>
        <w:rPr/>
        <w:t>Experience</w:t>
      </w:r>
    </w:p>
    <w:p>
      <w:pPr>
        <w:pStyle w:val="BodyText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07" w:lineRule="exact" w:before="1" w:after="0"/>
        <w:ind w:left="479" w:right="0" w:hanging="360"/>
        <w:jc w:val="left"/>
        <w:rPr>
          <w:sz w:val="17"/>
        </w:rPr>
      </w:pPr>
      <w:r>
        <w:rPr>
          <w:sz w:val="17"/>
        </w:rPr>
        <w:t>NetWeb</w:t>
      </w:r>
      <w:r>
        <w:rPr>
          <w:spacing w:val="-3"/>
          <w:sz w:val="17"/>
        </w:rPr>
        <w:t> </w:t>
      </w:r>
      <w:r>
        <w:rPr>
          <w:sz w:val="17"/>
        </w:rPr>
        <w:t>Software</w:t>
      </w:r>
      <w:r>
        <w:rPr>
          <w:spacing w:val="56"/>
          <w:sz w:val="17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7"/>
        </w:rPr>
        <w:t>Senior</w:t>
      </w:r>
      <w:r>
        <w:rPr>
          <w:spacing w:val="-3"/>
          <w:sz w:val="17"/>
        </w:rPr>
        <w:t> </w:t>
      </w:r>
      <w:r>
        <w:rPr>
          <w:sz w:val="17"/>
        </w:rPr>
        <w:t>Software</w:t>
      </w:r>
      <w:r>
        <w:rPr>
          <w:spacing w:val="-2"/>
          <w:sz w:val="17"/>
        </w:rPr>
        <w:t> </w:t>
      </w:r>
      <w:r>
        <w:rPr>
          <w:sz w:val="17"/>
        </w:rPr>
        <w:t>Engineer</w:t>
      </w:r>
      <w:r>
        <w:rPr>
          <w:spacing w:val="56"/>
          <w:sz w:val="17"/>
        </w:rPr>
        <w:t> </w:t>
      </w:r>
      <w:r>
        <w:rPr>
          <w:sz w:val="17"/>
        </w:rPr>
        <w:t>Oct,2020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Till</w:t>
      </w:r>
      <w:r>
        <w:rPr>
          <w:spacing w:val="-1"/>
          <w:sz w:val="17"/>
        </w:rPr>
        <w:t> </w:t>
      </w:r>
      <w:r>
        <w:rPr>
          <w:sz w:val="17"/>
        </w:rPr>
        <w:t>date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06" w:lineRule="exact" w:before="0" w:after="0"/>
        <w:ind w:left="479" w:right="0" w:hanging="360"/>
        <w:jc w:val="left"/>
        <w:rPr>
          <w:sz w:val="17"/>
        </w:rPr>
      </w:pPr>
      <w:r>
        <w:rPr>
          <w:sz w:val="17"/>
        </w:rPr>
        <w:t>Novumlogic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4"/>
          <w:sz w:val="17"/>
        </w:rPr>
        <w:t> </w:t>
      </w:r>
      <w:r>
        <w:rPr>
          <w:sz w:val="17"/>
        </w:rPr>
        <w:t>Software</w:t>
      </w:r>
      <w:r>
        <w:rPr>
          <w:spacing w:val="-2"/>
          <w:sz w:val="17"/>
        </w:rPr>
        <w:t> </w:t>
      </w:r>
      <w:r>
        <w:rPr>
          <w:sz w:val="17"/>
        </w:rPr>
        <w:t>Engineer</w:t>
      </w:r>
      <w:r>
        <w:rPr>
          <w:spacing w:val="-2"/>
          <w:sz w:val="17"/>
        </w:rPr>
        <w:t> </w:t>
      </w:r>
      <w:r>
        <w:rPr>
          <w:sz w:val="17"/>
        </w:rPr>
        <w:t>(Freelance)</w:t>
      </w:r>
      <w:r>
        <w:rPr>
          <w:spacing w:val="-2"/>
          <w:sz w:val="17"/>
        </w:rPr>
        <w:t> </w:t>
      </w:r>
      <w:r>
        <w:rPr>
          <w:sz w:val="17"/>
        </w:rPr>
        <w:t>May</w:t>
      </w:r>
      <w:r>
        <w:rPr>
          <w:spacing w:val="-3"/>
          <w:sz w:val="17"/>
        </w:rPr>
        <w:t> </w:t>
      </w:r>
      <w:r>
        <w:rPr>
          <w:sz w:val="17"/>
        </w:rPr>
        <w:t>,2020</w:t>
      </w:r>
      <w:r>
        <w:rPr>
          <w:spacing w:val="-4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Oct</w:t>
      </w:r>
      <w:r>
        <w:rPr>
          <w:spacing w:val="-2"/>
          <w:sz w:val="17"/>
        </w:rPr>
        <w:t> </w:t>
      </w:r>
      <w:r>
        <w:rPr>
          <w:sz w:val="17"/>
        </w:rPr>
        <w:t>2020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06" w:lineRule="exact" w:before="0" w:after="0"/>
        <w:ind w:left="479" w:right="0" w:hanging="360"/>
        <w:jc w:val="left"/>
        <w:rPr>
          <w:sz w:val="17"/>
        </w:rPr>
      </w:pPr>
      <w:r>
        <w:rPr>
          <w:sz w:val="17"/>
        </w:rPr>
        <w:t>Zensoftech</w:t>
      </w:r>
      <w:r>
        <w:rPr>
          <w:spacing w:val="-3"/>
          <w:sz w:val="17"/>
        </w:rPr>
        <w:t> </w:t>
      </w:r>
      <w:r>
        <w:rPr>
          <w:sz w:val="17"/>
        </w:rPr>
        <w:t>–</w:t>
      </w:r>
      <w:r>
        <w:rPr>
          <w:spacing w:val="-4"/>
          <w:sz w:val="17"/>
        </w:rPr>
        <w:t> </w:t>
      </w:r>
      <w:r>
        <w:rPr>
          <w:sz w:val="17"/>
        </w:rPr>
        <w:t>Software</w:t>
      </w:r>
      <w:r>
        <w:rPr>
          <w:spacing w:val="-2"/>
          <w:sz w:val="17"/>
        </w:rPr>
        <w:t> </w:t>
      </w:r>
      <w:r>
        <w:rPr>
          <w:sz w:val="17"/>
        </w:rPr>
        <w:t>Engineer(contract)</w:t>
      </w:r>
      <w:r>
        <w:rPr>
          <w:spacing w:val="-3"/>
          <w:sz w:val="17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7"/>
        </w:rPr>
        <w:t>July</w:t>
      </w:r>
      <w:r>
        <w:rPr>
          <w:spacing w:val="-2"/>
          <w:sz w:val="17"/>
        </w:rPr>
        <w:t> </w:t>
      </w:r>
      <w:r>
        <w:rPr>
          <w:sz w:val="17"/>
        </w:rPr>
        <w:t>2,2019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May</w:t>
      </w:r>
      <w:r>
        <w:rPr>
          <w:spacing w:val="-4"/>
          <w:sz w:val="17"/>
        </w:rPr>
        <w:t> </w:t>
      </w:r>
      <w:r>
        <w:rPr>
          <w:sz w:val="17"/>
        </w:rPr>
        <w:t>,2020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07" w:lineRule="exact" w:before="0" w:after="0"/>
        <w:ind w:left="479" w:right="0" w:hanging="360"/>
        <w:jc w:val="left"/>
        <w:rPr>
          <w:sz w:val="17"/>
        </w:rPr>
      </w:pPr>
      <w:r>
        <w:rPr>
          <w:sz w:val="17"/>
        </w:rPr>
        <w:t>Paul</w:t>
      </w:r>
      <w:r>
        <w:rPr>
          <w:spacing w:val="-3"/>
          <w:sz w:val="17"/>
        </w:rPr>
        <w:t> </w:t>
      </w:r>
      <w:r>
        <w:rPr>
          <w:sz w:val="17"/>
        </w:rPr>
        <w:t>Mason</w:t>
      </w:r>
      <w:r>
        <w:rPr>
          <w:spacing w:val="-3"/>
          <w:sz w:val="17"/>
        </w:rPr>
        <w:t> </w:t>
      </w:r>
      <w:r>
        <w:rPr>
          <w:sz w:val="17"/>
        </w:rPr>
        <w:t>Consulting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1"/>
          <w:sz w:val="17"/>
        </w:rPr>
        <w:t> </w:t>
      </w:r>
      <w:r>
        <w:rPr>
          <w:sz w:val="17"/>
        </w:rPr>
        <w:t>Software</w:t>
      </w:r>
      <w:r>
        <w:rPr>
          <w:spacing w:val="-2"/>
          <w:sz w:val="17"/>
        </w:rPr>
        <w:t> </w:t>
      </w:r>
      <w:r>
        <w:rPr>
          <w:sz w:val="17"/>
        </w:rPr>
        <w:t>Engineer</w:t>
      </w:r>
      <w:r>
        <w:rPr>
          <w:spacing w:val="-1"/>
          <w:sz w:val="17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7"/>
        </w:rPr>
        <w:t>March</w:t>
      </w:r>
      <w:r>
        <w:rPr>
          <w:spacing w:val="-2"/>
          <w:sz w:val="17"/>
        </w:rPr>
        <w:t> </w:t>
      </w:r>
      <w:r>
        <w:rPr>
          <w:sz w:val="17"/>
        </w:rPr>
        <w:t>20,</w:t>
      </w:r>
      <w:r>
        <w:rPr>
          <w:spacing w:val="-1"/>
          <w:sz w:val="17"/>
        </w:rPr>
        <w:t> </w:t>
      </w:r>
      <w:r>
        <w:rPr>
          <w:sz w:val="17"/>
        </w:rPr>
        <w:t>2016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3"/>
          <w:sz w:val="17"/>
        </w:rPr>
        <w:t> </w:t>
      </w:r>
      <w:r>
        <w:rPr>
          <w:sz w:val="17"/>
        </w:rPr>
        <w:t>July</w:t>
      </w:r>
      <w:r>
        <w:rPr>
          <w:spacing w:val="-3"/>
          <w:sz w:val="17"/>
        </w:rPr>
        <w:t> </w:t>
      </w:r>
      <w:r>
        <w:rPr>
          <w:sz w:val="17"/>
        </w:rPr>
        <w:t>1,2019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0" w:val="left" w:leader="none"/>
        </w:tabs>
        <w:spacing w:line="240" w:lineRule="auto" w:before="0" w:after="0"/>
        <w:ind w:left="479" w:right="0" w:hanging="360"/>
        <w:jc w:val="left"/>
        <w:rPr>
          <w:sz w:val="17"/>
        </w:rPr>
      </w:pPr>
      <w:r>
        <w:rPr>
          <w:sz w:val="17"/>
        </w:rPr>
        <w:t>Botree</w:t>
      </w:r>
      <w:r>
        <w:rPr>
          <w:spacing w:val="-2"/>
          <w:sz w:val="17"/>
        </w:rPr>
        <w:t> </w:t>
      </w:r>
      <w:r>
        <w:rPr>
          <w:sz w:val="17"/>
        </w:rPr>
        <w:t>Consulting</w:t>
      </w:r>
      <w:r>
        <w:rPr>
          <w:spacing w:val="-3"/>
          <w:sz w:val="17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7"/>
        </w:rPr>
        <w:t>Software</w:t>
      </w:r>
      <w:r>
        <w:rPr>
          <w:spacing w:val="-1"/>
          <w:sz w:val="17"/>
        </w:rPr>
        <w:t> </w:t>
      </w:r>
      <w:r>
        <w:rPr>
          <w:sz w:val="17"/>
        </w:rPr>
        <w:t>Engineer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4"/>
          <w:sz w:val="17"/>
        </w:rPr>
        <w:t> </w:t>
      </w:r>
      <w:r>
        <w:rPr>
          <w:sz w:val="17"/>
        </w:rPr>
        <w:t>June</w:t>
      </w:r>
      <w:r>
        <w:rPr>
          <w:spacing w:val="-2"/>
          <w:sz w:val="17"/>
        </w:rPr>
        <w:t> </w:t>
      </w:r>
      <w:r>
        <w:rPr>
          <w:sz w:val="17"/>
        </w:rPr>
        <w:t>1,</w:t>
      </w:r>
      <w:r>
        <w:rPr>
          <w:spacing w:val="-2"/>
          <w:sz w:val="17"/>
        </w:rPr>
        <w:t> </w:t>
      </w:r>
      <w:r>
        <w:rPr>
          <w:sz w:val="17"/>
        </w:rPr>
        <w:t>2014</w:t>
      </w:r>
      <w:r>
        <w:rPr>
          <w:spacing w:val="-3"/>
          <w:sz w:val="17"/>
        </w:rPr>
        <w:t> </w:t>
      </w:r>
      <w:r>
        <w:rPr>
          <w:sz w:val="17"/>
        </w:rPr>
        <w:t>to</w:t>
      </w:r>
      <w:r>
        <w:rPr>
          <w:spacing w:val="-1"/>
          <w:sz w:val="17"/>
        </w:rPr>
        <w:t> </w:t>
      </w:r>
      <w:r>
        <w:rPr>
          <w:sz w:val="17"/>
        </w:rPr>
        <w:t>March</w:t>
      </w:r>
      <w:r>
        <w:rPr>
          <w:spacing w:val="-2"/>
          <w:sz w:val="17"/>
        </w:rPr>
        <w:t> </w:t>
      </w:r>
      <w:r>
        <w:rPr>
          <w:sz w:val="17"/>
        </w:rPr>
        <w:t>18,</w:t>
      </w:r>
      <w:r>
        <w:rPr>
          <w:spacing w:val="-3"/>
          <w:sz w:val="17"/>
        </w:rPr>
        <w:t> </w:t>
      </w:r>
      <w:r>
        <w:rPr>
          <w:sz w:val="17"/>
        </w:rPr>
        <w:t>2016</w:t>
      </w:r>
    </w:p>
    <w:p>
      <w:pPr>
        <w:pStyle w:val="BodyText"/>
        <w:spacing w:before="2"/>
        <w:rPr>
          <w:sz w:val="22"/>
        </w:rPr>
      </w:pPr>
    </w:p>
    <w:p>
      <w:pPr>
        <w:pStyle w:val="Heading2"/>
      </w:pPr>
      <w:r>
        <w:rPr/>
        <w:t>Project</w:t>
      </w:r>
      <w:r>
        <w:rPr>
          <w:spacing w:val="-6"/>
        </w:rPr>
        <w:t> </w:t>
      </w:r>
      <w:r>
        <w:rPr/>
        <w:t>Details: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99" w:val="left" w:leader="none"/>
          <w:tab w:pos="900" w:val="left" w:leader="none"/>
        </w:tabs>
        <w:spacing w:line="240" w:lineRule="auto" w:before="1" w:after="0"/>
        <w:ind w:left="899" w:right="0" w:hanging="352"/>
        <w:jc w:val="left"/>
        <w:rPr>
          <w:sz w:val="17"/>
        </w:rPr>
      </w:pPr>
      <w:r>
        <w:rPr>
          <w:sz w:val="17"/>
        </w:rPr>
        <w:t>Senior</w:t>
      </w:r>
      <w:r>
        <w:rPr>
          <w:spacing w:val="-2"/>
          <w:sz w:val="17"/>
        </w:rPr>
        <w:t> </w:t>
      </w:r>
      <w:r>
        <w:rPr>
          <w:sz w:val="17"/>
        </w:rPr>
        <w:t>Software</w:t>
      </w:r>
      <w:r>
        <w:rPr>
          <w:spacing w:val="-3"/>
          <w:sz w:val="17"/>
        </w:rPr>
        <w:t> </w:t>
      </w:r>
      <w:r>
        <w:rPr>
          <w:sz w:val="17"/>
        </w:rPr>
        <w:t>Engineer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4"/>
          <w:sz w:val="17"/>
        </w:rPr>
        <w:t> </w:t>
      </w:r>
      <w:r>
        <w:rPr>
          <w:sz w:val="17"/>
        </w:rPr>
        <w:t>Java</w:t>
      </w:r>
      <w:r>
        <w:rPr>
          <w:spacing w:val="-1"/>
          <w:sz w:val="17"/>
        </w:rPr>
        <w:t> </w:t>
      </w:r>
      <w:r>
        <w:rPr>
          <w:sz w:val="17"/>
        </w:rPr>
        <w:t>(Oct</w:t>
      </w:r>
      <w:r>
        <w:rPr>
          <w:sz w:val="18"/>
        </w:rPr>
        <w:t>’20</w:t>
      </w:r>
      <w:r>
        <w:rPr>
          <w:spacing w:val="-8"/>
          <w:sz w:val="18"/>
        </w:rPr>
        <w:t> </w:t>
      </w:r>
      <w:r>
        <w:rPr>
          <w:sz w:val="17"/>
        </w:rPr>
        <w:t>–</w:t>
      </w:r>
      <w:r>
        <w:rPr>
          <w:spacing w:val="-3"/>
          <w:sz w:val="17"/>
        </w:rPr>
        <w:t> </w:t>
      </w:r>
      <w:r>
        <w:rPr>
          <w:sz w:val="18"/>
        </w:rPr>
        <w:t>Till</w:t>
      </w:r>
      <w:r>
        <w:rPr>
          <w:spacing w:val="-2"/>
          <w:sz w:val="18"/>
        </w:rPr>
        <w:t> </w:t>
      </w:r>
      <w:r>
        <w:rPr>
          <w:sz w:val="18"/>
        </w:rPr>
        <w:t>Date</w:t>
      </w:r>
      <w:r>
        <w:rPr>
          <w:sz w:val="17"/>
        </w:rPr>
        <w:t>)</w:t>
      </w:r>
      <w:r>
        <w:rPr>
          <w:spacing w:val="-2"/>
          <w:sz w:val="17"/>
        </w:rPr>
        <w:t> </w:t>
      </w:r>
      <w:r>
        <w:rPr>
          <w:sz w:val="17"/>
        </w:rPr>
        <w:t>Netweb</w:t>
      </w:r>
      <w:r>
        <w:rPr>
          <w:spacing w:val="-4"/>
          <w:sz w:val="17"/>
        </w:rPr>
        <w:t> </w:t>
      </w:r>
      <w:r>
        <w:rPr>
          <w:sz w:val="17"/>
        </w:rPr>
        <w:t>Software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899" w:firstLine="659"/>
      </w:pPr>
      <w:r>
        <w:rPr>
          <w:color w:val="111111"/>
        </w:rPr>
        <w:t>NetWeb provides high end business software solutions, professional services and innovative products to</w:t>
      </w:r>
      <w:r>
        <w:rPr>
          <w:color w:val="111111"/>
          <w:spacing w:val="1"/>
        </w:rPr>
        <w:t> </w:t>
      </w:r>
      <w:r>
        <w:rPr>
          <w:color w:val="111111"/>
        </w:rPr>
        <w:t>customers,</w:t>
      </w:r>
      <w:r>
        <w:rPr>
          <w:color w:val="111111"/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>
          <w:color w:val="111111"/>
        </w:rPr>
        <w:t>fortune</w:t>
      </w:r>
      <w:r>
        <w:rPr>
          <w:color w:val="111111"/>
          <w:spacing w:val="-2"/>
        </w:rPr>
        <w:t> </w:t>
      </w:r>
      <w:r>
        <w:rPr>
          <w:color w:val="111111"/>
        </w:rPr>
        <w:t>500</w:t>
      </w:r>
      <w:r>
        <w:rPr>
          <w:color w:val="111111"/>
          <w:spacing w:val="-3"/>
        </w:rPr>
        <w:t> </w:t>
      </w:r>
      <w:r>
        <w:rPr>
          <w:color w:val="111111"/>
        </w:rPr>
        <w:t>enterprises</w:t>
      </w:r>
      <w:r>
        <w:rPr>
          <w:color w:val="111111"/>
          <w:spacing w:val="-2"/>
        </w:rPr>
        <w:t> </w:t>
      </w:r>
      <w:r>
        <w:rPr>
          <w:color w:val="111111"/>
        </w:rPr>
        <w:t>and</w:t>
      </w:r>
      <w:r>
        <w:rPr>
          <w:color w:val="111111"/>
          <w:spacing w:val="-4"/>
        </w:rPr>
        <w:t> </w:t>
      </w:r>
      <w:r>
        <w:rPr>
          <w:color w:val="111111"/>
        </w:rPr>
        <w:t>large</w:t>
      </w:r>
      <w:r>
        <w:rPr>
          <w:color w:val="111111"/>
          <w:spacing w:val="-4"/>
        </w:rPr>
        <w:t> </w:t>
      </w:r>
      <w:r>
        <w:rPr>
          <w:color w:val="111111"/>
        </w:rPr>
        <w:t>technology</w:t>
      </w:r>
      <w:r>
        <w:rPr>
          <w:color w:val="111111"/>
          <w:spacing w:val="-2"/>
        </w:rPr>
        <w:t> </w:t>
      </w:r>
      <w:r>
        <w:rPr>
          <w:color w:val="111111"/>
        </w:rPr>
        <w:t>giants</w:t>
      </w:r>
      <w:r>
        <w:rPr>
          <w:color w:val="111111"/>
          <w:spacing w:val="-2"/>
        </w:rPr>
        <w:t> </w:t>
      </w:r>
      <w:r>
        <w:rPr>
          <w:color w:val="111111"/>
        </w:rPr>
        <w:t>across</w:t>
      </w:r>
      <w:r>
        <w:rPr>
          <w:color w:val="111111"/>
          <w:spacing w:val="-2"/>
        </w:rPr>
        <w:t> </w:t>
      </w:r>
      <w:r>
        <w:rPr>
          <w:color w:val="111111"/>
        </w:rPr>
        <w:t>the</w:t>
      </w:r>
      <w:r>
        <w:rPr>
          <w:color w:val="111111"/>
          <w:spacing w:val="-2"/>
        </w:rPr>
        <w:t> </w:t>
      </w:r>
      <w:r>
        <w:rPr>
          <w:color w:val="111111"/>
        </w:rPr>
        <w:t>globe.</w:t>
      </w:r>
      <w:r>
        <w:rPr>
          <w:color w:val="111111"/>
          <w:spacing w:val="-2"/>
        </w:rPr>
        <w:t> </w:t>
      </w:r>
      <w:r>
        <w:rPr>
          <w:color w:val="111111"/>
        </w:rPr>
        <w:t>Our</w:t>
      </w:r>
      <w:r>
        <w:rPr>
          <w:color w:val="111111"/>
          <w:spacing w:val="-3"/>
        </w:rPr>
        <w:t> </w:t>
      </w:r>
      <w:r>
        <w:rPr>
          <w:color w:val="111111"/>
        </w:rPr>
        <w:t>forte</w:t>
      </w:r>
      <w:r>
        <w:rPr>
          <w:color w:val="111111"/>
          <w:spacing w:val="-3"/>
        </w:rPr>
        <w:t> </w:t>
      </w:r>
      <w:r>
        <w:rPr>
          <w:color w:val="111111"/>
        </w:rPr>
        <w:t>is</w:t>
      </w:r>
      <w:r>
        <w:rPr>
          <w:color w:val="111111"/>
          <w:spacing w:val="-2"/>
        </w:rPr>
        <w:t> </w:t>
      </w:r>
      <w:r>
        <w:rPr>
          <w:color w:val="111111"/>
        </w:rPr>
        <w:t>a</w:t>
      </w:r>
      <w:r>
        <w:rPr>
          <w:color w:val="111111"/>
          <w:spacing w:val="-4"/>
        </w:rPr>
        <w:t> </w:t>
      </w:r>
      <w:r>
        <w:rPr>
          <w:color w:val="111111"/>
        </w:rPr>
        <w:t>unique</w:t>
      </w:r>
      <w:r>
        <w:rPr>
          <w:color w:val="111111"/>
          <w:spacing w:val="-56"/>
        </w:rPr>
        <w:t> </w:t>
      </w:r>
      <w:r>
        <w:rPr>
          <w:color w:val="111111"/>
        </w:rPr>
        <w:t>blend of strong product development and IT service capabilities that enables us to provide highest levels of</w:t>
      </w:r>
      <w:r>
        <w:rPr>
          <w:color w:val="111111"/>
          <w:spacing w:val="1"/>
        </w:rPr>
        <w:t> </w:t>
      </w:r>
      <w:r>
        <w:rPr>
          <w:color w:val="111111"/>
        </w:rPr>
        <w:t>reliability,</w:t>
      </w:r>
      <w:r>
        <w:rPr>
          <w:color w:val="111111"/>
          <w:spacing w:val="-1"/>
        </w:rPr>
        <w:t> </w:t>
      </w:r>
      <w:r>
        <w:rPr>
          <w:color w:val="111111"/>
        </w:rPr>
        <w:t>quality and</w:t>
      </w:r>
      <w:r>
        <w:rPr>
          <w:color w:val="111111"/>
          <w:spacing w:val="-1"/>
        </w:rPr>
        <w:t> </w:t>
      </w:r>
      <w:r>
        <w:rPr>
          <w:color w:val="111111"/>
        </w:rPr>
        <w:t>innovation.</w:t>
      </w:r>
    </w:p>
    <w:p>
      <w:pPr>
        <w:pStyle w:val="BodyText"/>
        <w:rPr>
          <w:sz w:val="20"/>
        </w:rPr>
      </w:pPr>
    </w:p>
    <w:p>
      <w:pPr>
        <w:pStyle w:val="Heading4"/>
        <w:numPr>
          <w:ilvl w:val="2"/>
          <w:numId w:val="1"/>
        </w:numPr>
        <w:tabs>
          <w:tab w:pos="1139" w:val="left" w:leader="none"/>
        </w:tabs>
        <w:spacing w:line="207" w:lineRule="exact" w:before="1" w:after="0"/>
        <w:ind w:left="1138" w:right="0" w:hanging="240"/>
        <w:jc w:val="left"/>
      </w:pPr>
      <w:r>
        <w:rPr/>
        <w:t>Project</w:t>
      </w:r>
    </w:p>
    <w:p>
      <w:pPr>
        <w:pStyle w:val="BodyText"/>
        <w:ind w:left="1559"/>
      </w:pPr>
      <w:r>
        <w:rPr/>
        <w:t>Software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Monitor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Consumer's</w:t>
      </w:r>
      <w:r>
        <w:rPr>
          <w:spacing w:val="-3"/>
        </w:rPr>
        <w:t> </w:t>
      </w:r>
      <w:r>
        <w:rPr/>
        <w:t>credit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alert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Theft.</w:t>
      </w:r>
    </w:p>
    <w:p>
      <w:pPr>
        <w:pStyle w:val="BodyText"/>
        <w:spacing w:before="1"/>
      </w:pPr>
    </w:p>
    <w:p>
      <w:pPr>
        <w:spacing w:before="0"/>
        <w:ind w:left="899" w:right="0" w:firstLine="0"/>
        <w:jc w:val="left"/>
        <w:rPr>
          <w:b/>
          <w:sz w:val="18"/>
        </w:rPr>
      </w:pPr>
      <w:r>
        <w:rPr>
          <w:b/>
          <w:sz w:val="18"/>
        </w:rPr>
        <w:t>Roles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Responsibilities: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3"/>
          <w:numId w:val="1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0" w:hanging="360"/>
        <w:jc w:val="left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requirements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team.</w:t>
      </w:r>
    </w:p>
    <w:p>
      <w:pPr>
        <w:pStyle w:val="ListParagraph"/>
        <w:numPr>
          <w:ilvl w:val="3"/>
          <w:numId w:val="1"/>
        </w:numPr>
        <w:tabs>
          <w:tab w:pos="1559" w:val="left" w:leader="none"/>
          <w:tab w:pos="1560" w:val="left" w:leader="none"/>
        </w:tabs>
        <w:spacing w:line="204" w:lineRule="auto" w:before="27" w:after="0"/>
        <w:ind w:left="1559" w:right="1189" w:hanging="359"/>
        <w:jc w:val="left"/>
        <w:rPr>
          <w:sz w:val="17"/>
        </w:rPr>
      </w:pPr>
      <w:r>
        <w:rPr>
          <w:sz w:val="17"/>
        </w:rPr>
        <w:t>Designing, developing, maintaining and supporting applications using Java-J2ee and Database</w:t>
      </w:r>
      <w:r>
        <w:rPr>
          <w:spacing w:val="-58"/>
          <w:sz w:val="17"/>
        </w:rPr>
        <w:t> </w:t>
      </w:r>
      <w:r>
        <w:rPr>
          <w:sz w:val="17"/>
        </w:rPr>
        <w:t>Technologies</w:t>
      </w:r>
    </w:p>
    <w:p>
      <w:pPr>
        <w:pStyle w:val="ListParagraph"/>
        <w:numPr>
          <w:ilvl w:val="3"/>
          <w:numId w:val="1"/>
        </w:numPr>
        <w:tabs>
          <w:tab w:pos="1559" w:val="left" w:leader="none"/>
          <w:tab w:pos="1560" w:val="left" w:leader="none"/>
        </w:tabs>
        <w:spacing w:line="207" w:lineRule="exact" w:before="0" w:after="0"/>
        <w:ind w:left="1559" w:right="0" w:hanging="360"/>
        <w:jc w:val="left"/>
        <w:rPr>
          <w:sz w:val="17"/>
        </w:rPr>
      </w:pPr>
      <w:r>
        <w:rPr>
          <w:sz w:val="17"/>
        </w:rPr>
        <w:t>Writing,</w:t>
      </w:r>
      <w:r>
        <w:rPr>
          <w:spacing w:val="-4"/>
          <w:sz w:val="17"/>
        </w:rPr>
        <w:t> </w:t>
      </w:r>
      <w:r>
        <w:rPr>
          <w:sz w:val="17"/>
        </w:rPr>
        <w:t>modifying,</w:t>
      </w:r>
      <w:r>
        <w:rPr>
          <w:spacing w:val="-2"/>
          <w:sz w:val="17"/>
        </w:rPr>
        <w:t> </w:t>
      </w:r>
      <w:r>
        <w:rPr>
          <w:sz w:val="17"/>
        </w:rPr>
        <w:t>integrating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testing</w:t>
      </w:r>
      <w:r>
        <w:rPr>
          <w:spacing w:val="-3"/>
          <w:sz w:val="17"/>
        </w:rPr>
        <w:t> </w:t>
      </w:r>
      <w:r>
        <w:rPr>
          <w:sz w:val="17"/>
        </w:rPr>
        <w:t>software</w:t>
      </w:r>
      <w:r>
        <w:rPr>
          <w:spacing w:val="-3"/>
          <w:sz w:val="17"/>
        </w:rPr>
        <w:t> </w:t>
      </w:r>
      <w:r>
        <w:rPr>
          <w:sz w:val="17"/>
        </w:rPr>
        <w:t>code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419" w:right="0" w:firstLine="0"/>
        <w:jc w:val="left"/>
        <w:rPr>
          <w:sz w:val="17"/>
        </w:rPr>
      </w:pPr>
      <w:r>
        <w:rPr>
          <w:b/>
          <w:sz w:val="18"/>
        </w:rPr>
        <w:t>Tools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Technologies </w:t>
      </w:r>
      <w:r>
        <w:rPr>
          <w:sz w:val="18"/>
        </w:rPr>
        <w:t>:</w:t>
      </w:r>
      <w:r>
        <w:rPr>
          <w:spacing w:val="59"/>
          <w:sz w:val="18"/>
        </w:rPr>
        <w:t> </w:t>
      </w:r>
      <w:r>
        <w:rPr>
          <w:sz w:val="17"/>
        </w:rPr>
        <w:t>Java8,</w:t>
      </w:r>
      <w:r>
        <w:rPr>
          <w:spacing w:val="-2"/>
          <w:sz w:val="17"/>
        </w:rPr>
        <w:t> </w:t>
      </w:r>
      <w:r>
        <w:rPr>
          <w:sz w:val="17"/>
        </w:rPr>
        <w:t>Json,</w:t>
      </w:r>
      <w:r>
        <w:rPr>
          <w:spacing w:val="-2"/>
          <w:sz w:val="17"/>
        </w:rPr>
        <w:t> </w:t>
      </w:r>
      <w:r>
        <w:rPr>
          <w:sz w:val="17"/>
        </w:rPr>
        <w:t>Cucumber,</w:t>
      </w:r>
      <w:r>
        <w:rPr>
          <w:spacing w:val="-3"/>
          <w:sz w:val="17"/>
        </w:rPr>
        <w:t> </w:t>
      </w:r>
      <w:r>
        <w:rPr>
          <w:sz w:val="17"/>
        </w:rPr>
        <w:t>Scala,</w:t>
      </w:r>
      <w:r>
        <w:rPr>
          <w:spacing w:val="-2"/>
          <w:sz w:val="17"/>
        </w:rPr>
        <w:t> </w:t>
      </w:r>
      <w:r>
        <w:rPr>
          <w:sz w:val="17"/>
        </w:rPr>
        <w:t>payara,</w:t>
      </w:r>
      <w:r>
        <w:rPr>
          <w:spacing w:val="-2"/>
          <w:sz w:val="17"/>
        </w:rPr>
        <w:t> </w:t>
      </w:r>
      <w:r>
        <w:rPr>
          <w:sz w:val="17"/>
        </w:rPr>
        <w:t>mysql,</w:t>
      </w:r>
      <w:r>
        <w:rPr>
          <w:spacing w:val="-3"/>
          <w:sz w:val="17"/>
        </w:rPr>
        <w:t> </w:t>
      </w:r>
      <w:r>
        <w:rPr>
          <w:sz w:val="17"/>
        </w:rPr>
        <w:t>Jsp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99" w:val="left" w:leader="none"/>
          <w:tab w:pos="900" w:val="left" w:leader="none"/>
        </w:tabs>
        <w:spacing w:line="240" w:lineRule="auto" w:before="1" w:after="0"/>
        <w:ind w:left="899" w:right="0" w:hanging="352"/>
        <w:jc w:val="left"/>
        <w:rPr>
          <w:sz w:val="17"/>
        </w:rPr>
      </w:pPr>
      <w:r>
        <w:rPr>
          <w:sz w:val="17"/>
        </w:rPr>
        <w:t>Programmer</w:t>
      </w:r>
      <w:r>
        <w:rPr>
          <w:spacing w:val="55"/>
          <w:sz w:val="17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7"/>
        </w:rPr>
        <w:t>Java</w:t>
      </w:r>
      <w:r>
        <w:rPr>
          <w:spacing w:val="-2"/>
          <w:sz w:val="17"/>
        </w:rPr>
        <w:t> </w:t>
      </w:r>
      <w:r>
        <w:rPr>
          <w:sz w:val="17"/>
        </w:rPr>
        <w:t>(</w:t>
      </w:r>
      <w:r>
        <w:rPr>
          <w:sz w:val="18"/>
        </w:rPr>
        <w:t>March’16</w:t>
      </w:r>
      <w:r>
        <w:rPr>
          <w:spacing w:val="-6"/>
          <w:sz w:val="18"/>
        </w:rPr>
        <w:t> </w:t>
      </w:r>
      <w:r>
        <w:rPr>
          <w:sz w:val="17"/>
        </w:rPr>
        <w:t>-</w:t>
      </w:r>
      <w:r>
        <w:rPr>
          <w:spacing w:val="-3"/>
          <w:sz w:val="17"/>
        </w:rPr>
        <w:t> </w:t>
      </w:r>
      <w:r>
        <w:rPr>
          <w:sz w:val="18"/>
        </w:rPr>
        <w:t>July’2019</w:t>
      </w:r>
      <w:r>
        <w:rPr>
          <w:sz w:val="17"/>
        </w:rPr>
        <w:t>)</w:t>
      </w:r>
      <w:r>
        <w:rPr>
          <w:spacing w:val="-3"/>
          <w:sz w:val="17"/>
        </w:rPr>
        <w:t> </w:t>
      </w:r>
      <w:r>
        <w:rPr>
          <w:sz w:val="17"/>
        </w:rPr>
        <w:t>Paul</w:t>
      </w:r>
      <w:r>
        <w:rPr>
          <w:spacing w:val="-2"/>
          <w:sz w:val="17"/>
        </w:rPr>
        <w:t> </w:t>
      </w:r>
      <w:r>
        <w:rPr>
          <w:sz w:val="17"/>
        </w:rPr>
        <w:t>Mason</w:t>
      </w:r>
      <w:r>
        <w:rPr>
          <w:spacing w:val="-3"/>
          <w:sz w:val="17"/>
        </w:rPr>
        <w:t> </w:t>
      </w:r>
      <w:r>
        <w:rPr>
          <w:sz w:val="17"/>
        </w:rPr>
        <w:t>Consulting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35" w:lineRule="auto"/>
        <w:ind w:left="839" w:right="265" w:firstLine="719"/>
      </w:pPr>
      <w:r>
        <w:rPr/>
        <w:t>PMC is the market leading provider of IT services to the retails sector.PMC has developed many products</w:t>
      </w:r>
      <w:r>
        <w:rPr>
          <w:spacing w:val="-57"/>
        </w:rPr>
        <w:t> </w:t>
      </w:r>
      <w:r>
        <w:rPr/>
        <w:t>which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retails sector</w:t>
      </w:r>
      <w:r>
        <w:rPr>
          <w:spacing w:val="-1"/>
        </w:rPr>
        <w:t> </w:t>
      </w:r>
      <w:r>
        <w:rPr/>
        <w:t>day to</w:t>
      </w:r>
      <w:r>
        <w:rPr>
          <w:spacing w:val="-1"/>
        </w:rPr>
        <w:t> </w:t>
      </w:r>
      <w:r>
        <w:rPr/>
        <w:t>day operations.</w:t>
      </w:r>
    </w:p>
    <w:p>
      <w:pPr>
        <w:pStyle w:val="BodyText"/>
        <w:spacing w:before="6"/>
        <w:rPr>
          <w:sz w:val="16"/>
        </w:rPr>
      </w:pPr>
    </w:p>
    <w:p>
      <w:pPr>
        <w:pStyle w:val="Heading4"/>
        <w:numPr>
          <w:ilvl w:val="2"/>
          <w:numId w:val="1"/>
        </w:numPr>
        <w:tabs>
          <w:tab w:pos="1900" w:val="left" w:leader="none"/>
        </w:tabs>
        <w:spacing w:line="240" w:lineRule="auto" w:before="0" w:after="0"/>
        <w:ind w:left="1899" w:right="0" w:hanging="341"/>
        <w:jc w:val="left"/>
        <w:rPr>
          <w:rFonts w:ascii="Arial"/>
          <w:sz w:val="22"/>
        </w:rPr>
      </w:pPr>
      <w:r>
        <w:rPr/>
        <w:t>Project</w:t>
      </w:r>
      <w:r>
        <w:rPr>
          <w:rFonts w:ascii="Arial"/>
          <w:sz w:val="22"/>
        </w:rPr>
        <w:t>:</w:t>
      </w:r>
    </w:p>
    <w:p>
      <w:pPr>
        <w:pStyle w:val="BodyText"/>
        <w:spacing w:line="228" w:lineRule="auto" w:before="102"/>
        <w:ind w:left="1199" w:right="113" w:firstLine="720"/>
      </w:pPr>
      <w:r>
        <w:rPr/>
        <w:t>Singular </w:t>
      </w:r>
      <w:r>
        <w:rPr>
          <w:b/>
        </w:rPr>
        <w:t>eCommerce </w:t>
      </w:r>
      <w:r>
        <w:rPr/>
        <w:t>Platform unifies the entire retail enterprise to enable retail brands to deliver the</w:t>
      </w:r>
      <w:r>
        <w:rPr>
          <w:spacing w:val="-57"/>
        </w:rPr>
        <w:t> </w:t>
      </w:r>
      <w:r>
        <w:rPr/>
        <w:t>informed,</w:t>
      </w:r>
      <w:r>
        <w:rPr>
          <w:spacing w:val="-3"/>
        </w:rPr>
        <w:t> </w:t>
      </w:r>
      <w:r>
        <w:rPr/>
        <w:t>empowered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omni-channel</w:t>
      </w:r>
      <w:r>
        <w:rPr>
          <w:spacing w:val="-1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demand</w:t>
      </w:r>
    </w:p>
    <w:p>
      <w:pPr>
        <w:spacing w:after="0" w:line="228" w:lineRule="auto"/>
        <w:sectPr>
          <w:type w:val="continuous"/>
          <w:pgSz w:w="12240" w:h="15840"/>
          <w:pgMar w:top="480" w:bottom="280" w:left="880" w:right="520"/>
        </w:sectPr>
      </w:pPr>
    </w:p>
    <w:p>
      <w:pPr>
        <w:pStyle w:val="Heading3"/>
        <w:spacing w:before="78"/>
      </w:pPr>
      <w:r>
        <w:rPr/>
        <w:t>Roles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Responsibilities: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0" w:hanging="360"/>
        <w:jc w:val="left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business</w:t>
      </w:r>
      <w:r>
        <w:rPr>
          <w:spacing w:val="-3"/>
          <w:sz w:val="17"/>
        </w:rPr>
        <w:t> </w:t>
      </w:r>
      <w:r>
        <w:rPr>
          <w:sz w:val="17"/>
        </w:rPr>
        <w:t>requirements</w:t>
      </w:r>
      <w:r>
        <w:rPr>
          <w:spacing w:val="-2"/>
          <w:sz w:val="17"/>
        </w:rPr>
        <w:t> </w:t>
      </w:r>
      <w:r>
        <w:rPr>
          <w:sz w:val="17"/>
        </w:rPr>
        <w:t>from</w:t>
      </w:r>
      <w:r>
        <w:rPr>
          <w:spacing w:val="-5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team.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04" w:lineRule="auto" w:before="31" w:after="0"/>
        <w:ind w:left="1559" w:right="1189" w:hanging="359"/>
        <w:jc w:val="left"/>
        <w:rPr>
          <w:sz w:val="17"/>
        </w:rPr>
      </w:pPr>
      <w:r>
        <w:rPr>
          <w:sz w:val="17"/>
        </w:rPr>
        <w:t>Designing, developing, maintaining and supporting applications using Java-J2ee and Database</w:t>
      </w:r>
      <w:r>
        <w:rPr>
          <w:spacing w:val="-58"/>
          <w:sz w:val="17"/>
        </w:rPr>
        <w:t> </w:t>
      </w:r>
      <w:r>
        <w:rPr>
          <w:sz w:val="17"/>
        </w:rPr>
        <w:t>Technologies</w:t>
      </w:r>
    </w:p>
    <w:p>
      <w:pPr>
        <w:pStyle w:val="BodyText"/>
        <w:spacing w:before="18"/>
        <w:ind w:left="1559"/>
      </w:pPr>
      <w:r>
        <w:rPr/>
        <w:t>Writing,</w:t>
      </w:r>
      <w:r>
        <w:rPr>
          <w:spacing w:val="-4"/>
        </w:rPr>
        <w:t> </w:t>
      </w:r>
      <w:r>
        <w:rPr/>
        <w:t>modifying,</w:t>
      </w:r>
      <w:r>
        <w:rPr>
          <w:spacing w:val="-2"/>
        </w:rPr>
        <w:t> </w:t>
      </w:r>
      <w:r>
        <w:rPr/>
        <w:t>integrating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code</w:t>
      </w:r>
    </w:p>
    <w:p>
      <w:pPr>
        <w:pStyle w:val="Heading4"/>
        <w:numPr>
          <w:ilvl w:val="2"/>
          <w:numId w:val="1"/>
        </w:numPr>
        <w:tabs>
          <w:tab w:pos="1920" w:val="left" w:leader="none"/>
        </w:tabs>
        <w:spacing w:line="240" w:lineRule="auto" w:before="179" w:after="0"/>
        <w:ind w:left="1919" w:right="0" w:hanging="360"/>
        <w:jc w:val="left"/>
        <w:rPr>
          <w:rFonts w:ascii="Calibri"/>
          <w:sz w:val="22"/>
        </w:rPr>
      </w:pPr>
      <w:r>
        <w:rPr/>
        <w:t>Project</w:t>
      </w:r>
      <w:r>
        <w:rPr>
          <w:rFonts w:ascii="Arial"/>
          <w:sz w:val="22"/>
        </w:rPr>
        <w:t>:</w:t>
      </w:r>
    </w:p>
    <w:p>
      <w:pPr>
        <w:pStyle w:val="BodyText"/>
        <w:spacing w:line="235" w:lineRule="auto" w:before="102"/>
        <w:ind w:left="839" w:right="87" w:firstLine="719"/>
      </w:pPr>
      <w:r>
        <w:rPr/>
        <w:t>IT Helpdesk Software has been designed to aid the support team( and its clients) in the effective recording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 of incident, problems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 changes.</w:t>
      </w:r>
    </w:p>
    <w:p>
      <w:pPr>
        <w:pStyle w:val="BodyText"/>
        <w:rPr>
          <w:sz w:val="20"/>
        </w:rPr>
      </w:pPr>
    </w:p>
    <w:p>
      <w:pPr>
        <w:pStyle w:val="Heading3"/>
        <w:spacing w:before="166"/>
      </w:pPr>
      <w:r>
        <w:rPr/>
        <w:t>Roles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Responsibilities: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0"/>
        <w:jc w:val="left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requirements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team.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04" w:lineRule="auto" w:before="28" w:after="0"/>
        <w:ind w:left="1559" w:right="1189" w:hanging="359"/>
        <w:jc w:val="left"/>
        <w:rPr>
          <w:sz w:val="17"/>
        </w:rPr>
      </w:pPr>
      <w:r>
        <w:rPr>
          <w:sz w:val="17"/>
        </w:rPr>
        <w:t>Designing, developing, maintaining and supporting applications using Java-J2ee and Database</w:t>
      </w:r>
      <w:r>
        <w:rPr>
          <w:spacing w:val="-58"/>
          <w:sz w:val="17"/>
        </w:rPr>
        <w:t> </w:t>
      </w:r>
      <w:r>
        <w:rPr>
          <w:sz w:val="17"/>
        </w:rPr>
        <w:t>Technologies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5" w:after="0"/>
        <w:ind w:left="1559" w:right="0" w:hanging="360"/>
        <w:jc w:val="left"/>
        <w:rPr>
          <w:sz w:val="17"/>
        </w:rPr>
      </w:pPr>
      <w:r>
        <w:rPr>
          <w:sz w:val="17"/>
        </w:rPr>
        <w:t>Writing,</w:t>
      </w:r>
      <w:r>
        <w:rPr>
          <w:spacing w:val="-4"/>
          <w:sz w:val="17"/>
        </w:rPr>
        <w:t> </w:t>
      </w:r>
      <w:r>
        <w:rPr>
          <w:sz w:val="17"/>
        </w:rPr>
        <w:t>modifying,</w:t>
      </w:r>
      <w:r>
        <w:rPr>
          <w:spacing w:val="-2"/>
          <w:sz w:val="17"/>
        </w:rPr>
        <w:t> </w:t>
      </w:r>
      <w:r>
        <w:rPr>
          <w:sz w:val="17"/>
        </w:rPr>
        <w:t>integrating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testing</w:t>
      </w:r>
      <w:r>
        <w:rPr>
          <w:spacing w:val="-3"/>
          <w:sz w:val="17"/>
        </w:rPr>
        <w:t> </w:t>
      </w:r>
      <w:r>
        <w:rPr>
          <w:sz w:val="17"/>
        </w:rPr>
        <w:t>software</w:t>
      </w:r>
      <w:r>
        <w:rPr>
          <w:spacing w:val="-2"/>
          <w:sz w:val="17"/>
        </w:rPr>
        <w:t> </w:t>
      </w:r>
      <w:r>
        <w:rPr>
          <w:sz w:val="17"/>
        </w:rPr>
        <w:t>code.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2"/>
          <w:numId w:val="1"/>
        </w:numPr>
        <w:tabs>
          <w:tab w:pos="1900" w:val="left" w:leader="none"/>
        </w:tabs>
        <w:spacing w:line="240" w:lineRule="auto" w:before="1" w:after="0"/>
        <w:ind w:left="1899" w:right="0" w:hanging="341"/>
        <w:jc w:val="left"/>
      </w:pPr>
      <w:r>
        <w:rPr/>
        <w:t>Project:</w:t>
      </w:r>
    </w:p>
    <w:p>
      <w:pPr>
        <w:pStyle w:val="BodyText"/>
        <w:spacing w:line="235" w:lineRule="auto" w:before="112"/>
        <w:ind w:left="1559" w:right="1172" w:firstLine="360"/>
      </w:pPr>
      <w:r>
        <w:rPr/>
        <w:t>Loyalty system is developed to encourage customer to continue shopping at the store and</w:t>
      </w:r>
      <w:r>
        <w:rPr>
          <w:spacing w:val="-58"/>
        </w:rPr>
        <w:t> </w:t>
      </w:r>
      <w:r>
        <w:rPr/>
        <w:t>provide</w:t>
      </w:r>
      <w:r>
        <w:rPr>
          <w:spacing w:val="-2"/>
        </w:rPr>
        <w:t> </w:t>
      </w:r>
      <w:r>
        <w:rPr/>
        <w:t>rewards to</w:t>
      </w:r>
      <w:r>
        <w:rPr>
          <w:spacing w:val="-2"/>
        </w:rPr>
        <w:t> </w:t>
      </w:r>
      <w:r>
        <w:rPr/>
        <w:t>customer whenever customer</w:t>
      </w:r>
      <w:r>
        <w:rPr>
          <w:spacing w:val="-1"/>
        </w:rPr>
        <w:t> </w:t>
      </w:r>
      <w:r>
        <w:rPr/>
        <w:t>do shopping.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ind w:left="839"/>
      </w:pPr>
      <w:r>
        <w:rPr/>
        <w:t>Roles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Responsibilities: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0"/>
        <w:jc w:val="left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requirements</w:t>
      </w:r>
      <w:r>
        <w:rPr>
          <w:spacing w:val="-3"/>
          <w:sz w:val="17"/>
        </w:rPr>
        <w:t> </w:t>
      </w:r>
      <w:r>
        <w:rPr>
          <w:sz w:val="17"/>
        </w:rPr>
        <w:t>from</w:t>
      </w:r>
      <w:r>
        <w:rPr>
          <w:spacing w:val="-4"/>
          <w:sz w:val="17"/>
        </w:rPr>
        <w:t> </w:t>
      </w:r>
      <w:r>
        <w:rPr>
          <w:sz w:val="17"/>
        </w:rPr>
        <w:t>business</w:t>
      </w:r>
      <w:r>
        <w:rPr>
          <w:spacing w:val="-2"/>
          <w:sz w:val="17"/>
        </w:rPr>
        <w:t> </w:t>
      </w:r>
      <w:r>
        <w:rPr>
          <w:sz w:val="17"/>
        </w:rPr>
        <w:t>team.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01" w:lineRule="auto" w:before="33" w:after="0"/>
        <w:ind w:left="1559" w:right="1189" w:hanging="359"/>
        <w:jc w:val="left"/>
        <w:rPr>
          <w:sz w:val="17"/>
        </w:rPr>
      </w:pPr>
      <w:r>
        <w:rPr>
          <w:sz w:val="17"/>
        </w:rPr>
        <w:t>Designing, developing, maintaining and supporting applications using Java-J2ee and Database</w:t>
      </w:r>
      <w:r>
        <w:rPr>
          <w:spacing w:val="-58"/>
          <w:sz w:val="17"/>
        </w:rPr>
        <w:t> </w:t>
      </w:r>
      <w:r>
        <w:rPr>
          <w:sz w:val="17"/>
        </w:rPr>
        <w:t>Technologies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9" w:after="0"/>
        <w:ind w:left="1559" w:right="0" w:hanging="360"/>
        <w:jc w:val="left"/>
        <w:rPr>
          <w:sz w:val="17"/>
        </w:rPr>
      </w:pPr>
      <w:r>
        <w:rPr>
          <w:sz w:val="17"/>
        </w:rPr>
        <w:t>Writing,</w:t>
      </w:r>
      <w:r>
        <w:rPr>
          <w:spacing w:val="-4"/>
          <w:sz w:val="17"/>
        </w:rPr>
        <w:t> </w:t>
      </w:r>
      <w:r>
        <w:rPr>
          <w:sz w:val="17"/>
        </w:rPr>
        <w:t>modifying,</w:t>
      </w:r>
      <w:r>
        <w:rPr>
          <w:spacing w:val="-2"/>
          <w:sz w:val="17"/>
        </w:rPr>
        <w:t> </w:t>
      </w:r>
      <w:r>
        <w:rPr>
          <w:sz w:val="17"/>
        </w:rPr>
        <w:t>integrating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testing</w:t>
      </w:r>
      <w:r>
        <w:rPr>
          <w:spacing w:val="-3"/>
          <w:sz w:val="17"/>
        </w:rPr>
        <w:t> </w:t>
      </w:r>
      <w:r>
        <w:rPr>
          <w:sz w:val="17"/>
        </w:rPr>
        <w:t>software</w:t>
      </w:r>
      <w:r>
        <w:rPr>
          <w:spacing w:val="-2"/>
          <w:sz w:val="17"/>
        </w:rPr>
        <w:t> </w:t>
      </w:r>
      <w:r>
        <w:rPr>
          <w:sz w:val="17"/>
        </w:rPr>
        <w:t>code.</w:t>
      </w:r>
    </w:p>
    <w:p>
      <w:pPr>
        <w:pStyle w:val="BodyText"/>
        <w:spacing w:before="11"/>
        <w:ind w:left="1200"/>
        <w:rPr>
          <w:rFonts w:ascii="Times New Roman" w:hAnsi="Times New Roman"/>
        </w:rPr>
      </w:pPr>
      <w:r>
        <w:rPr>
          <w:rFonts w:ascii="Times New Roman" w:hAnsi="Times New Roman"/>
          <w:w w:val="100"/>
        </w:rPr>
        <w:t>●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line="216" w:lineRule="auto"/>
        <w:ind w:left="419" w:right="265"/>
      </w:pPr>
      <w:r>
        <w:rPr>
          <w:b/>
          <w:sz w:val="18"/>
        </w:rPr>
        <w:t>Tools and Technologies : </w:t>
      </w:r>
      <w:r>
        <w:rPr>
          <w:rFonts w:ascii="Times New Roman"/>
          <w:sz w:val="24"/>
        </w:rPr>
        <w:t>: </w:t>
      </w:r>
      <w:r>
        <w:rPr/>
        <w:t>Java, Jersey 2.5, Spring , Spring security, MongoDB 2.6.x, MySQL 5.5, Angular</w:t>
      </w:r>
      <w:r>
        <w:rPr>
          <w:spacing w:val="1"/>
        </w:rPr>
        <w:t> </w:t>
      </w:r>
      <w:r>
        <w:rPr/>
        <w:t>JS,node.js,</w:t>
      </w:r>
      <w:r>
        <w:rPr>
          <w:spacing w:val="-4"/>
        </w:rPr>
        <w:t> </w:t>
      </w:r>
      <w:r>
        <w:rPr/>
        <w:t>Apache</w:t>
      </w:r>
      <w:r>
        <w:rPr>
          <w:spacing w:val="-3"/>
        </w:rPr>
        <w:t> </w:t>
      </w:r>
      <w:r>
        <w:rPr/>
        <w:t>Kafka</w:t>
      </w:r>
      <w:r>
        <w:rPr>
          <w:spacing w:val="-5"/>
        </w:rPr>
        <w:t> </w:t>
      </w:r>
      <w:r>
        <w:rPr/>
        <w:t>0.8.2,Redis</w:t>
      </w:r>
      <w:r>
        <w:rPr>
          <w:spacing w:val="-2"/>
        </w:rPr>
        <w:t> </w:t>
      </w:r>
      <w:r>
        <w:rPr/>
        <w:t>3.0.3,AJAX,</w:t>
      </w:r>
      <w:r>
        <w:rPr>
          <w:spacing w:val="-3"/>
        </w:rPr>
        <w:t> </w:t>
      </w:r>
      <w:r>
        <w:rPr/>
        <w:t>HTML,CSS,</w:t>
      </w:r>
      <w:r>
        <w:rPr>
          <w:spacing w:val="-4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Junit,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Patterns,</w:t>
      </w:r>
      <w:r>
        <w:rPr>
          <w:spacing w:val="-5"/>
        </w:rPr>
        <w:t> </w:t>
      </w:r>
      <w:r>
        <w:rPr/>
        <w:t>AWS</w:t>
      </w:r>
      <w:r>
        <w:rPr>
          <w:spacing w:val="-2"/>
        </w:rPr>
        <w:t> </w:t>
      </w:r>
      <w:r>
        <w:rPr/>
        <w:t>,Rabbit</w:t>
      </w:r>
      <w:r>
        <w:rPr>
          <w:spacing w:val="-4"/>
        </w:rPr>
        <w:t> </w:t>
      </w:r>
      <w:r>
        <w:rPr/>
        <w:t>MQ.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100"/>
        <w:ind w:left="479" w:right="0" w:firstLine="0"/>
        <w:jc w:val="left"/>
        <w:rPr>
          <w:b/>
          <w:sz w:val="18"/>
        </w:rPr>
      </w:pPr>
      <w:r>
        <w:rPr>
          <w:b/>
          <w:color w:val="212121"/>
          <w:sz w:val="18"/>
          <w:shd w:fill="C0C0C0" w:color="auto" w:val="clear"/>
        </w:rPr>
        <w:t>Education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Heading4"/>
        <w:numPr>
          <w:ilvl w:val="0"/>
          <w:numId w:val="3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5"/>
        <w:jc w:val="left"/>
        <w:rPr>
          <w:b w:val="0"/>
        </w:rPr>
      </w:pPr>
      <w:r>
        <w:rPr/>
        <w:t>Sardar</w:t>
      </w:r>
      <w:r>
        <w:rPr>
          <w:spacing w:val="-5"/>
        </w:rPr>
        <w:t> </w:t>
      </w:r>
      <w:r>
        <w:rPr/>
        <w:t>Vallabhbhai</w:t>
      </w:r>
      <w:r>
        <w:rPr>
          <w:spacing w:val="-3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Technology,</w:t>
      </w:r>
      <w:r>
        <w:rPr>
          <w:spacing w:val="-4"/>
        </w:rPr>
        <w:t> </w:t>
      </w:r>
      <w:r>
        <w:rPr>
          <w:b w:val="0"/>
        </w:rPr>
        <w:t>Vasad,India</w:t>
      </w:r>
    </w:p>
    <w:p>
      <w:pPr>
        <w:pStyle w:val="BodyText"/>
        <w:tabs>
          <w:tab w:pos="1499" w:val="left" w:leader="none"/>
        </w:tabs>
        <w:ind w:left="1136"/>
      </w:pPr>
      <w:r>
        <w:rPr>
          <w:rFonts w:ascii="Calibri" w:hAnsi="Calibri"/>
        </w:rPr>
        <w:t>o</w:t>
        <w:tab/>
      </w:r>
      <w:r>
        <w:rPr/>
        <w:t>Master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Application</w:t>
      </w:r>
      <w:r>
        <w:rPr>
          <w:b/>
        </w:rPr>
        <w:t>,</w:t>
      </w:r>
      <w:r>
        <w:rPr>
          <w:b/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2011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June</w:t>
      </w:r>
      <w:r>
        <w:rPr>
          <w:spacing w:val="-2"/>
        </w:rPr>
        <w:t> </w:t>
      </w:r>
      <w:r>
        <w:rPr/>
        <w:t>2014</w:t>
      </w:r>
    </w:p>
    <w:sectPr>
      <w:pgSz w:w="12240" w:h="15840"/>
      <w:pgMar w:top="480" w:bottom="280" w:left="8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779" w:hanging="364"/>
      </w:pPr>
      <w:rPr>
        <w:rFonts w:hint="default" w:ascii="Times New Roman" w:hAnsi="Times New Roman" w:eastAsia="Times New Roman" w:cs="Times New Roman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1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559" w:hanging="359"/>
      </w:pPr>
      <w:rPr>
        <w:rFonts w:hint="default" w:ascii="Times New Roman" w:hAnsi="Times New Roman" w:eastAsia="Times New Roman" w:cs="Times New Roman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8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2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3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79" w:hanging="359"/>
      </w:pPr>
      <w:rPr>
        <w:rFonts w:hint="default" w:ascii="Times New Roman" w:hAnsi="Times New Roman" w:eastAsia="Times New Roman" w:cs="Times New Roman"/>
        <w:w w:val="100"/>
        <w:sz w:val="17"/>
        <w:szCs w:val="17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99" w:hanging="352"/>
        <w:jc w:val="left"/>
      </w:pPr>
      <w:rPr>
        <w:rFonts w:hint="default" w:ascii="Calibri" w:hAnsi="Calibri" w:eastAsia="Calibri" w:cs="Calibri"/>
        <w:w w:val="100"/>
        <w:sz w:val="17"/>
        <w:szCs w:val="17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899" w:hanging="340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559" w:hanging="340"/>
      </w:pPr>
      <w:rPr>
        <w:rFonts w:hint="default" w:ascii="Times New Roman" w:hAnsi="Times New Roman" w:eastAsia="Times New Roman" w:cs="Times New Roman"/>
        <w:w w:val="100"/>
        <w:sz w:val="17"/>
        <w:szCs w:val="17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 w:hanging="34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79" w:hanging="365"/>
      <w:outlineLvl w:val="4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9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arshil.developer@hot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2022-01-04T05:16:39Z</dcterms:created>
  <dcterms:modified xsi:type="dcterms:W3CDTF">2022-01-04T05:16:39Z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2022-01-04T00:00:00Z</vt:filetime>
  </property>
</Properties>
</file>