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Church Volunteer Coordination Notes</w:t>
      </w:r>
    </w:p>
    <w:p>
      <w:r>
        <w:t>Community Outreach Committee - April 2026</w:t>
      </w:r>
    </w:p>
    <w:p>
      <w:pPr>
        <w:pStyle w:val="Heading1"/>
      </w:pPr>
      <w:r>
        <w:t>Sunday Service Assignments</w:t>
      </w:r>
    </w:p>
    <w:p>
      <w:r>
        <w:t>Greeters: James Porter, Linda Hayes</w:t>
      </w:r>
    </w:p>
    <w:p>
      <w:r>
        <w:t>Ushers: Mark Johnson, Rachel Dean</w:t>
      </w:r>
    </w:p>
    <w:p>
      <w:r>
        <w:t>Choir Lead: Susan Carter</w:t>
      </w:r>
    </w:p>
    <w:p>
      <w:pPr>
        <w:pStyle w:val="Heading1"/>
      </w:pPr>
      <w:r>
        <w:t>Community Lunch Planning</w:t>
      </w:r>
    </w:p>
    <w:p>
      <w:r>
        <w:t>Expected Attendance: 85</w:t>
      </w:r>
    </w:p>
    <w:p>
      <w:r>
        <w:t>Volunteers Needed: 12</w:t>
      </w:r>
    </w:p>
    <w:p>
      <w:r>
        <w:t>Food Donations Confirmed: 17</w:t>
      </w:r>
    </w:p>
    <w:p>
      <w:pPr>
        <w:pStyle w:val="Heading1"/>
      </w:pPr>
      <w:r>
        <w:t>Upcoming Events</w:t>
      </w:r>
    </w:p>
    <w:p>
      <w:r>
        <w:t>April 21 - Youth Fundraiser</w:t>
      </w:r>
    </w:p>
    <w:p>
      <w:r>
        <w:t>April 28 - Community Cleanup Day</w:t>
      </w:r>
    </w:p>
    <w:p>
      <w:r>
        <w:t>May 05 - Food Pantry Drive</w:t>
      </w:r>
    </w:p>
    <w:p>
      <w:pPr>
        <w:pStyle w:val="Heading1"/>
      </w:pPr>
      <w:r>
        <w:t>Volunteer Hours Summary</w:t>
      </w:r>
    </w:p>
    <w:p>
      <w:r>
        <w:t>Volunteer #1: 9 service hours recorded this month.</w:t>
      </w:r>
    </w:p>
    <w:p>
      <w:r>
        <w:t>Volunteer #2: 10 service hours recorded this month.</w:t>
      </w:r>
    </w:p>
    <w:p>
      <w:r>
        <w:t>Volunteer #3: 11 service hours recorded this month.</w:t>
      </w:r>
    </w:p>
    <w:p>
      <w:r>
        <w:t>Volunteer #4: 12 service hours recorded this month.</w:t>
      </w:r>
    </w:p>
    <w:p>
      <w:r>
        <w:t>Volunteer #5: 13 service hours recorded this month.</w:t>
      </w:r>
    </w:p>
    <w:p>
      <w:r>
        <w:t>Volunteer #6: 14 service hours recorded this month.</w:t>
      </w:r>
    </w:p>
    <w:p>
      <w:r>
        <w:t>Volunteer #7: 15 service hours recorded this month.</w:t>
      </w:r>
    </w:p>
    <w:p>
      <w:r>
        <w:t>Volunteer #8: 16 service hours recorded this month.</w:t>
      </w:r>
    </w:p>
    <w:p>
      <w:r>
        <w:t>Volunteer #9: 17 service hours recorded this month.</w:t>
      </w:r>
    </w:p>
    <w:p>
      <w:r>
        <w:t>Volunteer #10: 18 service hours recorded this month.</w:t>
      </w:r>
    </w:p>
    <w:p>
      <w:r>
        <w:t>Volunteer #11: 19 service hours recorded this month.</w:t>
      </w:r>
    </w:p>
    <w:p>
      <w:r>
        <w:t>Volunteer #12: 20 service hours recorded this month.</w:t>
      </w:r>
    </w:p>
    <w:p>
      <w:r>
        <w:t>Volunteer #13: 21 service hours recorded this month.</w:t>
      </w:r>
    </w:p>
    <w:p>
      <w:r>
        <w:t>Volunteer #14: 22 service hours recorded this month.</w:t>
      </w:r>
    </w:p>
    <w:p>
      <w:r>
        <w:t>Volunteer #15: 23 service hours recorded this month.</w:t>
      </w:r>
    </w:p>
    <w:p>
      <w:pPr>
        <w:pStyle w:val="Heading1"/>
      </w:pPr>
      <w:r>
        <w:t>Action Items</w:t>
      </w:r>
    </w:p>
    <w:p>
      <w:r>
        <w:t>Confirm kitchen schedule.</w:t>
      </w:r>
    </w:p>
    <w:p>
      <w:r>
        <w:t>Finalize transportation volunteers.</w:t>
      </w:r>
    </w:p>
    <w:p>
      <w:r>
        <w:t>Prepare outreach materials for May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