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96610" w14:textId="77777777" w:rsidR="00777B6D" w:rsidRDefault="00777B6D" w:rsidP="002E1C0C">
      <w:pPr>
        <w:pStyle w:val="Titel"/>
        <w:jc w:val="center"/>
        <w:rPr>
          <w:b/>
          <w:lang w:val="en-US"/>
        </w:rPr>
      </w:pPr>
    </w:p>
    <w:p w14:paraId="73FD71C4" w14:textId="77777777" w:rsidR="00777B6D" w:rsidRDefault="00777B6D" w:rsidP="002E1C0C">
      <w:pPr>
        <w:pStyle w:val="Titel"/>
        <w:jc w:val="center"/>
        <w:rPr>
          <w:b/>
          <w:lang w:val="en-US"/>
        </w:rPr>
      </w:pPr>
    </w:p>
    <w:p w14:paraId="5D025314" w14:textId="77777777" w:rsidR="00777B6D" w:rsidRPr="00777B6D" w:rsidRDefault="00E8089B" w:rsidP="002E1C0C">
      <w:pPr>
        <w:pStyle w:val="Titel"/>
        <w:jc w:val="center"/>
        <w:rPr>
          <w:b/>
          <w:lang w:val="en-US"/>
        </w:rPr>
      </w:pPr>
      <w:r w:rsidRPr="00777B6D">
        <w:rPr>
          <w:b/>
          <w:lang w:val="en-US"/>
        </w:rPr>
        <w:t>Server</w:t>
      </w:r>
      <w:r w:rsidR="00545304">
        <w:rPr>
          <w:b/>
          <w:lang w:val="en-US"/>
        </w:rPr>
        <w:t>-</w:t>
      </w:r>
      <w:r w:rsidRPr="00777B6D">
        <w:rPr>
          <w:b/>
          <w:lang w:val="en-US"/>
        </w:rPr>
        <w:t>Load-</w:t>
      </w:r>
    </w:p>
    <w:p w14:paraId="3D3A0F3E" w14:textId="77777777" w:rsidR="00E8089B" w:rsidRDefault="00E8089B" w:rsidP="002E1C0C">
      <w:pPr>
        <w:pStyle w:val="Titel"/>
        <w:jc w:val="center"/>
        <w:rPr>
          <w:b/>
          <w:lang w:val="en-US"/>
        </w:rPr>
      </w:pPr>
      <w:r w:rsidRPr="00777B6D">
        <w:rPr>
          <w:b/>
          <w:lang w:val="en-US"/>
        </w:rPr>
        <w:t>Simulator</w:t>
      </w:r>
      <w:r w:rsidR="002E1C0C" w:rsidRPr="00777B6D">
        <w:rPr>
          <w:b/>
          <w:lang w:val="en-US"/>
        </w:rPr>
        <w:t>-Monitor</w:t>
      </w:r>
    </w:p>
    <w:p w14:paraId="7767835B" w14:textId="77777777" w:rsidR="00777B6D" w:rsidRPr="00777B6D" w:rsidRDefault="00777B6D" w:rsidP="00777B6D">
      <w:pPr>
        <w:rPr>
          <w:lang w:val="en-US"/>
        </w:rPr>
      </w:pPr>
    </w:p>
    <w:p w14:paraId="59271EFC" w14:textId="77777777" w:rsidR="0058690B" w:rsidRPr="005C6BDF" w:rsidRDefault="0058690B" w:rsidP="0058690B">
      <w:pPr>
        <w:rPr>
          <w:lang w:val="en-US"/>
        </w:rPr>
      </w:pPr>
    </w:p>
    <w:p w14:paraId="4CDC9D29" w14:textId="77777777" w:rsidR="0058690B" w:rsidRPr="005C6BDF" w:rsidRDefault="002E1C0C" w:rsidP="00777B6D">
      <w:pPr>
        <w:pStyle w:val="IntensivesZitat"/>
        <w:rPr>
          <w:lang w:val="en-US"/>
        </w:rPr>
      </w:pPr>
      <w:r w:rsidRPr="005C6BDF">
        <w:rPr>
          <w:lang w:val="en-US"/>
        </w:rPr>
        <w:t>Distributed Computing</w:t>
      </w:r>
    </w:p>
    <w:p w14:paraId="46861226" w14:textId="77777777" w:rsidR="002E1C0C" w:rsidRPr="005C6BDF" w:rsidRDefault="002E1C0C" w:rsidP="00777B6D">
      <w:pPr>
        <w:pStyle w:val="IntensivesZitat"/>
        <w:rPr>
          <w:lang w:val="en-US"/>
        </w:rPr>
      </w:pPr>
      <w:r w:rsidRPr="005C6BDF">
        <w:rPr>
          <w:lang w:val="en-US"/>
        </w:rPr>
        <w:t>SWD16</w:t>
      </w:r>
    </w:p>
    <w:p w14:paraId="207316FF" w14:textId="77777777" w:rsidR="0058690B" w:rsidRPr="0058690B" w:rsidRDefault="002E1C0C" w:rsidP="00777B6D">
      <w:pPr>
        <w:pStyle w:val="IntensivesZitat"/>
      </w:pPr>
      <w:r>
        <w:t xml:space="preserve">Benjamin Moser, Anton </w:t>
      </w:r>
      <w:proofErr w:type="spellStart"/>
      <w:r>
        <w:t>Piiroja</w:t>
      </w:r>
      <w:proofErr w:type="spellEnd"/>
      <w:r>
        <w:t>, Andreas Rainer</w:t>
      </w:r>
    </w:p>
    <w:p w14:paraId="7A45EA48" w14:textId="77777777" w:rsidR="0058690B" w:rsidRDefault="0058690B">
      <w:r>
        <w:br w:type="page"/>
      </w:r>
    </w:p>
    <w:sdt>
      <w:sdtPr>
        <w:rPr>
          <w:rFonts w:asciiTheme="minorHAnsi" w:eastAsiaTheme="minorEastAsia" w:hAnsiTheme="minorHAnsi" w:cstheme="minorBidi"/>
          <w:caps w:val="0"/>
          <w:spacing w:val="0"/>
          <w:sz w:val="21"/>
          <w:szCs w:val="21"/>
          <w:lang w:val="de-DE"/>
        </w:rPr>
        <w:id w:val="801890868"/>
        <w:docPartObj>
          <w:docPartGallery w:val="Table of Contents"/>
          <w:docPartUnique/>
        </w:docPartObj>
      </w:sdtPr>
      <w:sdtEndPr>
        <w:rPr>
          <w:b/>
          <w:bCs/>
          <w:sz w:val="22"/>
        </w:rPr>
      </w:sdtEndPr>
      <w:sdtContent>
        <w:p w14:paraId="6739CE74" w14:textId="77777777" w:rsidR="0058690B" w:rsidRDefault="00283EDA">
          <w:pPr>
            <w:pStyle w:val="Inhaltsverzeichnisberschrift"/>
          </w:pPr>
          <w:r>
            <w:rPr>
              <w:lang w:val="de-DE"/>
            </w:rPr>
            <w:t xml:space="preserve">CONTENT / </w:t>
          </w:r>
          <w:r w:rsidR="0058690B">
            <w:rPr>
              <w:lang w:val="de-DE"/>
            </w:rPr>
            <w:t>Inhalt</w:t>
          </w:r>
        </w:p>
        <w:p w14:paraId="2FB2338D" w14:textId="63EF9089" w:rsidR="00833A16" w:rsidRDefault="0058690B">
          <w:pPr>
            <w:pStyle w:val="Verzeichnis1"/>
            <w:tabs>
              <w:tab w:val="left" w:pos="440"/>
              <w:tab w:val="right" w:leader="dot" w:pos="9062"/>
            </w:tabs>
            <w:rPr>
              <w:noProof/>
              <w:szCs w:val="22"/>
              <w:lang w:eastAsia="de-AT"/>
            </w:rPr>
          </w:pPr>
          <w:r>
            <w:fldChar w:fldCharType="begin"/>
          </w:r>
          <w:r>
            <w:instrText xml:space="preserve"> TOC \o "1-3" \h \z \u </w:instrText>
          </w:r>
          <w:r>
            <w:fldChar w:fldCharType="separate"/>
          </w:r>
          <w:hyperlink w:anchor="_Toc519148101" w:history="1">
            <w:r w:rsidR="00833A16" w:rsidRPr="002343D3">
              <w:rPr>
                <w:rStyle w:val="Hyperlink"/>
                <w:noProof/>
              </w:rPr>
              <w:t>2</w:t>
            </w:r>
            <w:r w:rsidR="00833A16">
              <w:rPr>
                <w:noProof/>
                <w:szCs w:val="22"/>
                <w:lang w:eastAsia="de-AT"/>
              </w:rPr>
              <w:tab/>
            </w:r>
            <w:r w:rsidR="00833A16" w:rsidRPr="002343D3">
              <w:rPr>
                <w:rStyle w:val="Hyperlink"/>
                <w:noProof/>
              </w:rPr>
              <w:t>Einleitung</w:t>
            </w:r>
            <w:r w:rsidR="00833A16">
              <w:rPr>
                <w:noProof/>
                <w:webHidden/>
              </w:rPr>
              <w:tab/>
            </w:r>
            <w:r w:rsidR="00833A16">
              <w:rPr>
                <w:noProof/>
                <w:webHidden/>
              </w:rPr>
              <w:fldChar w:fldCharType="begin"/>
            </w:r>
            <w:r w:rsidR="00833A16">
              <w:rPr>
                <w:noProof/>
                <w:webHidden/>
              </w:rPr>
              <w:instrText xml:space="preserve"> PAGEREF _Toc519148101 \h </w:instrText>
            </w:r>
            <w:r w:rsidR="00833A16">
              <w:rPr>
                <w:noProof/>
                <w:webHidden/>
              </w:rPr>
            </w:r>
            <w:r w:rsidR="00833A16">
              <w:rPr>
                <w:noProof/>
                <w:webHidden/>
              </w:rPr>
              <w:fldChar w:fldCharType="separate"/>
            </w:r>
            <w:r w:rsidR="00724077">
              <w:rPr>
                <w:noProof/>
                <w:webHidden/>
              </w:rPr>
              <w:t>3</w:t>
            </w:r>
            <w:r w:rsidR="00833A16">
              <w:rPr>
                <w:noProof/>
                <w:webHidden/>
              </w:rPr>
              <w:fldChar w:fldCharType="end"/>
            </w:r>
          </w:hyperlink>
        </w:p>
        <w:p w14:paraId="627061EA" w14:textId="37E33205" w:rsidR="00833A16" w:rsidRDefault="00833A16">
          <w:pPr>
            <w:pStyle w:val="Verzeichnis2"/>
            <w:tabs>
              <w:tab w:val="left" w:pos="880"/>
              <w:tab w:val="right" w:leader="dot" w:pos="9062"/>
            </w:tabs>
            <w:rPr>
              <w:noProof/>
              <w:szCs w:val="22"/>
              <w:lang w:eastAsia="de-AT"/>
            </w:rPr>
          </w:pPr>
          <w:hyperlink w:anchor="_Toc519148102" w:history="1">
            <w:r w:rsidRPr="002343D3">
              <w:rPr>
                <w:rStyle w:val="Hyperlink"/>
                <w:noProof/>
              </w:rPr>
              <w:t>2.1</w:t>
            </w:r>
            <w:r>
              <w:rPr>
                <w:noProof/>
                <w:szCs w:val="22"/>
                <w:lang w:eastAsia="de-AT"/>
              </w:rPr>
              <w:tab/>
            </w:r>
            <w:r w:rsidRPr="002343D3">
              <w:rPr>
                <w:rStyle w:val="Hyperlink"/>
                <w:noProof/>
              </w:rPr>
              <w:t>Ausgangssituation</w:t>
            </w:r>
            <w:r>
              <w:rPr>
                <w:noProof/>
                <w:webHidden/>
              </w:rPr>
              <w:tab/>
            </w:r>
            <w:r>
              <w:rPr>
                <w:noProof/>
                <w:webHidden/>
              </w:rPr>
              <w:fldChar w:fldCharType="begin"/>
            </w:r>
            <w:r>
              <w:rPr>
                <w:noProof/>
                <w:webHidden/>
              </w:rPr>
              <w:instrText xml:space="preserve"> PAGEREF _Toc519148102 \h </w:instrText>
            </w:r>
            <w:r>
              <w:rPr>
                <w:noProof/>
                <w:webHidden/>
              </w:rPr>
            </w:r>
            <w:r>
              <w:rPr>
                <w:noProof/>
                <w:webHidden/>
              </w:rPr>
              <w:fldChar w:fldCharType="separate"/>
            </w:r>
            <w:r w:rsidR="00724077">
              <w:rPr>
                <w:noProof/>
                <w:webHidden/>
              </w:rPr>
              <w:t>3</w:t>
            </w:r>
            <w:r>
              <w:rPr>
                <w:noProof/>
                <w:webHidden/>
              </w:rPr>
              <w:fldChar w:fldCharType="end"/>
            </w:r>
          </w:hyperlink>
        </w:p>
        <w:p w14:paraId="0C6948F8" w14:textId="5D63E95C" w:rsidR="00833A16" w:rsidRDefault="00833A16">
          <w:pPr>
            <w:pStyle w:val="Verzeichnis2"/>
            <w:tabs>
              <w:tab w:val="left" w:pos="880"/>
              <w:tab w:val="right" w:leader="dot" w:pos="9062"/>
            </w:tabs>
            <w:rPr>
              <w:noProof/>
              <w:szCs w:val="22"/>
              <w:lang w:eastAsia="de-AT"/>
            </w:rPr>
          </w:pPr>
          <w:hyperlink w:anchor="_Toc519148103" w:history="1">
            <w:r w:rsidRPr="002343D3">
              <w:rPr>
                <w:rStyle w:val="Hyperlink"/>
                <w:noProof/>
              </w:rPr>
              <w:t>2.2</w:t>
            </w:r>
            <w:r>
              <w:rPr>
                <w:noProof/>
                <w:szCs w:val="22"/>
                <w:lang w:eastAsia="de-AT"/>
              </w:rPr>
              <w:tab/>
            </w:r>
            <w:r w:rsidRPr="002343D3">
              <w:rPr>
                <w:rStyle w:val="Hyperlink"/>
                <w:noProof/>
              </w:rPr>
              <w:t>Projektübersicht</w:t>
            </w:r>
            <w:r>
              <w:rPr>
                <w:noProof/>
                <w:webHidden/>
              </w:rPr>
              <w:tab/>
            </w:r>
            <w:r>
              <w:rPr>
                <w:noProof/>
                <w:webHidden/>
              </w:rPr>
              <w:fldChar w:fldCharType="begin"/>
            </w:r>
            <w:r>
              <w:rPr>
                <w:noProof/>
                <w:webHidden/>
              </w:rPr>
              <w:instrText xml:space="preserve"> PAGEREF _Toc519148103 \h </w:instrText>
            </w:r>
            <w:r>
              <w:rPr>
                <w:noProof/>
                <w:webHidden/>
              </w:rPr>
            </w:r>
            <w:r>
              <w:rPr>
                <w:noProof/>
                <w:webHidden/>
              </w:rPr>
              <w:fldChar w:fldCharType="separate"/>
            </w:r>
            <w:r w:rsidR="00724077">
              <w:rPr>
                <w:noProof/>
                <w:webHidden/>
              </w:rPr>
              <w:t>3</w:t>
            </w:r>
            <w:r>
              <w:rPr>
                <w:noProof/>
                <w:webHidden/>
              </w:rPr>
              <w:fldChar w:fldCharType="end"/>
            </w:r>
          </w:hyperlink>
        </w:p>
        <w:p w14:paraId="3E210858" w14:textId="573EAF0F" w:rsidR="00833A16" w:rsidRDefault="00833A16">
          <w:pPr>
            <w:pStyle w:val="Verzeichnis1"/>
            <w:tabs>
              <w:tab w:val="left" w:pos="440"/>
              <w:tab w:val="right" w:leader="dot" w:pos="9062"/>
            </w:tabs>
            <w:rPr>
              <w:noProof/>
              <w:szCs w:val="22"/>
              <w:lang w:eastAsia="de-AT"/>
            </w:rPr>
          </w:pPr>
          <w:hyperlink w:anchor="_Toc519148104" w:history="1">
            <w:r w:rsidRPr="002343D3">
              <w:rPr>
                <w:rStyle w:val="Hyperlink"/>
                <w:noProof/>
              </w:rPr>
              <w:t>3</w:t>
            </w:r>
            <w:r>
              <w:rPr>
                <w:noProof/>
                <w:szCs w:val="22"/>
                <w:lang w:eastAsia="de-AT"/>
              </w:rPr>
              <w:tab/>
            </w:r>
            <w:r w:rsidRPr="002343D3">
              <w:rPr>
                <w:rStyle w:val="Hyperlink"/>
                <w:noProof/>
              </w:rPr>
              <w:t>Aufgabenstellung</w:t>
            </w:r>
            <w:r>
              <w:rPr>
                <w:noProof/>
                <w:webHidden/>
              </w:rPr>
              <w:tab/>
            </w:r>
            <w:r>
              <w:rPr>
                <w:noProof/>
                <w:webHidden/>
              </w:rPr>
              <w:fldChar w:fldCharType="begin"/>
            </w:r>
            <w:r>
              <w:rPr>
                <w:noProof/>
                <w:webHidden/>
              </w:rPr>
              <w:instrText xml:space="preserve"> PAGEREF _Toc519148104 \h </w:instrText>
            </w:r>
            <w:r>
              <w:rPr>
                <w:noProof/>
                <w:webHidden/>
              </w:rPr>
            </w:r>
            <w:r>
              <w:rPr>
                <w:noProof/>
                <w:webHidden/>
              </w:rPr>
              <w:fldChar w:fldCharType="separate"/>
            </w:r>
            <w:r w:rsidR="00724077">
              <w:rPr>
                <w:noProof/>
                <w:webHidden/>
              </w:rPr>
              <w:t>4</w:t>
            </w:r>
            <w:r>
              <w:rPr>
                <w:noProof/>
                <w:webHidden/>
              </w:rPr>
              <w:fldChar w:fldCharType="end"/>
            </w:r>
          </w:hyperlink>
        </w:p>
        <w:p w14:paraId="1449DEEE" w14:textId="0912BDC3" w:rsidR="00833A16" w:rsidRDefault="00833A16">
          <w:pPr>
            <w:pStyle w:val="Verzeichnis2"/>
            <w:tabs>
              <w:tab w:val="left" w:pos="880"/>
              <w:tab w:val="right" w:leader="dot" w:pos="9062"/>
            </w:tabs>
            <w:rPr>
              <w:noProof/>
              <w:szCs w:val="22"/>
              <w:lang w:eastAsia="de-AT"/>
            </w:rPr>
          </w:pPr>
          <w:hyperlink w:anchor="_Toc519148105" w:history="1">
            <w:r w:rsidRPr="002343D3">
              <w:rPr>
                <w:rStyle w:val="Hyperlink"/>
                <w:noProof/>
              </w:rPr>
              <w:t>3.1</w:t>
            </w:r>
            <w:r>
              <w:rPr>
                <w:noProof/>
                <w:szCs w:val="22"/>
                <w:lang w:eastAsia="de-AT"/>
              </w:rPr>
              <w:tab/>
            </w:r>
            <w:r w:rsidRPr="002343D3">
              <w:rPr>
                <w:rStyle w:val="Hyperlink"/>
                <w:noProof/>
              </w:rPr>
              <w:t>Client UI</w:t>
            </w:r>
            <w:r>
              <w:rPr>
                <w:noProof/>
                <w:webHidden/>
              </w:rPr>
              <w:tab/>
            </w:r>
            <w:r>
              <w:rPr>
                <w:noProof/>
                <w:webHidden/>
              </w:rPr>
              <w:fldChar w:fldCharType="begin"/>
            </w:r>
            <w:r>
              <w:rPr>
                <w:noProof/>
                <w:webHidden/>
              </w:rPr>
              <w:instrText xml:space="preserve"> PAGEREF _Toc519148105 \h </w:instrText>
            </w:r>
            <w:r>
              <w:rPr>
                <w:noProof/>
                <w:webHidden/>
              </w:rPr>
            </w:r>
            <w:r>
              <w:rPr>
                <w:noProof/>
                <w:webHidden/>
              </w:rPr>
              <w:fldChar w:fldCharType="separate"/>
            </w:r>
            <w:r w:rsidR="00724077">
              <w:rPr>
                <w:noProof/>
                <w:webHidden/>
              </w:rPr>
              <w:t>4</w:t>
            </w:r>
            <w:r>
              <w:rPr>
                <w:noProof/>
                <w:webHidden/>
              </w:rPr>
              <w:fldChar w:fldCharType="end"/>
            </w:r>
          </w:hyperlink>
        </w:p>
        <w:p w14:paraId="70FA0475" w14:textId="293C65E1" w:rsidR="00833A16" w:rsidRDefault="00833A16">
          <w:pPr>
            <w:pStyle w:val="Verzeichnis2"/>
            <w:tabs>
              <w:tab w:val="left" w:pos="880"/>
              <w:tab w:val="right" w:leader="dot" w:pos="9062"/>
            </w:tabs>
            <w:rPr>
              <w:noProof/>
              <w:szCs w:val="22"/>
              <w:lang w:eastAsia="de-AT"/>
            </w:rPr>
          </w:pPr>
          <w:hyperlink w:anchor="_Toc519148106" w:history="1">
            <w:r w:rsidRPr="002343D3">
              <w:rPr>
                <w:rStyle w:val="Hyperlink"/>
                <w:noProof/>
              </w:rPr>
              <w:t>3.2</w:t>
            </w:r>
            <w:r>
              <w:rPr>
                <w:noProof/>
                <w:szCs w:val="22"/>
                <w:lang w:eastAsia="de-AT"/>
              </w:rPr>
              <w:tab/>
            </w:r>
            <w:r w:rsidRPr="002343D3">
              <w:rPr>
                <w:rStyle w:val="Hyperlink"/>
                <w:noProof/>
              </w:rPr>
              <w:t>Message-Queuing</w:t>
            </w:r>
            <w:r>
              <w:rPr>
                <w:noProof/>
                <w:webHidden/>
              </w:rPr>
              <w:tab/>
            </w:r>
            <w:r>
              <w:rPr>
                <w:noProof/>
                <w:webHidden/>
              </w:rPr>
              <w:fldChar w:fldCharType="begin"/>
            </w:r>
            <w:r>
              <w:rPr>
                <w:noProof/>
                <w:webHidden/>
              </w:rPr>
              <w:instrText xml:space="preserve"> PAGEREF _Toc519148106 \h </w:instrText>
            </w:r>
            <w:r>
              <w:rPr>
                <w:noProof/>
                <w:webHidden/>
              </w:rPr>
            </w:r>
            <w:r>
              <w:rPr>
                <w:noProof/>
                <w:webHidden/>
              </w:rPr>
              <w:fldChar w:fldCharType="separate"/>
            </w:r>
            <w:r w:rsidR="00724077">
              <w:rPr>
                <w:noProof/>
                <w:webHidden/>
              </w:rPr>
              <w:t>4</w:t>
            </w:r>
            <w:r>
              <w:rPr>
                <w:noProof/>
                <w:webHidden/>
              </w:rPr>
              <w:fldChar w:fldCharType="end"/>
            </w:r>
          </w:hyperlink>
        </w:p>
        <w:p w14:paraId="4289FEF4" w14:textId="315A3572" w:rsidR="00833A16" w:rsidRDefault="00833A16">
          <w:pPr>
            <w:pStyle w:val="Verzeichnis2"/>
            <w:tabs>
              <w:tab w:val="left" w:pos="880"/>
              <w:tab w:val="right" w:leader="dot" w:pos="9062"/>
            </w:tabs>
            <w:rPr>
              <w:noProof/>
              <w:szCs w:val="22"/>
              <w:lang w:eastAsia="de-AT"/>
            </w:rPr>
          </w:pPr>
          <w:hyperlink w:anchor="_Toc519148107" w:history="1">
            <w:r w:rsidRPr="002343D3">
              <w:rPr>
                <w:rStyle w:val="Hyperlink"/>
                <w:noProof/>
              </w:rPr>
              <w:t>3.3</w:t>
            </w:r>
            <w:r>
              <w:rPr>
                <w:noProof/>
                <w:szCs w:val="22"/>
                <w:lang w:eastAsia="de-AT"/>
              </w:rPr>
              <w:tab/>
            </w:r>
            <w:r w:rsidRPr="002343D3">
              <w:rPr>
                <w:rStyle w:val="Hyperlink"/>
                <w:noProof/>
              </w:rPr>
              <w:t>Consumer</w:t>
            </w:r>
            <w:r>
              <w:rPr>
                <w:noProof/>
                <w:webHidden/>
              </w:rPr>
              <w:tab/>
            </w:r>
            <w:r>
              <w:rPr>
                <w:noProof/>
                <w:webHidden/>
              </w:rPr>
              <w:fldChar w:fldCharType="begin"/>
            </w:r>
            <w:r>
              <w:rPr>
                <w:noProof/>
                <w:webHidden/>
              </w:rPr>
              <w:instrText xml:space="preserve"> PAGEREF _Toc519148107 \h </w:instrText>
            </w:r>
            <w:r>
              <w:rPr>
                <w:noProof/>
                <w:webHidden/>
              </w:rPr>
            </w:r>
            <w:r>
              <w:rPr>
                <w:noProof/>
                <w:webHidden/>
              </w:rPr>
              <w:fldChar w:fldCharType="separate"/>
            </w:r>
            <w:r w:rsidR="00724077">
              <w:rPr>
                <w:noProof/>
                <w:webHidden/>
              </w:rPr>
              <w:t>5</w:t>
            </w:r>
            <w:r>
              <w:rPr>
                <w:noProof/>
                <w:webHidden/>
              </w:rPr>
              <w:fldChar w:fldCharType="end"/>
            </w:r>
          </w:hyperlink>
        </w:p>
        <w:p w14:paraId="4306B99F" w14:textId="496DCA68" w:rsidR="00833A16" w:rsidRDefault="00833A16">
          <w:pPr>
            <w:pStyle w:val="Verzeichnis2"/>
            <w:tabs>
              <w:tab w:val="left" w:pos="880"/>
              <w:tab w:val="right" w:leader="dot" w:pos="9062"/>
            </w:tabs>
            <w:rPr>
              <w:noProof/>
              <w:szCs w:val="22"/>
              <w:lang w:eastAsia="de-AT"/>
            </w:rPr>
          </w:pPr>
          <w:hyperlink w:anchor="_Toc519148108" w:history="1">
            <w:r w:rsidRPr="002343D3">
              <w:rPr>
                <w:rStyle w:val="Hyperlink"/>
                <w:noProof/>
              </w:rPr>
              <w:t>3.4</w:t>
            </w:r>
            <w:r>
              <w:rPr>
                <w:noProof/>
                <w:szCs w:val="22"/>
                <w:lang w:eastAsia="de-AT"/>
              </w:rPr>
              <w:tab/>
            </w:r>
            <w:r w:rsidRPr="002343D3">
              <w:rPr>
                <w:rStyle w:val="Hyperlink"/>
                <w:noProof/>
              </w:rPr>
              <w:t>Web-Socket-Kommunikation</w:t>
            </w:r>
            <w:r>
              <w:rPr>
                <w:noProof/>
                <w:webHidden/>
              </w:rPr>
              <w:tab/>
            </w:r>
            <w:r>
              <w:rPr>
                <w:noProof/>
                <w:webHidden/>
              </w:rPr>
              <w:fldChar w:fldCharType="begin"/>
            </w:r>
            <w:r>
              <w:rPr>
                <w:noProof/>
                <w:webHidden/>
              </w:rPr>
              <w:instrText xml:space="preserve"> PAGEREF _Toc519148108 \h </w:instrText>
            </w:r>
            <w:r>
              <w:rPr>
                <w:noProof/>
                <w:webHidden/>
              </w:rPr>
            </w:r>
            <w:r>
              <w:rPr>
                <w:noProof/>
                <w:webHidden/>
              </w:rPr>
              <w:fldChar w:fldCharType="separate"/>
            </w:r>
            <w:r w:rsidR="00724077">
              <w:rPr>
                <w:noProof/>
                <w:webHidden/>
              </w:rPr>
              <w:t>5</w:t>
            </w:r>
            <w:r>
              <w:rPr>
                <w:noProof/>
                <w:webHidden/>
              </w:rPr>
              <w:fldChar w:fldCharType="end"/>
            </w:r>
          </w:hyperlink>
        </w:p>
        <w:p w14:paraId="740BE093" w14:textId="1996036F" w:rsidR="00833A16" w:rsidRDefault="00833A16">
          <w:pPr>
            <w:pStyle w:val="Verzeichnis1"/>
            <w:tabs>
              <w:tab w:val="left" w:pos="440"/>
              <w:tab w:val="right" w:leader="dot" w:pos="9062"/>
            </w:tabs>
            <w:rPr>
              <w:noProof/>
              <w:szCs w:val="22"/>
              <w:lang w:eastAsia="de-AT"/>
            </w:rPr>
          </w:pPr>
          <w:hyperlink w:anchor="_Toc519148109" w:history="1">
            <w:r w:rsidRPr="002343D3">
              <w:rPr>
                <w:rStyle w:val="Hyperlink"/>
                <w:noProof/>
              </w:rPr>
              <w:t>4</w:t>
            </w:r>
            <w:r>
              <w:rPr>
                <w:noProof/>
                <w:szCs w:val="22"/>
                <w:lang w:eastAsia="de-AT"/>
              </w:rPr>
              <w:tab/>
            </w:r>
            <w:r w:rsidRPr="002343D3">
              <w:rPr>
                <w:rStyle w:val="Hyperlink"/>
                <w:noProof/>
              </w:rPr>
              <w:t>Installation</w:t>
            </w:r>
            <w:r>
              <w:rPr>
                <w:noProof/>
                <w:webHidden/>
              </w:rPr>
              <w:tab/>
            </w:r>
            <w:r>
              <w:rPr>
                <w:noProof/>
                <w:webHidden/>
              </w:rPr>
              <w:fldChar w:fldCharType="begin"/>
            </w:r>
            <w:r>
              <w:rPr>
                <w:noProof/>
                <w:webHidden/>
              </w:rPr>
              <w:instrText xml:space="preserve"> PAGEREF _Toc519148109 \h </w:instrText>
            </w:r>
            <w:r>
              <w:rPr>
                <w:noProof/>
                <w:webHidden/>
              </w:rPr>
            </w:r>
            <w:r>
              <w:rPr>
                <w:noProof/>
                <w:webHidden/>
              </w:rPr>
              <w:fldChar w:fldCharType="separate"/>
            </w:r>
            <w:r w:rsidR="00724077">
              <w:rPr>
                <w:noProof/>
                <w:webHidden/>
              </w:rPr>
              <w:t>5</w:t>
            </w:r>
            <w:r>
              <w:rPr>
                <w:noProof/>
                <w:webHidden/>
              </w:rPr>
              <w:fldChar w:fldCharType="end"/>
            </w:r>
          </w:hyperlink>
        </w:p>
        <w:p w14:paraId="06B3631D" w14:textId="6678E339" w:rsidR="00833A16" w:rsidRDefault="00833A16">
          <w:pPr>
            <w:pStyle w:val="Verzeichnis1"/>
            <w:tabs>
              <w:tab w:val="left" w:pos="440"/>
              <w:tab w:val="right" w:leader="dot" w:pos="9062"/>
            </w:tabs>
            <w:rPr>
              <w:noProof/>
              <w:szCs w:val="22"/>
              <w:lang w:eastAsia="de-AT"/>
            </w:rPr>
          </w:pPr>
          <w:hyperlink w:anchor="_Toc519148110" w:history="1">
            <w:r w:rsidRPr="002343D3">
              <w:rPr>
                <w:rStyle w:val="Hyperlink"/>
                <w:noProof/>
              </w:rPr>
              <w:t>5</w:t>
            </w:r>
            <w:r>
              <w:rPr>
                <w:noProof/>
                <w:szCs w:val="22"/>
                <w:lang w:eastAsia="de-AT"/>
              </w:rPr>
              <w:tab/>
            </w:r>
            <w:r w:rsidRPr="002343D3">
              <w:rPr>
                <w:rStyle w:val="Hyperlink"/>
                <w:noProof/>
              </w:rPr>
              <w:t>Anleitung / BEdienung</w:t>
            </w:r>
            <w:r>
              <w:rPr>
                <w:noProof/>
                <w:webHidden/>
              </w:rPr>
              <w:tab/>
            </w:r>
            <w:r>
              <w:rPr>
                <w:noProof/>
                <w:webHidden/>
              </w:rPr>
              <w:fldChar w:fldCharType="begin"/>
            </w:r>
            <w:r>
              <w:rPr>
                <w:noProof/>
                <w:webHidden/>
              </w:rPr>
              <w:instrText xml:space="preserve"> PAGEREF _Toc519148110 \h </w:instrText>
            </w:r>
            <w:r>
              <w:rPr>
                <w:noProof/>
                <w:webHidden/>
              </w:rPr>
            </w:r>
            <w:r>
              <w:rPr>
                <w:noProof/>
                <w:webHidden/>
              </w:rPr>
              <w:fldChar w:fldCharType="separate"/>
            </w:r>
            <w:r w:rsidR="00724077">
              <w:rPr>
                <w:noProof/>
                <w:webHidden/>
              </w:rPr>
              <w:t>5</w:t>
            </w:r>
            <w:r>
              <w:rPr>
                <w:noProof/>
                <w:webHidden/>
              </w:rPr>
              <w:fldChar w:fldCharType="end"/>
            </w:r>
          </w:hyperlink>
        </w:p>
        <w:p w14:paraId="2AEDFED1" w14:textId="35E91A5A" w:rsidR="00833A16" w:rsidRDefault="00833A16">
          <w:pPr>
            <w:pStyle w:val="Verzeichnis1"/>
            <w:tabs>
              <w:tab w:val="left" w:pos="440"/>
              <w:tab w:val="right" w:leader="dot" w:pos="9062"/>
            </w:tabs>
            <w:rPr>
              <w:noProof/>
              <w:szCs w:val="22"/>
              <w:lang w:eastAsia="de-AT"/>
            </w:rPr>
          </w:pPr>
          <w:hyperlink w:anchor="_Toc519148111" w:history="1">
            <w:r w:rsidRPr="002343D3">
              <w:rPr>
                <w:rStyle w:val="Hyperlink"/>
                <w:noProof/>
              </w:rPr>
              <w:t>6</w:t>
            </w:r>
            <w:r>
              <w:rPr>
                <w:noProof/>
                <w:szCs w:val="22"/>
                <w:lang w:eastAsia="de-AT"/>
              </w:rPr>
              <w:tab/>
            </w:r>
            <w:r w:rsidRPr="002343D3">
              <w:rPr>
                <w:rStyle w:val="Hyperlink"/>
                <w:noProof/>
              </w:rPr>
              <w:t>Zusammenfassung</w:t>
            </w:r>
            <w:r>
              <w:rPr>
                <w:noProof/>
                <w:webHidden/>
              </w:rPr>
              <w:tab/>
            </w:r>
            <w:r>
              <w:rPr>
                <w:noProof/>
                <w:webHidden/>
              </w:rPr>
              <w:fldChar w:fldCharType="begin"/>
            </w:r>
            <w:r>
              <w:rPr>
                <w:noProof/>
                <w:webHidden/>
              </w:rPr>
              <w:instrText xml:space="preserve"> PAGEREF _Toc519148111 \h </w:instrText>
            </w:r>
            <w:r>
              <w:rPr>
                <w:noProof/>
                <w:webHidden/>
              </w:rPr>
            </w:r>
            <w:r>
              <w:rPr>
                <w:noProof/>
                <w:webHidden/>
              </w:rPr>
              <w:fldChar w:fldCharType="separate"/>
            </w:r>
            <w:r w:rsidR="00724077">
              <w:rPr>
                <w:noProof/>
                <w:webHidden/>
              </w:rPr>
              <w:t>6</w:t>
            </w:r>
            <w:r>
              <w:rPr>
                <w:noProof/>
                <w:webHidden/>
              </w:rPr>
              <w:fldChar w:fldCharType="end"/>
            </w:r>
          </w:hyperlink>
        </w:p>
        <w:p w14:paraId="07556302" w14:textId="2DCDCB88" w:rsidR="00833A16" w:rsidRDefault="00833A16">
          <w:pPr>
            <w:pStyle w:val="Verzeichnis2"/>
            <w:tabs>
              <w:tab w:val="left" w:pos="880"/>
              <w:tab w:val="right" w:leader="dot" w:pos="9062"/>
            </w:tabs>
            <w:rPr>
              <w:noProof/>
              <w:szCs w:val="22"/>
              <w:lang w:eastAsia="de-AT"/>
            </w:rPr>
          </w:pPr>
          <w:hyperlink w:anchor="_Toc519148112" w:history="1">
            <w:r w:rsidRPr="002343D3">
              <w:rPr>
                <w:rStyle w:val="Hyperlink"/>
                <w:noProof/>
              </w:rPr>
              <w:t>6.1</w:t>
            </w:r>
            <w:r>
              <w:rPr>
                <w:noProof/>
                <w:szCs w:val="22"/>
                <w:lang w:eastAsia="de-AT"/>
              </w:rPr>
              <w:tab/>
            </w:r>
            <w:r w:rsidRPr="002343D3">
              <w:rPr>
                <w:rStyle w:val="Hyperlink"/>
                <w:noProof/>
              </w:rPr>
              <w:t>Ergebnis</w:t>
            </w:r>
            <w:r>
              <w:rPr>
                <w:noProof/>
                <w:webHidden/>
              </w:rPr>
              <w:tab/>
            </w:r>
            <w:r>
              <w:rPr>
                <w:noProof/>
                <w:webHidden/>
              </w:rPr>
              <w:fldChar w:fldCharType="begin"/>
            </w:r>
            <w:r>
              <w:rPr>
                <w:noProof/>
                <w:webHidden/>
              </w:rPr>
              <w:instrText xml:space="preserve"> PAGEREF _Toc519148112 \h </w:instrText>
            </w:r>
            <w:r>
              <w:rPr>
                <w:noProof/>
                <w:webHidden/>
              </w:rPr>
            </w:r>
            <w:r>
              <w:rPr>
                <w:noProof/>
                <w:webHidden/>
              </w:rPr>
              <w:fldChar w:fldCharType="separate"/>
            </w:r>
            <w:r w:rsidR="00724077">
              <w:rPr>
                <w:noProof/>
                <w:webHidden/>
              </w:rPr>
              <w:t>6</w:t>
            </w:r>
            <w:r>
              <w:rPr>
                <w:noProof/>
                <w:webHidden/>
              </w:rPr>
              <w:fldChar w:fldCharType="end"/>
            </w:r>
          </w:hyperlink>
        </w:p>
        <w:p w14:paraId="71C3F759" w14:textId="3BBABE76" w:rsidR="00833A16" w:rsidRDefault="00833A16">
          <w:pPr>
            <w:pStyle w:val="Verzeichnis2"/>
            <w:tabs>
              <w:tab w:val="left" w:pos="880"/>
              <w:tab w:val="right" w:leader="dot" w:pos="9062"/>
            </w:tabs>
            <w:rPr>
              <w:noProof/>
              <w:szCs w:val="22"/>
              <w:lang w:eastAsia="de-AT"/>
            </w:rPr>
          </w:pPr>
          <w:hyperlink w:anchor="_Toc519148113" w:history="1">
            <w:r w:rsidRPr="002343D3">
              <w:rPr>
                <w:rStyle w:val="Hyperlink"/>
                <w:noProof/>
              </w:rPr>
              <w:t>6.2</w:t>
            </w:r>
            <w:r>
              <w:rPr>
                <w:noProof/>
                <w:szCs w:val="22"/>
                <w:lang w:eastAsia="de-AT"/>
              </w:rPr>
              <w:tab/>
            </w:r>
            <w:r w:rsidRPr="002343D3">
              <w:rPr>
                <w:rStyle w:val="Hyperlink"/>
                <w:noProof/>
              </w:rPr>
              <w:t>Bekannte Probleme</w:t>
            </w:r>
            <w:r>
              <w:rPr>
                <w:noProof/>
                <w:webHidden/>
              </w:rPr>
              <w:tab/>
            </w:r>
            <w:r>
              <w:rPr>
                <w:noProof/>
                <w:webHidden/>
              </w:rPr>
              <w:fldChar w:fldCharType="begin"/>
            </w:r>
            <w:r>
              <w:rPr>
                <w:noProof/>
                <w:webHidden/>
              </w:rPr>
              <w:instrText xml:space="preserve"> PAGEREF _Toc519148113 \h </w:instrText>
            </w:r>
            <w:r>
              <w:rPr>
                <w:noProof/>
                <w:webHidden/>
              </w:rPr>
            </w:r>
            <w:r>
              <w:rPr>
                <w:noProof/>
                <w:webHidden/>
              </w:rPr>
              <w:fldChar w:fldCharType="separate"/>
            </w:r>
            <w:r w:rsidR="00724077">
              <w:rPr>
                <w:noProof/>
                <w:webHidden/>
              </w:rPr>
              <w:t>6</w:t>
            </w:r>
            <w:r>
              <w:rPr>
                <w:noProof/>
                <w:webHidden/>
              </w:rPr>
              <w:fldChar w:fldCharType="end"/>
            </w:r>
          </w:hyperlink>
        </w:p>
        <w:p w14:paraId="05F5174F" w14:textId="0223D523" w:rsidR="00833A16" w:rsidRDefault="00833A16">
          <w:pPr>
            <w:pStyle w:val="Verzeichnis2"/>
            <w:tabs>
              <w:tab w:val="left" w:pos="880"/>
              <w:tab w:val="right" w:leader="dot" w:pos="9062"/>
            </w:tabs>
            <w:rPr>
              <w:noProof/>
              <w:szCs w:val="22"/>
              <w:lang w:eastAsia="de-AT"/>
            </w:rPr>
          </w:pPr>
          <w:hyperlink w:anchor="_Toc519148114" w:history="1">
            <w:r w:rsidRPr="002343D3">
              <w:rPr>
                <w:rStyle w:val="Hyperlink"/>
                <w:noProof/>
              </w:rPr>
              <w:t>6.3</w:t>
            </w:r>
            <w:r>
              <w:rPr>
                <w:noProof/>
                <w:szCs w:val="22"/>
                <w:lang w:eastAsia="de-AT"/>
              </w:rPr>
              <w:tab/>
            </w:r>
            <w:r w:rsidRPr="002343D3">
              <w:rPr>
                <w:rStyle w:val="Hyperlink"/>
                <w:noProof/>
              </w:rPr>
              <w:t>Ausblick / weitere Möglichkeiten</w:t>
            </w:r>
            <w:r>
              <w:rPr>
                <w:noProof/>
                <w:webHidden/>
              </w:rPr>
              <w:tab/>
            </w:r>
            <w:r>
              <w:rPr>
                <w:noProof/>
                <w:webHidden/>
              </w:rPr>
              <w:fldChar w:fldCharType="begin"/>
            </w:r>
            <w:r>
              <w:rPr>
                <w:noProof/>
                <w:webHidden/>
              </w:rPr>
              <w:instrText xml:space="preserve"> PAGEREF _Toc519148114 \h </w:instrText>
            </w:r>
            <w:r>
              <w:rPr>
                <w:noProof/>
                <w:webHidden/>
              </w:rPr>
            </w:r>
            <w:r>
              <w:rPr>
                <w:noProof/>
                <w:webHidden/>
              </w:rPr>
              <w:fldChar w:fldCharType="separate"/>
            </w:r>
            <w:r w:rsidR="00724077">
              <w:rPr>
                <w:noProof/>
                <w:webHidden/>
              </w:rPr>
              <w:t>6</w:t>
            </w:r>
            <w:r>
              <w:rPr>
                <w:noProof/>
                <w:webHidden/>
              </w:rPr>
              <w:fldChar w:fldCharType="end"/>
            </w:r>
          </w:hyperlink>
        </w:p>
        <w:p w14:paraId="268BDC7C" w14:textId="2A1037A5" w:rsidR="00833A16" w:rsidRDefault="00833A16">
          <w:pPr>
            <w:pStyle w:val="Verzeichnis2"/>
            <w:tabs>
              <w:tab w:val="left" w:pos="880"/>
              <w:tab w:val="right" w:leader="dot" w:pos="9062"/>
            </w:tabs>
            <w:rPr>
              <w:noProof/>
              <w:szCs w:val="22"/>
              <w:lang w:eastAsia="de-AT"/>
            </w:rPr>
          </w:pPr>
          <w:hyperlink w:anchor="_Toc519148115" w:history="1">
            <w:r w:rsidRPr="002343D3">
              <w:rPr>
                <w:rStyle w:val="Hyperlink"/>
                <w:noProof/>
              </w:rPr>
              <w:t>6.4</w:t>
            </w:r>
            <w:r>
              <w:rPr>
                <w:noProof/>
                <w:szCs w:val="22"/>
                <w:lang w:eastAsia="de-AT"/>
              </w:rPr>
              <w:tab/>
            </w:r>
            <w:r w:rsidRPr="002343D3">
              <w:rPr>
                <w:rStyle w:val="Hyperlink"/>
                <w:noProof/>
              </w:rPr>
              <w:t>Persönliche Meinung / Erkenntnisse</w:t>
            </w:r>
            <w:r>
              <w:rPr>
                <w:noProof/>
                <w:webHidden/>
              </w:rPr>
              <w:tab/>
            </w:r>
            <w:r>
              <w:rPr>
                <w:noProof/>
                <w:webHidden/>
              </w:rPr>
              <w:fldChar w:fldCharType="begin"/>
            </w:r>
            <w:r>
              <w:rPr>
                <w:noProof/>
                <w:webHidden/>
              </w:rPr>
              <w:instrText xml:space="preserve"> PAGEREF _Toc519148115 \h </w:instrText>
            </w:r>
            <w:r>
              <w:rPr>
                <w:noProof/>
                <w:webHidden/>
              </w:rPr>
            </w:r>
            <w:r>
              <w:rPr>
                <w:noProof/>
                <w:webHidden/>
              </w:rPr>
              <w:fldChar w:fldCharType="separate"/>
            </w:r>
            <w:r w:rsidR="00724077">
              <w:rPr>
                <w:noProof/>
                <w:webHidden/>
              </w:rPr>
              <w:t>7</w:t>
            </w:r>
            <w:r>
              <w:rPr>
                <w:noProof/>
                <w:webHidden/>
              </w:rPr>
              <w:fldChar w:fldCharType="end"/>
            </w:r>
          </w:hyperlink>
        </w:p>
        <w:p w14:paraId="5E965005" w14:textId="13C2C2CA" w:rsidR="00833A16" w:rsidRDefault="00833A16">
          <w:pPr>
            <w:pStyle w:val="Verzeichnis1"/>
            <w:tabs>
              <w:tab w:val="left" w:pos="440"/>
              <w:tab w:val="right" w:leader="dot" w:pos="9062"/>
            </w:tabs>
            <w:rPr>
              <w:noProof/>
              <w:szCs w:val="22"/>
              <w:lang w:eastAsia="de-AT"/>
            </w:rPr>
          </w:pPr>
          <w:hyperlink w:anchor="_Toc519148116" w:history="1">
            <w:r w:rsidRPr="002343D3">
              <w:rPr>
                <w:rStyle w:val="Hyperlink"/>
                <w:noProof/>
              </w:rPr>
              <w:t>7</w:t>
            </w:r>
            <w:r>
              <w:rPr>
                <w:noProof/>
                <w:szCs w:val="22"/>
                <w:lang w:eastAsia="de-AT"/>
              </w:rPr>
              <w:tab/>
            </w:r>
            <w:r w:rsidRPr="002343D3">
              <w:rPr>
                <w:rStyle w:val="Hyperlink"/>
                <w:noProof/>
              </w:rPr>
              <w:t>Anhang</w:t>
            </w:r>
            <w:r>
              <w:rPr>
                <w:noProof/>
                <w:webHidden/>
              </w:rPr>
              <w:tab/>
            </w:r>
            <w:r>
              <w:rPr>
                <w:noProof/>
                <w:webHidden/>
              </w:rPr>
              <w:fldChar w:fldCharType="begin"/>
            </w:r>
            <w:r>
              <w:rPr>
                <w:noProof/>
                <w:webHidden/>
              </w:rPr>
              <w:instrText xml:space="preserve"> PAGEREF _Toc519148116 \h </w:instrText>
            </w:r>
            <w:r>
              <w:rPr>
                <w:noProof/>
                <w:webHidden/>
              </w:rPr>
            </w:r>
            <w:r>
              <w:rPr>
                <w:noProof/>
                <w:webHidden/>
              </w:rPr>
              <w:fldChar w:fldCharType="separate"/>
            </w:r>
            <w:r w:rsidR="00724077">
              <w:rPr>
                <w:noProof/>
                <w:webHidden/>
              </w:rPr>
              <w:t>7</w:t>
            </w:r>
            <w:r>
              <w:rPr>
                <w:noProof/>
                <w:webHidden/>
              </w:rPr>
              <w:fldChar w:fldCharType="end"/>
            </w:r>
          </w:hyperlink>
        </w:p>
        <w:p w14:paraId="4788BAE4" w14:textId="65E951A7" w:rsidR="00833A16" w:rsidRDefault="00833A16">
          <w:pPr>
            <w:pStyle w:val="Verzeichnis2"/>
            <w:tabs>
              <w:tab w:val="left" w:pos="880"/>
              <w:tab w:val="right" w:leader="dot" w:pos="9062"/>
            </w:tabs>
            <w:rPr>
              <w:noProof/>
              <w:szCs w:val="22"/>
              <w:lang w:eastAsia="de-AT"/>
            </w:rPr>
          </w:pPr>
          <w:hyperlink w:anchor="_Toc519148117" w:history="1">
            <w:r w:rsidRPr="002343D3">
              <w:rPr>
                <w:rStyle w:val="Hyperlink"/>
                <w:noProof/>
              </w:rPr>
              <w:t>7.1</w:t>
            </w:r>
            <w:r>
              <w:rPr>
                <w:noProof/>
                <w:szCs w:val="22"/>
                <w:lang w:eastAsia="de-AT"/>
              </w:rPr>
              <w:tab/>
            </w:r>
            <w:r w:rsidRPr="002343D3">
              <w:rPr>
                <w:rStyle w:val="Hyperlink"/>
                <w:noProof/>
              </w:rPr>
              <w:t>Code Repository / Sources</w:t>
            </w:r>
            <w:r>
              <w:rPr>
                <w:noProof/>
                <w:webHidden/>
              </w:rPr>
              <w:tab/>
            </w:r>
            <w:r>
              <w:rPr>
                <w:noProof/>
                <w:webHidden/>
              </w:rPr>
              <w:fldChar w:fldCharType="begin"/>
            </w:r>
            <w:r>
              <w:rPr>
                <w:noProof/>
                <w:webHidden/>
              </w:rPr>
              <w:instrText xml:space="preserve"> PAGEREF _Toc519148117 \h </w:instrText>
            </w:r>
            <w:r>
              <w:rPr>
                <w:noProof/>
                <w:webHidden/>
              </w:rPr>
            </w:r>
            <w:r>
              <w:rPr>
                <w:noProof/>
                <w:webHidden/>
              </w:rPr>
              <w:fldChar w:fldCharType="separate"/>
            </w:r>
            <w:r w:rsidR="00724077">
              <w:rPr>
                <w:noProof/>
                <w:webHidden/>
              </w:rPr>
              <w:t>7</w:t>
            </w:r>
            <w:r>
              <w:rPr>
                <w:noProof/>
                <w:webHidden/>
              </w:rPr>
              <w:fldChar w:fldCharType="end"/>
            </w:r>
          </w:hyperlink>
        </w:p>
        <w:p w14:paraId="637685F5" w14:textId="4D4B0CF0" w:rsidR="00833A16" w:rsidRDefault="00833A16">
          <w:pPr>
            <w:pStyle w:val="Verzeichnis2"/>
            <w:tabs>
              <w:tab w:val="left" w:pos="880"/>
              <w:tab w:val="right" w:leader="dot" w:pos="9062"/>
            </w:tabs>
            <w:rPr>
              <w:noProof/>
              <w:szCs w:val="22"/>
              <w:lang w:eastAsia="de-AT"/>
            </w:rPr>
          </w:pPr>
          <w:hyperlink w:anchor="_Toc519148118" w:history="1">
            <w:r w:rsidRPr="002343D3">
              <w:rPr>
                <w:rStyle w:val="Hyperlink"/>
                <w:noProof/>
              </w:rPr>
              <w:t>7.2</w:t>
            </w:r>
            <w:r>
              <w:rPr>
                <w:noProof/>
                <w:szCs w:val="22"/>
                <w:lang w:eastAsia="de-AT"/>
              </w:rPr>
              <w:tab/>
            </w:r>
            <w:r w:rsidRPr="002343D3">
              <w:rPr>
                <w:rStyle w:val="Hyperlink"/>
                <w:noProof/>
              </w:rPr>
              <w:t>Links</w:t>
            </w:r>
            <w:r>
              <w:rPr>
                <w:noProof/>
                <w:webHidden/>
              </w:rPr>
              <w:tab/>
            </w:r>
            <w:r>
              <w:rPr>
                <w:noProof/>
                <w:webHidden/>
              </w:rPr>
              <w:fldChar w:fldCharType="begin"/>
            </w:r>
            <w:r>
              <w:rPr>
                <w:noProof/>
                <w:webHidden/>
              </w:rPr>
              <w:instrText xml:space="preserve"> PAGEREF _Toc519148118 \h </w:instrText>
            </w:r>
            <w:r>
              <w:rPr>
                <w:noProof/>
                <w:webHidden/>
              </w:rPr>
            </w:r>
            <w:r>
              <w:rPr>
                <w:noProof/>
                <w:webHidden/>
              </w:rPr>
              <w:fldChar w:fldCharType="separate"/>
            </w:r>
            <w:r w:rsidR="00724077">
              <w:rPr>
                <w:noProof/>
                <w:webHidden/>
              </w:rPr>
              <w:t>7</w:t>
            </w:r>
            <w:r>
              <w:rPr>
                <w:noProof/>
                <w:webHidden/>
              </w:rPr>
              <w:fldChar w:fldCharType="end"/>
            </w:r>
          </w:hyperlink>
        </w:p>
        <w:p w14:paraId="54FDECA2" w14:textId="77777777" w:rsidR="0058690B" w:rsidRDefault="0058690B">
          <w:r>
            <w:rPr>
              <w:b/>
              <w:bCs/>
              <w:lang w:val="de-DE"/>
            </w:rPr>
            <w:fldChar w:fldCharType="end"/>
          </w:r>
        </w:p>
      </w:sdtContent>
    </w:sdt>
    <w:p w14:paraId="2C6BDA85" w14:textId="77777777" w:rsidR="0058690B" w:rsidRDefault="0058690B">
      <w:bookmarkStart w:id="0" w:name="_GoBack"/>
      <w:r>
        <w:br w:type="page"/>
      </w:r>
    </w:p>
    <w:p w14:paraId="40AAE7B9" w14:textId="77777777" w:rsidR="0058690B" w:rsidRDefault="0058690B" w:rsidP="00300712">
      <w:pPr>
        <w:pStyle w:val="berschrift1"/>
      </w:pPr>
      <w:bookmarkStart w:id="1" w:name="_Toc519148101"/>
      <w:bookmarkEnd w:id="0"/>
      <w:r>
        <w:lastRenderedPageBreak/>
        <w:t>Einleitung</w:t>
      </w:r>
      <w:bookmarkEnd w:id="1"/>
    </w:p>
    <w:p w14:paraId="77888204" w14:textId="77777777" w:rsidR="00092CD7" w:rsidRDefault="00092CD7" w:rsidP="00092CD7">
      <w:pPr>
        <w:pStyle w:val="berschrift2"/>
      </w:pPr>
      <w:bookmarkStart w:id="2" w:name="_Toc519148102"/>
      <w:r>
        <w:t>Ausgangssituation</w:t>
      </w:r>
      <w:bookmarkEnd w:id="2"/>
    </w:p>
    <w:p w14:paraId="4AF0BD2D" w14:textId="77777777" w:rsidR="005C6BDF" w:rsidRPr="005C6BDF" w:rsidRDefault="005C6BDF" w:rsidP="005C6BDF"/>
    <w:p w14:paraId="10964C94" w14:textId="77777777" w:rsidR="00A560D7" w:rsidRPr="005C6BDF" w:rsidRDefault="005C6BDF" w:rsidP="00092CD7">
      <w:r>
        <w:t>Die</w:t>
      </w:r>
      <w:r w:rsidR="00A560D7" w:rsidRPr="005C6BDF">
        <w:t xml:space="preserve"> Aufgabe bestand in der Realisierung eines praktischen Anwendungsfalles für einen </w:t>
      </w:r>
      <w:r>
        <w:t xml:space="preserve">verteile Anwendung unter Verwendung eines </w:t>
      </w:r>
      <w:r w:rsidR="00A560D7" w:rsidRPr="005C6BDF">
        <w:t>Server</w:t>
      </w:r>
      <w:r>
        <w:t>s</w:t>
      </w:r>
      <w:r w:rsidR="00A560D7" w:rsidRPr="005C6BDF">
        <w:t xml:space="preserve"> mit Client</w:t>
      </w:r>
      <w:r>
        <w:t>s</w:t>
      </w:r>
      <w:r w:rsidR="00A560D7" w:rsidRPr="005C6BDF">
        <w:t xml:space="preserve">, wobei die Verbindung über </w:t>
      </w:r>
      <w:proofErr w:type="spellStart"/>
      <w:r w:rsidR="00A560D7" w:rsidRPr="005C6BDF">
        <w:t>Websockets</w:t>
      </w:r>
      <w:proofErr w:type="spellEnd"/>
      <w:r w:rsidR="00A560D7" w:rsidRPr="005C6BDF">
        <w:t xml:space="preserve"> laufen sollte. Zusätzlich sollte ein Message-Queuing-System mit einem Exchange-Server und drei Queues für drei Consumer, die in drei unterschiedlichen Programmiersprachen geschrieben sind, basierend auf der Projektidee, implementiert werden. Außerdem sollte eine Datenbankverbindung und ein </w:t>
      </w:r>
      <w:proofErr w:type="spellStart"/>
      <w:r w:rsidR="00A560D7" w:rsidRPr="005C6BDF">
        <w:t>Logging</w:t>
      </w:r>
      <w:proofErr w:type="spellEnd"/>
      <w:r w:rsidR="00A560D7" w:rsidRPr="005C6BDF">
        <w:t>-System geschaffen werden.</w:t>
      </w:r>
    </w:p>
    <w:p w14:paraId="71048C73" w14:textId="77777777" w:rsidR="00A560D7" w:rsidRDefault="00A560D7" w:rsidP="00092CD7"/>
    <w:p w14:paraId="568D0AF1" w14:textId="77777777" w:rsidR="0058690B" w:rsidRDefault="00283EDA" w:rsidP="001760F0">
      <w:pPr>
        <w:pStyle w:val="berschrift2"/>
      </w:pPr>
      <w:bookmarkStart w:id="3" w:name="_Toc519148103"/>
      <w:r>
        <w:t>Projektübersicht</w:t>
      </w:r>
      <w:bookmarkEnd w:id="3"/>
    </w:p>
    <w:p w14:paraId="7BE9A06E" w14:textId="77777777" w:rsidR="005C6BDF" w:rsidRDefault="005C6BDF" w:rsidP="005C6BDF"/>
    <w:p w14:paraId="4CBC96D8" w14:textId="77777777" w:rsidR="003B40D6" w:rsidRDefault="006F5C41" w:rsidP="0058690B">
      <w:r w:rsidRPr="005C6BDF">
        <w:t>Bei unserem Projekt</w:t>
      </w:r>
      <w:r w:rsidR="005C6BDF">
        <w:t xml:space="preserve"> „Server-Load-Simulator-Monitor“</w:t>
      </w:r>
      <w:r w:rsidR="00545304">
        <w:t xml:space="preserve">, kurz </w:t>
      </w:r>
      <w:proofErr w:type="spellStart"/>
      <w:r w:rsidR="00545304" w:rsidRPr="00545304">
        <w:rPr>
          <w:i/>
        </w:rPr>
        <w:t>ServerLoadSimMon</w:t>
      </w:r>
      <w:proofErr w:type="spellEnd"/>
      <w:r w:rsidR="00545304">
        <w:t>,</w:t>
      </w:r>
      <w:r w:rsidRPr="005C6BDF">
        <w:t xml:space="preserve"> handelt es sich um ein</w:t>
      </w:r>
      <w:r w:rsidR="005C6BDF">
        <w:t xml:space="preserve">e Anwendung </w:t>
      </w:r>
      <w:r w:rsidRPr="005C6BDF">
        <w:t xml:space="preserve">zur Simulation </w:t>
      </w:r>
      <w:r w:rsidR="007E20F0">
        <w:t xml:space="preserve">und Monitoring </w:t>
      </w:r>
      <w:r w:rsidRPr="005C6BDF">
        <w:t>von Hardwarelast auf de</w:t>
      </w:r>
      <w:r w:rsidR="005C6BDF">
        <w:t>n</w:t>
      </w:r>
      <w:r w:rsidRPr="005C6BDF">
        <w:t xml:space="preserve"> </w:t>
      </w:r>
      <w:r w:rsidR="003B40D6">
        <w:t>verschiedenen</w:t>
      </w:r>
      <w:r w:rsidRPr="005C6BDF">
        <w:t xml:space="preserve"> Hostsystem</w:t>
      </w:r>
      <w:r w:rsidR="005C6BDF">
        <w:t>en</w:t>
      </w:r>
      <w:r w:rsidRPr="005C6BDF">
        <w:t xml:space="preserve">. Dabei können die </w:t>
      </w:r>
      <w:r w:rsidR="005C6BDF">
        <w:t xml:space="preserve">jeweiligen </w:t>
      </w:r>
      <w:r w:rsidRPr="005C6BDF">
        <w:t>Belastungswerte vom Benutzer</w:t>
      </w:r>
      <w:r w:rsidR="00B62D7C">
        <w:t xml:space="preserve"> oder der Benutzerin</w:t>
      </w:r>
      <w:r w:rsidRPr="005C6BDF">
        <w:t xml:space="preserve"> im Web-UI festgelegt werden. </w:t>
      </w:r>
    </w:p>
    <w:p w14:paraId="79F3B21C" w14:textId="77777777" w:rsidR="00080D7B" w:rsidRPr="005C6BDF" w:rsidRDefault="006F5C41" w:rsidP="0058690B">
      <w:r w:rsidRPr="005C6BDF">
        <w:t>Die</w:t>
      </w:r>
      <w:r w:rsidR="005C6BDF">
        <w:t xml:space="preserve"> Benutzereingaben</w:t>
      </w:r>
      <w:r w:rsidRPr="005C6BDF">
        <w:t xml:space="preserve"> werden über </w:t>
      </w:r>
      <w:proofErr w:type="spellStart"/>
      <w:r w:rsidR="005C6BDF">
        <w:t>Websockets</w:t>
      </w:r>
      <w:proofErr w:type="spellEnd"/>
      <w:r w:rsidR="005C6BDF">
        <w:t xml:space="preserve"> an </w:t>
      </w:r>
      <w:r w:rsidRPr="005C6BDF">
        <w:t xml:space="preserve">den </w:t>
      </w:r>
      <w:r w:rsidR="00B62D7C">
        <w:t>„</w:t>
      </w:r>
      <w:r w:rsidRPr="005C6BDF">
        <w:t>Node</w:t>
      </w:r>
      <w:r w:rsidR="00B62D7C">
        <w:t>.js“</w:t>
      </w:r>
      <w:r w:rsidRPr="005C6BDF">
        <w:t xml:space="preserve">-Server und </w:t>
      </w:r>
      <w:r w:rsidR="005C6BDF">
        <w:t xml:space="preserve">in weiterer Folge an </w:t>
      </w:r>
      <w:r w:rsidRPr="005C6BDF">
        <w:t>das Message-Queuing-System</w:t>
      </w:r>
      <w:r w:rsidR="005C6BDF">
        <w:t xml:space="preserve"> </w:t>
      </w:r>
      <w:r w:rsidR="00B62D7C">
        <w:t>„</w:t>
      </w:r>
      <w:proofErr w:type="spellStart"/>
      <w:r w:rsidR="00B62D7C">
        <w:t>RabbitMQ</w:t>
      </w:r>
      <w:proofErr w:type="spellEnd"/>
      <w:r w:rsidR="00B62D7C">
        <w:t xml:space="preserve">“ </w:t>
      </w:r>
      <w:r w:rsidR="005C6BDF">
        <w:t xml:space="preserve">übergeben. </w:t>
      </w:r>
      <w:r w:rsidR="00B62D7C">
        <w:t xml:space="preserve">Der Exchange von </w:t>
      </w:r>
      <w:proofErr w:type="spellStart"/>
      <w:r w:rsidR="00B62D7C">
        <w:t>RabbitMQ</w:t>
      </w:r>
      <w:proofErr w:type="spellEnd"/>
      <w:r w:rsidR="00B62D7C">
        <w:t xml:space="preserve"> reicht die Anfragen</w:t>
      </w:r>
      <w:r w:rsidRPr="005C6BDF">
        <w:t xml:space="preserve"> an den zuständigen Consumer weiter, wo </w:t>
      </w:r>
      <w:r w:rsidR="00B62D7C">
        <w:t xml:space="preserve">dann </w:t>
      </w:r>
      <w:r w:rsidRPr="005C6BDF">
        <w:t xml:space="preserve">die </w:t>
      </w:r>
      <w:r w:rsidR="00B62D7C">
        <w:t xml:space="preserve">eigentliche </w:t>
      </w:r>
      <w:r w:rsidRPr="005C6BDF">
        <w:t>Auslastung</w:t>
      </w:r>
      <w:r w:rsidR="00B62D7C">
        <w:t>ssimulation</w:t>
      </w:r>
      <w:r w:rsidRPr="005C6BDF">
        <w:t xml:space="preserve"> stattfindet. </w:t>
      </w:r>
      <w:r w:rsidR="00080D7B" w:rsidRPr="005C6BDF">
        <w:t xml:space="preserve">Bei </w:t>
      </w:r>
      <w:r w:rsidR="00B62D7C">
        <w:t>diesem</w:t>
      </w:r>
      <w:r w:rsidR="00080D7B" w:rsidRPr="005C6BDF">
        <w:t xml:space="preserve"> Belastung</w:t>
      </w:r>
      <w:r w:rsidR="00B62D7C">
        <w:t>stest</w:t>
      </w:r>
      <w:r w:rsidR="00080D7B" w:rsidRPr="005C6BDF">
        <w:t xml:space="preserve"> durch den Consumer wird die benötigte Zeit</w:t>
      </w:r>
      <w:r w:rsidR="00B62D7C">
        <w:t>, CPU-Verbrauch und RAM-Verbrauch</w:t>
      </w:r>
      <w:r w:rsidR="00080D7B" w:rsidRPr="005C6BDF">
        <w:t xml:space="preserve"> aufgezeichnet und als Antwort in Form einer Nachricht </w:t>
      </w:r>
      <w:r w:rsidR="00B62D7C">
        <w:t>an</w:t>
      </w:r>
      <w:r w:rsidR="00080D7B" w:rsidRPr="005C6BDF">
        <w:t xml:space="preserve"> das Message-Queuing System zurückgeschickt</w:t>
      </w:r>
      <w:r w:rsidR="00B62D7C">
        <w:t xml:space="preserve">. </w:t>
      </w:r>
      <w:proofErr w:type="spellStart"/>
      <w:r w:rsidR="00B62D7C">
        <w:t>RabbitMQ</w:t>
      </w:r>
      <w:proofErr w:type="spellEnd"/>
      <w:r w:rsidR="00B62D7C">
        <w:t xml:space="preserve"> stellt seinerseits diese Nachrichten dem Node.js-Server</w:t>
      </w:r>
      <w:r w:rsidR="00080D7B" w:rsidRPr="005C6BDF">
        <w:t xml:space="preserve"> </w:t>
      </w:r>
      <w:r w:rsidR="00B62D7C">
        <w:t xml:space="preserve">zur Verfügung, welcher diese schlussendlich über die </w:t>
      </w:r>
      <w:proofErr w:type="spellStart"/>
      <w:r w:rsidR="00B62D7C">
        <w:t>Websocketverbindung</w:t>
      </w:r>
      <w:proofErr w:type="spellEnd"/>
      <w:r w:rsidR="00B62D7C">
        <w:t xml:space="preserve"> </w:t>
      </w:r>
      <w:r w:rsidR="00080D7B" w:rsidRPr="005C6BDF">
        <w:t xml:space="preserve">dem </w:t>
      </w:r>
      <w:r w:rsidR="00B62D7C">
        <w:t xml:space="preserve">Browser schickt und dort dem </w:t>
      </w:r>
      <w:r w:rsidR="00080D7B" w:rsidRPr="005C6BDF">
        <w:t>Benutzer</w:t>
      </w:r>
      <w:r w:rsidR="00B62D7C">
        <w:t xml:space="preserve"> oder der Benutzerin</w:t>
      </w:r>
      <w:r w:rsidR="00080D7B" w:rsidRPr="005C6BDF">
        <w:t xml:space="preserve"> angezeigt</w:t>
      </w:r>
      <w:r w:rsidR="00B62D7C">
        <w:t xml:space="preserve"> wird</w:t>
      </w:r>
      <w:r w:rsidR="00080D7B" w:rsidRPr="005C6BDF">
        <w:t>.</w:t>
      </w:r>
    </w:p>
    <w:p w14:paraId="1504CD9E" w14:textId="77777777" w:rsidR="006F5C41" w:rsidRDefault="00080D7B" w:rsidP="0058690B">
      <w:r w:rsidRPr="005C6BDF">
        <w:t xml:space="preserve">Die </w:t>
      </w:r>
      <w:r w:rsidR="00545304">
        <w:t xml:space="preserve">nachfolgende </w:t>
      </w:r>
      <w:r w:rsidRPr="005C6BDF">
        <w:t xml:space="preserve">Grafik illustriert die grundlegende </w:t>
      </w:r>
      <w:r w:rsidR="00545304">
        <w:t xml:space="preserve">Idee und </w:t>
      </w:r>
      <w:r w:rsidRPr="005C6BDF">
        <w:t xml:space="preserve">Struktur </w:t>
      </w:r>
      <w:r w:rsidR="00777B6D">
        <w:t>des</w:t>
      </w:r>
      <w:r w:rsidRPr="005C6BDF">
        <w:t xml:space="preserve"> Projekts</w:t>
      </w:r>
      <w:r w:rsidR="00777B6D">
        <w:t xml:space="preserve"> </w:t>
      </w:r>
      <w:r w:rsidR="00777B6D">
        <w:t>„Server-Load-Simulator-Monitor“</w:t>
      </w:r>
      <w:r w:rsidRPr="005C6BDF">
        <w:t>.</w:t>
      </w:r>
    </w:p>
    <w:p w14:paraId="7450DA2C" w14:textId="77777777" w:rsidR="00777B6D" w:rsidRDefault="00777B6D" w:rsidP="0058690B">
      <w:r>
        <w:rPr>
          <w:noProof/>
        </w:rPr>
        <w:lastRenderedPageBreak/>
        <w:drawing>
          <wp:anchor distT="0" distB="0" distL="114300" distR="114300" simplePos="0" relativeHeight="251658240" behindDoc="0" locked="0" layoutInCell="1" allowOverlap="1" wp14:anchorId="31CCDF67" wp14:editId="1BA33063">
            <wp:simplePos x="0" y="0"/>
            <wp:positionH relativeFrom="margin">
              <wp:align>left</wp:align>
            </wp:positionH>
            <wp:positionV relativeFrom="paragraph">
              <wp:posOffset>167640</wp:posOffset>
            </wp:positionV>
            <wp:extent cx="5707380" cy="4272280"/>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Overview.jpeg"/>
                    <pic:cNvPicPr/>
                  </pic:nvPicPr>
                  <pic:blipFill>
                    <a:blip r:embed="rId8">
                      <a:extLst>
                        <a:ext uri="{28A0092B-C50C-407E-A947-70E740481C1C}">
                          <a14:useLocalDpi xmlns:a14="http://schemas.microsoft.com/office/drawing/2010/main" val="0"/>
                        </a:ext>
                      </a:extLst>
                    </a:blip>
                    <a:stretch>
                      <a:fillRect/>
                    </a:stretch>
                  </pic:blipFill>
                  <pic:spPr>
                    <a:xfrm>
                      <a:off x="0" y="0"/>
                      <a:ext cx="5712515" cy="4276229"/>
                    </a:xfrm>
                    <a:prstGeom prst="rect">
                      <a:avLst/>
                    </a:prstGeom>
                  </pic:spPr>
                </pic:pic>
              </a:graphicData>
            </a:graphic>
            <wp14:sizeRelH relativeFrom="margin">
              <wp14:pctWidth>0</wp14:pctWidth>
            </wp14:sizeRelH>
            <wp14:sizeRelV relativeFrom="margin">
              <wp14:pctHeight>0</wp14:pctHeight>
            </wp14:sizeRelV>
          </wp:anchor>
        </w:drawing>
      </w:r>
    </w:p>
    <w:p w14:paraId="5CCEB787" w14:textId="77777777" w:rsidR="00777B6D" w:rsidRPr="005C6BDF" w:rsidRDefault="00777B6D" w:rsidP="0058690B"/>
    <w:p w14:paraId="0163A577" w14:textId="77777777" w:rsidR="00300712" w:rsidRDefault="00300712" w:rsidP="00300712">
      <w:pPr>
        <w:pStyle w:val="berschrift1"/>
      </w:pPr>
      <w:bookmarkStart w:id="4" w:name="_Toc519148104"/>
      <w:r>
        <w:t>Aufgabenstellung</w:t>
      </w:r>
      <w:bookmarkEnd w:id="4"/>
    </w:p>
    <w:p w14:paraId="66CF7D87" w14:textId="77777777" w:rsidR="00300712" w:rsidRDefault="003D567E" w:rsidP="00300712">
      <w:pPr>
        <w:pStyle w:val="berschrift2"/>
      </w:pPr>
      <w:bookmarkStart w:id="5" w:name="_Toc519148105"/>
      <w:r>
        <w:t>Client UI</w:t>
      </w:r>
      <w:bookmarkEnd w:id="5"/>
    </w:p>
    <w:p w14:paraId="410F7FD5" w14:textId="77777777" w:rsidR="00545304" w:rsidRPr="00545304" w:rsidRDefault="00545304" w:rsidP="00545304"/>
    <w:p w14:paraId="0AA7E0E1" w14:textId="77777777" w:rsidR="003D567E" w:rsidRPr="003D567E" w:rsidRDefault="003D567E" w:rsidP="003D567E">
      <w:r>
        <w:t xml:space="preserve">Möglichkeit für die Eingabe der Belastungswerte </w:t>
      </w:r>
      <w:r w:rsidR="00545304">
        <w:t xml:space="preserve">für die entsprechenden </w:t>
      </w:r>
      <w:r>
        <w:t>Hostsystem</w:t>
      </w:r>
      <w:r w:rsidR="00545304">
        <w:t>e</w:t>
      </w:r>
      <w:r>
        <w:t xml:space="preserve"> und </w:t>
      </w:r>
      <w:r w:rsidR="00545304">
        <w:t xml:space="preserve">Darstellung </w:t>
      </w:r>
      <w:r>
        <w:t>der Testergebnisse.</w:t>
      </w:r>
    </w:p>
    <w:p w14:paraId="656ACAB0" w14:textId="77777777" w:rsidR="00300712" w:rsidRDefault="00300712" w:rsidP="00300712"/>
    <w:p w14:paraId="4CEEAF8F" w14:textId="77777777" w:rsidR="00300712" w:rsidRDefault="003D567E" w:rsidP="00300712">
      <w:pPr>
        <w:pStyle w:val="berschrift2"/>
      </w:pPr>
      <w:bookmarkStart w:id="6" w:name="_Toc519148106"/>
      <w:r>
        <w:t>Message-Queuing</w:t>
      </w:r>
      <w:bookmarkEnd w:id="6"/>
    </w:p>
    <w:p w14:paraId="7BD1D0D2" w14:textId="77777777" w:rsidR="00545304" w:rsidRPr="00545304" w:rsidRDefault="00545304" w:rsidP="00545304"/>
    <w:p w14:paraId="3B44FA41" w14:textId="77777777" w:rsidR="003D567E" w:rsidRDefault="00681097" w:rsidP="003D567E">
      <w:pPr>
        <w:spacing w:after="0"/>
      </w:pPr>
      <w:r>
        <w:t>Es sind in Summe vier</w:t>
      </w:r>
      <w:r w:rsidR="003D567E">
        <w:t xml:space="preserve"> Message-Queues</w:t>
      </w:r>
      <w:r>
        <w:t xml:space="preserve"> in Verwendung</w:t>
      </w:r>
      <w:r w:rsidR="003D567E">
        <w:t>:</w:t>
      </w:r>
    </w:p>
    <w:p w14:paraId="60417417" w14:textId="77777777" w:rsidR="003D567E" w:rsidRDefault="003D567E" w:rsidP="003D567E">
      <w:pPr>
        <w:pStyle w:val="Listenabsatz"/>
        <w:numPr>
          <w:ilvl w:val="0"/>
          <w:numId w:val="2"/>
        </w:numPr>
        <w:spacing w:after="0"/>
      </w:pPr>
      <w:r>
        <w:t xml:space="preserve">Drei für die unterschiedlichen Consumer mit </w:t>
      </w:r>
      <w:proofErr w:type="spellStart"/>
      <w:r>
        <w:t>Direct</w:t>
      </w:r>
      <w:proofErr w:type="spellEnd"/>
      <w:r>
        <w:t>-Exchange.</w:t>
      </w:r>
    </w:p>
    <w:p w14:paraId="4A0F8673" w14:textId="77777777" w:rsidR="003D567E" w:rsidRPr="003D567E" w:rsidRDefault="003D567E" w:rsidP="003D567E">
      <w:pPr>
        <w:pStyle w:val="Listenabsatz"/>
        <w:numPr>
          <w:ilvl w:val="0"/>
          <w:numId w:val="2"/>
        </w:numPr>
        <w:spacing w:after="0"/>
      </w:pPr>
      <w:r>
        <w:t>Eine für die Rückgabe der Testergebnisse</w:t>
      </w:r>
      <w:r w:rsidR="00681097">
        <w:t xml:space="preserve">, ebenfalls </w:t>
      </w:r>
      <w:proofErr w:type="spellStart"/>
      <w:r w:rsidR="00681097">
        <w:t>Direct</w:t>
      </w:r>
      <w:proofErr w:type="spellEnd"/>
      <w:r w:rsidR="00681097">
        <w:t>-Exchange</w:t>
      </w:r>
      <w:r>
        <w:t>.</w:t>
      </w:r>
    </w:p>
    <w:p w14:paraId="50A5B96D" w14:textId="77777777" w:rsidR="00300712" w:rsidRDefault="003D567E" w:rsidP="00300712">
      <w:pPr>
        <w:pStyle w:val="berschrift2"/>
      </w:pPr>
      <w:bookmarkStart w:id="7" w:name="_Toc519148107"/>
      <w:r>
        <w:lastRenderedPageBreak/>
        <w:t>Consumer</w:t>
      </w:r>
      <w:bookmarkEnd w:id="7"/>
    </w:p>
    <w:p w14:paraId="00C767AA" w14:textId="77777777" w:rsidR="00681097" w:rsidRPr="00681097" w:rsidRDefault="00681097" w:rsidP="00681097"/>
    <w:p w14:paraId="7CE088CC" w14:textId="77777777" w:rsidR="003D567E" w:rsidRPr="003D567E" w:rsidRDefault="003D567E" w:rsidP="003D567E">
      <w:pPr>
        <w:spacing w:after="0"/>
      </w:pPr>
      <w:r>
        <w:t>Die drei Consumer wurden in den folgenden Sprachen geschrieben:</w:t>
      </w:r>
    </w:p>
    <w:p w14:paraId="4CECE21C" w14:textId="77777777" w:rsidR="003D567E" w:rsidRDefault="00681097" w:rsidP="003D567E">
      <w:pPr>
        <w:pStyle w:val="Listenabsatz"/>
        <w:numPr>
          <w:ilvl w:val="0"/>
          <w:numId w:val="3"/>
        </w:numPr>
      </w:pPr>
      <w:r w:rsidRPr="00681097">
        <w:rPr>
          <w:i/>
        </w:rPr>
        <w:t xml:space="preserve">RAM </w:t>
      </w:r>
      <w:r w:rsidRPr="00681097">
        <w:rPr>
          <w:i/>
        </w:rPr>
        <w:t>–</w:t>
      </w:r>
      <w:r w:rsidRPr="00681097">
        <w:rPr>
          <w:i/>
        </w:rPr>
        <w:t xml:space="preserve"> Belastung</w:t>
      </w:r>
      <w:r>
        <w:t xml:space="preserve">:  </w:t>
      </w:r>
      <w:r w:rsidR="003D567E">
        <w:t>.NET</w:t>
      </w:r>
      <w:r>
        <w:t xml:space="preserve"> Core 2.1</w:t>
      </w:r>
    </w:p>
    <w:p w14:paraId="36AB360C" w14:textId="77777777" w:rsidR="003D567E" w:rsidRDefault="00681097" w:rsidP="003D567E">
      <w:pPr>
        <w:pStyle w:val="Listenabsatz"/>
        <w:numPr>
          <w:ilvl w:val="0"/>
          <w:numId w:val="3"/>
        </w:numPr>
      </w:pPr>
      <w:r w:rsidRPr="00681097">
        <w:rPr>
          <w:i/>
        </w:rPr>
        <w:t>DB – Belastung</w:t>
      </w:r>
      <w:r>
        <w:t xml:space="preserve">:  </w:t>
      </w:r>
      <w:r w:rsidR="003D567E">
        <w:t>Java</w:t>
      </w:r>
    </w:p>
    <w:p w14:paraId="61453716" w14:textId="77777777" w:rsidR="003D567E" w:rsidRDefault="00681097" w:rsidP="003D567E">
      <w:pPr>
        <w:pStyle w:val="Listenabsatz"/>
        <w:numPr>
          <w:ilvl w:val="0"/>
          <w:numId w:val="3"/>
        </w:numPr>
      </w:pPr>
      <w:r w:rsidRPr="00681097">
        <w:rPr>
          <w:i/>
        </w:rPr>
        <w:t>CPU – Belastung</w:t>
      </w:r>
      <w:r>
        <w:t xml:space="preserve">:  </w:t>
      </w:r>
      <w:r w:rsidR="003D567E">
        <w:t>Python</w:t>
      </w:r>
      <w:r>
        <w:t xml:space="preserve"> 3</w:t>
      </w:r>
    </w:p>
    <w:p w14:paraId="375F20D5" w14:textId="77777777" w:rsidR="00681097" w:rsidRDefault="00681097" w:rsidP="00681097"/>
    <w:p w14:paraId="577B5D0D" w14:textId="77777777" w:rsidR="003D567E" w:rsidRDefault="003D567E" w:rsidP="003D567E">
      <w:pPr>
        <w:pStyle w:val="berschrift2"/>
      </w:pPr>
      <w:bookmarkStart w:id="8" w:name="_Toc519148108"/>
      <w:r>
        <w:t>Web-Socket-Kommunikation</w:t>
      </w:r>
      <w:bookmarkEnd w:id="8"/>
    </w:p>
    <w:p w14:paraId="32AD951D" w14:textId="77777777" w:rsidR="00681097" w:rsidRPr="00681097" w:rsidRDefault="00681097" w:rsidP="00681097"/>
    <w:p w14:paraId="483E47C3" w14:textId="77777777" w:rsidR="003D567E" w:rsidRDefault="003D567E" w:rsidP="003D567E">
      <w:r>
        <w:t xml:space="preserve">Zwischen Client-UI und Node.js-Server wird eine </w:t>
      </w:r>
      <w:r w:rsidR="00C46EE4">
        <w:t xml:space="preserve">Web-Socket-Verbindung </w:t>
      </w:r>
      <w:r w:rsidR="00681097">
        <w:t>etabliert, welche die Anfragen zur Simulation an den Server sendet und die Ergebnisse daraus empfängt.</w:t>
      </w:r>
    </w:p>
    <w:p w14:paraId="1853CF98" w14:textId="77777777" w:rsidR="00681097" w:rsidRPr="003D567E" w:rsidRDefault="00681097" w:rsidP="003D567E"/>
    <w:p w14:paraId="624FC632" w14:textId="77777777" w:rsidR="00283EDA" w:rsidRPr="00300712" w:rsidRDefault="00300712" w:rsidP="00300712">
      <w:pPr>
        <w:pStyle w:val="berschrift1"/>
      </w:pPr>
      <w:bookmarkStart w:id="9" w:name="_Toc519148109"/>
      <w:r>
        <w:t>Installation</w:t>
      </w:r>
      <w:bookmarkEnd w:id="9"/>
    </w:p>
    <w:p w14:paraId="29734D0C" w14:textId="77777777" w:rsidR="00681097" w:rsidRDefault="00681097" w:rsidP="00300712"/>
    <w:p w14:paraId="475F99E1" w14:textId="77777777" w:rsidR="00300712" w:rsidRDefault="003D567E" w:rsidP="00300712">
      <w:r>
        <w:t xml:space="preserve">Die Installation </w:t>
      </w:r>
      <w:r w:rsidR="00681097">
        <w:t>ist</w:t>
      </w:r>
      <w:r>
        <w:t xml:space="preserve"> ausführlich im readme.md-File des </w:t>
      </w:r>
      <w:proofErr w:type="spellStart"/>
      <w:r>
        <w:t>Repositories</w:t>
      </w:r>
      <w:proofErr w:type="spellEnd"/>
      <w:r>
        <w:t xml:space="preserve"> beschrieben</w:t>
      </w:r>
      <w:r w:rsidR="00681097">
        <w:t>:</w:t>
      </w:r>
    </w:p>
    <w:p w14:paraId="399F2262" w14:textId="77777777" w:rsidR="00681097" w:rsidRDefault="00681097" w:rsidP="00300712">
      <w:hyperlink r:id="rId9" w:history="1">
        <w:r w:rsidRPr="00E80D67">
          <w:rPr>
            <w:rStyle w:val="Hyperlink"/>
          </w:rPr>
          <w:t>https://git-iit.fh-joanneum.at/raineran16/ServerLoadSimMon/blob/master/README.md</w:t>
        </w:r>
      </w:hyperlink>
    </w:p>
    <w:p w14:paraId="28F6D4AE" w14:textId="77777777" w:rsidR="00681097" w:rsidRDefault="00681097" w:rsidP="00300712"/>
    <w:p w14:paraId="2049F134" w14:textId="77777777" w:rsidR="00681097" w:rsidRDefault="00681097" w:rsidP="00300712"/>
    <w:p w14:paraId="4FB71123" w14:textId="77777777" w:rsidR="00283EDA" w:rsidRDefault="00300712" w:rsidP="00300712">
      <w:pPr>
        <w:pStyle w:val="berschrift1"/>
      </w:pPr>
      <w:bookmarkStart w:id="10" w:name="_Toc519148110"/>
      <w:r>
        <w:t>Anleitung</w:t>
      </w:r>
      <w:r w:rsidR="00283EDA">
        <w:t xml:space="preserve"> / BEdienung</w:t>
      </w:r>
      <w:bookmarkEnd w:id="10"/>
    </w:p>
    <w:p w14:paraId="3D193CDD" w14:textId="77777777" w:rsidR="0058690B" w:rsidRDefault="00C46EE4" w:rsidP="0058690B">
      <w:r>
        <w:t xml:space="preserve">Um den vollen Funktionsumfang der Applikation zu gewährleisten, müssen zuerst der </w:t>
      </w:r>
      <w:r w:rsidR="00681097">
        <w:t>N</w:t>
      </w:r>
      <w:r>
        <w:t>ode.js-Server mittels Ausführen der "server.js"-Datei</w:t>
      </w:r>
      <w:r w:rsidR="00681097">
        <w:t xml:space="preserve">, </w:t>
      </w:r>
      <w:proofErr w:type="spellStart"/>
      <w:r w:rsidR="00681097">
        <w:t>RabbitMQ</w:t>
      </w:r>
      <w:proofErr w:type="spellEnd"/>
      <w:r>
        <w:t xml:space="preserve"> und die drei Consumer gestartet werden. D</w:t>
      </w:r>
      <w:r w:rsidR="00681097">
        <w:t>as</w:t>
      </w:r>
      <w:r>
        <w:t xml:space="preserve"> Client-UI wird durch einen Browser, welcher die </w:t>
      </w:r>
      <w:proofErr w:type="spellStart"/>
      <w:r w:rsidR="00681097">
        <w:t>public</w:t>
      </w:r>
      <w:proofErr w:type="spellEnd"/>
      <w:r w:rsidR="00681097">
        <w:t>/</w:t>
      </w:r>
      <w:r>
        <w:t>index.html-Datei ausführt, angezeigt.</w:t>
      </w:r>
    </w:p>
    <w:p w14:paraId="0C40B943" w14:textId="77777777" w:rsidR="00697F63" w:rsidRDefault="00697F63" w:rsidP="0058690B">
      <w:r>
        <w:t xml:space="preserve">Im </w:t>
      </w:r>
      <w:r w:rsidR="00681097">
        <w:t>Client-</w:t>
      </w:r>
      <w:r>
        <w:t xml:space="preserve">UI können einzelne Belastungstests mithilfe von Bedienelementen ein- und ausgeschaltet werden. Aktive Felder benötigen einen Wert, welcher dann beim Belastungstest als Parameter </w:t>
      </w:r>
      <w:r w:rsidR="00681097">
        <w:t>verwendet werden</w:t>
      </w:r>
      <w:r>
        <w:t xml:space="preserve">. </w:t>
      </w:r>
      <w:r w:rsidR="0011432E">
        <w:t xml:space="preserve">Mittels Klick auf </w:t>
      </w:r>
      <w:r w:rsidR="00681097">
        <w:t>den</w:t>
      </w:r>
      <w:r w:rsidRPr="0011432E">
        <w:t xml:space="preserve"> </w:t>
      </w:r>
      <w:r w:rsidR="0011432E" w:rsidRPr="0011432E">
        <w:t xml:space="preserve">"Start </w:t>
      </w:r>
      <w:proofErr w:type="spellStart"/>
      <w:r w:rsidR="0011432E" w:rsidRPr="0011432E">
        <w:t>simulation</w:t>
      </w:r>
      <w:proofErr w:type="spellEnd"/>
      <w:r w:rsidR="0011432E" w:rsidRPr="0011432E">
        <w:t>"</w:t>
      </w:r>
      <w:r w:rsidRPr="0011432E">
        <w:t>-</w:t>
      </w:r>
      <w:r w:rsidR="00681097">
        <w:t>Button</w:t>
      </w:r>
      <w:r w:rsidRPr="0011432E">
        <w:t xml:space="preserve"> wird</w:t>
      </w:r>
      <w:r>
        <w:t xml:space="preserve"> der Test gestartet. Nach </w:t>
      </w:r>
      <w:r w:rsidR="00681097">
        <w:t>erfolgreicher</w:t>
      </w:r>
      <w:r>
        <w:t xml:space="preserve"> Ausführung der Consumer werden die </w:t>
      </w:r>
      <w:r w:rsidR="00681097">
        <w:t>Ende</w:t>
      </w:r>
      <w:r>
        <w:t>rgebnisse im Client-UI angezeigt.</w:t>
      </w:r>
    </w:p>
    <w:p w14:paraId="2A10040D" w14:textId="77777777" w:rsidR="009B6C87" w:rsidRDefault="009B6C87" w:rsidP="0058690B"/>
    <w:p w14:paraId="43782FDA" w14:textId="77777777" w:rsidR="00681097" w:rsidRDefault="00681097" w:rsidP="0058690B"/>
    <w:p w14:paraId="74D0A2D2" w14:textId="77777777" w:rsidR="00697F63" w:rsidRPr="00697F63" w:rsidRDefault="0058690B" w:rsidP="005B72B3">
      <w:pPr>
        <w:pStyle w:val="berschrift1"/>
      </w:pPr>
      <w:bookmarkStart w:id="11" w:name="_Toc519148111"/>
      <w:r>
        <w:lastRenderedPageBreak/>
        <w:t>Zusammenfassung</w:t>
      </w:r>
      <w:bookmarkEnd w:id="11"/>
    </w:p>
    <w:p w14:paraId="03035053" w14:textId="77777777" w:rsidR="00300712" w:rsidRDefault="00300712" w:rsidP="00300712">
      <w:pPr>
        <w:pStyle w:val="berschrift2"/>
      </w:pPr>
      <w:bookmarkStart w:id="12" w:name="_Toc519148112"/>
      <w:r>
        <w:t>Ergebnis</w:t>
      </w:r>
      <w:bookmarkEnd w:id="12"/>
    </w:p>
    <w:p w14:paraId="312D2159" w14:textId="77777777" w:rsidR="009B6C87" w:rsidRPr="009B6C87" w:rsidRDefault="009B6C87" w:rsidP="009B6C87"/>
    <w:p w14:paraId="2B6518B8" w14:textId="77777777" w:rsidR="00E25514" w:rsidRDefault="00C75EBB" w:rsidP="00697F63">
      <w:r>
        <w:t>Ergebnis dieses Projekts ist eine Applikation</w:t>
      </w:r>
      <w:r w:rsidR="00D02573">
        <w:t>,</w:t>
      </w:r>
      <w:r>
        <w:t xml:space="preserve"> die eine vollständige Message-Queuing-F</w:t>
      </w:r>
      <w:r w:rsidR="00D02573">
        <w:t xml:space="preserve">unktionalität besitzt und alle restlichen Anforderungen, wie zum Beispiel Web-Sockets, drei Consumer, </w:t>
      </w:r>
      <w:proofErr w:type="spellStart"/>
      <w:r w:rsidR="00D02573">
        <w:t>Logging</w:t>
      </w:r>
      <w:proofErr w:type="spellEnd"/>
      <w:r w:rsidR="00D02573">
        <w:t xml:space="preserve"> usw., erfüllt. </w:t>
      </w:r>
      <w:r w:rsidR="009B6C87">
        <w:t xml:space="preserve">Der komplette Nachrichtenweg läuft </w:t>
      </w:r>
      <w:r w:rsidR="00E25514">
        <w:t>über:</w:t>
      </w:r>
    </w:p>
    <w:p w14:paraId="60721CF7" w14:textId="77777777" w:rsidR="009B6C87" w:rsidRPr="00E25514" w:rsidRDefault="00E25514" w:rsidP="00697F63">
      <w:pPr>
        <w:rPr>
          <w:lang w:val="fr-FR"/>
        </w:rPr>
      </w:pPr>
      <w:r w:rsidRPr="00E25514">
        <w:rPr>
          <w:lang w:val="fr-FR"/>
        </w:rPr>
        <w:t xml:space="preserve">Client-UI </w:t>
      </w:r>
      <w:r>
        <w:sym w:font="Wingdings" w:char="F0E0"/>
      </w:r>
      <w:r w:rsidRPr="00E25514">
        <w:rPr>
          <w:lang w:val="fr-FR"/>
        </w:rPr>
        <w:t xml:space="preserve"> Node.js </w:t>
      </w:r>
      <w:r>
        <w:sym w:font="Wingdings" w:char="F0E0"/>
      </w:r>
      <w:r w:rsidRPr="00E25514">
        <w:rPr>
          <w:lang w:val="fr-FR"/>
        </w:rPr>
        <w:t xml:space="preserve"> </w:t>
      </w:r>
      <w:proofErr w:type="spellStart"/>
      <w:r w:rsidRPr="00E25514">
        <w:rPr>
          <w:lang w:val="fr-FR"/>
        </w:rPr>
        <w:t>RabbitMQ</w:t>
      </w:r>
      <w:proofErr w:type="spellEnd"/>
      <w:r w:rsidRPr="00E25514">
        <w:rPr>
          <w:lang w:val="fr-FR"/>
        </w:rPr>
        <w:t xml:space="preserve">-Exchange </w:t>
      </w:r>
      <w:r>
        <w:sym w:font="Wingdings" w:char="F0E0"/>
      </w:r>
      <w:r w:rsidRPr="00E25514">
        <w:rPr>
          <w:lang w:val="fr-FR"/>
        </w:rPr>
        <w:t xml:space="preserve"> Consumer </w:t>
      </w:r>
      <w:r>
        <w:sym w:font="Wingdings" w:char="F0E0"/>
      </w:r>
      <w:r w:rsidRPr="00E25514">
        <w:rPr>
          <w:lang w:val="fr-FR"/>
        </w:rPr>
        <w:t xml:space="preserve"> </w:t>
      </w:r>
      <w:proofErr w:type="spellStart"/>
      <w:r w:rsidRPr="00E25514">
        <w:rPr>
          <w:lang w:val="fr-FR"/>
        </w:rPr>
        <w:t>RabbitMQ</w:t>
      </w:r>
      <w:proofErr w:type="spellEnd"/>
      <w:r w:rsidRPr="00E25514">
        <w:rPr>
          <w:lang w:val="fr-FR"/>
        </w:rPr>
        <w:t xml:space="preserve">-Exchange </w:t>
      </w:r>
      <w:r>
        <w:sym w:font="Wingdings" w:char="F0E0"/>
      </w:r>
      <w:r w:rsidRPr="00E25514">
        <w:rPr>
          <w:lang w:val="fr-FR"/>
        </w:rPr>
        <w:t xml:space="preserve"> </w:t>
      </w:r>
      <w:r>
        <w:rPr>
          <w:lang w:val="fr-FR"/>
        </w:rPr>
        <w:br/>
      </w:r>
      <w:r w:rsidRPr="00E25514">
        <w:rPr>
          <w:lang w:val="fr-FR"/>
        </w:rPr>
        <w:t xml:space="preserve">Node.js </w:t>
      </w:r>
      <w:r>
        <w:sym w:font="Wingdings" w:char="F0E0"/>
      </w:r>
      <w:r w:rsidRPr="00E25514">
        <w:rPr>
          <w:lang w:val="fr-FR"/>
        </w:rPr>
        <w:t xml:space="preserve"> Client-UI</w:t>
      </w:r>
    </w:p>
    <w:p w14:paraId="14CE0C92" w14:textId="77777777" w:rsidR="00697F63" w:rsidRDefault="00D02573" w:rsidP="00697F63">
      <w:r>
        <w:t>Der tatsächliche Output besteht aus der für die Belastungstests benötigten Zeit</w:t>
      </w:r>
      <w:r w:rsidR="00E25514">
        <w:t>/RAM/CPU-Last</w:t>
      </w:r>
      <w:r>
        <w:t xml:space="preserve"> und wird der Benutzerin oder dem Benutzer im Client-UI angezeigt.</w:t>
      </w:r>
    </w:p>
    <w:p w14:paraId="3FC4F28A" w14:textId="77777777" w:rsidR="00FE0AED" w:rsidRDefault="00FE0AED" w:rsidP="00697F63">
      <w:r>
        <w:t>Weiters besteht die Möglichkeit die Tests von mehreren Clients gleichzeitig auszuführen um auch die Auswirkungen auf den Node.js-Server evaluieren zu können. Hierzu gibt es derzeit noch keine grafische Auswertung, es kann aber die JSON-Datei „</w:t>
      </w:r>
      <w:r w:rsidRPr="00FE0AED">
        <w:t>logs</w:t>
      </w:r>
      <w:r>
        <w:t>/</w:t>
      </w:r>
      <w:r w:rsidRPr="00FE0AED">
        <w:t>node.log</w:t>
      </w:r>
      <w:r>
        <w:t>“ dazu verwendet werden.</w:t>
      </w:r>
    </w:p>
    <w:p w14:paraId="01996623" w14:textId="77777777" w:rsidR="009B6C87" w:rsidRPr="00697F63" w:rsidRDefault="009B6C87" w:rsidP="00697F63"/>
    <w:p w14:paraId="74F0038F" w14:textId="77777777" w:rsidR="00C75EBB" w:rsidRDefault="00300712" w:rsidP="00C75EBB">
      <w:pPr>
        <w:pStyle w:val="berschrift2"/>
      </w:pPr>
      <w:bookmarkStart w:id="13" w:name="_Toc519148113"/>
      <w:r>
        <w:t>Bekannte Probleme</w:t>
      </w:r>
      <w:bookmarkEnd w:id="13"/>
    </w:p>
    <w:p w14:paraId="36C583A8" w14:textId="77777777" w:rsidR="00E25514" w:rsidRPr="00E25514" w:rsidRDefault="00E25514" w:rsidP="00E25514"/>
    <w:p w14:paraId="5258890A" w14:textId="77777777" w:rsidR="00D02573" w:rsidRDefault="00D02573" w:rsidP="00D02573">
      <w:r>
        <w:t xml:space="preserve">Alle Tests wurden auf Windows 10 </w:t>
      </w:r>
      <w:r w:rsidR="00E25514">
        <w:t>/</w:t>
      </w:r>
      <w:r>
        <w:t xml:space="preserve"> 64-bit durchgeführt. </w:t>
      </w:r>
      <w:r w:rsidR="00823951">
        <w:t>Bei der Ausführung der</w:t>
      </w:r>
      <w:r>
        <w:t xml:space="preserve"> Applikation</w:t>
      </w:r>
      <w:r w:rsidR="00823951">
        <w:t xml:space="preserve"> kann es </w:t>
      </w:r>
      <w:r>
        <w:t xml:space="preserve">auf anderen Betriebssystemen </w:t>
      </w:r>
      <w:r w:rsidR="00E25514">
        <w:t>unter Umständen zu</w:t>
      </w:r>
      <w:r w:rsidR="00823951">
        <w:t xml:space="preserve"> Einschränkungen der Funktionalität kommen.</w:t>
      </w:r>
      <w:r w:rsidR="00E25514">
        <w:t xml:space="preserve"> Bei unseren Test</w:t>
      </w:r>
      <w:r w:rsidR="00FE0AED">
        <w:t>s</w:t>
      </w:r>
      <w:r w:rsidR="00E25514">
        <w:t xml:space="preserve"> funktionierte </w:t>
      </w:r>
      <w:proofErr w:type="spellStart"/>
      <w:r w:rsidR="00E25514">
        <w:t>RabbitMQ</w:t>
      </w:r>
      <w:proofErr w:type="spellEnd"/>
      <w:r w:rsidR="00E25514">
        <w:t xml:space="preserve"> unter MacOS nicht korrekt</w:t>
      </w:r>
      <w:r w:rsidR="00FE0AED">
        <w:t>, der Node.js-Server konnte sich nicht darauf verbinden</w:t>
      </w:r>
      <w:r w:rsidR="00E25514">
        <w:t>.</w:t>
      </w:r>
    </w:p>
    <w:p w14:paraId="298E29A3" w14:textId="77777777" w:rsidR="00E25514" w:rsidRDefault="00E25514" w:rsidP="00D02573">
      <w:r>
        <w:t>Werden mehrere Prozesse pro Consumer angefordert, kann es passieren</w:t>
      </w:r>
      <w:r w:rsidR="00FE0AED">
        <w:t>,</w:t>
      </w:r>
      <w:r>
        <w:t xml:space="preserve"> dass nicht alle Return-Messages beim Benutzer ankommen und </w:t>
      </w:r>
      <w:r w:rsidR="00FE0AED">
        <w:t xml:space="preserve">somit die UI scheinbar einfriert und in </w:t>
      </w:r>
      <w:proofErr w:type="gramStart"/>
      <w:r w:rsidR="00FE0AED">
        <w:t>einen Timeout</w:t>
      </w:r>
      <w:proofErr w:type="gramEnd"/>
      <w:r w:rsidR="00FE0AED">
        <w:t xml:space="preserve"> läuft.</w:t>
      </w:r>
    </w:p>
    <w:p w14:paraId="4DE0265C" w14:textId="77777777" w:rsidR="00FE0AED" w:rsidRPr="00D02573" w:rsidRDefault="00FE0AED" w:rsidP="00D02573"/>
    <w:p w14:paraId="2B2C7097" w14:textId="77777777" w:rsidR="00300712" w:rsidRDefault="00300712" w:rsidP="00300712">
      <w:pPr>
        <w:pStyle w:val="berschrift2"/>
      </w:pPr>
      <w:bookmarkStart w:id="14" w:name="_Toc519148114"/>
      <w:r>
        <w:t>Ausblick / weitere Möglichkeiten</w:t>
      </w:r>
      <w:bookmarkEnd w:id="14"/>
    </w:p>
    <w:p w14:paraId="62E80A2C" w14:textId="77777777" w:rsidR="00FE0AED" w:rsidRDefault="00FE0AED" w:rsidP="00C75EBB"/>
    <w:p w14:paraId="7ADB3876" w14:textId="77777777" w:rsidR="00C75EBB" w:rsidRDefault="00D02573" w:rsidP="00C75EBB">
      <w:r>
        <w:t xml:space="preserve">Es können </w:t>
      </w:r>
      <w:r w:rsidR="00FE0AED">
        <w:t xml:space="preserve">beliebig viele </w:t>
      </w:r>
      <w:r>
        <w:t xml:space="preserve">zusätzliche Consumer mit eigenen Message-Queues hinzugefügt werden, </w:t>
      </w:r>
      <w:r w:rsidR="00823951">
        <w:t>damit weitere Teile des</w:t>
      </w:r>
      <w:r>
        <w:t xml:space="preserve"> </w:t>
      </w:r>
      <w:r w:rsidR="00823951">
        <w:t>Hostsystems getestet werden können. Außerdem besteht die Möglichkeit des Einsatzes auf mehreren Endgeräten zur Nutzung in der Infrastruktur eines Unternehmens</w:t>
      </w:r>
      <w:r w:rsidR="00FE0AED">
        <w:t>-</w:t>
      </w:r>
      <w:r w:rsidR="00823951">
        <w:t>netzwerkes als verteiltes System</w:t>
      </w:r>
      <w:r w:rsidR="00FE0AED">
        <w:t xml:space="preserve"> mit grafischer Darstellung (derzeit nur gespeichert in „logs/node.log“).</w:t>
      </w:r>
    </w:p>
    <w:p w14:paraId="4711F815" w14:textId="77777777" w:rsidR="00FE0AED" w:rsidRPr="00C75EBB" w:rsidRDefault="00FE0AED" w:rsidP="00C75EBB"/>
    <w:p w14:paraId="17672927" w14:textId="77777777" w:rsidR="00300712" w:rsidRDefault="00283EDA" w:rsidP="00300712">
      <w:pPr>
        <w:pStyle w:val="berschrift2"/>
      </w:pPr>
      <w:bookmarkStart w:id="15" w:name="_Toc519148115"/>
      <w:r>
        <w:lastRenderedPageBreak/>
        <w:t>Persönliche Meinung / Erkenntnisse</w:t>
      </w:r>
      <w:bookmarkEnd w:id="15"/>
    </w:p>
    <w:p w14:paraId="6BA289BE" w14:textId="77777777" w:rsidR="00FE0AED" w:rsidRPr="00FE0AED" w:rsidRDefault="00FE0AED" w:rsidP="00FE0AED"/>
    <w:p w14:paraId="558B304A" w14:textId="77777777" w:rsidR="00C75EBB" w:rsidRDefault="00823951" w:rsidP="00C75EBB">
      <w:r>
        <w:t xml:space="preserve">Unterschiedliche Programmiersprachen können in einem verteilten System problemlos kombiniert werden, dadurch wird die Funktionalität in </w:t>
      </w:r>
      <w:proofErr w:type="spellStart"/>
      <w:r>
        <w:t>keinster</w:t>
      </w:r>
      <w:proofErr w:type="spellEnd"/>
      <w:r>
        <w:t xml:space="preserve"> Weise eingeschränkt. Mithilfe von Message-Queuing </w:t>
      </w:r>
      <w:r w:rsidR="00685349">
        <w:t xml:space="preserve">Systemen </w:t>
      </w:r>
      <w:r>
        <w:t xml:space="preserve">kann erreicht werden, dass eine Applikation durch die </w:t>
      </w:r>
      <w:r w:rsidR="0011432E">
        <w:t>Technologie</w:t>
      </w:r>
      <w:r>
        <w:t xml:space="preserve">unabhängigkeit </w:t>
      </w:r>
      <w:r w:rsidR="00685349">
        <w:t>sehr gut</w:t>
      </w:r>
      <w:r>
        <w:t xml:space="preserve"> skali</w:t>
      </w:r>
      <w:r w:rsidR="0011432E">
        <w:t>erbar ist.</w:t>
      </w:r>
    </w:p>
    <w:p w14:paraId="57C860DF" w14:textId="77777777" w:rsidR="00685349" w:rsidRPr="00C75EBB" w:rsidRDefault="00685349" w:rsidP="00C75EBB">
      <w:r>
        <w:t xml:space="preserve">So gut die prinzipielle Einbindung mehrerer Systeme und Programmiersprachen auch funktioniert, die Komplexität und die Anzahl der Fehlerquellen steigt hingegen in gleichem Maße. Vor alle die Fehlersuche kann sich schwierig gestalten und ist ohne ausführliches </w:t>
      </w:r>
      <w:proofErr w:type="spellStart"/>
      <w:r>
        <w:t>Logging</w:t>
      </w:r>
      <w:proofErr w:type="spellEnd"/>
      <w:r>
        <w:t xml:space="preserve"> praktisch nicht bewerkstelligen. Weitere technische Herausforderungen wie zum Beispiel unterschiedliche Version der verwendeten Technologien auf unterschiedlichen Betriebssystemen erhöhen ebenfalls die Komplexitätsebene.</w:t>
      </w:r>
    </w:p>
    <w:p w14:paraId="3D392A9F" w14:textId="77777777" w:rsidR="00300712" w:rsidRDefault="00300712" w:rsidP="00300712"/>
    <w:p w14:paraId="5524E6E8" w14:textId="77777777" w:rsidR="00300712" w:rsidRDefault="00300712" w:rsidP="00300712">
      <w:pPr>
        <w:pStyle w:val="berschrift1"/>
      </w:pPr>
      <w:bookmarkStart w:id="16" w:name="_Toc519148116"/>
      <w:r>
        <w:t>Anhang</w:t>
      </w:r>
      <w:bookmarkEnd w:id="16"/>
    </w:p>
    <w:p w14:paraId="03BB479F" w14:textId="77777777" w:rsidR="00092CD7" w:rsidRDefault="00300712" w:rsidP="00092CD7">
      <w:pPr>
        <w:pStyle w:val="berschrift2"/>
      </w:pPr>
      <w:bookmarkStart w:id="17" w:name="_Toc519148117"/>
      <w:r>
        <w:t>Code Repository</w:t>
      </w:r>
      <w:r w:rsidR="00092CD7">
        <w:t xml:space="preserve"> / Sources</w:t>
      </w:r>
      <w:bookmarkEnd w:id="17"/>
    </w:p>
    <w:p w14:paraId="42B76379" w14:textId="77777777" w:rsidR="00FE0AED" w:rsidRPr="00FE0AED" w:rsidRDefault="00FE0AED" w:rsidP="00FE0AED"/>
    <w:p w14:paraId="106FE217" w14:textId="77777777" w:rsidR="0011432E" w:rsidRDefault="00FE0AED" w:rsidP="0011432E">
      <w:hyperlink r:id="rId10" w:history="1">
        <w:r w:rsidRPr="00E80D67">
          <w:rPr>
            <w:rStyle w:val="Hyperlink"/>
          </w:rPr>
          <w:t>https://git-iit.fh-joanneum.at/raineran16/ServerLoadSimMon.git</w:t>
        </w:r>
      </w:hyperlink>
    </w:p>
    <w:p w14:paraId="2F414A9F" w14:textId="77777777" w:rsidR="00FE0AED" w:rsidRPr="0011432E" w:rsidRDefault="00FE0AED" w:rsidP="0011432E"/>
    <w:p w14:paraId="76D88D6D" w14:textId="77777777" w:rsidR="00300712" w:rsidRDefault="00300712" w:rsidP="00300712">
      <w:pPr>
        <w:pStyle w:val="berschrift2"/>
      </w:pPr>
      <w:bookmarkStart w:id="18" w:name="_Toc519148118"/>
      <w:r>
        <w:t>Links</w:t>
      </w:r>
      <w:bookmarkEnd w:id="18"/>
    </w:p>
    <w:p w14:paraId="6CB67C5D" w14:textId="77777777" w:rsidR="00685349" w:rsidRPr="00685349" w:rsidRDefault="00685349" w:rsidP="00685349"/>
    <w:p w14:paraId="2FCE0009" w14:textId="77777777" w:rsidR="00092CD7" w:rsidRDefault="0011432E" w:rsidP="00092CD7">
      <w:r>
        <w:t>Links für die benötigte Software befinden sich in der "readme.md" Datei im Code-Repository</w:t>
      </w:r>
      <w:r w:rsidR="00FE0AED">
        <w:t>:</w:t>
      </w:r>
    </w:p>
    <w:p w14:paraId="0CE423AD" w14:textId="77777777" w:rsidR="00FE0AED" w:rsidRDefault="00FE0AED" w:rsidP="00FE0AED">
      <w:hyperlink r:id="rId11" w:history="1">
        <w:r w:rsidRPr="00E80D67">
          <w:rPr>
            <w:rStyle w:val="Hyperlink"/>
          </w:rPr>
          <w:t>https://git-iit.fh-joanneum.at/raineran16/ServerLoadSimMon/blob/master/README.md</w:t>
        </w:r>
      </w:hyperlink>
    </w:p>
    <w:p w14:paraId="2739657D" w14:textId="77777777" w:rsidR="00FE0AED" w:rsidRPr="00092CD7" w:rsidRDefault="00FE0AED" w:rsidP="00092CD7"/>
    <w:sectPr w:rsidR="00FE0AED" w:rsidRPr="00092CD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ECB07" w14:textId="77777777" w:rsidR="00400B38" w:rsidRDefault="00400B38" w:rsidP="0058690B">
      <w:pPr>
        <w:spacing w:after="0" w:line="240" w:lineRule="auto"/>
      </w:pPr>
      <w:r>
        <w:separator/>
      </w:r>
    </w:p>
  </w:endnote>
  <w:endnote w:type="continuationSeparator" w:id="0">
    <w:p w14:paraId="4FC4D3F5" w14:textId="77777777" w:rsidR="00400B38" w:rsidRDefault="00400B38" w:rsidP="0058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E35E6" w14:textId="77777777" w:rsidR="0058690B" w:rsidRDefault="0058690B">
    <w:pPr>
      <w:pStyle w:val="Fuzeile"/>
      <w:pBdr>
        <w:bottom w:val="single" w:sz="6" w:space="1" w:color="auto"/>
      </w:pBdr>
    </w:pPr>
  </w:p>
  <w:p w14:paraId="75069CCE" w14:textId="77777777" w:rsidR="0058690B" w:rsidRPr="005C6BDF" w:rsidRDefault="002E1C0C">
    <w:pPr>
      <w:pStyle w:val="Fuzeile"/>
      <w:rPr>
        <w:b/>
        <w:bCs/>
        <w:lang w:val="en-US"/>
      </w:rPr>
    </w:pPr>
    <w:r w:rsidRPr="005C6BDF">
      <w:rPr>
        <w:lang w:val="en-US"/>
      </w:rPr>
      <w:t>SWD16</w:t>
    </w:r>
    <w:r w:rsidRPr="005C6BDF">
      <w:rPr>
        <w:lang w:val="en-US"/>
      </w:rPr>
      <w:tab/>
      <w:t>Distributed-Computing</w:t>
    </w:r>
    <w:r w:rsidR="0058690B" w:rsidRPr="005C6BDF">
      <w:rPr>
        <w:lang w:val="en-US"/>
      </w:rPr>
      <w:tab/>
    </w:r>
    <w:proofErr w:type="spellStart"/>
    <w:r w:rsidR="0058690B" w:rsidRPr="005C6BDF">
      <w:rPr>
        <w:lang w:val="en-US"/>
      </w:rPr>
      <w:t>Seite</w:t>
    </w:r>
    <w:proofErr w:type="spellEnd"/>
    <w:r w:rsidR="0058690B" w:rsidRPr="005C6BDF">
      <w:rPr>
        <w:lang w:val="en-US"/>
      </w:rPr>
      <w:t xml:space="preserve"> </w:t>
    </w:r>
    <w:r w:rsidR="0058690B">
      <w:rPr>
        <w:b/>
        <w:bCs/>
      </w:rPr>
      <w:fldChar w:fldCharType="begin"/>
    </w:r>
    <w:r w:rsidR="0058690B" w:rsidRPr="005C6BDF">
      <w:rPr>
        <w:b/>
        <w:bCs/>
        <w:lang w:val="en-US"/>
      </w:rPr>
      <w:instrText>PAGE  \* Arabic  \* MERGEFORMAT</w:instrText>
    </w:r>
    <w:r w:rsidR="0058690B">
      <w:rPr>
        <w:b/>
        <w:bCs/>
      </w:rPr>
      <w:fldChar w:fldCharType="separate"/>
    </w:r>
    <w:r w:rsidR="00092CD7" w:rsidRPr="005C6BDF">
      <w:rPr>
        <w:b/>
        <w:bCs/>
        <w:noProof/>
        <w:lang w:val="en-US"/>
      </w:rPr>
      <w:t>1</w:t>
    </w:r>
    <w:r w:rsidR="0058690B">
      <w:rPr>
        <w:b/>
        <w:bCs/>
      </w:rPr>
      <w:fldChar w:fldCharType="end"/>
    </w:r>
    <w:r w:rsidR="0058690B" w:rsidRPr="005C6BDF">
      <w:rPr>
        <w:lang w:val="en-US"/>
      </w:rPr>
      <w:t xml:space="preserve"> von </w:t>
    </w:r>
    <w:r w:rsidR="0058690B">
      <w:rPr>
        <w:b/>
        <w:bCs/>
      </w:rPr>
      <w:fldChar w:fldCharType="begin"/>
    </w:r>
    <w:r w:rsidR="0058690B" w:rsidRPr="005C6BDF">
      <w:rPr>
        <w:b/>
        <w:bCs/>
        <w:lang w:val="en-US"/>
      </w:rPr>
      <w:instrText>NUMPAGES  \* Arabic  \* MERGEFORMAT</w:instrText>
    </w:r>
    <w:r w:rsidR="0058690B">
      <w:rPr>
        <w:b/>
        <w:bCs/>
      </w:rPr>
      <w:fldChar w:fldCharType="separate"/>
    </w:r>
    <w:r w:rsidR="00092CD7" w:rsidRPr="005C6BDF">
      <w:rPr>
        <w:b/>
        <w:bCs/>
        <w:noProof/>
        <w:lang w:val="en-US"/>
      </w:rPr>
      <w:t>3</w:t>
    </w:r>
    <w:r w:rsidR="0058690B">
      <w:rPr>
        <w:b/>
        <w:bCs/>
      </w:rPr>
      <w:fldChar w:fldCharType="end"/>
    </w:r>
  </w:p>
  <w:p w14:paraId="19BA8C8A" w14:textId="77777777" w:rsidR="002E1C0C" w:rsidRPr="005C6BDF" w:rsidRDefault="002E1C0C" w:rsidP="005C6BDF">
    <w:pPr>
      <w:jc w:val="center"/>
      <w:rPr>
        <w:i/>
      </w:rPr>
    </w:pPr>
    <w:r w:rsidRPr="005C6BDF">
      <w:rPr>
        <w:i/>
      </w:rPr>
      <w:t xml:space="preserve">Benjamin Moser, Anton </w:t>
    </w:r>
    <w:proofErr w:type="spellStart"/>
    <w:r w:rsidRPr="005C6BDF">
      <w:rPr>
        <w:i/>
      </w:rPr>
      <w:t>Piiroja</w:t>
    </w:r>
    <w:proofErr w:type="spellEnd"/>
    <w:r w:rsidRPr="005C6BDF">
      <w:rPr>
        <w:i/>
      </w:rPr>
      <w:t>, Andreas Rainer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723D" w14:textId="77777777" w:rsidR="00400B38" w:rsidRDefault="00400B38" w:rsidP="0058690B">
      <w:pPr>
        <w:spacing w:after="0" w:line="240" w:lineRule="auto"/>
      </w:pPr>
      <w:r>
        <w:separator/>
      </w:r>
    </w:p>
  </w:footnote>
  <w:footnote w:type="continuationSeparator" w:id="0">
    <w:p w14:paraId="731FFF3B" w14:textId="77777777" w:rsidR="00400B38" w:rsidRDefault="00400B38" w:rsidP="00586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A00D" w14:textId="77777777" w:rsidR="0058690B" w:rsidRDefault="0058690B" w:rsidP="0058690B">
    <w:pPr>
      <w:pStyle w:val="Kopfzeile"/>
      <w:pBdr>
        <w:bottom w:val="single" w:sz="6" w:space="1" w:color="auto"/>
      </w:pBdr>
    </w:pPr>
    <w:r>
      <w:rPr>
        <w:noProof/>
      </w:rPr>
      <w:drawing>
        <wp:anchor distT="0" distB="0" distL="114300" distR="114300" simplePos="0" relativeHeight="251658240" behindDoc="0" locked="0" layoutInCell="1" allowOverlap="1" wp14:anchorId="54EC70BE" wp14:editId="0DADFB73">
          <wp:simplePos x="0" y="0"/>
          <wp:positionH relativeFrom="margin">
            <wp:align>right</wp:align>
          </wp:positionH>
          <wp:positionV relativeFrom="paragraph">
            <wp:posOffset>-105410</wp:posOffset>
          </wp:positionV>
          <wp:extent cx="1349180" cy="357847"/>
          <wp:effectExtent l="0" t="0" r="381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49180" cy="357847"/>
                  </a:xfrm>
                  <a:prstGeom prst="rect">
                    <a:avLst/>
                  </a:prstGeom>
                </pic:spPr>
              </pic:pic>
            </a:graphicData>
          </a:graphic>
          <wp14:sizeRelH relativeFrom="page">
            <wp14:pctWidth>0</wp14:pctWidth>
          </wp14:sizeRelH>
          <wp14:sizeRelV relativeFrom="page">
            <wp14:pctHeight>0</wp14:pctHeight>
          </wp14:sizeRelV>
        </wp:anchor>
      </w:drawing>
    </w:r>
    <w:r>
      <w:t>DOCUMENT TITLE</w:t>
    </w:r>
  </w:p>
  <w:p w14:paraId="3292E1A0" w14:textId="77777777" w:rsidR="0058690B" w:rsidRDefault="0058690B" w:rsidP="0058690B">
    <w:pPr>
      <w:pStyle w:val="Kopfzeile"/>
      <w:pBdr>
        <w:bottom w:val="single" w:sz="6" w:space="1"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C5999"/>
    <w:multiLevelType w:val="hybridMultilevel"/>
    <w:tmpl w:val="FF8C2D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9911E5A"/>
    <w:multiLevelType w:val="hybridMultilevel"/>
    <w:tmpl w:val="21DA2E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A1D7E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0B"/>
    <w:rsid w:val="00080D7B"/>
    <w:rsid w:val="00092CD7"/>
    <w:rsid w:val="000A0C26"/>
    <w:rsid w:val="000F770B"/>
    <w:rsid w:val="0011432E"/>
    <w:rsid w:val="00283EDA"/>
    <w:rsid w:val="002E1C0C"/>
    <w:rsid w:val="00300712"/>
    <w:rsid w:val="003B40D6"/>
    <w:rsid w:val="003D567E"/>
    <w:rsid w:val="00400B38"/>
    <w:rsid w:val="00545304"/>
    <w:rsid w:val="0058690B"/>
    <w:rsid w:val="005C6BDF"/>
    <w:rsid w:val="005F3EF9"/>
    <w:rsid w:val="00681097"/>
    <w:rsid w:val="00685349"/>
    <w:rsid w:val="00697F63"/>
    <w:rsid w:val="006F5C41"/>
    <w:rsid w:val="00724077"/>
    <w:rsid w:val="00777B6D"/>
    <w:rsid w:val="007B3FD1"/>
    <w:rsid w:val="007E20F0"/>
    <w:rsid w:val="00823951"/>
    <w:rsid w:val="00833A16"/>
    <w:rsid w:val="009B6C87"/>
    <w:rsid w:val="00A2383C"/>
    <w:rsid w:val="00A560D7"/>
    <w:rsid w:val="00A7717F"/>
    <w:rsid w:val="00B62D7C"/>
    <w:rsid w:val="00BA5879"/>
    <w:rsid w:val="00C46EE4"/>
    <w:rsid w:val="00C75EBB"/>
    <w:rsid w:val="00CF7085"/>
    <w:rsid w:val="00D02573"/>
    <w:rsid w:val="00E25514"/>
    <w:rsid w:val="00E8089B"/>
    <w:rsid w:val="00FA7D17"/>
    <w:rsid w:val="00FE0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0237"/>
  <w15:chartTrackingRefBased/>
  <w15:docId w15:val="{7C85BE4C-8311-4F2B-9FFB-14D618E9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BDF"/>
    <w:rPr>
      <w:sz w:val="22"/>
    </w:rPr>
  </w:style>
  <w:style w:type="paragraph" w:styleId="berschrift1">
    <w:name w:val="heading 1"/>
    <w:basedOn w:val="Standard"/>
    <w:next w:val="Standard"/>
    <w:link w:val="berschrift1Zchn"/>
    <w:uiPriority w:val="9"/>
    <w:qFormat/>
    <w:rsid w:val="0058690B"/>
    <w:pPr>
      <w:keepNext/>
      <w:keepLines/>
      <w:numPr>
        <w:numId w:val="1"/>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unhideWhenUsed/>
    <w:qFormat/>
    <w:rsid w:val="0058690B"/>
    <w:pPr>
      <w:keepNext/>
      <w:keepLines/>
      <w:numPr>
        <w:ilvl w:val="1"/>
        <w:numId w:val="1"/>
      </w:numPr>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58690B"/>
    <w:pPr>
      <w:keepNext/>
      <w:keepLines/>
      <w:numPr>
        <w:ilvl w:val="2"/>
        <w:numId w:val="1"/>
      </w:numPr>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58690B"/>
    <w:pPr>
      <w:keepNext/>
      <w:keepLines/>
      <w:numPr>
        <w:ilvl w:val="3"/>
        <w:numId w:val="1"/>
      </w:numPr>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58690B"/>
    <w:pPr>
      <w:keepNext/>
      <w:keepLines/>
      <w:numPr>
        <w:ilvl w:val="4"/>
        <w:numId w:val="1"/>
      </w:numPr>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58690B"/>
    <w:pPr>
      <w:keepNext/>
      <w:keepLines/>
      <w:numPr>
        <w:ilvl w:val="5"/>
        <w:numId w:val="1"/>
      </w:numPr>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58690B"/>
    <w:pPr>
      <w:keepNext/>
      <w:keepLines/>
      <w:numPr>
        <w:ilvl w:val="6"/>
        <w:numId w:val="1"/>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58690B"/>
    <w:pPr>
      <w:keepNext/>
      <w:keepLines/>
      <w:numPr>
        <w:ilvl w:val="7"/>
        <w:numId w:val="1"/>
      </w:numPr>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58690B"/>
    <w:pPr>
      <w:keepNext/>
      <w:keepLines/>
      <w:numPr>
        <w:ilvl w:val="8"/>
        <w:numId w:val="1"/>
      </w:numPr>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69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90B"/>
  </w:style>
  <w:style w:type="paragraph" w:styleId="Fuzeile">
    <w:name w:val="footer"/>
    <w:basedOn w:val="Standard"/>
    <w:link w:val="FuzeileZchn"/>
    <w:uiPriority w:val="99"/>
    <w:unhideWhenUsed/>
    <w:rsid w:val="005869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90B"/>
  </w:style>
  <w:style w:type="paragraph" w:styleId="Titel">
    <w:name w:val="Title"/>
    <w:basedOn w:val="Standard"/>
    <w:next w:val="Standard"/>
    <w:link w:val="TitelZchn"/>
    <w:uiPriority w:val="10"/>
    <w:qFormat/>
    <w:rsid w:val="0058690B"/>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58690B"/>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58690B"/>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rsid w:val="0058690B"/>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58690B"/>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58690B"/>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58690B"/>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58690B"/>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58690B"/>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58690B"/>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58690B"/>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58690B"/>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58690B"/>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58690B"/>
    <w:rPr>
      <w:color w:val="000000" w:themeColor="text1"/>
      <w:sz w:val="24"/>
      <w:szCs w:val="24"/>
    </w:rPr>
  </w:style>
  <w:style w:type="character" w:styleId="Fett">
    <w:name w:val="Strong"/>
    <w:basedOn w:val="Absatz-Standardschriftart"/>
    <w:uiPriority w:val="22"/>
    <w:qFormat/>
    <w:rsid w:val="0058690B"/>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58690B"/>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58690B"/>
    <w:pPr>
      <w:spacing w:after="0" w:line="240" w:lineRule="auto"/>
    </w:pPr>
  </w:style>
  <w:style w:type="paragraph" w:styleId="Zitat">
    <w:name w:val="Quote"/>
    <w:basedOn w:val="Standard"/>
    <w:next w:val="Standard"/>
    <w:link w:val="ZitatZchn"/>
    <w:uiPriority w:val="29"/>
    <w:qFormat/>
    <w:rsid w:val="0058690B"/>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58690B"/>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58690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58690B"/>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58690B"/>
    <w:rPr>
      <w:i/>
      <w:iCs/>
      <w:color w:val="auto"/>
    </w:rPr>
  </w:style>
  <w:style w:type="character" w:styleId="IntensiveHervorhebung">
    <w:name w:val="Intense Emphasis"/>
    <w:basedOn w:val="Absatz-Standardschriftart"/>
    <w:uiPriority w:val="21"/>
    <w:qFormat/>
    <w:rsid w:val="0058690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58690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58690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58690B"/>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unhideWhenUsed/>
    <w:qFormat/>
    <w:rsid w:val="0058690B"/>
    <w:pPr>
      <w:outlineLvl w:val="9"/>
    </w:pPr>
  </w:style>
  <w:style w:type="paragraph" w:styleId="Verzeichnis1">
    <w:name w:val="toc 1"/>
    <w:basedOn w:val="Standard"/>
    <w:next w:val="Standard"/>
    <w:autoRedefine/>
    <w:uiPriority w:val="39"/>
    <w:unhideWhenUsed/>
    <w:rsid w:val="0058690B"/>
    <w:pPr>
      <w:spacing w:after="100"/>
    </w:pPr>
  </w:style>
  <w:style w:type="character" w:styleId="Hyperlink">
    <w:name w:val="Hyperlink"/>
    <w:basedOn w:val="Absatz-Standardschriftart"/>
    <w:uiPriority w:val="99"/>
    <w:unhideWhenUsed/>
    <w:rsid w:val="0058690B"/>
    <w:rPr>
      <w:color w:val="0563C1" w:themeColor="hyperlink"/>
      <w:u w:val="single"/>
    </w:rPr>
  </w:style>
  <w:style w:type="paragraph" w:styleId="Verzeichnis2">
    <w:name w:val="toc 2"/>
    <w:basedOn w:val="Standard"/>
    <w:next w:val="Standard"/>
    <w:autoRedefine/>
    <w:uiPriority w:val="39"/>
    <w:unhideWhenUsed/>
    <w:rsid w:val="00092CD7"/>
    <w:pPr>
      <w:spacing w:after="100"/>
      <w:ind w:left="210"/>
    </w:pPr>
  </w:style>
  <w:style w:type="paragraph" w:styleId="Sprechblasentext">
    <w:name w:val="Balloon Text"/>
    <w:basedOn w:val="Standard"/>
    <w:link w:val="SprechblasentextZchn"/>
    <w:uiPriority w:val="99"/>
    <w:semiHidden/>
    <w:unhideWhenUsed/>
    <w:rsid w:val="00092C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2CD7"/>
    <w:rPr>
      <w:rFonts w:ascii="Segoe UI" w:hAnsi="Segoe UI" w:cs="Segoe UI"/>
      <w:sz w:val="18"/>
      <w:szCs w:val="18"/>
    </w:rPr>
  </w:style>
  <w:style w:type="paragraph" w:styleId="Listenabsatz">
    <w:name w:val="List Paragraph"/>
    <w:basedOn w:val="Standard"/>
    <w:uiPriority w:val="34"/>
    <w:qFormat/>
    <w:rsid w:val="003D567E"/>
    <w:pPr>
      <w:ind w:left="720"/>
      <w:contextualSpacing/>
    </w:pPr>
  </w:style>
  <w:style w:type="character" w:styleId="NichtaufgelsteErwhnung">
    <w:name w:val="Unresolved Mention"/>
    <w:basedOn w:val="Absatz-Standardschriftart"/>
    <w:uiPriority w:val="99"/>
    <w:semiHidden/>
    <w:unhideWhenUsed/>
    <w:rsid w:val="00681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iit.fh-joanneum.at/raineran16/ServerLoadSimMon/blob/master/README.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iit.fh-joanneum.at/raineran16/ServerLoadSimMon.git" TargetMode="External"/><Relationship Id="rId4" Type="http://schemas.openxmlformats.org/officeDocument/2006/relationships/settings" Target="settings.xml"/><Relationship Id="rId9" Type="http://schemas.openxmlformats.org/officeDocument/2006/relationships/hyperlink" Target="https://git-iit.fh-joanneum.at/raineran16/ServerLoadSimMon/blob/master/README.m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8609-A950-48AB-BF20-B0E980DE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1108</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Andreas Rainer</cp:lastModifiedBy>
  <cp:revision>15</cp:revision>
  <cp:lastPrinted>2018-07-12T06:40:00Z</cp:lastPrinted>
  <dcterms:created xsi:type="dcterms:W3CDTF">2018-03-01T07:31:00Z</dcterms:created>
  <dcterms:modified xsi:type="dcterms:W3CDTF">2018-07-12T06:40:00Z</dcterms:modified>
</cp:coreProperties>
</file>