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1"/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</w:pPr>
      <w:r w:rsidRPr="00820090"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  <w:t>Android</w:t>
      </w:r>
      <w:r w:rsidRPr="00820090">
        <w:rPr>
          <w:rFonts w:ascii="宋体" w:eastAsia="宋体" w:hAnsi="宋体" w:cs="宋体" w:hint="eastAsia"/>
          <w:b/>
          <w:bCs/>
          <w:color w:val="333333"/>
          <w:sz w:val="36"/>
          <w:szCs w:val="36"/>
        </w:rPr>
        <w:t>基</w:t>
      </w:r>
      <w:r w:rsidRPr="00820090">
        <w:rPr>
          <w:rFonts w:ascii="宋体" w:eastAsia="宋体" w:hAnsi="宋体" w:cs="宋体"/>
          <w:b/>
          <w:bCs/>
          <w:color w:val="333333"/>
          <w:sz w:val="36"/>
          <w:szCs w:val="36"/>
        </w:rPr>
        <w:t>础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上面可能是一个比较全面系统的培训教程，对于新手们可能对某些需要着重掌握的东西比较迷茫，于是整理下个人认为新手们必须要掌握的知识点，顺便也会附带相应觉得不错的讲解博客地址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5" w:history="1"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两分钟彻底让你明白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Activity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生命周期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(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图文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)!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Activity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实际开发中使用频率最高，这个必须要理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解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6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四大基本组件介绍与生命周期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中的四大组件必须得知道，也是面试常问到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的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7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ListView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的基本使用与优化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ListView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是所有控件中最常使用且对新手来说比较复杂的用法，各种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Adapter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的使用以及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ListView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的优化都是必须掌握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的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8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系统用于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Activity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的标准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Intent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Intent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解决了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中四大组件的通讯，非常有用，这篇博客收集整理了系统的标准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Intent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9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 xml:space="preserve">Android 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屏幕适配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介绍一些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屏幕适配的基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础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0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中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SQLite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应用详解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中的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SQLite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需要掌握，这篇博客很适合新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手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1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Fragment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完全解析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3.0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之后新加的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Fragment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，必须要掌握，目前使用的场景也是越来越普遍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了</w:t>
      </w:r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1"/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</w:pPr>
      <w:r w:rsidRPr="00820090"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  <w:t>Android</w:t>
      </w:r>
      <w:r w:rsidRPr="00820090">
        <w:rPr>
          <w:rFonts w:ascii="宋体" w:eastAsia="宋体" w:hAnsi="宋体" w:cs="宋体" w:hint="eastAsia"/>
          <w:b/>
          <w:bCs/>
          <w:color w:val="333333"/>
          <w:sz w:val="36"/>
          <w:szCs w:val="36"/>
        </w:rPr>
        <w:t>中</w:t>
      </w:r>
      <w:r w:rsidRPr="00820090">
        <w:rPr>
          <w:rFonts w:ascii="宋体" w:eastAsia="宋体" w:hAnsi="宋体" w:cs="宋体"/>
          <w:b/>
          <w:bCs/>
          <w:color w:val="333333"/>
          <w:sz w:val="36"/>
          <w:szCs w:val="36"/>
        </w:rPr>
        <w:t>级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2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应用程序的生命周期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的应用程序的生命周期需要理解，面试也是经常会被问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的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3" w:history="1"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带你一步步深入了解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View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View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做为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UI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开发中最常用到的，必须要深入理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解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4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Service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完全解析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Service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作为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四大组件之一，在每一个应用程序中都扮演着非常重要的角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色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5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Gson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目前比较常用比较流行的数据格式就是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json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了，这篇博客教你如何使用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Google Gson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库来进行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json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解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析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6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 xml:space="preserve">Android 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布局优化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开发中经常会用到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xml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布局，那么布局优化方面的知识更是需要掌握的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了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7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中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Intent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传递对象的两种方法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(Serializable,Parcelable)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详细讲解了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中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Intent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中如何传递对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象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8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异步消息处理机制完全解析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开发中异步操作是经常使用的，必须理解掌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握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19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AsyncTask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完全解析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异步操作的另一种方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法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0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Custom Loading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很早的一个小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demo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，教你如果做一个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App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Loading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动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画</w:t>
      </w:r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1"/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</w:pPr>
      <w:r w:rsidRPr="00820090"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  <w:t>Android</w:t>
      </w:r>
      <w:r w:rsidRPr="00820090">
        <w:rPr>
          <w:rFonts w:ascii="宋体" w:eastAsia="宋体" w:hAnsi="宋体" w:cs="宋体" w:hint="eastAsia"/>
          <w:b/>
          <w:bCs/>
          <w:color w:val="333333"/>
          <w:sz w:val="36"/>
          <w:szCs w:val="36"/>
        </w:rPr>
        <w:t>进</w:t>
      </w:r>
      <w:r w:rsidRPr="00820090">
        <w:rPr>
          <w:rFonts w:ascii="宋体" w:eastAsia="宋体" w:hAnsi="宋体" w:cs="宋体"/>
          <w:b/>
          <w:bCs/>
          <w:color w:val="333333"/>
          <w:sz w:val="36"/>
          <w:szCs w:val="36"/>
        </w:rPr>
        <w:t>阶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1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Gradle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Google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官方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新的构建系统，可以很方便的管理依赖、编译打包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等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2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 xml:space="preserve">Android 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性能优化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一系列的性能调优教程，让你的代码以及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App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更畅通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！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3" w:history="1"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一个完整的开源项目</w:t>
        </w:r>
        <w:r w:rsidRPr="00820090">
          <w:rPr>
            <w:rFonts w:ascii="Times New Roman" w:eastAsia="Times New Roman" w:hAnsi="Times New Roman" w:cs="Times New Roman"/>
            <w:color w:val="FF4200"/>
            <w:sz w:val="24"/>
            <w:szCs w:val="24"/>
            <w:u w:val="single"/>
          </w:rPr>
          <w:t>–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9GAG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一个开源客户端，教你使用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Studio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、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Gradle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以及一些流行的开源库快速开发一个不错的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客户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端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4" w:history="1"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整理的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开发资源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自己整理的一些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开发资源，包括开发、工具、设计等，相信会对你有用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的</w:t>
      </w:r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1"/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</w:pPr>
      <w:r w:rsidRPr="00820090"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  <w:t>Android</w:t>
      </w:r>
      <w:r w:rsidRPr="00820090">
        <w:rPr>
          <w:rFonts w:ascii="宋体" w:eastAsia="宋体" w:hAnsi="宋体" w:cs="宋体" w:hint="eastAsia"/>
          <w:b/>
          <w:bCs/>
          <w:color w:val="333333"/>
          <w:sz w:val="36"/>
          <w:szCs w:val="36"/>
        </w:rPr>
        <w:t>设</w:t>
      </w:r>
      <w:r w:rsidRPr="00820090">
        <w:rPr>
          <w:rFonts w:ascii="宋体" w:eastAsia="宋体" w:hAnsi="宋体" w:cs="宋体"/>
          <w:b/>
          <w:bCs/>
          <w:color w:val="333333"/>
          <w:sz w:val="36"/>
          <w:szCs w:val="36"/>
        </w:rPr>
        <w:t>计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在开发一款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 App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之前，你需要了解下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平台的设计规范，这里有一系列关于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 Design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的讲解以及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Google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最新推出的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Material Design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中文翻译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版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5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Design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6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Material Design</w:t>
        </w:r>
      </w:hyperlink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1"/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</w:pPr>
      <w:r w:rsidRPr="00820090"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  <w:lastRenderedPageBreak/>
        <w:t>Android</w:t>
      </w:r>
      <w:r w:rsidRPr="00820090">
        <w:rPr>
          <w:rFonts w:ascii="宋体" w:eastAsia="宋体" w:hAnsi="宋体" w:cs="宋体" w:hint="eastAsia"/>
          <w:b/>
          <w:bCs/>
          <w:color w:val="333333"/>
          <w:sz w:val="36"/>
          <w:szCs w:val="36"/>
        </w:rPr>
        <w:t>兼容</w:t>
      </w:r>
      <w:r w:rsidRPr="00820090">
        <w:rPr>
          <w:rFonts w:ascii="宋体" w:eastAsia="宋体" w:hAnsi="宋体" w:cs="宋体"/>
          <w:b/>
          <w:bCs/>
          <w:color w:val="333333"/>
          <w:sz w:val="36"/>
          <w:szCs w:val="36"/>
        </w:rPr>
        <w:t>库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在了解了设计规范准备着手开发你的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App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时，你还需要考虑你的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App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支持的版本，如果是全新的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App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，从目前的市场份额来看，建议直接支持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 xml:space="preserve"> 4.0+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，虽然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2.3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的份额仍然有一部分，但是这部分真正用来使用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App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的人又能有多少呢。当然如果你的公司必须要求支持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2.x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的版本，那么也不用担心，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 xml:space="preserve"> 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下面整理了几个满足你适配的一些兼容库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: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7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ActionBarSherlock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大神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JakeWharton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的一个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ActionBar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的兼容库，支持在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2.x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版本使用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ActionBar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8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ActionBar Compact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在这之前使用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ActionBar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基本都会使用上述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JakeWharton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的兼容库，但是目前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Google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有了自己的一套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ActionBar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兼容库，推荐使用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ActionBar Compact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，具体介绍及使用方法详见我的这篇博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客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29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NineOldAndroids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 3.0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之前开放的一些新的动画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api</w:t>
      </w:r>
      <w:r w:rsidRPr="00820090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Property Animation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，大神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JakeWharton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的又一大作，可以让你在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2.x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版本的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sdk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可以使用属性动画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.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30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Support V4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如果需要兼容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2.x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的版本，在使用如下类的时候你需要使用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v4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包下的，如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Fragment, FragmentManager, FragmentActivity, FragmentPagerAdapter, CursorLoader, LoaderManager, AsyncTaskLoader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当然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v4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包下面除了以上还有一些新的控件你必须知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道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31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Navigation Drawer(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导航抽屉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)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在这之前在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上实现一个抽屉导航你可能会用到</w:t>
      </w:r>
      <w:hyperlink r:id="rId32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SlidingMenu</w:t>
        </w:r>
      </w:hyperlink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开源库，如今你可以使用官方的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DrawerLayout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控件很容易实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现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33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SlidingPaneLayout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SlidingPaneLayout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是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V4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包中新添加的组件，可以实现两列面板的切换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 xml:space="preserve">, 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具体使用与效果见博客链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接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34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SwipeRefreshLayout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SwipeRefreshLayout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是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Google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在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support v4 19.1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版本的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library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更新的一个下拉刷新组件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,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使用起来很方便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,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可以很方便的实现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Google Now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的效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果</w:t>
      </w:r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1"/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</w:pPr>
      <w:r w:rsidRPr="00820090">
        <w:rPr>
          <w:rFonts w:ascii="Microsoft Yahei" w:eastAsia="Times New Roman" w:hAnsi="Microsoft Yahei" w:cs="Times New Roman"/>
          <w:b/>
          <w:bCs/>
          <w:color w:val="333333"/>
          <w:sz w:val="36"/>
          <w:szCs w:val="36"/>
        </w:rPr>
        <w:lastRenderedPageBreak/>
        <w:t>Android</w:t>
      </w:r>
      <w:r w:rsidRPr="00820090">
        <w:rPr>
          <w:rFonts w:ascii="宋体" w:eastAsia="宋体" w:hAnsi="宋体" w:cs="宋体" w:hint="eastAsia"/>
          <w:b/>
          <w:bCs/>
          <w:color w:val="333333"/>
          <w:sz w:val="36"/>
          <w:szCs w:val="36"/>
        </w:rPr>
        <w:t>开发必知的一些开源</w:t>
      </w:r>
      <w:r w:rsidRPr="00820090">
        <w:rPr>
          <w:rFonts w:ascii="宋体" w:eastAsia="宋体" w:hAnsi="宋体" w:cs="宋体"/>
          <w:b/>
          <w:bCs/>
          <w:color w:val="333333"/>
          <w:sz w:val="36"/>
          <w:szCs w:val="36"/>
        </w:rPr>
        <w:t>库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说到开源库就不得不提</w:t>
      </w:r>
      <w:hyperlink r:id="rId35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GitHub</w:t>
        </w:r>
      </w:hyperlink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，只能说是目前最活跃的开源社区，不知道的赶紧去注册个账号使用起来，绝对是你快速提升技术的利器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3"/>
        <w:rPr>
          <w:rFonts w:ascii="Microsoft Yahei" w:eastAsia="Times New Roman" w:hAnsi="Microsoft Yahei" w:cs="Times New Roman"/>
          <w:b/>
          <w:bCs/>
          <w:color w:val="333333"/>
          <w:sz w:val="24"/>
          <w:szCs w:val="24"/>
        </w:rPr>
      </w:pPr>
      <w:hyperlink r:id="rId36" w:history="1">
        <w:r w:rsidRPr="00820090">
          <w:rPr>
            <w:rFonts w:ascii="Microsoft Yahei" w:eastAsia="Times New Roman" w:hAnsi="Microsoft Yahei" w:cs="Times New Roman"/>
            <w:b/>
            <w:bCs/>
            <w:color w:val="333333"/>
            <w:sz w:val="24"/>
            <w:szCs w:val="24"/>
            <w:u w:val="single"/>
          </w:rPr>
          <w:t>Volley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App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开发中免不了要和服务端进行交互，而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volley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是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Google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官方推出的一个开源的网络通信库，它能使网络通信更简单，更快速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37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Volley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完全解析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38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 volley sample</w:t>
        </w:r>
      </w:hyperlink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3"/>
        <w:rPr>
          <w:rFonts w:ascii="Microsoft Yahei" w:eastAsia="Times New Roman" w:hAnsi="Microsoft Yahei" w:cs="Times New Roman"/>
          <w:b/>
          <w:bCs/>
          <w:color w:val="333333"/>
          <w:sz w:val="24"/>
          <w:szCs w:val="24"/>
        </w:rPr>
      </w:pPr>
      <w:hyperlink r:id="rId39" w:history="1">
        <w:r w:rsidRPr="00820090">
          <w:rPr>
            <w:rFonts w:ascii="Microsoft Yahei" w:eastAsia="Times New Roman" w:hAnsi="Microsoft Yahei" w:cs="Times New Roman"/>
            <w:b/>
            <w:bCs/>
            <w:color w:val="333333"/>
            <w:sz w:val="24"/>
            <w:szCs w:val="24"/>
            <w:u w:val="single"/>
          </w:rPr>
          <w:t>ActiveAndroid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ActiveAndroid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算是一个轻量级的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ORM(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对象关系映射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(Object Relation Mapping))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框架，简单地通过如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save()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和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delete()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等方法来做到增删改查等操作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40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ActiveAndroid–Android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轻量级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ORM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框架</w:t>
        </w:r>
      </w:hyperlink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3"/>
        <w:rPr>
          <w:rFonts w:ascii="Microsoft Yahei" w:eastAsia="Times New Roman" w:hAnsi="Microsoft Yahei" w:cs="Times New Roman"/>
          <w:b/>
          <w:bCs/>
          <w:color w:val="333333"/>
          <w:sz w:val="24"/>
          <w:szCs w:val="24"/>
        </w:rPr>
      </w:pPr>
      <w:hyperlink r:id="rId41" w:history="1">
        <w:r w:rsidRPr="00820090">
          <w:rPr>
            <w:rFonts w:ascii="Microsoft Yahei" w:eastAsia="Times New Roman" w:hAnsi="Microsoft Yahei" w:cs="Times New Roman"/>
            <w:b/>
            <w:bCs/>
            <w:color w:val="333333"/>
            <w:sz w:val="24"/>
            <w:szCs w:val="24"/>
            <w:u w:val="single"/>
          </w:rPr>
          <w:t>Retrofit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Retrofit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和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Java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领域的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ORM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概念类似，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 xml:space="preserve"> ORM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把结构化数据转换为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Java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对象，而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 xml:space="preserve">Retrofit 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把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REST API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返回的数据转化为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Java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对象方便操作。同时还封装了网络代码的调用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42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 xml:space="preserve">Retrofit – Java(Android) 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的</w:t>
        </w:r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 xml:space="preserve">REST </w:t>
        </w:r>
        <w:r w:rsidRPr="00820090">
          <w:rPr>
            <w:rFonts w:ascii="宋体" w:eastAsia="宋体" w:hAnsi="宋体" w:cs="宋体" w:hint="eastAsia"/>
            <w:color w:val="FF4200"/>
            <w:sz w:val="24"/>
            <w:szCs w:val="24"/>
            <w:u w:val="single"/>
          </w:rPr>
          <w:t>接口封装类库</w:t>
        </w:r>
      </w:hyperlink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3"/>
        <w:rPr>
          <w:rFonts w:ascii="Microsoft Yahei" w:eastAsia="Times New Roman" w:hAnsi="Microsoft Yahei" w:cs="Times New Roman"/>
          <w:b/>
          <w:bCs/>
          <w:color w:val="333333"/>
          <w:sz w:val="24"/>
          <w:szCs w:val="24"/>
        </w:rPr>
      </w:pPr>
      <w:hyperlink r:id="rId43" w:history="1">
        <w:r w:rsidRPr="00820090">
          <w:rPr>
            <w:rFonts w:ascii="Microsoft Yahei" w:eastAsia="Times New Roman" w:hAnsi="Microsoft Yahei" w:cs="Times New Roman"/>
            <w:b/>
            <w:bCs/>
            <w:color w:val="333333"/>
            <w:sz w:val="24"/>
            <w:szCs w:val="24"/>
            <w:u w:val="single"/>
          </w:rPr>
          <w:t>Android-Universal-Image-Loader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Android-Universal-Image-Loader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是一个强大的开源图片异步加载库，该项目的目的是提供一个可重复使用的仪器为异步图像加载，缓存和显示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hyperlink r:id="rId44" w:history="1">
        <w:r w:rsidRPr="00820090">
          <w:rPr>
            <w:rFonts w:ascii="Microsoft Yahei" w:eastAsia="Times New Roman" w:hAnsi="Microsoft Yahei" w:cs="Times New Roman"/>
            <w:color w:val="FF4200"/>
            <w:sz w:val="24"/>
            <w:szCs w:val="24"/>
            <w:u w:val="single"/>
          </w:rPr>
          <w:t>Android-Universal-Image-Loader</w:t>
        </w:r>
      </w:hyperlink>
    </w:p>
    <w:p w:rsidR="00820090" w:rsidRPr="00820090" w:rsidRDefault="00820090" w:rsidP="00820090">
      <w:pPr>
        <w:shd w:val="clear" w:color="auto" w:fill="FFFFFF"/>
        <w:spacing w:before="75" w:after="75" w:line="240" w:lineRule="auto"/>
        <w:outlineLvl w:val="3"/>
        <w:rPr>
          <w:rFonts w:ascii="Microsoft Yahei" w:eastAsia="Times New Roman" w:hAnsi="Microsoft Yahei" w:cs="Times New Roman"/>
          <w:b/>
          <w:bCs/>
          <w:color w:val="333333"/>
          <w:sz w:val="24"/>
          <w:szCs w:val="24"/>
        </w:rPr>
      </w:pPr>
      <w:hyperlink r:id="rId45" w:history="1">
        <w:r w:rsidRPr="00820090">
          <w:rPr>
            <w:rFonts w:ascii="Microsoft Yahei" w:eastAsia="Times New Roman" w:hAnsi="Microsoft Yahei" w:cs="Times New Roman"/>
            <w:b/>
            <w:bCs/>
            <w:color w:val="333333"/>
            <w:sz w:val="24"/>
            <w:szCs w:val="24"/>
            <w:u w:val="single"/>
          </w:rPr>
          <w:t>Android</w:t>
        </w:r>
        <w:r w:rsidRPr="00820090">
          <w:rPr>
            <w:rFonts w:ascii="宋体" w:eastAsia="宋体" w:hAnsi="宋体" w:cs="宋体" w:hint="eastAsia"/>
            <w:b/>
            <w:bCs/>
            <w:color w:val="333333"/>
            <w:sz w:val="24"/>
            <w:szCs w:val="24"/>
            <w:u w:val="single"/>
          </w:rPr>
          <w:t>开源项目分类汇总</w:t>
        </w:r>
      </w:hyperlink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非常全面的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GitHub</w:t>
      </w: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开源项目汇总，不需要重复发明轮子，尽情遨游在开源世界里</w:t>
      </w:r>
      <w:r w:rsidRPr="00820090">
        <w:rPr>
          <w:rFonts w:ascii="宋体" w:eastAsia="宋体" w:hAnsi="宋体" w:cs="宋体"/>
          <w:color w:val="333333"/>
          <w:sz w:val="24"/>
          <w:szCs w:val="24"/>
        </w:rPr>
        <w:t>吧</w:t>
      </w:r>
    </w:p>
    <w:p w:rsidR="00820090" w:rsidRPr="00820090" w:rsidRDefault="00820090" w:rsidP="00820090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imes New Roman"/>
          <w:color w:val="333333"/>
          <w:sz w:val="24"/>
          <w:szCs w:val="24"/>
        </w:rPr>
      </w:pPr>
      <w:r w:rsidRPr="00820090">
        <w:rPr>
          <w:rFonts w:ascii="宋体" w:eastAsia="宋体" w:hAnsi="宋体" w:cs="宋体" w:hint="eastAsia"/>
          <w:color w:val="333333"/>
          <w:sz w:val="24"/>
          <w:szCs w:val="24"/>
        </w:rPr>
        <w:t>本文链接：</w:t>
      </w:r>
      <w:r w:rsidRPr="00820090">
        <w:rPr>
          <w:rFonts w:ascii="Microsoft Yahei" w:eastAsia="Times New Roman" w:hAnsi="Microsoft Yahei" w:cs="Times New Roman"/>
          <w:color w:val="333333"/>
          <w:sz w:val="24"/>
          <w:szCs w:val="24"/>
        </w:rPr>
        <w:t>http://stormzhang.github.io/android/2014/07/07/learn-android-from-rookie/</w:t>
      </w:r>
    </w:p>
    <w:p w:rsidR="00BC5A1F" w:rsidRDefault="00BC5A1F">
      <w:bookmarkStart w:id="0" w:name="_GoBack"/>
      <w:bookmarkEnd w:id="0"/>
    </w:p>
    <w:sectPr w:rsidR="00BC5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CB"/>
    <w:rsid w:val="00820090"/>
    <w:rsid w:val="00BC5A1F"/>
    <w:rsid w:val="00C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2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200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00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200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00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2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200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00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200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0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guolin_blog/article/details/12921889" TargetMode="External"/><Relationship Id="rId18" Type="http://schemas.openxmlformats.org/officeDocument/2006/relationships/hyperlink" Target="http://blog.csdn.net/guolin_blog/article/details/9991569" TargetMode="External"/><Relationship Id="rId26" Type="http://schemas.openxmlformats.org/officeDocument/2006/relationships/hyperlink" Target="http://design.1sters.com/" TargetMode="External"/><Relationship Id="rId39" Type="http://schemas.openxmlformats.org/officeDocument/2006/relationships/hyperlink" Target="http://github.com/pardom/ActiveAndroid" TargetMode="External"/><Relationship Id="rId21" Type="http://schemas.openxmlformats.org/officeDocument/2006/relationships/hyperlink" Target="http://stormzhang.github.io/android/2014/02/28/android-gradle/" TargetMode="External"/><Relationship Id="rId34" Type="http://schemas.openxmlformats.org/officeDocument/2006/relationships/hyperlink" Target="https://github.com/stormzhang/SwipeRefreshLayoutDemo" TargetMode="External"/><Relationship Id="rId42" Type="http://schemas.openxmlformats.org/officeDocument/2006/relationships/hyperlink" Target="http://blog.chengyunfeng.com/?p=49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cnblogs.com/noTice520/archive/2011/12/05/2276379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tormzhang.github.io/android/2014/04/10/android-optimize-layout/" TargetMode="External"/><Relationship Id="rId29" Type="http://schemas.openxmlformats.org/officeDocument/2006/relationships/hyperlink" Target="http://nineoldandroid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bravestarrhu/archive/2012/05/02/2479461.html" TargetMode="External"/><Relationship Id="rId11" Type="http://schemas.openxmlformats.org/officeDocument/2006/relationships/hyperlink" Target="http://blog.csdn.net/guolin_blog/article/details/8881711" TargetMode="External"/><Relationship Id="rId24" Type="http://schemas.openxmlformats.org/officeDocument/2006/relationships/hyperlink" Target="http://stormzhang.github.io/android/2014/06/05/android-awesome-resources/" TargetMode="External"/><Relationship Id="rId32" Type="http://schemas.openxmlformats.org/officeDocument/2006/relationships/hyperlink" Target="https://github.com/jfeinstein10/SlidingMenu" TargetMode="External"/><Relationship Id="rId37" Type="http://schemas.openxmlformats.org/officeDocument/2006/relationships/hyperlink" Target="http://blog.csdn.net/guolin_blog/article/details/17482095" TargetMode="External"/><Relationship Id="rId40" Type="http://schemas.openxmlformats.org/officeDocument/2006/relationships/hyperlink" Target="http://stormzhang.github.io/openandroid/android/sqlite/2013/12/20/android-orm-tools-activeandroid/" TargetMode="External"/><Relationship Id="rId45" Type="http://schemas.openxmlformats.org/officeDocument/2006/relationships/hyperlink" Target="https://github.com/Trinea/android-open-project" TargetMode="External"/><Relationship Id="rId5" Type="http://schemas.openxmlformats.org/officeDocument/2006/relationships/hyperlink" Target="http://blog.csdn.net/android_tutor/article/details/5772285" TargetMode="External"/><Relationship Id="rId15" Type="http://schemas.openxmlformats.org/officeDocument/2006/relationships/hyperlink" Target="http://stormzhang.github.io/android/2014/05/22/android-gson/" TargetMode="External"/><Relationship Id="rId23" Type="http://schemas.openxmlformats.org/officeDocument/2006/relationships/hyperlink" Target="https://github.com/stormzhang/9GAG" TargetMode="External"/><Relationship Id="rId28" Type="http://schemas.openxmlformats.org/officeDocument/2006/relationships/hyperlink" Target="http://stormzhang.github.io/android/2013/12/13/android-actionbar-compact/" TargetMode="External"/><Relationship Id="rId36" Type="http://schemas.openxmlformats.org/officeDocument/2006/relationships/hyperlink" Target="https://android.googlesource.com/platform/frameworks/volley" TargetMode="External"/><Relationship Id="rId10" Type="http://schemas.openxmlformats.org/officeDocument/2006/relationships/hyperlink" Target="http://blog.csdn.net/liuhe688/article/details/6715983" TargetMode="External"/><Relationship Id="rId19" Type="http://schemas.openxmlformats.org/officeDocument/2006/relationships/hyperlink" Target="http://blog.csdn.net/guolin_blog/article/details/11711405" TargetMode="External"/><Relationship Id="rId31" Type="http://schemas.openxmlformats.org/officeDocument/2006/relationships/hyperlink" Target="http://blog.chengyunfeng.com/?p=493" TargetMode="External"/><Relationship Id="rId44" Type="http://schemas.openxmlformats.org/officeDocument/2006/relationships/hyperlink" Target="http://stormzhang.github.io/android/openandroid/2013/12/01/android-universal-image-loa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mzhang.github.io/android/2014/05/16/android-screen-adaptation/" TargetMode="External"/><Relationship Id="rId14" Type="http://schemas.openxmlformats.org/officeDocument/2006/relationships/hyperlink" Target="http://blog.csdn.net/guolin_blog/article/details/11952435" TargetMode="External"/><Relationship Id="rId22" Type="http://schemas.openxmlformats.org/officeDocument/2006/relationships/hyperlink" Target="http://www.trinea.cn/android/android-performance-demo/" TargetMode="External"/><Relationship Id="rId27" Type="http://schemas.openxmlformats.org/officeDocument/2006/relationships/hyperlink" Target="https://github.com/JakeWharton/ActionBarSherlock" TargetMode="External"/><Relationship Id="rId30" Type="http://schemas.openxmlformats.org/officeDocument/2006/relationships/hyperlink" Target="http://developer.android.com/reference/android/support/v4/app/package-summary.html" TargetMode="External"/><Relationship Id="rId35" Type="http://schemas.openxmlformats.org/officeDocument/2006/relationships/hyperlink" Target="https://github.com/" TargetMode="External"/><Relationship Id="rId43" Type="http://schemas.openxmlformats.org/officeDocument/2006/relationships/hyperlink" Target="https://github.com/nostra13/Android-Universal-Image-Loader" TargetMode="External"/><Relationship Id="rId8" Type="http://schemas.openxmlformats.org/officeDocument/2006/relationships/hyperlink" Target="http://blog.csdn.net/zhangjg_blog/article/details/1090129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android_tutor/article/details/4952960" TargetMode="External"/><Relationship Id="rId17" Type="http://schemas.openxmlformats.org/officeDocument/2006/relationships/hyperlink" Target="http://blog.csdn.net/android_tutor/article/details/5740845" TargetMode="External"/><Relationship Id="rId25" Type="http://schemas.openxmlformats.org/officeDocument/2006/relationships/hyperlink" Target="http://www.geekpark.net/tag/Android%20Design" TargetMode="External"/><Relationship Id="rId33" Type="http://schemas.openxmlformats.org/officeDocument/2006/relationships/hyperlink" Target="http://my.oschina.net/summerpxy/blog/211835" TargetMode="External"/><Relationship Id="rId38" Type="http://schemas.openxmlformats.org/officeDocument/2006/relationships/hyperlink" Target="https://github.com/stormzhang/AndroidVolley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stormzhang.github.io/openandroid/2013/11/15/android-custom-loading/" TargetMode="External"/><Relationship Id="rId41" Type="http://schemas.openxmlformats.org/officeDocument/2006/relationships/hyperlink" Target="http://square.github.io/retrof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5119</Characters>
  <Application>Microsoft Office Word</Application>
  <DocSecurity>0</DocSecurity>
  <Lines>42</Lines>
  <Paragraphs>12</Paragraphs>
  <ScaleCrop>false</ScaleCrop>
  <Company>SSS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2</cp:revision>
  <dcterms:created xsi:type="dcterms:W3CDTF">2018-07-09T01:13:00Z</dcterms:created>
  <dcterms:modified xsi:type="dcterms:W3CDTF">2018-07-09T01:13:00Z</dcterms:modified>
</cp:coreProperties>
</file>