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647" w:rsidRDefault="00B123E0" w:rsidP="00B123E0">
      <w:pPr>
        <w:jc w:val="center"/>
      </w:pPr>
      <w:r>
        <w:rPr>
          <w:noProof/>
        </w:rPr>
        <w:drawing>
          <wp:inline distT="0" distB="0" distL="0" distR="0" wp14:anchorId="16DC6578" wp14:editId="202D7D85">
            <wp:extent cx="4648200" cy="1110933"/>
            <wp:effectExtent l="0" t="0" r="0" b="0"/>
            <wp:docPr id="7" name="Picture 6" descr="Docker_(container_engin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ocker_(container_engine)_logo.png"/>
                    <pic:cNvPicPr>
                      <a:picLocks noChangeAspect="1"/>
                    </pic:cNvPicPr>
                  </pic:nvPicPr>
                  <pic:blipFill>
                    <a:blip r:embed="rId9"/>
                    <a:stretch>
                      <a:fillRect/>
                    </a:stretch>
                  </pic:blipFill>
                  <pic:spPr>
                    <a:xfrm>
                      <a:off x="0" y="0"/>
                      <a:ext cx="4648200" cy="1110933"/>
                    </a:xfrm>
                    <a:prstGeom prst="rect">
                      <a:avLst/>
                    </a:prstGeom>
                  </pic:spPr>
                </pic:pic>
              </a:graphicData>
            </a:graphic>
          </wp:inline>
        </w:drawing>
      </w:r>
    </w:p>
    <w:p w:rsidR="00B123E0" w:rsidRDefault="00B123E0" w:rsidP="00B123E0">
      <w:pPr>
        <w:jc w:val="center"/>
      </w:pPr>
    </w:p>
    <w:p w:rsidR="00B123E0" w:rsidRDefault="00B123E0" w:rsidP="00B123E0">
      <w:pPr>
        <w:jc w:val="center"/>
        <w:rPr>
          <w:b/>
          <w:bCs/>
          <w:sz w:val="48"/>
          <w:szCs w:val="48"/>
        </w:rPr>
      </w:pPr>
    </w:p>
    <w:p w:rsidR="00606CB9" w:rsidRPr="003C3EA2" w:rsidRDefault="00606CB9" w:rsidP="009F6E09">
      <w:pPr>
        <w:rPr>
          <w:rFonts w:ascii="Calibri" w:hAnsi="Calibri" w:cs="Calibri"/>
          <w:b/>
          <w:bCs/>
          <w:sz w:val="48"/>
          <w:szCs w:val="48"/>
        </w:rPr>
      </w:pPr>
      <w:r w:rsidRPr="003C3EA2">
        <w:rPr>
          <w:rFonts w:ascii="Calibri" w:hAnsi="Calibri" w:cs="Calibri"/>
          <w:b/>
          <w:bCs/>
          <w:sz w:val="48"/>
          <w:szCs w:val="48"/>
          <w:lang w:val="en-GB"/>
        </w:rPr>
        <w:t>Evolution of IT</w:t>
      </w:r>
    </w:p>
    <w:p w:rsidR="00606CB9" w:rsidRPr="003C3EA2" w:rsidRDefault="00606CB9" w:rsidP="00B123E0">
      <w:pPr>
        <w:jc w:val="center"/>
        <w:rPr>
          <w:rFonts w:ascii="Calibri" w:hAnsi="Calibri" w:cs="Calibri"/>
          <w:b/>
          <w:bCs/>
          <w:sz w:val="48"/>
          <w:szCs w:val="48"/>
        </w:rPr>
      </w:pPr>
      <w:r w:rsidRPr="003C3EA2">
        <w:rPr>
          <w:rFonts w:ascii="Calibri" w:hAnsi="Calibri" w:cs="Calibri"/>
          <w:b/>
          <w:bCs/>
          <w:noProof/>
          <w:sz w:val="48"/>
          <w:szCs w:val="48"/>
        </w:rPr>
        <w:drawing>
          <wp:inline distT="0" distB="0" distL="0" distR="0" wp14:anchorId="57AE5E30" wp14:editId="5760389E">
            <wp:extent cx="5943600" cy="3268345"/>
            <wp:effectExtent l="0" t="0" r="0" b="0"/>
            <wp:docPr id="10" name="Content Placeholder 6" descr="evolution_of_it.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evolution_of_it.png"/>
                    <pic:cNvPicPr>
                      <a:picLocks noGrp="1" noChangeAspect="1"/>
                    </pic:cNvPicPr>
                  </pic:nvPicPr>
                  <pic:blipFill>
                    <a:blip r:embed="rId10">
                      <a:extLst>
                        <a:ext uri="{28A0092B-C50C-407E-A947-70E740481C1C}">
                          <a14:useLocalDpi xmlns:a14="http://schemas.microsoft.com/office/drawing/2010/main" val="0"/>
                        </a:ext>
                      </a:extLst>
                    </a:blip>
                    <a:srcRect t="-2488" b="-2488"/>
                    <a:stretch>
                      <a:fillRect/>
                    </a:stretch>
                  </pic:blipFill>
                  <pic:spPr>
                    <a:xfrm>
                      <a:off x="0" y="0"/>
                      <a:ext cx="5943600" cy="3268345"/>
                    </a:xfrm>
                    <a:prstGeom prst="rect">
                      <a:avLst/>
                    </a:prstGeom>
                  </pic:spPr>
                </pic:pic>
              </a:graphicData>
            </a:graphic>
          </wp:inline>
        </w:drawing>
      </w:r>
    </w:p>
    <w:p w:rsidR="00606CB9" w:rsidRPr="003C3EA2" w:rsidRDefault="00606CB9" w:rsidP="00B123E0">
      <w:pPr>
        <w:jc w:val="center"/>
        <w:rPr>
          <w:rFonts w:ascii="Calibri" w:hAnsi="Calibri" w:cs="Calibri"/>
          <w:b/>
          <w:bCs/>
          <w:sz w:val="48"/>
          <w:szCs w:val="48"/>
        </w:rPr>
      </w:pPr>
    </w:p>
    <w:p w:rsidR="00B123E0" w:rsidRPr="003C3EA2" w:rsidRDefault="00B123E0" w:rsidP="009F6E09">
      <w:pPr>
        <w:rPr>
          <w:rFonts w:ascii="Calibri" w:hAnsi="Calibri" w:cs="Calibri"/>
          <w:b/>
          <w:bCs/>
          <w:sz w:val="48"/>
          <w:szCs w:val="48"/>
        </w:rPr>
      </w:pPr>
      <w:r w:rsidRPr="003C3EA2">
        <w:rPr>
          <w:rFonts w:ascii="Calibri" w:hAnsi="Calibri" w:cs="Calibri"/>
          <w:b/>
          <w:bCs/>
          <w:sz w:val="48"/>
          <w:szCs w:val="48"/>
        </w:rPr>
        <w:t xml:space="preserve">What is </w:t>
      </w:r>
      <w:proofErr w:type="gramStart"/>
      <w:r w:rsidRPr="003C3EA2">
        <w:rPr>
          <w:rFonts w:ascii="Calibri" w:hAnsi="Calibri" w:cs="Calibri"/>
          <w:b/>
          <w:bCs/>
          <w:sz w:val="48"/>
          <w:szCs w:val="48"/>
        </w:rPr>
        <w:t>Docker ?</w:t>
      </w:r>
      <w:proofErr w:type="gramEnd"/>
    </w:p>
    <w:p w:rsidR="00B123E0" w:rsidRPr="003C3EA2" w:rsidRDefault="003C3EA2" w:rsidP="003C3EA2">
      <w:pPr>
        <w:ind w:left="720"/>
        <w:rPr>
          <w:rFonts w:ascii="Calibri" w:hAnsi="Calibri" w:cs="Calibri"/>
          <w:bCs/>
          <w:sz w:val="36"/>
          <w:szCs w:val="36"/>
        </w:rPr>
      </w:pPr>
      <w:r w:rsidRPr="003C3EA2">
        <w:rPr>
          <w:rFonts w:ascii="Calibri" w:hAnsi="Calibri" w:cs="Calibri"/>
          <w:bCs/>
          <w:sz w:val="36"/>
          <w:szCs w:val="36"/>
        </w:rPr>
        <w:t xml:space="preserve">Docker is an open platform for developers and </w:t>
      </w:r>
      <w:proofErr w:type="spellStart"/>
      <w:r w:rsidRPr="003C3EA2">
        <w:rPr>
          <w:rFonts w:ascii="Calibri" w:hAnsi="Calibri" w:cs="Calibri"/>
          <w:bCs/>
          <w:sz w:val="36"/>
          <w:szCs w:val="36"/>
        </w:rPr>
        <w:t>sysadmins</w:t>
      </w:r>
      <w:proofErr w:type="spellEnd"/>
      <w:r w:rsidRPr="003C3EA2">
        <w:rPr>
          <w:rFonts w:ascii="Calibri" w:hAnsi="Calibri" w:cs="Calibri"/>
          <w:bCs/>
          <w:sz w:val="36"/>
          <w:szCs w:val="36"/>
        </w:rPr>
        <w:t xml:space="preserve"> to build, ship, and run distributed applications. Consisting of Docker Engine, a portable, lightweight runtime and </w:t>
      </w:r>
      <w:r w:rsidRPr="003C3EA2">
        <w:rPr>
          <w:rFonts w:ascii="Calibri" w:hAnsi="Calibri" w:cs="Calibri"/>
          <w:bCs/>
          <w:sz w:val="36"/>
          <w:szCs w:val="36"/>
        </w:rPr>
        <w:lastRenderedPageBreak/>
        <w:t>packaging tool, and Docker Hub, a cloud service for sharing applications and automating workflows, Docker enables apps to be quickly assembled from components and eliminates the friction between development, QA, and production environments. As a result, IT can ship faster and run the same app, unchanged, on laptops, data center VMs, and any cloud.</w:t>
      </w:r>
    </w:p>
    <w:p w:rsidR="00B123E0" w:rsidRPr="00ED1733" w:rsidRDefault="00B123E0" w:rsidP="009F6E09">
      <w:pPr>
        <w:rPr>
          <w:rFonts w:ascii="Calibri" w:hAnsi="Calibri" w:cs="Calibri"/>
          <w:sz w:val="36"/>
          <w:szCs w:val="36"/>
        </w:rPr>
      </w:pPr>
      <w:r w:rsidRPr="003C3EA2">
        <w:rPr>
          <w:rFonts w:ascii="Calibri" w:hAnsi="Calibri" w:cs="Calibri"/>
          <w:b/>
          <w:bCs/>
          <w:sz w:val="48"/>
          <w:szCs w:val="48"/>
        </w:rPr>
        <w:t>Origin of Docker</w:t>
      </w:r>
    </w:p>
    <w:p w:rsidR="00F367B1" w:rsidRPr="00ED1733" w:rsidRDefault="00EF7EE8" w:rsidP="009F6E09">
      <w:pPr>
        <w:numPr>
          <w:ilvl w:val="0"/>
          <w:numId w:val="1"/>
        </w:numPr>
        <w:rPr>
          <w:rFonts w:ascii="Calibri" w:hAnsi="Calibri" w:cs="Calibri"/>
          <w:sz w:val="36"/>
          <w:szCs w:val="36"/>
        </w:rPr>
      </w:pPr>
      <w:r w:rsidRPr="00ED1733">
        <w:rPr>
          <w:rFonts w:ascii="Calibri" w:hAnsi="Calibri" w:cs="Calibri"/>
          <w:bCs/>
          <w:sz w:val="36"/>
          <w:szCs w:val="36"/>
        </w:rPr>
        <w:t xml:space="preserve">Docker is a rewrite of similar code that currently powers the </w:t>
      </w:r>
      <w:proofErr w:type="spellStart"/>
      <w:r w:rsidRPr="00ED1733">
        <w:rPr>
          <w:rFonts w:ascii="Calibri" w:hAnsi="Calibri" w:cs="Calibri"/>
          <w:bCs/>
          <w:sz w:val="36"/>
          <w:szCs w:val="36"/>
        </w:rPr>
        <w:t>dotCloud</w:t>
      </w:r>
      <w:proofErr w:type="spellEnd"/>
      <w:r w:rsidRPr="00ED1733">
        <w:rPr>
          <w:rFonts w:ascii="Calibri" w:hAnsi="Calibri" w:cs="Calibri"/>
          <w:bCs/>
          <w:sz w:val="36"/>
          <w:szCs w:val="36"/>
        </w:rPr>
        <w:t xml:space="preserve"> </w:t>
      </w:r>
      <w:proofErr w:type="spellStart"/>
      <w:r w:rsidRPr="00ED1733">
        <w:rPr>
          <w:rFonts w:ascii="Calibri" w:hAnsi="Calibri" w:cs="Calibri"/>
          <w:bCs/>
          <w:sz w:val="36"/>
          <w:szCs w:val="36"/>
        </w:rPr>
        <w:t>PaaS</w:t>
      </w:r>
      <w:proofErr w:type="spellEnd"/>
    </w:p>
    <w:p w:rsidR="00F367B1" w:rsidRPr="00ED1733" w:rsidRDefault="00EF7EE8" w:rsidP="009F6E09">
      <w:pPr>
        <w:numPr>
          <w:ilvl w:val="0"/>
          <w:numId w:val="1"/>
        </w:numPr>
        <w:rPr>
          <w:rFonts w:ascii="Calibri" w:hAnsi="Calibri" w:cs="Calibri"/>
          <w:sz w:val="36"/>
          <w:szCs w:val="36"/>
        </w:rPr>
      </w:pPr>
      <w:r w:rsidRPr="00ED1733">
        <w:rPr>
          <w:rFonts w:ascii="Calibri" w:hAnsi="Calibri" w:cs="Calibri"/>
          <w:bCs/>
          <w:sz w:val="36"/>
          <w:szCs w:val="36"/>
        </w:rPr>
        <w:t xml:space="preserve">Original version written in Python (like </w:t>
      </w:r>
      <w:proofErr w:type="spellStart"/>
      <w:r w:rsidRPr="00ED1733">
        <w:rPr>
          <w:rFonts w:ascii="Calibri" w:hAnsi="Calibri" w:cs="Calibri"/>
          <w:bCs/>
          <w:sz w:val="36"/>
          <w:szCs w:val="36"/>
        </w:rPr>
        <w:t>dotCloud</w:t>
      </w:r>
      <w:proofErr w:type="spellEnd"/>
      <w:r w:rsidRPr="00ED1733">
        <w:rPr>
          <w:rFonts w:ascii="Calibri" w:hAnsi="Calibri" w:cs="Calibri"/>
          <w:bCs/>
          <w:sz w:val="36"/>
          <w:szCs w:val="36"/>
        </w:rPr>
        <w:t xml:space="preserve"> </w:t>
      </w:r>
      <w:proofErr w:type="spellStart"/>
      <w:r w:rsidRPr="00ED1733">
        <w:rPr>
          <w:rFonts w:ascii="Calibri" w:hAnsi="Calibri" w:cs="Calibri"/>
          <w:bCs/>
          <w:sz w:val="36"/>
          <w:szCs w:val="36"/>
        </w:rPr>
        <w:t>PaaS</w:t>
      </w:r>
      <w:proofErr w:type="spellEnd"/>
      <w:r w:rsidRPr="00ED1733">
        <w:rPr>
          <w:rFonts w:ascii="Calibri" w:hAnsi="Calibri" w:cs="Calibri"/>
          <w:bCs/>
          <w:sz w:val="36"/>
          <w:szCs w:val="36"/>
        </w:rPr>
        <w:t>), now written in Go</w:t>
      </w:r>
    </w:p>
    <w:p w:rsidR="00F367B1" w:rsidRPr="00ED1733" w:rsidRDefault="00EF7EE8" w:rsidP="009F6E09">
      <w:pPr>
        <w:numPr>
          <w:ilvl w:val="0"/>
          <w:numId w:val="1"/>
        </w:numPr>
        <w:rPr>
          <w:rFonts w:ascii="Calibri" w:hAnsi="Calibri" w:cs="Calibri"/>
          <w:sz w:val="36"/>
          <w:szCs w:val="36"/>
        </w:rPr>
      </w:pPr>
      <w:r w:rsidRPr="00ED1733">
        <w:rPr>
          <w:rFonts w:ascii="Calibri" w:hAnsi="Calibri" w:cs="Calibri"/>
          <w:bCs/>
          <w:sz w:val="36"/>
          <w:szCs w:val="36"/>
        </w:rPr>
        <w:t xml:space="preserve">It’s a young </w:t>
      </w:r>
      <w:proofErr w:type="gramStart"/>
      <w:r w:rsidRPr="00ED1733">
        <w:rPr>
          <w:rFonts w:ascii="Calibri" w:hAnsi="Calibri" w:cs="Calibri"/>
          <w:bCs/>
          <w:sz w:val="36"/>
          <w:szCs w:val="36"/>
        </w:rPr>
        <w:t>project ,</w:t>
      </w:r>
      <w:proofErr w:type="gramEnd"/>
      <w:r w:rsidRPr="00ED1733">
        <w:rPr>
          <w:rFonts w:ascii="Calibri" w:hAnsi="Calibri" w:cs="Calibri"/>
          <w:bCs/>
          <w:sz w:val="36"/>
          <w:szCs w:val="36"/>
        </w:rPr>
        <w:t xml:space="preserve"> but with a huge community.</w:t>
      </w:r>
    </w:p>
    <w:p w:rsidR="00B123E0" w:rsidRDefault="00B123E0" w:rsidP="009F6E09">
      <w:pPr>
        <w:rPr>
          <w:rFonts w:ascii="Calibri" w:hAnsi="Calibri" w:cs="Calibri"/>
          <w:sz w:val="48"/>
          <w:szCs w:val="48"/>
        </w:rPr>
      </w:pPr>
    </w:p>
    <w:p w:rsidR="0026416F" w:rsidRDefault="0026416F" w:rsidP="009F6E09">
      <w:pPr>
        <w:rPr>
          <w:rFonts w:ascii="Calibri" w:hAnsi="Calibri" w:cs="Calibri"/>
          <w:sz w:val="48"/>
          <w:szCs w:val="48"/>
        </w:rPr>
      </w:pPr>
      <w:r w:rsidRPr="003C3EA2">
        <w:rPr>
          <w:rFonts w:ascii="Calibri" w:hAnsi="Calibri" w:cs="Calibri"/>
          <w:b/>
          <w:bCs/>
          <w:sz w:val="48"/>
          <w:szCs w:val="48"/>
        </w:rPr>
        <w:t>Containers</w:t>
      </w:r>
    </w:p>
    <w:p w:rsidR="0026416F" w:rsidRPr="003C3EA2" w:rsidRDefault="0026416F" w:rsidP="009F6E09">
      <w:pPr>
        <w:rPr>
          <w:rFonts w:ascii="Calibri" w:hAnsi="Calibri" w:cs="Calibri"/>
          <w:sz w:val="48"/>
          <w:szCs w:val="48"/>
        </w:rPr>
      </w:pPr>
    </w:p>
    <w:p w:rsidR="00B123E0" w:rsidRPr="0026416F" w:rsidRDefault="00B123E0" w:rsidP="009F6E09">
      <w:pPr>
        <w:rPr>
          <w:rFonts w:ascii="Calibri" w:hAnsi="Calibri" w:cs="Calibri"/>
          <w:b/>
          <w:bCs/>
          <w:sz w:val="44"/>
          <w:szCs w:val="44"/>
        </w:rPr>
      </w:pPr>
      <w:r w:rsidRPr="0026416F">
        <w:rPr>
          <w:rFonts w:ascii="Calibri" w:hAnsi="Calibri" w:cs="Calibri"/>
          <w:b/>
          <w:bCs/>
          <w:sz w:val="44"/>
          <w:szCs w:val="44"/>
        </w:rPr>
        <w:t xml:space="preserve">Why </w:t>
      </w:r>
      <w:proofErr w:type="gramStart"/>
      <w:r w:rsidRPr="0026416F">
        <w:rPr>
          <w:rFonts w:ascii="Calibri" w:hAnsi="Calibri" w:cs="Calibri"/>
          <w:b/>
          <w:bCs/>
          <w:sz w:val="44"/>
          <w:szCs w:val="44"/>
        </w:rPr>
        <w:t>Containers ?</w:t>
      </w:r>
      <w:proofErr w:type="gramEnd"/>
    </w:p>
    <w:p w:rsidR="00225D72" w:rsidRPr="0026416F" w:rsidRDefault="00225D72" w:rsidP="009F6E09">
      <w:pPr>
        <w:rPr>
          <w:rFonts w:ascii="Calibri" w:hAnsi="Calibri" w:cs="Calibri"/>
          <w:b/>
          <w:bCs/>
          <w:sz w:val="40"/>
          <w:szCs w:val="40"/>
          <w:lang w:val="en-GB"/>
        </w:rPr>
      </w:pPr>
      <w:r w:rsidRPr="0026416F">
        <w:rPr>
          <w:rFonts w:ascii="Calibri" w:hAnsi="Calibri" w:cs="Calibri"/>
          <w:b/>
          <w:bCs/>
          <w:sz w:val="40"/>
          <w:szCs w:val="40"/>
          <w:lang w:val="en-GB"/>
        </w:rPr>
        <w:t>Cargo Analogy</w:t>
      </w:r>
    </w:p>
    <w:p w:rsidR="00B123E0" w:rsidRPr="003C3EA2" w:rsidRDefault="00B123E0" w:rsidP="00B123E0">
      <w:pPr>
        <w:jc w:val="center"/>
        <w:rPr>
          <w:rFonts w:ascii="Calibri" w:hAnsi="Calibri" w:cs="Calibri"/>
          <w:b/>
          <w:bCs/>
          <w:sz w:val="48"/>
          <w:szCs w:val="48"/>
        </w:rPr>
      </w:pPr>
      <w:r w:rsidRPr="003C3EA2">
        <w:rPr>
          <w:rFonts w:ascii="Calibri" w:hAnsi="Calibri" w:cs="Calibri"/>
          <w:noProof/>
        </w:rPr>
        <w:lastRenderedPageBreak/>
        <w:drawing>
          <wp:inline distT="0" distB="0" distL="0" distR="0" wp14:anchorId="2168F5CB" wp14:editId="52AA31E7">
            <wp:extent cx="5943600" cy="2801620"/>
            <wp:effectExtent l="0" t="0" r="0" b="0"/>
            <wp:docPr id="1" name="Picture 6" descr="Cargo 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rgo Transport.png"/>
                    <pic:cNvPicPr>
                      <a:picLocks noChangeAspect="1"/>
                    </pic:cNvPicPr>
                  </pic:nvPicPr>
                  <pic:blipFill>
                    <a:blip r:embed="rId11"/>
                    <a:stretch>
                      <a:fillRect/>
                    </a:stretch>
                  </pic:blipFill>
                  <pic:spPr>
                    <a:xfrm>
                      <a:off x="0" y="0"/>
                      <a:ext cx="5943600" cy="2801620"/>
                    </a:xfrm>
                    <a:prstGeom prst="rect">
                      <a:avLst/>
                    </a:prstGeom>
                  </pic:spPr>
                </pic:pic>
              </a:graphicData>
            </a:graphic>
          </wp:inline>
        </w:drawing>
      </w:r>
    </w:p>
    <w:p w:rsidR="00225D72" w:rsidRPr="00713E68" w:rsidRDefault="00EB23B7" w:rsidP="00EB23B7">
      <w:pPr>
        <w:rPr>
          <w:rFonts w:ascii="Calibri" w:hAnsi="Calibri" w:cs="Calibri"/>
          <w:b/>
          <w:bCs/>
          <w:sz w:val="40"/>
          <w:szCs w:val="40"/>
        </w:rPr>
      </w:pPr>
      <w:r w:rsidRPr="00713E68">
        <w:rPr>
          <w:rFonts w:ascii="Calibri" w:hAnsi="Calibri" w:cs="Calibri"/>
          <w:b/>
          <w:bCs/>
          <w:sz w:val="40"/>
          <w:szCs w:val="40"/>
        </w:rPr>
        <w:t xml:space="preserve">The Matrix </w:t>
      </w:r>
      <w:proofErr w:type="gramStart"/>
      <w:r w:rsidRPr="00713E68">
        <w:rPr>
          <w:rFonts w:ascii="Calibri" w:hAnsi="Calibri" w:cs="Calibri"/>
          <w:b/>
          <w:bCs/>
          <w:sz w:val="40"/>
          <w:szCs w:val="40"/>
        </w:rPr>
        <w:t>From</w:t>
      </w:r>
      <w:proofErr w:type="gramEnd"/>
      <w:r w:rsidRPr="00713E68">
        <w:rPr>
          <w:rFonts w:ascii="Calibri" w:hAnsi="Calibri" w:cs="Calibri"/>
          <w:b/>
          <w:bCs/>
          <w:sz w:val="40"/>
          <w:szCs w:val="40"/>
        </w:rPr>
        <w:t xml:space="preserve"> Hell</w:t>
      </w:r>
    </w:p>
    <w:p w:rsidR="00EB23B7" w:rsidRPr="00EB23B7" w:rsidRDefault="00EB23B7" w:rsidP="00EB23B7">
      <w:pPr>
        <w:jc w:val="center"/>
        <w:rPr>
          <w:rFonts w:ascii="Calibri" w:hAnsi="Calibri" w:cs="Calibri"/>
          <w:b/>
          <w:bCs/>
          <w:sz w:val="36"/>
          <w:szCs w:val="36"/>
        </w:rPr>
      </w:pPr>
      <w:r>
        <w:rPr>
          <w:rFonts w:ascii="Calibri" w:hAnsi="Calibri" w:cs="Calibri"/>
          <w:b/>
          <w:bCs/>
          <w:noProof/>
          <w:sz w:val="36"/>
          <w:szCs w:val="36"/>
        </w:rPr>
        <w:drawing>
          <wp:inline distT="0" distB="0" distL="0" distR="0">
            <wp:extent cx="5943600" cy="3476625"/>
            <wp:effectExtent l="0" t="0" r="0" b="9525"/>
            <wp:docPr id="49" name="Picture 49" descr="D:\Docker\matrix-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ker\matrix-tra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713E68" w:rsidRDefault="00713E68" w:rsidP="009F6E09">
      <w:pPr>
        <w:rPr>
          <w:rFonts w:ascii="Calibri" w:hAnsi="Calibri" w:cs="Calibri"/>
          <w:b/>
          <w:bCs/>
          <w:sz w:val="40"/>
          <w:szCs w:val="40"/>
          <w:lang w:val="en-GB"/>
        </w:rPr>
      </w:pPr>
    </w:p>
    <w:p w:rsidR="00225D72" w:rsidRPr="0026416F" w:rsidRDefault="00225D72" w:rsidP="009F6E09">
      <w:pPr>
        <w:rPr>
          <w:rFonts w:ascii="Calibri" w:hAnsi="Calibri" w:cs="Calibri"/>
          <w:b/>
          <w:bCs/>
          <w:sz w:val="40"/>
          <w:szCs w:val="40"/>
        </w:rPr>
      </w:pPr>
      <w:r w:rsidRPr="0026416F">
        <w:rPr>
          <w:rFonts w:ascii="Calibri" w:hAnsi="Calibri" w:cs="Calibri"/>
          <w:b/>
          <w:bCs/>
          <w:sz w:val="40"/>
          <w:szCs w:val="40"/>
          <w:lang w:val="en-GB"/>
        </w:rPr>
        <w:t>Challenge of Multiple Environments</w:t>
      </w:r>
    </w:p>
    <w:p w:rsidR="00225D72" w:rsidRPr="003C3EA2" w:rsidRDefault="00225D72" w:rsidP="00B123E0">
      <w:pPr>
        <w:jc w:val="center"/>
        <w:rPr>
          <w:rFonts w:ascii="Calibri" w:hAnsi="Calibri" w:cs="Calibri"/>
          <w:b/>
          <w:bCs/>
          <w:sz w:val="48"/>
          <w:szCs w:val="48"/>
        </w:rPr>
      </w:pPr>
      <w:r w:rsidRPr="003C3EA2">
        <w:rPr>
          <w:rFonts w:ascii="Calibri" w:hAnsi="Calibri" w:cs="Calibri"/>
          <w:b/>
          <w:bCs/>
          <w:noProof/>
          <w:sz w:val="48"/>
          <w:szCs w:val="48"/>
        </w:rPr>
        <w:lastRenderedPageBreak/>
        <w:drawing>
          <wp:inline distT="0" distB="0" distL="0" distR="0" wp14:anchorId="66495DDB" wp14:editId="27A28CD3">
            <wp:extent cx="5943600" cy="3268345"/>
            <wp:effectExtent l="0" t="0" r="0" b="0"/>
            <wp:docPr id="9" name="Content Placeholder 3" descr="the_challeng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he_challenge.jpg"/>
                    <pic:cNvPicPr>
                      <a:picLocks noGrp="1" noChangeAspect="1"/>
                    </pic:cNvPicPr>
                  </pic:nvPicPr>
                  <pic:blipFill>
                    <a:blip r:embed="rId13">
                      <a:extLst>
                        <a:ext uri="{28A0092B-C50C-407E-A947-70E740481C1C}">
                          <a14:useLocalDpi xmlns:a14="http://schemas.microsoft.com/office/drawing/2010/main" val="0"/>
                        </a:ext>
                      </a:extLst>
                    </a:blip>
                    <a:srcRect t="-10861" b="-10861"/>
                    <a:stretch>
                      <a:fillRect/>
                    </a:stretch>
                  </pic:blipFill>
                  <pic:spPr>
                    <a:xfrm>
                      <a:off x="0" y="0"/>
                      <a:ext cx="5943600" cy="3268345"/>
                    </a:xfrm>
                    <a:prstGeom prst="rect">
                      <a:avLst/>
                    </a:prstGeom>
                  </pic:spPr>
                </pic:pic>
              </a:graphicData>
            </a:graphic>
          </wp:inline>
        </w:drawing>
      </w:r>
    </w:p>
    <w:p w:rsidR="00B123E0" w:rsidRPr="00713E68" w:rsidRDefault="00EB23B7" w:rsidP="00EB23B7">
      <w:pPr>
        <w:rPr>
          <w:rFonts w:ascii="Calibri" w:hAnsi="Calibri" w:cs="Calibri"/>
          <w:b/>
          <w:bCs/>
          <w:sz w:val="40"/>
          <w:szCs w:val="40"/>
        </w:rPr>
      </w:pPr>
      <w:r w:rsidRPr="00713E68">
        <w:rPr>
          <w:rFonts w:ascii="Calibri" w:hAnsi="Calibri" w:cs="Calibri"/>
          <w:b/>
          <w:bCs/>
          <w:sz w:val="40"/>
          <w:szCs w:val="40"/>
        </w:rPr>
        <w:t xml:space="preserve">The Matrix </w:t>
      </w:r>
      <w:proofErr w:type="gramStart"/>
      <w:r w:rsidRPr="00713E68">
        <w:rPr>
          <w:rFonts w:ascii="Calibri" w:hAnsi="Calibri" w:cs="Calibri"/>
          <w:b/>
          <w:bCs/>
          <w:sz w:val="40"/>
          <w:szCs w:val="40"/>
        </w:rPr>
        <w:t>From</w:t>
      </w:r>
      <w:proofErr w:type="gramEnd"/>
      <w:r w:rsidRPr="00713E68">
        <w:rPr>
          <w:rFonts w:ascii="Calibri" w:hAnsi="Calibri" w:cs="Calibri"/>
          <w:b/>
          <w:bCs/>
          <w:sz w:val="40"/>
          <w:szCs w:val="40"/>
        </w:rPr>
        <w:t xml:space="preserve"> Hell</w:t>
      </w:r>
    </w:p>
    <w:p w:rsidR="00EB23B7" w:rsidRDefault="00EB23B7" w:rsidP="00EB23B7">
      <w:pPr>
        <w:jc w:val="center"/>
        <w:rPr>
          <w:rFonts w:ascii="Calibri" w:hAnsi="Calibri" w:cs="Calibri"/>
          <w:b/>
          <w:bCs/>
          <w:sz w:val="36"/>
          <w:szCs w:val="36"/>
        </w:rPr>
      </w:pPr>
      <w:r>
        <w:rPr>
          <w:rFonts w:ascii="Calibri" w:hAnsi="Calibri" w:cs="Calibri"/>
          <w:b/>
          <w:bCs/>
          <w:noProof/>
          <w:sz w:val="36"/>
          <w:szCs w:val="36"/>
        </w:rPr>
        <w:drawing>
          <wp:inline distT="0" distB="0" distL="0" distR="0">
            <wp:extent cx="5934075" cy="3657600"/>
            <wp:effectExtent l="0" t="0" r="9525" b="0"/>
            <wp:docPr id="51" name="Picture 51" descr="D:\Docker\matrix-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ker\matrix-sof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EB23B7" w:rsidRPr="003C3EA2" w:rsidRDefault="00EB23B7" w:rsidP="00EB23B7">
      <w:pPr>
        <w:rPr>
          <w:rFonts w:ascii="Calibri" w:hAnsi="Calibri" w:cs="Calibri"/>
          <w:b/>
          <w:bCs/>
          <w:sz w:val="48"/>
          <w:szCs w:val="48"/>
        </w:rPr>
      </w:pPr>
    </w:p>
    <w:p w:rsidR="00713E68" w:rsidRDefault="00713E68" w:rsidP="009F6E09">
      <w:pPr>
        <w:rPr>
          <w:rFonts w:ascii="Calibri" w:hAnsi="Calibri" w:cs="Calibri"/>
          <w:b/>
          <w:bCs/>
          <w:sz w:val="40"/>
          <w:szCs w:val="40"/>
        </w:rPr>
      </w:pPr>
    </w:p>
    <w:p w:rsidR="00B123E0" w:rsidRPr="0026416F" w:rsidRDefault="00B123E0" w:rsidP="009F6E09">
      <w:pPr>
        <w:rPr>
          <w:rFonts w:ascii="Calibri" w:hAnsi="Calibri" w:cs="Calibri"/>
          <w:b/>
          <w:bCs/>
          <w:sz w:val="40"/>
          <w:szCs w:val="40"/>
        </w:rPr>
      </w:pPr>
      <w:r w:rsidRPr="0026416F">
        <w:rPr>
          <w:rFonts w:ascii="Calibri" w:hAnsi="Calibri" w:cs="Calibri"/>
          <w:b/>
          <w:bCs/>
          <w:sz w:val="40"/>
          <w:szCs w:val="40"/>
        </w:rPr>
        <w:t>Intermodal Shipping Container</w:t>
      </w:r>
    </w:p>
    <w:p w:rsidR="00B123E0" w:rsidRPr="003C3EA2" w:rsidRDefault="00B123E0" w:rsidP="00B123E0">
      <w:pPr>
        <w:jc w:val="center"/>
        <w:rPr>
          <w:rFonts w:ascii="Calibri" w:hAnsi="Calibri" w:cs="Calibri"/>
          <w:b/>
          <w:bCs/>
          <w:sz w:val="48"/>
          <w:szCs w:val="48"/>
        </w:rPr>
      </w:pPr>
      <w:r w:rsidRPr="003C3EA2">
        <w:rPr>
          <w:rFonts w:ascii="Calibri" w:hAnsi="Calibri" w:cs="Calibri"/>
          <w:noProof/>
        </w:rPr>
        <w:drawing>
          <wp:inline distT="0" distB="0" distL="0" distR="0" wp14:anchorId="22015492" wp14:editId="28161751">
            <wp:extent cx="5943600" cy="2769870"/>
            <wp:effectExtent l="0" t="0" r="0" b="0"/>
            <wp:docPr id="5" name="Picture 4" descr="Intermodal Shi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ntermodal Shiping.png"/>
                    <pic:cNvPicPr>
                      <a:picLocks noChangeAspect="1"/>
                    </pic:cNvPicPr>
                  </pic:nvPicPr>
                  <pic:blipFill>
                    <a:blip r:embed="rId15"/>
                    <a:stretch>
                      <a:fillRect/>
                    </a:stretch>
                  </pic:blipFill>
                  <pic:spPr>
                    <a:xfrm>
                      <a:off x="0" y="0"/>
                      <a:ext cx="5943600" cy="2769870"/>
                    </a:xfrm>
                    <a:prstGeom prst="rect">
                      <a:avLst/>
                    </a:prstGeom>
                  </pic:spPr>
                </pic:pic>
              </a:graphicData>
            </a:graphic>
          </wp:inline>
        </w:drawing>
      </w:r>
    </w:p>
    <w:p w:rsidR="00B123E0" w:rsidRPr="003C3EA2" w:rsidRDefault="00B123E0" w:rsidP="00B123E0">
      <w:pPr>
        <w:jc w:val="center"/>
        <w:rPr>
          <w:rFonts w:ascii="Calibri" w:hAnsi="Calibri" w:cs="Calibri"/>
          <w:b/>
          <w:bCs/>
          <w:sz w:val="48"/>
          <w:szCs w:val="48"/>
        </w:rPr>
      </w:pPr>
    </w:p>
    <w:p w:rsidR="00B123E0" w:rsidRPr="0026416F" w:rsidRDefault="00B123E0" w:rsidP="009F6E09">
      <w:pPr>
        <w:rPr>
          <w:rFonts w:ascii="Calibri" w:hAnsi="Calibri" w:cs="Calibri"/>
          <w:b/>
          <w:bCs/>
          <w:sz w:val="40"/>
          <w:szCs w:val="40"/>
        </w:rPr>
      </w:pPr>
      <w:r w:rsidRPr="0026416F">
        <w:rPr>
          <w:rFonts w:ascii="Calibri" w:hAnsi="Calibri" w:cs="Calibri"/>
          <w:b/>
          <w:bCs/>
          <w:sz w:val="40"/>
          <w:szCs w:val="40"/>
        </w:rPr>
        <w:t>Docker is a Code</w:t>
      </w:r>
      <w:r w:rsidR="00225D72" w:rsidRPr="0026416F">
        <w:rPr>
          <w:rFonts w:ascii="Calibri" w:hAnsi="Calibri" w:cs="Calibri"/>
          <w:b/>
          <w:bCs/>
          <w:sz w:val="40"/>
          <w:szCs w:val="40"/>
        </w:rPr>
        <w:t xml:space="preserve"> or </w:t>
      </w:r>
      <w:r w:rsidR="0026416F" w:rsidRPr="0026416F">
        <w:rPr>
          <w:rFonts w:ascii="Calibri" w:hAnsi="Calibri" w:cs="Calibri"/>
          <w:b/>
          <w:bCs/>
          <w:sz w:val="40"/>
          <w:szCs w:val="40"/>
        </w:rPr>
        <w:t>Software</w:t>
      </w:r>
      <w:r w:rsidRPr="0026416F">
        <w:rPr>
          <w:rFonts w:ascii="Calibri" w:hAnsi="Calibri" w:cs="Calibri"/>
          <w:b/>
          <w:bCs/>
          <w:sz w:val="40"/>
          <w:szCs w:val="40"/>
        </w:rPr>
        <w:t xml:space="preserve"> Shipping Container</w:t>
      </w:r>
    </w:p>
    <w:p w:rsidR="00B123E0" w:rsidRDefault="00B123E0" w:rsidP="005F186D">
      <w:pPr>
        <w:rPr>
          <w:rFonts w:ascii="Calibri" w:hAnsi="Calibri" w:cs="Calibri"/>
          <w:bCs/>
          <w:sz w:val="36"/>
          <w:szCs w:val="36"/>
        </w:rPr>
      </w:pPr>
      <w:r w:rsidRPr="003C3EA2">
        <w:rPr>
          <w:rFonts w:ascii="Calibri" w:hAnsi="Calibri" w:cs="Calibri"/>
          <w:noProof/>
        </w:rPr>
        <w:drawing>
          <wp:inline distT="0" distB="0" distL="0" distR="0" wp14:anchorId="728953B1" wp14:editId="195CA244">
            <wp:extent cx="5943600" cy="2772410"/>
            <wp:effectExtent l="0" t="0" r="0" b="8890"/>
            <wp:docPr id="2" name="Picture 6" descr="Docker Is Shiping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ocker Is Shiping Container.png"/>
                    <pic:cNvPicPr>
                      <a:picLocks noChangeAspect="1"/>
                    </pic:cNvPicPr>
                  </pic:nvPicPr>
                  <pic:blipFill>
                    <a:blip r:embed="rId16"/>
                    <a:stretch>
                      <a:fillRect/>
                    </a:stretch>
                  </pic:blipFill>
                  <pic:spPr>
                    <a:xfrm>
                      <a:off x="0" y="0"/>
                      <a:ext cx="5943600" cy="2772410"/>
                    </a:xfrm>
                    <a:prstGeom prst="rect">
                      <a:avLst/>
                    </a:prstGeom>
                  </pic:spPr>
                </pic:pic>
              </a:graphicData>
            </a:graphic>
          </wp:inline>
        </w:drawing>
      </w:r>
    </w:p>
    <w:p w:rsidR="00EB23B7" w:rsidRPr="00713E68" w:rsidRDefault="00EB23B7" w:rsidP="005F186D">
      <w:pPr>
        <w:rPr>
          <w:rFonts w:ascii="Calibri" w:hAnsi="Calibri" w:cs="Calibri"/>
          <w:b/>
          <w:bCs/>
          <w:sz w:val="40"/>
          <w:szCs w:val="40"/>
        </w:rPr>
      </w:pPr>
      <w:r w:rsidRPr="00713E68">
        <w:rPr>
          <w:rFonts w:ascii="Calibri" w:hAnsi="Calibri" w:cs="Calibri"/>
          <w:b/>
          <w:bCs/>
          <w:sz w:val="40"/>
          <w:szCs w:val="40"/>
        </w:rPr>
        <w:t>Docker eliminates the matrix from Hell</w:t>
      </w:r>
    </w:p>
    <w:p w:rsidR="00EB23B7" w:rsidRDefault="00EB23B7" w:rsidP="00EB23B7">
      <w:pPr>
        <w:jc w:val="center"/>
        <w:rPr>
          <w:rFonts w:ascii="Calibri" w:hAnsi="Calibri" w:cs="Calibri"/>
          <w:b/>
          <w:bCs/>
          <w:sz w:val="36"/>
          <w:szCs w:val="36"/>
        </w:rPr>
      </w:pPr>
      <w:r>
        <w:rPr>
          <w:rFonts w:ascii="Calibri" w:hAnsi="Calibri" w:cs="Calibri"/>
          <w:b/>
          <w:bCs/>
          <w:noProof/>
          <w:sz w:val="36"/>
          <w:szCs w:val="36"/>
        </w:rPr>
        <w:lastRenderedPageBreak/>
        <w:drawing>
          <wp:inline distT="0" distB="0" distL="0" distR="0">
            <wp:extent cx="5934075" cy="3695700"/>
            <wp:effectExtent l="0" t="0" r="9525" b="0"/>
            <wp:docPr id="52" name="Picture 52" descr="D:\Docker\docker-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ker\docker-matri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EB23B7" w:rsidRPr="00EB23B7" w:rsidRDefault="00EB23B7" w:rsidP="005F186D">
      <w:pPr>
        <w:rPr>
          <w:rFonts w:ascii="Calibri" w:hAnsi="Calibri" w:cs="Calibri"/>
          <w:b/>
          <w:bCs/>
          <w:sz w:val="36"/>
          <w:szCs w:val="36"/>
        </w:rPr>
      </w:pPr>
    </w:p>
    <w:p w:rsidR="00F367B1" w:rsidRPr="005F186D" w:rsidRDefault="002A36ED" w:rsidP="005F186D">
      <w:pPr>
        <w:numPr>
          <w:ilvl w:val="0"/>
          <w:numId w:val="12"/>
        </w:numPr>
        <w:rPr>
          <w:rFonts w:ascii="Calibri" w:hAnsi="Calibri" w:cs="Calibri"/>
          <w:bCs/>
          <w:sz w:val="32"/>
          <w:szCs w:val="32"/>
        </w:rPr>
      </w:pPr>
      <w:r>
        <w:rPr>
          <w:rFonts w:ascii="Calibri" w:hAnsi="Calibri" w:cs="Calibri"/>
          <w:bCs/>
          <w:sz w:val="36"/>
          <w:szCs w:val="36"/>
        </w:rPr>
        <w:t>Build once</w:t>
      </w:r>
      <w:r w:rsidR="00963BBC">
        <w:rPr>
          <w:rFonts w:ascii="Calibri" w:hAnsi="Calibri" w:cs="Calibri"/>
          <w:bCs/>
          <w:sz w:val="36"/>
          <w:szCs w:val="36"/>
        </w:rPr>
        <w:t>…</w:t>
      </w:r>
      <w:r w:rsidR="00EF7EE8" w:rsidRPr="005F186D">
        <w:rPr>
          <w:rFonts w:ascii="Calibri" w:hAnsi="Calibri" w:cs="Calibri"/>
          <w:bCs/>
          <w:sz w:val="36"/>
          <w:szCs w:val="36"/>
        </w:rPr>
        <w:t>(finally) run anywhere*</w:t>
      </w:r>
      <w:r w:rsidRPr="002A36ED">
        <w:rPr>
          <w:rFonts w:ascii="Calibri" w:hAnsi="Calibri" w:cs="Calibri"/>
          <w:b/>
          <w:bCs/>
          <w:sz w:val="36"/>
          <w:szCs w:val="36"/>
        </w:rPr>
        <w:t>(Why Developers care)</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A clean, safe, hygienic and portable runtime environment for your app.</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No worries about missing dependencies, packages and other pain points during subsequent deployments.</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Run each app in its own isolated container,  so you can run various versions of libraries and other dependencies for each app without worrying</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 xml:space="preserve">Automate testing, integration, packaging…anything you can script </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lastRenderedPageBreak/>
        <w:t xml:space="preserve">Reduce/eliminate concerns about compatibility on different platforms, either your own or your customers. </w:t>
      </w:r>
    </w:p>
    <w:p w:rsidR="00B123E0"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Cheap, zero-penalty containers to deploy services? A VM without the overhead of a VM? Instant replay and reset of image snapshots? That’s the power of Docker</w:t>
      </w:r>
    </w:p>
    <w:p w:rsidR="00F367B1" w:rsidRPr="005F186D" w:rsidRDefault="00EF7EE8" w:rsidP="005F186D">
      <w:pPr>
        <w:numPr>
          <w:ilvl w:val="0"/>
          <w:numId w:val="12"/>
        </w:numPr>
        <w:rPr>
          <w:rFonts w:ascii="Calibri" w:hAnsi="Calibri" w:cs="Calibri"/>
          <w:bCs/>
          <w:sz w:val="36"/>
          <w:szCs w:val="36"/>
        </w:rPr>
      </w:pPr>
      <w:r w:rsidRPr="005F186D">
        <w:rPr>
          <w:rFonts w:ascii="Calibri" w:hAnsi="Calibri" w:cs="Calibri"/>
          <w:bCs/>
          <w:sz w:val="36"/>
          <w:szCs w:val="36"/>
        </w:rPr>
        <w:t>Configure once…run anything</w:t>
      </w:r>
      <w:r w:rsidR="002A36ED">
        <w:rPr>
          <w:rFonts w:ascii="Calibri" w:hAnsi="Calibri" w:cs="Calibri"/>
          <w:bCs/>
          <w:sz w:val="36"/>
          <w:szCs w:val="36"/>
        </w:rPr>
        <w:t xml:space="preserve"> </w:t>
      </w:r>
      <w:r w:rsidR="002A36ED" w:rsidRPr="002A36ED">
        <w:rPr>
          <w:rFonts w:ascii="Calibri" w:hAnsi="Calibri" w:cs="Calibri"/>
          <w:b/>
          <w:bCs/>
          <w:sz w:val="36"/>
          <w:szCs w:val="36"/>
        </w:rPr>
        <w:t xml:space="preserve">(Why </w:t>
      </w:r>
      <w:proofErr w:type="spellStart"/>
      <w:r w:rsidR="002A36ED" w:rsidRPr="002A36ED">
        <w:rPr>
          <w:rFonts w:ascii="Calibri" w:hAnsi="Calibri" w:cs="Calibri"/>
          <w:b/>
          <w:bCs/>
          <w:sz w:val="36"/>
          <w:szCs w:val="36"/>
        </w:rPr>
        <w:t>DevOps</w:t>
      </w:r>
      <w:proofErr w:type="spellEnd"/>
      <w:r w:rsidR="002A36ED" w:rsidRPr="002A36ED">
        <w:rPr>
          <w:rFonts w:ascii="Calibri" w:hAnsi="Calibri" w:cs="Calibri"/>
          <w:b/>
          <w:bCs/>
          <w:sz w:val="36"/>
          <w:szCs w:val="36"/>
        </w:rPr>
        <w:t xml:space="preserve"> care)</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Make the entire lifecycle more efficient, consistent, and repeatable</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 xml:space="preserve">Increase the quality of code produced by developers. </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Eliminate inconsistencies between development, test, production, and customer environments</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Support segregation of duties</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Significantly improves the speed and reliability of continuous deployment and continuous integration systems</w:t>
      </w:r>
    </w:p>
    <w:p w:rsidR="00F367B1" w:rsidRPr="005F186D" w:rsidRDefault="00EF7EE8" w:rsidP="005F186D">
      <w:pPr>
        <w:numPr>
          <w:ilvl w:val="1"/>
          <w:numId w:val="12"/>
        </w:numPr>
        <w:rPr>
          <w:rFonts w:ascii="Calibri" w:hAnsi="Calibri" w:cs="Calibri"/>
          <w:bCs/>
          <w:sz w:val="32"/>
          <w:szCs w:val="32"/>
        </w:rPr>
      </w:pPr>
      <w:r w:rsidRPr="005F186D">
        <w:rPr>
          <w:rFonts w:ascii="Calibri" w:hAnsi="Calibri" w:cs="Calibri"/>
          <w:bCs/>
          <w:sz w:val="32"/>
          <w:szCs w:val="32"/>
        </w:rPr>
        <w:t>Because the containers are so lightweight, address significant performance, costs, deployment, and portability issues normally associated with VMs</w:t>
      </w:r>
    </w:p>
    <w:p w:rsidR="00F367B1" w:rsidRPr="00ED1733" w:rsidRDefault="00EF7EE8" w:rsidP="009F6E09">
      <w:pPr>
        <w:numPr>
          <w:ilvl w:val="0"/>
          <w:numId w:val="2"/>
        </w:numPr>
        <w:rPr>
          <w:rFonts w:ascii="Calibri" w:hAnsi="Calibri" w:cs="Calibri"/>
          <w:bCs/>
          <w:sz w:val="36"/>
          <w:szCs w:val="36"/>
        </w:rPr>
      </w:pPr>
      <w:r w:rsidRPr="00ED1733">
        <w:rPr>
          <w:rFonts w:ascii="Calibri" w:hAnsi="Calibri" w:cs="Calibri"/>
          <w:bCs/>
          <w:sz w:val="36"/>
          <w:szCs w:val="36"/>
        </w:rPr>
        <w:t>Speed: Boots in seconds</w:t>
      </w:r>
    </w:p>
    <w:p w:rsidR="00F367B1" w:rsidRPr="00ED1733" w:rsidRDefault="00EF7EE8" w:rsidP="009F6E09">
      <w:pPr>
        <w:numPr>
          <w:ilvl w:val="0"/>
          <w:numId w:val="2"/>
        </w:numPr>
        <w:rPr>
          <w:rFonts w:ascii="Calibri" w:hAnsi="Calibri" w:cs="Calibri"/>
          <w:bCs/>
          <w:sz w:val="36"/>
          <w:szCs w:val="36"/>
        </w:rPr>
      </w:pPr>
      <w:r w:rsidRPr="00ED1733">
        <w:rPr>
          <w:rFonts w:ascii="Calibri" w:hAnsi="Calibri" w:cs="Calibri"/>
          <w:bCs/>
          <w:sz w:val="36"/>
          <w:szCs w:val="36"/>
        </w:rPr>
        <w:t>Footprint: 100-1000 containers on one machine. Small disk requirements</w:t>
      </w:r>
    </w:p>
    <w:p w:rsidR="00B123E0" w:rsidRPr="003C3EA2" w:rsidRDefault="00B123E0" w:rsidP="00ED1733">
      <w:pPr>
        <w:rPr>
          <w:rFonts w:ascii="Calibri" w:hAnsi="Calibri" w:cs="Calibri"/>
          <w:b/>
          <w:bCs/>
          <w:sz w:val="48"/>
          <w:szCs w:val="48"/>
        </w:rPr>
      </w:pPr>
    </w:p>
    <w:p w:rsidR="00B123E0" w:rsidRPr="0026416F" w:rsidRDefault="00B123E0" w:rsidP="009F6E09">
      <w:pPr>
        <w:rPr>
          <w:rFonts w:ascii="Calibri" w:hAnsi="Calibri" w:cs="Calibri"/>
          <w:b/>
          <w:bCs/>
          <w:sz w:val="44"/>
          <w:szCs w:val="44"/>
        </w:rPr>
      </w:pPr>
      <w:r w:rsidRPr="0026416F">
        <w:rPr>
          <w:rFonts w:ascii="Calibri" w:hAnsi="Calibri" w:cs="Calibri"/>
          <w:b/>
          <w:bCs/>
          <w:sz w:val="44"/>
          <w:szCs w:val="44"/>
        </w:rPr>
        <w:t xml:space="preserve">What is </w:t>
      </w:r>
      <w:proofErr w:type="gramStart"/>
      <w:r w:rsidRPr="0026416F">
        <w:rPr>
          <w:rFonts w:ascii="Calibri" w:hAnsi="Calibri" w:cs="Calibri"/>
          <w:b/>
          <w:bCs/>
          <w:sz w:val="44"/>
          <w:szCs w:val="44"/>
        </w:rPr>
        <w:t>Container ?</w:t>
      </w:r>
      <w:proofErr w:type="gramEnd"/>
    </w:p>
    <w:p w:rsidR="00B123E0" w:rsidRPr="00ED1733" w:rsidRDefault="00B123E0" w:rsidP="009F6E09">
      <w:pPr>
        <w:rPr>
          <w:rFonts w:ascii="Calibri" w:hAnsi="Calibri" w:cs="Calibri"/>
          <w:bCs/>
          <w:sz w:val="36"/>
          <w:szCs w:val="36"/>
        </w:rPr>
      </w:pPr>
      <w:r w:rsidRPr="00ED1733">
        <w:rPr>
          <w:rFonts w:ascii="Calibri" w:hAnsi="Calibri" w:cs="Calibri"/>
          <w:bCs/>
          <w:sz w:val="36"/>
          <w:szCs w:val="36"/>
        </w:rPr>
        <w:lastRenderedPageBreak/>
        <w:t>“Containers are to Virtual Machines as threads are to processes.”</w:t>
      </w:r>
    </w:p>
    <w:p w:rsidR="00B123E0" w:rsidRPr="003C3EA2" w:rsidRDefault="00B123E0" w:rsidP="009F6E09">
      <w:pPr>
        <w:rPr>
          <w:rFonts w:ascii="Calibri" w:hAnsi="Calibri" w:cs="Calibri"/>
          <w:b/>
          <w:bCs/>
          <w:sz w:val="48"/>
          <w:szCs w:val="48"/>
        </w:rPr>
      </w:pPr>
    </w:p>
    <w:p w:rsidR="00B123E0" w:rsidRPr="0026416F" w:rsidRDefault="00B123E0" w:rsidP="009F6E09">
      <w:pPr>
        <w:rPr>
          <w:rFonts w:ascii="Calibri" w:hAnsi="Calibri" w:cs="Calibri"/>
          <w:bCs/>
          <w:sz w:val="44"/>
          <w:szCs w:val="44"/>
        </w:rPr>
      </w:pPr>
      <w:r w:rsidRPr="0026416F">
        <w:rPr>
          <w:rFonts w:ascii="Calibri" w:hAnsi="Calibri" w:cs="Calibri"/>
          <w:b/>
          <w:bCs/>
          <w:sz w:val="44"/>
          <w:szCs w:val="44"/>
        </w:rPr>
        <w:t xml:space="preserve">What is container in </w:t>
      </w:r>
      <w:proofErr w:type="spellStart"/>
      <w:r w:rsidRPr="0026416F">
        <w:rPr>
          <w:rFonts w:ascii="Calibri" w:hAnsi="Calibri" w:cs="Calibri"/>
          <w:b/>
          <w:bCs/>
          <w:sz w:val="44"/>
          <w:szCs w:val="44"/>
        </w:rPr>
        <w:t>docker</w:t>
      </w:r>
      <w:proofErr w:type="spellEnd"/>
      <w:r w:rsidRPr="0026416F">
        <w:rPr>
          <w:rFonts w:ascii="Calibri" w:hAnsi="Calibri" w:cs="Calibri"/>
          <w:b/>
          <w:bCs/>
          <w:sz w:val="44"/>
          <w:szCs w:val="44"/>
        </w:rPr>
        <w:t>?</w:t>
      </w:r>
    </w:p>
    <w:p w:rsidR="00F367B1" w:rsidRPr="00ED1733" w:rsidRDefault="00EF7EE8" w:rsidP="009F6E09">
      <w:pPr>
        <w:numPr>
          <w:ilvl w:val="0"/>
          <w:numId w:val="3"/>
        </w:numPr>
        <w:rPr>
          <w:rFonts w:ascii="Calibri" w:hAnsi="Calibri" w:cs="Calibri"/>
          <w:bCs/>
          <w:sz w:val="36"/>
          <w:szCs w:val="36"/>
        </w:rPr>
      </w:pPr>
      <w:proofErr w:type="spellStart"/>
      <w:r w:rsidRPr="00ED1733">
        <w:rPr>
          <w:rFonts w:ascii="Calibri" w:hAnsi="Calibri" w:cs="Calibri"/>
          <w:bCs/>
          <w:sz w:val="36"/>
          <w:szCs w:val="36"/>
        </w:rPr>
        <w:t>LinuX</w:t>
      </w:r>
      <w:proofErr w:type="spellEnd"/>
      <w:r w:rsidRPr="00ED1733">
        <w:rPr>
          <w:rFonts w:ascii="Calibri" w:hAnsi="Calibri" w:cs="Calibri"/>
          <w:bCs/>
          <w:sz w:val="36"/>
          <w:szCs w:val="36"/>
        </w:rPr>
        <w:t xml:space="preserve"> Containers (LXC</w:t>
      </w:r>
      <w:r w:rsidR="002D744C">
        <w:rPr>
          <w:rFonts w:ascii="Calibri" w:hAnsi="Calibri" w:cs="Calibri"/>
          <w:bCs/>
          <w:sz w:val="36"/>
          <w:szCs w:val="36"/>
        </w:rPr>
        <w:t>)</w:t>
      </w:r>
    </w:p>
    <w:p w:rsidR="00F367B1" w:rsidRPr="00ED1733" w:rsidRDefault="00EF7EE8" w:rsidP="009F6E09">
      <w:pPr>
        <w:numPr>
          <w:ilvl w:val="0"/>
          <w:numId w:val="3"/>
        </w:numPr>
        <w:rPr>
          <w:rFonts w:ascii="Calibri" w:hAnsi="Calibri" w:cs="Calibri"/>
          <w:bCs/>
          <w:sz w:val="36"/>
          <w:szCs w:val="36"/>
        </w:rPr>
      </w:pPr>
      <w:r w:rsidRPr="00ED1733">
        <w:rPr>
          <w:rFonts w:ascii="Calibri" w:hAnsi="Calibri" w:cs="Calibri"/>
          <w:bCs/>
          <w:sz w:val="36"/>
          <w:szCs w:val="36"/>
        </w:rPr>
        <w:t>Kernel namespaces (</w:t>
      </w:r>
      <w:proofErr w:type="spellStart"/>
      <w:r w:rsidRPr="00ED1733">
        <w:rPr>
          <w:rFonts w:ascii="Calibri" w:hAnsi="Calibri" w:cs="Calibri"/>
          <w:bCs/>
          <w:sz w:val="36"/>
          <w:szCs w:val="36"/>
        </w:rPr>
        <w:t>ipc</w:t>
      </w:r>
      <w:proofErr w:type="spellEnd"/>
      <w:r w:rsidRPr="00ED1733">
        <w:rPr>
          <w:rFonts w:ascii="Calibri" w:hAnsi="Calibri" w:cs="Calibri"/>
          <w:bCs/>
          <w:sz w:val="36"/>
          <w:szCs w:val="36"/>
        </w:rPr>
        <w:t xml:space="preserve">, </w:t>
      </w:r>
      <w:proofErr w:type="spellStart"/>
      <w:r w:rsidRPr="00ED1733">
        <w:rPr>
          <w:rFonts w:ascii="Calibri" w:hAnsi="Calibri" w:cs="Calibri"/>
          <w:bCs/>
          <w:sz w:val="36"/>
          <w:szCs w:val="36"/>
        </w:rPr>
        <w:t>uts</w:t>
      </w:r>
      <w:proofErr w:type="spellEnd"/>
      <w:r w:rsidRPr="00ED1733">
        <w:rPr>
          <w:rFonts w:ascii="Calibri" w:hAnsi="Calibri" w:cs="Calibri"/>
          <w:bCs/>
          <w:sz w:val="36"/>
          <w:szCs w:val="36"/>
        </w:rPr>
        <w:t xml:space="preserve">, mount, </w:t>
      </w:r>
      <w:proofErr w:type="spellStart"/>
      <w:r w:rsidRPr="00ED1733">
        <w:rPr>
          <w:rFonts w:ascii="Calibri" w:hAnsi="Calibri" w:cs="Calibri"/>
          <w:bCs/>
          <w:sz w:val="36"/>
          <w:szCs w:val="36"/>
        </w:rPr>
        <w:t>pid</w:t>
      </w:r>
      <w:proofErr w:type="spellEnd"/>
      <w:r w:rsidRPr="00ED1733">
        <w:rPr>
          <w:rFonts w:ascii="Calibri" w:hAnsi="Calibri" w:cs="Calibri"/>
          <w:bCs/>
          <w:sz w:val="36"/>
          <w:szCs w:val="36"/>
        </w:rPr>
        <w:t>, network and user)</w:t>
      </w:r>
    </w:p>
    <w:p w:rsidR="00F367B1" w:rsidRPr="00ED1733" w:rsidRDefault="00EF7EE8" w:rsidP="009F6E09">
      <w:pPr>
        <w:numPr>
          <w:ilvl w:val="0"/>
          <w:numId w:val="3"/>
        </w:numPr>
        <w:rPr>
          <w:rFonts w:ascii="Calibri" w:hAnsi="Calibri" w:cs="Calibri"/>
          <w:bCs/>
          <w:sz w:val="36"/>
          <w:szCs w:val="36"/>
        </w:rPr>
      </w:pPr>
      <w:proofErr w:type="spellStart"/>
      <w:r w:rsidRPr="00ED1733">
        <w:rPr>
          <w:rFonts w:ascii="Calibri" w:hAnsi="Calibri" w:cs="Calibri"/>
          <w:bCs/>
          <w:sz w:val="36"/>
          <w:szCs w:val="36"/>
        </w:rPr>
        <w:t>Chroots</w:t>
      </w:r>
      <w:proofErr w:type="spellEnd"/>
      <w:r w:rsidRPr="00ED1733">
        <w:rPr>
          <w:rFonts w:ascii="Calibri" w:hAnsi="Calibri" w:cs="Calibri"/>
          <w:bCs/>
          <w:sz w:val="36"/>
          <w:szCs w:val="36"/>
        </w:rPr>
        <w:t xml:space="preserve"> (using </w:t>
      </w:r>
      <w:proofErr w:type="spellStart"/>
      <w:r w:rsidRPr="00ED1733">
        <w:rPr>
          <w:rFonts w:ascii="Calibri" w:hAnsi="Calibri" w:cs="Calibri"/>
          <w:bCs/>
          <w:sz w:val="36"/>
          <w:szCs w:val="36"/>
        </w:rPr>
        <w:t>pivot_root</w:t>
      </w:r>
      <w:proofErr w:type="spellEnd"/>
      <w:r w:rsidRPr="00ED1733">
        <w:rPr>
          <w:rFonts w:ascii="Calibri" w:hAnsi="Calibri" w:cs="Calibri"/>
          <w:bCs/>
          <w:sz w:val="36"/>
          <w:szCs w:val="36"/>
        </w:rPr>
        <w:t>)</w:t>
      </w:r>
    </w:p>
    <w:p w:rsidR="00F367B1" w:rsidRPr="00ED1733" w:rsidRDefault="00EF7EE8" w:rsidP="009F6E09">
      <w:pPr>
        <w:numPr>
          <w:ilvl w:val="0"/>
          <w:numId w:val="3"/>
        </w:numPr>
        <w:rPr>
          <w:rFonts w:ascii="Calibri" w:hAnsi="Calibri" w:cs="Calibri"/>
          <w:bCs/>
          <w:sz w:val="36"/>
          <w:szCs w:val="36"/>
        </w:rPr>
      </w:pPr>
      <w:proofErr w:type="spellStart"/>
      <w:r w:rsidRPr="00ED1733">
        <w:rPr>
          <w:rFonts w:ascii="Calibri" w:hAnsi="Calibri" w:cs="Calibri"/>
          <w:bCs/>
          <w:sz w:val="36"/>
          <w:szCs w:val="36"/>
        </w:rPr>
        <w:t>Apparmor</w:t>
      </w:r>
      <w:proofErr w:type="spellEnd"/>
      <w:r w:rsidRPr="00ED1733">
        <w:rPr>
          <w:rFonts w:ascii="Calibri" w:hAnsi="Calibri" w:cs="Calibri"/>
          <w:bCs/>
          <w:sz w:val="36"/>
          <w:szCs w:val="36"/>
        </w:rPr>
        <w:t xml:space="preserve"> and </w:t>
      </w:r>
      <w:proofErr w:type="spellStart"/>
      <w:r w:rsidRPr="00ED1733">
        <w:rPr>
          <w:rFonts w:ascii="Calibri" w:hAnsi="Calibri" w:cs="Calibri"/>
          <w:bCs/>
          <w:sz w:val="36"/>
          <w:szCs w:val="36"/>
        </w:rPr>
        <w:t>SELinux</w:t>
      </w:r>
      <w:proofErr w:type="spellEnd"/>
      <w:r w:rsidRPr="00ED1733">
        <w:rPr>
          <w:rFonts w:ascii="Calibri" w:hAnsi="Calibri" w:cs="Calibri"/>
          <w:bCs/>
          <w:sz w:val="36"/>
          <w:szCs w:val="36"/>
        </w:rPr>
        <w:t xml:space="preserve"> profiles</w:t>
      </w:r>
    </w:p>
    <w:p w:rsidR="00F367B1" w:rsidRPr="00ED1733" w:rsidRDefault="00EF7EE8" w:rsidP="009F6E09">
      <w:pPr>
        <w:numPr>
          <w:ilvl w:val="0"/>
          <w:numId w:val="3"/>
        </w:numPr>
        <w:rPr>
          <w:rFonts w:ascii="Calibri" w:hAnsi="Calibri" w:cs="Calibri"/>
          <w:bCs/>
          <w:sz w:val="36"/>
          <w:szCs w:val="36"/>
        </w:rPr>
      </w:pPr>
      <w:r w:rsidRPr="00ED1733">
        <w:rPr>
          <w:rFonts w:ascii="Calibri" w:hAnsi="Calibri" w:cs="Calibri"/>
          <w:bCs/>
          <w:sz w:val="36"/>
          <w:szCs w:val="36"/>
        </w:rPr>
        <w:t>Kernel capabilities</w:t>
      </w:r>
    </w:p>
    <w:p w:rsidR="00F367B1" w:rsidRPr="00ED1733" w:rsidRDefault="00EF7EE8" w:rsidP="009F6E09">
      <w:pPr>
        <w:numPr>
          <w:ilvl w:val="0"/>
          <w:numId w:val="3"/>
        </w:numPr>
        <w:rPr>
          <w:rFonts w:ascii="Calibri" w:hAnsi="Calibri" w:cs="Calibri"/>
          <w:bCs/>
          <w:sz w:val="36"/>
          <w:szCs w:val="36"/>
        </w:rPr>
      </w:pPr>
      <w:r w:rsidRPr="00ED1733">
        <w:rPr>
          <w:rFonts w:ascii="Calibri" w:hAnsi="Calibri" w:cs="Calibri"/>
          <w:bCs/>
          <w:sz w:val="36"/>
          <w:szCs w:val="36"/>
        </w:rPr>
        <w:t>Control groups (</w:t>
      </w:r>
      <w:proofErr w:type="spellStart"/>
      <w:r w:rsidRPr="00ED1733">
        <w:rPr>
          <w:rFonts w:ascii="Calibri" w:hAnsi="Calibri" w:cs="Calibri"/>
          <w:bCs/>
          <w:sz w:val="36"/>
          <w:szCs w:val="36"/>
        </w:rPr>
        <w:t>cgroups</w:t>
      </w:r>
      <w:proofErr w:type="spellEnd"/>
      <w:r w:rsidRPr="00ED1733">
        <w:rPr>
          <w:rFonts w:ascii="Calibri" w:hAnsi="Calibri" w:cs="Calibri"/>
          <w:bCs/>
          <w:sz w:val="36"/>
          <w:szCs w:val="36"/>
        </w:rPr>
        <w:t>)</w:t>
      </w:r>
    </w:p>
    <w:p w:rsidR="00F367B1" w:rsidRPr="003C3EA2" w:rsidRDefault="00EF7EE8" w:rsidP="009F6E09">
      <w:pPr>
        <w:numPr>
          <w:ilvl w:val="0"/>
          <w:numId w:val="3"/>
        </w:numPr>
        <w:rPr>
          <w:rFonts w:ascii="Calibri" w:hAnsi="Calibri" w:cs="Calibri"/>
          <w:bCs/>
          <w:sz w:val="48"/>
          <w:szCs w:val="48"/>
        </w:rPr>
      </w:pPr>
      <w:r w:rsidRPr="00ED1733">
        <w:rPr>
          <w:rFonts w:ascii="Calibri" w:hAnsi="Calibri" w:cs="Calibri"/>
          <w:bCs/>
          <w:sz w:val="36"/>
          <w:szCs w:val="36"/>
        </w:rPr>
        <w:t>AUFS or replacement in 0.7 version and later</w:t>
      </w:r>
    </w:p>
    <w:p w:rsidR="00B123E0" w:rsidRPr="003C3EA2" w:rsidRDefault="00B123E0" w:rsidP="009F6E09">
      <w:pPr>
        <w:rPr>
          <w:rFonts w:ascii="Calibri" w:hAnsi="Calibri" w:cs="Calibri"/>
          <w:b/>
          <w:bCs/>
          <w:sz w:val="48"/>
          <w:szCs w:val="48"/>
        </w:rPr>
      </w:pPr>
    </w:p>
    <w:p w:rsidR="00B123E0" w:rsidRPr="0026416F" w:rsidRDefault="00B123E0" w:rsidP="009F6E09">
      <w:pPr>
        <w:rPr>
          <w:rFonts w:ascii="Calibri" w:hAnsi="Calibri" w:cs="Calibri"/>
          <w:bCs/>
          <w:sz w:val="44"/>
          <w:szCs w:val="44"/>
        </w:rPr>
      </w:pPr>
      <w:proofErr w:type="spellStart"/>
      <w:r w:rsidRPr="0026416F">
        <w:rPr>
          <w:rFonts w:ascii="Calibri" w:hAnsi="Calibri" w:cs="Calibri"/>
          <w:b/>
          <w:bCs/>
          <w:sz w:val="44"/>
          <w:szCs w:val="44"/>
        </w:rPr>
        <w:t>LinuX</w:t>
      </w:r>
      <w:proofErr w:type="spellEnd"/>
      <w:r w:rsidRPr="0026416F">
        <w:rPr>
          <w:rFonts w:ascii="Calibri" w:hAnsi="Calibri" w:cs="Calibri"/>
          <w:b/>
          <w:bCs/>
          <w:sz w:val="44"/>
          <w:szCs w:val="44"/>
        </w:rPr>
        <w:t xml:space="preserve"> Containers (LCX)</w:t>
      </w:r>
    </w:p>
    <w:p w:rsidR="00F367B1" w:rsidRPr="00ED1733" w:rsidRDefault="00EF7EE8" w:rsidP="009F6E09">
      <w:pPr>
        <w:numPr>
          <w:ilvl w:val="0"/>
          <w:numId w:val="4"/>
        </w:numPr>
        <w:rPr>
          <w:rFonts w:ascii="Calibri" w:hAnsi="Calibri" w:cs="Calibri"/>
          <w:bCs/>
          <w:sz w:val="36"/>
          <w:szCs w:val="36"/>
        </w:rPr>
      </w:pPr>
      <w:r w:rsidRPr="00ED1733">
        <w:rPr>
          <w:rFonts w:ascii="Calibri" w:hAnsi="Calibri" w:cs="Calibri"/>
          <w:bCs/>
          <w:sz w:val="36"/>
          <w:szCs w:val="36"/>
        </w:rPr>
        <w:t>Let’s your run a Linux system within another Linux system</w:t>
      </w:r>
    </w:p>
    <w:p w:rsidR="00F367B1" w:rsidRPr="00ED1733" w:rsidRDefault="00EF7EE8" w:rsidP="009F6E09">
      <w:pPr>
        <w:numPr>
          <w:ilvl w:val="0"/>
          <w:numId w:val="4"/>
        </w:numPr>
        <w:rPr>
          <w:rFonts w:ascii="Calibri" w:hAnsi="Calibri" w:cs="Calibri"/>
          <w:bCs/>
          <w:sz w:val="36"/>
          <w:szCs w:val="36"/>
        </w:rPr>
      </w:pPr>
      <w:r w:rsidRPr="00ED1733">
        <w:rPr>
          <w:rFonts w:ascii="Calibri" w:hAnsi="Calibri" w:cs="Calibri"/>
          <w:bCs/>
          <w:sz w:val="36"/>
          <w:szCs w:val="36"/>
        </w:rPr>
        <w:t>A container is a group of processes on a Linux box, put together is an isolated environment</w:t>
      </w:r>
    </w:p>
    <w:p w:rsidR="00F367B1" w:rsidRPr="00ED1733" w:rsidRDefault="00EF7EE8" w:rsidP="009F6E09">
      <w:pPr>
        <w:numPr>
          <w:ilvl w:val="0"/>
          <w:numId w:val="4"/>
        </w:numPr>
        <w:rPr>
          <w:rFonts w:ascii="Calibri" w:hAnsi="Calibri" w:cs="Calibri"/>
          <w:bCs/>
          <w:sz w:val="36"/>
          <w:szCs w:val="36"/>
        </w:rPr>
      </w:pPr>
      <w:r w:rsidRPr="00ED1733">
        <w:rPr>
          <w:rFonts w:ascii="Calibri" w:hAnsi="Calibri" w:cs="Calibri"/>
          <w:bCs/>
          <w:sz w:val="36"/>
          <w:szCs w:val="36"/>
        </w:rPr>
        <w:t>From the inside, it looks like a VM</w:t>
      </w:r>
    </w:p>
    <w:p w:rsidR="00F367B1" w:rsidRPr="00ED1733" w:rsidRDefault="00EF7EE8" w:rsidP="009F6E09">
      <w:pPr>
        <w:numPr>
          <w:ilvl w:val="0"/>
          <w:numId w:val="4"/>
        </w:numPr>
        <w:rPr>
          <w:rFonts w:ascii="Calibri" w:hAnsi="Calibri" w:cs="Calibri"/>
          <w:bCs/>
          <w:sz w:val="36"/>
          <w:szCs w:val="36"/>
        </w:rPr>
      </w:pPr>
      <w:r w:rsidRPr="00ED1733">
        <w:rPr>
          <w:rFonts w:ascii="Calibri" w:hAnsi="Calibri" w:cs="Calibri"/>
          <w:bCs/>
          <w:sz w:val="36"/>
          <w:szCs w:val="36"/>
        </w:rPr>
        <w:lastRenderedPageBreak/>
        <w:t>From the outside, it looks like normal processes</w:t>
      </w:r>
    </w:p>
    <w:p w:rsidR="00B123E0" w:rsidRPr="003C3EA2" w:rsidRDefault="00B123E0" w:rsidP="009F6E09">
      <w:pPr>
        <w:rPr>
          <w:rFonts w:ascii="Calibri" w:hAnsi="Calibri" w:cs="Calibri"/>
          <w:b/>
          <w:bCs/>
          <w:sz w:val="48"/>
          <w:szCs w:val="48"/>
        </w:rPr>
      </w:pPr>
    </w:p>
    <w:p w:rsidR="00B15FE5" w:rsidRPr="0026416F" w:rsidRDefault="00B15FE5" w:rsidP="009F6E09">
      <w:pPr>
        <w:rPr>
          <w:rFonts w:ascii="Calibri" w:hAnsi="Calibri" w:cs="Calibri"/>
          <w:b/>
          <w:bCs/>
          <w:sz w:val="44"/>
          <w:szCs w:val="44"/>
          <w:lang w:val="en-GB"/>
        </w:rPr>
      </w:pPr>
      <w:r w:rsidRPr="0026416F">
        <w:rPr>
          <w:rFonts w:ascii="Calibri" w:hAnsi="Calibri" w:cs="Calibri"/>
          <w:b/>
          <w:bCs/>
          <w:sz w:val="44"/>
          <w:szCs w:val="44"/>
          <w:lang w:val="en-GB"/>
        </w:rPr>
        <w:t>Delivery Pipeline with Containers</w:t>
      </w:r>
    </w:p>
    <w:p w:rsidR="00B15FE5" w:rsidRPr="003C3EA2" w:rsidRDefault="00B15FE5" w:rsidP="00B123E0">
      <w:pPr>
        <w:jc w:val="center"/>
        <w:rPr>
          <w:rFonts w:ascii="Calibri" w:hAnsi="Calibri" w:cs="Calibri"/>
          <w:b/>
          <w:bCs/>
          <w:sz w:val="48"/>
          <w:szCs w:val="48"/>
        </w:rPr>
      </w:pPr>
      <w:r w:rsidRPr="003C3EA2">
        <w:rPr>
          <w:rFonts w:ascii="Calibri" w:hAnsi="Calibri" w:cs="Calibri"/>
          <w:b/>
          <w:bCs/>
          <w:noProof/>
          <w:sz w:val="48"/>
          <w:szCs w:val="48"/>
        </w:rPr>
        <w:drawing>
          <wp:inline distT="0" distB="0" distL="0" distR="0" wp14:anchorId="11C9D303" wp14:editId="06B0D86F">
            <wp:extent cx="5934075" cy="3390900"/>
            <wp:effectExtent l="0" t="0" r="9525" b="0"/>
            <wp:docPr id="11" name="Picture 11" descr="D:\Docker\delivery 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ker\delivery pip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26416F" w:rsidRPr="0026416F" w:rsidRDefault="0026416F" w:rsidP="0026416F">
      <w:pPr>
        <w:rPr>
          <w:rFonts w:ascii="Calibri" w:hAnsi="Calibri" w:cs="Calibri"/>
          <w:bCs/>
          <w:sz w:val="40"/>
          <w:szCs w:val="40"/>
        </w:rPr>
      </w:pPr>
      <w:r w:rsidRPr="0026416F">
        <w:rPr>
          <w:rFonts w:ascii="Calibri" w:hAnsi="Calibri" w:cs="Calibri"/>
          <w:b/>
          <w:bCs/>
          <w:sz w:val="40"/>
          <w:szCs w:val="40"/>
        </w:rPr>
        <w:t>Container Lifecycle</w:t>
      </w:r>
    </w:p>
    <w:p w:rsidR="0026416F" w:rsidRPr="0076483C" w:rsidRDefault="0026416F" w:rsidP="0026416F">
      <w:pPr>
        <w:numPr>
          <w:ilvl w:val="0"/>
          <w:numId w:val="6"/>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run - creates a container.</w:t>
      </w:r>
    </w:p>
    <w:p w:rsidR="0026416F" w:rsidRPr="0076483C" w:rsidRDefault="0026416F" w:rsidP="0026416F">
      <w:pPr>
        <w:numPr>
          <w:ilvl w:val="0"/>
          <w:numId w:val="6"/>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stop - stops it.</w:t>
      </w:r>
    </w:p>
    <w:p w:rsidR="0026416F" w:rsidRPr="0076483C" w:rsidRDefault="0026416F" w:rsidP="0026416F">
      <w:pPr>
        <w:numPr>
          <w:ilvl w:val="0"/>
          <w:numId w:val="6"/>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start - will start it again.</w:t>
      </w:r>
    </w:p>
    <w:p w:rsidR="0026416F" w:rsidRPr="0076483C" w:rsidRDefault="0026416F" w:rsidP="0026416F">
      <w:pPr>
        <w:numPr>
          <w:ilvl w:val="0"/>
          <w:numId w:val="6"/>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restart - restarts a container.</w:t>
      </w:r>
    </w:p>
    <w:p w:rsidR="0026416F" w:rsidRPr="0076483C" w:rsidRDefault="0026416F" w:rsidP="0026416F">
      <w:pPr>
        <w:numPr>
          <w:ilvl w:val="0"/>
          <w:numId w:val="6"/>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w:t>
      </w:r>
      <w:proofErr w:type="spellStart"/>
      <w:r w:rsidRPr="0076483C">
        <w:rPr>
          <w:rFonts w:ascii="Calibri" w:hAnsi="Calibri" w:cs="Calibri"/>
          <w:bCs/>
          <w:sz w:val="36"/>
          <w:szCs w:val="36"/>
        </w:rPr>
        <w:t>rm</w:t>
      </w:r>
      <w:proofErr w:type="spellEnd"/>
      <w:r w:rsidRPr="0076483C">
        <w:rPr>
          <w:rFonts w:ascii="Calibri" w:hAnsi="Calibri" w:cs="Calibri"/>
          <w:bCs/>
          <w:sz w:val="36"/>
          <w:szCs w:val="36"/>
        </w:rPr>
        <w:t xml:space="preserve"> - deletes a container.</w:t>
      </w:r>
    </w:p>
    <w:p w:rsidR="0026416F" w:rsidRPr="0076483C" w:rsidRDefault="0026416F" w:rsidP="0026416F">
      <w:pPr>
        <w:numPr>
          <w:ilvl w:val="0"/>
          <w:numId w:val="6"/>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attach - will connect to a running container.</w:t>
      </w:r>
    </w:p>
    <w:p w:rsidR="0026416F" w:rsidRPr="0076483C" w:rsidRDefault="0026416F" w:rsidP="0026416F">
      <w:pPr>
        <w:numPr>
          <w:ilvl w:val="0"/>
          <w:numId w:val="6"/>
        </w:numPr>
        <w:rPr>
          <w:rFonts w:ascii="Calibri" w:hAnsi="Calibri" w:cs="Calibri"/>
          <w:bCs/>
          <w:sz w:val="36"/>
          <w:szCs w:val="36"/>
        </w:rPr>
      </w:pPr>
      <w:proofErr w:type="spellStart"/>
      <w:proofErr w:type="gramStart"/>
      <w:r w:rsidRPr="0076483C">
        <w:rPr>
          <w:rFonts w:ascii="Calibri" w:hAnsi="Calibri" w:cs="Calibri"/>
          <w:bCs/>
          <w:sz w:val="36"/>
          <w:szCs w:val="36"/>
        </w:rPr>
        <w:lastRenderedPageBreak/>
        <w:t>docker</w:t>
      </w:r>
      <w:proofErr w:type="spellEnd"/>
      <w:proofErr w:type="gramEnd"/>
      <w:r w:rsidRPr="0076483C">
        <w:rPr>
          <w:rFonts w:ascii="Calibri" w:hAnsi="Calibri" w:cs="Calibri"/>
          <w:bCs/>
          <w:sz w:val="36"/>
          <w:szCs w:val="36"/>
        </w:rPr>
        <w:t xml:space="preserve"> wait - blocks until container stops.</w:t>
      </w:r>
    </w:p>
    <w:p w:rsidR="0026416F" w:rsidRPr="003C3EA2" w:rsidRDefault="0026416F" w:rsidP="0026416F">
      <w:pPr>
        <w:rPr>
          <w:rFonts w:ascii="Calibri" w:hAnsi="Calibri" w:cs="Calibri"/>
          <w:b/>
          <w:bCs/>
          <w:sz w:val="48"/>
          <w:szCs w:val="48"/>
        </w:rPr>
      </w:pPr>
    </w:p>
    <w:p w:rsidR="0026416F" w:rsidRPr="0026416F" w:rsidRDefault="0026416F" w:rsidP="0026416F">
      <w:pPr>
        <w:rPr>
          <w:rFonts w:ascii="Calibri" w:hAnsi="Calibri" w:cs="Calibri"/>
          <w:bCs/>
          <w:sz w:val="40"/>
          <w:szCs w:val="40"/>
        </w:rPr>
      </w:pPr>
      <w:r w:rsidRPr="0026416F">
        <w:rPr>
          <w:rFonts w:ascii="Calibri" w:hAnsi="Calibri" w:cs="Calibri"/>
          <w:b/>
          <w:bCs/>
          <w:sz w:val="40"/>
          <w:szCs w:val="40"/>
        </w:rPr>
        <w:t>Container Info</w:t>
      </w:r>
    </w:p>
    <w:p w:rsidR="0026416F" w:rsidRPr="0076483C" w:rsidRDefault="0026416F" w:rsidP="0026416F">
      <w:pPr>
        <w:numPr>
          <w:ilvl w:val="0"/>
          <w:numId w:val="7"/>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w:t>
      </w:r>
      <w:proofErr w:type="spellStart"/>
      <w:r w:rsidRPr="0076483C">
        <w:rPr>
          <w:rFonts w:ascii="Calibri" w:hAnsi="Calibri" w:cs="Calibri"/>
          <w:bCs/>
          <w:sz w:val="36"/>
          <w:szCs w:val="36"/>
        </w:rPr>
        <w:t>ps</w:t>
      </w:r>
      <w:proofErr w:type="spellEnd"/>
      <w:r w:rsidRPr="0076483C">
        <w:rPr>
          <w:rFonts w:ascii="Calibri" w:hAnsi="Calibri" w:cs="Calibri"/>
          <w:bCs/>
          <w:sz w:val="36"/>
          <w:szCs w:val="36"/>
        </w:rPr>
        <w:t xml:space="preserve"> - shows running containers.</w:t>
      </w:r>
    </w:p>
    <w:p w:rsidR="0026416F" w:rsidRPr="0076483C" w:rsidRDefault="0026416F" w:rsidP="0026416F">
      <w:pPr>
        <w:numPr>
          <w:ilvl w:val="0"/>
          <w:numId w:val="7"/>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w:t>
      </w:r>
      <w:proofErr w:type="spellStart"/>
      <w:r w:rsidRPr="0076483C">
        <w:rPr>
          <w:rFonts w:ascii="Calibri" w:hAnsi="Calibri" w:cs="Calibri"/>
          <w:bCs/>
          <w:sz w:val="36"/>
          <w:szCs w:val="36"/>
        </w:rPr>
        <w:t>ps</w:t>
      </w:r>
      <w:proofErr w:type="spellEnd"/>
      <w:r w:rsidRPr="0076483C">
        <w:rPr>
          <w:rFonts w:ascii="Calibri" w:hAnsi="Calibri" w:cs="Calibri"/>
          <w:bCs/>
          <w:sz w:val="36"/>
          <w:szCs w:val="36"/>
        </w:rPr>
        <w:t xml:space="preserve"> -a - shows running and stopped containers.</w:t>
      </w:r>
    </w:p>
    <w:p w:rsidR="0026416F" w:rsidRPr="0076483C" w:rsidRDefault="0026416F" w:rsidP="0026416F">
      <w:pPr>
        <w:numPr>
          <w:ilvl w:val="0"/>
          <w:numId w:val="7"/>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inspect - looks at all the info on a container (including IP address).</w:t>
      </w:r>
    </w:p>
    <w:p w:rsidR="0026416F" w:rsidRPr="0076483C" w:rsidRDefault="0026416F" w:rsidP="0026416F">
      <w:pPr>
        <w:numPr>
          <w:ilvl w:val="0"/>
          <w:numId w:val="7"/>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logs - gets logs from container.</w:t>
      </w:r>
    </w:p>
    <w:p w:rsidR="0026416F" w:rsidRPr="0076483C" w:rsidRDefault="0026416F" w:rsidP="0026416F">
      <w:pPr>
        <w:numPr>
          <w:ilvl w:val="0"/>
          <w:numId w:val="7"/>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events - gets events from container.</w:t>
      </w:r>
    </w:p>
    <w:p w:rsidR="0026416F" w:rsidRPr="0076483C" w:rsidRDefault="0026416F" w:rsidP="0026416F">
      <w:pPr>
        <w:numPr>
          <w:ilvl w:val="0"/>
          <w:numId w:val="7"/>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port - shows public facing port of container.</w:t>
      </w:r>
    </w:p>
    <w:p w:rsidR="0026416F" w:rsidRPr="0076483C" w:rsidRDefault="0026416F" w:rsidP="0026416F">
      <w:pPr>
        <w:numPr>
          <w:ilvl w:val="0"/>
          <w:numId w:val="7"/>
        </w:numPr>
        <w:rPr>
          <w:rFonts w:ascii="Calibri" w:hAnsi="Calibri" w:cs="Calibri"/>
          <w:bCs/>
          <w:sz w:val="36"/>
          <w:szCs w:val="36"/>
        </w:rPr>
      </w:pPr>
      <w:proofErr w:type="spellStart"/>
      <w:proofErr w:type="gramStart"/>
      <w:r w:rsidRPr="0076483C">
        <w:rPr>
          <w:rFonts w:ascii="Calibri" w:hAnsi="Calibri" w:cs="Calibri"/>
          <w:bCs/>
          <w:sz w:val="36"/>
          <w:szCs w:val="36"/>
        </w:rPr>
        <w:t>docker</w:t>
      </w:r>
      <w:proofErr w:type="spellEnd"/>
      <w:proofErr w:type="gramEnd"/>
      <w:r w:rsidRPr="0076483C">
        <w:rPr>
          <w:rFonts w:ascii="Calibri" w:hAnsi="Calibri" w:cs="Calibri"/>
          <w:bCs/>
          <w:sz w:val="36"/>
          <w:szCs w:val="36"/>
        </w:rPr>
        <w:t xml:space="preserve"> top - shows running processes in container.</w:t>
      </w:r>
    </w:p>
    <w:p w:rsidR="00B123E0" w:rsidRPr="003C3EA2" w:rsidRDefault="00B123E0" w:rsidP="00B123E0">
      <w:pPr>
        <w:jc w:val="center"/>
        <w:rPr>
          <w:rFonts w:ascii="Calibri" w:hAnsi="Calibri" w:cs="Calibri"/>
          <w:b/>
          <w:bCs/>
          <w:sz w:val="48"/>
          <w:szCs w:val="48"/>
        </w:rPr>
      </w:pPr>
    </w:p>
    <w:p w:rsidR="00B123E0" w:rsidRPr="003C3EA2" w:rsidRDefault="00B123E0" w:rsidP="009F6E09">
      <w:pPr>
        <w:rPr>
          <w:rFonts w:ascii="Calibri" w:hAnsi="Calibri" w:cs="Calibri"/>
          <w:b/>
          <w:bCs/>
          <w:sz w:val="48"/>
          <w:szCs w:val="48"/>
        </w:rPr>
      </w:pPr>
      <w:r w:rsidRPr="003C3EA2">
        <w:rPr>
          <w:rFonts w:ascii="Calibri" w:hAnsi="Calibri" w:cs="Calibri"/>
          <w:b/>
          <w:bCs/>
          <w:sz w:val="48"/>
          <w:szCs w:val="48"/>
        </w:rPr>
        <w:t>Docker Engine</w:t>
      </w:r>
    </w:p>
    <w:p w:rsidR="00B123E0" w:rsidRPr="003C3EA2" w:rsidRDefault="00B123E0" w:rsidP="00B123E0">
      <w:pPr>
        <w:jc w:val="center"/>
        <w:rPr>
          <w:rFonts w:ascii="Calibri" w:hAnsi="Calibri" w:cs="Calibri"/>
          <w:b/>
          <w:bCs/>
          <w:sz w:val="48"/>
          <w:szCs w:val="48"/>
        </w:rPr>
      </w:pPr>
      <w:r w:rsidRPr="003C3EA2">
        <w:rPr>
          <w:rFonts w:ascii="Calibri" w:hAnsi="Calibri" w:cs="Calibri"/>
          <w:noProof/>
        </w:rPr>
        <w:lastRenderedPageBreak/>
        <w:drawing>
          <wp:inline distT="0" distB="0" distL="0" distR="0" wp14:anchorId="496BD298" wp14:editId="487AFADE">
            <wp:extent cx="4220369" cy="5079963"/>
            <wp:effectExtent l="0" t="0" r="8890" b="6985"/>
            <wp:docPr id="3" name="Picture 4" descr="Docker 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ocker Engine.png"/>
                    <pic:cNvPicPr>
                      <a:picLocks noChangeAspect="1"/>
                    </pic:cNvPicPr>
                  </pic:nvPicPr>
                  <pic:blipFill>
                    <a:blip r:embed="rId19"/>
                    <a:stretch>
                      <a:fillRect/>
                    </a:stretch>
                  </pic:blipFill>
                  <pic:spPr>
                    <a:xfrm>
                      <a:off x="0" y="0"/>
                      <a:ext cx="4220369" cy="5079963"/>
                    </a:xfrm>
                    <a:prstGeom prst="rect">
                      <a:avLst/>
                    </a:prstGeom>
                  </pic:spPr>
                </pic:pic>
              </a:graphicData>
            </a:graphic>
          </wp:inline>
        </w:drawing>
      </w:r>
    </w:p>
    <w:p w:rsidR="00B16D86" w:rsidRPr="003C3EA2" w:rsidRDefault="00B16D86" w:rsidP="00B123E0">
      <w:pPr>
        <w:jc w:val="center"/>
        <w:rPr>
          <w:rFonts w:ascii="Calibri" w:hAnsi="Calibri" w:cs="Calibri"/>
          <w:b/>
          <w:bCs/>
          <w:sz w:val="48"/>
          <w:szCs w:val="48"/>
        </w:rPr>
      </w:pPr>
    </w:p>
    <w:p w:rsidR="00B16D86" w:rsidRDefault="00B16D86" w:rsidP="00086EA6">
      <w:pPr>
        <w:rPr>
          <w:rFonts w:ascii="Calibri" w:hAnsi="Calibri" w:cs="Calibri"/>
          <w:b/>
          <w:bCs/>
          <w:sz w:val="48"/>
          <w:szCs w:val="48"/>
          <w:lang w:val="en-GB"/>
        </w:rPr>
      </w:pPr>
      <w:r w:rsidRPr="003C3EA2">
        <w:rPr>
          <w:rFonts w:ascii="Calibri" w:hAnsi="Calibri" w:cs="Calibri"/>
          <w:b/>
          <w:bCs/>
          <w:sz w:val="48"/>
          <w:szCs w:val="48"/>
          <w:lang w:val="en-GB"/>
        </w:rPr>
        <w:t>Docker Functions</w:t>
      </w:r>
    </w:p>
    <w:p w:rsidR="00D25A12" w:rsidRDefault="00D25A12" w:rsidP="00086EA6">
      <w:pPr>
        <w:rPr>
          <w:rFonts w:ascii="Calibri" w:hAnsi="Calibri" w:cs="Calibri"/>
          <w:b/>
          <w:bCs/>
          <w:sz w:val="48"/>
          <w:szCs w:val="48"/>
          <w:lang w:val="en-GB"/>
        </w:rPr>
      </w:pPr>
    </w:p>
    <w:p w:rsidR="00D25A12" w:rsidRPr="00D25A12" w:rsidRDefault="00D25A12" w:rsidP="00086EA6">
      <w:pPr>
        <w:rPr>
          <w:rFonts w:ascii="Calibri" w:hAnsi="Calibri" w:cs="Calibri"/>
          <w:b/>
          <w:bCs/>
          <w:sz w:val="40"/>
          <w:szCs w:val="40"/>
        </w:rPr>
      </w:pPr>
      <w:r w:rsidRPr="00D25A12">
        <w:rPr>
          <w:rFonts w:ascii="Calibri" w:hAnsi="Calibri" w:cs="Calibri"/>
          <w:b/>
          <w:bCs/>
          <w:sz w:val="40"/>
          <w:szCs w:val="40"/>
        </w:rPr>
        <w:t>What are the basics of the Docker system?</w:t>
      </w:r>
    </w:p>
    <w:p w:rsidR="00B123E0" w:rsidRDefault="00B16D86" w:rsidP="00B16D86">
      <w:pPr>
        <w:rPr>
          <w:rFonts w:ascii="Calibri" w:hAnsi="Calibri" w:cs="Calibri"/>
          <w:b/>
          <w:bCs/>
          <w:sz w:val="48"/>
          <w:szCs w:val="48"/>
        </w:rPr>
      </w:pPr>
      <w:r w:rsidRPr="003C3EA2">
        <w:rPr>
          <w:rFonts w:ascii="Calibri" w:hAnsi="Calibri" w:cs="Calibri"/>
          <w:b/>
          <w:bCs/>
          <w:noProof/>
          <w:sz w:val="48"/>
          <w:szCs w:val="48"/>
        </w:rPr>
        <w:lastRenderedPageBreak/>
        <w:drawing>
          <wp:inline distT="0" distB="0" distL="0" distR="0" wp14:anchorId="30F6F4D6" wp14:editId="0D1B7596">
            <wp:extent cx="6391275" cy="4114800"/>
            <wp:effectExtent l="0" t="0" r="9525" b="0"/>
            <wp:docPr id="8" name="Content Placeholder 3" descr="docker_function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docker_functions.jpg"/>
                    <pic:cNvPicPr>
                      <a:picLocks noGrp="1" noChangeAspect="1"/>
                    </pic:cNvPicPr>
                  </pic:nvPicPr>
                  <pic:blipFill>
                    <a:blip r:embed="rId20">
                      <a:extLst>
                        <a:ext uri="{28A0092B-C50C-407E-A947-70E740481C1C}">
                          <a14:useLocalDpi xmlns:a14="http://schemas.microsoft.com/office/drawing/2010/main" val="0"/>
                        </a:ext>
                      </a:extLst>
                    </a:blip>
                    <a:srcRect t="-7470" b="-7470"/>
                    <a:stretch>
                      <a:fillRect/>
                    </a:stretch>
                  </pic:blipFill>
                  <pic:spPr>
                    <a:xfrm>
                      <a:off x="0" y="0"/>
                      <a:ext cx="6393760" cy="4116400"/>
                    </a:xfrm>
                    <a:prstGeom prst="rect">
                      <a:avLst/>
                    </a:prstGeom>
                  </pic:spPr>
                </pic:pic>
              </a:graphicData>
            </a:graphic>
          </wp:inline>
        </w:drawing>
      </w:r>
    </w:p>
    <w:p w:rsidR="00D25A12" w:rsidRPr="00D25A12" w:rsidRDefault="00D25A12" w:rsidP="00B16D86">
      <w:pPr>
        <w:rPr>
          <w:rFonts w:ascii="Calibri" w:hAnsi="Calibri" w:cs="Calibri"/>
          <w:b/>
          <w:bCs/>
          <w:sz w:val="40"/>
          <w:szCs w:val="40"/>
        </w:rPr>
      </w:pPr>
      <w:r w:rsidRPr="00D25A12">
        <w:rPr>
          <w:rFonts w:ascii="Calibri" w:hAnsi="Calibri" w:cs="Calibri"/>
          <w:b/>
          <w:bCs/>
          <w:sz w:val="40"/>
          <w:szCs w:val="40"/>
        </w:rPr>
        <w:t>Changes and Updates</w:t>
      </w:r>
    </w:p>
    <w:p w:rsidR="00D25A12" w:rsidRDefault="00D25A12" w:rsidP="00D25A12">
      <w:pPr>
        <w:jc w:val="center"/>
        <w:rPr>
          <w:rFonts w:ascii="Calibri" w:hAnsi="Calibri" w:cs="Calibri"/>
          <w:b/>
          <w:bCs/>
          <w:sz w:val="48"/>
          <w:szCs w:val="48"/>
        </w:rPr>
      </w:pPr>
      <w:r>
        <w:rPr>
          <w:rFonts w:ascii="Calibri" w:hAnsi="Calibri" w:cs="Calibri"/>
          <w:b/>
          <w:bCs/>
          <w:noProof/>
          <w:sz w:val="48"/>
          <w:szCs w:val="48"/>
        </w:rPr>
        <w:lastRenderedPageBreak/>
        <w:drawing>
          <wp:inline distT="0" distB="0" distL="0" distR="0">
            <wp:extent cx="5934075" cy="3752850"/>
            <wp:effectExtent l="0" t="0" r="9525" b="0"/>
            <wp:docPr id="14" name="Picture 14" descr="D:\Docker\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ker\chang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rsidR="00D25A12" w:rsidRPr="003C3EA2" w:rsidRDefault="00D25A12" w:rsidP="00D25A12">
      <w:pPr>
        <w:jc w:val="center"/>
        <w:rPr>
          <w:rFonts w:ascii="Calibri" w:hAnsi="Calibri" w:cs="Calibri"/>
          <w:b/>
          <w:bCs/>
          <w:sz w:val="48"/>
          <w:szCs w:val="48"/>
        </w:rPr>
      </w:pPr>
    </w:p>
    <w:p w:rsidR="003116FD" w:rsidRPr="00ED1733" w:rsidRDefault="003116FD" w:rsidP="00086EA6">
      <w:pPr>
        <w:rPr>
          <w:rFonts w:ascii="Calibri" w:hAnsi="Calibri" w:cs="Calibri"/>
          <w:bCs/>
          <w:sz w:val="36"/>
          <w:szCs w:val="36"/>
        </w:rPr>
      </w:pPr>
      <w:r w:rsidRPr="00ED1733">
        <w:rPr>
          <w:rFonts w:ascii="Calibri" w:hAnsi="Calibri" w:cs="Calibri"/>
          <w:bCs/>
          <w:sz w:val="36"/>
          <w:szCs w:val="36"/>
          <w:lang w:val="en-GB"/>
        </w:rPr>
        <w:t xml:space="preserve">In a very simplistic way we can say following about </w:t>
      </w:r>
      <w:proofErr w:type="spellStart"/>
      <w:r w:rsidRPr="00ED1733">
        <w:rPr>
          <w:rFonts w:ascii="Calibri" w:hAnsi="Calibri" w:cs="Calibri"/>
          <w:bCs/>
          <w:sz w:val="36"/>
          <w:szCs w:val="36"/>
          <w:lang w:val="en-GB"/>
        </w:rPr>
        <w:t>docker</w:t>
      </w:r>
      <w:proofErr w:type="spellEnd"/>
      <w:r w:rsidRPr="00ED1733">
        <w:rPr>
          <w:rFonts w:ascii="Calibri" w:hAnsi="Calibri" w:cs="Calibri"/>
          <w:bCs/>
          <w:sz w:val="36"/>
          <w:szCs w:val="36"/>
          <w:lang w:val="en-GB"/>
        </w:rPr>
        <w:t xml:space="preserve"> functionality.</w:t>
      </w:r>
    </w:p>
    <w:p w:rsidR="00F367B1" w:rsidRPr="00ED1733" w:rsidRDefault="00EF7EE8" w:rsidP="00086EA6">
      <w:pPr>
        <w:numPr>
          <w:ilvl w:val="0"/>
          <w:numId w:val="9"/>
        </w:numPr>
        <w:rPr>
          <w:rFonts w:ascii="Calibri" w:hAnsi="Calibri" w:cs="Calibri"/>
          <w:bCs/>
          <w:sz w:val="36"/>
          <w:szCs w:val="36"/>
        </w:rPr>
      </w:pPr>
      <w:r w:rsidRPr="00ED1733">
        <w:rPr>
          <w:rFonts w:ascii="Calibri" w:hAnsi="Calibri" w:cs="Calibri"/>
          <w:bCs/>
          <w:sz w:val="36"/>
          <w:szCs w:val="36"/>
          <w:lang w:val="en-GB"/>
        </w:rPr>
        <w:t xml:space="preserve">It is based on existing technologies LXC containers, </w:t>
      </w:r>
      <w:proofErr w:type="spellStart"/>
      <w:r w:rsidRPr="00ED1733">
        <w:rPr>
          <w:rFonts w:ascii="Calibri" w:hAnsi="Calibri" w:cs="Calibri"/>
          <w:bCs/>
          <w:sz w:val="36"/>
          <w:szCs w:val="36"/>
          <w:lang w:val="en-GB"/>
        </w:rPr>
        <w:t>cgroups</w:t>
      </w:r>
      <w:proofErr w:type="spellEnd"/>
      <w:r w:rsidRPr="00ED1733">
        <w:rPr>
          <w:rFonts w:ascii="Calibri" w:hAnsi="Calibri" w:cs="Calibri"/>
          <w:bCs/>
          <w:sz w:val="36"/>
          <w:szCs w:val="36"/>
          <w:lang w:val="en-GB"/>
        </w:rPr>
        <w:t xml:space="preserve"> and AUFS</w:t>
      </w:r>
    </w:p>
    <w:p w:rsidR="00F367B1" w:rsidRPr="00ED1733" w:rsidRDefault="00EF7EE8" w:rsidP="00086EA6">
      <w:pPr>
        <w:numPr>
          <w:ilvl w:val="0"/>
          <w:numId w:val="9"/>
        </w:numPr>
        <w:rPr>
          <w:rFonts w:ascii="Calibri" w:hAnsi="Calibri" w:cs="Calibri"/>
          <w:bCs/>
          <w:sz w:val="36"/>
          <w:szCs w:val="36"/>
        </w:rPr>
      </w:pPr>
      <w:r w:rsidRPr="00ED1733">
        <w:rPr>
          <w:rFonts w:ascii="Calibri" w:hAnsi="Calibri" w:cs="Calibri"/>
          <w:bCs/>
          <w:sz w:val="36"/>
          <w:szCs w:val="36"/>
          <w:lang w:val="en-GB"/>
        </w:rPr>
        <w:t xml:space="preserve">There are </w:t>
      </w:r>
    </w:p>
    <w:p w:rsidR="00F367B1" w:rsidRPr="00ED1733" w:rsidRDefault="00EF7EE8" w:rsidP="00086EA6">
      <w:pPr>
        <w:numPr>
          <w:ilvl w:val="1"/>
          <w:numId w:val="9"/>
        </w:numPr>
        <w:rPr>
          <w:rFonts w:ascii="Calibri" w:hAnsi="Calibri" w:cs="Calibri"/>
          <w:bCs/>
          <w:sz w:val="36"/>
          <w:szCs w:val="36"/>
        </w:rPr>
      </w:pPr>
      <w:proofErr w:type="spellStart"/>
      <w:proofErr w:type="gramStart"/>
      <w:r w:rsidRPr="00ED1733">
        <w:rPr>
          <w:rFonts w:ascii="Calibri" w:hAnsi="Calibri" w:cs="Calibri"/>
          <w:bCs/>
          <w:sz w:val="36"/>
          <w:szCs w:val="36"/>
          <w:lang w:val="en-GB"/>
        </w:rPr>
        <w:t>dockerfiles</w:t>
      </w:r>
      <w:proofErr w:type="spellEnd"/>
      <w:proofErr w:type="gramEnd"/>
      <w:r w:rsidRPr="00ED1733">
        <w:rPr>
          <w:rFonts w:ascii="Calibri" w:hAnsi="Calibri" w:cs="Calibri"/>
          <w:bCs/>
          <w:sz w:val="36"/>
          <w:szCs w:val="36"/>
          <w:lang w:val="en-GB"/>
        </w:rPr>
        <w:t xml:space="preserve"> which are similar to source code and used to build the images. </w:t>
      </w:r>
    </w:p>
    <w:p w:rsidR="00F367B1" w:rsidRPr="00ED1733" w:rsidRDefault="00EF7EE8" w:rsidP="00086EA6">
      <w:pPr>
        <w:numPr>
          <w:ilvl w:val="1"/>
          <w:numId w:val="9"/>
        </w:numPr>
        <w:rPr>
          <w:rFonts w:ascii="Calibri" w:hAnsi="Calibri" w:cs="Calibri"/>
          <w:bCs/>
          <w:sz w:val="36"/>
          <w:szCs w:val="36"/>
        </w:rPr>
      </w:pPr>
      <w:r w:rsidRPr="00ED1733">
        <w:rPr>
          <w:rFonts w:ascii="Calibri" w:hAnsi="Calibri" w:cs="Calibri"/>
          <w:bCs/>
          <w:sz w:val="36"/>
          <w:szCs w:val="36"/>
          <w:lang w:val="en-GB"/>
        </w:rPr>
        <w:t xml:space="preserve">Build process. Inherits an image, creates container, runs commands from </w:t>
      </w:r>
      <w:proofErr w:type="spellStart"/>
      <w:r w:rsidRPr="00ED1733">
        <w:rPr>
          <w:rFonts w:ascii="Calibri" w:hAnsi="Calibri" w:cs="Calibri"/>
          <w:bCs/>
          <w:sz w:val="36"/>
          <w:szCs w:val="36"/>
          <w:lang w:val="en-GB"/>
        </w:rPr>
        <w:t>Dockerfile</w:t>
      </w:r>
      <w:proofErr w:type="spellEnd"/>
      <w:r w:rsidRPr="00ED1733">
        <w:rPr>
          <w:rFonts w:ascii="Calibri" w:hAnsi="Calibri" w:cs="Calibri"/>
          <w:bCs/>
          <w:sz w:val="36"/>
          <w:szCs w:val="36"/>
          <w:lang w:val="en-GB"/>
        </w:rPr>
        <w:t xml:space="preserve"> inside and creates a new image.</w:t>
      </w:r>
    </w:p>
    <w:p w:rsidR="00F367B1" w:rsidRPr="00ED1733" w:rsidRDefault="00EF7EE8" w:rsidP="00086EA6">
      <w:pPr>
        <w:numPr>
          <w:ilvl w:val="1"/>
          <w:numId w:val="9"/>
        </w:numPr>
        <w:rPr>
          <w:rFonts w:ascii="Calibri" w:hAnsi="Calibri" w:cs="Calibri"/>
          <w:bCs/>
          <w:sz w:val="36"/>
          <w:szCs w:val="36"/>
        </w:rPr>
      </w:pPr>
      <w:r w:rsidRPr="00ED1733">
        <w:rPr>
          <w:rFonts w:ascii="Calibri" w:hAnsi="Calibri" w:cs="Calibri"/>
          <w:bCs/>
          <w:sz w:val="36"/>
          <w:szCs w:val="36"/>
          <w:lang w:val="en-GB"/>
        </w:rPr>
        <w:lastRenderedPageBreak/>
        <w:t>New image is pushed into central repo - Docker Index. Central or Local</w:t>
      </w:r>
    </w:p>
    <w:p w:rsidR="00F367B1" w:rsidRPr="00ED1733" w:rsidRDefault="00EF7EE8" w:rsidP="00086EA6">
      <w:pPr>
        <w:numPr>
          <w:ilvl w:val="1"/>
          <w:numId w:val="9"/>
        </w:numPr>
        <w:rPr>
          <w:rFonts w:ascii="Calibri" w:hAnsi="Calibri" w:cs="Calibri"/>
          <w:bCs/>
          <w:sz w:val="36"/>
          <w:szCs w:val="36"/>
        </w:rPr>
      </w:pPr>
      <w:r w:rsidRPr="00ED1733">
        <w:rPr>
          <w:rFonts w:ascii="Calibri" w:hAnsi="Calibri" w:cs="Calibri"/>
          <w:bCs/>
          <w:sz w:val="36"/>
          <w:szCs w:val="36"/>
          <w:lang w:val="en-GB"/>
        </w:rPr>
        <w:t>When container is started it will pull the relevant image, cache it locally and create container out of it. First t</w:t>
      </w:r>
      <w:r w:rsidR="00F165F2">
        <w:rPr>
          <w:rFonts w:ascii="Calibri" w:hAnsi="Calibri" w:cs="Calibri"/>
          <w:bCs/>
          <w:sz w:val="36"/>
          <w:szCs w:val="36"/>
          <w:lang w:val="en-GB"/>
        </w:rPr>
        <w:t>ime includes downloading, second</w:t>
      </w:r>
      <w:r w:rsidRPr="00ED1733">
        <w:rPr>
          <w:rFonts w:ascii="Calibri" w:hAnsi="Calibri" w:cs="Calibri"/>
          <w:bCs/>
          <w:sz w:val="36"/>
          <w:szCs w:val="36"/>
          <w:lang w:val="en-GB"/>
        </w:rPr>
        <w:t xml:space="preserve"> time is typically around 0.100 Sec</w:t>
      </w:r>
    </w:p>
    <w:p w:rsidR="00B16D86" w:rsidRPr="00ED1733" w:rsidRDefault="003116FD" w:rsidP="00086EA6">
      <w:pPr>
        <w:rPr>
          <w:rFonts w:ascii="Calibri" w:hAnsi="Calibri" w:cs="Calibri"/>
          <w:b/>
          <w:bCs/>
          <w:sz w:val="36"/>
          <w:szCs w:val="36"/>
        </w:rPr>
      </w:pPr>
      <w:r w:rsidRPr="00ED1733">
        <w:rPr>
          <w:rFonts w:ascii="Calibri" w:hAnsi="Calibri" w:cs="Calibri"/>
          <w:bCs/>
          <w:sz w:val="36"/>
          <w:szCs w:val="36"/>
          <w:lang w:val="en-GB"/>
        </w:rPr>
        <w:t xml:space="preserve">Container will run on basically any Linux with Kernel 3.8+ or in any VM with such Linux. As well as natively on some cloud systems like </w:t>
      </w:r>
      <w:proofErr w:type="spellStart"/>
      <w:r w:rsidRPr="00ED1733">
        <w:rPr>
          <w:rFonts w:ascii="Calibri" w:hAnsi="Calibri" w:cs="Calibri"/>
          <w:bCs/>
          <w:sz w:val="36"/>
          <w:szCs w:val="36"/>
          <w:lang w:val="en-GB"/>
        </w:rPr>
        <w:t>OpenStack</w:t>
      </w:r>
      <w:proofErr w:type="spellEnd"/>
      <w:r w:rsidRPr="00ED1733">
        <w:rPr>
          <w:rFonts w:ascii="Calibri" w:hAnsi="Calibri" w:cs="Calibri"/>
          <w:bCs/>
          <w:sz w:val="36"/>
          <w:szCs w:val="36"/>
          <w:lang w:val="en-GB"/>
        </w:rPr>
        <w:t xml:space="preserve"> and at some service providers like </w:t>
      </w:r>
      <w:proofErr w:type="spellStart"/>
      <w:r w:rsidRPr="00ED1733">
        <w:rPr>
          <w:rFonts w:ascii="Calibri" w:hAnsi="Calibri" w:cs="Calibri"/>
          <w:bCs/>
          <w:sz w:val="36"/>
          <w:szCs w:val="36"/>
          <w:lang w:val="en-GB"/>
        </w:rPr>
        <w:t>dotCloud</w:t>
      </w:r>
      <w:proofErr w:type="spellEnd"/>
      <w:r w:rsidRPr="00ED1733">
        <w:rPr>
          <w:rFonts w:ascii="Calibri" w:hAnsi="Calibri" w:cs="Calibri"/>
          <w:bCs/>
          <w:sz w:val="36"/>
          <w:szCs w:val="36"/>
          <w:lang w:val="en-GB"/>
        </w:rPr>
        <w:t xml:space="preserve"> and </w:t>
      </w:r>
      <w:proofErr w:type="spellStart"/>
      <w:r w:rsidRPr="00ED1733">
        <w:rPr>
          <w:rFonts w:ascii="Calibri" w:hAnsi="Calibri" w:cs="Calibri"/>
          <w:bCs/>
          <w:sz w:val="36"/>
          <w:szCs w:val="36"/>
          <w:lang w:val="en-GB"/>
        </w:rPr>
        <w:t>DigitalOcean</w:t>
      </w:r>
      <w:proofErr w:type="spellEnd"/>
    </w:p>
    <w:p w:rsidR="003116FD" w:rsidRPr="003C3EA2" w:rsidRDefault="003116FD" w:rsidP="00ED1733">
      <w:pPr>
        <w:rPr>
          <w:rFonts w:ascii="Calibri" w:hAnsi="Calibri" w:cs="Calibri"/>
          <w:b/>
          <w:bCs/>
          <w:sz w:val="48"/>
          <w:szCs w:val="48"/>
        </w:rPr>
      </w:pPr>
    </w:p>
    <w:p w:rsidR="00B123E0" w:rsidRPr="003C3EA2" w:rsidRDefault="00B123E0" w:rsidP="00086EA6">
      <w:pPr>
        <w:rPr>
          <w:rFonts w:ascii="Calibri" w:hAnsi="Calibri" w:cs="Calibri"/>
          <w:b/>
          <w:bCs/>
          <w:sz w:val="48"/>
          <w:szCs w:val="48"/>
        </w:rPr>
      </w:pPr>
      <w:r w:rsidRPr="003C3EA2">
        <w:rPr>
          <w:rFonts w:ascii="Calibri" w:hAnsi="Calibri" w:cs="Calibri"/>
          <w:b/>
          <w:bCs/>
          <w:sz w:val="48"/>
          <w:szCs w:val="48"/>
        </w:rPr>
        <w:t>Docker Vs Virtual Machine</w:t>
      </w:r>
    </w:p>
    <w:p w:rsidR="00B123E0" w:rsidRPr="003C3EA2" w:rsidRDefault="00B16D86" w:rsidP="00B123E0">
      <w:pPr>
        <w:jc w:val="center"/>
        <w:rPr>
          <w:rFonts w:ascii="Calibri" w:hAnsi="Calibri" w:cs="Calibri"/>
          <w:b/>
          <w:bCs/>
          <w:sz w:val="48"/>
          <w:szCs w:val="48"/>
        </w:rPr>
      </w:pPr>
      <w:r w:rsidRPr="003C3EA2">
        <w:rPr>
          <w:rFonts w:ascii="Calibri" w:hAnsi="Calibri" w:cs="Calibri"/>
          <w:b/>
          <w:bCs/>
          <w:noProof/>
          <w:sz w:val="48"/>
          <w:szCs w:val="48"/>
        </w:rPr>
        <w:drawing>
          <wp:inline distT="0" distB="0" distL="0" distR="0" wp14:anchorId="717AA5AD" wp14:editId="0932C1CE">
            <wp:extent cx="5943600" cy="3268345"/>
            <wp:effectExtent l="0" t="0" r="0" b="0"/>
            <wp:docPr id="4" name="Content Placeholder 3" descr="docker_v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docker_vm.png"/>
                    <pic:cNvPicPr>
                      <a:picLocks noGrp="1" noChangeAspect="1"/>
                    </pic:cNvPicPr>
                  </pic:nvPicPr>
                  <pic:blipFill>
                    <a:blip r:embed="rId22">
                      <a:extLst>
                        <a:ext uri="{28A0092B-C50C-407E-A947-70E740481C1C}">
                          <a14:useLocalDpi xmlns:a14="http://schemas.microsoft.com/office/drawing/2010/main" val="0"/>
                        </a:ext>
                      </a:extLst>
                    </a:blip>
                    <a:srcRect t="-5886" b="-5886"/>
                    <a:stretch>
                      <a:fillRect/>
                    </a:stretch>
                  </pic:blipFill>
                  <pic:spPr>
                    <a:xfrm>
                      <a:off x="0" y="0"/>
                      <a:ext cx="5943600" cy="3268345"/>
                    </a:xfrm>
                    <a:prstGeom prst="rect">
                      <a:avLst/>
                    </a:prstGeom>
                  </pic:spPr>
                </pic:pic>
              </a:graphicData>
            </a:graphic>
          </wp:inline>
        </w:drawing>
      </w:r>
    </w:p>
    <w:p w:rsidR="003116FD" w:rsidRPr="0076483C" w:rsidRDefault="003116FD" w:rsidP="00086EA6">
      <w:pPr>
        <w:jc w:val="both"/>
        <w:rPr>
          <w:rFonts w:ascii="Calibri" w:hAnsi="Calibri" w:cs="Calibri"/>
          <w:bCs/>
          <w:sz w:val="36"/>
          <w:szCs w:val="36"/>
        </w:rPr>
      </w:pPr>
      <w:r w:rsidRPr="0076483C">
        <w:rPr>
          <w:rFonts w:ascii="Calibri" w:hAnsi="Calibri" w:cs="Calibri"/>
          <w:bCs/>
          <w:sz w:val="36"/>
          <w:szCs w:val="36"/>
          <w:lang w:val="en-GB"/>
        </w:rPr>
        <w:lastRenderedPageBreak/>
        <w:t>Basically VM can do everything Docker does and more except:</w:t>
      </w:r>
    </w:p>
    <w:p w:rsidR="00F367B1" w:rsidRPr="0076483C" w:rsidRDefault="00EF7EE8" w:rsidP="00086EA6">
      <w:pPr>
        <w:numPr>
          <w:ilvl w:val="0"/>
          <w:numId w:val="10"/>
        </w:numPr>
        <w:jc w:val="both"/>
        <w:rPr>
          <w:rFonts w:ascii="Calibri" w:hAnsi="Calibri" w:cs="Calibri"/>
          <w:bCs/>
          <w:sz w:val="36"/>
          <w:szCs w:val="36"/>
        </w:rPr>
      </w:pPr>
      <w:r w:rsidRPr="0076483C">
        <w:rPr>
          <w:rFonts w:ascii="Calibri" w:hAnsi="Calibri" w:cs="Calibri"/>
          <w:bCs/>
          <w:sz w:val="36"/>
          <w:szCs w:val="36"/>
          <w:lang w:val="en-GB"/>
        </w:rPr>
        <w:t>It is less portable. Most of the hypervisor and clouds have different VM formats despite the attempts to standardize them.</w:t>
      </w:r>
    </w:p>
    <w:p w:rsidR="00F367B1" w:rsidRPr="0076483C" w:rsidRDefault="00EF7EE8" w:rsidP="00086EA6">
      <w:pPr>
        <w:numPr>
          <w:ilvl w:val="0"/>
          <w:numId w:val="10"/>
        </w:numPr>
        <w:jc w:val="both"/>
        <w:rPr>
          <w:rFonts w:ascii="Calibri" w:hAnsi="Calibri" w:cs="Calibri"/>
          <w:bCs/>
          <w:sz w:val="36"/>
          <w:szCs w:val="36"/>
        </w:rPr>
      </w:pPr>
      <w:r w:rsidRPr="0076483C">
        <w:rPr>
          <w:rFonts w:ascii="Calibri" w:hAnsi="Calibri" w:cs="Calibri"/>
          <w:bCs/>
          <w:sz w:val="36"/>
          <w:szCs w:val="36"/>
          <w:lang w:val="en-GB"/>
        </w:rPr>
        <w:t>More resources required to run VMs.</w:t>
      </w:r>
    </w:p>
    <w:p w:rsidR="00F367B1" w:rsidRPr="0076483C" w:rsidRDefault="00EF7EE8" w:rsidP="00086EA6">
      <w:pPr>
        <w:numPr>
          <w:ilvl w:val="0"/>
          <w:numId w:val="10"/>
        </w:numPr>
        <w:jc w:val="both"/>
        <w:rPr>
          <w:rFonts w:ascii="Calibri" w:hAnsi="Calibri" w:cs="Calibri"/>
          <w:bCs/>
          <w:sz w:val="36"/>
          <w:szCs w:val="36"/>
        </w:rPr>
      </w:pPr>
      <w:r w:rsidRPr="0076483C">
        <w:rPr>
          <w:rFonts w:ascii="Calibri" w:hAnsi="Calibri" w:cs="Calibri"/>
          <w:bCs/>
          <w:sz w:val="36"/>
          <w:szCs w:val="36"/>
          <w:lang w:val="en-GB"/>
        </w:rPr>
        <w:t>Building VM will take anywhere between 5-30 minutes</w:t>
      </w:r>
    </w:p>
    <w:p w:rsidR="00F367B1" w:rsidRPr="0076483C" w:rsidRDefault="00F36151" w:rsidP="00086EA6">
      <w:pPr>
        <w:numPr>
          <w:ilvl w:val="0"/>
          <w:numId w:val="10"/>
        </w:numPr>
        <w:jc w:val="both"/>
        <w:rPr>
          <w:rFonts w:ascii="Calibri" w:hAnsi="Calibri" w:cs="Calibri"/>
          <w:bCs/>
          <w:sz w:val="36"/>
          <w:szCs w:val="36"/>
        </w:rPr>
      </w:pPr>
      <w:proofErr w:type="spellStart"/>
      <w:r>
        <w:rPr>
          <w:rFonts w:ascii="Calibri" w:hAnsi="Calibri" w:cs="Calibri"/>
          <w:bCs/>
          <w:sz w:val="36"/>
          <w:szCs w:val="36"/>
          <w:lang w:val="en-GB"/>
        </w:rPr>
        <w:t>Startup</w:t>
      </w:r>
      <w:proofErr w:type="spellEnd"/>
      <w:r>
        <w:rPr>
          <w:rFonts w:ascii="Calibri" w:hAnsi="Calibri" w:cs="Calibri"/>
          <w:bCs/>
          <w:sz w:val="36"/>
          <w:szCs w:val="36"/>
          <w:lang w:val="en-GB"/>
        </w:rPr>
        <w:t xml:space="preserve"> time is </w:t>
      </w:r>
      <w:r w:rsidR="00EF7EE8" w:rsidRPr="0076483C">
        <w:rPr>
          <w:rFonts w:ascii="Calibri" w:hAnsi="Calibri" w:cs="Calibri"/>
          <w:bCs/>
          <w:sz w:val="36"/>
          <w:szCs w:val="36"/>
          <w:lang w:val="en-GB"/>
        </w:rPr>
        <w:t>typically around few minutes.</w:t>
      </w:r>
    </w:p>
    <w:p w:rsidR="003116FD" w:rsidRPr="0076483C" w:rsidRDefault="003116FD" w:rsidP="00086EA6">
      <w:pPr>
        <w:jc w:val="both"/>
        <w:rPr>
          <w:rFonts w:ascii="Calibri" w:hAnsi="Calibri" w:cs="Calibri"/>
          <w:bCs/>
          <w:sz w:val="36"/>
          <w:szCs w:val="36"/>
        </w:rPr>
      </w:pPr>
      <w:r w:rsidRPr="0076483C">
        <w:rPr>
          <w:rFonts w:ascii="Calibri" w:hAnsi="Calibri" w:cs="Calibri"/>
          <w:bCs/>
          <w:sz w:val="36"/>
          <w:szCs w:val="36"/>
          <w:lang w:val="en-GB"/>
        </w:rPr>
        <w:t>This makes creation on new VMs difficult and cumbersome which in turn will create the situation where developers try to avoid recreation of VMs as much as possible</w:t>
      </w:r>
    </w:p>
    <w:p w:rsidR="00B47E74" w:rsidRPr="00B47E74" w:rsidRDefault="00B47E74" w:rsidP="00B47E74">
      <w:pPr>
        <w:rPr>
          <w:rFonts w:ascii="Calibri" w:hAnsi="Calibri" w:cs="Calibri"/>
          <w:b/>
          <w:bCs/>
          <w:sz w:val="48"/>
          <w:szCs w:val="48"/>
        </w:rPr>
      </w:pPr>
      <w:r w:rsidRPr="00B47E74">
        <w:rPr>
          <w:rFonts w:ascii="Calibri" w:hAnsi="Calibri" w:cs="Calibri"/>
          <w:b/>
          <w:bCs/>
          <w:sz w:val="48"/>
          <w:szCs w:val="48"/>
        </w:rPr>
        <w:t>Docker Vs Vagrant</w:t>
      </w:r>
    </w:p>
    <w:p w:rsidR="00B47E74" w:rsidRPr="00B47E74" w:rsidRDefault="00B47E74" w:rsidP="00B47E74">
      <w:pPr>
        <w:shd w:val="clear" w:color="auto" w:fill="FFFFFF"/>
        <w:spacing w:after="240" w:line="267" w:lineRule="atLeast"/>
        <w:textAlignment w:val="baseline"/>
        <w:rPr>
          <w:rFonts w:ascii="Calibri" w:hAnsi="Calibri" w:cs="Calibri"/>
          <w:bCs/>
          <w:sz w:val="36"/>
          <w:szCs w:val="36"/>
          <w:lang w:val="en-GB"/>
        </w:rPr>
      </w:pPr>
      <w:r w:rsidRPr="00B47E74">
        <w:rPr>
          <w:rFonts w:ascii="Calibri" w:hAnsi="Calibri" w:cs="Calibri"/>
          <w:bCs/>
          <w:sz w:val="36"/>
          <w:szCs w:val="36"/>
          <w:lang w:val="en-GB"/>
        </w:rPr>
        <w:t xml:space="preserve">Vagrant is a virtual machine </w:t>
      </w:r>
      <w:proofErr w:type="gramStart"/>
      <w:r w:rsidRPr="00B47E74">
        <w:rPr>
          <w:rFonts w:ascii="Calibri" w:hAnsi="Calibri" w:cs="Calibri"/>
          <w:bCs/>
          <w:sz w:val="36"/>
          <w:szCs w:val="36"/>
          <w:lang w:val="en-GB"/>
        </w:rPr>
        <w:t>manager,</w:t>
      </w:r>
      <w:proofErr w:type="gramEnd"/>
      <w:r w:rsidRPr="00B47E74">
        <w:rPr>
          <w:rFonts w:ascii="Calibri" w:hAnsi="Calibri" w:cs="Calibri"/>
          <w:bCs/>
          <w:sz w:val="36"/>
          <w:szCs w:val="36"/>
          <w:lang w:val="en-GB"/>
        </w:rPr>
        <w:t xml:space="preserve"> it allows you to script the virtual machine configuration as well as the provisioning. However, it is still a virtual machine depending on Virtual Box (or others) with a huge overhead. It requires you to have a hard drive file that can be huge, it takes a lot of ram, and performance can be not very good.</w:t>
      </w:r>
    </w:p>
    <w:p w:rsidR="00B47E74" w:rsidRPr="00B47E74" w:rsidRDefault="00B47E74" w:rsidP="00B47E74">
      <w:pPr>
        <w:shd w:val="clear" w:color="auto" w:fill="FFFFFF"/>
        <w:spacing w:after="0" w:line="267" w:lineRule="atLeast"/>
        <w:textAlignment w:val="baseline"/>
        <w:rPr>
          <w:rFonts w:ascii="Calibri" w:hAnsi="Calibri" w:cs="Calibri"/>
          <w:bCs/>
          <w:sz w:val="36"/>
          <w:szCs w:val="36"/>
          <w:lang w:val="en-GB"/>
        </w:rPr>
      </w:pPr>
      <w:r w:rsidRPr="00B47E74">
        <w:rPr>
          <w:rFonts w:ascii="Calibri" w:hAnsi="Calibri" w:cs="Calibri"/>
          <w:bCs/>
          <w:sz w:val="36"/>
          <w:szCs w:val="36"/>
          <w:lang w:val="en-GB"/>
        </w:rPr>
        <w:t xml:space="preserve">Docker on the other hand uses kernel </w:t>
      </w:r>
      <w:proofErr w:type="spellStart"/>
      <w:r w:rsidRPr="00B47E74">
        <w:rPr>
          <w:rFonts w:ascii="Calibri" w:hAnsi="Calibri" w:cs="Calibri"/>
          <w:bCs/>
          <w:sz w:val="36"/>
          <w:szCs w:val="36"/>
          <w:lang w:val="en-GB"/>
        </w:rPr>
        <w:t>cgroup</w:t>
      </w:r>
      <w:proofErr w:type="spellEnd"/>
      <w:r w:rsidRPr="00B47E74">
        <w:rPr>
          <w:rFonts w:ascii="Calibri" w:hAnsi="Calibri" w:cs="Calibri"/>
          <w:bCs/>
          <w:sz w:val="36"/>
          <w:szCs w:val="36"/>
          <w:lang w:val="en-GB"/>
        </w:rPr>
        <w:t xml:space="preserve"> and </w:t>
      </w:r>
      <w:proofErr w:type="spellStart"/>
      <w:r w:rsidRPr="00B47E74">
        <w:rPr>
          <w:rFonts w:ascii="Calibri" w:hAnsi="Calibri" w:cs="Calibri"/>
          <w:bCs/>
          <w:sz w:val="36"/>
          <w:szCs w:val="36"/>
          <w:lang w:val="en-GB"/>
        </w:rPr>
        <w:t>namespacing</w:t>
      </w:r>
      <w:proofErr w:type="spellEnd"/>
      <w:r w:rsidRPr="00B47E74">
        <w:rPr>
          <w:rFonts w:ascii="Calibri" w:hAnsi="Calibri" w:cs="Calibri"/>
          <w:bCs/>
          <w:sz w:val="36"/>
          <w:szCs w:val="36"/>
          <w:lang w:val="en-GB"/>
        </w:rPr>
        <w:t xml:space="preserve"> via </w:t>
      </w:r>
      <w:proofErr w:type="spellStart"/>
      <w:r w:rsidRPr="00B47E74">
        <w:rPr>
          <w:rFonts w:ascii="Calibri" w:hAnsi="Calibri" w:cs="Calibri"/>
          <w:bCs/>
          <w:sz w:val="36"/>
          <w:szCs w:val="36"/>
          <w:lang w:val="en-GB"/>
        </w:rPr>
        <w:t>lxc</w:t>
      </w:r>
      <w:proofErr w:type="spellEnd"/>
      <w:r w:rsidRPr="00B47E74">
        <w:rPr>
          <w:rFonts w:ascii="Calibri" w:hAnsi="Calibri" w:cs="Calibri"/>
          <w:bCs/>
          <w:sz w:val="36"/>
          <w:szCs w:val="36"/>
          <w:lang w:val="en-GB"/>
        </w:rPr>
        <w:t xml:space="preserve">. It means that you are using the same kernel as the host and the same file system. You can use </w:t>
      </w:r>
      <w:proofErr w:type="spellStart"/>
      <w:r w:rsidRPr="00B47E74">
        <w:rPr>
          <w:rFonts w:ascii="Calibri" w:hAnsi="Calibri" w:cs="Calibri"/>
          <w:bCs/>
          <w:sz w:val="36"/>
          <w:szCs w:val="36"/>
          <w:lang w:val="en-GB"/>
        </w:rPr>
        <w:t>Dockerfile</w:t>
      </w:r>
      <w:proofErr w:type="spellEnd"/>
      <w:r w:rsidRPr="00B47E74">
        <w:rPr>
          <w:rFonts w:ascii="Calibri" w:hAnsi="Calibri" w:cs="Calibri"/>
          <w:bCs/>
          <w:sz w:val="36"/>
          <w:szCs w:val="36"/>
          <w:lang w:val="en-GB"/>
        </w:rPr>
        <w:t xml:space="preserve"> with the </w:t>
      </w:r>
      <w:proofErr w:type="spellStart"/>
      <w:r w:rsidRPr="00B47E74">
        <w:rPr>
          <w:rFonts w:ascii="Calibri" w:hAnsi="Calibri" w:cs="Calibri"/>
          <w:bCs/>
          <w:sz w:val="36"/>
          <w:szCs w:val="36"/>
          <w:lang w:val="en-GB"/>
        </w:rPr>
        <w:t>docker</w:t>
      </w:r>
      <w:proofErr w:type="spellEnd"/>
      <w:r w:rsidRPr="00B47E74">
        <w:rPr>
          <w:rFonts w:ascii="Calibri" w:hAnsi="Calibri" w:cs="Calibri"/>
          <w:bCs/>
          <w:sz w:val="36"/>
          <w:szCs w:val="36"/>
          <w:lang w:val="en-GB"/>
        </w:rPr>
        <w:t xml:space="preserve"> build command in order to handle the provisioning and configuration of your container. You have example at </w:t>
      </w:r>
      <w:r w:rsidRPr="00B47E74">
        <w:rPr>
          <w:rFonts w:ascii="Calibri" w:hAnsi="Calibri" w:cs="Calibri"/>
          <w:bCs/>
          <w:sz w:val="36"/>
          <w:szCs w:val="36"/>
          <w:lang w:val="en-GB"/>
        </w:rPr>
        <w:lastRenderedPageBreak/>
        <w:t xml:space="preserve">docs.docker.io on how to make your </w:t>
      </w:r>
      <w:proofErr w:type="spellStart"/>
      <w:r w:rsidRPr="00B47E74">
        <w:rPr>
          <w:rFonts w:ascii="Calibri" w:hAnsi="Calibri" w:cs="Calibri"/>
          <w:bCs/>
          <w:sz w:val="36"/>
          <w:szCs w:val="36"/>
          <w:lang w:val="en-GB"/>
        </w:rPr>
        <w:t>Dockerfile</w:t>
      </w:r>
      <w:proofErr w:type="spellEnd"/>
      <w:r w:rsidRPr="00B47E74">
        <w:rPr>
          <w:rFonts w:ascii="Calibri" w:hAnsi="Calibri" w:cs="Calibri"/>
          <w:bCs/>
          <w:sz w:val="36"/>
          <w:szCs w:val="36"/>
          <w:lang w:val="en-GB"/>
        </w:rPr>
        <w:t>, it is very intuitive.</w:t>
      </w:r>
    </w:p>
    <w:p w:rsidR="00B47E74" w:rsidRPr="00B47E74" w:rsidRDefault="00B47E74" w:rsidP="00B47E74">
      <w:pPr>
        <w:rPr>
          <w:rFonts w:ascii="Calibri" w:hAnsi="Calibri" w:cs="Calibri"/>
          <w:bCs/>
          <w:sz w:val="36"/>
          <w:szCs w:val="36"/>
          <w:lang w:val="en-GB"/>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926"/>
        <w:gridCol w:w="2287"/>
        <w:gridCol w:w="3267"/>
      </w:tblGrid>
      <w:tr w:rsidR="00B47E74" w:rsidRPr="00B47E74" w:rsidTr="007A48C9">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
                <w:bCs/>
                <w:sz w:val="36"/>
                <w:szCs w:val="36"/>
                <w:lang w:val="en-GB"/>
              </w:rPr>
            </w:pPr>
            <w:r w:rsidRPr="00B47E74">
              <w:rPr>
                <w:rFonts w:ascii="Calibri" w:hAnsi="Calibri" w:cs="Calibri"/>
                <w:b/>
                <w:bCs/>
                <w:sz w:val="36"/>
                <w:szCs w:val="36"/>
                <w:lang w:val="en-GB"/>
              </w:rPr>
              <w:t>Feature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
                <w:bCs/>
                <w:sz w:val="36"/>
                <w:szCs w:val="36"/>
                <w:lang w:val="en-GB"/>
              </w:rPr>
            </w:pPr>
            <w:r w:rsidRPr="00B47E74">
              <w:rPr>
                <w:rFonts w:ascii="Calibri" w:hAnsi="Calibri" w:cs="Calibri"/>
                <w:b/>
                <w:bCs/>
                <w:sz w:val="36"/>
                <w:szCs w:val="36"/>
                <w:lang w:val="en-GB"/>
              </w:rPr>
              <w:t>Docker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
                <w:bCs/>
                <w:sz w:val="36"/>
                <w:szCs w:val="36"/>
                <w:lang w:val="en-GB"/>
              </w:rPr>
            </w:pPr>
            <w:r w:rsidRPr="00B47E74">
              <w:rPr>
                <w:rFonts w:ascii="Calibri" w:hAnsi="Calibri" w:cs="Calibri"/>
                <w:b/>
                <w:bCs/>
                <w:sz w:val="36"/>
                <w:szCs w:val="36"/>
                <w:lang w:val="en-GB"/>
              </w:rPr>
              <w:t>Vagrant</w:t>
            </w:r>
          </w:p>
        </w:tc>
      </w:tr>
      <w:tr w:rsidR="00B47E74" w:rsidRPr="00B47E74" w:rsidTr="007A48C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Virtualization 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VM</w:t>
            </w:r>
          </w:p>
        </w:tc>
      </w:tr>
      <w:tr w:rsidR="00B47E74" w:rsidRPr="00B47E74" w:rsidTr="007A48C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Guaranteed Resources at hardware level?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No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Yes</w:t>
            </w:r>
          </w:p>
        </w:tc>
      </w:tr>
      <w:tr w:rsidR="00B47E74" w:rsidRPr="00B47E74" w:rsidTr="007A48C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Supported OS Platforms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Linux only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Linux, Unix, Windows</w:t>
            </w:r>
          </w:p>
        </w:tc>
      </w:tr>
      <w:tr w:rsidR="00B47E74" w:rsidRPr="00B47E74" w:rsidTr="007A48C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proofErr w:type="spellStart"/>
            <w:r w:rsidRPr="00B47E74">
              <w:rPr>
                <w:rFonts w:ascii="Calibri" w:hAnsi="Calibri" w:cs="Calibri"/>
                <w:bCs/>
                <w:sz w:val="36"/>
                <w:szCs w:val="36"/>
                <w:lang w:val="en-GB"/>
              </w:rPr>
              <w:t>Startup</w:t>
            </w:r>
            <w:proofErr w:type="spellEnd"/>
            <w:r w:rsidRPr="00B47E74">
              <w:rPr>
                <w:rFonts w:ascii="Calibri" w:hAnsi="Calibri" w:cs="Calibri"/>
                <w:bCs/>
                <w:sz w:val="36"/>
                <w:szCs w:val="36"/>
                <w:lang w:val="en-GB"/>
              </w:rPr>
              <w:t xml:space="preserve"> time for created machine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A few seconds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A few minutes</w:t>
            </w:r>
          </w:p>
        </w:tc>
      </w:tr>
      <w:tr w:rsidR="00B47E74" w:rsidRPr="00B47E74" w:rsidTr="007A48C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Isolation level for created virtual systems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Partial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Full</w:t>
            </w:r>
          </w:p>
        </w:tc>
      </w:tr>
      <w:tr w:rsidR="00B47E74" w:rsidRPr="00B47E74" w:rsidTr="007A48C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Weight of the created virtual systems1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Very lightweight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Heavy, but still better than full VM</w:t>
            </w:r>
          </w:p>
        </w:tc>
      </w:tr>
      <w:tr w:rsidR="00B47E74" w:rsidRPr="00B47E74" w:rsidTr="007A48C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Other Advantages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Quick, easy to learn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7E74" w:rsidRPr="00B47E74" w:rsidRDefault="00B47E74" w:rsidP="007A48C9">
            <w:pPr>
              <w:spacing w:before="100" w:beforeAutospacing="1" w:after="100" w:afterAutospacing="1" w:line="240" w:lineRule="auto"/>
              <w:rPr>
                <w:rFonts w:ascii="Calibri" w:hAnsi="Calibri" w:cs="Calibri"/>
                <w:bCs/>
                <w:sz w:val="36"/>
                <w:szCs w:val="36"/>
                <w:lang w:val="en-GB"/>
              </w:rPr>
            </w:pPr>
            <w:r w:rsidRPr="00B47E74">
              <w:rPr>
                <w:rFonts w:ascii="Calibri" w:hAnsi="Calibri" w:cs="Calibri"/>
                <w:bCs/>
                <w:sz w:val="36"/>
                <w:szCs w:val="36"/>
                <w:lang w:val="en-GB"/>
              </w:rPr>
              <w:t>Integration with CM tools</w:t>
            </w:r>
          </w:p>
        </w:tc>
      </w:tr>
    </w:tbl>
    <w:p w:rsidR="00B47E74" w:rsidRPr="00B47E74" w:rsidRDefault="00B47E74" w:rsidP="00B47E74">
      <w:pPr>
        <w:rPr>
          <w:rFonts w:ascii="Calibri" w:hAnsi="Calibri" w:cs="Calibri"/>
          <w:bCs/>
          <w:sz w:val="36"/>
          <w:szCs w:val="36"/>
          <w:lang w:val="en-GB"/>
        </w:rPr>
      </w:pPr>
    </w:p>
    <w:p w:rsidR="00B123E0" w:rsidRDefault="00B123E0" w:rsidP="0076483C">
      <w:pPr>
        <w:rPr>
          <w:rFonts w:ascii="Calibri" w:hAnsi="Calibri" w:cs="Calibri"/>
          <w:b/>
          <w:bCs/>
          <w:sz w:val="48"/>
          <w:szCs w:val="48"/>
        </w:rPr>
      </w:pPr>
    </w:p>
    <w:p w:rsidR="008B73F4" w:rsidRDefault="008B73F4" w:rsidP="0076483C">
      <w:pPr>
        <w:rPr>
          <w:rFonts w:ascii="Calibri" w:hAnsi="Calibri" w:cs="Calibri"/>
          <w:b/>
          <w:bCs/>
          <w:sz w:val="48"/>
          <w:szCs w:val="48"/>
        </w:rPr>
      </w:pPr>
      <w:r w:rsidRPr="008B73F4">
        <w:rPr>
          <w:rFonts w:ascii="Calibri" w:hAnsi="Calibri" w:cs="Calibri"/>
          <w:b/>
          <w:bCs/>
          <w:sz w:val="48"/>
          <w:szCs w:val="48"/>
        </w:rPr>
        <w:t>Why are Docker containers lightweight?</w:t>
      </w:r>
    </w:p>
    <w:p w:rsidR="008B73F4" w:rsidRDefault="008B73F4" w:rsidP="008B73F4">
      <w:pPr>
        <w:jc w:val="center"/>
        <w:rPr>
          <w:rFonts w:ascii="Calibri" w:hAnsi="Calibri" w:cs="Calibri"/>
          <w:b/>
          <w:bCs/>
          <w:sz w:val="48"/>
          <w:szCs w:val="48"/>
        </w:rPr>
      </w:pPr>
      <w:r>
        <w:rPr>
          <w:rFonts w:ascii="Calibri" w:hAnsi="Calibri" w:cs="Calibri"/>
          <w:b/>
          <w:bCs/>
          <w:noProof/>
          <w:sz w:val="48"/>
          <w:szCs w:val="48"/>
        </w:rPr>
        <w:lastRenderedPageBreak/>
        <w:drawing>
          <wp:inline distT="0" distB="0" distL="0" distR="0">
            <wp:extent cx="5934075" cy="4371975"/>
            <wp:effectExtent l="0" t="0" r="9525" b="9525"/>
            <wp:docPr id="15" name="Picture 15" descr="D:\Docker\container light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ker\container lightweigh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3E09F6" w:rsidRPr="003C3EA2" w:rsidRDefault="003E09F6" w:rsidP="008B73F4">
      <w:pPr>
        <w:jc w:val="center"/>
        <w:rPr>
          <w:rFonts w:ascii="Calibri" w:hAnsi="Calibri" w:cs="Calibri"/>
          <w:b/>
          <w:bCs/>
          <w:sz w:val="48"/>
          <w:szCs w:val="48"/>
        </w:rPr>
      </w:pPr>
    </w:p>
    <w:p w:rsidR="00F367B1" w:rsidRPr="0070448D" w:rsidRDefault="0070448D" w:rsidP="0070448D">
      <w:pPr>
        <w:rPr>
          <w:rFonts w:ascii="Calibri" w:hAnsi="Calibri" w:cs="Calibri"/>
          <w:bCs/>
          <w:sz w:val="36"/>
          <w:szCs w:val="36"/>
        </w:rPr>
      </w:pPr>
      <w:r>
        <w:rPr>
          <w:rFonts w:ascii="Calibri" w:hAnsi="Calibri" w:cs="Calibri"/>
          <w:b/>
          <w:bCs/>
          <w:sz w:val="48"/>
          <w:szCs w:val="48"/>
        </w:rPr>
        <w:t>In the first 8</w:t>
      </w:r>
      <w:r w:rsidR="00B123E0" w:rsidRPr="003C3EA2">
        <w:rPr>
          <w:rFonts w:ascii="Calibri" w:hAnsi="Calibri" w:cs="Calibri"/>
          <w:b/>
          <w:bCs/>
          <w:sz w:val="48"/>
          <w:szCs w:val="48"/>
        </w:rPr>
        <w:t xml:space="preserve"> months</w:t>
      </w:r>
    </w:p>
    <w:p w:rsidR="00F367B1" w:rsidRPr="0070448D" w:rsidRDefault="00EF7EE8" w:rsidP="0070448D">
      <w:pPr>
        <w:numPr>
          <w:ilvl w:val="0"/>
          <w:numId w:val="14"/>
        </w:numPr>
        <w:rPr>
          <w:rFonts w:ascii="Calibri" w:hAnsi="Calibri" w:cs="Calibri"/>
          <w:bCs/>
          <w:sz w:val="36"/>
          <w:szCs w:val="36"/>
        </w:rPr>
      </w:pPr>
      <w:r w:rsidRPr="0070448D">
        <w:rPr>
          <w:rFonts w:ascii="Calibri" w:hAnsi="Calibri" w:cs="Calibri"/>
          <w:bCs/>
          <w:sz w:val="36"/>
          <w:szCs w:val="36"/>
        </w:rPr>
        <w:t>&gt;200,000 pulls</w:t>
      </w:r>
    </w:p>
    <w:p w:rsidR="00F367B1" w:rsidRPr="0070448D" w:rsidRDefault="00EF7EE8" w:rsidP="0070448D">
      <w:pPr>
        <w:numPr>
          <w:ilvl w:val="0"/>
          <w:numId w:val="14"/>
        </w:numPr>
        <w:rPr>
          <w:rFonts w:ascii="Calibri" w:hAnsi="Calibri" w:cs="Calibri"/>
          <w:bCs/>
          <w:sz w:val="36"/>
          <w:szCs w:val="36"/>
        </w:rPr>
      </w:pPr>
      <w:r w:rsidRPr="0070448D">
        <w:rPr>
          <w:rFonts w:ascii="Calibri" w:hAnsi="Calibri" w:cs="Calibri"/>
          <w:bCs/>
          <w:sz w:val="36"/>
          <w:szCs w:val="36"/>
        </w:rPr>
        <w:t xml:space="preserve">&gt;7,500 </w:t>
      </w:r>
      <w:proofErr w:type="spellStart"/>
      <w:r w:rsidRPr="0070448D">
        <w:rPr>
          <w:rFonts w:ascii="Calibri" w:hAnsi="Calibri" w:cs="Calibri"/>
          <w:bCs/>
          <w:sz w:val="36"/>
          <w:szCs w:val="36"/>
        </w:rPr>
        <w:t>github</w:t>
      </w:r>
      <w:proofErr w:type="spellEnd"/>
      <w:r w:rsidRPr="0070448D">
        <w:rPr>
          <w:rFonts w:ascii="Calibri" w:hAnsi="Calibri" w:cs="Calibri"/>
          <w:bCs/>
          <w:sz w:val="36"/>
          <w:szCs w:val="36"/>
        </w:rPr>
        <w:t xml:space="preserve"> stars</w:t>
      </w:r>
    </w:p>
    <w:p w:rsidR="00F367B1" w:rsidRPr="0070448D" w:rsidRDefault="00EF7EE8" w:rsidP="0070448D">
      <w:pPr>
        <w:numPr>
          <w:ilvl w:val="0"/>
          <w:numId w:val="14"/>
        </w:numPr>
        <w:rPr>
          <w:rFonts w:ascii="Calibri" w:hAnsi="Calibri" w:cs="Calibri"/>
          <w:bCs/>
          <w:sz w:val="36"/>
          <w:szCs w:val="36"/>
        </w:rPr>
      </w:pPr>
      <w:r w:rsidRPr="0070448D">
        <w:rPr>
          <w:rFonts w:ascii="Calibri" w:hAnsi="Calibri" w:cs="Calibri"/>
          <w:bCs/>
          <w:sz w:val="36"/>
          <w:szCs w:val="36"/>
        </w:rPr>
        <w:t>&gt;200 significant contributors</w:t>
      </w:r>
    </w:p>
    <w:p w:rsidR="00F367B1" w:rsidRPr="0070448D" w:rsidRDefault="00EF7EE8" w:rsidP="0070448D">
      <w:pPr>
        <w:numPr>
          <w:ilvl w:val="0"/>
          <w:numId w:val="14"/>
        </w:numPr>
        <w:rPr>
          <w:rFonts w:ascii="Calibri" w:hAnsi="Calibri" w:cs="Calibri"/>
          <w:bCs/>
          <w:sz w:val="36"/>
          <w:szCs w:val="36"/>
        </w:rPr>
      </w:pPr>
      <w:r w:rsidRPr="0070448D">
        <w:rPr>
          <w:rFonts w:ascii="Calibri" w:hAnsi="Calibri" w:cs="Calibri"/>
          <w:bCs/>
          <w:sz w:val="36"/>
          <w:szCs w:val="36"/>
        </w:rPr>
        <w:t xml:space="preserve">&gt;200 projects built on top of </w:t>
      </w:r>
      <w:proofErr w:type="spellStart"/>
      <w:r w:rsidRPr="0070448D">
        <w:rPr>
          <w:rFonts w:ascii="Calibri" w:hAnsi="Calibri" w:cs="Calibri"/>
          <w:bCs/>
          <w:sz w:val="36"/>
          <w:szCs w:val="36"/>
        </w:rPr>
        <w:t>docker</w:t>
      </w:r>
      <w:proofErr w:type="spellEnd"/>
      <w:r w:rsidRPr="0070448D">
        <w:rPr>
          <w:rFonts w:ascii="Calibri" w:hAnsi="Calibri" w:cs="Calibri"/>
          <w:bCs/>
          <w:sz w:val="36"/>
          <w:szCs w:val="36"/>
        </w:rPr>
        <w:t xml:space="preserve"> </w:t>
      </w:r>
    </w:p>
    <w:p w:rsidR="00F367B1" w:rsidRPr="0070448D" w:rsidRDefault="00EF7EE8" w:rsidP="0070448D">
      <w:pPr>
        <w:numPr>
          <w:ilvl w:val="1"/>
          <w:numId w:val="14"/>
        </w:numPr>
        <w:rPr>
          <w:rFonts w:ascii="Calibri" w:hAnsi="Calibri" w:cs="Calibri"/>
          <w:bCs/>
          <w:sz w:val="36"/>
          <w:szCs w:val="36"/>
        </w:rPr>
      </w:pPr>
      <w:r w:rsidRPr="0070448D">
        <w:rPr>
          <w:rFonts w:ascii="Calibri" w:hAnsi="Calibri" w:cs="Calibri"/>
          <w:bCs/>
          <w:sz w:val="36"/>
          <w:szCs w:val="36"/>
        </w:rPr>
        <w:t>UIs, mini-</w:t>
      </w:r>
      <w:proofErr w:type="spellStart"/>
      <w:r w:rsidRPr="0070448D">
        <w:rPr>
          <w:rFonts w:ascii="Calibri" w:hAnsi="Calibri" w:cs="Calibri"/>
          <w:bCs/>
          <w:sz w:val="36"/>
          <w:szCs w:val="36"/>
        </w:rPr>
        <w:t>PaaS</w:t>
      </w:r>
      <w:proofErr w:type="spellEnd"/>
      <w:r w:rsidRPr="0070448D">
        <w:rPr>
          <w:rFonts w:ascii="Calibri" w:hAnsi="Calibri" w:cs="Calibri"/>
          <w:bCs/>
          <w:sz w:val="36"/>
          <w:szCs w:val="36"/>
        </w:rPr>
        <w:t>, Remote Desktop….</w:t>
      </w:r>
    </w:p>
    <w:p w:rsidR="00F367B1" w:rsidRPr="0070448D" w:rsidRDefault="00EF7EE8" w:rsidP="0070448D">
      <w:pPr>
        <w:numPr>
          <w:ilvl w:val="0"/>
          <w:numId w:val="14"/>
        </w:numPr>
        <w:rPr>
          <w:rFonts w:ascii="Calibri" w:hAnsi="Calibri" w:cs="Calibri"/>
          <w:bCs/>
          <w:sz w:val="36"/>
          <w:szCs w:val="36"/>
        </w:rPr>
      </w:pPr>
      <w:r w:rsidRPr="0070448D">
        <w:rPr>
          <w:rFonts w:ascii="Calibri" w:hAnsi="Calibri" w:cs="Calibri"/>
          <w:bCs/>
          <w:sz w:val="36"/>
          <w:szCs w:val="36"/>
        </w:rPr>
        <w:t xml:space="preserve">1000’s of </w:t>
      </w:r>
      <w:proofErr w:type="spellStart"/>
      <w:r w:rsidRPr="0070448D">
        <w:rPr>
          <w:rFonts w:ascii="Calibri" w:hAnsi="Calibri" w:cs="Calibri"/>
          <w:bCs/>
          <w:sz w:val="36"/>
          <w:szCs w:val="36"/>
        </w:rPr>
        <w:t>Dockerized</w:t>
      </w:r>
      <w:proofErr w:type="spellEnd"/>
      <w:r w:rsidRPr="0070448D">
        <w:rPr>
          <w:rFonts w:ascii="Calibri" w:hAnsi="Calibri" w:cs="Calibri"/>
          <w:bCs/>
          <w:sz w:val="36"/>
          <w:szCs w:val="36"/>
        </w:rPr>
        <w:t xml:space="preserve"> applications</w:t>
      </w:r>
    </w:p>
    <w:p w:rsidR="00F367B1" w:rsidRPr="0070448D" w:rsidRDefault="00EF7EE8" w:rsidP="0070448D">
      <w:pPr>
        <w:numPr>
          <w:ilvl w:val="1"/>
          <w:numId w:val="14"/>
        </w:numPr>
        <w:rPr>
          <w:rFonts w:ascii="Calibri" w:hAnsi="Calibri" w:cs="Calibri"/>
          <w:bCs/>
          <w:sz w:val="36"/>
          <w:szCs w:val="36"/>
        </w:rPr>
      </w:pPr>
      <w:proofErr w:type="spellStart"/>
      <w:r w:rsidRPr="0070448D">
        <w:rPr>
          <w:rFonts w:ascii="Calibri" w:hAnsi="Calibri" w:cs="Calibri"/>
          <w:bCs/>
          <w:sz w:val="36"/>
          <w:szCs w:val="36"/>
        </w:rPr>
        <w:lastRenderedPageBreak/>
        <w:t>Memcached</w:t>
      </w:r>
      <w:proofErr w:type="spellEnd"/>
      <w:r w:rsidRPr="0070448D">
        <w:rPr>
          <w:rFonts w:ascii="Calibri" w:hAnsi="Calibri" w:cs="Calibri"/>
          <w:bCs/>
          <w:sz w:val="36"/>
          <w:szCs w:val="36"/>
        </w:rPr>
        <w:t xml:space="preserve">, </w:t>
      </w:r>
      <w:proofErr w:type="spellStart"/>
      <w:r w:rsidRPr="0070448D">
        <w:rPr>
          <w:rFonts w:ascii="Calibri" w:hAnsi="Calibri" w:cs="Calibri"/>
          <w:bCs/>
          <w:sz w:val="36"/>
          <w:szCs w:val="36"/>
        </w:rPr>
        <w:t>Redis</w:t>
      </w:r>
      <w:proofErr w:type="spellEnd"/>
      <w:r w:rsidRPr="0070448D">
        <w:rPr>
          <w:rFonts w:ascii="Calibri" w:hAnsi="Calibri" w:cs="Calibri"/>
          <w:bCs/>
          <w:sz w:val="36"/>
          <w:szCs w:val="36"/>
        </w:rPr>
        <w:t>, Node.js…and Hadoop</w:t>
      </w:r>
    </w:p>
    <w:p w:rsidR="00F367B1" w:rsidRPr="0070448D" w:rsidRDefault="00EF7EE8" w:rsidP="0070448D">
      <w:pPr>
        <w:numPr>
          <w:ilvl w:val="0"/>
          <w:numId w:val="14"/>
        </w:numPr>
        <w:rPr>
          <w:rFonts w:ascii="Calibri" w:hAnsi="Calibri" w:cs="Calibri"/>
          <w:bCs/>
          <w:sz w:val="36"/>
          <w:szCs w:val="36"/>
        </w:rPr>
      </w:pPr>
      <w:r w:rsidRPr="0070448D">
        <w:rPr>
          <w:rFonts w:ascii="Calibri" w:hAnsi="Calibri" w:cs="Calibri"/>
          <w:bCs/>
          <w:sz w:val="36"/>
          <w:szCs w:val="36"/>
        </w:rPr>
        <w:t xml:space="preserve">Integration in Jenkins, Travis, Chef, Puppet, Vagrant and </w:t>
      </w:r>
      <w:proofErr w:type="spellStart"/>
      <w:r w:rsidRPr="0070448D">
        <w:rPr>
          <w:rFonts w:ascii="Calibri" w:hAnsi="Calibri" w:cs="Calibri"/>
          <w:bCs/>
          <w:sz w:val="36"/>
          <w:szCs w:val="36"/>
        </w:rPr>
        <w:t>OpenStack</w:t>
      </w:r>
      <w:proofErr w:type="spellEnd"/>
    </w:p>
    <w:p w:rsidR="00F367B1" w:rsidRPr="0070448D" w:rsidRDefault="00EF7EE8" w:rsidP="0070448D">
      <w:pPr>
        <w:numPr>
          <w:ilvl w:val="0"/>
          <w:numId w:val="14"/>
        </w:numPr>
        <w:rPr>
          <w:rFonts w:ascii="Calibri" w:hAnsi="Calibri" w:cs="Calibri"/>
          <w:bCs/>
          <w:sz w:val="36"/>
          <w:szCs w:val="36"/>
        </w:rPr>
      </w:pPr>
      <w:proofErr w:type="spellStart"/>
      <w:r w:rsidRPr="0070448D">
        <w:rPr>
          <w:rFonts w:ascii="Calibri" w:hAnsi="Calibri" w:cs="Calibri"/>
          <w:bCs/>
          <w:sz w:val="36"/>
          <w:szCs w:val="36"/>
        </w:rPr>
        <w:t>Meetups</w:t>
      </w:r>
      <w:proofErr w:type="spellEnd"/>
      <w:r w:rsidRPr="0070448D">
        <w:rPr>
          <w:rFonts w:ascii="Calibri" w:hAnsi="Calibri" w:cs="Calibri"/>
          <w:bCs/>
          <w:sz w:val="36"/>
          <w:szCs w:val="36"/>
        </w:rPr>
        <w:t xml:space="preserve"> arranged around the world…with organizations like </w:t>
      </w:r>
      <w:proofErr w:type="spellStart"/>
      <w:r w:rsidRPr="0070448D">
        <w:rPr>
          <w:rFonts w:ascii="Calibri" w:hAnsi="Calibri" w:cs="Calibri"/>
          <w:bCs/>
          <w:sz w:val="36"/>
          <w:szCs w:val="36"/>
        </w:rPr>
        <w:t>Ebay</w:t>
      </w:r>
      <w:proofErr w:type="spellEnd"/>
      <w:r w:rsidRPr="0070448D">
        <w:rPr>
          <w:rFonts w:ascii="Calibri" w:hAnsi="Calibri" w:cs="Calibri"/>
          <w:bCs/>
          <w:sz w:val="36"/>
          <w:szCs w:val="36"/>
        </w:rPr>
        <w:t xml:space="preserve">, </w:t>
      </w:r>
      <w:proofErr w:type="spellStart"/>
      <w:r w:rsidRPr="0070448D">
        <w:rPr>
          <w:rFonts w:ascii="Calibri" w:hAnsi="Calibri" w:cs="Calibri"/>
          <w:bCs/>
          <w:sz w:val="36"/>
          <w:szCs w:val="36"/>
        </w:rPr>
        <w:t>Cloudflare</w:t>
      </w:r>
      <w:proofErr w:type="spellEnd"/>
      <w:r w:rsidRPr="0070448D">
        <w:rPr>
          <w:rFonts w:ascii="Calibri" w:hAnsi="Calibri" w:cs="Calibri"/>
          <w:bCs/>
          <w:sz w:val="36"/>
          <w:szCs w:val="36"/>
        </w:rPr>
        <w:t xml:space="preserve">, </w:t>
      </w:r>
      <w:proofErr w:type="spellStart"/>
      <w:r w:rsidRPr="0070448D">
        <w:rPr>
          <w:rFonts w:ascii="Calibri" w:hAnsi="Calibri" w:cs="Calibri"/>
          <w:bCs/>
          <w:sz w:val="36"/>
          <w:szCs w:val="36"/>
        </w:rPr>
        <w:t>Yandex</w:t>
      </w:r>
      <w:proofErr w:type="spellEnd"/>
      <w:r w:rsidRPr="0070448D">
        <w:rPr>
          <w:rFonts w:ascii="Calibri" w:hAnsi="Calibri" w:cs="Calibri"/>
          <w:bCs/>
          <w:sz w:val="36"/>
          <w:szCs w:val="36"/>
        </w:rPr>
        <w:t>, and Rackspace presenting on their use of Docker</w:t>
      </w:r>
    </w:p>
    <w:p w:rsidR="00B123E0" w:rsidRPr="003C3EA2" w:rsidRDefault="00B123E0" w:rsidP="00086EA6">
      <w:pPr>
        <w:rPr>
          <w:rFonts w:ascii="Calibri" w:hAnsi="Calibri" w:cs="Calibri"/>
          <w:b/>
          <w:bCs/>
          <w:sz w:val="48"/>
          <w:szCs w:val="48"/>
        </w:rPr>
      </w:pPr>
    </w:p>
    <w:p w:rsidR="00B123E0" w:rsidRPr="003C3EA2" w:rsidRDefault="00B123E0" w:rsidP="00086EA6">
      <w:pPr>
        <w:rPr>
          <w:rFonts w:ascii="Calibri" w:hAnsi="Calibri" w:cs="Calibri"/>
          <w:b/>
          <w:bCs/>
          <w:sz w:val="48"/>
          <w:szCs w:val="48"/>
        </w:rPr>
      </w:pPr>
      <w:r w:rsidRPr="003C3EA2">
        <w:rPr>
          <w:rFonts w:ascii="Calibri" w:hAnsi="Calibri" w:cs="Calibri"/>
          <w:b/>
          <w:bCs/>
          <w:sz w:val="48"/>
          <w:szCs w:val="48"/>
        </w:rPr>
        <w:t>Installations of Docker</w:t>
      </w:r>
    </w:p>
    <w:p w:rsidR="00B123E0" w:rsidRPr="0076483C" w:rsidRDefault="00B123E0" w:rsidP="00086EA6">
      <w:pPr>
        <w:rPr>
          <w:rFonts w:ascii="Calibri" w:hAnsi="Calibri" w:cs="Calibri"/>
          <w:bCs/>
          <w:sz w:val="36"/>
          <w:szCs w:val="36"/>
        </w:rPr>
      </w:pPr>
      <w:r w:rsidRPr="0076483C">
        <w:rPr>
          <w:rFonts w:ascii="Calibri" w:hAnsi="Calibri" w:cs="Calibri"/>
          <w:bCs/>
          <w:sz w:val="36"/>
          <w:szCs w:val="36"/>
        </w:rPr>
        <w:t>“We can Install Docker on the listed platforms”</w:t>
      </w:r>
    </w:p>
    <w:p w:rsidR="00B123E0" w:rsidRPr="003C3EA2" w:rsidRDefault="00B123E0" w:rsidP="00B123E0">
      <w:pPr>
        <w:jc w:val="center"/>
        <w:rPr>
          <w:rFonts w:ascii="Calibri" w:hAnsi="Calibri" w:cs="Calibri"/>
          <w:b/>
          <w:bCs/>
          <w:sz w:val="48"/>
          <w:szCs w:val="48"/>
        </w:rPr>
      </w:pPr>
      <w:r w:rsidRPr="003C3EA2">
        <w:rPr>
          <w:rFonts w:ascii="Calibri" w:hAnsi="Calibri" w:cs="Calibri"/>
          <w:noProof/>
        </w:rPr>
        <w:drawing>
          <wp:inline distT="0" distB="0" distL="0" distR="0" wp14:anchorId="7B41BB4C" wp14:editId="23BB4D0B">
            <wp:extent cx="5943600" cy="3043555"/>
            <wp:effectExtent l="0" t="0" r="0" b="4445"/>
            <wp:docPr id="6" name="Picture 6" descr="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nstallation.png"/>
                    <pic:cNvPicPr>
                      <a:picLocks noChangeAspect="1"/>
                    </pic:cNvPicPr>
                  </pic:nvPicPr>
                  <pic:blipFill>
                    <a:blip r:embed="rId24"/>
                    <a:stretch>
                      <a:fillRect/>
                    </a:stretch>
                  </pic:blipFill>
                  <pic:spPr>
                    <a:xfrm>
                      <a:off x="0" y="0"/>
                      <a:ext cx="5943600" cy="3043555"/>
                    </a:xfrm>
                    <a:prstGeom prst="rect">
                      <a:avLst/>
                    </a:prstGeom>
                  </pic:spPr>
                </pic:pic>
              </a:graphicData>
            </a:graphic>
          </wp:inline>
        </w:drawing>
      </w:r>
    </w:p>
    <w:p w:rsidR="00C76D9E" w:rsidRDefault="00C76D9E" w:rsidP="00086EA6">
      <w:pPr>
        <w:rPr>
          <w:rFonts w:ascii="Calibri" w:hAnsi="Calibri" w:cs="Calibri"/>
          <w:b/>
          <w:bCs/>
          <w:sz w:val="48"/>
          <w:szCs w:val="48"/>
          <w:lang w:val="en-GB"/>
        </w:rPr>
      </w:pPr>
    </w:p>
    <w:p w:rsidR="00B123E0" w:rsidRPr="003C3EA2" w:rsidRDefault="003116FD" w:rsidP="00086EA6">
      <w:pPr>
        <w:rPr>
          <w:rFonts w:ascii="Calibri" w:hAnsi="Calibri" w:cs="Calibri"/>
          <w:b/>
          <w:bCs/>
          <w:sz w:val="48"/>
          <w:szCs w:val="48"/>
          <w:lang w:val="en-GB"/>
        </w:rPr>
      </w:pPr>
      <w:r w:rsidRPr="003C3EA2">
        <w:rPr>
          <w:rFonts w:ascii="Calibri" w:hAnsi="Calibri" w:cs="Calibri"/>
          <w:b/>
          <w:bCs/>
          <w:sz w:val="48"/>
          <w:szCs w:val="48"/>
          <w:lang w:val="en-GB"/>
        </w:rPr>
        <w:lastRenderedPageBreak/>
        <w:t xml:space="preserve">Docker Integrations and </w:t>
      </w:r>
      <w:proofErr w:type="gramStart"/>
      <w:r w:rsidRPr="003C3EA2">
        <w:rPr>
          <w:rFonts w:ascii="Calibri" w:hAnsi="Calibri" w:cs="Calibri"/>
          <w:b/>
          <w:bCs/>
          <w:sz w:val="48"/>
          <w:szCs w:val="48"/>
          <w:lang w:val="en-GB"/>
        </w:rPr>
        <w:t>Hosting</w:t>
      </w:r>
      <w:r w:rsidR="009C42D3">
        <w:rPr>
          <w:rFonts w:ascii="Calibri" w:hAnsi="Calibri" w:cs="Calibri"/>
          <w:b/>
          <w:bCs/>
          <w:sz w:val="48"/>
          <w:szCs w:val="48"/>
          <w:lang w:val="en-GB"/>
        </w:rPr>
        <w:t>(</w:t>
      </w:r>
      <w:proofErr w:type="gramEnd"/>
      <w:r w:rsidR="009C42D3">
        <w:rPr>
          <w:rFonts w:ascii="Calibri" w:hAnsi="Calibri" w:cs="Calibri"/>
          <w:b/>
          <w:bCs/>
          <w:sz w:val="48"/>
          <w:szCs w:val="48"/>
          <w:lang w:val="en-GB"/>
        </w:rPr>
        <w:t>Ecosystem Support)</w:t>
      </w:r>
    </w:p>
    <w:p w:rsidR="003116FD" w:rsidRDefault="003116FD" w:rsidP="00B123E0">
      <w:pPr>
        <w:jc w:val="center"/>
        <w:rPr>
          <w:rFonts w:ascii="Calibri" w:hAnsi="Calibri" w:cs="Calibri"/>
          <w:b/>
          <w:bCs/>
          <w:sz w:val="48"/>
          <w:szCs w:val="48"/>
        </w:rPr>
      </w:pPr>
      <w:r w:rsidRPr="003C3EA2">
        <w:rPr>
          <w:rFonts w:ascii="Calibri" w:hAnsi="Calibri" w:cs="Calibri"/>
          <w:b/>
          <w:bCs/>
          <w:noProof/>
          <w:sz w:val="48"/>
          <w:szCs w:val="48"/>
        </w:rPr>
        <w:drawing>
          <wp:inline distT="0" distB="0" distL="0" distR="0" wp14:anchorId="63877157" wp14:editId="5E140858">
            <wp:extent cx="5934075" cy="3714750"/>
            <wp:effectExtent l="0" t="0" r="9525" b="0"/>
            <wp:docPr id="12" name="Picture 12" descr="D:\Docker\docker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ker\docker integ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536B85" w:rsidRPr="003C3EA2" w:rsidRDefault="00536B85" w:rsidP="00B123E0">
      <w:pPr>
        <w:jc w:val="center"/>
        <w:rPr>
          <w:rFonts w:ascii="Calibri" w:hAnsi="Calibri" w:cs="Calibri"/>
          <w:b/>
          <w:bCs/>
          <w:sz w:val="48"/>
          <w:szCs w:val="48"/>
        </w:rPr>
      </w:pPr>
    </w:p>
    <w:p w:rsidR="003116FD" w:rsidRDefault="00536B85" w:rsidP="00536B85">
      <w:pPr>
        <w:rPr>
          <w:rFonts w:ascii="Calibri" w:hAnsi="Calibri" w:cs="Calibri"/>
          <w:b/>
          <w:bCs/>
          <w:sz w:val="48"/>
          <w:szCs w:val="48"/>
        </w:rPr>
      </w:pPr>
      <w:r w:rsidRPr="00536B85">
        <w:rPr>
          <w:rFonts w:ascii="Calibri" w:hAnsi="Calibri" w:cs="Calibri"/>
          <w:b/>
          <w:bCs/>
          <w:sz w:val="48"/>
          <w:szCs w:val="48"/>
        </w:rPr>
        <w:t>Use Cases</w:t>
      </w:r>
    </w:p>
    <w:p w:rsidR="00F367B1" w:rsidRPr="00536B85" w:rsidRDefault="00EF7EE8" w:rsidP="00536B85">
      <w:pPr>
        <w:numPr>
          <w:ilvl w:val="0"/>
          <w:numId w:val="15"/>
        </w:numPr>
        <w:rPr>
          <w:rFonts w:ascii="Calibri" w:hAnsi="Calibri" w:cs="Calibri"/>
          <w:bCs/>
          <w:sz w:val="36"/>
          <w:szCs w:val="36"/>
        </w:rPr>
      </w:pPr>
      <w:r w:rsidRPr="00536B85">
        <w:rPr>
          <w:rFonts w:ascii="Calibri" w:hAnsi="Calibri" w:cs="Calibri"/>
          <w:bCs/>
          <w:sz w:val="36"/>
          <w:szCs w:val="36"/>
        </w:rPr>
        <w:t xml:space="preserve">Ted </w:t>
      </w:r>
      <w:proofErr w:type="spellStart"/>
      <w:r w:rsidRPr="00536B85">
        <w:rPr>
          <w:rFonts w:ascii="Calibri" w:hAnsi="Calibri" w:cs="Calibri"/>
          <w:bCs/>
          <w:sz w:val="36"/>
          <w:szCs w:val="36"/>
        </w:rPr>
        <w:t>Dziuba</w:t>
      </w:r>
      <w:proofErr w:type="spellEnd"/>
      <w:r w:rsidRPr="00536B85">
        <w:rPr>
          <w:rFonts w:ascii="Calibri" w:hAnsi="Calibri" w:cs="Calibri"/>
          <w:bCs/>
          <w:sz w:val="36"/>
          <w:szCs w:val="36"/>
        </w:rPr>
        <w:t xml:space="preserve"> on the Use of Docker for Continuous Integration at </w:t>
      </w:r>
      <w:proofErr w:type="spellStart"/>
      <w:r w:rsidRPr="00536B85">
        <w:rPr>
          <w:rFonts w:ascii="Calibri" w:hAnsi="Calibri" w:cs="Calibri"/>
          <w:bCs/>
          <w:sz w:val="36"/>
          <w:szCs w:val="36"/>
        </w:rPr>
        <w:t>Ebay</w:t>
      </w:r>
      <w:proofErr w:type="spellEnd"/>
      <w:r w:rsidRPr="00536B85">
        <w:rPr>
          <w:rFonts w:ascii="Calibri" w:hAnsi="Calibri" w:cs="Calibri"/>
          <w:bCs/>
          <w:sz w:val="36"/>
          <w:szCs w:val="36"/>
        </w:rPr>
        <w:t xml:space="preserve"> Now</w:t>
      </w:r>
    </w:p>
    <w:p w:rsidR="00F367B1" w:rsidRPr="00536B85" w:rsidRDefault="009B11A6" w:rsidP="00536B85">
      <w:pPr>
        <w:pStyle w:val="ListParagraph"/>
        <w:numPr>
          <w:ilvl w:val="0"/>
          <w:numId w:val="16"/>
        </w:numPr>
        <w:rPr>
          <w:rFonts w:ascii="Calibri" w:hAnsi="Calibri" w:cs="Calibri"/>
          <w:bCs/>
          <w:sz w:val="36"/>
          <w:szCs w:val="36"/>
        </w:rPr>
      </w:pPr>
      <w:hyperlink r:id="rId26" w:history="1">
        <w:r w:rsidR="00EF7EE8" w:rsidRPr="00536B85">
          <w:rPr>
            <w:rStyle w:val="Hyperlink"/>
            <w:rFonts w:ascii="Calibri" w:hAnsi="Calibri" w:cs="Calibri"/>
            <w:bCs/>
            <w:sz w:val="36"/>
            <w:szCs w:val="36"/>
          </w:rPr>
          <w:t>https://</w:t>
        </w:r>
      </w:hyperlink>
      <w:hyperlink r:id="rId27" w:history="1">
        <w:r w:rsidR="00EF7EE8" w:rsidRPr="00536B85">
          <w:rPr>
            <w:rStyle w:val="Hyperlink"/>
            <w:rFonts w:ascii="Calibri" w:hAnsi="Calibri" w:cs="Calibri"/>
            <w:bCs/>
            <w:sz w:val="36"/>
            <w:szCs w:val="36"/>
          </w:rPr>
          <w:t>speakerdeck.com/teddziuba/docker-at-ebay</w:t>
        </w:r>
      </w:hyperlink>
    </w:p>
    <w:p w:rsidR="00536B85" w:rsidRPr="00536B85" w:rsidRDefault="009B11A6" w:rsidP="00536B85">
      <w:pPr>
        <w:pStyle w:val="ListParagraph"/>
        <w:numPr>
          <w:ilvl w:val="0"/>
          <w:numId w:val="16"/>
        </w:numPr>
        <w:rPr>
          <w:rFonts w:ascii="Calibri" w:hAnsi="Calibri" w:cs="Calibri"/>
          <w:bCs/>
          <w:sz w:val="36"/>
          <w:szCs w:val="36"/>
        </w:rPr>
      </w:pPr>
      <w:hyperlink r:id="rId28" w:history="1">
        <w:r w:rsidR="00536B85" w:rsidRPr="00536B85">
          <w:rPr>
            <w:rStyle w:val="Hyperlink"/>
            <w:rFonts w:ascii="Calibri" w:hAnsi="Calibri" w:cs="Calibri"/>
            <w:bCs/>
            <w:sz w:val="36"/>
            <w:szCs w:val="36"/>
          </w:rPr>
          <w:t>http://www.youtube.com/watch?feature=player_embedded&amp;v=0Hi0W4gX--4</w:t>
        </w:r>
      </w:hyperlink>
    </w:p>
    <w:p w:rsidR="00536B85" w:rsidRPr="00536B85" w:rsidRDefault="00536B85" w:rsidP="00536B85">
      <w:pPr>
        <w:numPr>
          <w:ilvl w:val="0"/>
          <w:numId w:val="15"/>
        </w:numPr>
        <w:rPr>
          <w:rFonts w:ascii="Calibri" w:hAnsi="Calibri" w:cs="Calibri"/>
          <w:bCs/>
          <w:sz w:val="36"/>
          <w:szCs w:val="36"/>
        </w:rPr>
      </w:pPr>
      <w:r w:rsidRPr="00536B85">
        <w:rPr>
          <w:rFonts w:ascii="Calibri" w:hAnsi="Calibri" w:cs="Calibri"/>
          <w:bCs/>
          <w:sz w:val="36"/>
          <w:szCs w:val="36"/>
        </w:rPr>
        <w:t xml:space="preserve">Sasha </w:t>
      </w:r>
      <w:proofErr w:type="spellStart"/>
      <w:r w:rsidRPr="00536B85">
        <w:rPr>
          <w:rFonts w:ascii="Calibri" w:hAnsi="Calibri" w:cs="Calibri"/>
          <w:bCs/>
          <w:sz w:val="36"/>
          <w:szCs w:val="36"/>
        </w:rPr>
        <w:t>Klizhentas</w:t>
      </w:r>
      <w:proofErr w:type="spellEnd"/>
      <w:r w:rsidRPr="00536B85">
        <w:rPr>
          <w:rFonts w:ascii="Calibri" w:hAnsi="Calibri" w:cs="Calibri"/>
          <w:bCs/>
          <w:sz w:val="36"/>
          <w:szCs w:val="36"/>
        </w:rPr>
        <w:t xml:space="preserve"> on use of Docker at </w:t>
      </w:r>
      <w:proofErr w:type="spellStart"/>
      <w:r w:rsidRPr="00536B85">
        <w:rPr>
          <w:rFonts w:ascii="Calibri" w:hAnsi="Calibri" w:cs="Calibri"/>
          <w:bCs/>
          <w:sz w:val="36"/>
          <w:szCs w:val="36"/>
        </w:rPr>
        <w:t>Mailgun</w:t>
      </w:r>
      <w:proofErr w:type="spellEnd"/>
      <w:r w:rsidRPr="00536B85">
        <w:rPr>
          <w:rFonts w:ascii="Calibri" w:hAnsi="Calibri" w:cs="Calibri"/>
          <w:bCs/>
          <w:sz w:val="36"/>
          <w:szCs w:val="36"/>
        </w:rPr>
        <w:t>/Rackspace</w:t>
      </w:r>
    </w:p>
    <w:p w:rsidR="00536B85" w:rsidRDefault="009B11A6" w:rsidP="00536B85">
      <w:pPr>
        <w:pStyle w:val="ListParagraph"/>
        <w:numPr>
          <w:ilvl w:val="0"/>
          <w:numId w:val="17"/>
        </w:numPr>
        <w:rPr>
          <w:rFonts w:ascii="Calibri" w:hAnsi="Calibri" w:cs="Calibri"/>
          <w:bCs/>
          <w:sz w:val="36"/>
          <w:szCs w:val="36"/>
        </w:rPr>
      </w:pPr>
      <w:hyperlink r:id="rId29" w:history="1">
        <w:r w:rsidR="00536B85" w:rsidRPr="0023037D">
          <w:rPr>
            <w:rStyle w:val="Hyperlink"/>
            <w:rFonts w:ascii="Calibri" w:hAnsi="Calibri" w:cs="Calibri"/>
            <w:bCs/>
            <w:sz w:val="36"/>
            <w:szCs w:val="36"/>
          </w:rPr>
          <w:t>http://www.youtube.com/watch?feature=player_embedded&amp;v=CMC3xdAo9RI</w:t>
        </w:r>
      </w:hyperlink>
    </w:p>
    <w:p w:rsidR="00536B85" w:rsidRPr="00536B85" w:rsidRDefault="00536B85" w:rsidP="00536B85">
      <w:pPr>
        <w:pStyle w:val="ListParagraph"/>
        <w:rPr>
          <w:rFonts w:ascii="Calibri" w:hAnsi="Calibri" w:cs="Calibri"/>
          <w:bCs/>
          <w:sz w:val="36"/>
          <w:szCs w:val="36"/>
        </w:rPr>
      </w:pPr>
    </w:p>
    <w:p w:rsidR="00536B85" w:rsidRDefault="00536B85" w:rsidP="00536B85">
      <w:pPr>
        <w:pStyle w:val="ListParagraph"/>
        <w:numPr>
          <w:ilvl w:val="0"/>
          <w:numId w:val="15"/>
        </w:numPr>
        <w:rPr>
          <w:rFonts w:ascii="Calibri" w:hAnsi="Calibri" w:cs="Calibri"/>
          <w:bCs/>
          <w:sz w:val="36"/>
          <w:szCs w:val="36"/>
        </w:rPr>
      </w:pPr>
      <w:r w:rsidRPr="00536B85">
        <w:rPr>
          <w:rFonts w:ascii="Calibri" w:hAnsi="Calibri" w:cs="Calibri"/>
          <w:bCs/>
          <w:sz w:val="36"/>
          <w:szCs w:val="36"/>
        </w:rPr>
        <w:t xml:space="preserve">Sebastien </w:t>
      </w:r>
      <w:proofErr w:type="spellStart"/>
      <w:r w:rsidRPr="00536B85">
        <w:rPr>
          <w:rFonts w:ascii="Calibri" w:hAnsi="Calibri" w:cs="Calibri"/>
          <w:bCs/>
          <w:sz w:val="36"/>
          <w:szCs w:val="36"/>
        </w:rPr>
        <w:t>Pahl</w:t>
      </w:r>
      <w:proofErr w:type="spellEnd"/>
      <w:r w:rsidRPr="00536B85">
        <w:rPr>
          <w:rFonts w:ascii="Calibri" w:hAnsi="Calibri" w:cs="Calibri"/>
          <w:bCs/>
          <w:sz w:val="36"/>
          <w:szCs w:val="36"/>
        </w:rPr>
        <w:t xml:space="preserve"> on use of Docker at </w:t>
      </w:r>
      <w:proofErr w:type="spellStart"/>
      <w:r w:rsidRPr="00536B85">
        <w:rPr>
          <w:rFonts w:ascii="Calibri" w:hAnsi="Calibri" w:cs="Calibri"/>
          <w:bCs/>
          <w:sz w:val="36"/>
          <w:szCs w:val="36"/>
        </w:rPr>
        <w:t>CloudFlare</w:t>
      </w:r>
      <w:proofErr w:type="spellEnd"/>
    </w:p>
    <w:p w:rsidR="00536B85" w:rsidRPr="00536B85" w:rsidRDefault="009B11A6" w:rsidP="00536B85">
      <w:pPr>
        <w:pStyle w:val="ListParagraph"/>
        <w:numPr>
          <w:ilvl w:val="0"/>
          <w:numId w:val="17"/>
        </w:numPr>
        <w:rPr>
          <w:rFonts w:ascii="Calibri" w:hAnsi="Calibri" w:cs="Calibri"/>
          <w:bCs/>
          <w:sz w:val="36"/>
          <w:szCs w:val="36"/>
        </w:rPr>
      </w:pPr>
      <w:hyperlink r:id="rId30" w:history="1">
        <w:r w:rsidR="00536B85" w:rsidRPr="0023037D">
          <w:rPr>
            <w:rStyle w:val="Hyperlink"/>
            <w:rFonts w:ascii="Calibri" w:hAnsi="Calibri" w:cs="Calibri"/>
            <w:bCs/>
            <w:sz w:val="36"/>
            <w:szCs w:val="36"/>
          </w:rPr>
          <w:t>http://www.youtube.com/watch?feature=player_embedded&amp;v=-Lj3jt_-3r0</w:t>
        </w:r>
      </w:hyperlink>
    </w:p>
    <w:p w:rsidR="00536B85" w:rsidRPr="00536B85" w:rsidRDefault="00536B85" w:rsidP="00536B85">
      <w:pPr>
        <w:pStyle w:val="ListParagraph"/>
        <w:numPr>
          <w:ilvl w:val="0"/>
          <w:numId w:val="15"/>
        </w:numPr>
        <w:rPr>
          <w:rFonts w:ascii="Calibri" w:hAnsi="Calibri" w:cs="Calibri"/>
          <w:bCs/>
          <w:sz w:val="36"/>
          <w:szCs w:val="36"/>
        </w:rPr>
      </w:pPr>
      <w:r w:rsidRPr="00536B85">
        <w:rPr>
          <w:rFonts w:ascii="Calibri" w:hAnsi="Calibri" w:cs="Calibri"/>
          <w:bCs/>
          <w:sz w:val="36"/>
          <w:szCs w:val="36"/>
        </w:rPr>
        <w:t>Cambridge HealthCare</w:t>
      </w:r>
    </w:p>
    <w:p w:rsidR="00536B85" w:rsidRPr="00DD05D7" w:rsidRDefault="009B11A6" w:rsidP="00536B85">
      <w:pPr>
        <w:pStyle w:val="ListParagraph"/>
        <w:numPr>
          <w:ilvl w:val="0"/>
          <w:numId w:val="17"/>
        </w:numPr>
        <w:rPr>
          <w:rFonts w:ascii="Calibri" w:hAnsi="Calibri" w:cs="Calibri"/>
          <w:bCs/>
          <w:sz w:val="36"/>
          <w:szCs w:val="36"/>
        </w:rPr>
      </w:pPr>
      <w:hyperlink r:id="rId31" w:history="1">
        <w:r w:rsidR="00536B85" w:rsidRPr="00536B85">
          <w:rPr>
            <w:rStyle w:val="Hyperlink"/>
            <w:rFonts w:ascii="Calibri" w:hAnsi="Calibri" w:cs="Calibri"/>
            <w:bCs/>
            <w:sz w:val="36"/>
            <w:szCs w:val="36"/>
          </w:rPr>
          <w:t>http://blog.howareyou.com/post/62157486858/continuous-delivery-with-docker-and-jenkins-part-i</w:t>
        </w:r>
      </w:hyperlink>
    </w:p>
    <w:p w:rsidR="00536B85" w:rsidRPr="00DD05D7" w:rsidRDefault="00536B85" w:rsidP="00DD05D7">
      <w:pPr>
        <w:pStyle w:val="ListParagraph"/>
        <w:numPr>
          <w:ilvl w:val="0"/>
          <w:numId w:val="15"/>
        </w:numPr>
        <w:rPr>
          <w:rFonts w:ascii="Calibri" w:hAnsi="Calibri" w:cs="Calibri"/>
          <w:bCs/>
          <w:sz w:val="36"/>
          <w:szCs w:val="36"/>
        </w:rPr>
      </w:pPr>
      <w:r w:rsidRPr="00DD05D7">
        <w:rPr>
          <w:rFonts w:ascii="Calibri" w:hAnsi="Calibri" w:cs="Calibri"/>
          <w:bCs/>
          <w:sz w:val="36"/>
          <w:szCs w:val="36"/>
        </w:rPr>
        <w:t xml:space="preserve">Red Hat </w:t>
      </w:r>
      <w:proofErr w:type="spellStart"/>
      <w:r w:rsidRPr="00DD05D7">
        <w:rPr>
          <w:rFonts w:ascii="Calibri" w:hAnsi="Calibri" w:cs="Calibri"/>
          <w:bCs/>
          <w:sz w:val="36"/>
          <w:szCs w:val="36"/>
        </w:rPr>
        <w:t>Openshift</w:t>
      </w:r>
      <w:proofErr w:type="spellEnd"/>
      <w:r w:rsidRPr="00DD05D7">
        <w:rPr>
          <w:rFonts w:ascii="Calibri" w:hAnsi="Calibri" w:cs="Calibri"/>
          <w:bCs/>
          <w:sz w:val="36"/>
          <w:szCs w:val="36"/>
        </w:rPr>
        <w:t xml:space="preserve"> and Docker</w:t>
      </w:r>
    </w:p>
    <w:p w:rsidR="00536B85" w:rsidRPr="00DD05D7" w:rsidRDefault="009B11A6" w:rsidP="00DD05D7">
      <w:pPr>
        <w:pStyle w:val="ListParagraph"/>
        <w:numPr>
          <w:ilvl w:val="0"/>
          <w:numId w:val="17"/>
        </w:numPr>
        <w:rPr>
          <w:rFonts w:ascii="Calibri" w:hAnsi="Calibri" w:cs="Calibri"/>
          <w:bCs/>
          <w:sz w:val="36"/>
          <w:szCs w:val="36"/>
        </w:rPr>
      </w:pPr>
      <w:hyperlink r:id="rId32" w:history="1">
        <w:r w:rsidR="00536B85" w:rsidRPr="00DD05D7">
          <w:rPr>
            <w:rStyle w:val="Hyperlink"/>
            <w:rFonts w:ascii="Calibri" w:hAnsi="Calibri" w:cs="Calibri"/>
            <w:bCs/>
            <w:sz w:val="36"/>
            <w:szCs w:val="36"/>
          </w:rPr>
          <w:t>https://www.openshift.com/blogs/technical-thoughts-on-openshift-and-docker</w:t>
        </w:r>
      </w:hyperlink>
    </w:p>
    <w:p w:rsidR="00536B85" w:rsidRDefault="00536B85" w:rsidP="00536B85">
      <w:pPr>
        <w:rPr>
          <w:rFonts w:ascii="Calibri" w:hAnsi="Calibri" w:cs="Calibri"/>
          <w:b/>
          <w:bCs/>
          <w:sz w:val="48"/>
          <w:szCs w:val="48"/>
        </w:rPr>
      </w:pPr>
    </w:p>
    <w:p w:rsidR="006166BA" w:rsidRDefault="006166BA" w:rsidP="00536B85">
      <w:pPr>
        <w:rPr>
          <w:rFonts w:ascii="Calibri" w:hAnsi="Calibri" w:cs="Calibri"/>
          <w:b/>
          <w:bCs/>
          <w:sz w:val="48"/>
          <w:szCs w:val="48"/>
        </w:rPr>
      </w:pPr>
      <w:r>
        <w:rPr>
          <w:rFonts w:ascii="Calibri" w:hAnsi="Calibri" w:cs="Calibri"/>
          <w:b/>
          <w:bCs/>
          <w:sz w:val="48"/>
          <w:szCs w:val="48"/>
        </w:rPr>
        <w:t xml:space="preserve">Docker in </w:t>
      </w:r>
      <w:proofErr w:type="spellStart"/>
      <w:r>
        <w:rPr>
          <w:rFonts w:ascii="Calibri" w:hAnsi="Calibri" w:cs="Calibri"/>
          <w:b/>
          <w:bCs/>
          <w:sz w:val="48"/>
          <w:szCs w:val="48"/>
        </w:rPr>
        <w:t>DevOps</w:t>
      </w:r>
      <w:proofErr w:type="spellEnd"/>
      <w:r>
        <w:rPr>
          <w:rFonts w:ascii="Calibri" w:hAnsi="Calibri" w:cs="Calibri"/>
          <w:b/>
          <w:bCs/>
          <w:sz w:val="48"/>
          <w:szCs w:val="48"/>
        </w:rPr>
        <w:t xml:space="preserve"> Ecosystem</w:t>
      </w:r>
    </w:p>
    <w:p w:rsidR="006166BA" w:rsidRPr="003C3EA2" w:rsidRDefault="006166BA" w:rsidP="006166BA">
      <w:pPr>
        <w:jc w:val="center"/>
        <w:rPr>
          <w:rFonts w:ascii="Calibri" w:hAnsi="Calibri" w:cs="Calibri"/>
          <w:b/>
          <w:bCs/>
          <w:sz w:val="48"/>
          <w:szCs w:val="48"/>
        </w:rPr>
      </w:pPr>
      <w:r>
        <w:rPr>
          <w:rFonts w:ascii="Calibri" w:hAnsi="Calibri" w:cs="Calibri"/>
          <w:b/>
          <w:bCs/>
          <w:noProof/>
          <w:sz w:val="48"/>
          <w:szCs w:val="48"/>
        </w:rPr>
        <w:lastRenderedPageBreak/>
        <w:drawing>
          <wp:inline distT="0" distB="0" distL="0" distR="0">
            <wp:extent cx="5943600" cy="4333875"/>
            <wp:effectExtent l="0" t="0" r="0" b="9525"/>
            <wp:docPr id="16" name="Picture 16" descr="D:\Docker\docker_dev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ker\docker_devop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166BA" w:rsidRDefault="006166BA" w:rsidP="00086EA6">
      <w:pPr>
        <w:rPr>
          <w:rFonts w:ascii="Calibri" w:hAnsi="Calibri" w:cs="Calibri"/>
          <w:b/>
          <w:bCs/>
          <w:sz w:val="48"/>
          <w:szCs w:val="48"/>
          <w:lang w:val="en-GB"/>
        </w:rPr>
      </w:pPr>
    </w:p>
    <w:p w:rsidR="008803E9" w:rsidRPr="00B47E74" w:rsidRDefault="008803E9" w:rsidP="00086EA6">
      <w:pPr>
        <w:rPr>
          <w:rFonts w:ascii="Calibri" w:hAnsi="Calibri" w:cs="Calibri"/>
          <w:b/>
          <w:bCs/>
          <w:sz w:val="48"/>
          <w:szCs w:val="48"/>
        </w:rPr>
      </w:pPr>
      <w:r w:rsidRPr="00B47E74">
        <w:rPr>
          <w:rFonts w:ascii="Calibri" w:hAnsi="Calibri" w:cs="Calibri"/>
          <w:b/>
          <w:bCs/>
          <w:sz w:val="48"/>
          <w:szCs w:val="48"/>
        </w:rPr>
        <w:t>Docker and Puppet/Chef/</w:t>
      </w:r>
      <w:proofErr w:type="spellStart"/>
      <w:r w:rsidRPr="00B47E74">
        <w:rPr>
          <w:rFonts w:ascii="Calibri" w:hAnsi="Calibri" w:cs="Calibri"/>
          <w:b/>
          <w:bCs/>
          <w:sz w:val="48"/>
          <w:szCs w:val="48"/>
        </w:rPr>
        <w:t>Ansible</w:t>
      </w:r>
      <w:proofErr w:type="spellEnd"/>
    </w:p>
    <w:p w:rsidR="008803E9" w:rsidRPr="003C3EA2" w:rsidRDefault="008803E9" w:rsidP="00B123E0">
      <w:pPr>
        <w:jc w:val="center"/>
        <w:rPr>
          <w:rFonts w:ascii="Calibri" w:hAnsi="Calibri" w:cs="Calibri"/>
          <w:b/>
          <w:bCs/>
          <w:sz w:val="48"/>
          <w:szCs w:val="48"/>
        </w:rPr>
      </w:pPr>
      <w:r w:rsidRPr="003C3EA2">
        <w:rPr>
          <w:rFonts w:ascii="Calibri" w:hAnsi="Calibri" w:cs="Calibri"/>
          <w:b/>
          <w:bCs/>
          <w:noProof/>
          <w:sz w:val="48"/>
          <w:szCs w:val="48"/>
        </w:rPr>
        <w:lastRenderedPageBreak/>
        <w:drawing>
          <wp:inline distT="0" distB="0" distL="0" distR="0" wp14:anchorId="41910DD5" wp14:editId="74CC7380">
            <wp:extent cx="5943600" cy="3268345"/>
            <wp:effectExtent l="0" t="0" r="0" b="8255"/>
            <wp:docPr id="13" name="Content Placeholder 3" descr="PL_dataflow_notitl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L_dataflow_notitle.png"/>
                    <pic:cNvPicPr>
                      <a:picLocks noGrp="1" noChangeAspect="1"/>
                    </pic:cNvPicPr>
                  </pic:nvPicPr>
                  <pic:blipFill>
                    <a:blip r:embed="rId34">
                      <a:extLst>
                        <a:ext uri="{28A0092B-C50C-407E-A947-70E740481C1C}">
                          <a14:useLocalDpi xmlns:a14="http://schemas.microsoft.com/office/drawing/2010/main" val="0"/>
                        </a:ext>
                      </a:extLst>
                    </a:blip>
                    <a:srcRect l="-18765" r="-18765"/>
                    <a:stretch>
                      <a:fillRect/>
                    </a:stretch>
                  </pic:blipFill>
                  <pic:spPr>
                    <a:xfrm>
                      <a:off x="0" y="0"/>
                      <a:ext cx="5943600" cy="3268345"/>
                    </a:xfrm>
                    <a:prstGeom prst="rect">
                      <a:avLst/>
                    </a:prstGeom>
                  </pic:spPr>
                </pic:pic>
              </a:graphicData>
            </a:graphic>
          </wp:inline>
        </w:drawing>
      </w:r>
    </w:p>
    <w:p w:rsidR="008803E9" w:rsidRDefault="008803E9" w:rsidP="00086EA6">
      <w:pPr>
        <w:rPr>
          <w:rFonts w:ascii="Calibri" w:hAnsi="Calibri" w:cs="Calibri"/>
          <w:bCs/>
          <w:sz w:val="36"/>
          <w:szCs w:val="36"/>
          <w:lang w:val="en-GB"/>
        </w:rPr>
      </w:pPr>
      <w:r w:rsidRPr="0076483C">
        <w:rPr>
          <w:rFonts w:ascii="Calibri" w:hAnsi="Calibri" w:cs="Calibri"/>
          <w:bCs/>
          <w:sz w:val="36"/>
          <w:szCs w:val="36"/>
          <w:lang w:val="en-GB"/>
        </w:rPr>
        <w:t>Docker is not going to replace puppet/chef/</w:t>
      </w:r>
      <w:proofErr w:type="spellStart"/>
      <w:proofErr w:type="gramStart"/>
      <w:r w:rsidRPr="0076483C">
        <w:rPr>
          <w:rFonts w:ascii="Calibri" w:hAnsi="Calibri" w:cs="Calibri"/>
          <w:bCs/>
          <w:sz w:val="36"/>
          <w:szCs w:val="36"/>
          <w:lang w:val="en-GB"/>
        </w:rPr>
        <w:t>ansible</w:t>
      </w:r>
      <w:proofErr w:type="spellEnd"/>
      <w:r w:rsidRPr="0076483C">
        <w:rPr>
          <w:rFonts w:ascii="Calibri" w:hAnsi="Calibri" w:cs="Calibri"/>
          <w:bCs/>
          <w:sz w:val="36"/>
          <w:szCs w:val="36"/>
          <w:lang w:val="en-GB"/>
        </w:rPr>
        <w:t>,</w:t>
      </w:r>
      <w:proofErr w:type="gramEnd"/>
      <w:r w:rsidRPr="0076483C">
        <w:rPr>
          <w:rFonts w:ascii="Calibri" w:hAnsi="Calibri" w:cs="Calibri"/>
          <w:bCs/>
          <w:sz w:val="36"/>
          <w:szCs w:val="36"/>
          <w:lang w:val="en-GB"/>
        </w:rPr>
        <w:t xml:space="preserve"> it will be added to the mix. Puppet/chef </w:t>
      </w:r>
      <w:proofErr w:type="gramStart"/>
      <w:r w:rsidRPr="0076483C">
        <w:rPr>
          <w:rFonts w:ascii="Calibri" w:hAnsi="Calibri" w:cs="Calibri"/>
          <w:bCs/>
          <w:sz w:val="36"/>
          <w:szCs w:val="36"/>
          <w:lang w:val="en-GB"/>
        </w:rPr>
        <w:t>are</w:t>
      </w:r>
      <w:proofErr w:type="gramEnd"/>
      <w:r w:rsidRPr="0076483C">
        <w:rPr>
          <w:rFonts w:ascii="Calibri" w:hAnsi="Calibri" w:cs="Calibri"/>
          <w:bCs/>
          <w:sz w:val="36"/>
          <w:szCs w:val="36"/>
          <w:lang w:val="en-GB"/>
        </w:rPr>
        <w:t xml:space="preserve"> good to manage underling infrastructure and VMs are very important for building clouds. </w:t>
      </w:r>
    </w:p>
    <w:p w:rsidR="00B47E74" w:rsidRDefault="00B47E74" w:rsidP="00086EA6">
      <w:pPr>
        <w:rPr>
          <w:rFonts w:ascii="Calibri" w:hAnsi="Calibri" w:cs="Calibri"/>
          <w:b/>
          <w:bCs/>
          <w:sz w:val="48"/>
          <w:szCs w:val="48"/>
        </w:rPr>
      </w:pPr>
    </w:p>
    <w:p w:rsidR="00484167" w:rsidRPr="00B47E74" w:rsidRDefault="00B47E74" w:rsidP="00086EA6">
      <w:pPr>
        <w:rPr>
          <w:rFonts w:ascii="Calibri" w:hAnsi="Calibri" w:cs="Calibri"/>
          <w:b/>
          <w:bCs/>
          <w:sz w:val="48"/>
          <w:szCs w:val="48"/>
        </w:rPr>
      </w:pPr>
      <w:r w:rsidRPr="00B47E74">
        <w:rPr>
          <w:rFonts w:ascii="Calibri" w:hAnsi="Calibri" w:cs="Calibri"/>
          <w:b/>
          <w:bCs/>
          <w:sz w:val="48"/>
          <w:szCs w:val="48"/>
        </w:rPr>
        <w:t>Docker Features</w:t>
      </w:r>
    </w:p>
    <w:p w:rsidR="00484167" w:rsidRPr="00484167" w:rsidRDefault="00484167" w:rsidP="00484167">
      <w:pPr>
        <w:pStyle w:val="NormalWeb"/>
        <w:shd w:val="clear" w:color="auto" w:fill="FFFFFF"/>
        <w:spacing w:before="0" w:beforeAutospacing="0" w:after="240" w:afterAutospacing="0" w:line="267" w:lineRule="atLeast"/>
        <w:textAlignment w:val="baseline"/>
        <w:rPr>
          <w:rFonts w:ascii="Calibri" w:eastAsiaTheme="minorHAnsi" w:hAnsi="Calibri" w:cs="Calibri"/>
          <w:bCs/>
          <w:sz w:val="36"/>
          <w:szCs w:val="36"/>
          <w:lang w:val="en-GB"/>
        </w:rPr>
      </w:pPr>
      <w:r w:rsidRPr="00484167">
        <w:rPr>
          <w:rFonts w:ascii="Calibri" w:eastAsiaTheme="minorHAnsi" w:hAnsi="Calibri" w:cs="Calibri"/>
          <w:bCs/>
          <w:sz w:val="36"/>
          <w:szCs w:val="36"/>
          <w:lang w:val="en-GB"/>
        </w:rPr>
        <w:t xml:space="preserve">Docker is not a replacement for </w:t>
      </w:r>
      <w:proofErr w:type="spellStart"/>
      <w:r w:rsidRPr="00484167">
        <w:rPr>
          <w:rFonts w:ascii="Calibri" w:eastAsiaTheme="minorHAnsi" w:hAnsi="Calibri" w:cs="Calibri"/>
          <w:bCs/>
          <w:sz w:val="36"/>
          <w:szCs w:val="36"/>
          <w:lang w:val="en-GB"/>
        </w:rPr>
        <w:t>lxc</w:t>
      </w:r>
      <w:proofErr w:type="spellEnd"/>
      <w:r w:rsidRPr="00484167">
        <w:rPr>
          <w:rFonts w:ascii="Calibri" w:eastAsiaTheme="minorHAnsi" w:hAnsi="Calibri" w:cs="Calibri"/>
          <w:bCs/>
          <w:sz w:val="36"/>
          <w:szCs w:val="36"/>
          <w:lang w:val="en-GB"/>
        </w:rPr>
        <w:t>. "</w:t>
      </w:r>
      <w:proofErr w:type="spellStart"/>
      <w:proofErr w:type="gramStart"/>
      <w:r w:rsidRPr="00484167">
        <w:rPr>
          <w:rFonts w:ascii="Calibri" w:eastAsiaTheme="minorHAnsi" w:hAnsi="Calibri" w:cs="Calibri"/>
          <w:bCs/>
          <w:sz w:val="36"/>
          <w:szCs w:val="36"/>
          <w:lang w:val="en-GB"/>
        </w:rPr>
        <w:t>lxc</w:t>
      </w:r>
      <w:proofErr w:type="spellEnd"/>
      <w:proofErr w:type="gramEnd"/>
      <w:r w:rsidRPr="00484167">
        <w:rPr>
          <w:rFonts w:ascii="Calibri" w:eastAsiaTheme="minorHAnsi" w:hAnsi="Calibri" w:cs="Calibri"/>
          <w:bCs/>
          <w:sz w:val="36"/>
          <w:szCs w:val="36"/>
          <w:lang w:val="en-GB"/>
        </w:rPr>
        <w:t xml:space="preserve">" refers to capabilities of the </w:t>
      </w:r>
      <w:proofErr w:type="spellStart"/>
      <w:r w:rsidRPr="00484167">
        <w:rPr>
          <w:rFonts w:ascii="Calibri" w:eastAsiaTheme="minorHAnsi" w:hAnsi="Calibri" w:cs="Calibri"/>
          <w:bCs/>
          <w:sz w:val="36"/>
          <w:szCs w:val="36"/>
          <w:lang w:val="en-GB"/>
        </w:rPr>
        <w:t>linux</w:t>
      </w:r>
      <w:proofErr w:type="spellEnd"/>
      <w:r w:rsidRPr="00484167">
        <w:rPr>
          <w:rFonts w:ascii="Calibri" w:eastAsiaTheme="minorHAnsi" w:hAnsi="Calibri" w:cs="Calibri"/>
          <w:bCs/>
          <w:sz w:val="36"/>
          <w:szCs w:val="36"/>
          <w:lang w:val="en-GB"/>
        </w:rPr>
        <w:t xml:space="preserve"> kernel (specifically namespaces</w:t>
      </w:r>
      <w:r>
        <w:rPr>
          <w:rFonts w:ascii="Arial" w:hAnsi="Arial" w:cs="Arial"/>
          <w:color w:val="000000"/>
          <w:sz w:val="20"/>
          <w:szCs w:val="20"/>
        </w:rPr>
        <w:t xml:space="preserve"> and control groups) which allow </w:t>
      </w:r>
      <w:r w:rsidRPr="00484167">
        <w:rPr>
          <w:rFonts w:ascii="Calibri" w:eastAsiaTheme="minorHAnsi" w:hAnsi="Calibri" w:cs="Calibri"/>
          <w:bCs/>
          <w:sz w:val="36"/>
          <w:szCs w:val="36"/>
          <w:lang w:val="en-GB"/>
        </w:rPr>
        <w:t>sandboxing processes from one another, and controlling their resource allocations.</w:t>
      </w:r>
    </w:p>
    <w:p w:rsidR="00484167" w:rsidRPr="00484167" w:rsidRDefault="00484167" w:rsidP="00484167">
      <w:pPr>
        <w:pStyle w:val="NormalWeb"/>
        <w:shd w:val="clear" w:color="auto" w:fill="FFFFFF"/>
        <w:spacing w:before="0" w:beforeAutospacing="0" w:after="240" w:afterAutospacing="0" w:line="267" w:lineRule="atLeast"/>
        <w:textAlignment w:val="baseline"/>
        <w:rPr>
          <w:rFonts w:ascii="Calibri" w:eastAsiaTheme="minorHAnsi" w:hAnsi="Calibri" w:cs="Calibri"/>
          <w:bCs/>
          <w:sz w:val="36"/>
          <w:szCs w:val="36"/>
          <w:lang w:val="en-GB"/>
        </w:rPr>
      </w:pPr>
      <w:r w:rsidRPr="00484167">
        <w:rPr>
          <w:rFonts w:ascii="Calibri" w:eastAsiaTheme="minorHAnsi" w:hAnsi="Calibri" w:cs="Calibri"/>
          <w:bCs/>
          <w:sz w:val="36"/>
          <w:szCs w:val="36"/>
          <w:lang w:val="en-GB"/>
        </w:rPr>
        <w:t>On top of this low-level foundation of kernel features, Docker offers a high-level tool with several powerful functionalities:</w:t>
      </w:r>
    </w:p>
    <w:p w:rsidR="00484167" w:rsidRPr="00484167" w:rsidRDefault="00484167" w:rsidP="00484167">
      <w:pPr>
        <w:pStyle w:val="NormalWeb"/>
        <w:numPr>
          <w:ilvl w:val="0"/>
          <w:numId w:val="18"/>
        </w:numPr>
        <w:spacing w:before="0" w:beforeAutospacing="0" w:after="240" w:afterAutospacing="0" w:line="267" w:lineRule="atLeast"/>
        <w:ind w:left="450"/>
        <w:textAlignment w:val="baseline"/>
        <w:rPr>
          <w:rFonts w:ascii="Calibri" w:eastAsiaTheme="minorHAnsi" w:hAnsi="Calibri" w:cs="Calibri"/>
          <w:bCs/>
          <w:sz w:val="36"/>
          <w:szCs w:val="36"/>
          <w:lang w:val="en-GB"/>
        </w:rPr>
      </w:pPr>
      <w:r w:rsidRPr="00484167">
        <w:rPr>
          <w:rFonts w:ascii="Calibri" w:eastAsiaTheme="minorHAnsi" w:hAnsi="Calibri" w:cs="Calibri"/>
          <w:b/>
          <w:bCs/>
          <w:sz w:val="36"/>
          <w:szCs w:val="36"/>
          <w:lang w:val="en-GB"/>
        </w:rPr>
        <w:t>Portable deployment across machines.</w:t>
      </w:r>
      <w:r w:rsidRPr="00484167">
        <w:rPr>
          <w:rFonts w:ascii="Calibri" w:eastAsiaTheme="minorHAnsi" w:hAnsi="Calibri" w:cs="Calibri"/>
          <w:bCs/>
          <w:sz w:val="36"/>
          <w:szCs w:val="36"/>
          <w:lang w:val="en-GB"/>
        </w:rPr>
        <w:t xml:space="preserve"> Docker defines a format for bundling an application and all its dependencies </w:t>
      </w:r>
      <w:r w:rsidRPr="00484167">
        <w:rPr>
          <w:rFonts w:ascii="Calibri" w:eastAsiaTheme="minorHAnsi" w:hAnsi="Calibri" w:cs="Calibri"/>
          <w:bCs/>
          <w:sz w:val="36"/>
          <w:szCs w:val="36"/>
          <w:lang w:val="en-GB"/>
        </w:rPr>
        <w:lastRenderedPageBreak/>
        <w:t xml:space="preserve">into a single object which can be transferred to any </w:t>
      </w:r>
      <w:proofErr w:type="spellStart"/>
      <w:r w:rsidRPr="00484167">
        <w:rPr>
          <w:rFonts w:ascii="Calibri" w:eastAsiaTheme="minorHAnsi" w:hAnsi="Calibri" w:cs="Calibri"/>
          <w:bCs/>
          <w:sz w:val="36"/>
          <w:szCs w:val="36"/>
          <w:lang w:val="en-GB"/>
        </w:rPr>
        <w:t>docker</w:t>
      </w:r>
      <w:proofErr w:type="spellEnd"/>
      <w:r w:rsidRPr="00484167">
        <w:rPr>
          <w:rFonts w:ascii="Calibri" w:eastAsiaTheme="minorHAnsi" w:hAnsi="Calibri" w:cs="Calibri"/>
          <w:bCs/>
          <w:sz w:val="36"/>
          <w:szCs w:val="36"/>
          <w:lang w:val="en-GB"/>
        </w:rPr>
        <w:t xml:space="preserve">-enabled machine, and executed there with the guarantee that the execution environment exposed to the application will be the same. </w:t>
      </w:r>
      <w:proofErr w:type="spellStart"/>
      <w:r w:rsidRPr="00484167">
        <w:rPr>
          <w:rFonts w:ascii="Calibri" w:eastAsiaTheme="minorHAnsi" w:hAnsi="Calibri" w:cs="Calibri"/>
          <w:bCs/>
          <w:sz w:val="36"/>
          <w:szCs w:val="36"/>
          <w:lang w:val="en-GB"/>
        </w:rPr>
        <w:t>Lxc</w:t>
      </w:r>
      <w:proofErr w:type="spellEnd"/>
      <w:r w:rsidRPr="00484167">
        <w:rPr>
          <w:rFonts w:ascii="Calibri" w:eastAsiaTheme="minorHAnsi" w:hAnsi="Calibri" w:cs="Calibri"/>
          <w:bCs/>
          <w:sz w:val="36"/>
          <w:szCs w:val="36"/>
          <w:lang w:val="en-GB"/>
        </w:rPr>
        <w:t xml:space="preserve"> implements process sandboxing, which is an important pre-requisite for portable deployment, but that alone is not enough for portable deployment. If you sent me a copy of your application installed in a custom </w:t>
      </w:r>
      <w:proofErr w:type="spellStart"/>
      <w:r w:rsidRPr="00484167">
        <w:rPr>
          <w:rFonts w:ascii="Calibri" w:eastAsiaTheme="minorHAnsi" w:hAnsi="Calibri" w:cs="Calibri"/>
          <w:bCs/>
          <w:sz w:val="36"/>
          <w:szCs w:val="36"/>
          <w:lang w:val="en-GB"/>
        </w:rPr>
        <w:t>lxc</w:t>
      </w:r>
      <w:proofErr w:type="spellEnd"/>
      <w:r w:rsidRPr="00484167">
        <w:rPr>
          <w:rFonts w:ascii="Calibri" w:eastAsiaTheme="minorHAnsi" w:hAnsi="Calibri" w:cs="Calibri"/>
          <w:bCs/>
          <w:sz w:val="36"/>
          <w:szCs w:val="36"/>
          <w:lang w:val="en-GB"/>
        </w:rPr>
        <w:t xml:space="preserve"> configuration, it would almost certainly not run on my machine the way it does on yours, because it is tied to your machine's specific configuration: networking, storage, logging, </w:t>
      </w:r>
      <w:proofErr w:type="spellStart"/>
      <w:r w:rsidRPr="00484167">
        <w:rPr>
          <w:rFonts w:ascii="Calibri" w:eastAsiaTheme="minorHAnsi" w:hAnsi="Calibri" w:cs="Calibri"/>
          <w:bCs/>
          <w:sz w:val="36"/>
          <w:szCs w:val="36"/>
          <w:lang w:val="en-GB"/>
        </w:rPr>
        <w:t>distro</w:t>
      </w:r>
      <w:proofErr w:type="spellEnd"/>
      <w:r w:rsidRPr="00484167">
        <w:rPr>
          <w:rFonts w:ascii="Calibri" w:eastAsiaTheme="minorHAnsi" w:hAnsi="Calibri" w:cs="Calibri"/>
          <w:bCs/>
          <w:sz w:val="36"/>
          <w:szCs w:val="36"/>
          <w:lang w:val="en-GB"/>
        </w:rPr>
        <w:t xml:space="preserve">, etc. Docker defines an abstraction for these machine-specific settings, so that the exact same </w:t>
      </w:r>
      <w:proofErr w:type="spellStart"/>
      <w:r w:rsidRPr="00484167">
        <w:rPr>
          <w:rFonts w:ascii="Calibri" w:eastAsiaTheme="minorHAnsi" w:hAnsi="Calibri" w:cs="Calibri"/>
          <w:bCs/>
          <w:sz w:val="36"/>
          <w:szCs w:val="36"/>
          <w:lang w:val="en-GB"/>
        </w:rPr>
        <w:t>docker</w:t>
      </w:r>
      <w:proofErr w:type="spellEnd"/>
      <w:r w:rsidRPr="00484167">
        <w:rPr>
          <w:rFonts w:ascii="Calibri" w:eastAsiaTheme="minorHAnsi" w:hAnsi="Calibri" w:cs="Calibri"/>
          <w:bCs/>
          <w:sz w:val="36"/>
          <w:szCs w:val="36"/>
          <w:lang w:val="en-GB"/>
        </w:rPr>
        <w:t xml:space="preserve"> container can run - unchanged - on many different machines, with many different configurations.</w:t>
      </w:r>
    </w:p>
    <w:p w:rsidR="00484167" w:rsidRPr="00484167" w:rsidRDefault="00484167" w:rsidP="00484167">
      <w:pPr>
        <w:pStyle w:val="NormalWeb"/>
        <w:numPr>
          <w:ilvl w:val="0"/>
          <w:numId w:val="18"/>
        </w:numPr>
        <w:spacing w:before="0" w:beforeAutospacing="0" w:after="0" w:afterAutospacing="0" w:line="267" w:lineRule="atLeast"/>
        <w:ind w:left="450"/>
        <w:textAlignment w:val="baseline"/>
        <w:rPr>
          <w:rFonts w:ascii="Calibri" w:eastAsiaTheme="minorHAnsi" w:hAnsi="Calibri" w:cs="Calibri"/>
          <w:bCs/>
          <w:sz w:val="36"/>
          <w:szCs w:val="36"/>
          <w:lang w:val="en-GB"/>
        </w:rPr>
      </w:pPr>
      <w:r w:rsidRPr="00484167">
        <w:rPr>
          <w:rFonts w:ascii="Calibri" w:eastAsiaTheme="minorHAnsi" w:hAnsi="Calibri" w:cs="Calibri"/>
          <w:b/>
          <w:bCs/>
          <w:i/>
          <w:iCs/>
          <w:sz w:val="36"/>
          <w:szCs w:val="36"/>
          <w:lang w:val="en-GB"/>
        </w:rPr>
        <w:t>Application-centric</w:t>
      </w:r>
      <w:r w:rsidRPr="00484167">
        <w:rPr>
          <w:rFonts w:ascii="Calibri" w:eastAsiaTheme="minorHAnsi" w:hAnsi="Calibri" w:cs="Calibri"/>
          <w:b/>
          <w:bCs/>
          <w:sz w:val="36"/>
          <w:szCs w:val="36"/>
          <w:lang w:val="en-GB"/>
        </w:rPr>
        <w:t>.</w:t>
      </w:r>
      <w:r w:rsidRPr="00484167">
        <w:rPr>
          <w:rFonts w:ascii="Calibri" w:eastAsiaTheme="minorHAnsi" w:hAnsi="Calibri" w:cs="Calibri"/>
          <w:bCs/>
          <w:sz w:val="36"/>
          <w:szCs w:val="36"/>
          <w:lang w:val="en-GB"/>
        </w:rPr>
        <w:t xml:space="preserve"> Docker is optimized for the deployment of </w:t>
      </w:r>
      <w:r w:rsidRPr="00484167">
        <w:rPr>
          <w:rFonts w:ascii="Calibri" w:eastAsiaTheme="minorHAnsi" w:hAnsi="Calibri" w:cs="Calibri"/>
          <w:bCs/>
          <w:i/>
          <w:iCs/>
          <w:sz w:val="36"/>
          <w:szCs w:val="36"/>
          <w:lang w:val="en-GB"/>
        </w:rPr>
        <w:t>applications</w:t>
      </w:r>
      <w:r w:rsidRPr="00484167">
        <w:rPr>
          <w:rFonts w:ascii="Calibri" w:eastAsiaTheme="minorHAnsi" w:hAnsi="Calibri" w:cs="Calibri"/>
          <w:bCs/>
          <w:sz w:val="36"/>
          <w:szCs w:val="36"/>
          <w:lang w:val="en-GB"/>
        </w:rPr>
        <w:t xml:space="preserve">, as opposed to machines. This is reflected in its API, user interface, design philosophy and documentation. By contrast, the </w:t>
      </w:r>
      <w:proofErr w:type="spellStart"/>
      <w:r w:rsidRPr="00484167">
        <w:rPr>
          <w:rFonts w:ascii="Calibri" w:eastAsiaTheme="minorHAnsi" w:hAnsi="Calibri" w:cs="Calibri"/>
          <w:bCs/>
          <w:sz w:val="36"/>
          <w:szCs w:val="36"/>
          <w:lang w:val="en-GB"/>
        </w:rPr>
        <w:t>lxc</w:t>
      </w:r>
      <w:proofErr w:type="spellEnd"/>
      <w:r w:rsidRPr="00484167">
        <w:rPr>
          <w:rFonts w:ascii="Calibri" w:eastAsiaTheme="minorHAnsi" w:hAnsi="Calibri" w:cs="Calibri"/>
          <w:bCs/>
          <w:sz w:val="36"/>
          <w:szCs w:val="36"/>
          <w:lang w:val="en-GB"/>
        </w:rPr>
        <w:t xml:space="preserve"> helper scripts focus on containers as lightweight machines - basically servers that boot faster and need less ram. We think there's more to containers than just that.</w:t>
      </w:r>
    </w:p>
    <w:p w:rsidR="00484167" w:rsidRPr="00484167" w:rsidRDefault="00484167" w:rsidP="00484167">
      <w:pPr>
        <w:pStyle w:val="NormalWeb"/>
        <w:numPr>
          <w:ilvl w:val="0"/>
          <w:numId w:val="18"/>
        </w:numPr>
        <w:spacing w:before="0" w:beforeAutospacing="0" w:after="0" w:afterAutospacing="0" w:line="267" w:lineRule="atLeast"/>
        <w:ind w:left="450"/>
        <w:textAlignment w:val="baseline"/>
        <w:rPr>
          <w:rFonts w:ascii="Calibri" w:eastAsiaTheme="minorHAnsi" w:hAnsi="Calibri" w:cs="Calibri"/>
          <w:bCs/>
          <w:sz w:val="36"/>
          <w:szCs w:val="36"/>
          <w:lang w:val="en-GB"/>
        </w:rPr>
      </w:pPr>
      <w:r w:rsidRPr="00484167">
        <w:rPr>
          <w:rFonts w:ascii="Calibri" w:eastAsiaTheme="minorHAnsi" w:hAnsi="Calibri" w:cs="Calibri"/>
          <w:b/>
          <w:bCs/>
          <w:i/>
          <w:iCs/>
          <w:sz w:val="36"/>
          <w:szCs w:val="36"/>
          <w:lang w:val="en-GB"/>
        </w:rPr>
        <w:t>Automatic build</w:t>
      </w:r>
      <w:r w:rsidRPr="00484167">
        <w:rPr>
          <w:rFonts w:ascii="Calibri" w:eastAsiaTheme="minorHAnsi" w:hAnsi="Calibri" w:cs="Calibri"/>
          <w:b/>
          <w:bCs/>
          <w:sz w:val="36"/>
          <w:szCs w:val="36"/>
          <w:lang w:val="en-GB"/>
        </w:rPr>
        <w:t>.</w:t>
      </w:r>
      <w:r w:rsidRPr="00484167">
        <w:rPr>
          <w:rFonts w:ascii="Calibri" w:eastAsiaTheme="minorHAnsi" w:hAnsi="Calibri" w:cs="Calibri"/>
          <w:bCs/>
          <w:sz w:val="36"/>
          <w:szCs w:val="36"/>
          <w:lang w:val="en-GB"/>
        </w:rPr>
        <w:t xml:space="preserve"> Docker includes a tool for developers to automatically assemble a container from their source code, with full control over application dependencies, build tools, packaging etc. They are free to use make, maven, chef, puppet, salt, </w:t>
      </w:r>
      <w:proofErr w:type="spellStart"/>
      <w:r w:rsidRPr="00484167">
        <w:rPr>
          <w:rFonts w:ascii="Calibri" w:eastAsiaTheme="minorHAnsi" w:hAnsi="Calibri" w:cs="Calibri"/>
          <w:bCs/>
          <w:sz w:val="36"/>
          <w:szCs w:val="36"/>
          <w:lang w:val="en-GB"/>
        </w:rPr>
        <w:t>debian</w:t>
      </w:r>
      <w:proofErr w:type="spellEnd"/>
      <w:r w:rsidRPr="00484167">
        <w:rPr>
          <w:rFonts w:ascii="Calibri" w:eastAsiaTheme="minorHAnsi" w:hAnsi="Calibri" w:cs="Calibri"/>
          <w:bCs/>
          <w:sz w:val="36"/>
          <w:szCs w:val="36"/>
          <w:lang w:val="en-GB"/>
        </w:rPr>
        <w:t xml:space="preserve"> packages, rpms, source </w:t>
      </w:r>
      <w:proofErr w:type="spellStart"/>
      <w:r w:rsidRPr="00484167">
        <w:rPr>
          <w:rFonts w:ascii="Calibri" w:eastAsiaTheme="minorHAnsi" w:hAnsi="Calibri" w:cs="Calibri"/>
          <w:bCs/>
          <w:sz w:val="36"/>
          <w:szCs w:val="36"/>
          <w:lang w:val="en-GB"/>
        </w:rPr>
        <w:t>tarballs</w:t>
      </w:r>
      <w:proofErr w:type="spellEnd"/>
      <w:r w:rsidRPr="00484167">
        <w:rPr>
          <w:rFonts w:ascii="Calibri" w:eastAsiaTheme="minorHAnsi" w:hAnsi="Calibri" w:cs="Calibri"/>
          <w:bCs/>
          <w:sz w:val="36"/>
          <w:szCs w:val="36"/>
          <w:lang w:val="en-GB"/>
        </w:rPr>
        <w:t xml:space="preserve">, or any combination of the </w:t>
      </w:r>
      <w:proofErr w:type="spellStart"/>
      <w:r w:rsidRPr="00484167">
        <w:rPr>
          <w:rFonts w:ascii="Calibri" w:eastAsiaTheme="minorHAnsi" w:hAnsi="Calibri" w:cs="Calibri"/>
          <w:bCs/>
          <w:sz w:val="36"/>
          <w:szCs w:val="36"/>
          <w:lang w:val="en-GB"/>
        </w:rPr>
        <w:t>above</w:t>
      </w:r>
      <w:proofErr w:type="gramStart"/>
      <w:r w:rsidRPr="00484167">
        <w:rPr>
          <w:rFonts w:ascii="Calibri" w:eastAsiaTheme="minorHAnsi" w:hAnsi="Calibri" w:cs="Calibri"/>
          <w:bCs/>
          <w:sz w:val="36"/>
          <w:szCs w:val="36"/>
          <w:lang w:val="en-GB"/>
        </w:rPr>
        <w:t>,</w:t>
      </w:r>
      <w:r w:rsidRPr="00484167">
        <w:rPr>
          <w:rFonts w:ascii="Calibri" w:eastAsiaTheme="minorHAnsi" w:hAnsi="Calibri" w:cs="Calibri"/>
          <w:bCs/>
          <w:i/>
          <w:iCs/>
          <w:sz w:val="36"/>
          <w:szCs w:val="36"/>
          <w:lang w:val="en-GB"/>
        </w:rPr>
        <w:t>regardless</w:t>
      </w:r>
      <w:proofErr w:type="spellEnd"/>
      <w:proofErr w:type="gramEnd"/>
      <w:r w:rsidRPr="00484167">
        <w:rPr>
          <w:rFonts w:ascii="Calibri" w:eastAsiaTheme="minorHAnsi" w:hAnsi="Calibri" w:cs="Calibri"/>
          <w:bCs/>
          <w:i/>
          <w:iCs/>
          <w:sz w:val="36"/>
          <w:szCs w:val="36"/>
          <w:lang w:val="en-GB"/>
        </w:rPr>
        <w:t xml:space="preserve"> of the configuration of the machines</w:t>
      </w:r>
      <w:r w:rsidRPr="00484167">
        <w:rPr>
          <w:rFonts w:ascii="Calibri" w:eastAsiaTheme="minorHAnsi" w:hAnsi="Calibri" w:cs="Calibri"/>
          <w:bCs/>
          <w:sz w:val="36"/>
          <w:szCs w:val="36"/>
          <w:lang w:val="en-GB"/>
        </w:rPr>
        <w:t>.</w:t>
      </w:r>
    </w:p>
    <w:p w:rsidR="00484167" w:rsidRPr="00484167" w:rsidRDefault="00484167" w:rsidP="00484167">
      <w:pPr>
        <w:pStyle w:val="NormalWeb"/>
        <w:numPr>
          <w:ilvl w:val="0"/>
          <w:numId w:val="18"/>
        </w:numPr>
        <w:spacing w:before="0" w:beforeAutospacing="0" w:after="0" w:afterAutospacing="0" w:line="267" w:lineRule="atLeast"/>
        <w:ind w:left="450"/>
        <w:textAlignment w:val="baseline"/>
        <w:rPr>
          <w:rFonts w:ascii="Calibri" w:eastAsiaTheme="minorHAnsi" w:hAnsi="Calibri" w:cs="Calibri"/>
          <w:bCs/>
          <w:sz w:val="36"/>
          <w:szCs w:val="36"/>
          <w:lang w:val="en-GB"/>
        </w:rPr>
      </w:pPr>
      <w:r w:rsidRPr="00484167">
        <w:rPr>
          <w:rFonts w:ascii="Calibri" w:eastAsiaTheme="minorHAnsi" w:hAnsi="Calibri" w:cs="Calibri"/>
          <w:b/>
          <w:bCs/>
          <w:i/>
          <w:iCs/>
          <w:sz w:val="36"/>
          <w:szCs w:val="36"/>
          <w:lang w:val="en-GB"/>
        </w:rPr>
        <w:lastRenderedPageBreak/>
        <w:t>Versioning</w:t>
      </w:r>
      <w:r w:rsidRPr="00484167">
        <w:rPr>
          <w:rFonts w:ascii="Calibri" w:eastAsiaTheme="minorHAnsi" w:hAnsi="Calibri" w:cs="Calibri"/>
          <w:b/>
          <w:bCs/>
          <w:sz w:val="36"/>
          <w:szCs w:val="36"/>
          <w:lang w:val="en-GB"/>
        </w:rPr>
        <w:t>.</w:t>
      </w:r>
      <w:r w:rsidRPr="00484167">
        <w:rPr>
          <w:rFonts w:ascii="Calibri" w:eastAsiaTheme="minorHAnsi" w:hAnsi="Calibri" w:cs="Calibri"/>
          <w:bCs/>
          <w:sz w:val="36"/>
          <w:szCs w:val="36"/>
          <w:lang w:val="en-GB"/>
        </w:rPr>
        <w:t xml:space="preserve"> Docker includes git-like capabilities for tracking successive versions of a container, inspecting the diff between versions, committing new versions, rolling back etc. The history also includes </w:t>
      </w:r>
      <w:r w:rsidRPr="00484167">
        <w:rPr>
          <w:rFonts w:ascii="Calibri" w:eastAsiaTheme="minorHAnsi" w:hAnsi="Calibri" w:cs="Calibri"/>
          <w:bCs/>
          <w:i/>
          <w:iCs/>
          <w:sz w:val="36"/>
          <w:szCs w:val="36"/>
          <w:lang w:val="en-GB"/>
        </w:rPr>
        <w:t>how</w:t>
      </w:r>
      <w:r w:rsidRPr="00484167">
        <w:rPr>
          <w:rFonts w:ascii="Calibri" w:eastAsiaTheme="minorHAnsi" w:hAnsi="Calibri" w:cs="Calibri"/>
          <w:bCs/>
          <w:sz w:val="36"/>
          <w:szCs w:val="36"/>
          <w:lang w:val="en-GB"/>
        </w:rPr>
        <w:t xml:space="preserve"> a container was assembled and by whom, so you get full traceability from the production server all the way back to the upstream developer. Docker also </w:t>
      </w:r>
      <w:proofErr w:type="gramStart"/>
      <w:r w:rsidRPr="00484167">
        <w:rPr>
          <w:rFonts w:ascii="Calibri" w:eastAsiaTheme="minorHAnsi" w:hAnsi="Calibri" w:cs="Calibri"/>
          <w:bCs/>
          <w:sz w:val="36"/>
          <w:szCs w:val="36"/>
          <w:lang w:val="en-GB"/>
        </w:rPr>
        <w:t>implements incremental uploads</w:t>
      </w:r>
      <w:proofErr w:type="gramEnd"/>
      <w:r w:rsidRPr="00484167">
        <w:rPr>
          <w:rFonts w:ascii="Calibri" w:eastAsiaTheme="minorHAnsi" w:hAnsi="Calibri" w:cs="Calibri"/>
          <w:bCs/>
          <w:sz w:val="36"/>
          <w:szCs w:val="36"/>
          <w:lang w:val="en-GB"/>
        </w:rPr>
        <w:t xml:space="preserve"> and downloads, similar to "git pull", so new versions of a container can be transferred by only sending diffs.</w:t>
      </w:r>
    </w:p>
    <w:p w:rsidR="00484167" w:rsidRPr="00484167" w:rsidRDefault="00484167" w:rsidP="00484167">
      <w:pPr>
        <w:pStyle w:val="NormalWeb"/>
        <w:numPr>
          <w:ilvl w:val="0"/>
          <w:numId w:val="18"/>
        </w:numPr>
        <w:spacing w:before="0" w:beforeAutospacing="0" w:after="0" w:afterAutospacing="0" w:line="267" w:lineRule="atLeast"/>
        <w:ind w:left="450"/>
        <w:textAlignment w:val="baseline"/>
        <w:rPr>
          <w:rFonts w:ascii="Calibri" w:eastAsiaTheme="minorHAnsi" w:hAnsi="Calibri" w:cs="Calibri"/>
          <w:bCs/>
          <w:sz w:val="36"/>
          <w:szCs w:val="36"/>
          <w:lang w:val="en-GB"/>
        </w:rPr>
      </w:pPr>
      <w:proofErr w:type="gramStart"/>
      <w:r w:rsidRPr="00484167">
        <w:rPr>
          <w:rFonts w:ascii="Calibri" w:eastAsiaTheme="minorHAnsi" w:hAnsi="Calibri" w:cs="Calibri"/>
          <w:b/>
          <w:bCs/>
          <w:i/>
          <w:iCs/>
          <w:sz w:val="36"/>
          <w:szCs w:val="36"/>
          <w:lang w:val="en-GB"/>
        </w:rPr>
        <w:t>Component re-use</w:t>
      </w:r>
      <w:proofErr w:type="gramEnd"/>
      <w:r w:rsidRPr="00484167">
        <w:rPr>
          <w:rFonts w:ascii="Calibri" w:eastAsiaTheme="minorHAnsi" w:hAnsi="Calibri" w:cs="Calibri"/>
          <w:b/>
          <w:bCs/>
          <w:sz w:val="36"/>
          <w:szCs w:val="36"/>
          <w:lang w:val="en-GB"/>
        </w:rPr>
        <w:t>.</w:t>
      </w:r>
      <w:r w:rsidRPr="00484167">
        <w:rPr>
          <w:rFonts w:ascii="Calibri" w:eastAsiaTheme="minorHAnsi" w:hAnsi="Calibri" w:cs="Calibri"/>
          <w:bCs/>
          <w:sz w:val="36"/>
          <w:szCs w:val="36"/>
          <w:lang w:val="en-GB"/>
        </w:rPr>
        <w:t xml:space="preserve"> Any container can be used as </w:t>
      </w:r>
      <w:proofErr w:type="gramStart"/>
      <w:r w:rsidRPr="00484167">
        <w:rPr>
          <w:rFonts w:ascii="Calibri" w:eastAsiaTheme="minorHAnsi" w:hAnsi="Calibri" w:cs="Calibri"/>
          <w:bCs/>
          <w:sz w:val="36"/>
          <w:szCs w:val="36"/>
          <w:lang w:val="en-GB"/>
        </w:rPr>
        <w:t>an</w:t>
      </w:r>
      <w:proofErr w:type="gramEnd"/>
      <w:r w:rsidRPr="00484167">
        <w:rPr>
          <w:rFonts w:ascii="Calibri" w:eastAsiaTheme="minorHAnsi" w:hAnsi="Calibri" w:cs="Calibri"/>
          <w:bCs/>
          <w:sz w:val="36"/>
          <w:szCs w:val="36"/>
          <w:lang w:val="en-GB"/>
        </w:rPr>
        <w:t xml:space="preserve"> "base image" to create more specialized components. This can be done manually or as part of an automated build. For example you can prepare the ideal python environment, and use it as a base for 10 different applications. Your ideal </w:t>
      </w:r>
      <w:proofErr w:type="spellStart"/>
      <w:r w:rsidRPr="00484167">
        <w:rPr>
          <w:rFonts w:ascii="Calibri" w:eastAsiaTheme="minorHAnsi" w:hAnsi="Calibri" w:cs="Calibri"/>
          <w:bCs/>
          <w:sz w:val="36"/>
          <w:szCs w:val="36"/>
          <w:lang w:val="en-GB"/>
        </w:rPr>
        <w:t>postgresql</w:t>
      </w:r>
      <w:proofErr w:type="spellEnd"/>
      <w:r w:rsidRPr="00484167">
        <w:rPr>
          <w:rFonts w:ascii="Calibri" w:eastAsiaTheme="minorHAnsi" w:hAnsi="Calibri" w:cs="Calibri"/>
          <w:bCs/>
          <w:sz w:val="36"/>
          <w:szCs w:val="36"/>
          <w:lang w:val="en-GB"/>
        </w:rPr>
        <w:t xml:space="preserve"> setup can be re-used for all your future projects. And so on.</w:t>
      </w:r>
    </w:p>
    <w:p w:rsidR="00484167" w:rsidRPr="00484167" w:rsidRDefault="00484167" w:rsidP="00484167">
      <w:pPr>
        <w:pStyle w:val="NormalWeb"/>
        <w:numPr>
          <w:ilvl w:val="0"/>
          <w:numId w:val="18"/>
        </w:numPr>
        <w:spacing w:before="0" w:beforeAutospacing="0" w:after="0" w:afterAutospacing="0" w:line="267" w:lineRule="atLeast"/>
        <w:ind w:left="450"/>
        <w:textAlignment w:val="baseline"/>
        <w:rPr>
          <w:rFonts w:ascii="Calibri" w:eastAsiaTheme="minorHAnsi" w:hAnsi="Calibri" w:cs="Calibri"/>
          <w:bCs/>
          <w:sz w:val="36"/>
          <w:szCs w:val="36"/>
          <w:lang w:val="en-GB"/>
        </w:rPr>
      </w:pPr>
      <w:r w:rsidRPr="00484167">
        <w:rPr>
          <w:rFonts w:ascii="Calibri" w:eastAsiaTheme="minorHAnsi" w:hAnsi="Calibri" w:cs="Calibri"/>
          <w:b/>
          <w:bCs/>
          <w:i/>
          <w:iCs/>
          <w:sz w:val="36"/>
          <w:szCs w:val="36"/>
          <w:lang w:val="en-GB"/>
        </w:rPr>
        <w:t>Sharing</w:t>
      </w:r>
      <w:r w:rsidRPr="00484167">
        <w:rPr>
          <w:rFonts w:ascii="Calibri" w:eastAsiaTheme="minorHAnsi" w:hAnsi="Calibri" w:cs="Calibri"/>
          <w:b/>
          <w:bCs/>
          <w:sz w:val="36"/>
          <w:szCs w:val="36"/>
          <w:lang w:val="en-GB"/>
        </w:rPr>
        <w:t>.</w:t>
      </w:r>
      <w:r w:rsidRPr="00484167">
        <w:rPr>
          <w:rFonts w:ascii="Calibri" w:eastAsiaTheme="minorHAnsi" w:hAnsi="Calibri" w:cs="Calibri"/>
          <w:bCs/>
          <w:sz w:val="36"/>
          <w:szCs w:val="36"/>
          <w:lang w:val="en-GB"/>
        </w:rPr>
        <w:t xml:space="preserve"> Docker has access to a public registry (</w:t>
      </w:r>
      <w:hyperlink r:id="rId35" w:history="1">
        <w:r w:rsidRPr="00484167">
          <w:rPr>
            <w:rFonts w:ascii="Calibri" w:eastAsiaTheme="minorHAnsi" w:hAnsi="Calibri" w:cs="Calibri"/>
            <w:bCs/>
            <w:sz w:val="36"/>
            <w:szCs w:val="36"/>
            <w:lang w:val="en-GB"/>
          </w:rPr>
          <w:t>http://index.docker.io</w:t>
        </w:r>
      </w:hyperlink>
      <w:r w:rsidRPr="00484167">
        <w:rPr>
          <w:rFonts w:ascii="Calibri" w:eastAsiaTheme="minorHAnsi" w:hAnsi="Calibri" w:cs="Calibri"/>
          <w:bCs/>
          <w:sz w:val="36"/>
          <w:szCs w:val="36"/>
          <w:lang w:val="en-GB"/>
        </w:rPr>
        <w:t xml:space="preserve">) where thousands of people have uploaded useful containers: anything from </w:t>
      </w:r>
      <w:proofErr w:type="spellStart"/>
      <w:r w:rsidRPr="00484167">
        <w:rPr>
          <w:rFonts w:ascii="Calibri" w:eastAsiaTheme="minorHAnsi" w:hAnsi="Calibri" w:cs="Calibri"/>
          <w:bCs/>
          <w:sz w:val="36"/>
          <w:szCs w:val="36"/>
          <w:lang w:val="en-GB"/>
        </w:rPr>
        <w:t>redis</w:t>
      </w:r>
      <w:proofErr w:type="spellEnd"/>
      <w:r w:rsidRPr="00484167">
        <w:rPr>
          <w:rFonts w:ascii="Calibri" w:eastAsiaTheme="minorHAnsi" w:hAnsi="Calibri" w:cs="Calibri"/>
          <w:bCs/>
          <w:sz w:val="36"/>
          <w:szCs w:val="36"/>
          <w:lang w:val="en-GB"/>
        </w:rPr>
        <w:t xml:space="preserve">, </w:t>
      </w:r>
      <w:proofErr w:type="spellStart"/>
      <w:r w:rsidRPr="00484167">
        <w:rPr>
          <w:rFonts w:ascii="Calibri" w:eastAsiaTheme="minorHAnsi" w:hAnsi="Calibri" w:cs="Calibri"/>
          <w:bCs/>
          <w:sz w:val="36"/>
          <w:szCs w:val="36"/>
          <w:lang w:val="en-GB"/>
        </w:rPr>
        <w:t>couchdb</w:t>
      </w:r>
      <w:proofErr w:type="spellEnd"/>
      <w:r w:rsidRPr="00484167">
        <w:rPr>
          <w:rFonts w:ascii="Calibri" w:eastAsiaTheme="minorHAnsi" w:hAnsi="Calibri" w:cs="Calibri"/>
          <w:bCs/>
          <w:sz w:val="36"/>
          <w:szCs w:val="36"/>
          <w:lang w:val="en-GB"/>
        </w:rPr>
        <w:t xml:space="preserve">, </w:t>
      </w:r>
      <w:proofErr w:type="spellStart"/>
      <w:proofErr w:type="gramStart"/>
      <w:r w:rsidRPr="00484167">
        <w:rPr>
          <w:rFonts w:ascii="Calibri" w:eastAsiaTheme="minorHAnsi" w:hAnsi="Calibri" w:cs="Calibri"/>
          <w:bCs/>
          <w:sz w:val="36"/>
          <w:szCs w:val="36"/>
          <w:lang w:val="en-GB"/>
        </w:rPr>
        <w:t>postgres</w:t>
      </w:r>
      <w:proofErr w:type="spellEnd"/>
      <w:proofErr w:type="gramEnd"/>
      <w:r w:rsidRPr="00484167">
        <w:rPr>
          <w:rFonts w:ascii="Calibri" w:eastAsiaTheme="minorHAnsi" w:hAnsi="Calibri" w:cs="Calibri"/>
          <w:bCs/>
          <w:sz w:val="36"/>
          <w:szCs w:val="36"/>
          <w:lang w:val="en-GB"/>
        </w:rPr>
        <w:t xml:space="preserve"> to </w:t>
      </w:r>
      <w:proofErr w:type="spellStart"/>
      <w:r w:rsidRPr="00484167">
        <w:rPr>
          <w:rFonts w:ascii="Calibri" w:eastAsiaTheme="minorHAnsi" w:hAnsi="Calibri" w:cs="Calibri"/>
          <w:bCs/>
          <w:sz w:val="36"/>
          <w:szCs w:val="36"/>
          <w:lang w:val="en-GB"/>
        </w:rPr>
        <w:t>irc</w:t>
      </w:r>
      <w:proofErr w:type="spellEnd"/>
      <w:r w:rsidRPr="00484167">
        <w:rPr>
          <w:rFonts w:ascii="Calibri" w:eastAsiaTheme="minorHAnsi" w:hAnsi="Calibri" w:cs="Calibri"/>
          <w:bCs/>
          <w:sz w:val="36"/>
          <w:szCs w:val="36"/>
          <w:lang w:val="en-GB"/>
        </w:rPr>
        <w:t xml:space="preserve"> bouncers to rails app servers to </w:t>
      </w:r>
      <w:proofErr w:type="spellStart"/>
      <w:r w:rsidRPr="00484167">
        <w:rPr>
          <w:rFonts w:ascii="Calibri" w:eastAsiaTheme="minorHAnsi" w:hAnsi="Calibri" w:cs="Calibri"/>
          <w:bCs/>
          <w:sz w:val="36"/>
          <w:szCs w:val="36"/>
          <w:lang w:val="en-GB"/>
        </w:rPr>
        <w:t>hadoop</w:t>
      </w:r>
      <w:proofErr w:type="spellEnd"/>
      <w:r w:rsidRPr="00484167">
        <w:rPr>
          <w:rFonts w:ascii="Calibri" w:eastAsiaTheme="minorHAnsi" w:hAnsi="Calibri" w:cs="Calibri"/>
          <w:bCs/>
          <w:sz w:val="36"/>
          <w:szCs w:val="36"/>
          <w:lang w:val="en-GB"/>
        </w:rPr>
        <w:t xml:space="preserve"> to base images for various </w:t>
      </w:r>
      <w:proofErr w:type="spellStart"/>
      <w:r w:rsidRPr="00484167">
        <w:rPr>
          <w:rFonts w:ascii="Calibri" w:eastAsiaTheme="minorHAnsi" w:hAnsi="Calibri" w:cs="Calibri"/>
          <w:bCs/>
          <w:sz w:val="36"/>
          <w:szCs w:val="36"/>
          <w:lang w:val="en-GB"/>
        </w:rPr>
        <w:t>distros</w:t>
      </w:r>
      <w:proofErr w:type="spellEnd"/>
      <w:r w:rsidRPr="00484167">
        <w:rPr>
          <w:rFonts w:ascii="Calibri" w:eastAsiaTheme="minorHAnsi" w:hAnsi="Calibri" w:cs="Calibri"/>
          <w:bCs/>
          <w:sz w:val="36"/>
          <w:szCs w:val="36"/>
          <w:lang w:val="en-GB"/>
        </w:rPr>
        <w:t xml:space="preserve">. The registry also includes an official "standard library" of useful containers maintained by the </w:t>
      </w:r>
      <w:proofErr w:type="spellStart"/>
      <w:r w:rsidRPr="00484167">
        <w:rPr>
          <w:rFonts w:ascii="Calibri" w:eastAsiaTheme="minorHAnsi" w:hAnsi="Calibri" w:cs="Calibri"/>
          <w:bCs/>
          <w:sz w:val="36"/>
          <w:szCs w:val="36"/>
          <w:lang w:val="en-GB"/>
        </w:rPr>
        <w:t>docker</w:t>
      </w:r>
      <w:proofErr w:type="spellEnd"/>
      <w:r w:rsidRPr="00484167">
        <w:rPr>
          <w:rFonts w:ascii="Calibri" w:eastAsiaTheme="minorHAnsi" w:hAnsi="Calibri" w:cs="Calibri"/>
          <w:bCs/>
          <w:sz w:val="36"/>
          <w:szCs w:val="36"/>
          <w:lang w:val="en-GB"/>
        </w:rPr>
        <w:t xml:space="preserve"> team. The registry itself is open-source, so anyone can deploy their own registry to store and transfer private containers, for internal server deployments for example.</w:t>
      </w:r>
    </w:p>
    <w:p w:rsidR="00484167" w:rsidRPr="00484167" w:rsidRDefault="00484167" w:rsidP="00484167">
      <w:pPr>
        <w:pStyle w:val="NormalWeb"/>
        <w:numPr>
          <w:ilvl w:val="0"/>
          <w:numId w:val="18"/>
        </w:numPr>
        <w:spacing w:before="0" w:beforeAutospacing="0" w:after="0" w:afterAutospacing="0" w:line="267" w:lineRule="atLeast"/>
        <w:ind w:left="450"/>
        <w:textAlignment w:val="baseline"/>
        <w:rPr>
          <w:rFonts w:ascii="Calibri" w:eastAsiaTheme="minorHAnsi" w:hAnsi="Calibri" w:cs="Calibri"/>
          <w:bCs/>
          <w:sz w:val="36"/>
          <w:szCs w:val="36"/>
          <w:lang w:val="en-GB"/>
        </w:rPr>
      </w:pPr>
      <w:r w:rsidRPr="00484167">
        <w:rPr>
          <w:rFonts w:ascii="Calibri" w:eastAsiaTheme="minorHAnsi" w:hAnsi="Calibri" w:cs="Calibri"/>
          <w:b/>
          <w:bCs/>
          <w:i/>
          <w:iCs/>
          <w:sz w:val="36"/>
          <w:szCs w:val="36"/>
          <w:lang w:val="en-GB"/>
        </w:rPr>
        <w:t>Tool ecosystem</w:t>
      </w:r>
      <w:r w:rsidRPr="00484167">
        <w:rPr>
          <w:rFonts w:ascii="Calibri" w:eastAsiaTheme="minorHAnsi" w:hAnsi="Calibri" w:cs="Calibri"/>
          <w:b/>
          <w:bCs/>
          <w:sz w:val="36"/>
          <w:szCs w:val="36"/>
          <w:lang w:val="en-GB"/>
        </w:rPr>
        <w:t>.</w:t>
      </w:r>
      <w:r w:rsidRPr="00484167">
        <w:rPr>
          <w:rFonts w:ascii="Calibri" w:eastAsiaTheme="minorHAnsi" w:hAnsi="Calibri" w:cs="Calibri"/>
          <w:bCs/>
          <w:sz w:val="36"/>
          <w:szCs w:val="36"/>
          <w:lang w:val="en-GB"/>
        </w:rPr>
        <w:t xml:space="preserve"> Docker defines an API for automating and customizing the creation and deployment of containers. There are a huge number of tools integrating with </w:t>
      </w:r>
      <w:proofErr w:type="spellStart"/>
      <w:r w:rsidRPr="00484167">
        <w:rPr>
          <w:rFonts w:ascii="Calibri" w:eastAsiaTheme="minorHAnsi" w:hAnsi="Calibri" w:cs="Calibri"/>
          <w:bCs/>
          <w:sz w:val="36"/>
          <w:szCs w:val="36"/>
          <w:lang w:val="en-GB"/>
        </w:rPr>
        <w:t>docker</w:t>
      </w:r>
      <w:proofErr w:type="spellEnd"/>
      <w:r w:rsidRPr="00484167">
        <w:rPr>
          <w:rFonts w:ascii="Calibri" w:eastAsiaTheme="minorHAnsi" w:hAnsi="Calibri" w:cs="Calibri"/>
          <w:bCs/>
          <w:sz w:val="36"/>
          <w:szCs w:val="36"/>
          <w:lang w:val="en-GB"/>
        </w:rPr>
        <w:t xml:space="preserve"> to </w:t>
      </w:r>
      <w:r w:rsidRPr="00484167">
        <w:rPr>
          <w:rFonts w:ascii="Calibri" w:eastAsiaTheme="minorHAnsi" w:hAnsi="Calibri" w:cs="Calibri"/>
          <w:bCs/>
          <w:sz w:val="36"/>
          <w:szCs w:val="36"/>
          <w:lang w:val="en-GB"/>
        </w:rPr>
        <w:lastRenderedPageBreak/>
        <w:t xml:space="preserve">extend its capabilities. </w:t>
      </w:r>
      <w:proofErr w:type="spellStart"/>
      <w:r w:rsidRPr="00484167">
        <w:rPr>
          <w:rFonts w:ascii="Calibri" w:eastAsiaTheme="minorHAnsi" w:hAnsi="Calibri" w:cs="Calibri"/>
          <w:bCs/>
          <w:sz w:val="36"/>
          <w:szCs w:val="36"/>
          <w:lang w:val="en-GB"/>
        </w:rPr>
        <w:t>PaaS</w:t>
      </w:r>
      <w:proofErr w:type="spellEnd"/>
      <w:r w:rsidRPr="00484167">
        <w:rPr>
          <w:rFonts w:ascii="Calibri" w:eastAsiaTheme="minorHAnsi" w:hAnsi="Calibri" w:cs="Calibri"/>
          <w:bCs/>
          <w:sz w:val="36"/>
          <w:szCs w:val="36"/>
          <w:lang w:val="en-GB"/>
        </w:rPr>
        <w:t>-like deployment (</w:t>
      </w:r>
      <w:proofErr w:type="spellStart"/>
      <w:r w:rsidRPr="00484167">
        <w:rPr>
          <w:rFonts w:ascii="Calibri" w:eastAsiaTheme="minorHAnsi" w:hAnsi="Calibri" w:cs="Calibri"/>
          <w:bCs/>
          <w:sz w:val="36"/>
          <w:szCs w:val="36"/>
          <w:lang w:val="en-GB"/>
        </w:rPr>
        <w:t>Dokku</w:t>
      </w:r>
      <w:proofErr w:type="spellEnd"/>
      <w:r w:rsidRPr="00484167">
        <w:rPr>
          <w:rFonts w:ascii="Calibri" w:eastAsiaTheme="minorHAnsi" w:hAnsi="Calibri" w:cs="Calibri"/>
          <w:bCs/>
          <w:sz w:val="36"/>
          <w:szCs w:val="36"/>
          <w:lang w:val="en-GB"/>
        </w:rPr>
        <w:t xml:space="preserve">, </w:t>
      </w:r>
      <w:proofErr w:type="spellStart"/>
      <w:r w:rsidRPr="00484167">
        <w:rPr>
          <w:rFonts w:ascii="Calibri" w:eastAsiaTheme="minorHAnsi" w:hAnsi="Calibri" w:cs="Calibri"/>
          <w:bCs/>
          <w:sz w:val="36"/>
          <w:szCs w:val="36"/>
          <w:lang w:val="en-GB"/>
        </w:rPr>
        <w:t>Deis</w:t>
      </w:r>
      <w:proofErr w:type="spellEnd"/>
      <w:r w:rsidRPr="00484167">
        <w:rPr>
          <w:rFonts w:ascii="Calibri" w:eastAsiaTheme="minorHAnsi" w:hAnsi="Calibri" w:cs="Calibri"/>
          <w:bCs/>
          <w:sz w:val="36"/>
          <w:szCs w:val="36"/>
          <w:lang w:val="en-GB"/>
        </w:rPr>
        <w:t xml:space="preserve">, Flynn), multi-node orchestration (maestro, salt, </w:t>
      </w:r>
      <w:proofErr w:type="spellStart"/>
      <w:r w:rsidRPr="00484167">
        <w:rPr>
          <w:rFonts w:ascii="Calibri" w:eastAsiaTheme="minorHAnsi" w:hAnsi="Calibri" w:cs="Calibri"/>
          <w:bCs/>
          <w:sz w:val="36"/>
          <w:szCs w:val="36"/>
          <w:lang w:val="en-GB"/>
        </w:rPr>
        <w:t>mesos</w:t>
      </w:r>
      <w:proofErr w:type="spellEnd"/>
      <w:r w:rsidRPr="00484167">
        <w:rPr>
          <w:rFonts w:ascii="Calibri" w:eastAsiaTheme="minorHAnsi" w:hAnsi="Calibri" w:cs="Calibri"/>
          <w:bCs/>
          <w:sz w:val="36"/>
          <w:szCs w:val="36"/>
          <w:lang w:val="en-GB"/>
        </w:rPr>
        <w:t xml:space="preserve">, </w:t>
      </w:r>
      <w:proofErr w:type="spellStart"/>
      <w:r w:rsidRPr="00484167">
        <w:rPr>
          <w:rFonts w:ascii="Calibri" w:eastAsiaTheme="minorHAnsi" w:hAnsi="Calibri" w:cs="Calibri"/>
          <w:bCs/>
          <w:sz w:val="36"/>
          <w:szCs w:val="36"/>
          <w:lang w:val="en-GB"/>
        </w:rPr>
        <w:t>openstack</w:t>
      </w:r>
      <w:proofErr w:type="spellEnd"/>
      <w:r w:rsidRPr="00484167">
        <w:rPr>
          <w:rFonts w:ascii="Calibri" w:eastAsiaTheme="minorHAnsi" w:hAnsi="Calibri" w:cs="Calibri"/>
          <w:bCs/>
          <w:sz w:val="36"/>
          <w:szCs w:val="36"/>
          <w:lang w:val="en-GB"/>
        </w:rPr>
        <w:t xml:space="preserve"> nova), management dashboards (</w:t>
      </w:r>
      <w:proofErr w:type="spellStart"/>
      <w:r w:rsidRPr="00484167">
        <w:rPr>
          <w:rFonts w:ascii="Calibri" w:eastAsiaTheme="minorHAnsi" w:hAnsi="Calibri" w:cs="Calibri"/>
          <w:bCs/>
          <w:sz w:val="36"/>
          <w:szCs w:val="36"/>
          <w:lang w:val="en-GB"/>
        </w:rPr>
        <w:t>docker-ui</w:t>
      </w:r>
      <w:proofErr w:type="spellEnd"/>
      <w:r w:rsidRPr="00484167">
        <w:rPr>
          <w:rFonts w:ascii="Calibri" w:eastAsiaTheme="minorHAnsi" w:hAnsi="Calibri" w:cs="Calibri"/>
          <w:bCs/>
          <w:sz w:val="36"/>
          <w:szCs w:val="36"/>
          <w:lang w:val="en-GB"/>
        </w:rPr>
        <w:t xml:space="preserve">, </w:t>
      </w:r>
      <w:proofErr w:type="spellStart"/>
      <w:r w:rsidRPr="00484167">
        <w:rPr>
          <w:rFonts w:ascii="Calibri" w:eastAsiaTheme="minorHAnsi" w:hAnsi="Calibri" w:cs="Calibri"/>
          <w:bCs/>
          <w:sz w:val="36"/>
          <w:szCs w:val="36"/>
          <w:lang w:val="en-GB"/>
        </w:rPr>
        <w:t>openstack</w:t>
      </w:r>
      <w:proofErr w:type="spellEnd"/>
      <w:r w:rsidRPr="00484167">
        <w:rPr>
          <w:rFonts w:ascii="Calibri" w:eastAsiaTheme="minorHAnsi" w:hAnsi="Calibri" w:cs="Calibri"/>
          <w:bCs/>
          <w:sz w:val="36"/>
          <w:szCs w:val="36"/>
          <w:lang w:val="en-GB"/>
        </w:rPr>
        <w:t xml:space="preserve"> horizon, shipyard), configuration management (chef, puppet), continuous integration (</w:t>
      </w:r>
      <w:proofErr w:type="spellStart"/>
      <w:proofErr w:type="gramStart"/>
      <w:r w:rsidRPr="00484167">
        <w:rPr>
          <w:rFonts w:ascii="Calibri" w:eastAsiaTheme="minorHAnsi" w:hAnsi="Calibri" w:cs="Calibri"/>
          <w:bCs/>
          <w:sz w:val="36"/>
          <w:szCs w:val="36"/>
          <w:lang w:val="en-GB"/>
        </w:rPr>
        <w:t>jenkins</w:t>
      </w:r>
      <w:proofErr w:type="spellEnd"/>
      <w:proofErr w:type="gramEnd"/>
      <w:r w:rsidRPr="00484167">
        <w:rPr>
          <w:rFonts w:ascii="Calibri" w:eastAsiaTheme="minorHAnsi" w:hAnsi="Calibri" w:cs="Calibri"/>
          <w:bCs/>
          <w:sz w:val="36"/>
          <w:szCs w:val="36"/>
          <w:lang w:val="en-GB"/>
        </w:rPr>
        <w:t xml:space="preserve">, strider, </w:t>
      </w:r>
      <w:proofErr w:type="spellStart"/>
      <w:r w:rsidRPr="00484167">
        <w:rPr>
          <w:rFonts w:ascii="Calibri" w:eastAsiaTheme="minorHAnsi" w:hAnsi="Calibri" w:cs="Calibri"/>
          <w:bCs/>
          <w:sz w:val="36"/>
          <w:szCs w:val="36"/>
          <w:lang w:val="en-GB"/>
        </w:rPr>
        <w:t>travis</w:t>
      </w:r>
      <w:proofErr w:type="spellEnd"/>
      <w:r w:rsidRPr="00484167">
        <w:rPr>
          <w:rFonts w:ascii="Calibri" w:eastAsiaTheme="minorHAnsi" w:hAnsi="Calibri" w:cs="Calibri"/>
          <w:bCs/>
          <w:sz w:val="36"/>
          <w:szCs w:val="36"/>
          <w:lang w:val="en-GB"/>
        </w:rPr>
        <w:t>), etc. Docker is rapidly establishing itself as the standard for container-based tooling.</w:t>
      </w:r>
    </w:p>
    <w:p w:rsidR="00484167" w:rsidRDefault="00484167" w:rsidP="00484167">
      <w:pPr>
        <w:rPr>
          <w:rFonts w:ascii="Calibri" w:hAnsi="Calibri" w:cs="Calibri"/>
          <w:bCs/>
          <w:sz w:val="36"/>
          <w:szCs w:val="36"/>
          <w:lang w:val="en-GB"/>
        </w:rPr>
      </w:pPr>
    </w:p>
    <w:p w:rsidR="00065CF1" w:rsidRDefault="00065CF1" w:rsidP="00484167">
      <w:pPr>
        <w:rPr>
          <w:rFonts w:ascii="Calibri" w:hAnsi="Calibri" w:cs="Calibri"/>
          <w:bCs/>
          <w:sz w:val="36"/>
          <w:szCs w:val="36"/>
          <w:lang w:val="en-GB"/>
        </w:rPr>
      </w:pPr>
    </w:p>
    <w:p w:rsidR="00065CF1" w:rsidRPr="00065CF1" w:rsidRDefault="00065CF1" w:rsidP="00065CF1">
      <w:pPr>
        <w:rPr>
          <w:rFonts w:ascii="Calibri" w:hAnsi="Calibri" w:cs="Calibri"/>
          <w:b/>
          <w:bCs/>
          <w:sz w:val="48"/>
          <w:szCs w:val="48"/>
        </w:rPr>
      </w:pPr>
      <w:r w:rsidRPr="00065CF1">
        <w:rPr>
          <w:rFonts w:ascii="Calibri" w:hAnsi="Calibri" w:cs="Calibri"/>
          <w:b/>
          <w:bCs/>
          <w:sz w:val="48"/>
          <w:szCs w:val="48"/>
        </w:rPr>
        <w:t>Licensing</w:t>
      </w:r>
    </w:p>
    <w:p w:rsidR="00065CF1" w:rsidRPr="00065CF1" w:rsidRDefault="00065CF1" w:rsidP="00065CF1">
      <w:pPr>
        <w:rPr>
          <w:rFonts w:ascii="Calibri" w:hAnsi="Calibri" w:cs="Calibri"/>
          <w:bCs/>
          <w:sz w:val="36"/>
          <w:szCs w:val="36"/>
          <w:lang w:val="en-GB"/>
        </w:rPr>
      </w:pPr>
      <w:r w:rsidRPr="00065CF1">
        <w:rPr>
          <w:rFonts w:ascii="Calibri" w:hAnsi="Calibri" w:cs="Calibri"/>
          <w:bCs/>
          <w:sz w:val="36"/>
          <w:szCs w:val="36"/>
          <w:lang w:val="en-GB"/>
        </w:rPr>
        <w:t>Its open source</w:t>
      </w:r>
    </w:p>
    <w:p w:rsidR="00065CF1" w:rsidRPr="00065CF1" w:rsidRDefault="00065CF1" w:rsidP="00065CF1">
      <w:pPr>
        <w:rPr>
          <w:rFonts w:ascii="Calibri" w:hAnsi="Calibri" w:cs="Calibri"/>
          <w:b/>
          <w:bCs/>
          <w:sz w:val="48"/>
          <w:szCs w:val="48"/>
        </w:rPr>
      </w:pPr>
      <w:r w:rsidRPr="00065CF1">
        <w:rPr>
          <w:rFonts w:ascii="Calibri" w:hAnsi="Calibri" w:cs="Calibri"/>
          <w:b/>
          <w:bCs/>
          <w:sz w:val="48"/>
          <w:szCs w:val="48"/>
        </w:rPr>
        <w:t>Pros:</w:t>
      </w:r>
    </w:p>
    <w:p w:rsidR="00065CF1" w:rsidRPr="00065CF1" w:rsidRDefault="00065CF1" w:rsidP="00065CF1">
      <w:pPr>
        <w:rPr>
          <w:rFonts w:ascii="Calibri" w:hAnsi="Calibri" w:cs="Calibri"/>
          <w:bCs/>
          <w:sz w:val="36"/>
          <w:szCs w:val="36"/>
          <w:lang w:val="en-GB"/>
        </w:rPr>
      </w:pPr>
      <w:r w:rsidRPr="00065CF1">
        <w:rPr>
          <w:rFonts w:ascii="Calibri" w:hAnsi="Calibri" w:cs="Calibri"/>
          <w:bCs/>
          <w:sz w:val="36"/>
          <w:szCs w:val="36"/>
          <w:lang w:val="en-GB"/>
        </w:rPr>
        <w:t>Docker containers are very lightweight in natures as they don’t have their own OS.</w:t>
      </w:r>
    </w:p>
    <w:p w:rsidR="00065CF1" w:rsidRPr="00065CF1" w:rsidRDefault="00065CF1" w:rsidP="00065CF1">
      <w:pPr>
        <w:pStyle w:val="ListParagraph"/>
        <w:numPr>
          <w:ilvl w:val="0"/>
          <w:numId w:val="19"/>
        </w:numPr>
        <w:rPr>
          <w:rFonts w:ascii="Calibri" w:hAnsi="Calibri" w:cs="Calibri"/>
          <w:bCs/>
          <w:sz w:val="36"/>
          <w:szCs w:val="36"/>
          <w:lang w:val="en-GB"/>
        </w:rPr>
      </w:pPr>
      <w:r w:rsidRPr="00065CF1">
        <w:rPr>
          <w:rFonts w:ascii="Calibri" w:hAnsi="Calibri" w:cs="Calibri"/>
          <w:bCs/>
          <w:sz w:val="36"/>
          <w:szCs w:val="36"/>
          <w:lang w:val="en-GB"/>
        </w:rPr>
        <w:t xml:space="preserve">No need of Hypervisor. </w:t>
      </w:r>
    </w:p>
    <w:p w:rsidR="00065CF1" w:rsidRPr="00065CF1" w:rsidRDefault="00065CF1" w:rsidP="00065CF1">
      <w:pPr>
        <w:pStyle w:val="ListParagraph"/>
        <w:numPr>
          <w:ilvl w:val="0"/>
          <w:numId w:val="19"/>
        </w:numPr>
        <w:rPr>
          <w:rFonts w:ascii="Calibri" w:hAnsi="Calibri" w:cs="Calibri"/>
          <w:bCs/>
          <w:sz w:val="36"/>
          <w:szCs w:val="36"/>
          <w:lang w:val="en-GB"/>
        </w:rPr>
      </w:pPr>
      <w:r w:rsidRPr="00065CF1">
        <w:rPr>
          <w:rFonts w:ascii="Calibri" w:hAnsi="Calibri" w:cs="Calibri"/>
          <w:bCs/>
          <w:sz w:val="36"/>
          <w:szCs w:val="36"/>
          <w:lang w:val="en-GB"/>
        </w:rPr>
        <w:t>Docker can run many containers on one VM with very little overhead.</w:t>
      </w:r>
    </w:p>
    <w:p w:rsidR="00065CF1" w:rsidRPr="00065CF1" w:rsidRDefault="00065CF1" w:rsidP="00065CF1">
      <w:pPr>
        <w:pStyle w:val="ListParagraph"/>
        <w:numPr>
          <w:ilvl w:val="0"/>
          <w:numId w:val="19"/>
        </w:numPr>
        <w:rPr>
          <w:rFonts w:ascii="Calibri" w:hAnsi="Calibri" w:cs="Calibri"/>
          <w:bCs/>
          <w:sz w:val="36"/>
          <w:szCs w:val="36"/>
          <w:lang w:val="en-GB"/>
        </w:rPr>
      </w:pPr>
      <w:r w:rsidRPr="00065CF1">
        <w:rPr>
          <w:rFonts w:ascii="Calibri" w:hAnsi="Calibri" w:cs="Calibri"/>
          <w:bCs/>
          <w:sz w:val="36"/>
          <w:szCs w:val="36"/>
          <w:lang w:val="en-GB"/>
        </w:rPr>
        <w:t>Docker can start containers almost as quickly as starting a process</w:t>
      </w:r>
    </w:p>
    <w:p w:rsidR="00065CF1" w:rsidRPr="00065CF1" w:rsidRDefault="00065CF1" w:rsidP="00065CF1">
      <w:pPr>
        <w:pStyle w:val="ListParagraph"/>
        <w:numPr>
          <w:ilvl w:val="0"/>
          <w:numId w:val="19"/>
        </w:numPr>
        <w:rPr>
          <w:rFonts w:ascii="Calibri" w:hAnsi="Calibri" w:cs="Calibri"/>
          <w:bCs/>
          <w:sz w:val="36"/>
          <w:szCs w:val="36"/>
          <w:lang w:val="en-GB"/>
        </w:rPr>
      </w:pPr>
      <w:r w:rsidRPr="00065CF1">
        <w:rPr>
          <w:rFonts w:ascii="Calibri" w:hAnsi="Calibri" w:cs="Calibri"/>
          <w:bCs/>
          <w:sz w:val="36"/>
          <w:szCs w:val="36"/>
          <w:lang w:val="en-GB"/>
        </w:rPr>
        <w:t>Docker containers you simply package up all the re</w:t>
      </w:r>
      <w:r w:rsidRPr="00065CF1">
        <w:rPr>
          <w:rFonts w:ascii="Calibri" w:hAnsi="Calibri" w:cs="Calibri"/>
          <w:bCs/>
          <w:sz w:val="36"/>
          <w:szCs w:val="36"/>
          <w:lang w:val="en-GB"/>
        </w:rPr>
        <w:softHyphen/>
        <w:t>quire</w:t>
      </w:r>
      <w:r w:rsidRPr="00065CF1">
        <w:rPr>
          <w:rFonts w:ascii="Calibri" w:hAnsi="Calibri" w:cs="Calibri"/>
          <w:bCs/>
          <w:sz w:val="36"/>
          <w:szCs w:val="36"/>
          <w:lang w:val="en-GB"/>
        </w:rPr>
        <w:softHyphen/>
        <w:t>ments for a given ap</w:t>
      </w:r>
      <w:r w:rsidRPr="00065CF1">
        <w:rPr>
          <w:rFonts w:ascii="Calibri" w:hAnsi="Calibri" w:cs="Calibri"/>
          <w:bCs/>
          <w:sz w:val="36"/>
          <w:szCs w:val="36"/>
          <w:lang w:val="en-GB"/>
        </w:rPr>
        <w:softHyphen/>
        <w:t>pli</w:t>
      </w:r>
      <w:r w:rsidRPr="00065CF1">
        <w:rPr>
          <w:rFonts w:ascii="Calibri" w:hAnsi="Calibri" w:cs="Calibri"/>
          <w:bCs/>
          <w:sz w:val="36"/>
          <w:szCs w:val="36"/>
          <w:lang w:val="en-GB"/>
        </w:rPr>
        <w:softHyphen/>
        <w:t>ca</w:t>
      </w:r>
      <w:r w:rsidRPr="00065CF1">
        <w:rPr>
          <w:rFonts w:ascii="Calibri" w:hAnsi="Calibri" w:cs="Calibri"/>
          <w:bCs/>
          <w:sz w:val="36"/>
          <w:szCs w:val="36"/>
          <w:lang w:val="en-GB"/>
        </w:rPr>
        <w:softHyphen/>
        <w:t>tion and nothing will interfere with anything else.</w:t>
      </w:r>
    </w:p>
    <w:p w:rsidR="00065CF1" w:rsidRPr="00065CF1" w:rsidRDefault="00065CF1" w:rsidP="00065CF1">
      <w:pPr>
        <w:pStyle w:val="ListParagraph"/>
        <w:numPr>
          <w:ilvl w:val="0"/>
          <w:numId w:val="19"/>
        </w:numPr>
        <w:rPr>
          <w:rFonts w:ascii="Calibri" w:hAnsi="Calibri" w:cs="Calibri"/>
          <w:bCs/>
          <w:sz w:val="36"/>
          <w:szCs w:val="36"/>
          <w:lang w:val="en-GB"/>
        </w:rPr>
      </w:pPr>
      <w:r w:rsidRPr="00065CF1">
        <w:rPr>
          <w:rFonts w:ascii="Calibri" w:hAnsi="Calibri" w:cs="Calibri"/>
          <w:bCs/>
          <w:sz w:val="36"/>
          <w:szCs w:val="36"/>
          <w:lang w:val="en-GB"/>
        </w:rPr>
        <w:lastRenderedPageBreak/>
        <w:t>Containers allow you to sandbox your ap</w:t>
      </w:r>
      <w:r w:rsidRPr="00065CF1">
        <w:rPr>
          <w:rFonts w:ascii="Calibri" w:hAnsi="Calibri" w:cs="Calibri"/>
          <w:bCs/>
          <w:sz w:val="36"/>
          <w:szCs w:val="36"/>
          <w:lang w:val="en-GB"/>
        </w:rPr>
        <w:softHyphen/>
        <w:t>pli</w:t>
      </w:r>
      <w:r w:rsidRPr="00065CF1">
        <w:rPr>
          <w:rFonts w:ascii="Calibri" w:hAnsi="Calibri" w:cs="Calibri"/>
          <w:bCs/>
          <w:sz w:val="36"/>
          <w:szCs w:val="36"/>
          <w:lang w:val="en-GB"/>
        </w:rPr>
        <w:softHyphen/>
        <w:t>ca</w:t>
      </w:r>
      <w:r w:rsidRPr="00065CF1">
        <w:rPr>
          <w:rFonts w:ascii="Calibri" w:hAnsi="Calibri" w:cs="Calibri"/>
          <w:bCs/>
          <w:sz w:val="36"/>
          <w:szCs w:val="36"/>
          <w:lang w:val="en-GB"/>
        </w:rPr>
        <w:softHyphen/>
        <w:t>tions for providing security.</w:t>
      </w:r>
    </w:p>
    <w:p w:rsidR="00065CF1" w:rsidRPr="00065CF1" w:rsidRDefault="00065CF1" w:rsidP="00065CF1">
      <w:pPr>
        <w:pStyle w:val="ListParagraph"/>
        <w:numPr>
          <w:ilvl w:val="0"/>
          <w:numId w:val="19"/>
        </w:numPr>
        <w:rPr>
          <w:rFonts w:ascii="Calibri" w:hAnsi="Calibri" w:cs="Calibri"/>
          <w:bCs/>
          <w:sz w:val="36"/>
          <w:szCs w:val="36"/>
          <w:lang w:val="en-GB"/>
        </w:rPr>
      </w:pPr>
      <w:r w:rsidRPr="00065CF1">
        <w:rPr>
          <w:rFonts w:ascii="Calibri" w:hAnsi="Calibri" w:cs="Calibri"/>
          <w:bCs/>
          <w:sz w:val="36"/>
          <w:szCs w:val="36"/>
          <w:lang w:val="en-GB"/>
        </w:rPr>
        <w:t>Docker makes it easy to limit the CPU and memory available to an ap</w:t>
      </w:r>
      <w:r w:rsidRPr="00065CF1">
        <w:rPr>
          <w:rFonts w:ascii="Calibri" w:hAnsi="Calibri" w:cs="Calibri"/>
          <w:bCs/>
          <w:sz w:val="36"/>
          <w:szCs w:val="36"/>
          <w:lang w:val="en-GB"/>
        </w:rPr>
        <w:softHyphen/>
        <w:t>pli</w:t>
      </w:r>
      <w:r w:rsidRPr="00065CF1">
        <w:rPr>
          <w:rFonts w:ascii="Calibri" w:hAnsi="Calibri" w:cs="Calibri"/>
          <w:bCs/>
          <w:sz w:val="36"/>
          <w:szCs w:val="36"/>
          <w:lang w:val="en-GB"/>
        </w:rPr>
        <w:softHyphen/>
        <w:t>ca</w:t>
      </w:r>
      <w:r w:rsidRPr="00065CF1">
        <w:rPr>
          <w:rFonts w:ascii="Calibri" w:hAnsi="Calibri" w:cs="Calibri"/>
          <w:bCs/>
          <w:sz w:val="36"/>
          <w:szCs w:val="36"/>
          <w:lang w:val="en-GB"/>
        </w:rPr>
        <w:softHyphen/>
        <w:t>tion.</w:t>
      </w:r>
    </w:p>
    <w:p w:rsidR="00065CF1" w:rsidRPr="00065CF1" w:rsidRDefault="00065CF1" w:rsidP="00065CF1">
      <w:pPr>
        <w:pStyle w:val="ListParagraph"/>
        <w:numPr>
          <w:ilvl w:val="0"/>
          <w:numId w:val="19"/>
        </w:numPr>
        <w:rPr>
          <w:rFonts w:ascii="Calibri" w:hAnsi="Calibri" w:cs="Calibri"/>
          <w:bCs/>
          <w:sz w:val="36"/>
          <w:szCs w:val="36"/>
          <w:lang w:val="en-GB"/>
        </w:rPr>
      </w:pPr>
      <w:r w:rsidRPr="00065CF1">
        <w:rPr>
          <w:rFonts w:ascii="Calibri" w:hAnsi="Calibri" w:cs="Calibri"/>
          <w:bCs/>
          <w:sz w:val="36"/>
          <w:szCs w:val="36"/>
          <w:lang w:val="en-GB"/>
        </w:rPr>
        <w:t>Upgrading or down</w:t>
      </w:r>
      <w:r w:rsidRPr="00065CF1">
        <w:rPr>
          <w:rFonts w:ascii="Calibri" w:hAnsi="Calibri" w:cs="Calibri"/>
          <w:bCs/>
          <w:sz w:val="36"/>
          <w:szCs w:val="36"/>
          <w:lang w:val="en-GB"/>
        </w:rPr>
        <w:softHyphen/>
        <w:t>grad</w:t>
      </w:r>
      <w:r w:rsidRPr="00065CF1">
        <w:rPr>
          <w:rFonts w:ascii="Calibri" w:hAnsi="Calibri" w:cs="Calibri"/>
          <w:bCs/>
          <w:sz w:val="36"/>
          <w:szCs w:val="36"/>
          <w:lang w:val="en-GB"/>
        </w:rPr>
        <w:softHyphen/>
        <w:t>ing of ap</w:t>
      </w:r>
      <w:r w:rsidRPr="00065CF1">
        <w:rPr>
          <w:rFonts w:ascii="Calibri" w:hAnsi="Calibri" w:cs="Calibri"/>
          <w:bCs/>
          <w:sz w:val="36"/>
          <w:szCs w:val="36"/>
          <w:lang w:val="en-GB"/>
        </w:rPr>
        <w:softHyphen/>
        <w:t>pli</w:t>
      </w:r>
      <w:r w:rsidRPr="00065CF1">
        <w:rPr>
          <w:rFonts w:ascii="Calibri" w:hAnsi="Calibri" w:cs="Calibri"/>
          <w:bCs/>
          <w:sz w:val="36"/>
          <w:szCs w:val="36"/>
          <w:lang w:val="en-GB"/>
        </w:rPr>
        <w:softHyphen/>
        <w:t>ca</w:t>
      </w:r>
      <w:r w:rsidRPr="00065CF1">
        <w:rPr>
          <w:rFonts w:ascii="Calibri" w:hAnsi="Calibri" w:cs="Calibri"/>
          <w:bCs/>
          <w:sz w:val="36"/>
          <w:szCs w:val="36"/>
          <w:lang w:val="en-GB"/>
        </w:rPr>
        <w:softHyphen/>
        <w:t>tion versions is easy.</w:t>
      </w:r>
    </w:p>
    <w:p w:rsidR="00065CF1" w:rsidRPr="00065CF1" w:rsidRDefault="00065CF1" w:rsidP="00065CF1">
      <w:pPr>
        <w:pStyle w:val="ListParagraph"/>
        <w:numPr>
          <w:ilvl w:val="0"/>
          <w:numId w:val="19"/>
        </w:numPr>
        <w:rPr>
          <w:rFonts w:ascii="Calibri" w:hAnsi="Calibri" w:cs="Calibri"/>
          <w:bCs/>
          <w:sz w:val="36"/>
          <w:szCs w:val="36"/>
          <w:lang w:val="en-GB"/>
        </w:rPr>
      </w:pPr>
      <w:r w:rsidRPr="00065CF1">
        <w:rPr>
          <w:rFonts w:ascii="Calibri" w:hAnsi="Calibri" w:cs="Calibri"/>
          <w:bCs/>
          <w:sz w:val="36"/>
          <w:szCs w:val="36"/>
          <w:lang w:val="en-GB"/>
        </w:rPr>
        <w:t>Easily remove or add ap</w:t>
      </w:r>
      <w:r w:rsidRPr="00065CF1">
        <w:rPr>
          <w:rFonts w:ascii="Calibri" w:hAnsi="Calibri" w:cs="Calibri"/>
          <w:bCs/>
          <w:sz w:val="36"/>
          <w:szCs w:val="36"/>
          <w:lang w:val="en-GB"/>
        </w:rPr>
        <w:softHyphen/>
        <w:t>pli</w:t>
      </w:r>
      <w:r w:rsidRPr="00065CF1">
        <w:rPr>
          <w:rFonts w:ascii="Calibri" w:hAnsi="Calibri" w:cs="Calibri"/>
          <w:bCs/>
          <w:sz w:val="36"/>
          <w:szCs w:val="36"/>
          <w:lang w:val="en-GB"/>
        </w:rPr>
        <w:softHyphen/>
        <w:t>ca</w:t>
      </w:r>
      <w:r w:rsidRPr="00065CF1">
        <w:rPr>
          <w:rFonts w:ascii="Calibri" w:hAnsi="Calibri" w:cs="Calibri"/>
          <w:bCs/>
          <w:sz w:val="36"/>
          <w:szCs w:val="36"/>
          <w:lang w:val="en-GB"/>
        </w:rPr>
        <w:softHyphen/>
        <w:t>tions by building or destroying containers.</w:t>
      </w:r>
    </w:p>
    <w:p w:rsidR="00065CF1" w:rsidRPr="00065CF1" w:rsidRDefault="00065CF1" w:rsidP="00065CF1">
      <w:pPr>
        <w:pStyle w:val="ListParagraph"/>
        <w:numPr>
          <w:ilvl w:val="0"/>
          <w:numId w:val="19"/>
        </w:numPr>
        <w:rPr>
          <w:rFonts w:ascii="Calibri" w:hAnsi="Calibri" w:cs="Calibri"/>
          <w:bCs/>
          <w:sz w:val="36"/>
          <w:szCs w:val="36"/>
          <w:lang w:val="en-GB"/>
        </w:rPr>
      </w:pPr>
      <w:r w:rsidRPr="00065CF1">
        <w:rPr>
          <w:rFonts w:ascii="Calibri" w:hAnsi="Calibri" w:cs="Calibri"/>
          <w:bCs/>
          <w:sz w:val="36"/>
          <w:szCs w:val="36"/>
          <w:lang w:val="en-GB"/>
        </w:rPr>
        <w:t xml:space="preserve">Docker is doing well with cross-container communications by using </w:t>
      </w:r>
      <w:proofErr w:type="spellStart"/>
      <w:r w:rsidRPr="00065CF1">
        <w:rPr>
          <w:rFonts w:ascii="Calibri" w:hAnsi="Calibri" w:cs="Calibri"/>
          <w:bCs/>
          <w:sz w:val="36"/>
          <w:szCs w:val="36"/>
          <w:lang w:val="en-GB"/>
        </w:rPr>
        <w:t>env</w:t>
      </w:r>
      <w:proofErr w:type="spellEnd"/>
      <w:r w:rsidRPr="00065CF1">
        <w:rPr>
          <w:rFonts w:ascii="Calibri" w:hAnsi="Calibri" w:cs="Calibri"/>
          <w:bCs/>
          <w:sz w:val="36"/>
          <w:szCs w:val="36"/>
          <w:lang w:val="en-GB"/>
        </w:rPr>
        <w:t xml:space="preserve"> variables.</w:t>
      </w:r>
    </w:p>
    <w:p w:rsidR="00065CF1" w:rsidRPr="00065CF1" w:rsidRDefault="00065CF1" w:rsidP="00065CF1">
      <w:pPr>
        <w:rPr>
          <w:rFonts w:ascii="Calibri" w:hAnsi="Calibri" w:cs="Calibri"/>
          <w:b/>
          <w:bCs/>
          <w:sz w:val="48"/>
          <w:szCs w:val="48"/>
        </w:rPr>
      </w:pPr>
      <w:r w:rsidRPr="00065CF1">
        <w:rPr>
          <w:rFonts w:ascii="Calibri" w:hAnsi="Calibri" w:cs="Calibri"/>
          <w:b/>
          <w:bCs/>
          <w:sz w:val="48"/>
          <w:szCs w:val="48"/>
        </w:rPr>
        <w:t>Cons:</w:t>
      </w:r>
    </w:p>
    <w:p w:rsidR="00065CF1" w:rsidRPr="00065CF1" w:rsidRDefault="00065CF1" w:rsidP="00065CF1">
      <w:pPr>
        <w:pStyle w:val="ListParagraph"/>
        <w:numPr>
          <w:ilvl w:val="0"/>
          <w:numId w:val="20"/>
        </w:numPr>
        <w:rPr>
          <w:rFonts w:ascii="Calibri" w:hAnsi="Calibri" w:cs="Calibri"/>
          <w:bCs/>
          <w:sz w:val="36"/>
          <w:szCs w:val="36"/>
          <w:lang w:val="en-GB"/>
        </w:rPr>
      </w:pPr>
      <w:r w:rsidRPr="00065CF1">
        <w:rPr>
          <w:rFonts w:ascii="Calibri" w:hAnsi="Calibri" w:cs="Calibri"/>
          <w:bCs/>
          <w:sz w:val="36"/>
          <w:szCs w:val="36"/>
          <w:lang w:val="en-GB"/>
        </w:rPr>
        <w:t xml:space="preserve">Docker is compatible with </w:t>
      </w:r>
      <w:proofErr w:type="spellStart"/>
      <w:r w:rsidRPr="00065CF1">
        <w:rPr>
          <w:rFonts w:ascii="Calibri" w:hAnsi="Calibri" w:cs="Calibri"/>
          <w:bCs/>
          <w:sz w:val="36"/>
          <w:szCs w:val="36"/>
          <w:lang w:val="en-GB"/>
        </w:rPr>
        <w:t>linux</w:t>
      </w:r>
      <w:proofErr w:type="spellEnd"/>
      <w:r w:rsidRPr="00065CF1">
        <w:rPr>
          <w:rFonts w:ascii="Calibri" w:hAnsi="Calibri" w:cs="Calibri"/>
          <w:bCs/>
          <w:sz w:val="36"/>
          <w:szCs w:val="36"/>
          <w:lang w:val="en-GB"/>
        </w:rPr>
        <w:t xml:space="preserve"> only and do not support any other OS. </w:t>
      </w:r>
    </w:p>
    <w:p w:rsidR="00065CF1" w:rsidRPr="00065CF1" w:rsidRDefault="00065CF1" w:rsidP="00065CF1">
      <w:pPr>
        <w:pStyle w:val="ListParagraph"/>
        <w:numPr>
          <w:ilvl w:val="0"/>
          <w:numId w:val="20"/>
        </w:numPr>
        <w:rPr>
          <w:rFonts w:ascii="Calibri" w:hAnsi="Calibri" w:cs="Calibri"/>
          <w:bCs/>
          <w:sz w:val="36"/>
          <w:szCs w:val="36"/>
          <w:lang w:val="en-GB"/>
        </w:rPr>
      </w:pPr>
      <w:r w:rsidRPr="00065CF1">
        <w:rPr>
          <w:rFonts w:ascii="Calibri" w:hAnsi="Calibri" w:cs="Calibri"/>
          <w:bCs/>
          <w:sz w:val="36"/>
          <w:szCs w:val="36"/>
          <w:lang w:val="en-GB"/>
        </w:rPr>
        <w:t xml:space="preserve">need to consider how to manage </w:t>
      </w:r>
      <w:proofErr w:type="spellStart"/>
      <w:r w:rsidRPr="00065CF1">
        <w:rPr>
          <w:rFonts w:ascii="Calibri" w:hAnsi="Calibri" w:cs="Calibri"/>
          <w:bCs/>
          <w:sz w:val="36"/>
          <w:szCs w:val="36"/>
          <w:lang w:val="en-GB"/>
        </w:rPr>
        <w:t>docker</w:t>
      </w:r>
      <w:proofErr w:type="spellEnd"/>
      <w:r w:rsidRPr="00065CF1">
        <w:rPr>
          <w:rFonts w:ascii="Calibri" w:hAnsi="Calibri" w:cs="Calibri"/>
          <w:bCs/>
          <w:sz w:val="36"/>
          <w:szCs w:val="36"/>
          <w:lang w:val="en-GB"/>
        </w:rPr>
        <w:t xml:space="preserve"> processes with a </w:t>
      </w:r>
      <w:bookmarkStart w:id="0" w:name="_GoBack"/>
      <w:bookmarkEnd w:id="0"/>
      <w:r w:rsidRPr="00065CF1">
        <w:rPr>
          <w:rFonts w:ascii="Calibri" w:hAnsi="Calibri" w:cs="Calibri"/>
          <w:bCs/>
          <w:sz w:val="36"/>
          <w:szCs w:val="36"/>
          <w:lang w:val="en-GB"/>
        </w:rPr>
        <w:t>system process manager</w:t>
      </w:r>
    </w:p>
    <w:p w:rsidR="00065CF1" w:rsidRPr="00065CF1" w:rsidRDefault="00065CF1" w:rsidP="00065CF1">
      <w:pPr>
        <w:numPr>
          <w:ilvl w:val="0"/>
          <w:numId w:val="20"/>
        </w:numPr>
        <w:shd w:val="clear" w:color="auto" w:fill="FAFDF7"/>
        <w:spacing w:after="0" w:line="240" w:lineRule="auto"/>
        <w:rPr>
          <w:rFonts w:ascii="Calibri" w:hAnsi="Calibri" w:cs="Calibri"/>
          <w:bCs/>
          <w:sz w:val="36"/>
          <w:szCs w:val="36"/>
          <w:lang w:val="en-GB"/>
        </w:rPr>
      </w:pPr>
      <w:r w:rsidRPr="00065CF1">
        <w:rPr>
          <w:rFonts w:ascii="Calibri" w:hAnsi="Calibri" w:cs="Calibri"/>
          <w:bCs/>
          <w:sz w:val="36"/>
          <w:szCs w:val="36"/>
          <w:lang w:val="en-GB"/>
        </w:rPr>
        <w:t>Backing up the data stored in your ap</w:t>
      </w:r>
      <w:r w:rsidRPr="00065CF1">
        <w:rPr>
          <w:rFonts w:ascii="Calibri" w:hAnsi="Calibri" w:cs="Calibri"/>
          <w:bCs/>
          <w:sz w:val="36"/>
          <w:szCs w:val="36"/>
          <w:lang w:val="en-GB"/>
        </w:rPr>
        <w:softHyphen/>
        <w:t>pli</w:t>
      </w:r>
      <w:r w:rsidRPr="00065CF1">
        <w:rPr>
          <w:rFonts w:ascii="Calibri" w:hAnsi="Calibri" w:cs="Calibri"/>
          <w:bCs/>
          <w:sz w:val="36"/>
          <w:szCs w:val="36"/>
          <w:lang w:val="en-GB"/>
        </w:rPr>
        <w:softHyphen/>
        <w:t>ca</w:t>
      </w:r>
      <w:r w:rsidRPr="00065CF1">
        <w:rPr>
          <w:rFonts w:ascii="Calibri" w:hAnsi="Calibri" w:cs="Calibri"/>
          <w:bCs/>
          <w:sz w:val="36"/>
          <w:szCs w:val="36"/>
          <w:lang w:val="en-GB"/>
        </w:rPr>
        <w:softHyphen/>
        <w:t>tion databases still requires a robust con</w:t>
      </w:r>
      <w:r w:rsidRPr="00065CF1">
        <w:rPr>
          <w:rFonts w:ascii="Calibri" w:hAnsi="Calibri" w:cs="Calibri"/>
          <w:bCs/>
          <w:sz w:val="36"/>
          <w:szCs w:val="36"/>
          <w:lang w:val="en-GB"/>
        </w:rPr>
        <w:softHyphen/>
        <w:t>fig</w:t>
      </w:r>
      <w:r w:rsidRPr="00065CF1">
        <w:rPr>
          <w:rFonts w:ascii="Calibri" w:hAnsi="Calibri" w:cs="Calibri"/>
          <w:bCs/>
          <w:sz w:val="36"/>
          <w:szCs w:val="36"/>
          <w:lang w:val="en-GB"/>
        </w:rPr>
        <w:softHyphen/>
        <w:t>u</w:t>
      </w:r>
      <w:r w:rsidRPr="00065CF1">
        <w:rPr>
          <w:rFonts w:ascii="Calibri" w:hAnsi="Calibri" w:cs="Calibri"/>
          <w:bCs/>
          <w:sz w:val="36"/>
          <w:szCs w:val="36"/>
          <w:lang w:val="en-GB"/>
        </w:rPr>
        <w:softHyphen/>
        <w:t>ra</w:t>
      </w:r>
      <w:r w:rsidRPr="00065CF1">
        <w:rPr>
          <w:rFonts w:ascii="Calibri" w:hAnsi="Calibri" w:cs="Calibri"/>
          <w:bCs/>
          <w:sz w:val="36"/>
          <w:szCs w:val="36"/>
          <w:lang w:val="en-GB"/>
        </w:rPr>
        <w:softHyphen/>
        <w:t>tion and backup strategy.</w:t>
      </w:r>
    </w:p>
    <w:p w:rsidR="00065CF1" w:rsidRPr="00065CF1" w:rsidRDefault="00065CF1" w:rsidP="00065CF1">
      <w:pPr>
        <w:numPr>
          <w:ilvl w:val="0"/>
          <w:numId w:val="20"/>
        </w:numPr>
        <w:shd w:val="clear" w:color="auto" w:fill="FAFDF7"/>
        <w:spacing w:after="0" w:line="240" w:lineRule="auto"/>
        <w:rPr>
          <w:rFonts w:ascii="Calibri" w:hAnsi="Calibri" w:cs="Calibri"/>
          <w:bCs/>
          <w:sz w:val="36"/>
          <w:szCs w:val="36"/>
          <w:lang w:val="en-GB"/>
        </w:rPr>
      </w:pPr>
      <w:r w:rsidRPr="00065CF1">
        <w:rPr>
          <w:rFonts w:ascii="Calibri" w:hAnsi="Calibri" w:cs="Calibri"/>
          <w:bCs/>
          <w:sz w:val="36"/>
          <w:szCs w:val="36"/>
          <w:lang w:val="en-GB"/>
        </w:rPr>
        <w:t>Working out how to wire up containers with links and do service discovery requires some planning and careful container creation.</w:t>
      </w:r>
    </w:p>
    <w:p w:rsidR="00065CF1" w:rsidRPr="00065CF1" w:rsidRDefault="00065CF1" w:rsidP="00065CF1">
      <w:pPr>
        <w:pStyle w:val="ListParagraph"/>
        <w:numPr>
          <w:ilvl w:val="0"/>
          <w:numId w:val="20"/>
        </w:numPr>
        <w:rPr>
          <w:rFonts w:ascii="Calibri" w:hAnsi="Calibri" w:cs="Calibri"/>
          <w:bCs/>
          <w:sz w:val="36"/>
          <w:szCs w:val="36"/>
          <w:lang w:val="en-GB"/>
        </w:rPr>
      </w:pPr>
      <w:r w:rsidRPr="00065CF1">
        <w:rPr>
          <w:rFonts w:ascii="Calibri" w:hAnsi="Calibri" w:cs="Calibri"/>
          <w:bCs/>
          <w:sz w:val="36"/>
          <w:szCs w:val="36"/>
          <w:lang w:val="en-GB"/>
        </w:rPr>
        <w:t xml:space="preserve">On a larger scale, or in complicated </w:t>
      </w:r>
      <w:proofErr w:type="spellStart"/>
      <w:r w:rsidRPr="00065CF1">
        <w:rPr>
          <w:rFonts w:ascii="Calibri" w:hAnsi="Calibri" w:cs="Calibri"/>
          <w:bCs/>
          <w:sz w:val="36"/>
          <w:szCs w:val="36"/>
          <w:lang w:val="en-GB"/>
        </w:rPr>
        <w:t>toplogies</w:t>
      </w:r>
      <w:proofErr w:type="spellEnd"/>
      <w:r w:rsidRPr="00065CF1">
        <w:rPr>
          <w:rFonts w:ascii="Calibri" w:hAnsi="Calibri" w:cs="Calibri"/>
          <w:bCs/>
          <w:sz w:val="36"/>
          <w:szCs w:val="36"/>
          <w:lang w:val="en-GB"/>
        </w:rPr>
        <w:t>, with lots of links and containers, it might make sense to use some orchestration tools on top of Docker to provide some high-level deployment management.</w:t>
      </w:r>
    </w:p>
    <w:p w:rsidR="00065CF1" w:rsidRPr="00065CF1" w:rsidRDefault="00065CF1" w:rsidP="00065CF1">
      <w:pPr>
        <w:pStyle w:val="ListParagraph"/>
        <w:numPr>
          <w:ilvl w:val="0"/>
          <w:numId w:val="20"/>
        </w:numPr>
        <w:rPr>
          <w:rFonts w:ascii="Calibri" w:hAnsi="Calibri" w:cs="Calibri"/>
          <w:bCs/>
          <w:sz w:val="36"/>
          <w:szCs w:val="36"/>
          <w:lang w:val="en-GB"/>
        </w:rPr>
      </w:pPr>
      <w:r w:rsidRPr="00065CF1">
        <w:rPr>
          <w:rFonts w:ascii="Calibri" w:hAnsi="Calibri" w:cs="Calibri"/>
          <w:bCs/>
          <w:sz w:val="36"/>
          <w:szCs w:val="36"/>
          <w:lang w:val="en-GB"/>
        </w:rPr>
        <w:lastRenderedPageBreak/>
        <w:t>In very dynamic and elastic architectures, the use of distributed services registry such as </w:t>
      </w:r>
      <w:hyperlink r:id="rId36" w:tooltip="zookeeper" w:history="1">
        <w:r w:rsidRPr="00065CF1">
          <w:rPr>
            <w:rFonts w:ascii="Calibri" w:hAnsi="Calibri" w:cs="Calibri"/>
            <w:bCs/>
            <w:sz w:val="36"/>
            <w:szCs w:val="36"/>
            <w:lang w:val="en-GB"/>
          </w:rPr>
          <w:t>Zookeeper</w:t>
        </w:r>
      </w:hyperlink>
      <w:r w:rsidRPr="00065CF1">
        <w:rPr>
          <w:rFonts w:ascii="Calibri" w:hAnsi="Calibri" w:cs="Calibri"/>
          <w:bCs/>
          <w:sz w:val="36"/>
          <w:szCs w:val="36"/>
          <w:lang w:val="en-GB"/>
        </w:rPr>
        <w:t>, </w:t>
      </w:r>
      <w:proofErr w:type="spellStart"/>
      <w:r w:rsidRPr="00065CF1">
        <w:rPr>
          <w:rFonts w:ascii="Calibri" w:hAnsi="Calibri" w:cs="Calibri"/>
          <w:bCs/>
          <w:sz w:val="36"/>
          <w:szCs w:val="36"/>
          <w:lang w:val="en-GB"/>
        </w:rPr>
        <w:fldChar w:fldCharType="begin"/>
      </w:r>
      <w:r w:rsidRPr="00065CF1">
        <w:rPr>
          <w:rFonts w:ascii="Calibri" w:hAnsi="Calibri" w:cs="Calibri"/>
          <w:bCs/>
          <w:sz w:val="36"/>
          <w:szCs w:val="36"/>
          <w:lang w:val="en-GB"/>
        </w:rPr>
        <w:instrText xml:space="preserve"> HYPERLINK "https://github.com/coreos/etcd" \o "etcd" </w:instrText>
      </w:r>
      <w:r w:rsidRPr="00065CF1">
        <w:rPr>
          <w:rFonts w:ascii="Calibri" w:hAnsi="Calibri" w:cs="Calibri"/>
          <w:bCs/>
          <w:sz w:val="36"/>
          <w:szCs w:val="36"/>
          <w:lang w:val="en-GB"/>
        </w:rPr>
        <w:fldChar w:fldCharType="separate"/>
      </w:r>
      <w:r w:rsidRPr="00065CF1">
        <w:rPr>
          <w:rFonts w:ascii="Calibri" w:hAnsi="Calibri" w:cs="Calibri"/>
          <w:bCs/>
          <w:sz w:val="36"/>
          <w:szCs w:val="36"/>
          <w:lang w:val="en-GB"/>
        </w:rPr>
        <w:t>etcd</w:t>
      </w:r>
      <w:proofErr w:type="spellEnd"/>
      <w:r w:rsidRPr="00065CF1">
        <w:rPr>
          <w:rFonts w:ascii="Calibri" w:hAnsi="Calibri" w:cs="Calibri"/>
          <w:bCs/>
          <w:sz w:val="36"/>
          <w:szCs w:val="36"/>
          <w:lang w:val="en-GB"/>
        </w:rPr>
        <w:fldChar w:fldCharType="end"/>
      </w:r>
      <w:r w:rsidRPr="00065CF1">
        <w:rPr>
          <w:rFonts w:ascii="Calibri" w:hAnsi="Calibri" w:cs="Calibri"/>
          <w:bCs/>
          <w:sz w:val="36"/>
          <w:szCs w:val="36"/>
          <w:lang w:val="en-GB"/>
        </w:rPr>
        <w:t> or </w:t>
      </w:r>
      <w:hyperlink r:id="rId37" w:tooltip="serf" w:history="1">
        <w:r w:rsidRPr="00065CF1">
          <w:rPr>
            <w:rFonts w:ascii="Calibri" w:hAnsi="Calibri" w:cs="Calibri"/>
            <w:bCs/>
            <w:sz w:val="36"/>
            <w:szCs w:val="36"/>
            <w:lang w:val="en-GB"/>
          </w:rPr>
          <w:t>serf</w:t>
        </w:r>
      </w:hyperlink>
      <w:r w:rsidRPr="00065CF1">
        <w:rPr>
          <w:rFonts w:ascii="Calibri" w:hAnsi="Calibri" w:cs="Calibri"/>
          <w:bCs/>
          <w:sz w:val="36"/>
          <w:szCs w:val="36"/>
          <w:lang w:val="en-GB"/>
        </w:rPr>
        <w:t> must be considered.</w:t>
      </w:r>
    </w:p>
    <w:p w:rsidR="00065CF1" w:rsidRPr="00484167" w:rsidRDefault="00065CF1" w:rsidP="00484167">
      <w:pPr>
        <w:rPr>
          <w:rFonts w:ascii="Calibri" w:hAnsi="Calibri" w:cs="Calibri"/>
          <w:bCs/>
          <w:sz w:val="36"/>
          <w:szCs w:val="36"/>
          <w:lang w:val="en-GB"/>
        </w:rPr>
      </w:pPr>
    </w:p>
    <w:p w:rsidR="00484167" w:rsidRPr="00484167" w:rsidRDefault="00484167" w:rsidP="00086EA6">
      <w:pPr>
        <w:rPr>
          <w:rFonts w:ascii="Calibri" w:hAnsi="Calibri" w:cs="Calibri"/>
          <w:bCs/>
          <w:sz w:val="36"/>
          <w:szCs w:val="36"/>
          <w:lang w:val="en-GB"/>
        </w:rPr>
      </w:pPr>
    </w:p>
    <w:p w:rsidR="00B123E0" w:rsidRPr="00484167" w:rsidRDefault="00B123E0" w:rsidP="0026416F">
      <w:pPr>
        <w:rPr>
          <w:rFonts w:ascii="Calibri" w:hAnsi="Calibri" w:cs="Calibri"/>
          <w:bCs/>
          <w:sz w:val="36"/>
          <w:szCs w:val="36"/>
          <w:lang w:val="en-GB"/>
        </w:rPr>
      </w:pPr>
    </w:p>
    <w:sectPr w:rsidR="00B123E0" w:rsidRPr="004841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1A6" w:rsidRDefault="009B11A6" w:rsidP="00B16D86">
      <w:pPr>
        <w:spacing w:after="0" w:line="240" w:lineRule="auto"/>
      </w:pPr>
      <w:r>
        <w:separator/>
      </w:r>
    </w:p>
  </w:endnote>
  <w:endnote w:type="continuationSeparator" w:id="0">
    <w:p w:rsidR="009B11A6" w:rsidRDefault="009B11A6" w:rsidP="00B16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1A6" w:rsidRDefault="009B11A6" w:rsidP="00B16D86">
      <w:pPr>
        <w:spacing w:after="0" w:line="240" w:lineRule="auto"/>
      </w:pPr>
      <w:r>
        <w:separator/>
      </w:r>
    </w:p>
  </w:footnote>
  <w:footnote w:type="continuationSeparator" w:id="0">
    <w:p w:rsidR="009B11A6" w:rsidRDefault="009B11A6" w:rsidP="00B16D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5C58"/>
    <w:multiLevelType w:val="hybridMultilevel"/>
    <w:tmpl w:val="A60A4CD0"/>
    <w:lvl w:ilvl="0" w:tplc="349007FE">
      <w:start w:val="1"/>
      <w:numFmt w:val="bullet"/>
      <w:lvlText w:val="•"/>
      <w:lvlJc w:val="left"/>
      <w:pPr>
        <w:tabs>
          <w:tab w:val="num" w:pos="720"/>
        </w:tabs>
        <w:ind w:left="720" w:hanging="360"/>
      </w:pPr>
      <w:rPr>
        <w:rFonts w:ascii="Arial" w:hAnsi="Arial" w:hint="default"/>
      </w:rPr>
    </w:lvl>
    <w:lvl w:ilvl="1" w:tplc="F056A1DE" w:tentative="1">
      <w:start w:val="1"/>
      <w:numFmt w:val="bullet"/>
      <w:lvlText w:val="•"/>
      <w:lvlJc w:val="left"/>
      <w:pPr>
        <w:tabs>
          <w:tab w:val="num" w:pos="1440"/>
        </w:tabs>
        <w:ind w:left="1440" w:hanging="360"/>
      </w:pPr>
      <w:rPr>
        <w:rFonts w:ascii="Arial" w:hAnsi="Arial" w:hint="default"/>
      </w:rPr>
    </w:lvl>
    <w:lvl w:ilvl="2" w:tplc="74902BFA" w:tentative="1">
      <w:start w:val="1"/>
      <w:numFmt w:val="bullet"/>
      <w:lvlText w:val="•"/>
      <w:lvlJc w:val="left"/>
      <w:pPr>
        <w:tabs>
          <w:tab w:val="num" w:pos="2160"/>
        </w:tabs>
        <w:ind w:left="2160" w:hanging="360"/>
      </w:pPr>
      <w:rPr>
        <w:rFonts w:ascii="Arial" w:hAnsi="Arial" w:hint="default"/>
      </w:rPr>
    </w:lvl>
    <w:lvl w:ilvl="3" w:tplc="707E2D4C" w:tentative="1">
      <w:start w:val="1"/>
      <w:numFmt w:val="bullet"/>
      <w:lvlText w:val="•"/>
      <w:lvlJc w:val="left"/>
      <w:pPr>
        <w:tabs>
          <w:tab w:val="num" w:pos="2880"/>
        </w:tabs>
        <w:ind w:left="2880" w:hanging="360"/>
      </w:pPr>
      <w:rPr>
        <w:rFonts w:ascii="Arial" w:hAnsi="Arial" w:hint="default"/>
      </w:rPr>
    </w:lvl>
    <w:lvl w:ilvl="4" w:tplc="1506C48C" w:tentative="1">
      <w:start w:val="1"/>
      <w:numFmt w:val="bullet"/>
      <w:lvlText w:val="•"/>
      <w:lvlJc w:val="left"/>
      <w:pPr>
        <w:tabs>
          <w:tab w:val="num" w:pos="3600"/>
        </w:tabs>
        <w:ind w:left="3600" w:hanging="360"/>
      </w:pPr>
      <w:rPr>
        <w:rFonts w:ascii="Arial" w:hAnsi="Arial" w:hint="default"/>
      </w:rPr>
    </w:lvl>
    <w:lvl w:ilvl="5" w:tplc="BB7C22EC" w:tentative="1">
      <w:start w:val="1"/>
      <w:numFmt w:val="bullet"/>
      <w:lvlText w:val="•"/>
      <w:lvlJc w:val="left"/>
      <w:pPr>
        <w:tabs>
          <w:tab w:val="num" w:pos="4320"/>
        </w:tabs>
        <w:ind w:left="4320" w:hanging="360"/>
      </w:pPr>
      <w:rPr>
        <w:rFonts w:ascii="Arial" w:hAnsi="Arial" w:hint="default"/>
      </w:rPr>
    </w:lvl>
    <w:lvl w:ilvl="6" w:tplc="2FA4FDFE" w:tentative="1">
      <w:start w:val="1"/>
      <w:numFmt w:val="bullet"/>
      <w:lvlText w:val="•"/>
      <w:lvlJc w:val="left"/>
      <w:pPr>
        <w:tabs>
          <w:tab w:val="num" w:pos="5040"/>
        </w:tabs>
        <w:ind w:left="5040" w:hanging="360"/>
      </w:pPr>
      <w:rPr>
        <w:rFonts w:ascii="Arial" w:hAnsi="Arial" w:hint="default"/>
      </w:rPr>
    </w:lvl>
    <w:lvl w:ilvl="7" w:tplc="A6A8E3CC" w:tentative="1">
      <w:start w:val="1"/>
      <w:numFmt w:val="bullet"/>
      <w:lvlText w:val="•"/>
      <w:lvlJc w:val="left"/>
      <w:pPr>
        <w:tabs>
          <w:tab w:val="num" w:pos="5760"/>
        </w:tabs>
        <w:ind w:left="5760" w:hanging="360"/>
      </w:pPr>
      <w:rPr>
        <w:rFonts w:ascii="Arial" w:hAnsi="Arial" w:hint="default"/>
      </w:rPr>
    </w:lvl>
    <w:lvl w:ilvl="8" w:tplc="B082ECDA" w:tentative="1">
      <w:start w:val="1"/>
      <w:numFmt w:val="bullet"/>
      <w:lvlText w:val="•"/>
      <w:lvlJc w:val="left"/>
      <w:pPr>
        <w:tabs>
          <w:tab w:val="num" w:pos="6480"/>
        </w:tabs>
        <w:ind w:left="6480" w:hanging="360"/>
      </w:pPr>
      <w:rPr>
        <w:rFonts w:ascii="Arial" w:hAnsi="Arial" w:hint="default"/>
      </w:rPr>
    </w:lvl>
  </w:abstractNum>
  <w:abstractNum w:abstractNumId="1">
    <w:nsid w:val="006A0627"/>
    <w:multiLevelType w:val="hybridMultilevel"/>
    <w:tmpl w:val="50206748"/>
    <w:lvl w:ilvl="0" w:tplc="8B0AA096">
      <w:start w:val="1"/>
      <w:numFmt w:val="bullet"/>
      <w:lvlText w:val="•"/>
      <w:lvlJc w:val="left"/>
      <w:pPr>
        <w:tabs>
          <w:tab w:val="num" w:pos="720"/>
        </w:tabs>
        <w:ind w:left="720" w:hanging="360"/>
      </w:pPr>
      <w:rPr>
        <w:rFonts w:ascii="Arial" w:hAnsi="Arial" w:hint="default"/>
      </w:rPr>
    </w:lvl>
    <w:lvl w:ilvl="1" w:tplc="1F3EED1E">
      <w:start w:val="799"/>
      <w:numFmt w:val="bullet"/>
      <w:lvlText w:val="–"/>
      <w:lvlJc w:val="left"/>
      <w:pPr>
        <w:tabs>
          <w:tab w:val="num" w:pos="1440"/>
        </w:tabs>
        <w:ind w:left="1440" w:hanging="360"/>
      </w:pPr>
      <w:rPr>
        <w:rFonts w:ascii="Arial" w:hAnsi="Arial" w:hint="default"/>
      </w:rPr>
    </w:lvl>
    <w:lvl w:ilvl="2" w:tplc="179E4D82" w:tentative="1">
      <w:start w:val="1"/>
      <w:numFmt w:val="bullet"/>
      <w:lvlText w:val="•"/>
      <w:lvlJc w:val="left"/>
      <w:pPr>
        <w:tabs>
          <w:tab w:val="num" w:pos="2160"/>
        </w:tabs>
        <w:ind w:left="2160" w:hanging="360"/>
      </w:pPr>
      <w:rPr>
        <w:rFonts w:ascii="Arial" w:hAnsi="Arial" w:hint="default"/>
      </w:rPr>
    </w:lvl>
    <w:lvl w:ilvl="3" w:tplc="EB4C4686" w:tentative="1">
      <w:start w:val="1"/>
      <w:numFmt w:val="bullet"/>
      <w:lvlText w:val="•"/>
      <w:lvlJc w:val="left"/>
      <w:pPr>
        <w:tabs>
          <w:tab w:val="num" w:pos="2880"/>
        </w:tabs>
        <w:ind w:left="2880" w:hanging="360"/>
      </w:pPr>
      <w:rPr>
        <w:rFonts w:ascii="Arial" w:hAnsi="Arial" w:hint="default"/>
      </w:rPr>
    </w:lvl>
    <w:lvl w:ilvl="4" w:tplc="E79879D2" w:tentative="1">
      <w:start w:val="1"/>
      <w:numFmt w:val="bullet"/>
      <w:lvlText w:val="•"/>
      <w:lvlJc w:val="left"/>
      <w:pPr>
        <w:tabs>
          <w:tab w:val="num" w:pos="3600"/>
        </w:tabs>
        <w:ind w:left="3600" w:hanging="360"/>
      </w:pPr>
      <w:rPr>
        <w:rFonts w:ascii="Arial" w:hAnsi="Arial" w:hint="default"/>
      </w:rPr>
    </w:lvl>
    <w:lvl w:ilvl="5" w:tplc="EA683D64" w:tentative="1">
      <w:start w:val="1"/>
      <w:numFmt w:val="bullet"/>
      <w:lvlText w:val="•"/>
      <w:lvlJc w:val="left"/>
      <w:pPr>
        <w:tabs>
          <w:tab w:val="num" w:pos="4320"/>
        </w:tabs>
        <w:ind w:left="4320" w:hanging="360"/>
      </w:pPr>
      <w:rPr>
        <w:rFonts w:ascii="Arial" w:hAnsi="Arial" w:hint="default"/>
      </w:rPr>
    </w:lvl>
    <w:lvl w:ilvl="6" w:tplc="72FA6996" w:tentative="1">
      <w:start w:val="1"/>
      <w:numFmt w:val="bullet"/>
      <w:lvlText w:val="•"/>
      <w:lvlJc w:val="left"/>
      <w:pPr>
        <w:tabs>
          <w:tab w:val="num" w:pos="5040"/>
        </w:tabs>
        <w:ind w:left="5040" w:hanging="360"/>
      </w:pPr>
      <w:rPr>
        <w:rFonts w:ascii="Arial" w:hAnsi="Arial" w:hint="default"/>
      </w:rPr>
    </w:lvl>
    <w:lvl w:ilvl="7" w:tplc="03E24CF6" w:tentative="1">
      <w:start w:val="1"/>
      <w:numFmt w:val="bullet"/>
      <w:lvlText w:val="•"/>
      <w:lvlJc w:val="left"/>
      <w:pPr>
        <w:tabs>
          <w:tab w:val="num" w:pos="5760"/>
        </w:tabs>
        <w:ind w:left="5760" w:hanging="360"/>
      </w:pPr>
      <w:rPr>
        <w:rFonts w:ascii="Arial" w:hAnsi="Arial" w:hint="default"/>
      </w:rPr>
    </w:lvl>
    <w:lvl w:ilvl="8" w:tplc="026AD9FC" w:tentative="1">
      <w:start w:val="1"/>
      <w:numFmt w:val="bullet"/>
      <w:lvlText w:val="•"/>
      <w:lvlJc w:val="left"/>
      <w:pPr>
        <w:tabs>
          <w:tab w:val="num" w:pos="6480"/>
        </w:tabs>
        <w:ind w:left="6480" w:hanging="360"/>
      </w:pPr>
      <w:rPr>
        <w:rFonts w:ascii="Arial" w:hAnsi="Arial" w:hint="default"/>
      </w:rPr>
    </w:lvl>
  </w:abstractNum>
  <w:abstractNum w:abstractNumId="2">
    <w:nsid w:val="07E057B3"/>
    <w:multiLevelType w:val="hybridMultilevel"/>
    <w:tmpl w:val="50648896"/>
    <w:lvl w:ilvl="0" w:tplc="5296A096">
      <w:start w:val="1"/>
      <w:numFmt w:val="bullet"/>
      <w:lvlText w:val="•"/>
      <w:lvlJc w:val="left"/>
      <w:pPr>
        <w:tabs>
          <w:tab w:val="num" w:pos="720"/>
        </w:tabs>
        <w:ind w:left="720" w:hanging="360"/>
      </w:pPr>
      <w:rPr>
        <w:rFonts w:ascii="Arial" w:hAnsi="Arial" w:hint="default"/>
      </w:rPr>
    </w:lvl>
    <w:lvl w:ilvl="1" w:tplc="3F702CE6" w:tentative="1">
      <w:start w:val="1"/>
      <w:numFmt w:val="bullet"/>
      <w:lvlText w:val="•"/>
      <w:lvlJc w:val="left"/>
      <w:pPr>
        <w:tabs>
          <w:tab w:val="num" w:pos="1440"/>
        </w:tabs>
        <w:ind w:left="1440" w:hanging="360"/>
      </w:pPr>
      <w:rPr>
        <w:rFonts w:ascii="Arial" w:hAnsi="Arial" w:hint="default"/>
      </w:rPr>
    </w:lvl>
    <w:lvl w:ilvl="2" w:tplc="F67ED8DC" w:tentative="1">
      <w:start w:val="1"/>
      <w:numFmt w:val="bullet"/>
      <w:lvlText w:val="•"/>
      <w:lvlJc w:val="left"/>
      <w:pPr>
        <w:tabs>
          <w:tab w:val="num" w:pos="2160"/>
        </w:tabs>
        <w:ind w:left="2160" w:hanging="360"/>
      </w:pPr>
      <w:rPr>
        <w:rFonts w:ascii="Arial" w:hAnsi="Arial" w:hint="default"/>
      </w:rPr>
    </w:lvl>
    <w:lvl w:ilvl="3" w:tplc="16F63E78" w:tentative="1">
      <w:start w:val="1"/>
      <w:numFmt w:val="bullet"/>
      <w:lvlText w:val="•"/>
      <w:lvlJc w:val="left"/>
      <w:pPr>
        <w:tabs>
          <w:tab w:val="num" w:pos="2880"/>
        </w:tabs>
        <w:ind w:left="2880" w:hanging="360"/>
      </w:pPr>
      <w:rPr>
        <w:rFonts w:ascii="Arial" w:hAnsi="Arial" w:hint="default"/>
      </w:rPr>
    </w:lvl>
    <w:lvl w:ilvl="4" w:tplc="E6AE3CCC" w:tentative="1">
      <w:start w:val="1"/>
      <w:numFmt w:val="bullet"/>
      <w:lvlText w:val="•"/>
      <w:lvlJc w:val="left"/>
      <w:pPr>
        <w:tabs>
          <w:tab w:val="num" w:pos="3600"/>
        </w:tabs>
        <w:ind w:left="3600" w:hanging="360"/>
      </w:pPr>
      <w:rPr>
        <w:rFonts w:ascii="Arial" w:hAnsi="Arial" w:hint="default"/>
      </w:rPr>
    </w:lvl>
    <w:lvl w:ilvl="5" w:tplc="ACAE42A0" w:tentative="1">
      <w:start w:val="1"/>
      <w:numFmt w:val="bullet"/>
      <w:lvlText w:val="•"/>
      <w:lvlJc w:val="left"/>
      <w:pPr>
        <w:tabs>
          <w:tab w:val="num" w:pos="4320"/>
        </w:tabs>
        <w:ind w:left="4320" w:hanging="360"/>
      </w:pPr>
      <w:rPr>
        <w:rFonts w:ascii="Arial" w:hAnsi="Arial" w:hint="default"/>
      </w:rPr>
    </w:lvl>
    <w:lvl w:ilvl="6" w:tplc="61F68B78" w:tentative="1">
      <w:start w:val="1"/>
      <w:numFmt w:val="bullet"/>
      <w:lvlText w:val="•"/>
      <w:lvlJc w:val="left"/>
      <w:pPr>
        <w:tabs>
          <w:tab w:val="num" w:pos="5040"/>
        </w:tabs>
        <w:ind w:left="5040" w:hanging="360"/>
      </w:pPr>
      <w:rPr>
        <w:rFonts w:ascii="Arial" w:hAnsi="Arial" w:hint="default"/>
      </w:rPr>
    </w:lvl>
    <w:lvl w:ilvl="7" w:tplc="267482CA" w:tentative="1">
      <w:start w:val="1"/>
      <w:numFmt w:val="bullet"/>
      <w:lvlText w:val="•"/>
      <w:lvlJc w:val="left"/>
      <w:pPr>
        <w:tabs>
          <w:tab w:val="num" w:pos="5760"/>
        </w:tabs>
        <w:ind w:left="5760" w:hanging="360"/>
      </w:pPr>
      <w:rPr>
        <w:rFonts w:ascii="Arial" w:hAnsi="Arial" w:hint="default"/>
      </w:rPr>
    </w:lvl>
    <w:lvl w:ilvl="8" w:tplc="18B2BEC0" w:tentative="1">
      <w:start w:val="1"/>
      <w:numFmt w:val="bullet"/>
      <w:lvlText w:val="•"/>
      <w:lvlJc w:val="left"/>
      <w:pPr>
        <w:tabs>
          <w:tab w:val="num" w:pos="6480"/>
        </w:tabs>
        <w:ind w:left="6480" w:hanging="360"/>
      </w:pPr>
      <w:rPr>
        <w:rFonts w:ascii="Arial" w:hAnsi="Arial" w:hint="default"/>
      </w:rPr>
    </w:lvl>
  </w:abstractNum>
  <w:abstractNum w:abstractNumId="3">
    <w:nsid w:val="090B22AE"/>
    <w:multiLevelType w:val="hybridMultilevel"/>
    <w:tmpl w:val="58843EC0"/>
    <w:lvl w:ilvl="0" w:tplc="D2D4C40E">
      <w:start w:val="1"/>
      <w:numFmt w:val="bullet"/>
      <w:lvlText w:val="•"/>
      <w:lvlJc w:val="left"/>
      <w:pPr>
        <w:tabs>
          <w:tab w:val="num" w:pos="720"/>
        </w:tabs>
        <w:ind w:left="720" w:hanging="360"/>
      </w:pPr>
      <w:rPr>
        <w:rFonts w:ascii="Arial" w:hAnsi="Arial" w:hint="default"/>
      </w:rPr>
    </w:lvl>
    <w:lvl w:ilvl="1" w:tplc="04E6591E">
      <w:start w:val="1621"/>
      <w:numFmt w:val="bullet"/>
      <w:lvlText w:val="•"/>
      <w:lvlJc w:val="left"/>
      <w:pPr>
        <w:tabs>
          <w:tab w:val="num" w:pos="1440"/>
        </w:tabs>
        <w:ind w:left="1440" w:hanging="360"/>
      </w:pPr>
      <w:rPr>
        <w:rFonts w:ascii="Arial" w:hAnsi="Arial" w:hint="default"/>
      </w:rPr>
    </w:lvl>
    <w:lvl w:ilvl="2" w:tplc="6CF4662A" w:tentative="1">
      <w:start w:val="1"/>
      <w:numFmt w:val="bullet"/>
      <w:lvlText w:val="•"/>
      <w:lvlJc w:val="left"/>
      <w:pPr>
        <w:tabs>
          <w:tab w:val="num" w:pos="2160"/>
        </w:tabs>
        <w:ind w:left="2160" w:hanging="360"/>
      </w:pPr>
      <w:rPr>
        <w:rFonts w:ascii="Arial" w:hAnsi="Arial" w:hint="default"/>
      </w:rPr>
    </w:lvl>
    <w:lvl w:ilvl="3" w:tplc="F990A59E" w:tentative="1">
      <w:start w:val="1"/>
      <w:numFmt w:val="bullet"/>
      <w:lvlText w:val="•"/>
      <w:lvlJc w:val="left"/>
      <w:pPr>
        <w:tabs>
          <w:tab w:val="num" w:pos="2880"/>
        </w:tabs>
        <w:ind w:left="2880" w:hanging="360"/>
      </w:pPr>
      <w:rPr>
        <w:rFonts w:ascii="Arial" w:hAnsi="Arial" w:hint="default"/>
      </w:rPr>
    </w:lvl>
    <w:lvl w:ilvl="4" w:tplc="3EA0E688" w:tentative="1">
      <w:start w:val="1"/>
      <w:numFmt w:val="bullet"/>
      <w:lvlText w:val="•"/>
      <w:lvlJc w:val="left"/>
      <w:pPr>
        <w:tabs>
          <w:tab w:val="num" w:pos="3600"/>
        </w:tabs>
        <w:ind w:left="3600" w:hanging="360"/>
      </w:pPr>
      <w:rPr>
        <w:rFonts w:ascii="Arial" w:hAnsi="Arial" w:hint="default"/>
      </w:rPr>
    </w:lvl>
    <w:lvl w:ilvl="5" w:tplc="A0B233AE" w:tentative="1">
      <w:start w:val="1"/>
      <w:numFmt w:val="bullet"/>
      <w:lvlText w:val="•"/>
      <w:lvlJc w:val="left"/>
      <w:pPr>
        <w:tabs>
          <w:tab w:val="num" w:pos="4320"/>
        </w:tabs>
        <w:ind w:left="4320" w:hanging="360"/>
      </w:pPr>
      <w:rPr>
        <w:rFonts w:ascii="Arial" w:hAnsi="Arial" w:hint="default"/>
      </w:rPr>
    </w:lvl>
    <w:lvl w:ilvl="6" w:tplc="0B48055E" w:tentative="1">
      <w:start w:val="1"/>
      <w:numFmt w:val="bullet"/>
      <w:lvlText w:val="•"/>
      <w:lvlJc w:val="left"/>
      <w:pPr>
        <w:tabs>
          <w:tab w:val="num" w:pos="5040"/>
        </w:tabs>
        <w:ind w:left="5040" w:hanging="360"/>
      </w:pPr>
      <w:rPr>
        <w:rFonts w:ascii="Arial" w:hAnsi="Arial" w:hint="default"/>
      </w:rPr>
    </w:lvl>
    <w:lvl w:ilvl="7" w:tplc="46801BFC" w:tentative="1">
      <w:start w:val="1"/>
      <w:numFmt w:val="bullet"/>
      <w:lvlText w:val="•"/>
      <w:lvlJc w:val="left"/>
      <w:pPr>
        <w:tabs>
          <w:tab w:val="num" w:pos="5760"/>
        </w:tabs>
        <w:ind w:left="5760" w:hanging="360"/>
      </w:pPr>
      <w:rPr>
        <w:rFonts w:ascii="Arial" w:hAnsi="Arial" w:hint="default"/>
      </w:rPr>
    </w:lvl>
    <w:lvl w:ilvl="8" w:tplc="E218640A" w:tentative="1">
      <w:start w:val="1"/>
      <w:numFmt w:val="bullet"/>
      <w:lvlText w:val="•"/>
      <w:lvlJc w:val="left"/>
      <w:pPr>
        <w:tabs>
          <w:tab w:val="num" w:pos="6480"/>
        </w:tabs>
        <w:ind w:left="6480" w:hanging="360"/>
      </w:pPr>
      <w:rPr>
        <w:rFonts w:ascii="Arial" w:hAnsi="Arial" w:hint="default"/>
      </w:rPr>
    </w:lvl>
  </w:abstractNum>
  <w:abstractNum w:abstractNumId="4">
    <w:nsid w:val="0CE014F3"/>
    <w:multiLevelType w:val="hybridMultilevel"/>
    <w:tmpl w:val="C85C2352"/>
    <w:lvl w:ilvl="0" w:tplc="6D721F1C">
      <w:start w:val="1"/>
      <w:numFmt w:val="bullet"/>
      <w:lvlText w:val="•"/>
      <w:lvlJc w:val="left"/>
      <w:pPr>
        <w:tabs>
          <w:tab w:val="num" w:pos="720"/>
        </w:tabs>
        <w:ind w:left="720" w:hanging="360"/>
      </w:pPr>
      <w:rPr>
        <w:rFonts w:ascii="Arial" w:hAnsi="Arial" w:hint="default"/>
      </w:rPr>
    </w:lvl>
    <w:lvl w:ilvl="1" w:tplc="E8360AE0" w:tentative="1">
      <w:start w:val="1"/>
      <w:numFmt w:val="bullet"/>
      <w:lvlText w:val="•"/>
      <w:lvlJc w:val="left"/>
      <w:pPr>
        <w:tabs>
          <w:tab w:val="num" w:pos="1440"/>
        </w:tabs>
        <w:ind w:left="1440" w:hanging="360"/>
      </w:pPr>
      <w:rPr>
        <w:rFonts w:ascii="Arial" w:hAnsi="Arial" w:hint="default"/>
      </w:rPr>
    </w:lvl>
    <w:lvl w:ilvl="2" w:tplc="704A6B00" w:tentative="1">
      <w:start w:val="1"/>
      <w:numFmt w:val="bullet"/>
      <w:lvlText w:val="•"/>
      <w:lvlJc w:val="left"/>
      <w:pPr>
        <w:tabs>
          <w:tab w:val="num" w:pos="2160"/>
        </w:tabs>
        <w:ind w:left="2160" w:hanging="360"/>
      </w:pPr>
      <w:rPr>
        <w:rFonts w:ascii="Arial" w:hAnsi="Arial" w:hint="default"/>
      </w:rPr>
    </w:lvl>
    <w:lvl w:ilvl="3" w:tplc="40D69DEE" w:tentative="1">
      <w:start w:val="1"/>
      <w:numFmt w:val="bullet"/>
      <w:lvlText w:val="•"/>
      <w:lvlJc w:val="left"/>
      <w:pPr>
        <w:tabs>
          <w:tab w:val="num" w:pos="2880"/>
        </w:tabs>
        <w:ind w:left="2880" w:hanging="360"/>
      </w:pPr>
      <w:rPr>
        <w:rFonts w:ascii="Arial" w:hAnsi="Arial" w:hint="default"/>
      </w:rPr>
    </w:lvl>
    <w:lvl w:ilvl="4" w:tplc="490250DC" w:tentative="1">
      <w:start w:val="1"/>
      <w:numFmt w:val="bullet"/>
      <w:lvlText w:val="•"/>
      <w:lvlJc w:val="left"/>
      <w:pPr>
        <w:tabs>
          <w:tab w:val="num" w:pos="3600"/>
        </w:tabs>
        <w:ind w:left="3600" w:hanging="360"/>
      </w:pPr>
      <w:rPr>
        <w:rFonts w:ascii="Arial" w:hAnsi="Arial" w:hint="default"/>
      </w:rPr>
    </w:lvl>
    <w:lvl w:ilvl="5" w:tplc="633EB4B6" w:tentative="1">
      <w:start w:val="1"/>
      <w:numFmt w:val="bullet"/>
      <w:lvlText w:val="•"/>
      <w:lvlJc w:val="left"/>
      <w:pPr>
        <w:tabs>
          <w:tab w:val="num" w:pos="4320"/>
        </w:tabs>
        <w:ind w:left="4320" w:hanging="360"/>
      </w:pPr>
      <w:rPr>
        <w:rFonts w:ascii="Arial" w:hAnsi="Arial" w:hint="default"/>
      </w:rPr>
    </w:lvl>
    <w:lvl w:ilvl="6" w:tplc="478C50CE" w:tentative="1">
      <w:start w:val="1"/>
      <w:numFmt w:val="bullet"/>
      <w:lvlText w:val="•"/>
      <w:lvlJc w:val="left"/>
      <w:pPr>
        <w:tabs>
          <w:tab w:val="num" w:pos="5040"/>
        </w:tabs>
        <w:ind w:left="5040" w:hanging="360"/>
      </w:pPr>
      <w:rPr>
        <w:rFonts w:ascii="Arial" w:hAnsi="Arial" w:hint="default"/>
      </w:rPr>
    </w:lvl>
    <w:lvl w:ilvl="7" w:tplc="803C1D60" w:tentative="1">
      <w:start w:val="1"/>
      <w:numFmt w:val="bullet"/>
      <w:lvlText w:val="•"/>
      <w:lvlJc w:val="left"/>
      <w:pPr>
        <w:tabs>
          <w:tab w:val="num" w:pos="5760"/>
        </w:tabs>
        <w:ind w:left="5760" w:hanging="360"/>
      </w:pPr>
      <w:rPr>
        <w:rFonts w:ascii="Arial" w:hAnsi="Arial" w:hint="default"/>
      </w:rPr>
    </w:lvl>
    <w:lvl w:ilvl="8" w:tplc="4902507A" w:tentative="1">
      <w:start w:val="1"/>
      <w:numFmt w:val="bullet"/>
      <w:lvlText w:val="•"/>
      <w:lvlJc w:val="left"/>
      <w:pPr>
        <w:tabs>
          <w:tab w:val="num" w:pos="6480"/>
        </w:tabs>
        <w:ind w:left="6480" w:hanging="360"/>
      </w:pPr>
      <w:rPr>
        <w:rFonts w:ascii="Arial" w:hAnsi="Arial" w:hint="default"/>
      </w:rPr>
    </w:lvl>
  </w:abstractNum>
  <w:abstractNum w:abstractNumId="5">
    <w:nsid w:val="1A991766"/>
    <w:multiLevelType w:val="hybridMultilevel"/>
    <w:tmpl w:val="D6B8F1C0"/>
    <w:lvl w:ilvl="0" w:tplc="D8305256">
      <w:start w:val="1"/>
      <w:numFmt w:val="bullet"/>
      <w:lvlText w:val="•"/>
      <w:lvlJc w:val="left"/>
      <w:pPr>
        <w:tabs>
          <w:tab w:val="num" w:pos="720"/>
        </w:tabs>
        <w:ind w:left="720" w:hanging="360"/>
      </w:pPr>
      <w:rPr>
        <w:rFonts w:ascii="Arial" w:hAnsi="Arial" w:hint="default"/>
      </w:rPr>
    </w:lvl>
    <w:lvl w:ilvl="1" w:tplc="209660BA">
      <w:start w:val="1432"/>
      <w:numFmt w:val="bullet"/>
      <w:lvlText w:val="•"/>
      <w:lvlJc w:val="left"/>
      <w:pPr>
        <w:tabs>
          <w:tab w:val="num" w:pos="1440"/>
        </w:tabs>
        <w:ind w:left="1440" w:hanging="360"/>
      </w:pPr>
      <w:rPr>
        <w:rFonts w:ascii="Arial" w:hAnsi="Arial" w:hint="default"/>
      </w:rPr>
    </w:lvl>
    <w:lvl w:ilvl="2" w:tplc="1618F92A" w:tentative="1">
      <w:start w:val="1"/>
      <w:numFmt w:val="bullet"/>
      <w:lvlText w:val="•"/>
      <w:lvlJc w:val="left"/>
      <w:pPr>
        <w:tabs>
          <w:tab w:val="num" w:pos="2160"/>
        </w:tabs>
        <w:ind w:left="2160" w:hanging="360"/>
      </w:pPr>
      <w:rPr>
        <w:rFonts w:ascii="Arial" w:hAnsi="Arial" w:hint="default"/>
      </w:rPr>
    </w:lvl>
    <w:lvl w:ilvl="3" w:tplc="7B70D3BE" w:tentative="1">
      <w:start w:val="1"/>
      <w:numFmt w:val="bullet"/>
      <w:lvlText w:val="•"/>
      <w:lvlJc w:val="left"/>
      <w:pPr>
        <w:tabs>
          <w:tab w:val="num" w:pos="2880"/>
        </w:tabs>
        <w:ind w:left="2880" w:hanging="360"/>
      </w:pPr>
      <w:rPr>
        <w:rFonts w:ascii="Arial" w:hAnsi="Arial" w:hint="default"/>
      </w:rPr>
    </w:lvl>
    <w:lvl w:ilvl="4" w:tplc="9B8E394A" w:tentative="1">
      <w:start w:val="1"/>
      <w:numFmt w:val="bullet"/>
      <w:lvlText w:val="•"/>
      <w:lvlJc w:val="left"/>
      <w:pPr>
        <w:tabs>
          <w:tab w:val="num" w:pos="3600"/>
        </w:tabs>
        <w:ind w:left="3600" w:hanging="360"/>
      </w:pPr>
      <w:rPr>
        <w:rFonts w:ascii="Arial" w:hAnsi="Arial" w:hint="default"/>
      </w:rPr>
    </w:lvl>
    <w:lvl w:ilvl="5" w:tplc="583EA788" w:tentative="1">
      <w:start w:val="1"/>
      <w:numFmt w:val="bullet"/>
      <w:lvlText w:val="•"/>
      <w:lvlJc w:val="left"/>
      <w:pPr>
        <w:tabs>
          <w:tab w:val="num" w:pos="4320"/>
        </w:tabs>
        <w:ind w:left="4320" w:hanging="360"/>
      </w:pPr>
      <w:rPr>
        <w:rFonts w:ascii="Arial" w:hAnsi="Arial" w:hint="default"/>
      </w:rPr>
    </w:lvl>
    <w:lvl w:ilvl="6" w:tplc="B3263804" w:tentative="1">
      <w:start w:val="1"/>
      <w:numFmt w:val="bullet"/>
      <w:lvlText w:val="•"/>
      <w:lvlJc w:val="left"/>
      <w:pPr>
        <w:tabs>
          <w:tab w:val="num" w:pos="5040"/>
        </w:tabs>
        <w:ind w:left="5040" w:hanging="360"/>
      </w:pPr>
      <w:rPr>
        <w:rFonts w:ascii="Arial" w:hAnsi="Arial" w:hint="default"/>
      </w:rPr>
    </w:lvl>
    <w:lvl w:ilvl="7" w:tplc="6FE04A2C" w:tentative="1">
      <w:start w:val="1"/>
      <w:numFmt w:val="bullet"/>
      <w:lvlText w:val="•"/>
      <w:lvlJc w:val="left"/>
      <w:pPr>
        <w:tabs>
          <w:tab w:val="num" w:pos="5760"/>
        </w:tabs>
        <w:ind w:left="5760" w:hanging="360"/>
      </w:pPr>
      <w:rPr>
        <w:rFonts w:ascii="Arial" w:hAnsi="Arial" w:hint="default"/>
      </w:rPr>
    </w:lvl>
    <w:lvl w:ilvl="8" w:tplc="067C3038" w:tentative="1">
      <w:start w:val="1"/>
      <w:numFmt w:val="bullet"/>
      <w:lvlText w:val="•"/>
      <w:lvlJc w:val="left"/>
      <w:pPr>
        <w:tabs>
          <w:tab w:val="num" w:pos="6480"/>
        </w:tabs>
        <w:ind w:left="6480" w:hanging="360"/>
      </w:pPr>
      <w:rPr>
        <w:rFonts w:ascii="Arial" w:hAnsi="Arial" w:hint="default"/>
      </w:rPr>
    </w:lvl>
  </w:abstractNum>
  <w:abstractNum w:abstractNumId="6">
    <w:nsid w:val="1AA01A8F"/>
    <w:multiLevelType w:val="hybridMultilevel"/>
    <w:tmpl w:val="4CF02A98"/>
    <w:lvl w:ilvl="0" w:tplc="4C98D61E">
      <w:start w:val="1"/>
      <w:numFmt w:val="bullet"/>
      <w:lvlText w:val="-"/>
      <w:lvlJc w:val="left"/>
      <w:pPr>
        <w:tabs>
          <w:tab w:val="num" w:pos="720"/>
        </w:tabs>
        <w:ind w:left="720" w:hanging="360"/>
      </w:pPr>
      <w:rPr>
        <w:rFonts w:ascii="Times New Roman" w:hAnsi="Times New Roman" w:hint="default"/>
      </w:rPr>
    </w:lvl>
    <w:lvl w:ilvl="1" w:tplc="CB88C3E0">
      <w:start w:val="378"/>
      <w:numFmt w:val="bullet"/>
      <w:lvlText w:val="-"/>
      <w:lvlJc w:val="left"/>
      <w:pPr>
        <w:tabs>
          <w:tab w:val="num" w:pos="1440"/>
        </w:tabs>
        <w:ind w:left="1440" w:hanging="360"/>
      </w:pPr>
      <w:rPr>
        <w:rFonts w:ascii="Times New Roman" w:hAnsi="Times New Roman" w:hint="default"/>
      </w:rPr>
    </w:lvl>
    <w:lvl w:ilvl="2" w:tplc="0226AE5A" w:tentative="1">
      <w:start w:val="1"/>
      <w:numFmt w:val="bullet"/>
      <w:lvlText w:val="-"/>
      <w:lvlJc w:val="left"/>
      <w:pPr>
        <w:tabs>
          <w:tab w:val="num" w:pos="2160"/>
        </w:tabs>
        <w:ind w:left="2160" w:hanging="360"/>
      </w:pPr>
      <w:rPr>
        <w:rFonts w:ascii="Times New Roman" w:hAnsi="Times New Roman" w:hint="default"/>
      </w:rPr>
    </w:lvl>
    <w:lvl w:ilvl="3" w:tplc="1F3CA70C" w:tentative="1">
      <w:start w:val="1"/>
      <w:numFmt w:val="bullet"/>
      <w:lvlText w:val="-"/>
      <w:lvlJc w:val="left"/>
      <w:pPr>
        <w:tabs>
          <w:tab w:val="num" w:pos="2880"/>
        </w:tabs>
        <w:ind w:left="2880" w:hanging="360"/>
      </w:pPr>
      <w:rPr>
        <w:rFonts w:ascii="Times New Roman" w:hAnsi="Times New Roman" w:hint="default"/>
      </w:rPr>
    </w:lvl>
    <w:lvl w:ilvl="4" w:tplc="0A9A18CE" w:tentative="1">
      <w:start w:val="1"/>
      <w:numFmt w:val="bullet"/>
      <w:lvlText w:val="-"/>
      <w:lvlJc w:val="left"/>
      <w:pPr>
        <w:tabs>
          <w:tab w:val="num" w:pos="3600"/>
        </w:tabs>
        <w:ind w:left="3600" w:hanging="360"/>
      </w:pPr>
      <w:rPr>
        <w:rFonts w:ascii="Times New Roman" w:hAnsi="Times New Roman" w:hint="default"/>
      </w:rPr>
    </w:lvl>
    <w:lvl w:ilvl="5" w:tplc="0988E7D2" w:tentative="1">
      <w:start w:val="1"/>
      <w:numFmt w:val="bullet"/>
      <w:lvlText w:val="-"/>
      <w:lvlJc w:val="left"/>
      <w:pPr>
        <w:tabs>
          <w:tab w:val="num" w:pos="4320"/>
        </w:tabs>
        <w:ind w:left="4320" w:hanging="360"/>
      </w:pPr>
      <w:rPr>
        <w:rFonts w:ascii="Times New Roman" w:hAnsi="Times New Roman" w:hint="default"/>
      </w:rPr>
    </w:lvl>
    <w:lvl w:ilvl="6" w:tplc="229CFD06" w:tentative="1">
      <w:start w:val="1"/>
      <w:numFmt w:val="bullet"/>
      <w:lvlText w:val="-"/>
      <w:lvlJc w:val="left"/>
      <w:pPr>
        <w:tabs>
          <w:tab w:val="num" w:pos="5040"/>
        </w:tabs>
        <w:ind w:left="5040" w:hanging="360"/>
      </w:pPr>
      <w:rPr>
        <w:rFonts w:ascii="Times New Roman" w:hAnsi="Times New Roman" w:hint="default"/>
      </w:rPr>
    </w:lvl>
    <w:lvl w:ilvl="7" w:tplc="9B50EBCE" w:tentative="1">
      <w:start w:val="1"/>
      <w:numFmt w:val="bullet"/>
      <w:lvlText w:val="-"/>
      <w:lvlJc w:val="left"/>
      <w:pPr>
        <w:tabs>
          <w:tab w:val="num" w:pos="5760"/>
        </w:tabs>
        <w:ind w:left="5760" w:hanging="360"/>
      </w:pPr>
      <w:rPr>
        <w:rFonts w:ascii="Times New Roman" w:hAnsi="Times New Roman" w:hint="default"/>
      </w:rPr>
    </w:lvl>
    <w:lvl w:ilvl="8" w:tplc="DB561212" w:tentative="1">
      <w:start w:val="1"/>
      <w:numFmt w:val="bullet"/>
      <w:lvlText w:val="-"/>
      <w:lvlJc w:val="left"/>
      <w:pPr>
        <w:tabs>
          <w:tab w:val="num" w:pos="6480"/>
        </w:tabs>
        <w:ind w:left="6480" w:hanging="360"/>
      </w:pPr>
      <w:rPr>
        <w:rFonts w:ascii="Times New Roman" w:hAnsi="Times New Roman" w:hint="default"/>
      </w:rPr>
    </w:lvl>
  </w:abstractNum>
  <w:abstractNum w:abstractNumId="7">
    <w:nsid w:val="29432E13"/>
    <w:multiLevelType w:val="hybridMultilevel"/>
    <w:tmpl w:val="7450BA3E"/>
    <w:lvl w:ilvl="0" w:tplc="82464608">
      <w:start w:val="1"/>
      <w:numFmt w:val="bullet"/>
      <w:lvlText w:val="•"/>
      <w:lvlJc w:val="left"/>
      <w:pPr>
        <w:tabs>
          <w:tab w:val="num" w:pos="720"/>
        </w:tabs>
        <w:ind w:left="720" w:hanging="360"/>
      </w:pPr>
      <w:rPr>
        <w:rFonts w:ascii="Arial" w:hAnsi="Arial" w:hint="default"/>
      </w:rPr>
    </w:lvl>
    <w:lvl w:ilvl="1" w:tplc="0AA23240" w:tentative="1">
      <w:start w:val="1"/>
      <w:numFmt w:val="bullet"/>
      <w:lvlText w:val="•"/>
      <w:lvlJc w:val="left"/>
      <w:pPr>
        <w:tabs>
          <w:tab w:val="num" w:pos="1440"/>
        </w:tabs>
        <w:ind w:left="1440" w:hanging="360"/>
      </w:pPr>
      <w:rPr>
        <w:rFonts w:ascii="Arial" w:hAnsi="Arial" w:hint="default"/>
      </w:rPr>
    </w:lvl>
    <w:lvl w:ilvl="2" w:tplc="34DAF6D8" w:tentative="1">
      <w:start w:val="1"/>
      <w:numFmt w:val="bullet"/>
      <w:lvlText w:val="•"/>
      <w:lvlJc w:val="left"/>
      <w:pPr>
        <w:tabs>
          <w:tab w:val="num" w:pos="2160"/>
        </w:tabs>
        <w:ind w:left="2160" w:hanging="360"/>
      </w:pPr>
      <w:rPr>
        <w:rFonts w:ascii="Arial" w:hAnsi="Arial" w:hint="default"/>
      </w:rPr>
    </w:lvl>
    <w:lvl w:ilvl="3" w:tplc="4FA26070" w:tentative="1">
      <w:start w:val="1"/>
      <w:numFmt w:val="bullet"/>
      <w:lvlText w:val="•"/>
      <w:lvlJc w:val="left"/>
      <w:pPr>
        <w:tabs>
          <w:tab w:val="num" w:pos="2880"/>
        </w:tabs>
        <w:ind w:left="2880" w:hanging="360"/>
      </w:pPr>
      <w:rPr>
        <w:rFonts w:ascii="Arial" w:hAnsi="Arial" w:hint="default"/>
      </w:rPr>
    </w:lvl>
    <w:lvl w:ilvl="4" w:tplc="28EAEF34" w:tentative="1">
      <w:start w:val="1"/>
      <w:numFmt w:val="bullet"/>
      <w:lvlText w:val="•"/>
      <w:lvlJc w:val="left"/>
      <w:pPr>
        <w:tabs>
          <w:tab w:val="num" w:pos="3600"/>
        </w:tabs>
        <w:ind w:left="3600" w:hanging="360"/>
      </w:pPr>
      <w:rPr>
        <w:rFonts w:ascii="Arial" w:hAnsi="Arial" w:hint="default"/>
      </w:rPr>
    </w:lvl>
    <w:lvl w:ilvl="5" w:tplc="35987A0A" w:tentative="1">
      <w:start w:val="1"/>
      <w:numFmt w:val="bullet"/>
      <w:lvlText w:val="•"/>
      <w:lvlJc w:val="left"/>
      <w:pPr>
        <w:tabs>
          <w:tab w:val="num" w:pos="4320"/>
        </w:tabs>
        <w:ind w:left="4320" w:hanging="360"/>
      </w:pPr>
      <w:rPr>
        <w:rFonts w:ascii="Arial" w:hAnsi="Arial" w:hint="default"/>
      </w:rPr>
    </w:lvl>
    <w:lvl w:ilvl="6" w:tplc="43F230EC" w:tentative="1">
      <w:start w:val="1"/>
      <w:numFmt w:val="bullet"/>
      <w:lvlText w:val="•"/>
      <w:lvlJc w:val="left"/>
      <w:pPr>
        <w:tabs>
          <w:tab w:val="num" w:pos="5040"/>
        </w:tabs>
        <w:ind w:left="5040" w:hanging="360"/>
      </w:pPr>
      <w:rPr>
        <w:rFonts w:ascii="Arial" w:hAnsi="Arial" w:hint="default"/>
      </w:rPr>
    </w:lvl>
    <w:lvl w:ilvl="7" w:tplc="1D7EEB10" w:tentative="1">
      <w:start w:val="1"/>
      <w:numFmt w:val="bullet"/>
      <w:lvlText w:val="•"/>
      <w:lvlJc w:val="left"/>
      <w:pPr>
        <w:tabs>
          <w:tab w:val="num" w:pos="5760"/>
        </w:tabs>
        <w:ind w:left="5760" w:hanging="360"/>
      </w:pPr>
      <w:rPr>
        <w:rFonts w:ascii="Arial" w:hAnsi="Arial" w:hint="default"/>
      </w:rPr>
    </w:lvl>
    <w:lvl w:ilvl="8" w:tplc="798429C8" w:tentative="1">
      <w:start w:val="1"/>
      <w:numFmt w:val="bullet"/>
      <w:lvlText w:val="•"/>
      <w:lvlJc w:val="left"/>
      <w:pPr>
        <w:tabs>
          <w:tab w:val="num" w:pos="6480"/>
        </w:tabs>
        <w:ind w:left="6480" w:hanging="360"/>
      </w:pPr>
      <w:rPr>
        <w:rFonts w:ascii="Arial" w:hAnsi="Arial" w:hint="default"/>
      </w:rPr>
    </w:lvl>
  </w:abstractNum>
  <w:abstractNum w:abstractNumId="8">
    <w:nsid w:val="29880F0E"/>
    <w:multiLevelType w:val="hybridMultilevel"/>
    <w:tmpl w:val="9D16D1CA"/>
    <w:lvl w:ilvl="0" w:tplc="AFF6E78A">
      <w:start w:val="1"/>
      <w:numFmt w:val="bullet"/>
      <w:lvlText w:val="•"/>
      <w:lvlJc w:val="left"/>
      <w:pPr>
        <w:tabs>
          <w:tab w:val="num" w:pos="720"/>
        </w:tabs>
        <w:ind w:left="720" w:hanging="360"/>
      </w:pPr>
      <w:rPr>
        <w:rFonts w:ascii="Arial" w:hAnsi="Arial" w:hint="default"/>
      </w:rPr>
    </w:lvl>
    <w:lvl w:ilvl="1" w:tplc="43AEB794" w:tentative="1">
      <w:start w:val="1"/>
      <w:numFmt w:val="bullet"/>
      <w:lvlText w:val="•"/>
      <w:lvlJc w:val="left"/>
      <w:pPr>
        <w:tabs>
          <w:tab w:val="num" w:pos="1440"/>
        </w:tabs>
        <w:ind w:left="1440" w:hanging="360"/>
      </w:pPr>
      <w:rPr>
        <w:rFonts w:ascii="Arial" w:hAnsi="Arial" w:hint="default"/>
      </w:rPr>
    </w:lvl>
    <w:lvl w:ilvl="2" w:tplc="48B25508" w:tentative="1">
      <w:start w:val="1"/>
      <w:numFmt w:val="bullet"/>
      <w:lvlText w:val="•"/>
      <w:lvlJc w:val="left"/>
      <w:pPr>
        <w:tabs>
          <w:tab w:val="num" w:pos="2160"/>
        </w:tabs>
        <w:ind w:left="2160" w:hanging="360"/>
      </w:pPr>
      <w:rPr>
        <w:rFonts w:ascii="Arial" w:hAnsi="Arial" w:hint="default"/>
      </w:rPr>
    </w:lvl>
    <w:lvl w:ilvl="3" w:tplc="958A59CA" w:tentative="1">
      <w:start w:val="1"/>
      <w:numFmt w:val="bullet"/>
      <w:lvlText w:val="•"/>
      <w:lvlJc w:val="left"/>
      <w:pPr>
        <w:tabs>
          <w:tab w:val="num" w:pos="2880"/>
        </w:tabs>
        <w:ind w:left="2880" w:hanging="360"/>
      </w:pPr>
      <w:rPr>
        <w:rFonts w:ascii="Arial" w:hAnsi="Arial" w:hint="default"/>
      </w:rPr>
    </w:lvl>
    <w:lvl w:ilvl="4" w:tplc="16868936" w:tentative="1">
      <w:start w:val="1"/>
      <w:numFmt w:val="bullet"/>
      <w:lvlText w:val="•"/>
      <w:lvlJc w:val="left"/>
      <w:pPr>
        <w:tabs>
          <w:tab w:val="num" w:pos="3600"/>
        </w:tabs>
        <w:ind w:left="3600" w:hanging="360"/>
      </w:pPr>
      <w:rPr>
        <w:rFonts w:ascii="Arial" w:hAnsi="Arial" w:hint="default"/>
      </w:rPr>
    </w:lvl>
    <w:lvl w:ilvl="5" w:tplc="850EDA4A" w:tentative="1">
      <w:start w:val="1"/>
      <w:numFmt w:val="bullet"/>
      <w:lvlText w:val="•"/>
      <w:lvlJc w:val="left"/>
      <w:pPr>
        <w:tabs>
          <w:tab w:val="num" w:pos="4320"/>
        </w:tabs>
        <w:ind w:left="4320" w:hanging="360"/>
      </w:pPr>
      <w:rPr>
        <w:rFonts w:ascii="Arial" w:hAnsi="Arial" w:hint="default"/>
      </w:rPr>
    </w:lvl>
    <w:lvl w:ilvl="6" w:tplc="CAE0970E" w:tentative="1">
      <w:start w:val="1"/>
      <w:numFmt w:val="bullet"/>
      <w:lvlText w:val="•"/>
      <w:lvlJc w:val="left"/>
      <w:pPr>
        <w:tabs>
          <w:tab w:val="num" w:pos="5040"/>
        </w:tabs>
        <w:ind w:left="5040" w:hanging="360"/>
      </w:pPr>
      <w:rPr>
        <w:rFonts w:ascii="Arial" w:hAnsi="Arial" w:hint="default"/>
      </w:rPr>
    </w:lvl>
    <w:lvl w:ilvl="7" w:tplc="86922310" w:tentative="1">
      <w:start w:val="1"/>
      <w:numFmt w:val="bullet"/>
      <w:lvlText w:val="•"/>
      <w:lvlJc w:val="left"/>
      <w:pPr>
        <w:tabs>
          <w:tab w:val="num" w:pos="5760"/>
        </w:tabs>
        <w:ind w:left="5760" w:hanging="360"/>
      </w:pPr>
      <w:rPr>
        <w:rFonts w:ascii="Arial" w:hAnsi="Arial" w:hint="default"/>
      </w:rPr>
    </w:lvl>
    <w:lvl w:ilvl="8" w:tplc="8AF2D0B0" w:tentative="1">
      <w:start w:val="1"/>
      <w:numFmt w:val="bullet"/>
      <w:lvlText w:val="•"/>
      <w:lvlJc w:val="left"/>
      <w:pPr>
        <w:tabs>
          <w:tab w:val="num" w:pos="6480"/>
        </w:tabs>
        <w:ind w:left="6480" w:hanging="360"/>
      </w:pPr>
      <w:rPr>
        <w:rFonts w:ascii="Arial" w:hAnsi="Arial" w:hint="default"/>
      </w:rPr>
    </w:lvl>
  </w:abstractNum>
  <w:abstractNum w:abstractNumId="9">
    <w:nsid w:val="33742F88"/>
    <w:multiLevelType w:val="hybridMultilevel"/>
    <w:tmpl w:val="6E8ED5BE"/>
    <w:lvl w:ilvl="0" w:tplc="65560BD6">
      <w:start w:val="1"/>
      <w:numFmt w:val="bullet"/>
      <w:lvlText w:val="•"/>
      <w:lvlJc w:val="left"/>
      <w:pPr>
        <w:tabs>
          <w:tab w:val="num" w:pos="720"/>
        </w:tabs>
        <w:ind w:left="720" w:hanging="360"/>
      </w:pPr>
      <w:rPr>
        <w:rFonts w:ascii="Arial" w:hAnsi="Arial" w:hint="default"/>
      </w:rPr>
    </w:lvl>
    <w:lvl w:ilvl="1" w:tplc="906850C2">
      <w:start w:val="1432"/>
      <w:numFmt w:val="bullet"/>
      <w:lvlText w:val="•"/>
      <w:lvlJc w:val="left"/>
      <w:pPr>
        <w:tabs>
          <w:tab w:val="num" w:pos="1440"/>
        </w:tabs>
        <w:ind w:left="1440" w:hanging="360"/>
      </w:pPr>
      <w:rPr>
        <w:rFonts w:ascii="Arial" w:hAnsi="Arial" w:hint="default"/>
      </w:rPr>
    </w:lvl>
    <w:lvl w:ilvl="2" w:tplc="97FAE02A" w:tentative="1">
      <w:start w:val="1"/>
      <w:numFmt w:val="bullet"/>
      <w:lvlText w:val="•"/>
      <w:lvlJc w:val="left"/>
      <w:pPr>
        <w:tabs>
          <w:tab w:val="num" w:pos="2160"/>
        </w:tabs>
        <w:ind w:left="2160" w:hanging="360"/>
      </w:pPr>
      <w:rPr>
        <w:rFonts w:ascii="Arial" w:hAnsi="Arial" w:hint="default"/>
      </w:rPr>
    </w:lvl>
    <w:lvl w:ilvl="3" w:tplc="45261F56" w:tentative="1">
      <w:start w:val="1"/>
      <w:numFmt w:val="bullet"/>
      <w:lvlText w:val="•"/>
      <w:lvlJc w:val="left"/>
      <w:pPr>
        <w:tabs>
          <w:tab w:val="num" w:pos="2880"/>
        </w:tabs>
        <w:ind w:left="2880" w:hanging="360"/>
      </w:pPr>
      <w:rPr>
        <w:rFonts w:ascii="Arial" w:hAnsi="Arial" w:hint="default"/>
      </w:rPr>
    </w:lvl>
    <w:lvl w:ilvl="4" w:tplc="8190D5CA" w:tentative="1">
      <w:start w:val="1"/>
      <w:numFmt w:val="bullet"/>
      <w:lvlText w:val="•"/>
      <w:lvlJc w:val="left"/>
      <w:pPr>
        <w:tabs>
          <w:tab w:val="num" w:pos="3600"/>
        </w:tabs>
        <w:ind w:left="3600" w:hanging="360"/>
      </w:pPr>
      <w:rPr>
        <w:rFonts w:ascii="Arial" w:hAnsi="Arial" w:hint="default"/>
      </w:rPr>
    </w:lvl>
    <w:lvl w:ilvl="5" w:tplc="539C17E6" w:tentative="1">
      <w:start w:val="1"/>
      <w:numFmt w:val="bullet"/>
      <w:lvlText w:val="•"/>
      <w:lvlJc w:val="left"/>
      <w:pPr>
        <w:tabs>
          <w:tab w:val="num" w:pos="4320"/>
        </w:tabs>
        <w:ind w:left="4320" w:hanging="360"/>
      </w:pPr>
      <w:rPr>
        <w:rFonts w:ascii="Arial" w:hAnsi="Arial" w:hint="default"/>
      </w:rPr>
    </w:lvl>
    <w:lvl w:ilvl="6" w:tplc="5422EBFE" w:tentative="1">
      <w:start w:val="1"/>
      <w:numFmt w:val="bullet"/>
      <w:lvlText w:val="•"/>
      <w:lvlJc w:val="left"/>
      <w:pPr>
        <w:tabs>
          <w:tab w:val="num" w:pos="5040"/>
        </w:tabs>
        <w:ind w:left="5040" w:hanging="360"/>
      </w:pPr>
      <w:rPr>
        <w:rFonts w:ascii="Arial" w:hAnsi="Arial" w:hint="default"/>
      </w:rPr>
    </w:lvl>
    <w:lvl w:ilvl="7" w:tplc="0AD600FE" w:tentative="1">
      <w:start w:val="1"/>
      <w:numFmt w:val="bullet"/>
      <w:lvlText w:val="•"/>
      <w:lvlJc w:val="left"/>
      <w:pPr>
        <w:tabs>
          <w:tab w:val="num" w:pos="5760"/>
        </w:tabs>
        <w:ind w:left="5760" w:hanging="360"/>
      </w:pPr>
      <w:rPr>
        <w:rFonts w:ascii="Arial" w:hAnsi="Arial" w:hint="default"/>
      </w:rPr>
    </w:lvl>
    <w:lvl w:ilvl="8" w:tplc="6A1E6B86" w:tentative="1">
      <w:start w:val="1"/>
      <w:numFmt w:val="bullet"/>
      <w:lvlText w:val="•"/>
      <w:lvlJc w:val="left"/>
      <w:pPr>
        <w:tabs>
          <w:tab w:val="num" w:pos="6480"/>
        </w:tabs>
        <w:ind w:left="6480" w:hanging="360"/>
      </w:pPr>
      <w:rPr>
        <w:rFonts w:ascii="Arial" w:hAnsi="Arial" w:hint="default"/>
      </w:rPr>
    </w:lvl>
  </w:abstractNum>
  <w:abstractNum w:abstractNumId="10">
    <w:nsid w:val="3D581659"/>
    <w:multiLevelType w:val="hybridMultilevel"/>
    <w:tmpl w:val="6C50A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7E4AFC"/>
    <w:multiLevelType w:val="hybridMultilevel"/>
    <w:tmpl w:val="2D5A32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4814E21"/>
    <w:multiLevelType w:val="hybridMultilevel"/>
    <w:tmpl w:val="3290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5D2D2C"/>
    <w:multiLevelType w:val="hybridMultilevel"/>
    <w:tmpl w:val="50B46E98"/>
    <w:lvl w:ilvl="0" w:tplc="3B4A196E">
      <w:start w:val="1"/>
      <w:numFmt w:val="bullet"/>
      <w:lvlText w:val="-"/>
      <w:lvlJc w:val="left"/>
      <w:pPr>
        <w:tabs>
          <w:tab w:val="num" w:pos="720"/>
        </w:tabs>
        <w:ind w:left="720" w:hanging="360"/>
      </w:pPr>
      <w:rPr>
        <w:rFonts w:ascii="Times New Roman" w:hAnsi="Times New Roman" w:hint="default"/>
      </w:rPr>
    </w:lvl>
    <w:lvl w:ilvl="1" w:tplc="EEB645E8" w:tentative="1">
      <w:start w:val="1"/>
      <w:numFmt w:val="bullet"/>
      <w:lvlText w:val="-"/>
      <w:lvlJc w:val="left"/>
      <w:pPr>
        <w:tabs>
          <w:tab w:val="num" w:pos="1440"/>
        </w:tabs>
        <w:ind w:left="1440" w:hanging="360"/>
      </w:pPr>
      <w:rPr>
        <w:rFonts w:ascii="Times New Roman" w:hAnsi="Times New Roman" w:hint="default"/>
      </w:rPr>
    </w:lvl>
    <w:lvl w:ilvl="2" w:tplc="52A6254E" w:tentative="1">
      <w:start w:val="1"/>
      <w:numFmt w:val="bullet"/>
      <w:lvlText w:val="-"/>
      <w:lvlJc w:val="left"/>
      <w:pPr>
        <w:tabs>
          <w:tab w:val="num" w:pos="2160"/>
        </w:tabs>
        <w:ind w:left="2160" w:hanging="360"/>
      </w:pPr>
      <w:rPr>
        <w:rFonts w:ascii="Times New Roman" w:hAnsi="Times New Roman" w:hint="default"/>
      </w:rPr>
    </w:lvl>
    <w:lvl w:ilvl="3" w:tplc="938E1166" w:tentative="1">
      <w:start w:val="1"/>
      <w:numFmt w:val="bullet"/>
      <w:lvlText w:val="-"/>
      <w:lvlJc w:val="left"/>
      <w:pPr>
        <w:tabs>
          <w:tab w:val="num" w:pos="2880"/>
        </w:tabs>
        <w:ind w:left="2880" w:hanging="360"/>
      </w:pPr>
      <w:rPr>
        <w:rFonts w:ascii="Times New Roman" w:hAnsi="Times New Roman" w:hint="default"/>
      </w:rPr>
    </w:lvl>
    <w:lvl w:ilvl="4" w:tplc="B1C2F4BE" w:tentative="1">
      <w:start w:val="1"/>
      <w:numFmt w:val="bullet"/>
      <w:lvlText w:val="-"/>
      <w:lvlJc w:val="left"/>
      <w:pPr>
        <w:tabs>
          <w:tab w:val="num" w:pos="3600"/>
        </w:tabs>
        <w:ind w:left="3600" w:hanging="360"/>
      </w:pPr>
      <w:rPr>
        <w:rFonts w:ascii="Times New Roman" w:hAnsi="Times New Roman" w:hint="default"/>
      </w:rPr>
    </w:lvl>
    <w:lvl w:ilvl="5" w:tplc="D442A318" w:tentative="1">
      <w:start w:val="1"/>
      <w:numFmt w:val="bullet"/>
      <w:lvlText w:val="-"/>
      <w:lvlJc w:val="left"/>
      <w:pPr>
        <w:tabs>
          <w:tab w:val="num" w:pos="4320"/>
        </w:tabs>
        <w:ind w:left="4320" w:hanging="360"/>
      </w:pPr>
      <w:rPr>
        <w:rFonts w:ascii="Times New Roman" w:hAnsi="Times New Roman" w:hint="default"/>
      </w:rPr>
    </w:lvl>
    <w:lvl w:ilvl="6" w:tplc="5D9A53A2" w:tentative="1">
      <w:start w:val="1"/>
      <w:numFmt w:val="bullet"/>
      <w:lvlText w:val="-"/>
      <w:lvlJc w:val="left"/>
      <w:pPr>
        <w:tabs>
          <w:tab w:val="num" w:pos="5040"/>
        </w:tabs>
        <w:ind w:left="5040" w:hanging="360"/>
      </w:pPr>
      <w:rPr>
        <w:rFonts w:ascii="Times New Roman" w:hAnsi="Times New Roman" w:hint="default"/>
      </w:rPr>
    </w:lvl>
    <w:lvl w:ilvl="7" w:tplc="CA6C494C" w:tentative="1">
      <w:start w:val="1"/>
      <w:numFmt w:val="bullet"/>
      <w:lvlText w:val="-"/>
      <w:lvlJc w:val="left"/>
      <w:pPr>
        <w:tabs>
          <w:tab w:val="num" w:pos="5760"/>
        </w:tabs>
        <w:ind w:left="5760" w:hanging="360"/>
      </w:pPr>
      <w:rPr>
        <w:rFonts w:ascii="Times New Roman" w:hAnsi="Times New Roman" w:hint="default"/>
      </w:rPr>
    </w:lvl>
    <w:lvl w:ilvl="8" w:tplc="7FA09FFC" w:tentative="1">
      <w:start w:val="1"/>
      <w:numFmt w:val="bullet"/>
      <w:lvlText w:val="-"/>
      <w:lvlJc w:val="left"/>
      <w:pPr>
        <w:tabs>
          <w:tab w:val="num" w:pos="6480"/>
        </w:tabs>
        <w:ind w:left="6480" w:hanging="360"/>
      </w:pPr>
      <w:rPr>
        <w:rFonts w:ascii="Times New Roman" w:hAnsi="Times New Roman" w:hint="default"/>
      </w:rPr>
    </w:lvl>
  </w:abstractNum>
  <w:abstractNum w:abstractNumId="14">
    <w:nsid w:val="54AF018C"/>
    <w:multiLevelType w:val="hybridMultilevel"/>
    <w:tmpl w:val="2326CF86"/>
    <w:lvl w:ilvl="0" w:tplc="457278F8">
      <w:start w:val="1"/>
      <w:numFmt w:val="bullet"/>
      <w:lvlText w:val="•"/>
      <w:lvlJc w:val="left"/>
      <w:pPr>
        <w:tabs>
          <w:tab w:val="num" w:pos="720"/>
        </w:tabs>
        <w:ind w:left="720" w:hanging="360"/>
      </w:pPr>
      <w:rPr>
        <w:rFonts w:ascii="Arial" w:hAnsi="Arial" w:hint="default"/>
      </w:rPr>
    </w:lvl>
    <w:lvl w:ilvl="1" w:tplc="31B4525A">
      <w:start w:val="1475"/>
      <w:numFmt w:val="bullet"/>
      <w:lvlText w:val="•"/>
      <w:lvlJc w:val="left"/>
      <w:pPr>
        <w:tabs>
          <w:tab w:val="num" w:pos="1440"/>
        </w:tabs>
        <w:ind w:left="1440" w:hanging="360"/>
      </w:pPr>
      <w:rPr>
        <w:rFonts w:ascii="Arial" w:hAnsi="Arial" w:hint="default"/>
      </w:rPr>
    </w:lvl>
    <w:lvl w:ilvl="2" w:tplc="AD1CB176" w:tentative="1">
      <w:start w:val="1"/>
      <w:numFmt w:val="bullet"/>
      <w:lvlText w:val="•"/>
      <w:lvlJc w:val="left"/>
      <w:pPr>
        <w:tabs>
          <w:tab w:val="num" w:pos="2160"/>
        </w:tabs>
        <w:ind w:left="2160" w:hanging="360"/>
      </w:pPr>
      <w:rPr>
        <w:rFonts w:ascii="Arial" w:hAnsi="Arial" w:hint="default"/>
      </w:rPr>
    </w:lvl>
    <w:lvl w:ilvl="3" w:tplc="9478672C" w:tentative="1">
      <w:start w:val="1"/>
      <w:numFmt w:val="bullet"/>
      <w:lvlText w:val="•"/>
      <w:lvlJc w:val="left"/>
      <w:pPr>
        <w:tabs>
          <w:tab w:val="num" w:pos="2880"/>
        </w:tabs>
        <w:ind w:left="2880" w:hanging="360"/>
      </w:pPr>
      <w:rPr>
        <w:rFonts w:ascii="Arial" w:hAnsi="Arial" w:hint="default"/>
      </w:rPr>
    </w:lvl>
    <w:lvl w:ilvl="4" w:tplc="95FEDF7E" w:tentative="1">
      <w:start w:val="1"/>
      <w:numFmt w:val="bullet"/>
      <w:lvlText w:val="•"/>
      <w:lvlJc w:val="left"/>
      <w:pPr>
        <w:tabs>
          <w:tab w:val="num" w:pos="3600"/>
        </w:tabs>
        <w:ind w:left="3600" w:hanging="360"/>
      </w:pPr>
      <w:rPr>
        <w:rFonts w:ascii="Arial" w:hAnsi="Arial" w:hint="default"/>
      </w:rPr>
    </w:lvl>
    <w:lvl w:ilvl="5" w:tplc="977C19BC" w:tentative="1">
      <w:start w:val="1"/>
      <w:numFmt w:val="bullet"/>
      <w:lvlText w:val="•"/>
      <w:lvlJc w:val="left"/>
      <w:pPr>
        <w:tabs>
          <w:tab w:val="num" w:pos="4320"/>
        </w:tabs>
        <w:ind w:left="4320" w:hanging="360"/>
      </w:pPr>
      <w:rPr>
        <w:rFonts w:ascii="Arial" w:hAnsi="Arial" w:hint="default"/>
      </w:rPr>
    </w:lvl>
    <w:lvl w:ilvl="6" w:tplc="9522D67E" w:tentative="1">
      <w:start w:val="1"/>
      <w:numFmt w:val="bullet"/>
      <w:lvlText w:val="•"/>
      <w:lvlJc w:val="left"/>
      <w:pPr>
        <w:tabs>
          <w:tab w:val="num" w:pos="5040"/>
        </w:tabs>
        <w:ind w:left="5040" w:hanging="360"/>
      </w:pPr>
      <w:rPr>
        <w:rFonts w:ascii="Arial" w:hAnsi="Arial" w:hint="default"/>
      </w:rPr>
    </w:lvl>
    <w:lvl w:ilvl="7" w:tplc="38347F3E" w:tentative="1">
      <w:start w:val="1"/>
      <w:numFmt w:val="bullet"/>
      <w:lvlText w:val="•"/>
      <w:lvlJc w:val="left"/>
      <w:pPr>
        <w:tabs>
          <w:tab w:val="num" w:pos="5760"/>
        </w:tabs>
        <w:ind w:left="5760" w:hanging="360"/>
      </w:pPr>
      <w:rPr>
        <w:rFonts w:ascii="Arial" w:hAnsi="Arial" w:hint="default"/>
      </w:rPr>
    </w:lvl>
    <w:lvl w:ilvl="8" w:tplc="038A4694" w:tentative="1">
      <w:start w:val="1"/>
      <w:numFmt w:val="bullet"/>
      <w:lvlText w:val="•"/>
      <w:lvlJc w:val="left"/>
      <w:pPr>
        <w:tabs>
          <w:tab w:val="num" w:pos="6480"/>
        </w:tabs>
        <w:ind w:left="6480" w:hanging="360"/>
      </w:pPr>
      <w:rPr>
        <w:rFonts w:ascii="Arial" w:hAnsi="Arial" w:hint="default"/>
      </w:rPr>
    </w:lvl>
  </w:abstractNum>
  <w:abstractNum w:abstractNumId="15">
    <w:nsid w:val="56641014"/>
    <w:multiLevelType w:val="hybridMultilevel"/>
    <w:tmpl w:val="91BC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8B37E7"/>
    <w:multiLevelType w:val="hybridMultilevel"/>
    <w:tmpl w:val="9AFC5BB4"/>
    <w:lvl w:ilvl="0" w:tplc="7352AE58">
      <w:start w:val="1"/>
      <w:numFmt w:val="bullet"/>
      <w:lvlText w:val="•"/>
      <w:lvlJc w:val="left"/>
      <w:pPr>
        <w:tabs>
          <w:tab w:val="num" w:pos="720"/>
        </w:tabs>
        <w:ind w:left="720" w:hanging="360"/>
      </w:pPr>
      <w:rPr>
        <w:rFonts w:ascii="Arial" w:hAnsi="Arial" w:hint="default"/>
      </w:rPr>
    </w:lvl>
    <w:lvl w:ilvl="1" w:tplc="F0DA93C2">
      <w:start w:val="421"/>
      <w:numFmt w:val="bullet"/>
      <w:lvlText w:val="–"/>
      <w:lvlJc w:val="left"/>
      <w:pPr>
        <w:tabs>
          <w:tab w:val="num" w:pos="1440"/>
        </w:tabs>
        <w:ind w:left="1440" w:hanging="360"/>
      </w:pPr>
      <w:rPr>
        <w:rFonts w:ascii="Arial" w:hAnsi="Arial" w:hint="default"/>
      </w:rPr>
    </w:lvl>
    <w:lvl w:ilvl="2" w:tplc="F6AEF374" w:tentative="1">
      <w:start w:val="1"/>
      <w:numFmt w:val="bullet"/>
      <w:lvlText w:val="•"/>
      <w:lvlJc w:val="left"/>
      <w:pPr>
        <w:tabs>
          <w:tab w:val="num" w:pos="2160"/>
        </w:tabs>
        <w:ind w:left="2160" w:hanging="360"/>
      </w:pPr>
      <w:rPr>
        <w:rFonts w:ascii="Arial" w:hAnsi="Arial" w:hint="default"/>
      </w:rPr>
    </w:lvl>
    <w:lvl w:ilvl="3" w:tplc="34E8F266" w:tentative="1">
      <w:start w:val="1"/>
      <w:numFmt w:val="bullet"/>
      <w:lvlText w:val="•"/>
      <w:lvlJc w:val="left"/>
      <w:pPr>
        <w:tabs>
          <w:tab w:val="num" w:pos="2880"/>
        </w:tabs>
        <w:ind w:left="2880" w:hanging="360"/>
      </w:pPr>
      <w:rPr>
        <w:rFonts w:ascii="Arial" w:hAnsi="Arial" w:hint="default"/>
      </w:rPr>
    </w:lvl>
    <w:lvl w:ilvl="4" w:tplc="E5C09158" w:tentative="1">
      <w:start w:val="1"/>
      <w:numFmt w:val="bullet"/>
      <w:lvlText w:val="•"/>
      <w:lvlJc w:val="left"/>
      <w:pPr>
        <w:tabs>
          <w:tab w:val="num" w:pos="3600"/>
        </w:tabs>
        <w:ind w:left="3600" w:hanging="360"/>
      </w:pPr>
      <w:rPr>
        <w:rFonts w:ascii="Arial" w:hAnsi="Arial" w:hint="default"/>
      </w:rPr>
    </w:lvl>
    <w:lvl w:ilvl="5" w:tplc="77241A04" w:tentative="1">
      <w:start w:val="1"/>
      <w:numFmt w:val="bullet"/>
      <w:lvlText w:val="•"/>
      <w:lvlJc w:val="left"/>
      <w:pPr>
        <w:tabs>
          <w:tab w:val="num" w:pos="4320"/>
        </w:tabs>
        <w:ind w:left="4320" w:hanging="360"/>
      </w:pPr>
      <w:rPr>
        <w:rFonts w:ascii="Arial" w:hAnsi="Arial" w:hint="default"/>
      </w:rPr>
    </w:lvl>
    <w:lvl w:ilvl="6" w:tplc="598EEFE2" w:tentative="1">
      <w:start w:val="1"/>
      <w:numFmt w:val="bullet"/>
      <w:lvlText w:val="•"/>
      <w:lvlJc w:val="left"/>
      <w:pPr>
        <w:tabs>
          <w:tab w:val="num" w:pos="5040"/>
        </w:tabs>
        <w:ind w:left="5040" w:hanging="360"/>
      </w:pPr>
      <w:rPr>
        <w:rFonts w:ascii="Arial" w:hAnsi="Arial" w:hint="default"/>
      </w:rPr>
    </w:lvl>
    <w:lvl w:ilvl="7" w:tplc="2FF66458" w:tentative="1">
      <w:start w:val="1"/>
      <w:numFmt w:val="bullet"/>
      <w:lvlText w:val="•"/>
      <w:lvlJc w:val="left"/>
      <w:pPr>
        <w:tabs>
          <w:tab w:val="num" w:pos="5760"/>
        </w:tabs>
        <w:ind w:left="5760" w:hanging="360"/>
      </w:pPr>
      <w:rPr>
        <w:rFonts w:ascii="Arial" w:hAnsi="Arial" w:hint="default"/>
      </w:rPr>
    </w:lvl>
    <w:lvl w:ilvl="8" w:tplc="08D89FB2" w:tentative="1">
      <w:start w:val="1"/>
      <w:numFmt w:val="bullet"/>
      <w:lvlText w:val="•"/>
      <w:lvlJc w:val="left"/>
      <w:pPr>
        <w:tabs>
          <w:tab w:val="num" w:pos="6480"/>
        </w:tabs>
        <w:ind w:left="6480" w:hanging="360"/>
      </w:pPr>
      <w:rPr>
        <w:rFonts w:ascii="Arial" w:hAnsi="Arial" w:hint="default"/>
      </w:rPr>
    </w:lvl>
  </w:abstractNum>
  <w:abstractNum w:abstractNumId="17">
    <w:nsid w:val="6B5724A6"/>
    <w:multiLevelType w:val="hybridMultilevel"/>
    <w:tmpl w:val="60368E38"/>
    <w:lvl w:ilvl="0" w:tplc="65F007BE">
      <w:start w:val="1"/>
      <w:numFmt w:val="bullet"/>
      <w:lvlText w:val="•"/>
      <w:lvlJc w:val="left"/>
      <w:pPr>
        <w:tabs>
          <w:tab w:val="num" w:pos="720"/>
        </w:tabs>
        <w:ind w:left="720" w:hanging="360"/>
      </w:pPr>
      <w:rPr>
        <w:rFonts w:ascii="Arial" w:hAnsi="Arial" w:hint="default"/>
      </w:rPr>
    </w:lvl>
    <w:lvl w:ilvl="1" w:tplc="6394A1C2" w:tentative="1">
      <w:start w:val="1"/>
      <w:numFmt w:val="bullet"/>
      <w:lvlText w:val="•"/>
      <w:lvlJc w:val="left"/>
      <w:pPr>
        <w:tabs>
          <w:tab w:val="num" w:pos="1440"/>
        </w:tabs>
        <w:ind w:left="1440" w:hanging="360"/>
      </w:pPr>
      <w:rPr>
        <w:rFonts w:ascii="Arial" w:hAnsi="Arial" w:hint="default"/>
      </w:rPr>
    </w:lvl>
    <w:lvl w:ilvl="2" w:tplc="2FFAF2C4" w:tentative="1">
      <w:start w:val="1"/>
      <w:numFmt w:val="bullet"/>
      <w:lvlText w:val="•"/>
      <w:lvlJc w:val="left"/>
      <w:pPr>
        <w:tabs>
          <w:tab w:val="num" w:pos="2160"/>
        </w:tabs>
        <w:ind w:left="2160" w:hanging="360"/>
      </w:pPr>
      <w:rPr>
        <w:rFonts w:ascii="Arial" w:hAnsi="Arial" w:hint="default"/>
      </w:rPr>
    </w:lvl>
    <w:lvl w:ilvl="3" w:tplc="E9D89E58" w:tentative="1">
      <w:start w:val="1"/>
      <w:numFmt w:val="bullet"/>
      <w:lvlText w:val="•"/>
      <w:lvlJc w:val="left"/>
      <w:pPr>
        <w:tabs>
          <w:tab w:val="num" w:pos="2880"/>
        </w:tabs>
        <w:ind w:left="2880" w:hanging="360"/>
      </w:pPr>
      <w:rPr>
        <w:rFonts w:ascii="Arial" w:hAnsi="Arial" w:hint="default"/>
      </w:rPr>
    </w:lvl>
    <w:lvl w:ilvl="4" w:tplc="14CC4E74" w:tentative="1">
      <w:start w:val="1"/>
      <w:numFmt w:val="bullet"/>
      <w:lvlText w:val="•"/>
      <w:lvlJc w:val="left"/>
      <w:pPr>
        <w:tabs>
          <w:tab w:val="num" w:pos="3600"/>
        </w:tabs>
        <w:ind w:left="3600" w:hanging="360"/>
      </w:pPr>
      <w:rPr>
        <w:rFonts w:ascii="Arial" w:hAnsi="Arial" w:hint="default"/>
      </w:rPr>
    </w:lvl>
    <w:lvl w:ilvl="5" w:tplc="2E168B82" w:tentative="1">
      <w:start w:val="1"/>
      <w:numFmt w:val="bullet"/>
      <w:lvlText w:val="•"/>
      <w:lvlJc w:val="left"/>
      <w:pPr>
        <w:tabs>
          <w:tab w:val="num" w:pos="4320"/>
        </w:tabs>
        <w:ind w:left="4320" w:hanging="360"/>
      </w:pPr>
      <w:rPr>
        <w:rFonts w:ascii="Arial" w:hAnsi="Arial" w:hint="default"/>
      </w:rPr>
    </w:lvl>
    <w:lvl w:ilvl="6" w:tplc="62663892" w:tentative="1">
      <w:start w:val="1"/>
      <w:numFmt w:val="bullet"/>
      <w:lvlText w:val="•"/>
      <w:lvlJc w:val="left"/>
      <w:pPr>
        <w:tabs>
          <w:tab w:val="num" w:pos="5040"/>
        </w:tabs>
        <w:ind w:left="5040" w:hanging="360"/>
      </w:pPr>
      <w:rPr>
        <w:rFonts w:ascii="Arial" w:hAnsi="Arial" w:hint="default"/>
      </w:rPr>
    </w:lvl>
    <w:lvl w:ilvl="7" w:tplc="95AA0244" w:tentative="1">
      <w:start w:val="1"/>
      <w:numFmt w:val="bullet"/>
      <w:lvlText w:val="•"/>
      <w:lvlJc w:val="left"/>
      <w:pPr>
        <w:tabs>
          <w:tab w:val="num" w:pos="5760"/>
        </w:tabs>
        <w:ind w:left="5760" w:hanging="360"/>
      </w:pPr>
      <w:rPr>
        <w:rFonts w:ascii="Arial" w:hAnsi="Arial" w:hint="default"/>
      </w:rPr>
    </w:lvl>
    <w:lvl w:ilvl="8" w:tplc="636EE606" w:tentative="1">
      <w:start w:val="1"/>
      <w:numFmt w:val="bullet"/>
      <w:lvlText w:val="•"/>
      <w:lvlJc w:val="left"/>
      <w:pPr>
        <w:tabs>
          <w:tab w:val="num" w:pos="6480"/>
        </w:tabs>
        <w:ind w:left="6480" w:hanging="360"/>
      </w:pPr>
      <w:rPr>
        <w:rFonts w:ascii="Arial" w:hAnsi="Arial" w:hint="default"/>
      </w:rPr>
    </w:lvl>
  </w:abstractNum>
  <w:abstractNum w:abstractNumId="18">
    <w:nsid w:val="773E65EF"/>
    <w:multiLevelType w:val="multilevel"/>
    <w:tmpl w:val="B804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B9E2575"/>
    <w:multiLevelType w:val="hybridMultilevel"/>
    <w:tmpl w:val="6D4421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17"/>
  </w:num>
  <w:num w:numId="4">
    <w:abstractNumId w:val="7"/>
  </w:num>
  <w:num w:numId="5">
    <w:abstractNumId w:val="16"/>
  </w:num>
  <w:num w:numId="6">
    <w:abstractNumId w:val="0"/>
  </w:num>
  <w:num w:numId="7">
    <w:abstractNumId w:val="4"/>
  </w:num>
  <w:num w:numId="8">
    <w:abstractNumId w:val="1"/>
  </w:num>
  <w:num w:numId="9">
    <w:abstractNumId w:val="6"/>
  </w:num>
  <w:num w:numId="10">
    <w:abstractNumId w:val="13"/>
  </w:num>
  <w:num w:numId="11">
    <w:abstractNumId w:val="15"/>
  </w:num>
  <w:num w:numId="12">
    <w:abstractNumId w:val="3"/>
  </w:num>
  <w:num w:numId="13">
    <w:abstractNumId w:val="5"/>
  </w:num>
  <w:num w:numId="14">
    <w:abstractNumId w:val="9"/>
  </w:num>
  <w:num w:numId="15">
    <w:abstractNumId w:val="14"/>
  </w:num>
  <w:num w:numId="16">
    <w:abstractNumId w:val="19"/>
  </w:num>
  <w:num w:numId="17">
    <w:abstractNumId w:val="11"/>
  </w:num>
  <w:num w:numId="18">
    <w:abstractNumId w:val="18"/>
  </w:num>
  <w:num w:numId="19">
    <w:abstractNumId w:val="1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3E0"/>
    <w:rsid w:val="00065CF1"/>
    <w:rsid w:val="00086EA6"/>
    <w:rsid w:val="000E3F36"/>
    <w:rsid w:val="00225D72"/>
    <w:rsid w:val="0026416F"/>
    <w:rsid w:val="002A36ED"/>
    <w:rsid w:val="002D744C"/>
    <w:rsid w:val="003116FD"/>
    <w:rsid w:val="00340800"/>
    <w:rsid w:val="00367080"/>
    <w:rsid w:val="003C3EA2"/>
    <w:rsid w:val="003E09F6"/>
    <w:rsid w:val="004445AA"/>
    <w:rsid w:val="00484167"/>
    <w:rsid w:val="00536B85"/>
    <w:rsid w:val="005F186D"/>
    <w:rsid w:val="00606CB9"/>
    <w:rsid w:val="006166BA"/>
    <w:rsid w:val="006367EB"/>
    <w:rsid w:val="006F0647"/>
    <w:rsid w:val="0070448D"/>
    <w:rsid w:val="00713E68"/>
    <w:rsid w:val="0076483C"/>
    <w:rsid w:val="008803E9"/>
    <w:rsid w:val="008B73F4"/>
    <w:rsid w:val="008F28C7"/>
    <w:rsid w:val="00963BBC"/>
    <w:rsid w:val="009B11A6"/>
    <w:rsid w:val="009C42D3"/>
    <w:rsid w:val="009F6E09"/>
    <w:rsid w:val="00B123E0"/>
    <w:rsid w:val="00B15FE5"/>
    <w:rsid w:val="00B16D86"/>
    <w:rsid w:val="00B47E74"/>
    <w:rsid w:val="00C76D9E"/>
    <w:rsid w:val="00D25A12"/>
    <w:rsid w:val="00D32375"/>
    <w:rsid w:val="00DD05D7"/>
    <w:rsid w:val="00EB23B7"/>
    <w:rsid w:val="00ED1733"/>
    <w:rsid w:val="00EF7EE8"/>
    <w:rsid w:val="00F165F2"/>
    <w:rsid w:val="00F36151"/>
    <w:rsid w:val="00F36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76D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2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3E0"/>
    <w:rPr>
      <w:rFonts w:ascii="Tahoma" w:hAnsi="Tahoma" w:cs="Tahoma"/>
      <w:sz w:val="16"/>
      <w:szCs w:val="16"/>
    </w:rPr>
  </w:style>
  <w:style w:type="paragraph" w:styleId="Header">
    <w:name w:val="header"/>
    <w:basedOn w:val="Normal"/>
    <w:link w:val="HeaderChar"/>
    <w:uiPriority w:val="99"/>
    <w:unhideWhenUsed/>
    <w:rsid w:val="00B16D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D86"/>
  </w:style>
  <w:style w:type="paragraph" w:styleId="Footer">
    <w:name w:val="footer"/>
    <w:basedOn w:val="Normal"/>
    <w:link w:val="FooterChar"/>
    <w:uiPriority w:val="99"/>
    <w:unhideWhenUsed/>
    <w:rsid w:val="00B16D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D86"/>
  </w:style>
  <w:style w:type="paragraph" w:styleId="ListParagraph">
    <w:name w:val="List Paragraph"/>
    <w:basedOn w:val="Normal"/>
    <w:uiPriority w:val="34"/>
    <w:qFormat/>
    <w:rsid w:val="009F6E09"/>
    <w:pPr>
      <w:ind w:left="720"/>
      <w:contextualSpacing/>
    </w:pPr>
  </w:style>
  <w:style w:type="character" w:styleId="Hyperlink">
    <w:name w:val="Hyperlink"/>
    <w:basedOn w:val="DefaultParagraphFont"/>
    <w:uiPriority w:val="99"/>
    <w:unhideWhenUsed/>
    <w:rsid w:val="00536B85"/>
    <w:rPr>
      <w:color w:val="0000FF" w:themeColor="hyperlink"/>
      <w:u w:val="single"/>
    </w:rPr>
  </w:style>
  <w:style w:type="paragraph" w:styleId="NormalWeb">
    <w:name w:val="Normal (Web)"/>
    <w:basedOn w:val="Normal"/>
    <w:uiPriority w:val="99"/>
    <w:semiHidden/>
    <w:unhideWhenUsed/>
    <w:rsid w:val="0048416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4167"/>
    <w:rPr>
      <w:i/>
      <w:iCs/>
    </w:rPr>
  </w:style>
  <w:style w:type="character" w:customStyle="1" w:styleId="apple-converted-space">
    <w:name w:val="apple-converted-space"/>
    <w:basedOn w:val="DefaultParagraphFont"/>
    <w:rsid w:val="00484167"/>
  </w:style>
  <w:style w:type="character" w:customStyle="1" w:styleId="Heading2Char">
    <w:name w:val="Heading 2 Char"/>
    <w:basedOn w:val="DefaultParagraphFont"/>
    <w:link w:val="Heading2"/>
    <w:uiPriority w:val="9"/>
    <w:rsid w:val="00C76D9E"/>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C76D9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76D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2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3E0"/>
    <w:rPr>
      <w:rFonts w:ascii="Tahoma" w:hAnsi="Tahoma" w:cs="Tahoma"/>
      <w:sz w:val="16"/>
      <w:szCs w:val="16"/>
    </w:rPr>
  </w:style>
  <w:style w:type="paragraph" w:styleId="Header">
    <w:name w:val="header"/>
    <w:basedOn w:val="Normal"/>
    <w:link w:val="HeaderChar"/>
    <w:uiPriority w:val="99"/>
    <w:unhideWhenUsed/>
    <w:rsid w:val="00B16D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D86"/>
  </w:style>
  <w:style w:type="paragraph" w:styleId="Footer">
    <w:name w:val="footer"/>
    <w:basedOn w:val="Normal"/>
    <w:link w:val="FooterChar"/>
    <w:uiPriority w:val="99"/>
    <w:unhideWhenUsed/>
    <w:rsid w:val="00B16D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D86"/>
  </w:style>
  <w:style w:type="paragraph" w:styleId="ListParagraph">
    <w:name w:val="List Paragraph"/>
    <w:basedOn w:val="Normal"/>
    <w:uiPriority w:val="34"/>
    <w:qFormat/>
    <w:rsid w:val="009F6E09"/>
    <w:pPr>
      <w:ind w:left="720"/>
      <w:contextualSpacing/>
    </w:pPr>
  </w:style>
  <w:style w:type="character" w:styleId="Hyperlink">
    <w:name w:val="Hyperlink"/>
    <w:basedOn w:val="DefaultParagraphFont"/>
    <w:uiPriority w:val="99"/>
    <w:unhideWhenUsed/>
    <w:rsid w:val="00536B85"/>
    <w:rPr>
      <w:color w:val="0000FF" w:themeColor="hyperlink"/>
      <w:u w:val="single"/>
    </w:rPr>
  </w:style>
  <w:style w:type="paragraph" w:styleId="NormalWeb">
    <w:name w:val="Normal (Web)"/>
    <w:basedOn w:val="Normal"/>
    <w:uiPriority w:val="99"/>
    <w:semiHidden/>
    <w:unhideWhenUsed/>
    <w:rsid w:val="0048416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4167"/>
    <w:rPr>
      <w:i/>
      <w:iCs/>
    </w:rPr>
  </w:style>
  <w:style w:type="character" w:customStyle="1" w:styleId="apple-converted-space">
    <w:name w:val="apple-converted-space"/>
    <w:basedOn w:val="DefaultParagraphFont"/>
    <w:rsid w:val="00484167"/>
  </w:style>
  <w:style w:type="character" w:customStyle="1" w:styleId="Heading2Char">
    <w:name w:val="Heading 2 Char"/>
    <w:basedOn w:val="DefaultParagraphFont"/>
    <w:link w:val="Heading2"/>
    <w:uiPriority w:val="9"/>
    <w:rsid w:val="00C76D9E"/>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C76D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19380">
      <w:bodyDiv w:val="1"/>
      <w:marLeft w:val="0"/>
      <w:marRight w:val="0"/>
      <w:marTop w:val="0"/>
      <w:marBottom w:val="0"/>
      <w:divBdr>
        <w:top w:val="none" w:sz="0" w:space="0" w:color="auto"/>
        <w:left w:val="none" w:sz="0" w:space="0" w:color="auto"/>
        <w:bottom w:val="none" w:sz="0" w:space="0" w:color="auto"/>
        <w:right w:val="none" w:sz="0" w:space="0" w:color="auto"/>
      </w:divBdr>
    </w:div>
    <w:div w:id="101077068">
      <w:bodyDiv w:val="1"/>
      <w:marLeft w:val="0"/>
      <w:marRight w:val="0"/>
      <w:marTop w:val="0"/>
      <w:marBottom w:val="0"/>
      <w:divBdr>
        <w:top w:val="none" w:sz="0" w:space="0" w:color="auto"/>
        <w:left w:val="none" w:sz="0" w:space="0" w:color="auto"/>
        <w:bottom w:val="none" w:sz="0" w:space="0" w:color="auto"/>
        <w:right w:val="none" w:sz="0" w:space="0" w:color="auto"/>
      </w:divBdr>
    </w:div>
    <w:div w:id="248124673">
      <w:bodyDiv w:val="1"/>
      <w:marLeft w:val="0"/>
      <w:marRight w:val="0"/>
      <w:marTop w:val="0"/>
      <w:marBottom w:val="0"/>
      <w:divBdr>
        <w:top w:val="none" w:sz="0" w:space="0" w:color="auto"/>
        <w:left w:val="none" w:sz="0" w:space="0" w:color="auto"/>
        <w:bottom w:val="none" w:sz="0" w:space="0" w:color="auto"/>
        <w:right w:val="none" w:sz="0" w:space="0" w:color="auto"/>
      </w:divBdr>
    </w:div>
    <w:div w:id="305427830">
      <w:bodyDiv w:val="1"/>
      <w:marLeft w:val="0"/>
      <w:marRight w:val="0"/>
      <w:marTop w:val="0"/>
      <w:marBottom w:val="0"/>
      <w:divBdr>
        <w:top w:val="none" w:sz="0" w:space="0" w:color="auto"/>
        <w:left w:val="none" w:sz="0" w:space="0" w:color="auto"/>
        <w:bottom w:val="none" w:sz="0" w:space="0" w:color="auto"/>
        <w:right w:val="none" w:sz="0" w:space="0" w:color="auto"/>
      </w:divBdr>
    </w:div>
    <w:div w:id="328290682">
      <w:bodyDiv w:val="1"/>
      <w:marLeft w:val="0"/>
      <w:marRight w:val="0"/>
      <w:marTop w:val="0"/>
      <w:marBottom w:val="0"/>
      <w:divBdr>
        <w:top w:val="none" w:sz="0" w:space="0" w:color="auto"/>
        <w:left w:val="none" w:sz="0" w:space="0" w:color="auto"/>
        <w:bottom w:val="none" w:sz="0" w:space="0" w:color="auto"/>
        <w:right w:val="none" w:sz="0" w:space="0" w:color="auto"/>
      </w:divBdr>
      <w:divsChild>
        <w:div w:id="138964480">
          <w:marLeft w:val="547"/>
          <w:marRight w:val="0"/>
          <w:marTop w:val="154"/>
          <w:marBottom w:val="0"/>
          <w:divBdr>
            <w:top w:val="none" w:sz="0" w:space="0" w:color="auto"/>
            <w:left w:val="none" w:sz="0" w:space="0" w:color="auto"/>
            <w:bottom w:val="none" w:sz="0" w:space="0" w:color="auto"/>
            <w:right w:val="none" w:sz="0" w:space="0" w:color="auto"/>
          </w:divBdr>
        </w:div>
        <w:div w:id="855853369">
          <w:marLeft w:val="1166"/>
          <w:marRight w:val="0"/>
          <w:marTop w:val="134"/>
          <w:marBottom w:val="0"/>
          <w:divBdr>
            <w:top w:val="none" w:sz="0" w:space="0" w:color="auto"/>
            <w:left w:val="none" w:sz="0" w:space="0" w:color="auto"/>
            <w:bottom w:val="none" w:sz="0" w:space="0" w:color="auto"/>
            <w:right w:val="none" w:sz="0" w:space="0" w:color="auto"/>
          </w:divBdr>
        </w:div>
        <w:div w:id="1343781310">
          <w:marLeft w:val="547"/>
          <w:marRight w:val="0"/>
          <w:marTop w:val="154"/>
          <w:marBottom w:val="0"/>
          <w:divBdr>
            <w:top w:val="none" w:sz="0" w:space="0" w:color="auto"/>
            <w:left w:val="none" w:sz="0" w:space="0" w:color="auto"/>
            <w:bottom w:val="none" w:sz="0" w:space="0" w:color="auto"/>
            <w:right w:val="none" w:sz="0" w:space="0" w:color="auto"/>
          </w:divBdr>
        </w:div>
        <w:div w:id="1097408761">
          <w:marLeft w:val="1166"/>
          <w:marRight w:val="0"/>
          <w:marTop w:val="134"/>
          <w:marBottom w:val="0"/>
          <w:divBdr>
            <w:top w:val="none" w:sz="0" w:space="0" w:color="auto"/>
            <w:left w:val="none" w:sz="0" w:space="0" w:color="auto"/>
            <w:bottom w:val="none" w:sz="0" w:space="0" w:color="auto"/>
            <w:right w:val="none" w:sz="0" w:space="0" w:color="auto"/>
          </w:divBdr>
        </w:div>
      </w:divsChild>
    </w:div>
    <w:div w:id="359354405">
      <w:bodyDiv w:val="1"/>
      <w:marLeft w:val="0"/>
      <w:marRight w:val="0"/>
      <w:marTop w:val="0"/>
      <w:marBottom w:val="0"/>
      <w:divBdr>
        <w:top w:val="none" w:sz="0" w:space="0" w:color="auto"/>
        <w:left w:val="none" w:sz="0" w:space="0" w:color="auto"/>
        <w:bottom w:val="none" w:sz="0" w:space="0" w:color="auto"/>
        <w:right w:val="none" w:sz="0" w:space="0" w:color="auto"/>
      </w:divBdr>
    </w:div>
    <w:div w:id="361785610">
      <w:bodyDiv w:val="1"/>
      <w:marLeft w:val="0"/>
      <w:marRight w:val="0"/>
      <w:marTop w:val="0"/>
      <w:marBottom w:val="0"/>
      <w:divBdr>
        <w:top w:val="none" w:sz="0" w:space="0" w:color="auto"/>
        <w:left w:val="none" w:sz="0" w:space="0" w:color="auto"/>
        <w:bottom w:val="none" w:sz="0" w:space="0" w:color="auto"/>
        <w:right w:val="none" w:sz="0" w:space="0" w:color="auto"/>
      </w:divBdr>
    </w:div>
    <w:div w:id="407390272">
      <w:bodyDiv w:val="1"/>
      <w:marLeft w:val="0"/>
      <w:marRight w:val="0"/>
      <w:marTop w:val="0"/>
      <w:marBottom w:val="0"/>
      <w:divBdr>
        <w:top w:val="none" w:sz="0" w:space="0" w:color="auto"/>
        <w:left w:val="none" w:sz="0" w:space="0" w:color="auto"/>
        <w:bottom w:val="none" w:sz="0" w:space="0" w:color="auto"/>
        <w:right w:val="none" w:sz="0" w:space="0" w:color="auto"/>
      </w:divBdr>
      <w:divsChild>
        <w:div w:id="526605564">
          <w:marLeft w:val="533"/>
          <w:marRight w:val="0"/>
          <w:marTop w:val="200"/>
          <w:marBottom w:val="0"/>
          <w:divBdr>
            <w:top w:val="none" w:sz="0" w:space="0" w:color="auto"/>
            <w:left w:val="none" w:sz="0" w:space="0" w:color="auto"/>
            <w:bottom w:val="none" w:sz="0" w:space="0" w:color="auto"/>
            <w:right w:val="none" w:sz="0" w:space="0" w:color="auto"/>
          </w:divBdr>
        </w:div>
        <w:div w:id="752170029">
          <w:marLeft w:val="1253"/>
          <w:marRight w:val="0"/>
          <w:marTop w:val="100"/>
          <w:marBottom w:val="0"/>
          <w:divBdr>
            <w:top w:val="none" w:sz="0" w:space="0" w:color="auto"/>
            <w:left w:val="none" w:sz="0" w:space="0" w:color="auto"/>
            <w:bottom w:val="none" w:sz="0" w:space="0" w:color="auto"/>
            <w:right w:val="none" w:sz="0" w:space="0" w:color="auto"/>
          </w:divBdr>
        </w:div>
        <w:div w:id="425224640">
          <w:marLeft w:val="1253"/>
          <w:marRight w:val="0"/>
          <w:marTop w:val="100"/>
          <w:marBottom w:val="0"/>
          <w:divBdr>
            <w:top w:val="none" w:sz="0" w:space="0" w:color="auto"/>
            <w:left w:val="none" w:sz="0" w:space="0" w:color="auto"/>
            <w:bottom w:val="none" w:sz="0" w:space="0" w:color="auto"/>
            <w:right w:val="none" w:sz="0" w:space="0" w:color="auto"/>
          </w:divBdr>
        </w:div>
        <w:div w:id="100226180">
          <w:marLeft w:val="1253"/>
          <w:marRight w:val="0"/>
          <w:marTop w:val="100"/>
          <w:marBottom w:val="0"/>
          <w:divBdr>
            <w:top w:val="none" w:sz="0" w:space="0" w:color="auto"/>
            <w:left w:val="none" w:sz="0" w:space="0" w:color="auto"/>
            <w:bottom w:val="none" w:sz="0" w:space="0" w:color="auto"/>
            <w:right w:val="none" w:sz="0" w:space="0" w:color="auto"/>
          </w:divBdr>
        </w:div>
        <w:div w:id="880630766">
          <w:marLeft w:val="1253"/>
          <w:marRight w:val="0"/>
          <w:marTop w:val="100"/>
          <w:marBottom w:val="0"/>
          <w:divBdr>
            <w:top w:val="none" w:sz="0" w:space="0" w:color="auto"/>
            <w:left w:val="none" w:sz="0" w:space="0" w:color="auto"/>
            <w:bottom w:val="none" w:sz="0" w:space="0" w:color="auto"/>
            <w:right w:val="none" w:sz="0" w:space="0" w:color="auto"/>
          </w:divBdr>
        </w:div>
        <w:div w:id="282810120">
          <w:marLeft w:val="1253"/>
          <w:marRight w:val="0"/>
          <w:marTop w:val="100"/>
          <w:marBottom w:val="0"/>
          <w:divBdr>
            <w:top w:val="none" w:sz="0" w:space="0" w:color="auto"/>
            <w:left w:val="none" w:sz="0" w:space="0" w:color="auto"/>
            <w:bottom w:val="none" w:sz="0" w:space="0" w:color="auto"/>
            <w:right w:val="none" w:sz="0" w:space="0" w:color="auto"/>
          </w:divBdr>
        </w:div>
        <w:div w:id="1484083009">
          <w:marLeft w:val="1253"/>
          <w:marRight w:val="0"/>
          <w:marTop w:val="100"/>
          <w:marBottom w:val="0"/>
          <w:divBdr>
            <w:top w:val="none" w:sz="0" w:space="0" w:color="auto"/>
            <w:left w:val="none" w:sz="0" w:space="0" w:color="auto"/>
            <w:bottom w:val="none" w:sz="0" w:space="0" w:color="auto"/>
            <w:right w:val="none" w:sz="0" w:space="0" w:color="auto"/>
          </w:divBdr>
        </w:div>
      </w:divsChild>
    </w:div>
    <w:div w:id="441805703">
      <w:bodyDiv w:val="1"/>
      <w:marLeft w:val="0"/>
      <w:marRight w:val="0"/>
      <w:marTop w:val="0"/>
      <w:marBottom w:val="0"/>
      <w:divBdr>
        <w:top w:val="none" w:sz="0" w:space="0" w:color="auto"/>
        <w:left w:val="none" w:sz="0" w:space="0" w:color="auto"/>
        <w:bottom w:val="none" w:sz="0" w:space="0" w:color="auto"/>
        <w:right w:val="none" w:sz="0" w:space="0" w:color="auto"/>
      </w:divBdr>
    </w:div>
    <w:div w:id="447970895">
      <w:bodyDiv w:val="1"/>
      <w:marLeft w:val="0"/>
      <w:marRight w:val="0"/>
      <w:marTop w:val="0"/>
      <w:marBottom w:val="0"/>
      <w:divBdr>
        <w:top w:val="none" w:sz="0" w:space="0" w:color="auto"/>
        <w:left w:val="none" w:sz="0" w:space="0" w:color="auto"/>
        <w:bottom w:val="none" w:sz="0" w:space="0" w:color="auto"/>
        <w:right w:val="none" w:sz="0" w:space="0" w:color="auto"/>
      </w:divBdr>
    </w:div>
    <w:div w:id="500241405">
      <w:bodyDiv w:val="1"/>
      <w:marLeft w:val="0"/>
      <w:marRight w:val="0"/>
      <w:marTop w:val="0"/>
      <w:marBottom w:val="0"/>
      <w:divBdr>
        <w:top w:val="none" w:sz="0" w:space="0" w:color="auto"/>
        <w:left w:val="none" w:sz="0" w:space="0" w:color="auto"/>
        <w:bottom w:val="none" w:sz="0" w:space="0" w:color="auto"/>
        <w:right w:val="none" w:sz="0" w:space="0" w:color="auto"/>
      </w:divBdr>
      <w:divsChild>
        <w:div w:id="1917132253">
          <w:marLeft w:val="446"/>
          <w:marRight w:val="0"/>
          <w:marTop w:val="86"/>
          <w:marBottom w:val="0"/>
          <w:divBdr>
            <w:top w:val="none" w:sz="0" w:space="0" w:color="auto"/>
            <w:left w:val="none" w:sz="0" w:space="0" w:color="auto"/>
            <w:bottom w:val="none" w:sz="0" w:space="0" w:color="auto"/>
            <w:right w:val="none" w:sz="0" w:space="0" w:color="auto"/>
          </w:divBdr>
        </w:div>
        <w:div w:id="1083575835">
          <w:marLeft w:val="446"/>
          <w:marRight w:val="0"/>
          <w:marTop w:val="86"/>
          <w:marBottom w:val="0"/>
          <w:divBdr>
            <w:top w:val="none" w:sz="0" w:space="0" w:color="auto"/>
            <w:left w:val="none" w:sz="0" w:space="0" w:color="auto"/>
            <w:bottom w:val="none" w:sz="0" w:space="0" w:color="auto"/>
            <w:right w:val="none" w:sz="0" w:space="0" w:color="auto"/>
          </w:divBdr>
        </w:div>
        <w:div w:id="1203320128">
          <w:marLeft w:val="446"/>
          <w:marRight w:val="0"/>
          <w:marTop w:val="86"/>
          <w:marBottom w:val="0"/>
          <w:divBdr>
            <w:top w:val="none" w:sz="0" w:space="0" w:color="auto"/>
            <w:left w:val="none" w:sz="0" w:space="0" w:color="auto"/>
            <w:bottom w:val="none" w:sz="0" w:space="0" w:color="auto"/>
            <w:right w:val="none" w:sz="0" w:space="0" w:color="auto"/>
          </w:divBdr>
        </w:div>
        <w:div w:id="1684087416">
          <w:marLeft w:val="446"/>
          <w:marRight w:val="0"/>
          <w:marTop w:val="86"/>
          <w:marBottom w:val="0"/>
          <w:divBdr>
            <w:top w:val="none" w:sz="0" w:space="0" w:color="auto"/>
            <w:left w:val="none" w:sz="0" w:space="0" w:color="auto"/>
            <w:bottom w:val="none" w:sz="0" w:space="0" w:color="auto"/>
            <w:right w:val="none" w:sz="0" w:space="0" w:color="auto"/>
          </w:divBdr>
        </w:div>
        <w:div w:id="1783648628">
          <w:marLeft w:val="446"/>
          <w:marRight w:val="0"/>
          <w:marTop w:val="86"/>
          <w:marBottom w:val="0"/>
          <w:divBdr>
            <w:top w:val="none" w:sz="0" w:space="0" w:color="auto"/>
            <w:left w:val="none" w:sz="0" w:space="0" w:color="auto"/>
            <w:bottom w:val="none" w:sz="0" w:space="0" w:color="auto"/>
            <w:right w:val="none" w:sz="0" w:space="0" w:color="auto"/>
          </w:divBdr>
        </w:div>
        <w:div w:id="1978532431">
          <w:marLeft w:val="446"/>
          <w:marRight w:val="0"/>
          <w:marTop w:val="86"/>
          <w:marBottom w:val="0"/>
          <w:divBdr>
            <w:top w:val="none" w:sz="0" w:space="0" w:color="auto"/>
            <w:left w:val="none" w:sz="0" w:space="0" w:color="auto"/>
            <w:bottom w:val="none" w:sz="0" w:space="0" w:color="auto"/>
            <w:right w:val="none" w:sz="0" w:space="0" w:color="auto"/>
          </w:divBdr>
        </w:div>
        <w:div w:id="6295550">
          <w:marLeft w:val="446"/>
          <w:marRight w:val="0"/>
          <w:marTop w:val="86"/>
          <w:marBottom w:val="0"/>
          <w:divBdr>
            <w:top w:val="none" w:sz="0" w:space="0" w:color="auto"/>
            <w:left w:val="none" w:sz="0" w:space="0" w:color="auto"/>
            <w:bottom w:val="none" w:sz="0" w:space="0" w:color="auto"/>
            <w:right w:val="none" w:sz="0" w:space="0" w:color="auto"/>
          </w:divBdr>
        </w:div>
      </w:divsChild>
    </w:div>
    <w:div w:id="613875763">
      <w:bodyDiv w:val="1"/>
      <w:marLeft w:val="0"/>
      <w:marRight w:val="0"/>
      <w:marTop w:val="0"/>
      <w:marBottom w:val="0"/>
      <w:divBdr>
        <w:top w:val="none" w:sz="0" w:space="0" w:color="auto"/>
        <w:left w:val="none" w:sz="0" w:space="0" w:color="auto"/>
        <w:bottom w:val="none" w:sz="0" w:space="0" w:color="auto"/>
        <w:right w:val="none" w:sz="0" w:space="0" w:color="auto"/>
      </w:divBdr>
    </w:div>
    <w:div w:id="615134168">
      <w:bodyDiv w:val="1"/>
      <w:marLeft w:val="0"/>
      <w:marRight w:val="0"/>
      <w:marTop w:val="0"/>
      <w:marBottom w:val="0"/>
      <w:divBdr>
        <w:top w:val="none" w:sz="0" w:space="0" w:color="auto"/>
        <w:left w:val="none" w:sz="0" w:space="0" w:color="auto"/>
        <w:bottom w:val="none" w:sz="0" w:space="0" w:color="auto"/>
        <w:right w:val="none" w:sz="0" w:space="0" w:color="auto"/>
      </w:divBdr>
      <w:divsChild>
        <w:div w:id="1073087389">
          <w:marLeft w:val="446"/>
          <w:marRight w:val="0"/>
          <w:marTop w:val="86"/>
          <w:marBottom w:val="0"/>
          <w:divBdr>
            <w:top w:val="none" w:sz="0" w:space="0" w:color="auto"/>
            <w:left w:val="none" w:sz="0" w:space="0" w:color="auto"/>
            <w:bottom w:val="none" w:sz="0" w:space="0" w:color="auto"/>
            <w:right w:val="none" w:sz="0" w:space="0" w:color="auto"/>
          </w:divBdr>
        </w:div>
        <w:div w:id="953369388">
          <w:marLeft w:val="446"/>
          <w:marRight w:val="0"/>
          <w:marTop w:val="86"/>
          <w:marBottom w:val="0"/>
          <w:divBdr>
            <w:top w:val="none" w:sz="0" w:space="0" w:color="auto"/>
            <w:left w:val="none" w:sz="0" w:space="0" w:color="auto"/>
            <w:bottom w:val="none" w:sz="0" w:space="0" w:color="auto"/>
            <w:right w:val="none" w:sz="0" w:space="0" w:color="auto"/>
          </w:divBdr>
        </w:div>
        <w:div w:id="2117750558">
          <w:marLeft w:val="446"/>
          <w:marRight w:val="0"/>
          <w:marTop w:val="86"/>
          <w:marBottom w:val="0"/>
          <w:divBdr>
            <w:top w:val="none" w:sz="0" w:space="0" w:color="auto"/>
            <w:left w:val="none" w:sz="0" w:space="0" w:color="auto"/>
            <w:bottom w:val="none" w:sz="0" w:space="0" w:color="auto"/>
            <w:right w:val="none" w:sz="0" w:space="0" w:color="auto"/>
          </w:divBdr>
        </w:div>
        <w:div w:id="563299575">
          <w:marLeft w:val="446"/>
          <w:marRight w:val="0"/>
          <w:marTop w:val="86"/>
          <w:marBottom w:val="0"/>
          <w:divBdr>
            <w:top w:val="none" w:sz="0" w:space="0" w:color="auto"/>
            <w:left w:val="none" w:sz="0" w:space="0" w:color="auto"/>
            <w:bottom w:val="none" w:sz="0" w:space="0" w:color="auto"/>
            <w:right w:val="none" w:sz="0" w:space="0" w:color="auto"/>
          </w:divBdr>
        </w:div>
        <w:div w:id="1116563016">
          <w:marLeft w:val="446"/>
          <w:marRight w:val="0"/>
          <w:marTop w:val="86"/>
          <w:marBottom w:val="0"/>
          <w:divBdr>
            <w:top w:val="none" w:sz="0" w:space="0" w:color="auto"/>
            <w:left w:val="none" w:sz="0" w:space="0" w:color="auto"/>
            <w:bottom w:val="none" w:sz="0" w:space="0" w:color="auto"/>
            <w:right w:val="none" w:sz="0" w:space="0" w:color="auto"/>
          </w:divBdr>
        </w:div>
        <w:div w:id="454445218">
          <w:marLeft w:val="446"/>
          <w:marRight w:val="0"/>
          <w:marTop w:val="86"/>
          <w:marBottom w:val="0"/>
          <w:divBdr>
            <w:top w:val="none" w:sz="0" w:space="0" w:color="auto"/>
            <w:left w:val="none" w:sz="0" w:space="0" w:color="auto"/>
            <w:bottom w:val="none" w:sz="0" w:space="0" w:color="auto"/>
            <w:right w:val="none" w:sz="0" w:space="0" w:color="auto"/>
          </w:divBdr>
        </w:div>
        <w:div w:id="1932230249">
          <w:marLeft w:val="446"/>
          <w:marRight w:val="0"/>
          <w:marTop w:val="86"/>
          <w:marBottom w:val="0"/>
          <w:divBdr>
            <w:top w:val="none" w:sz="0" w:space="0" w:color="auto"/>
            <w:left w:val="none" w:sz="0" w:space="0" w:color="auto"/>
            <w:bottom w:val="none" w:sz="0" w:space="0" w:color="auto"/>
            <w:right w:val="none" w:sz="0" w:space="0" w:color="auto"/>
          </w:divBdr>
        </w:div>
      </w:divsChild>
    </w:div>
    <w:div w:id="694424672">
      <w:bodyDiv w:val="1"/>
      <w:marLeft w:val="0"/>
      <w:marRight w:val="0"/>
      <w:marTop w:val="0"/>
      <w:marBottom w:val="0"/>
      <w:divBdr>
        <w:top w:val="none" w:sz="0" w:space="0" w:color="auto"/>
        <w:left w:val="none" w:sz="0" w:space="0" w:color="auto"/>
        <w:bottom w:val="none" w:sz="0" w:space="0" w:color="auto"/>
        <w:right w:val="none" w:sz="0" w:space="0" w:color="auto"/>
      </w:divBdr>
    </w:div>
    <w:div w:id="759328454">
      <w:bodyDiv w:val="1"/>
      <w:marLeft w:val="0"/>
      <w:marRight w:val="0"/>
      <w:marTop w:val="0"/>
      <w:marBottom w:val="0"/>
      <w:divBdr>
        <w:top w:val="none" w:sz="0" w:space="0" w:color="auto"/>
        <w:left w:val="none" w:sz="0" w:space="0" w:color="auto"/>
        <w:bottom w:val="none" w:sz="0" w:space="0" w:color="auto"/>
        <w:right w:val="none" w:sz="0" w:space="0" w:color="auto"/>
      </w:divBdr>
    </w:div>
    <w:div w:id="780958426">
      <w:bodyDiv w:val="1"/>
      <w:marLeft w:val="0"/>
      <w:marRight w:val="0"/>
      <w:marTop w:val="0"/>
      <w:marBottom w:val="0"/>
      <w:divBdr>
        <w:top w:val="none" w:sz="0" w:space="0" w:color="auto"/>
        <w:left w:val="none" w:sz="0" w:space="0" w:color="auto"/>
        <w:bottom w:val="none" w:sz="0" w:space="0" w:color="auto"/>
        <w:right w:val="none" w:sz="0" w:space="0" w:color="auto"/>
      </w:divBdr>
      <w:divsChild>
        <w:div w:id="130826416">
          <w:marLeft w:val="360"/>
          <w:marRight w:val="0"/>
          <w:marTop w:val="200"/>
          <w:marBottom w:val="0"/>
          <w:divBdr>
            <w:top w:val="none" w:sz="0" w:space="0" w:color="auto"/>
            <w:left w:val="none" w:sz="0" w:space="0" w:color="auto"/>
            <w:bottom w:val="none" w:sz="0" w:space="0" w:color="auto"/>
            <w:right w:val="none" w:sz="0" w:space="0" w:color="auto"/>
          </w:divBdr>
        </w:div>
        <w:div w:id="1666280116">
          <w:marLeft w:val="1080"/>
          <w:marRight w:val="0"/>
          <w:marTop w:val="100"/>
          <w:marBottom w:val="0"/>
          <w:divBdr>
            <w:top w:val="none" w:sz="0" w:space="0" w:color="auto"/>
            <w:left w:val="none" w:sz="0" w:space="0" w:color="auto"/>
            <w:bottom w:val="none" w:sz="0" w:space="0" w:color="auto"/>
            <w:right w:val="none" w:sz="0" w:space="0" w:color="auto"/>
          </w:divBdr>
        </w:div>
        <w:div w:id="236524253">
          <w:marLeft w:val="1080"/>
          <w:marRight w:val="0"/>
          <w:marTop w:val="100"/>
          <w:marBottom w:val="0"/>
          <w:divBdr>
            <w:top w:val="none" w:sz="0" w:space="0" w:color="auto"/>
            <w:left w:val="none" w:sz="0" w:space="0" w:color="auto"/>
            <w:bottom w:val="none" w:sz="0" w:space="0" w:color="auto"/>
            <w:right w:val="none" w:sz="0" w:space="0" w:color="auto"/>
          </w:divBdr>
        </w:div>
      </w:divsChild>
    </w:div>
    <w:div w:id="798693857">
      <w:bodyDiv w:val="1"/>
      <w:marLeft w:val="0"/>
      <w:marRight w:val="0"/>
      <w:marTop w:val="0"/>
      <w:marBottom w:val="0"/>
      <w:divBdr>
        <w:top w:val="none" w:sz="0" w:space="0" w:color="auto"/>
        <w:left w:val="none" w:sz="0" w:space="0" w:color="auto"/>
        <w:bottom w:val="none" w:sz="0" w:space="0" w:color="auto"/>
        <w:right w:val="none" w:sz="0" w:space="0" w:color="auto"/>
      </w:divBdr>
    </w:div>
    <w:div w:id="799881337">
      <w:bodyDiv w:val="1"/>
      <w:marLeft w:val="0"/>
      <w:marRight w:val="0"/>
      <w:marTop w:val="0"/>
      <w:marBottom w:val="0"/>
      <w:divBdr>
        <w:top w:val="none" w:sz="0" w:space="0" w:color="auto"/>
        <w:left w:val="none" w:sz="0" w:space="0" w:color="auto"/>
        <w:bottom w:val="none" w:sz="0" w:space="0" w:color="auto"/>
        <w:right w:val="none" w:sz="0" w:space="0" w:color="auto"/>
      </w:divBdr>
    </w:div>
    <w:div w:id="825442061">
      <w:bodyDiv w:val="1"/>
      <w:marLeft w:val="0"/>
      <w:marRight w:val="0"/>
      <w:marTop w:val="0"/>
      <w:marBottom w:val="0"/>
      <w:divBdr>
        <w:top w:val="none" w:sz="0" w:space="0" w:color="auto"/>
        <w:left w:val="none" w:sz="0" w:space="0" w:color="auto"/>
        <w:bottom w:val="none" w:sz="0" w:space="0" w:color="auto"/>
        <w:right w:val="none" w:sz="0" w:space="0" w:color="auto"/>
      </w:divBdr>
    </w:div>
    <w:div w:id="847866624">
      <w:bodyDiv w:val="1"/>
      <w:marLeft w:val="0"/>
      <w:marRight w:val="0"/>
      <w:marTop w:val="0"/>
      <w:marBottom w:val="0"/>
      <w:divBdr>
        <w:top w:val="none" w:sz="0" w:space="0" w:color="auto"/>
        <w:left w:val="none" w:sz="0" w:space="0" w:color="auto"/>
        <w:bottom w:val="none" w:sz="0" w:space="0" w:color="auto"/>
        <w:right w:val="none" w:sz="0" w:space="0" w:color="auto"/>
      </w:divBdr>
    </w:div>
    <w:div w:id="871193140">
      <w:bodyDiv w:val="1"/>
      <w:marLeft w:val="0"/>
      <w:marRight w:val="0"/>
      <w:marTop w:val="0"/>
      <w:marBottom w:val="0"/>
      <w:divBdr>
        <w:top w:val="none" w:sz="0" w:space="0" w:color="auto"/>
        <w:left w:val="none" w:sz="0" w:space="0" w:color="auto"/>
        <w:bottom w:val="none" w:sz="0" w:space="0" w:color="auto"/>
        <w:right w:val="none" w:sz="0" w:space="0" w:color="auto"/>
      </w:divBdr>
    </w:div>
    <w:div w:id="985360515">
      <w:bodyDiv w:val="1"/>
      <w:marLeft w:val="0"/>
      <w:marRight w:val="0"/>
      <w:marTop w:val="0"/>
      <w:marBottom w:val="0"/>
      <w:divBdr>
        <w:top w:val="none" w:sz="0" w:space="0" w:color="auto"/>
        <w:left w:val="none" w:sz="0" w:space="0" w:color="auto"/>
        <w:bottom w:val="none" w:sz="0" w:space="0" w:color="auto"/>
        <w:right w:val="none" w:sz="0" w:space="0" w:color="auto"/>
      </w:divBdr>
    </w:div>
    <w:div w:id="1154301104">
      <w:bodyDiv w:val="1"/>
      <w:marLeft w:val="0"/>
      <w:marRight w:val="0"/>
      <w:marTop w:val="0"/>
      <w:marBottom w:val="0"/>
      <w:divBdr>
        <w:top w:val="none" w:sz="0" w:space="0" w:color="auto"/>
        <w:left w:val="none" w:sz="0" w:space="0" w:color="auto"/>
        <w:bottom w:val="none" w:sz="0" w:space="0" w:color="auto"/>
        <w:right w:val="none" w:sz="0" w:space="0" w:color="auto"/>
      </w:divBdr>
      <w:divsChild>
        <w:div w:id="624313336">
          <w:marLeft w:val="360"/>
          <w:marRight w:val="0"/>
          <w:marTop w:val="200"/>
          <w:marBottom w:val="0"/>
          <w:divBdr>
            <w:top w:val="none" w:sz="0" w:space="0" w:color="auto"/>
            <w:left w:val="none" w:sz="0" w:space="0" w:color="auto"/>
            <w:bottom w:val="none" w:sz="0" w:space="0" w:color="auto"/>
            <w:right w:val="none" w:sz="0" w:space="0" w:color="auto"/>
          </w:divBdr>
        </w:div>
        <w:div w:id="712116652">
          <w:marLeft w:val="1080"/>
          <w:marRight w:val="0"/>
          <w:marTop w:val="100"/>
          <w:marBottom w:val="0"/>
          <w:divBdr>
            <w:top w:val="none" w:sz="0" w:space="0" w:color="auto"/>
            <w:left w:val="none" w:sz="0" w:space="0" w:color="auto"/>
            <w:bottom w:val="none" w:sz="0" w:space="0" w:color="auto"/>
            <w:right w:val="none" w:sz="0" w:space="0" w:color="auto"/>
          </w:divBdr>
        </w:div>
        <w:div w:id="596210301">
          <w:marLeft w:val="1080"/>
          <w:marRight w:val="0"/>
          <w:marTop w:val="100"/>
          <w:marBottom w:val="0"/>
          <w:divBdr>
            <w:top w:val="none" w:sz="0" w:space="0" w:color="auto"/>
            <w:left w:val="none" w:sz="0" w:space="0" w:color="auto"/>
            <w:bottom w:val="none" w:sz="0" w:space="0" w:color="auto"/>
            <w:right w:val="none" w:sz="0" w:space="0" w:color="auto"/>
          </w:divBdr>
        </w:div>
        <w:div w:id="565192413">
          <w:marLeft w:val="1080"/>
          <w:marRight w:val="0"/>
          <w:marTop w:val="100"/>
          <w:marBottom w:val="0"/>
          <w:divBdr>
            <w:top w:val="none" w:sz="0" w:space="0" w:color="auto"/>
            <w:left w:val="none" w:sz="0" w:space="0" w:color="auto"/>
            <w:bottom w:val="none" w:sz="0" w:space="0" w:color="auto"/>
            <w:right w:val="none" w:sz="0" w:space="0" w:color="auto"/>
          </w:divBdr>
        </w:div>
        <w:div w:id="586235364">
          <w:marLeft w:val="1080"/>
          <w:marRight w:val="0"/>
          <w:marTop w:val="100"/>
          <w:marBottom w:val="0"/>
          <w:divBdr>
            <w:top w:val="none" w:sz="0" w:space="0" w:color="auto"/>
            <w:left w:val="none" w:sz="0" w:space="0" w:color="auto"/>
            <w:bottom w:val="none" w:sz="0" w:space="0" w:color="auto"/>
            <w:right w:val="none" w:sz="0" w:space="0" w:color="auto"/>
          </w:divBdr>
        </w:div>
        <w:div w:id="1138570877">
          <w:marLeft w:val="1080"/>
          <w:marRight w:val="0"/>
          <w:marTop w:val="100"/>
          <w:marBottom w:val="0"/>
          <w:divBdr>
            <w:top w:val="none" w:sz="0" w:space="0" w:color="auto"/>
            <w:left w:val="none" w:sz="0" w:space="0" w:color="auto"/>
            <w:bottom w:val="none" w:sz="0" w:space="0" w:color="auto"/>
            <w:right w:val="none" w:sz="0" w:space="0" w:color="auto"/>
          </w:divBdr>
        </w:div>
        <w:div w:id="1189954753">
          <w:marLeft w:val="1080"/>
          <w:marRight w:val="0"/>
          <w:marTop w:val="100"/>
          <w:marBottom w:val="0"/>
          <w:divBdr>
            <w:top w:val="none" w:sz="0" w:space="0" w:color="auto"/>
            <w:left w:val="none" w:sz="0" w:space="0" w:color="auto"/>
            <w:bottom w:val="none" w:sz="0" w:space="0" w:color="auto"/>
            <w:right w:val="none" w:sz="0" w:space="0" w:color="auto"/>
          </w:divBdr>
        </w:div>
      </w:divsChild>
    </w:div>
    <w:div w:id="1190921345">
      <w:bodyDiv w:val="1"/>
      <w:marLeft w:val="0"/>
      <w:marRight w:val="0"/>
      <w:marTop w:val="0"/>
      <w:marBottom w:val="0"/>
      <w:divBdr>
        <w:top w:val="none" w:sz="0" w:space="0" w:color="auto"/>
        <w:left w:val="none" w:sz="0" w:space="0" w:color="auto"/>
        <w:bottom w:val="none" w:sz="0" w:space="0" w:color="auto"/>
        <w:right w:val="none" w:sz="0" w:space="0" w:color="auto"/>
      </w:divBdr>
      <w:divsChild>
        <w:div w:id="1896506364">
          <w:marLeft w:val="446"/>
          <w:marRight w:val="0"/>
          <w:marTop w:val="86"/>
          <w:marBottom w:val="0"/>
          <w:divBdr>
            <w:top w:val="none" w:sz="0" w:space="0" w:color="auto"/>
            <w:left w:val="none" w:sz="0" w:space="0" w:color="auto"/>
            <w:bottom w:val="none" w:sz="0" w:space="0" w:color="auto"/>
            <w:right w:val="none" w:sz="0" w:space="0" w:color="auto"/>
          </w:divBdr>
        </w:div>
        <w:div w:id="1097336627">
          <w:marLeft w:val="446"/>
          <w:marRight w:val="0"/>
          <w:marTop w:val="86"/>
          <w:marBottom w:val="0"/>
          <w:divBdr>
            <w:top w:val="none" w:sz="0" w:space="0" w:color="auto"/>
            <w:left w:val="none" w:sz="0" w:space="0" w:color="auto"/>
            <w:bottom w:val="none" w:sz="0" w:space="0" w:color="auto"/>
            <w:right w:val="none" w:sz="0" w:space="0" w:color="auto"/>
          </w:divBdr>
        </w:div>
        <w:div w:id="1304694129">
          <w:marLeft w:val="446"/>
          <w:marRight w:val="0"/>
          <w:marTop w:val="86"/>
          <w:marBottom w:val="0"/>
          <w:divBdr>
            <w:top w:val="none" w:sz="0" w:space="0" w:color="auto"/>
            <w:left w:val="none" w:sz="0" w:space="0" w:color="auto"/>
            <w:bottom w:val="none" w:sz="0" w:space="0" w:color="auto"/>
            <w:right w:val="none" w:sz="0" w:space="0" w:color="auto"/>
          </w:divBdr>
        </w:div>
        <w:div w:id="2022899796">
          <w:marLeft w:val="446"/>
          <w:marRight w:val="0"/>
          <w:marTop w:val="86"/>
          <w:marBottom w:val="0"/>
          <w:divBdr>
            <w:top w:val="none" w:sz="0" w:space="0" w:color="auto"/>
            <w:left w:val="none" w:sz="0" w:space="0" w:color="auto"/>
            <w:bottom w:val="none" w:sz="0" w:space="0" w:color="auto"/>
            <w:right w:val="none" w:sz="0" w:space="0" w:color="auto"/>
          </w:divBdr>
        </w:div>
        <w:div w:id="1834877628">
          <w:marLeft w:val="1080"/>
          <w:marRight w:val="0"/>
          <w:marTop w:val="67"/>
          <w:marBottom w:val="0"/>
          <w:divBdr>
            <w:top w:val="none" w:sz="0" w:space="0" w:color="auto"/>
            <w:left w:val="none" w:sz="0" w:space="0" w:color="auto"/>
            <w:bottom w:val="none" w:sz="0" w:space="0" w:color="auto"/>
            <w:right w:val="none" w:sz="0" w:space="0" w:color="auto"/>
          </w:divBdr>
        </w:div>
        <w:div w:id="455414843">
          <w:marLeft w:val="1080"/>
          <w:marRight w:val="0"/>
          <w:marTop w:val="67"/>
          <w:marBottom w:val="0"/>
          <w:divBdr>
            <w:top w:val="none" w:sz="0" w:space="0" w:color="auto"/>
            <w:left w:val="none" w:sz="0" w:space="0" w:color="auto"/>
            <w:bottom w:val="none" w:sz="0" w:space="0" w:color="auto"/>
            <w:right w:val="none" w:sz="0" w:space="0" w:color="auto"/>
          </w:divBdr>
        </w:div>
        <w:div w:id="279605251">
          <w:marLeft w:val="1080"/>
          <w:marRight w:val="0"/>
          <w:marTop w:val="67"/>
          <w:marBottom w:val="0"/>
          <w:divBdr>
            <w:top w:val="none" w:sz="0" w:space="0" w:color="auto"/>
            <w:left w:val="none" w:sz="0" w:space="0" w:color="auto"/>
            <w:bottom w:val="none" w:sz="0" w:space="0" w:color="auto"/>
            <w:right w:val="none" w:sz="0" w:space="0" w:color="auto"/>
          </w:divBdr>
        </w:div>
        <w:div w:id="197085928">
          <w:marLeft w:val="446"/>
          <w:marRight w:val="0"/>
          <w:marTop w:val="86"/>
          <w:marBottom w:val="0"/>
          <w:divBdr>
            <w:top w:val="none" w:sz="0" w:space="0" w:color="auto"/>
            <w:left w:val="none" w:sz="0" w:space="0" w:color="auto"/>
            <w:bottom w:val="none" w:sz="0" w:space="0" w:color="auto"/>
            <w:right w:val="none" w:sz="0" w:space="0" w:color="auto"/>
          </w:divBdr>
        </w:div>
      </w:divsChild>
    </w:div>
    <w:div w:id="1265113317">
      <w:bodyDiv w:val="1"/>
      <w:marLeft w:val="0"/>
      <w:marRight w:val="0"/>
      <w:marTop w:val="0"/>
      <w:marBottom w:val="0"/>
      <w:divBdr>
        <w:top w:val="none" w:sz="0" w:space="0" w:color="auto"/>
        <w:left w:val="none" w:sz="0" w:space="0" w:color="auto"/>
        <w:bottom w:val="none" w:sz="0" w:space="0" w:color="auto"/>
        <w:right w:val="none" w:sz="0" w:space="0" w:color="auto"/>
      </w:divBdr>
    </w:div>
    <w:div w:id="1273896289">
      <w:bodyDiv w:val="1"/>
      <w:marLeft w:val="0"/>
      <w:marRight w:val="0"/>
      <w:marTop w:val="0"/>
      <w:marBottom w:val="0"/>
      <w:divBdr>
        <w:top w:val="none" w:sz="0" w:space="0" w:color="auto"/>
        <w:left w:val="none" w:sz="0" w:space="0" w:color="auto"/>
        <w:bottom w:val="none" w:sz="0" w:space="0" w:color="auto"/>
        <w:right w:val="none" w:sz="0" w:space="0" w:color="auto"/>
      </w:divBdr>
    </w:div>
    <w:div w:id="1365442689">
      <w:bodyDiv w:val="1"/>
      <w:marLeft w:val="0"/>
      <w:marRight w:val="0"/>
      <w:marTop w:val="0"/>
      <w:marBottom w:val="0"/>
      <w:divBdr>
        <w:top w:val="none" w:sz="0" w:space="0" w:color="auto"/>
        <w:left w:val="none" w:sz="0" w:space="0" w:color="auto"/>
        <w:bottom w:val="none" w:sz="0" w:space="0" w:color="auto"/>
        <w:right w:val="none" w:sz="0" w:space="0" w:color="auto"/>
      </w:divBdr>
    </w:div>
    <w:div w:id="1446190121">
      <w:bodyDiv w:val="1"/>
      <w:marLeft w:val="0"/>
      <w:marRight w:val="0"/>
      <w:marTop w:val="0"/>
      <w:marBottom w:val="0"/>
      <w:divBdr>
        <w:top w:val="none" w:sz="0" w:space="0" w:color="auto"/>
        <w:left w:val="none" w:sz="0" w:space="0" w:color="auto"/>
        <w:bottom w:val="none" w:sz="0" w:space="0" w:color="auto"/>
        <w:right w:val="none" w:sz="0" w:space="0" w:color="auto"/>
      </w:divBdr>
      <w:divsChild>
        <w:div w:id="9307451">
          <w:marLeft w:val="446"/>
          <w:marRight w:val="0"/>
          <w:marTop w:val="86"/>
          <w:marBottom w:val="0"/>
          <w:divBdr>
            <w:top w:val="none" w:sz="0" w:space="0" w:color="auto"/>
            <w:left w:val="none" w:sz="0" w:space="0" w:color="auto"/>
            <w:bottom w:val="none" w:sz="0" w:space="0" w:color="auto"/>
            <w:right w:val="none" w:sz="0" w:space="0" w:color="auto"/>
          </w:divBdr>
        </w:div>
        <w:div w:id="1330447589">
          <w:marLeft w:val="446"/>
          <w:marRight w:val="0"/>
          <w:marTop w:val="86"/>
          <w:marBottom w:val="0"/>
          <w:divBdr>
            <w:top w:val="none" w:sz="0" w:space="0" w:color="auto"/>
            <w:left w:val="none" w:sz="0" w:space="0" w:color="auto"/>
            <w:bottom w:val="none" w:sz="0" w:space="0" w:color="auto"/>
            <w:right w:val="none" w:sz="0" w:space="0" w:color="auto"/>
          </w:divBdr>
        </w:div>
        <w:div w:id="922907928">
          <w:marLeft w:val="446"/>
          <w:marRight w:val="0"/>
          <w:marTop w:val="86"/>
          <w:marBottom w:val="0"/>
          <w:divBdr>
            <w:top w:val="none" w:sz="0" w:space="0" w:color="auto"/>
            <w:left w:val="none" w:sz="0" w:space="0" w:color="auto"/>
            <w:bottom w:val="none" w:sz="0" w:space="0" w:color="auto"/>
            <w:right w:val="none" w:sz="0" w:space="0" w:color="auto"/>
          </w:divBdr>
        </w:div>
        <w:div w:id="605432094">
          <w:marLeft w:val="446"/>
          <w:marRight w:val="0"/>
          <w:marTop w:val="86"/>
          <w:marBottom w:val="0"/>
          <w:divBdr>
            <w:top w:val="none" w:sz="0" w:space="0" w:color="auto"/>
            <w:left w:val="none" w:sz="0" w:space="0" w:color="auto"/>
            <w:bottom w:val="none" w:sz="0" w:space="0" w:color="auto"/>
            <w:right w:val="none" w:sz="0" w:space="0" w:color="auto"/>
          </w:divBdr>
        </w:div>
        <w:div w:id="384111545">
          <w:marLeft w:val="446"/>
          <w:marRight w:val="0"/>
          <w:marTop w:val="86"/>
          <w:marBottom w:val="0"/>
          <w:divBdr>
            <w:top w:val="none" w:sz="0" w:space="0" w:color="auto"/>
            <w:left w:val="none" w:sz="0" w:space="0" w:color="auto"/>
            <w:bottom w:val="none" w:sz="0" w:space="0" w:color="auto"/>
            <w:right w:val="none" w:sz="0" w:space="0" w:color="auto"/>
          </w:divBdr>
        </w:div>
        <w:div w:id="2125927940">
          <w:marLeft w:val="446"/>
          <w:marRight w:val="0"/>
          <w:marTop w:val="86"/>
          <w:marBottom w:val="0"/>
          <w:divBdr>
            <w:top w:val="none" w:sz="0" w:space="0" w:color="auto"/>
            <w:left w:val="none" w:sz="0" w:space="0" w:color="auto"/>
            <w:bottom w:val="none" w:sz="0" w:space="0" w:color="auto"/>
            <w:right w:val="none" w:sz="0" w:space="0" w:color="auto"/>
          </w:divBdr>
        </w:div>
        <w:div w:id="471289183">
          <w:marLeft w:val="446"/>
          <w:marRight w:val="0"/>
          <w:marTop w:val="86"/>
          <w:marBottom w:val="0"/>
          <w:divBdr>
            <w:top w:val="none" w:sz="0" w:space="0" w:color="auto"/>
            <w:left w:val="none" w:sz="0" w:space="0" w:color="auto"/>
            <w:bottom w:val="none" w:sz="0" w:space="0" w:color="auto"/>
            <w:right w:val="none" w:sz="0" w:space="0" w:color="auto"/>
          </w:divBdr>
        </w:div>
      </w:divsChild>
    </w:div>
    <w:div w:id="1471362217">
      <w:bodyDiv w:val="1"/>
      <w:marLeft w:val="0"/>
      <w:marRight w:val="0"/>
      <w:marTop w:val="0"/>
      <w:marBottom w:val="0"/>
      <w:divBdr>
        <w:top w:val="none" w:sz="0" w:space="0" w:color="auto"/>
        <w:left w:val="none" w:sz="0" w:space="0" w:color="auto"/>
        <w:bottom w:val="none" w:sz="0" w:space="0" w:color="auto"/>
        <w:right w:val="none" w:sz="0" w:space="0" w:color="auto"/>
      </w:divBdr>
      <w:divsChild>
        <w:div w:id="1190337614">
          <w:marLeft w:val="446"/>
          <w:marRight w:val="0"/>
          <w:marTop w:val="86"/>
          <w:marBottom w:val="0"/>
          <w:divBdr>
            <w:top w:val="none" w:sz="0" w:space="0" w:color="auto"/>
            <w:left w:val="none" w:sz="0" w:space="0" w:color="auto"/>
            <w:bottom w:val="none" w:sz="0" w:space="0" w:color="auto"/>
            <w:right w:val="none" w:sz="0" w:space="0" w:color="auto"/>
          </w:divBdr>
        </w:div>
        <w:div w:id="1498499002">
          <w:marLeft w:val="446"/>
          <w:marRight w:val="0"/>
          <w:marTop w:val="86"/>
          <w:marBottom w:val="0"/>
          <w:divBdr>
            <w:top w:val="none" w:sz="0" w:space="0" w:color="auto"/>
            <w:left w:val="none" w:sz="0" w:space="0" w:color="auto"/>
            <w:bottom w:val="none" w:sz="0" w:space="0" w:color="auto"/>
            <w:right w:val="none" w:sz="0" w:space="0" w:color="auto"/>
          </w:divBdr>
        </w:div>
      </w:divsChild>
    </w:div>
    <w:div w:id="1484856493">
      <w:bodyDiv w:val="1"/>
      <w:marLeft w:val="0"/>
      <w:marRight w:val="0"/>
      <w:marTop w:val="0"/>
      <w:marBottom w:val="0"/>
      <w:divBdr>
        <w:top w:val="none" w:sz="0" w:space="0" w:color="auto"/>
        <w:left w:val="none" w:sz="0" w:space="0" w:color="auto"/>
        <w:bottom w:val="none" w:sz="0" w:space="0" w:color="auto"/>
        <w:right w:val="none" w:sz="0" w:space="0" w:color="auto"/>
      </w:divBdr>
    </w:div>
    <w:div w:id="1486701116">
      <w:bodyDiv w:val="1"/>
      <w:marLeft w:val="0"/>
      <w:marRight w:val="0"/>
      <w:marTop w:val="0"/>
      <w:marBottom w:val="0"/>
      <w:divBdr>
        <w:top w:val="none" w:sz="0" w:space="0" w:color="auto"/>
        <w:left w:val="none" w:sz="0" w:space="0" w:color="auto"/>
        <w:bottom w:val="none" w:sz="0" w:space="0" w:color="auto"/>
        <w:right w:val="none" w:sz="0" w:space="0" w:color="auto"/>
      </w:divBdr>
      <w:divsChild>
        <w:div w:id="1801724880">
          <w:marLeft w:val="533"/>
          <w:marRight w:val="0"/>
          <w:marTop w:val="200"/>
          <w:marBottom w:val="0"/>
          <w:divBdr>
            <w:top w:val="none" w:sz="0" w:space="0" w:color="auto"/>
            <w:left w:val="none" w:sz="0" w:space="0" w:color="auto"/>
            <w:bottom w:val="none" w:sz="0" w:space="0" w:color="auto"/>
            <w:right w:val="none" w:sz="0" w:space="0" w:color="auto"/>
          </w:divBdr>
        </w:div>
        <w:div w:id="405298926">
          <w:marLeft w:val="1253"/>
          <w:marRight w:val="0"/>
          <w:marTop w:val="100"/>
          <w:marBottom w:val="0"/>
          <w:divBdr>
            <w:top w:val="none" w:sz="0" w:space="0" w:color="auto"/>
            <w:left w:val="none" w:sz="0" w:space="0" w:color="auto"/>
            <w:bottom w:val="none" w:sz="0" w:space="0" w:color="auto"/>
            <w:right w:val="none" w:sz="0" w:space="0" w:color="auto"/>
          </w:divBdr>
        </w:div>
        <w:div w:id="1831435800">
          <w:marLeft w:val="1253"/>
          <w:marRight w:val="0"/>
          <w:marTop w:val="100"/>
          <w:marBottom w:val="0"/>
          <w:divBdr>
            <w:top w:val="none" w:sz="0" w:space="0" w:color="auto"/>
            <w:left w:val="none" w:sz="0" w:space="0" w:color="auto"/>
            <w:bottom w:val="none" w:sz="0" w:space="0" w:color="auto"/>
            <w:right w:val="none" w:sz="0" w:space="0" w:color="auto"/>
          </w:divBdr>
        </w:div>
        <w:div w:id="1336499445">
          <w:marLeft w:val="1253"/>
          <w:marRight w:val="0"/>
          <w:marTop w:val="100"/>
          <w:marBottom w:val="0"/>
          <w:divBdr>
            <w:top w:val="none" w:sz="0" w:space="0" w:color="auto"/>
            <w:left w:val="none" w:sz="0" w:space="0" w:color="auto"/>
            <w:bottom w:val="none" w:sz="0" w:space="0" w:color="auto"/>
            <w:right w:val="none" w:sz="0" w:space="0" w:color="auto"/>
          </w:divBdr>
        </w:div>
        <w:div w:id="1809275804">
          <w:marLeft w:val="1253"/>
          <w:marRight w:val="0"/>
          <w:marTop w:val="100"/>
          <w:marBottom w:val="0"/>
          <w:divBdr>
            <w:top w:val="none" w:sz="0" w:space="0" w:color="auto"/>
            <w:left w:val="none" w:sz="0" w:space="0" w:color="auto"/>
            <w:bottom w:val="none" w:sz="0" w:space="0" w:color="auto"/>
            <w:right w:val="none" w:sz="0" w:space="0" w:color="auto"/>
          </w:divBdr>
        </w:div>
        <w:div w:id="987124180">
          <w:marLeft w:val="1253"/>
          <w:marRight w:val="0"/>
          <w:marTop w:val="100"/>
          <w:marBottom w:val="0"/>
          <w:divBdr>
            <w:top w:val="none" w:sz="0" w:space="0" w:color="auto"/>
            <w:left w:val="none" w:sz="0" w:space="0" w:color="auto"/>
            <w:bottom w:val="none" w:sz="0" w:space="0" w:color="auto"/>
            <w:right w:val="none" w:sz="0" w:space="0" w:color="auto"/>
          </w:divBdr>
        </w:div>
        <w:div w:id="403263829">
          <w:marLeft w:val="1253"/>
          <w:marRight w:val="0"/>
          <w:marTop w:val="100"/>
          <w:marBottom w:val="0"/>
          <w:divBdr>
            <w:top w:val="none" w:sz="0" w:space="0" w:color="auto"/>
            <w:left w:val="none" w:sz="0" w:space="0" w:color="auto"/>
            <w:bottom w:val="none" w:sz="0" w:space="0" w:color="auto"/>
            <w:right w:val="none" w:sz="0" w:space="0" w:color="auto"/>
          </w:divBdr>
        </w:div>
      </w:divsChild>
    </w:div>
    <w:div w:id="1575237458">
      <w:bodyDiv w:val="1"/>
      <w:marLeft w:val="0"/>
      <w:marRight w:val="0"/>
      <w:marTop w:val="0"/>
      <w:marBottom w:val="0"/>
      <w:divBdr>
        <w:top w:val="none" w:sz="0" w:space="0" w:color="auto"/>
        <w:left w:val="none" w:sz="0" w:space="0" w:color="auto"/>
        <w:bottom w:val="none" w:sz="0" w:space="0" w:color="auto"/>
        <w:right w:val="none" w:sz="0" w:space="0" w:color="auto"/>
      </w:divBdr>
    </w:div>
    <w:div w:id="1651835106">
      <w:bodyDiv w:val="1"/>
      <w:marLeft w:val="0"/>
      <w:marRight w:val="0"/>
      <w:marTop w:val="0"/>
      <w:marBottom w:val="0"/>
      <w:divBdr>
        <w:top w:val="none" w:sz="0" w:space="0" w:color="auto"/>
        <w:left w:val="none" w:sz="0" w:space="0" w:color="auto"/>
        <w:bottom w:val="none" w:sz="0" w:space="0" w:color="auto"/>
        <w:right w:val="none" w:sz="0" w:space="0" w:color="auto"/>
      </w:divBdr>
      <w:divsChild>
        <w:div w:id="1037852772">
          <w:marLeft w:val="360"/>
          <w:marRight w:val="0"/>
          <w:marTop w:val="200"/>
          <w:marBottom w:val="0"/>
          <w:divBdr>
            <w:top w:val="none" w:sz="0" w:space="0" w:color="auto"/>
            <w:left w:val="none" w:sz="0" w:space="0" w:color="auto"/>
            <w:bottom w:val="none" w:sz="0" w:space="0" w:color="auto"/>
            <w:right w:val="none" w:sz="0" w:space="0" w:color="auto"/>
          </w:divBdr>
        </w:div>
        <w:div w:id="1429617475">
          <w:marLeft w:val="1080"/>
          <w:marRight w:val="0"/>
          <w:marTop w:val="100"/>
          <w:marBottom w:val="0"/>
          <w:divBdr>
            <w:top w:val="none" w:sz="0" w:space="0" w:color="auto"/>
            <w:left w:val="none" w:sz="0" w:space="0" w:color="auto"/>
            <w:bottom w:val="none" w:sz="0" w:space="0" w:color="auto"/>
            <w:right w:val="none" w:sz="0" w:space="0" w:color="auto"/>
          </w:divBdr>
        </w:div>
        <w:div w:id="386222750">
          <w:marLeft w:val="1080"/>
          <w:marRight w:val="0"/>
          <w:marTop w:val="100"/>
          <w:marBottom w:val="0"/>
          <w:divBdr>
            <w:top w:val="none" w:sz="0" w:space="0" w:color="auto"/>
            <w:left w:val="none" w:sz="0" w:space="0" w:color="auto"/>
            <w:bottom w:val="none" w:sz="0" w:space="0" w:color="auto"/>
            <w:right w:val="none" w:sz="0" w:space="0" w:color="auto"/>
          </w:divBdr>
        </w:div>
        <w:div w:id="724185959">
          <w:marLeft w:val="1080"/>
          <w:marRight w:val="0"/>
          <w:marTop w:val="100"/>
          <w:marBottom w:val="0"/>
          <w:divBdr>
            <w:top w:val="none" w:sz="0" w:space="0" w:color="auto"/>
            <w:left w:val="none" w:sz="0" w:space="0" w:color="auto"/>
            <w:bottom w:val="none" w:sz="0" w:space="0" w:color="auto"/>
            <w:right w:val="none" w:sz="0" w:space="0" w:color="auto"/>
          </w:divBdr>
        </w:div>
        <w:div w:id="509443799">
          <w:marLeft w:val="1080"/>
          <w:marRight w:val="0"/>
          <w:marTop w:val="100"/>
          <w:marBottom w:val="0"/>
          <w:divBdr>
            <w:top w:val="none" w:sz="0" w:space="0" w:color="auto"/>
            <w:left w:val="none" w:sz="0" w:space="0" w:color="auto"/>
            <w:bottom w:val="none" w:sz="0" w:space="0" w:color="auto"/>
            <w:right w:val="none" w:sz="0" w:space="0" w:color="auto"/>
          </w:divBdr>
        </w:div>
        <w:div w:id="169295030">
          <w:marLeft w:val="1080"/>
          <w:marRight w:val="0"/>
          <w:marTop w:val="100"/>
          <w:marBottom w:val="0"/>
          <w:divBdr>
            <w:top w:val="none" w:sz="0" w:space="0" w:color="auto"/>
            <w:left w:val="none" w:sz="0" w:space="0" w:color="auto"/>
            <w:bottom w:val="none" w:sz="0" w:space="0" w:color="auto"/>
            <w:right w:val="none" w:sz="0" w:space="0" w:color="auto"/>
          </w:divBdr>
        </w:div>
        <w:div w:id="1027949178">
          <w:marLeft w:val="1080"/>
          <w:marRight w:val="0"/>
          <w:marTop w:val="100"/>
          <w:marBottom w:val="0"/>
          <w:divBdr>
            <w:top w:val="none" w:sz="0" w:space="0" w:color="auto"/>
            <w:left w:val="none" w:sz="0" w:space="0" w:color="auto"/>
            <w:bottom w:val="none" w:sz="0" w:space="0" w:color="auto"/>
            <w:right w:val="none" w:sz="0" w:space="0" w:color="auto"/>
          </w:divBdr>
        </w:div>
      </w:divsChild>
    </w:div>
    <w:div w:id="1674408572">
      <w:bodyDiv w:val="1"/>
      <w:marLeft w:val="0"/>
      <w:marRight w:val="0"/>
      <w:marTop w:val="0"/>
      <w:marBottom w:val="0"/>
      <w:divBdr>
        <w:top w:val="none" w:sz="0" w:space="0" w:color="auto"/>
        <w:left w:val="none" w:sz="0" w:space="0" w:color="auto"/>
        <w:bottom w:val="none" w:sz="0" w:space="0" w:color="auto"/>
        <w:right w:val="none" w:sz="0" w:space="0" w:color="auto"/>
      </w:divBdr>
    </w:div>
    <w:div w:id="1685783638">
      <w:bodyDiv w:val="1"/>
      <w:marLeft w:val="0"/>
      <w:marRight w:val="0"/>
      <w:marTop w:val="0"/>
      <w:marBottom w:val="0"/>
      <w:divBdr>
        <w:top w:val="none" w:sz="0" w:space="0" w:color="auto"/>
        <w:left w:val="none" w:sz="0" w:space="0" w:color="auto"/>
        <w:bottom w:val="none" w:sz="0" w:space="0" w:color="auto"/>
        <w:right w:val="none" w:sz="0" w:space="0" w:color="auto"/>
      </w:divBdr>
    </w:div>
    <w:div w:id="1719087010">
      <w:bodyDiv w:val="1"/>
      <w:marLeft w:val="0"/>
      <w:marRight w:val="0"/>
      <w:marTop w:val="0"/>
      <w:marBottom w:val="0"/>
      <w:divBdr>
        <w:top w:val="none" w:sz="0" w:space="0" w:color="auto"/>
        <w:left w:val="none" w:sz="0" w:space="0" w:color="auto"/>
        <w:bottom w:val="none" w:sz="0" w:space="0" w:color="auto"/>
        <w:right w:val="none" w:sz="0" w:space="0" w:color="auto"/>
      </w:divBdr>
    </w:div>
    <w:div w:id="1750885934">
      <w:bodyDiv w:val="1"/>
      <w:marLeft w:val="0"/>
      <w:marRight w:val="0"/>
      <w:marTop w:val="0"/>
      <w:marBottom w:val="0"/>
      <w:divBdr>
        <w:top w:val="none" w:sz="0" w:space="0" w:color="auto"/>
        <w:left w:val="none" w:sz="0" w:space="0" w:color="auto"/>
        <w:bottom w:val="none" w:sz="0" w:space="0" w:color="auto"/>
        <w:right w:val="none" w:sz="0" w:space="0" w:color="auto"/>
      </w:divBdr>
    </w:div>
    <w:div w:id="1798717166">
      <w:bodyDiv w:val="1"/>
      <w:marLeft w:val="0"/>
      <w:marRight w:val="0"/>
      <w:marTop w:val="0"/>
      <w:marBottom w:val="0"/>
      <w:divBdr>
        <w:top w:val="none" w:sz="0" w:space="0" w:color="auto"/>
        <w:left w:val="none" w:sz="0" w:space="0" w:color="auto"/>
        <w:bottom w:val="none" w:sz="0" w:space="0" w:color="auto"/>
        <w:right w:val="none" w:sz="0" w:space="0" w:color="auto"/>
      </w:divBdr>
      <w:divsChild>
        <w:div w:id="596862325">
          <w:marLeft w:val="274"/>
          <w:marRight w:val="0"/>
          <w:marTop w:val="0"/>
          <w:marBottom w:val="0"/>
          <w:divBdr>
            <w:top w:val="none" w:sz="0" w:space="0" w:color="auto"/>
            <w:left w:val="none" w:sz="0" w:space="0" w:color="auto"/>
            <w:bottom w:val="none" w:sz="0" w:space="0" w:color="auto"/>
            <w:right w:val="none" w:sz="0" w:space="0" w:color="auto"/>
          </w:divBdr>
        </w:div>
        <w:div w:id="1680236229">
          <w:marLeft w:val="274"/>
          <w:marRight w:val="0"/>
          <w:marTop w:val="0"/>
          <w:marBottom w:val="0"/>
          <w:divBdr>
            <w:top w:val="none" w:sz="0" w:space="0" w:color="auto"/>
            <w:left w:val="none" w:sz="0" w:space="0" w:color="auto"/>
            <w:bottom w:val="none" w:sz="0" w:space="0" w:color="auto"/>
            <w:right w:val="none" w:sz="0" w:space="0" w:color="auto"/>
          </w:divBdr>
        </w:div>
        <w:div w:id="1537698908">
          <w:marLeft w:val="274"/>
          <w:marRight w:val="0"/>
          <w:marTop w:val="0"/>
          <w:marBottom w:val="0"/>
          <w:divBdr>
            <w:top w:val="none" w:sz="0" w:space="0" w:color="auto"/>
            <w:left w:val="none" w:sz="0" w:space="0" w:color="auto"/>
            <w:bottom w:val="none" w:sz="0" w:space="0" w:color="auto"/>
            <w:right w:val="none" w:sz="0" w:space="0" w:color="auto"/>
          </w:divBdr>
        </w:div>
        <w:div w:id="296574839">
          <w:marLeft w:val="274"/>
          <w:marRight w:val="0"/>
          <w:marTop w:val="0"/>
          <w:marBottom w:val="0"/>
          <w:divBdr>
            <w:top w:val="none" w:sz="0" w:space="0" w:color="auto"/>
            <w:left w:val="none" w:sz="0" w:space="0" w:color="auto"/>
            <w:bottom w:val="none" w:sz="0" w:space="0" w:color="auto"/>
            <w:right w:val="none" w:sz="0" w:space="0" w:color="auto"/>
          </w:divBdr>
        </w:div>
      </w:divsChild>
    </w:div>
    <w:div w:id="1876458740">
      <w:bodyDiv w:val="1"/>
      <w:marLeft w:val="0"/>
      <w:marRight w:val="0"/>
      <w:marTop w:val="0"/>
      <w:marBottom w:val="0"/>
      <w:divBdr>
        <w:top w:val="none" w:sz="0" w:space="0" w:color="auto"/>
        <w:left w:val="none" w:sz="0" w:space="0" w:color="auto"/>
        <w:bottom w:val="none" w:sz="0" w:space="0" w:color="auto"/>
        <w:right w:val="none" w:sz="0" w:space="0" w:color="auto"/>
      </w:divBdr>
      <w:divsChild>
        <w:div w:id="2041738129">
          <w:marLeft w:val="446"/>
          <w:marRight w:val="0"/>
          <w:marTop w:val="86"/>
          <w:marBottom w:val="0"/>
          <w:divBdr>
            <w:top w:val="none" w:sz="0" w:space="0" w:color="auto"/>
            <w:left w:val="none" w:sz="0" w:space="0" w:color="auto"/>
            <w:bottom w:val="none" w:sz="0" w:space="0" w:color="auto"/>
            <w:right w:val="none" w:sz="0" w:space="0" w:color="auto"/>
          </w:divBdr>
        </w:div>
        <w:div w:id="43650628">
          <w:marLeft w:val="446"/>
          <w:marRight w:val="0"/>
          <w:marTop w:val="86"/>
          <w:marBottom w:val="0"/>
          <w:divBdr>
            <w:top w:val="none" w:sz="0" w:space="0" w:color="auto"/>
            <w:left w:val="none" w:sz="0" w:space="0" w:color="auto"/>
            <w:bottom w:val="none" w:sz="0" w:space="0" w:color="auto"/>
            <w:right w:val="none" w:sz="0" w:space="0" w:color="auto"/>
          </w:divBdr>
        </w:div>
        <w:div w:id="2090155601">
          <w:marLeft w:val="446"/>
          <w:marRight w:val="0"/>
          <w:marTop w:val="86"/>
          <w:marBottom w:val="0"/>
          <w:divBdr>
            <w:top w:val="none" w:sz="0" w:space="0" w:color="auto"/>
            <w:left w:val="none" w:sz="0" w:space="0" w:color="auto"/>
            <w:bottom w:val="none" w:sz="0" w:space="0" w:color="auto"/>
            <w:right w:val="none" w:sz="0" w:space="0" w:color="auto"/>
          </w:divBdr>
        </w:div>
        <w:div w:id="937635783">
          <w:marLeft w:val="446"/>
          <w:marRight w:val="0"/>
          <w:marTop w:val="86"/>
          <w:marBottom w:val="0"/>
          <w:divBdr>
            <w:top w:val="none" w:sz="0" w:space="0" w:color="auto"/>
            <w:left w:val="none" w:sz="0" w:space="0" w:color="auto"/>
            <w:bottom w:val="none" w:sz="0" w:space="0" w:color="auto"/>
            <w:right w:val="none" w:sz="0" w:space="0" w:color="auto"/>
          </w:divBdr>
        </w:div>
      </w:divsChild>
    </w:div>
    <w:div w:id="1879196164">
      <w:bodyDiv w:val="1"/>
      <w:marLeft w:val="0"/>
      <w:marRight w:val="0"/>
      <w:marTop w:val="0"/>
      <w:marBottom w:val="0"/>
      <w:divBdr>
        <w:top w:val="none" w:sz="0" w:space="0" w:color="auto"/>
        <w:left w:val="none" w:sz="0" w:space="0" w:color="auto"/>
        <w:bottom w:val="none" w:sz="0" w:space="0" w:color="auto"/>
        <w:right w:val="none" w:sz="0" w:space="0" w:color="auto"/>
      </w:divBdr>
    </w:div>
    <w:div w:id="1879589348">
      <w:bodyDiv w:val="1"/>
      <w:marLeft w:val="0"/>
      <w:marRight w:val="0"/>
      <w:marTop w:val="0"/>
      <w:marBottom w:val="0"/>
      <w:divBdr>
        <w:top w:val="none" w:sz="0" w:space="0" w:color="auto"/>
        <w:left w:val="none" w:sz="0" w:space="0" w:color="auto"/>
        <w:bottom w:val="none" w:sz="0" w:space="0" w:color="auto"/>
        <w:right w:val="none" w:sz="0" w:space="0" w:color="auto"/>
      </w:divBdr>
      <w:divsChild>
        <w:div w:id="575239846">
          <w:marLeft w:val="446"/>
          <w:marRight w:val="0"/>
          <w:marTop w:val="86"/>
          <w:marBottom w:val="0"/>
          <w:divBdr>
            <w:top w:val="none" w:sz="0" w:space="0" w:color="auto"/>
            <w:left w:val="none" w:sz="0" w:space="0" w:color="auto"/>
            <w:bottom w:val="none" w:sz="0" w:space="0" w:color="auto"/>
            <w:right w:val="none" w:sz="0" w:space="0" w:color="auto"/>
          </w:divBdr>
        </w:div>
        <w:div w:id="1714882857">
          <w:marLeft w:val="446"/>
          <w:marRight w:val="0"/>
          <w:marTop w:val="86"/>
          <w:marBottom w:val="0"/>
          <w:divBdr>
            <w:top w:val="none" w:sz="0" w:space="0" w:color="auto"/>
            <w:left w:val="none" w:sz="0" w:space="0" w:color="auto"/>
            <w:bottom w:val="none" w:sz="0" w:space="0" w:color="auto"/>
            <w:right w:val="none" w:sz="0" w:space="0" w:color="auto"/>
          </w:divBdr>
        </w:div>
        <w:div w:id="1372270314">
          <w:marLeft w:val="446"/>
          <w:marRight w:val="0"/>
          <w:marTop w:val="86"/>
          <w:marBottom w:val="0"/>
          <w:divBdr>
            <w:top w:val="none" w:sz="0" w:space="0" w:color="auto"/>
            <w:left w:val="none" w:sz="0" w:space="0" w:color="auto"/>
            <w:bottom w:val="none" w:sz="0" w:space="0" w:color="auto"/>
            <w:right w:val="none" w:sz="0" w:space="0" w:color="auto"/>
          </w:divBdr>
        </w:div>
      </w:divsChild>
    </w:div>
    <w:div w:id="1951820649">
      <w:bodyDiv w:val="1"/>
      <w:marLeft w:val="0"/>
      <w:marRight w:val="0"/>
      <w:marTop w:val="0"/>
      <w:marBottom w:val="0"/>
      <w:divBdr>
        <w:top w:val="none" w:sz="0" w:space="0" w:color="auto"/>
        <w:left w:val="none" w:sz="0" w:space="0" w:color="auto"/>
        <w:bottom w:val="none" w:sz="0" w:space="0" w:color="auto"/>
        <w:right w:val="none" w:sz="0" w:space="0" w:color="auto"/>
      </w:divBdr>
    </w:div>
    <w:div w:id="2036155721">
      <w:bodyDiv w:val="1"/>
      <w:marLeft w:val="0"/>
      <w:marRight w:val="0"/>
      <w:marTop w:val="0"/>
      <w:marBottom w:val="0"/>
      <w:divBdr>
        <w:top w:val="none" w:sz="0" w:space="0" w:color="auto"/>
        <w:left w:val="none" w:sz="0" w:space="0" w:color="auto"/>
        <w:bottom w:val="none" w:sz="0" w:space="0" w:color="auto"/>
        <w:right w:val="none" w:sz="0" w:space="0" w:color="auto"/>
      </w:divBdr>
    </w:div>
    <w:div w:id="2105883792">
      <w:bodyDiv w:val="1"/>
      <w:marLeft w:val="0"/>
      <w:marRight w:val="0"/>
      <w:marTop w:val="0"/>
      <w:marBottom w:val="0"/>
      <w:divBdr>
        <w:top w:val="none" w:sz="0" w:space="0" w:color="auto"/>
        <w:left w:val="none" w:sz="0" w:space="0" w:color="auto"/>
        <w:bottom w:val="none" w:sz="0" w:space="0" w:color="auto"/>
        <w:right w:val="none" w:sz="0" w:space="0" w:color="auto"/>
      </w:divBdr>
      <w:divsChild>
        <w:div w:id="1340621998">
          <w:marLeft w:val="274"/>
          <w:marRight w:val="0"/>
          <w:marTop w:val="0"/>
          <w:marBottom w:val="0"/>
          <w:divBdr>
            <w:top w:val="none" w:sz="0" w:space="0" w:color="auto"/>
            <w:left w:val="none" w:sz="0" w:space="0" w:color="auto"/>
            <w:bottom w:val="none" w:sz="0" w:space="0" w:color="auto"/>
            <w:right w:val="none" w:sz="0" w:space="0" w:color="auto"/>
          </w:divBdr>
        </w:div>
        <w:div w:id="1845631137">
          <w:marLeft w:val="274"/>
          <w:marRight w:val="0"/>
          <w:marTop w:val="0"/>
          <w:marBottom w:val="0"/>
          <w:divBdr>
            <w:top w:val="none" w:sz="0" w:space="0" w:color="auto"/>
            <w:left w:val="none" w:sz="0" w:space="0" w:color="auto"/>
            <w:bottom w:val="none" w:sz="0" w:space="0" w:color="auto"/>
            <w:right w:val="none" w:sz="0" w:space="0" w:color="auto"/>
          </w:divBdr>
        </w:div>
        <w:div w:id="1931498297">
          <w:marLeft w:val="994"/>
          <w:marRight w:val="0"/>
          <w:marTop w:val="0"/>
          <w:marBottom w:val="0"/>
          <w:divBdr>
            <w:top w:val="none" w:sz="0" w:space="0" w:color="auto"/>
            <w:left w:val="none" w:sz="0" w:space="0" w:color="auto"/>
            <w:bottom w:val="none" w:sz="0" w:space="0" w:color="auto"/>
            <w:right w:val="none" w:sz="0" w:space="0" w:color="auto"/>
          </w:divBdr>
        </w:div>
        <w:div w:id="771782765">
          <w:marLeft w:val="994"/>
          <w:marRight w:val="0"/>
          <w:marTop w:val="0"/>
          <w:marBottom w:val="0"/>
          <w:divBdr>
            <w:top w:val="none" w:sz="0" w:space="0" w:color="auto"/>
            <w:left w:val="none" w:sz="0" w:space="0" w:color="auto"/>
            <w:bottom w:val="none" w:sz="0" w:space="0" w:color="auto"/>
            <w:right w:val="none" w:sz="0" w:space="0" w:color="auto"/>
          </w:divBdr>
        </w:div>
        <w:div w:id="776218147">
          <w:marLeft w:val="994"/>
          <w:marRight w:val="0"/>
          <w:marTop w:val="0"/>
          <w:marBottom w:val="0"/>
          <w:divBdr>
            <w:top w:val="none" w:sz="0" w:space="0" w:color="auto"/>
            <w:left w:val="none" w:sz="0" w:space="0" w:color="auto"/>
            <w:bottom w:val="none" w:sz="0" w:space="0" w:color="auto"/>
            <w:right w:val="none" w:sz="0" w:space="0" w:color="auto"/>
          </w:divBdr>
        </w:div>
        <w:div w:id="454178353">
          <w:marLeft w:val="994"/>
          <w:marRight w:val="0"/>
          <w:marTop w:val="0"/>
          <w:marBottom w:val="0"/>
          <w:divBdr>
            <w:top w:val="none" w:sz="0" w:space="0" w:color="auto"/>
            <w:left w:val="none" w:sz="0" w:space="0" w:color="auto"/>
            <w:bottom w:val="none" w:sz="0" w:space="0" w:color="auto"/>
            <w:right w:val="none" w:sz="0" w:space="0" w:color="auto"/>
          </w:divBdr>
        </w:div>
      </w:divsChild>
    </w:div>
    <w:div w:id="2108453278">
      <w:bodyDiv w:val="1"/>
      <w:marLeft w:val="0"/>
      <w:marRight w:val="0"/>
      <w:marTop w:val="0"/>
      <w:marBottom w:val="0"/>
      <w:divBdr>
        <w:top w:val="none" w:sz="0" w:space="0" w:color="auto"/>
        <w:left w:val="none" w:sz="0" w:space="0" w:color="auto"/>
        <w:bottom w:val="none" w:sz="0" w:space="0" w:color="auto"/>
        <w:right w:val="none" w:sz="0" w:space="0" w:color="auto"/>
      </w:divBdr>
      <w:divsChild>
        <w:div w:id="1372341043">
          <w:marLeft w:val="360"/>
          <w:marRight w:val="0"/>
          <w:marTop w:val="200"/>
          <w:marBottom w:val="0"/>
          <w:divBdr>
            <w:top w:val="none" w:sz="0" w:space="0" w:color="auto"/>
            <w:left w:val="none" w:sz="0" w:space="0" w:color="auto"/>
            <w:bottom w:val="none" w:sz="0" w:space="0" w:color="auto"/>
            <w:right w:val="none" w:sz="0" w:space="0" w:color="auto"/>
          </w:divBdr>
        </w:div>
        <w:div w:id="211886715">
          <w:marLeft w:val="360"/>
          <w:marRight w:val="0"/>
          <w:marTop w:val="200"/>
          <w:marBottom w:val="0"/>
          <w:divBdr>
            <w:top w:val="none" w:sz="0" w:space="0" w:color="auto"/>
            <w:left w:val="none" w:sz="0" w:space="0" w:color="auto"/>
            <w:bottom w:val="none" w:sz="0" w:space="0" w:color="auto"/>
            <w:right w:val="none" w:sz="0" w:space="0" w:color="auto"/>
          </w:divBdr>
        </w:div>
        <w:div w:id="1584487644">
          <w:marLeft w:val="360"/>
          <w:marRight w:val="0"/>
          <w:marTop w:val="200"/>
          <w:marBottom w:val="0"/>
          <w:divBdr>
            <w:top w:val="none" w:sz="0" w:space="0" w:color="auto"/>
            <w:left w:val="none" w:sz="0" w:space="0" w:color="auto"/>
            <w:bottom w:val="none" w:sz="0" w:space="0" w:color="auto"/>
            <w:right w:val="none" w:sz="0" w:space="0" w:color="auto"/>
          </w:divBdr>
        </w:div>
        <w:div w:id="911352017">
          <w:marLeft w:val="360"/>
          <w:marRight w:val="0"/>
          <w:marTop w:val="200"/>
          <w:marBottom w:val="0"/>
          <w:divBdr>
            <w:top w:val="none" w:sz="0" w:space="0" w:color="auto"/>
            <w:left w:val="none" w:sz="0" w:space="0" w:color="auto"/>
            <w:bottom w:val="none" w:sz="0" w:space="0" w:color="auto"/>
            <w:right w:val="none" w:sz="0" w:space="0" w:color="auto"/>
          </w:divBdr>
        </w:div>
        <w:div w:id="513690393">
          <w:marLeft w:val="1080"/>
          <w:marRight w:val="0"/>
          <w:marTop w:val="100"/>
          <w:marBottom w:val="0"/>
          <w:divBdr>
            <w:top w:val="none" w:sz="0" w:space="0" w:color="auto"/>
            <w:left w:val="none" w:sz="0" w:space="0" w:color="auto"/>
            <w:bottom w:val="none" w:sz="0" w:space="0" w:color="auto"/>
            <w:right w:val="none" w:sz="0" w:space="0" w:color="auto"/>
          </w:divBdr>
        </w:div>
        <w:div w:id="702747274">
          <w:marLeft w:val="360"/>
          <w:marRight w:val="0"/>
          <w:marTop w:val="200"/>
          <w:marBottom w:val="0"/>
          <w:divBdr>
            <w:top w:val="none" w:sz="0" w:space="0" w:color="auto"/>
            <w:left w:val="none" w:sz="0" w:space="0" w:color="auto"/>
            <w:bottom w:val="none" w:sz="0" w:space="0" w:color="auto"/>
            <w:right w:val="none" w:sz="0" w:space="0" w:color="auto"/>
          </w:divBdr>
        </w:div>
        <w:div w:id="1913420828">
          <w:marLeft w:val="1080"/>
          <w:marRight w:val="0"/>
          <w:marTop w:val="100"/>
          <w:marBottom w:val="0"/>
          <w:divBdr>
            <w:top w:val="none" w:sz="0" w:space="0" w:color="auto"/>
            <w:left w:val="none" w:sz="0" w:space="0" w:color="auto"/>
            <w:bottom w:val="none" w:sz="0" w:space="0" w:color="auto"/>
            <w:right w:val="none" w:sz="0" w:space="0" w:color="auto"/>
          </w:divBdr>
        </w:div>
        <w:div w:id="12073712">
          <w:marLeft w:val="360"/>
          <w:marRight w:val="0"/>
          <w:marTop w:val="200"/>
          <w:marBottom w:val="0"/>
          <w:divBdr>
            <w:top w:val="none" w:sz="0" w:space="0" w:color="auto"/>
            <w:left w:val="none" w:sz="0" w:space="0" w:color="auto"/>
            <w:bottom w:val="none" w:sz="0" w:space="0" w:color="auto"/>
            <w:right w:val="none" w:sz="0" w:space="0" w:color="auto"/>
          </w:divBdr>
        </w:div>
        <w:div w:id="205187525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speakerdeck.com/teddziuba/docker-at-ebay"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www.youtube.com/watch?feature=player_embedded&amp;v=CMC3xdAo9RI" TargetMode="Externa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openshift.com/blogs/technical-thoughts-on-openshift-and-docker" TargetMode="External"/><Relationship Id="rId37" Type="http://schemas.openxmlformats.org/officeDocument/2006/relationships/hyperlink" Target="http://www.serfdom.io/" TargetMode="External"/><Relationship Id="rId40" Type="http://schemas.openxmlformats.org/officeDocument/2006/relationships/customXml" Target="../customXml/item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youtube.com/watch?feature=player_embedded&amp;v=0Hi0W4gX--4" TargetMode="External"/><Relationship Id="rId36" Type="http://schemas.openxmlformats.org/officeDocument/2006/relationships/hyperlink" Target="http://zookeeper.apache.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blog.howareyou.com/post/62157486858/continuous-delivery-with-docker-and-jenkins-part-i"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peakerdeck.com/teddziuba/docker-at-ebay" TargetMode="External"/><Relationship Id="rId30" Type="http://schemas.openxmlformats.org/officeDocument/2006/relationships/hyperlink" Target="http://www.youtube.com/watch?feature=player_embedded&amp;v=-Lj3jt_-3r0" TargetMode="External"/><Relationship Id="rId35" Type="http://schemas.openxmlformats.org/officeDocument/2006/relationships/hyperlink" Target="http://index.docker.io/"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8.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5D1B18D8090143AD0CE3822D887F30" ma:contentTypeVersion="0" ma:contentTypeDescription="Create a new document." ma:contentTypeScope="" ma:versionID="112fd6e2c9d8cc84f0aca1c16b39f26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68D397-5AF3-4823-BB04-128CE9AAC729}"/>
</file>

<file path=customXml/itemProps2.xml><?xml version="1.0" encoding="utf-8"?>
<ds:datastoreItem xmlns:ds="http://schemas.openxmlformats.org/officeDocument/2006/customXml" ds:itemID="{147F4B07-0524-4282-9D7E-CB7F8247ECC3}"/>
</file>

<file path=customXml/itemProps3.xml><?xml version="1.0" encoding="utf-8"?>
<ds:datastoreItem xmlns:ds="http://schemas.openxmlformats.org/officeDocument/2006/customXml" ds:itemID="{7C36CC5C-3B0F-4419-BE5F-473E5AA5BD7B}"/>
</file>

<file path=customXml/itemProps4.xml><?xml version="1.0" encoding="utf-8"?>
<ds:datastoreItem xmlns:ds="http://schemas.openxmlformats.org/officeDocument/2006/customXml" ds:itemID="{4FAF72F3-6AFE-4686-BD28-09B2CC09A4F8}"/>
</file>

<file path=docProps/app.xml><?xml version="1.0" encoding="utf-8"?>
<Properties xmlns="http://schemas.openxmlformats.org/officeDocument/2006/extended-properties" xmlns:vt="http://schemas.openxmlformats.org/officeDocument/2006/docPropsVTypes">
  <Template>Normal</Template>
  <TotalTime>354</TotalTime>
  <Pages>27</Pages>
  <Words>2096</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Manjul Srivastava</dc:creator>
  <cp:lastModifiedBy>Manjul Srivastava</cp:lastModifiedBy>
  <cp:revision>75</cp:revision>
  <dcterms:created xsi:type="dcterms:W3CDTF">2014-08-27T05:40:00Z</dcterms:created>
  <dcterms:modified xsi:type="dcterms:W3CDTF">2014-11-10T09:32:00Z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0x010100B25D1B18D8090143AD0CE3822D887F30</vt:lpwstr>
  </property>
</Properties>
</file>