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82950" w:rsidRDefault="00BC13F5">
      <w:r>
        <w:t>Integer Type/Fill in the blanks</w:t>
      </w:r>
    </w:p>
    <w:p w:rsidR="00BC13F5" w:rsidRDefault="00BC13F5">
      <w:r>
        <w:t xml:space="preserve">1. The value of </w:t>
      </w:r>
      <w:r w:rsidRPr="00BC13F5">
        <w:rPr>
          <w:position w:val="-44"/>
        </w:rPr>
        <w:object w:dxaOrig="4860" w:dyaOrig="99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43pt;height:50pt" o:ole="">
            <v:imagedata r:id="rId5" o:title=""/>
          </v:shape>
          <o:OLEObject Type="Embed" ProgID="Equation.DSMT4" ShapeID="_x0000_i1025" DrawAspect="Content" ObjectID="_1835004396" r:id="rId6"/>
        </w:object>
      </w:r>
      <w:r>
        <w:t>is</w:t>
      </w:r>
      <w:r w:rsidR="00F77D8E">
        <w:t xml:space="preserve"> __________.</w:t>
      </w:r>
    </w:p>
    <w:p w:rsidR="00BC13F5" w:rsidRDefault="00BC13F5">
      <w:r>
        <w:t>2.</w:t>
      </w:r>
      <w:r w:rsidR="00F77D8E">
        <w:t xml:space="preserve"> The solution of the equation </w:t>
      </w:r>
      <w:r w:rsidR="00F77D8E" w:rsidRPr="00F77D8E">
        <w:rPr>
          <w:position w:val="-18"/>
        </w:rPr>
        <w:object w:dxaOrig="2640" w:dyaOrig="480">
          <v:shape id="_x0000_i1026" type="#_x0000_t75" style="width:132pt;height:24pt" o:ole="">
            <v:imagedata r:id="rId7" o:title=""/>
          </v:shape>
          <o:OLEObject Type="Embed" ProgID="Equation.DSMT4" ShapeID="_x0000_i1026" DrawAspect="Content" ObjectID="_1835004397" r:id="rId8"/>
        </w:object>
      </w:r>
      <w:r w:rsidR="00F77D8E">
        <w:t>is__________.</w:t>
      </w:r>
    </w:p>
    <w:p w:rsidR="00DB1DF6" w:rsidRDefault="00DB1DF6">
      <w:r>
        <w:t>MCQ-Single Correct</w:t>
      </w:r>
    </w:p>
    <w:p w:rsidR="00DB1DF6" w:rsidRDefault="00DB1DF6">
      <w:r>
        <w:t xml:space="preserve">Q1: Let </w:t>
      </w:r>
      <w:r w:rsidRPr="00DB1DF6">
        <w:rPr>
          <w:position w:val="-14"/>
        </w:rPr>
        <w:object w:dxaOrig="820" w:dyaOrig="400">
          <v:shape id="_x0000_i1027" type="#_x0000_t75" style="width:41pt;height:20pt" o:ole="">
            <v:imagedata r:id="rId9" o:title=""/>
          </v:shape>
          <o:OLEObject Type="Embed" ProgID="Equation.DSMT4" ShapeID="_x0000_i1027" DrawAspect="Content" ObjectID="_1835004398" r:id="rId10"/>
        </w:object>
      </w:r>
      <w:r>
        <w:t xml:space="preserve">be solution of the following equations </w:t>
      </w:r>
    </w:p>
    <w:p w:rsidR="0027684C" w:rsidRDefault="0027684C" w:rsidP="0027684C">
      <w:pPr>
        <w:jc w:val="center"/>
      </w:pPr>
      <w:r w:rsidRPr="0027684C">
        <w:rPr>
          <w:position w:val="-14"/>
        </w:rPr>
        <w:object w:dxaOrig="1600" w:dyaOrig="440">
          <v:shape id="_x0000_i1028" type="#_x0000_t75" style="width:80pt;height:22pt" o:ole="">
            <v:imagedata r:id="rId11" o:title=""/>
          </v:shape>
          <o:OLEObject Type="Embed" ProgID="Equation.DSMT4" ShapeID="_x0000_i1028" DrawAspect="Content" ObjectID="_1835004399" r:id="rId12"/>
        </w:object>
      </w:r>
    </w:p>
    <w:p w:rsidR="0027684C" w:rsidRDefault="0027684C" w:rsidP="0027684C">
      <w:pPr>
        <w:jc w:val="center"/>
      </w:pPr>
      <w:r w:rsidRPr="0027684C">
        <w:rPr>
          <w:position w:val="-6"/>
        </w:rPr>
        <w:object w:dxaOrig="980" w:dyaOrig="320">
          <v:shape id="_x0000_i1029" type="#_x0000_t75" style="width:49pt;height:16pt" o:ole="">
            <v:imagedata r:id="rId13" o:title=""/>
          </v:shape>
          <o:OLEObject Type="Embed" ProgID="Equation.DSMT4" ShapeID="_x0000_i1029" DrawAspect="Content" ObjectID="_1835004400" r:id="rId14"/>
        </w:object>
      </w:r>
    </w:p>
    <w:p w:rsidR="0027684C" w:rsidRDefault="0027684C" w:rsidP="0027684C">
      <w:pPr>
        <w:jc w:val="both"/>
      </w:pPr>
      <w:r>
        <w:t xml:space="preserve">     Then </w:t>
      </w:r>
      <w:r w:rsidRPr="0027684C">
        <w:rPr>
          <w:position w:val="-12"/>
        </w:rPr>
        <w:object w:dxaOrig="260" w:dyaOrig="360">
          <v:shape id="_x0000_i1030" type="#_x0000_t75" style="width:13pt;height:18pt" o:ole="">
            <v:imagedata r:id="rId15" o:title=""/>
          </v:shape>
          <o:OLEObject Type="Embed" ProgID="Equation.DSMT4" ShapeID="_x0000_i1030" DrawAspect="Content" ObjectID="_1835004401" r:id="rId16"/>
        </w:object>
      </w:r>
      <w:r>
        <w:t>is</w:t>
      </w:r>
    </w:p>
    <w:p w:rsidR="00107900" w:rsidRDefault="00107900" w:rsidP="00107900">
      <w:pPr>
        <w:pStyle w:val="ListParagraph"/>
        <w:numPr>
          <w:ilvl w:val="0"/>
          <w:numId w:val="1"/>
        </w:numPr>
        <w:jc w:val="both"/>
      </w:pPr>
      <w:r w:rsidRPr="00107900">
        <w:rPr>
          <w:position w:val="-24"/>
        </w:rPr>
        <w:object w:dxaOrig="220" w:dyaOrig="620">
          <v:shape id="_x0000_i1031" type="#_x0000_t75" style="width:11pt;height:31pt" o:ole="">
            <v:imagedata r:id="rId17" o:title=""/>
          </v:shape>
          <o:OLEObject Type="Embed" ProgID="Equation.DSMT4" ShapeID="_x0000_i1031" DrawAspect="Content" ObjectID="_1835004402" r:id="rId18"/>
        </w:object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(b) </w:t>
      </w:r>
      <w:r w:rsidRPr="00107900">
        <w:rPr>
          <w:position w:val="-24"/>
        </w:rPr>
        <w:object w:dxaOrig="220" w:dyaOrig="620">
          <v:shape id="_x0000_i1032" type="#_x0000_t75" style="width:11pt;height:31pt" o:ole="">
            <v:imagedata r:id="rId19" o:title=""/>
          </v:shape>
          <o:OLEObject Type="Embed" ProgID="Equation.DSMT4" ShapeID="_x0000_i1032" DrawAspect="Content" ObjectID="_1835004403" r:id="rId20"/>
        </w:object>
      </w:r>
    </w:p>
    <w:p w:rsidR="00107900" w:rsidRDefault="00107900" w:rsidP="00107900">
      <w:pPr>
        <w:pStyle w:val="ListParagraph"/>
        <w:numPr>
          <w:ilvl w:val="0"/>
          <w:numId w:val="1"/>
        </w:numPr>
        <w:jc w:val="both"/>
      </w:pPr>
      <w:r w:rsidRPr="00107900">
        <w:rPr>
          <w:position w:val="-24"/>
        </w:rPr>
        <w:object w:dxaOrig="240" w:dyaOrig="620">
          <v:shape id="_x0000_i1033" type="#_x0000_t75" style="width:12pt;height:31pt" o:ole="">
            <v:imagedata r:id="rId21" o:title=""/>
          </v:shape>
          <o:OLEObject Type="Embed" ProgID="Equation.DSMT4" ShapeID="_x0000_i1033" DrawAspect="Content" ObjectID="_1835004404" r:id="rId22"/>
        </w:object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(d) </w:t>
      </w:r>
      <w:r w:rsidR="00F13D7E">
        <w:t>6</w:t>
      </w:r>
    </w:p>
    <w:p w:rsidR="007B713B" w:rsidRDefault="007B713B" w:rsidP="007B713B">
      <w:pPr>
        <w:jc w:val="both"/>
      </w:pPr>
      <w:r>
        <w:t xml:space="preserve">Q2: </w:t>
      </w:r>
      <w:r w:rsidR="001A250E">
        <w:t xml:space="preserve">The number of solutions of </w:t>
      </w:r>
      <w:r w:rsidR="001A250E" w:rsidRPr="001A250E">
        <w:rPr>
          <w:position w:val="-14"/>
        </w:rPr>
        <w:object w:dxaOrig="2400" w:dyaOrig="400">
          <v:shape id="_x0000_i1034" type="#_x0000_t75" style="width:120pt;height:20pt" o:ole="">
            <v:imagedata r:id="rId23" o:title=""/>
          </v:shape>
          <o:OLEObject Type="Embed" ProgID="Equation.DSMT4" ShapeID="_x0000_i1034" DrawAspect="Content" ObjectID="_1835004405" r:id="rId24"/>
        </w:object>
      </w:r>
    </w:p>
    <w:p w:rsidR="001A250E" w:rsidRDefault="00AF31CA" w:rsidP="001A250E">
      <w:pPr>
        <w:pStyle w:val="ListParagraph"/>
        <w:numPr>
          <w:ilvl w:val="0"/>
          <w:numId w:val="2"/>
        </w:numPr>
        <w:jc w:val="both"/>
      </w:pPr>
      <w:r>
        <w:t>3</w:t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(b) </w:t>
      </w:r>
      <w:r w:rsidR="00F3073A">
        <w:t>1</w:t>
      </w:r>
    </w:p>
    <w:p w:rsidR="00F3073A" w:rsidRDefault="00F3073A" w:rsidP="00F3073A">
      <w:pPr>
        <w:ind w:left="360"/>
        <w:jc w:val="both"/>
      </w:pPr>
      <w:r>
        <w:t>(c)  2</w:t>
      </w:r>
      <w:r>
        <w:tab/>
      </w:r>
      <w:r>
        <w:tab/>
      </w:r>
      <w:r>
        <w:tab/>
      </w:r>
      <w:r>
        <w:tab/>
      </w:r>
      <w:r>
        <w:tab/>
      </w:r>
      <w:r>
        <w:tab/>
        <w:t>(d) 0</w:t>
      </w:r>
    </w:p>
    <w:p w:rsidR="00534E5D" w:rsidRDefault="00534E5D" w:rsidP="00534E5D">
      <w:pPr>
        <w:jc w:val="both"/>
      </w:pPr>
      <w:r>
        <w:t xml:space="preserve">Q3: The number </w:t>
      </w:r>
      <w:r w:rsidRPr="00534E5D">
        <w:rPr>
          <w:position w:val="-12"/>
        </w:rPr>
        <w:object w:dxaOrig="639" w:dyaOrig="360">
          <v:shape id="_x0000_i1035" type="#_x0000_t75" style="width:32pt;height:18pt" o:ole="">
            <v:imagedata r:id="rId25" o:title=""/>
          </v:shape>
          <o:OLEObject Type="Embed" ProgID="Equation.DSMT4" ShapeID="_x0000_i1035" DrawAspect="Content" ObjectID="_1835004406" r:id="rId26"/>
        </w:object>
      </w:r>
      <w:r>
        <w:t>is</w:t>
      </w:r>
    </w:p>
    <w:p w:rsidR="00534E5D" w:rsidRDefault="0001684D" w:rsidP="00534E5D">
      <w:pPr>
        <w:pStyle w:val="ListParagraph"/>
        <w:numPr>
          <w:ilvl w:val="0"/>
          <w:numId w:val="3"/>
        </w:numPr>
        <w:jc w:val="both"/>
      </w:pPr>
      <w:r>
        <w:t>an integer</w:t>
      </w:r>
      <w:r>
        <w:tab/>
      </w:r>
      <w:r>
        <w:tab/>
      </w:r>
      <w:r>
        <w:tab/>
      </w:r>
      <w:r>
        <w:tab/>
      </w:r>
      <w:r>
        <w:tab/>
        <w:t xml:space="preserve">(b) </w:t>
      </w:r>
      <w:r w:rsidR="00F60917">
        <w:t>a rational number</w:t>
      </w:r>
    </w:p>
    <w:p w:rsidR="00F60917" w:rsidRDefault="00F60917" w:rsidP="00F60917">
      <w:pPr>
        <w:ind w:firstLine="360"/>
        <w:jc w:val="both"/>
      </w:pPr>
      <w:r>
        <w:t>(c) irrational number</w:t>
      </w:r>
      <w:r>
        <w:tab/>
      </w:r>
      <w:r>
        <w:tab/>
      </w:r>
      <w:r>
        <w:tab/>
      </w:r>
      <w:r>
        <w:tab/>
        <w:t>(d) a prime number</w:t>
      </w:r>
    </w:p>
    <w:p w:rsidR="00F60917" w:rsidRDefault="00662F90" w:rsidP="00F60917">
      <w:pPr>
        <w:jc w:val="both"/>
      </w:pPr>
      <w:r>
        <w:t>MCQ – Multi Correct</w:t>
      </w:r>
    </w:p>
    <w:p w:rsidR="00662F90" w:rsidRDefault="00662F90" w:rsidP="00F60917">
      <w:pPr>
        <w:jc w:val="both"/>
      </w:pPr>
      <w:r>
        <w:t xml:space="preserve">Q1: </w:t>
      </w:r>
      <w:r w:rsidR="00122084">
        <w:t xml:space="preserve">If </w:t>
      </w:r>
      <w:r w:rsidR="00122084" w:rsidRPr="00122084">
        <w:rPr>
          <w:position w:val="-10"/>
        </w:rPr>
        <w:object w:dxaOrig="940" w:dyaOrig="360">
          <v:shape id="_x0000_i1036" type="#_x0000_t75" style="width:47pt;height:18pt" o:ole="">
            <v:imagedata r:id="rId27" o:title=""/>
          </v:shape>
          <o:OLEObject Type="Embed" ProgID="Equation.DSMT4" ShapeID="_x0000_i1036" DrawAspect="Content" ObjectID="_1835004407" r:id="rId28"/>
        </w:object>
      </w:r>
      <w:r w:rsidR="00122084">
        <w:t xml:space="preserve">then </w:t>
      </w:r>
      <w:r w:rsidR="00122084" w:rsidRPr="00122084">
        <w:rPr>
          <w:position w:val="-6"/>
        </w:rPr>
        <w:object w:dxaOrig="380" w:dyaOrig="220">
          <v:shape id="_x0000_i1037" type="#_x0000_t75" style="width:19pt;height:11pt" o:ole="">
            <v:imagedata r:id="rId29" o:title=""/>
          </v:shape>
          <o:OLEObject Type="Embed" ProgID="Equation.DSMT4" ShapeID="_x0000_i1037" DrawAspect="Content" ObjectID="_1835004408" r:id="rId30"/>
        </w:object>
      </w:r>
    </w:p>
    <w:p w:rsidR="00122084" w:rsidRDefault="005E6803" w:rsidP="00122084">
      <w:pPr>
        <w:pStyle w:val="ListParagraph"/>
        <w:numPr>
          <w:ilvl w:val="0"/>
          <w:numId w:val="4"/>
        </w:numPr>
        <w:jc w:val="both"/>
      </w:pPr>
      <w:r w:rsidRPr="005E6803">
        <w:rPr>
          <w:position w:val="-30"/>
        </w:rPr>
        <w:object w:dxaOrig="1100" w:dyaOrig="680">
          <v:shape id="_x0000_i1038" type="#_x0000_t75" style="width:55pt;height:34pt" o:ole="">
            <v:imagedata r:id="rId31" o:title=""/>
          </v:shape>
          <o:OLEObject Type="Embed" ProgID="Equation.DSMT4" ShapeID="_x0000_i1038" DrawAspect="Content" ObjectID="_1835004409" r:id="rId32"/>
        </w:object>
      </w:r>
      <w:r>
        <w:tab/>
      </w:r>
      <w:r>
        <w:tab/>
      </w:r>
      <w:r>
        <w:tab/>
      </w:r>
      <w:r>
        <w:tab/>
      </w:r>
      <w:r>
        <w:tab/>
        <w:t xml:space="preserve">(b) </w:t>
      </w:r>
      <w:r w:rsidR="002B5644" w:rsidRPr="002B5644">
        <w:rPr>
          <w:position w:val="-30"/>
        </w:rPr>
        <w:object w:dxaOrig="980" w:dyaOrig="680">
          <v:shape id="_x0000_i1039" type="#_x0000_t75" style="width:49pt;height:34pt" o:ole="">
            <v:imagedata r:id="rId33" o:title=""/>
          </v:shape>
          <o:OLEObject Type="Embed" ProgID="Equation.DSMT4" ShapeID="_x0000_i1039" DrawAspect="Content" ObjectID="_1835004410" r:id="rId34"/>
        </w:object>
      </w:r>
    </w:p>
    <w:p w:rsidR="002B5644" w:rsidRDefault="002B5644" w:rsidP="002B5644">
      <w:pPr>
        <w:ind w:left="360"/>
        <w:jc w:val="both"/>
      </w:pPr>
      <w:r>
        <w:lastRenderedPageBreak/>
        <w:t xml:space="preserve">(c)  </w:t>
      </w:r>
      <w:r w:rsidR="00EC7DCE" w:rsidRPr="00EC7DCE">
        <w:rPr>
          <w:position w:val="-30"/>
        </w:rPr>
        <w:object w:dxaOrig="940" w:dyaOrig="680">
          <v:shape id="_x0000_i1040" type="#_x0000_t75" style="width:47pt;height:34pt" o:ole="">
            <v:imagedata r:id="rId35" o:title=""/>
          </v:shape>
          <o:OLEObject Type="Embed" ProgID="Equation.DSMT4" ShapeID="_x0000_i1040" DrawAspect="Content" ObjectID="_1835004411" r:id="rId36"/>
        </w:object>
      </w:r>
      <w:r w:rsidR="00EC7DCE">
        <w:tab/>
      </w:r>
      <w:r w:rsidR="00EC7DCE">
        <w:tab/>
      </w:r>
      <w:r w:rsidR="00EC7DCE">
        <w:tab/>
      </w:r>
      <w:r w:rsidR="00EC7DCE">
        <w:tab/>
      </w:r>
      <w:r w:rsidR="00EC7DCE">
        <w:tab/>
        <w:t xml:space="preserve">(d) </w:t>
      </w:r>
      <w:r w:rsidR="00344D47" w:rsidRPr="00344D47">
        <w:rPr>
          <w:position w:val="-30"/>
        </w:rPr>
        <w:object w:dxaOrig="1100" w:dyaOrig="680">
          <v:shape id="_x0000_i1041" type="#_x0000_t75" style="width:55pt;height:34pt" o:ole="">
            <v:imagedata r:id="rId37" o:title=""/>
          </v:shape>
          <o:OLEObject Type="Embed" ProgID="Equation.DSMT4" ShapeID="_x0000_i1041" DrawAspect="Content" ObjectID="_1835004412" r:id="rId38"/>
        </w:object>
      </w:r>
    </w:p>
    <w:p w:rsidR="00344D47" w:rsidRDefault="00344D47" w:rsidP="00344D47">
      <w:pPr>
        <w:jc w:val="both"/>
      </w:pPr>
      <w:r>
        <w:t xml:space="preserve">Q2: The equation </w:t>
      </w:r>
      <w:r w:rsidRPr="00344D47">
        <w:rPr>
          <w:position w:val="-6"/>
        </w:rPr>
        <w:object w:dxaOrig="2260" w:dyaOrig="400">
          <v:shape id="_x0000_i1042" type="#_x0000_t75" style="width:113pt;height:20pt" o:ole="">
            <v:imagedata r:id="rId39" o:title=""/>
          </v:shape>
          <o:OLEObject Type="Embed" ProgID="Equation.DSMT4" ShapeID="_x0000_i1042" DrawAspect="Content" ObjectID="_1835004413" r:id="rId40"/>
        </w:object>
      </w:r>
      <w:r>
        <w:t>has</w:t>
      </w:r>
    </w:p>
    <w:p w:rsidR="008A2097" w:rsidRDefault="00215994" w:rsidP="008A2097">
      <w:pPr>
        <w:pStyle w:val="ListParagraph"/>
        <w:numPr>
          <w:ilvl w:val="0"/>
          <w:numId w:val="6"/>
        </w:numPr>
        <w:jc w:val="both"/>
      </w:pPr>
      <w:r>
        <w:t>at least one real solution</w:t>
      </w:r>
      <w:r>
        <w:tab/>
      </w:r>
      <w:r>
        <w:tab/>
      </w:r>
      <w:r>
        <w:tab/>
        <w:t>(b) exactly three real solutions</w:t>
      </w:r>
    </w:p>
    <w:p w:rsidR="00215994" w:rsidRDefault="00215994" w:rsidP="00215994">
      <w:pPr>
        <w:ind w:left="360"/>
        <w:jc w:val="both"/>
      </w:pPr>
      <w:r>
        <w:t>(c) exactly one irrational solution</w:t>
      </w:r>
      <w:r>
        <w:tab/>
      </w:r>
      <w:r>
        <w:tab/>
      </w:r>
      <w:r>
        <w:tab/>
        <w:t>(d) complex roots.</w:t>
      </w:r>
    </w:p>
    <w:p w:rsidR="00344D47" w:rsidRDefault="00D440EA" w:rsidP="00344D47">
      <w:pPr>
        <w:jc w:val="both"/>
      </w:pPr>
      <w:r>
        <w:t xml:space="preserve">Subjective </w:t>
      </w:r>
    </w:p>
    <w:p w:rsidR="00D440EA" w:rsidRDefault="00D440EA" w:rsidP="00D440EA">
      <w:pPr>
        <w:pStyle w:val="ListParagraph"/>
        <w:numPr>
          <w:ilvl w:val="0"/>
          <w:numId w:val="5"/>
        </w:numPr>
        <w:jc w:val="both"/>
      </w:pPr>
      <w:r>
        <w:t xml:space="preserve">If n is a natural number such that </w:t>
      </w:r>
      <w:r w:rsidRPr="00D440EA">
        <w:rPr>
          <w:position w:val="-12"/>
        </w:rPr>
        <w:object w:dxaOrig="2299" w:dyaOrig="380">
          <v:shape id="_x0000_i1043" type="#_x0000_t75" style="width:115pt;height:19pt" o:ole="">
            <v:imagedata r:id="rId41" o:title=""/>
          </v:shape>
          <o:OLEObject Type="Embed" ProgID="Equation.DSMT4" ShapeID="_x0000_i1043" DrawAspect="Content" ObjectID="_1835004414" r:id="rId42"/>
        </w:object>
      </w:r>
      <w:r>
        <w:t xml:space="preserve">and </w:t>
      </w:r>
      <w:r w:rsidRPr="00D440EA">
        <w:rPr>
          <w:position w:val="-12"/>
        </w:rPr>
        <w:object w:dxaOrig="1260" w:dyaOrig="360">
          <v:shape id="_x0000_i1044" type="#_x0000_t75" style="width:63pt;height:18pt" o:ole="">
            <v:imagedata r:id="rId43" o:title=""/>
          </v:shape>
          <o:OLEObject Type="Embed" ProgID="Equation.DSMT4" ShapeID="_x0000_i1044" DrawAspect="Content" ObjectID="_1835004415" r:id="rId44"/>
        </w:object>
      </w:r>
      <w:r>
        <w:t xml:space="preserve">are distinct primes, then show that </w:t>
      </w:r>
      <w:r w:rsidRPr="00D440EA">
        <w:rPr>
          <w:position w:val="-6"/>
        </w:rPr>
        <w:object w:dxaOrig="999" w:dyaOrig="279">
          <v:shape id="_x0000_i1045" type="#_x0000_t75" style="width:50pt;height:14pt" o:ole="">
            <v:imagedata r:id="rId45" o:title=""/>
          </v:shape>
          <o:OLEObject Type="Embed" ProgID="Equation.DSMT4" ShapeID="_x0000_i1045" DrawAspect="Content" ObjectID="_1835004416" r:id="rId46"/>
        </w:object>
      </w:r>
      <w:r w:rsidR="00B653E0">
        <w:t>.</w:t>
      </w:r>
    </w:p>
    <w:p w:rsidR="0027684C" w:rsidRDefault="0027684C" w:rsidP="0027684C">
      <w:pPr>
        <w:jc w:val="both"/>
      </w:pPr>
    </w:p>
    <w:sectPr w:rsidR="0027684C" w:rsidSect="00E829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35544D"/>
    <w:multiLevelType w:val="hybridMultilevel"/>
    <w:tmpl w:val="C90ED072"/>
    <w:lvl w:ilvl="0" w:tplc="3F3E841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4DD2475"/>
    <w:multiLevelType w:val="hybridMultilevel"/>
    <w:tmpl w:val="B72216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DDA58AE"/>
    <w:multiLevelType w:val="hybridMultilevel"/>
    <w:tmpl w:val="AEBE22BE"/>
    <w:lvl w:ilvl="0" w:tplc="6A469EC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3F40414"/>
    <w:multiLevelType w:val="hybridMultilevel"/>
    <w:tmpl w:val="C1E61CE2"/>
    <w:lvl w:ilvl="0" w:tplc="92B0D6A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13E6017"/>
    <w:multiLevelType w:val="hybridMultilevel"/>
    <w:tmpl w:val="1C7C3246"/>
    <w:lvl w:ilvl="0" w:tplc="9704062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EE9161A"/>
    <w:multiLevelType w:val="hybridMultilevel"/>
    <w:tmpl w:val="43E65F0C"/>
    <w:lvl w:ilvl="0" w:tplc="0C2EC08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2"/>
  </w:num>
  <w:num w:numId="5">
    <w:abstractNumId w:val="1"/>
  </w:num>
  <w:num w:numId="6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defaultTabStop w:val="720"/>
  <w:characterSpacingControl w:val="doNotCompress"/>
  <w:compat/>
  <w:rsids>
    <w:rsidRoot w:val="000E626B"/>
    <w:rsid w:val="0001684D"/>
    <w:rsid w:val="00026D19"/>
    <w:rsid w:val="000E626B"/>
    <w:rsid w:val="00107900"/>
    <w:rsid w:val="00122084"/>
    <w:rsid w:val="001A250E"/>
    <w:rsid w:val="001E11EE"/>
    <w:rsid w:val="00215994"/>
    <w:rsid w:val="0027684C"/>
    <w:rsid w:val="002B5644"/>
    <w:rsid w:val="002B7940"/>
    <w:rsid w:val="00344D47"/>
    <w:rsid w:val="003A6842"/>
    <w:rsid w:val="00534E5D"/>
    <w:rsid w:val="005E4DEA"/>
    <w:rsid w:val="005E6803"/>
    <w:rsid w:val="00662F90"/>
    <w:rsid w:val="007375DD"/>
    <w:rsid w:val="007B713B"/>
    <w:rsid w:val="008A2097"/>
    <w:rsid w:val="00A275BE"/>
    <w:rsid w:val="00AF31CA"/>
    <w:rsid w:val="00B06E96"/>
    <w:rsid w:val="00B653E0"/>
    <w:rsid w:val="00BC13F5"/>
    <w:rsid w:val="00C36C4C"/>
    <w:rsid w:val="00D440EA"/>
    <w:rsid w:val="00D93DED"/>
    <w:rsid w:val="00DB1DF6"/>
    <w:rsid w:val="00E17156"/>
    <w:rsid w:val="00E82950"/>
    <w:rsid w:val="00E96EA4"/>
    <w:rsid w:val="00EC7DCE"/>
    <w:rsid w:val="00F13D7E"/>
    <w:rsid w:val="00F3073A"/>
    <w:rsid w:val="00F60917"/>
    <w:rsid w:val="00F77D8E"/>
    <w:rsid w:val="00FE2C1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82950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C13F5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image" Target="media/image5.wmf"/><Relationship Id="rId18" Type="http://schemas.openxmlformats.org/officeDocument/2006/relationships/oleObject" Target="embeddings/oleObject7.bin"/><Relationship Id="rId26" Type="http://schemas.openxmlformats.org/officeDocument/2006/relationships/oleObject" Target="embeddings/oleObject11.bin"/><Relationship Id="rId39" Type="http://schemas.openxmlformats.org/officeDocument/2006/relationships/image" Target="media/image18.wmf"/><Relationship Id="rId3" Type="http://schemas.openxmlformats.org/officeDocument/2006/relationships/settings" Target="settings.xml"/><Relationship Id="rId21" Type="http://schemas.openxmlformats.org/officeDocument/2006/relationships/image" Target="media/image9.wmf"/><Relationship Id="rId34" Type="http://schemas.openxmlformats.org/officeDocument/2006/relationships/oleObject" Target="embeddings/oleObject15.bin"/><Relationship Id="rId42" Type="http://schemas.openxmlformats.org/officeDocument/2006/relationships/oleObject" Target="embeddings/oleObject19.bin"/><Relationship Id="rId47" Type="http://schemas.openxmlformats.org/officeDocument/2006/relationships/fontTable" Target="fontTable.xml"/><Relationship Id="rId7" Type="http://schemas.openxmlformats.org/officeDocument/2006/relationships/image" Target="media/image2.wmf"/><Relationship Id="rId12" Type="http://schemas.openxmlformats.org/officeDocument/2006/relationships/oleObject" Target="embeddings/oleObject4.bin"/><Relationship Id="rId17" Type="http://schemas.openxmlformats.org/officeDocument/2006/relationships/image" Target="media/image7.wmf"/><Relationship Id="rId25" Type="http://schemas.openxmlformats.org/officeDocument/2006/relationships/image" Target="media/image11.wmf"/><Relationship Id="rId33" Type="http://schemas.openxmlformats.org/officeDocument/2006/relationships/image" Target="media/image15.wmf"/><Relationship Id="rId38" Type="http://schemas.openxmlformats.org/officeDocument/2006/relationships/oleObject" Target="embeddings/oleObject17.bin"/><Relationship Id="rId46" Type="http://schemas.openxmlformats.org/officeDocument/2006/relationships/oleObject" Target="embeddings/oleObject21.bin"/><Relationship Id="rId2" Type="http://schemas.openxmlformats.org/officeDocument/2006/relationships/styles" Target="styles.xml"/><Relationship Id="rId16" Type="http://schemas.openxmlformats.org/officeDocument/2006/relationships/oleObject" Target="embeddings/oleObject6.bin"/><Relationship Id="rId20" Type="http://schemas.openxmlformats.org/officeDocument/2006/relationships/oleObject" Target="embeddings/oleObject8.bin"/><Relationship Id="rId29" Type="http://schemas.openxmlformats.org/officeDocument/2006/relationships/image" Target="media/image13.wmf"/><Relationship Id="rId41" Type="http://schemas.openxmlformats.org/officeDocument/2006/relationships/image" Target="media/image19.wmf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wmf"/><Relationship Id="rId24" Type="http://schemas.openxmlformats.org/officeDocument/2006/relationships/oleObject" Target="embeddings/oleObject10.bin"/><Relationship Id="rId32" Type="http://schemas.openxmlformats.org/officeDocument/2006/relationships/oleObject" Target="embeddings/oleObject14.bin"/><Relationship Id="rId37" Type="http://schemas.openxmlformats.org/officeDocument/2006/relationships/image" Target="media/image17.wmf"/><Relationship Id="rId40" Type="http://schemas.openxmlformats.org/officeDocument/2006/relationships/oleObject" Target="embeddings/oleObject18.bin"/><Relationship Id="rId45" Type="http://schemas.openxmlformats.org/officeDocument/2006/relationships/image" Target="media/image21.wmf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image" Target="media/image10.wmf"/><Relationship Id="rId28" Type="http://schemas.openxmlformats.org/officeDocument/2006/relationships/oleObject" Target="embeddings/oleObject12.bin"/><Relationship Id="rId36" Type="http://schemas.openxmlformats.org/officeDocument/2006/relationships/oleObject" Target="embeddings/oleObject16.bin"/><Relationship Id="rId10" Type="http://schemas.openxmlformats.org/officeDocument/2006/relationships/oleObject" Target="embeddings/oleObject3.bin"/><Relationship Id="rId19" Type="http://schemas.openxmlformats.org/officeDocument/2006/relationships/image" Target="media/image8.wmf"/><Relationship Id="rId31" Type="http://schemas.openxmlformats.org/officeDocument/2006/relationships/image" Target="media/image14.wmf"/><Relationship Id="rId44" Type="http://schemas.openxmlformats.org/officeDocument/2006/relationships/oleObject" Target="embeddings/oleObject20.bin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oleObject" Target="embeddings/oleObject5.bin"/><Relationship Id="rId22" Type="http://schemas.openxmlformats.org/officeDocument/2006/relationships/oleObject" Target="embeddings/oleObject9.bin"/><Relationship Id="rId27" Type="http://schemas.openxmlformats.org/officeDocument/2006/relationships/image" Target="media/image12.wmf"/><Relationship Id="rId30" Type="http://schemas.openxmlformats.org/officeDocument/2006/relationships/oleObject" Target="embeddings/oleObject13.bin"/><Relationship Id="rId35" Type="http://schemas.openxmlformats.org/officeDocument/2006/relationships/image" Target="media/image16.wmf"/><Relationship Id="rId43" Type="http://schemas.openxmlformats.org/officeDocument/2006/relationships/image" Target="media/image20.wmf"/><Relationship Id="rId4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183</Words>
  <Characters>1048</Characters>
  <Application>Microsoft Office Word</Application>
  <DocSecurity>0</DocSecurity>
  <Lines>8</Lines>
  <Paragraphs>2</Paragraphs>
  <ScaleCrop>false</ScaleCrop>
  <Company/>
  <LinksUpToDate>false</LinksUpToDate>
  <CharactersWithSpaces>1229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25</cp:revision>
  <dcterms:created xsi:type="dcterms:W3CDTF">2026-03-14T08:39:00Z</dcterms:created>
  <dcterms:modified xsi:type="dcterms:W3CDTF">2026-03-14T09:04:00Z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