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430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Instrument Used: Expired verifier instrument EXP-1784615687628 (Cal. due 01 JAN 2020)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Expiry Acknowledgement: Valid ten+ chars for expiry ack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with substantive comment for AWS render verification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AWS/B23-mapper-1784615686321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B23-mapper-1784615686321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AWS/B23-mapper-1784615686321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B23-mapper-1784615686321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