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5D6" w:rsidRPr="007A2E25" w:rsidRDefault="00FF3C8E" w:rsidP="00E52925">
      <w:pPr>
        <w:ind w:left="720"/>
        <w:rPr>
          <w:rFonts w:ascii="Times New Roman" w:hAnsi="Times New Roman" w:cs="Times New Roman"/>
          <w:b/>
          <w:caps/>
          <w:sz w:val="28"/>
          <w:szCs w:val="28"/>
        </w:rPr>
      </w:pPr>
      <w:r w:rsidRPr="007A2E25">
        <w:rPr>
          <w:rFonts w:ascii="Times New Roman" w:hAnsi="Times New Roman" w:cs="Times New Roman"/>
          <w:b/>
          <w:caps/>
          <w:sz w:val="28"/>
          <w:szCs w:val="28"/>
        </w:rPr>
        <w:t xml:space="preserve">          </w:t>
      </w:r>
      <w:r w:rsidR="007A25D6" w:rsidRPr="007A2E25">
        <w:rPr>
          <w:rFonts w:ascii="Times New Roman" w:hAnsi="Times New Roman" w:cs="Times New Roman"/>
          <w:b/>
          <w:caps/>
          <w:sz w:val="28"/>
          <w:szCs w:val="28"/>
        </w:rPr>
        <w:t xml:space="preserve">Machine learning to improve productivity     </w:t>
      </w:r>
    </w:p>
    <w:p w:rsidR="00FF3C8E" w:rsidRPr="007A2E25" w:rsidRDefault="007A25D6" w:rsidP="00E52925">
      <w:pPr>
        <w:ind w:left="720"/>
        <w:rPr>
          <w:rFonts w:ascii="Times New Roman" w:hAnsi="Times New Roman" w:cs="Times New Roman"/>
          <w:b/>
          <w:caps/>
          <w:sz w:val="28"/>
          <w:szCs w:val="28"/>
        </w:rPr>
      </w:pPr>
      <w:r w:rsidRPr="007A2E25">
        <w:rPr>
          <w:rFonts w:ascii="Times New Roman" w:hAnsi="Times New Roman" w:cs="Times New Roman"/>
          <w:b/>
          <w:caps/>
          <w:sz w:val="28"/>
          <w:szCs w:val="28"/>
        </w:rPr>
        <w:t xml:space="preserve">             employees rating in software company</w:t>
      </w:r>
    </w:p>
    <w:p w:rsidR="005C400B" w:rsidRPr="007A2E25" w:rsidRDefault="005C400B" w:rsidP="005C400B">
      <w:pPr>
        <w:pStyle w:val="NoSpacing"/>
        <w:spacing w:line="360" w:lineRule="auto"/>
        <w:ind w:firstLine="720"/>
        <w:jc w:val="both"/>
        <w:rPr>
          <w:rFonts w:ascii="Times New Roman" w:hAnsi="Times New Roman"/>
          <w:sz w:val="28"/>
          <w:szCs w:val="28"/>
          <w:lang w:val="en-IN"/>
        </w:rPr>
      </w:pPr>
      <w:r w:rsidRPr="007A2E25">
        <w:rPr>
          <w:rFonts w:ascii="Times New Roman" w:hAnsi="Times New Roman"/>
          <w:sz w:val="28"/>
          <w:szCs w:val="28"/>
          <w:lang w:val="en-IN"/>
        </w:rPr>
        <w:t xml:space="preserve">Software challenge managers compare actual final touch of activities in opposition to the development reviews filled by way of project contributors to identify substantial deviations from the estimated schedules and manage software program assignment risks. However, quantitative measurements are restricted due to the layout of mission documents, which are mostly herbal </w:t>
      </w:r>
      <w:r w:rsidR="00AF65EA" w:rsidRPr="007A2E25">
        <w:rPr>
          <w:rFonts w:ascii="Times New Roman" w:hAnsi="Times New Roman"/>
          <w:sz w:val="28"/>
          <w:szCs w:val="28"/>
          <w:lang w:val="en-IN"/>
        </w:rPr>
        <w:t>languages. The</w:t>
      </w:r>
      <w:r w:rsidRPr="007A2E25">
        <w:rPr>
          <w:rFonts w:ascii="Times New Roman" w:hAnsi="Times New Roman"/>
          <w:sz w:val="28"/>
          <w:szCs w:val="28"/>
          <w:lang w:val="en-IN"/>
        </w:rPr>
        <w:t xml:space="preserve"> proposed approach can recognize entailment from textual content successfully and outperform other textual entailment approaches. The textual entailment approach to venture monitoring and manipulate, which not only reduces the assignment value and human’s effort however also provides a foundation for challenge managers to qualitatively evaluate the overall performance of every challenge member.  </w:t>
      </w:r>
      <w:r w:rsidR="00AF65EA" w:rsidRPr="007A2E25">
        <w:rPr>
          <w:rFonts w:ascii="Times New Roman" w:hAnsi="Times New Roman"/>
          <w:sz w:val="28"/>
          <w:szCs w:val="28"/>
          <w:lang w:val="en-IN"/>
        </w:rPr>
        <w:t xml:space="preserve">The </w:t>
      </w:r>
      <w:r w:rsidR="00BA0BF9" w:rsidRPr="007A2E25">
        <w:rPr>
          <w:rFonts w:ascii="Times New Roman" w:hAnsi="Times New Roman"/>
          <w:sz w:val="28"/>
          <w:szCs w:val="28"/>
          <w:lang w:val="en-IN"/>
        </w:rPr>
        <w:t xml:space="preserve">employee rating in the company is taken and analysed with different type of attributes. The employee ratings are provided based on the project reviews, client feedback and client satisfaction level about the project. </w:t>
      </w:r>
    </w:p>
    <w:p w:rsidR="005C400B" w:rsidRPr="007A2E25" w:rsidRDefault="005C400B" w:rsidP="005C400B">
      <w:pPr>
        <w:pStyle w:val="NoSpacing"/>
        <w:spacing w:line="360" w:lineRule="auto"/>
        <w:ind w:firstLine="720"/>
        <w:jc w:val="both"/>
        <w:rPr>
          <w:rFonts w:ascii="Times New Roman" w:hAnsi="Times New Roman"/>
          <w:sz w:val="28"/>
          <w:szCs w:val="28"/>
          <w:lang w:val="en-IN"/>
        </w:rPr>
      </w:pPr>
    </w:p>
    <w:p w:rsidR="00AF5E28" w:rsidRPr="007A2E25" w:rsidRDefault="00AF5E28" w:rsidP="005C400B">
      <w:pPr>
        <w:pStyle w:val="NoSpacing"/>
        <w:spacing w:line="360" w:lineRule="auto"/>
        <w:ind w:firstLine="720"/>
        <w:jc w:val="both"/>
        <w:rPr>
          <w:rFonts w:ascii="Times New Roman" w:eastAsiaTheme="minorHAnsi" w:hAnsi="Times New Roman"/>
          <w:sz w:val="28"/>
          <w:szCs w:val="28"/>
          <w:lang w:val="uz-Latn-UZ"/>
        </w:rPr>
      </w:pPr>
      <w:r w:rsidRPr="007A2E25">
        <w:rPr>
          <w:rFonts w:ascii="Times New Roman" w:eastAsiaTheme="minorHAnsi" w:hAnsi="Times New Roman"/>
          <w:sz w:val="28"/>
          <w:szCs w:val="28"/>
          <w:lang w:val="uz-Latn-UZ"/>
        </w:rPr>
        <w:t>.</w:t>
      </w:r>
    </w:p>
    <w:p w:rsidR="004A029B" w:rsidRDefault="004A029B"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8F3A58" w:rsidRDefault="008F3A58" w:rsidP="006F645B">
      <w:pPr>
        <w:rPr>
          <w:rFonts w:ascii="Times New Roman" w:hAnsi="Times New Roman" w:cs="Times New Roman"/>
          <w:caps/>
          <w:sz w:val="28"/>
          <w:szCs w:val="28"/>
        </w:rPr>
      </w:pPr>
    </w:p>
    <w:p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lastRenderedPageBreak/>
        <w:t>Motivation:</w:t>
      </w:r>
    </w:p>
    <w:p w:rsidR="00D5689A" w:rsidRPr="00791259" w:rsidRDefault="00791259" w:rsidP="00791259">
      <w:pPr>
        <w:spacing w:line="360" w:lineRule="auto"/>
        <w:jc w:val="both"/>
        <w:rPr>
          <w:rFonts w:ascii="Times New Roman" w:hAnsi="Times New Roman" w:cs="Times New Roman"/>
          <w:sz w:val="28"/>
          <w:szCs w:val="28"/>
        </w:rPr>
      </w:pPr>
      <w:r w:rsidRPr="00791259">
        <w:rPr>
          <w:rFonts w:ascii="Times New Roman" w:hAnsi="Times New Roman" w:cs="Times New Roman"/>
          <w:sz w:val="28"/>
          <w:szCs w:val="28"/>
        </w:rPr>
        <w:t xml:space="preserve">Once configured, the software continuously monitors any data trails that a corporation can make available for each of its employees in the background. The system learns the normal workflow for different workers by using </w:t>
      </w:r>
      <w:r>
        <w:rPr>
          <w:rFonts w:ascii="Times New Roman" w:hAnsi="Times New Roman" w:cs="Times New Roman"/>
          <w:sz w:val="28"/>
          <w:szCs w:val="28"/>
        </w:rPr>
        <w:t>machine learning</w:t>
      </w:r>
      <w:r w:rsidRPr="00791259">
        <w:rPr>
          <w:rFonts w:ascii="Times New Roman" w:hAnsi="Times New Roman" w:cs="Times New Roman"/>
          <w:sz w:val="28"/>
          <w:szCs w:val="28"/>
        </w:rPr>
        <w:t xml:space="preserve"> algorithm</w:t>
      </w:r>
      <w:r>
        <w:rPr>
          <w:rFonts w:ascii="Times New Roman" w:hAnsi="Times New Roman" w:cs="Times New Roman"/>
          <w:sz w:val="28"/>
          <w:szCs w:val="28"/>
        </w:rPr>
        <w:t>s</w:t>
      </w:r>
      <w:r w:rsidRPr="00791259">
        <w:rPr>
          <w:rFonts w:ascii="Times New Roman" w:hAnsi="Times New Roman" w:cs="Times New Roman"/>
          <w:sz w:val="28"/>
          <w:szCs w:val="28"/>
        </w:rPr>
        <w:t xml:space="preserve">. The software assigns each employee a "productivity score" </w:t>
      </w:r>
      <w:r>
        <w:rPr>
          <w:rFonts w:ascii="Times New Roman" w:hAnsi="Times New Roman" w:cs="Times New Roman"/>
          <w:sz w:val="28"/>
          <w:szCs w:val="28"/>
        </w:rPr>
        <w:t xml:space="preserve">and </w:t>
      </w:r>
      <w:r w:rsidRPr="00791259">
        <w:rPr>
          <w:rFonts w:ascii="Times New Roman" w:hAnsi="Times New Roman" w:cs="Times New Roman"/>
          <w:sz w:val="28"/>
          <w:szCs w:val="28"/>
        </w:rPr>
        <w:t xml:space="preserve"> it has determined their regular pattern of behaviour. </w:t>
      </w:r>
      <w:r>
        <w:rPr>
          <w:rFonts w:ascii="Times New Roman" w:hAnsi="Times New Roman" w:cs="Times New Roman"/>
          <w:sz w:val="28"/>
          <w:szCs w:val="28"/>
        </w:rPr>
        <w:t>E</w:t>
      </w:r>
      <w:r w:rsidRPr="00791259">
        <w:rPr>
          <w:rFonts w:ascii="Times New Roman" w:hAnsi="Times New Roman" w:cs="Times New Roman"/>
          <w:sz w:val="28"/>
          <w:szCs w:val="28"/>
        </w:rPr>
        <w:t xml:space="preserve">ven if employees in a corporation perform various tasks, their ratings can still be compared. A productivity score also shows whether </w:t>
      </w:r>
      <w:r>
        <w:rPr>
          <w:rFonts w:ascii="Times New Roman" w:hAnsi="Times New Roman" w:cs="Times New Roman"/>
          <w:sz w:val="28"/>
          <w:szCs w:val="28"/>
        </w:rPr>
        <w:t>employee</w:t>
      </w:r>
      <w:r w:rsidRPr="00791259">
        <w:rPr>
          <w:rFonts w:ascii="Times New Roman" w:hAnsi="Times New Roman" w:cs="Times New Roman"/>
          <w:sz w:val="28"/>
          <w:szCs w:val="28"/>
        </w:rPr>
        <w:t xml:space="preserve"> effort boosts or depletes productivity.</w:t>
      </w:r>
    </w:p>
    <w:p w:rsidR="008F3A58" w:rsidRPr="007A2E25" w:rsidRDefault="008F3A58" w:rsidP="008F3A58">
      <w:pPr>
        <w:spacing w:line="360" w:lineRule="auto"/>
        <w:jc w:val="both"/>
        <w:rPr>
          <w:rFonts w:ascii="Times New Roman" w:hAnsi="Times New Roman" w:cs="Times New Roman"/>
          <w:sz w:val="28"/>
          <w:szCs w:val="28"/>
        </w:rPr>
      </w:pPr>
      <w:r w:rsidRPr="007A2E25">
        <w:rPr>
          <w:rFonts w:ascii="Times New Roman" w:hAnsi="Times New Roman" w:cs="Times New Roman"/>
          <w:sz w:val="28"/>
          <w:szCs w:val="28"/>
        </w:rPr>
        <w:t>The project evaluation can be tested with the machine learning algorithm prediction results. Since the random forest algorithm will be used analysis , the accuracy of the algorithm result will be helpful to evaluate the results.  The accuracy score of the algorithm in the project helps to evaluate the dataset.</w:t>
      </w:r>
    </w:p>
    <w:p w:rsidR="008F3A58" w:rsidRPr="007A2E25" w:rsidRDefault="008F3A58" w:rsidP="008F3A58">
      <w:pPr>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Significance:</w:t>
      </w:r>
    </w:p>
    <w:p w:rsidR="008F3A58" w:rsidRPr="007A2E25" w:rsidRDefault="004A029B" w:rsidP="008F3A58">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main significance of the project </w:t>
      </w:r>
      <w:r w:rsidRPr="00A87BC5">
        <w:rPr>
          <w:rFonts w:ascii="Times New Roman" w:hAnsi="Times New Roman" w:cs="Times New Roman"/>
          <w:color w:val="222222"/>
          <w:sz w:val="28"/>
          <w:szCs w:val="28"/>
        </w:rPr>
        <w:t xml:space="preserve">is </w:t>
      </w:r>
      <w:r w:rsidR="008F3A58">
        <w:rPr>
          <w:rFonts w:ascii="Times New Roman" w:hAnsi="Times New Roman" w:cs="Times New Roman"/>
          <w:sz w:val="28"/>
          <w:szCs w:val="28"/>
        </w:rPr>
        <w:t>t</w:t>
      </w:r>
      <w:r w:rsidR="008F3A58" w:rsidRPr="007A2E25">
        <w:rPr>
          <w:rFonts w:ascii="Times New Roman" w:hAnsi="Times New Roman" w:cs="Times New Roman"/>
          <w:sz w:val="28"/>
          <w:szCs w:val="28"/>
        </w:rPr>
        <w:t xml:space="preserve">he employee rating productivity improvement will be the python based application which contributes to imporve the production of the software company. It will be helpful to the software company to imporve the skills of the employee based on the project requirements and also to improve the company productivity level. </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lastRenderedPageBreak/>
        <w:t>Objective:</w:t>
      </w:r>
    </w:p>
    <w:p w:rsidR="004F3493" w:rsidRDefault="004F3493" w:rsidP="004F3493">
      <w:pPr>
        <w:spacing w:line="360" w:lineRule="auto"/>
        <w:jc w:val="both"/>
        <w:rPr>
          <w:rFonts w:ascii="Times New Roman" w:hAnsi="Times New Roman" w:cs="Times New Roman"/>
          <w:sz w:val="28"/>
          <w:szCs w:val="28"/>
        </w:rPr>
      </w:pPr>
      <w:r w:rsidRPr="004F3493">
        <w:rPr>
          <w:rFonts w:ascii="Times New Roman" w:hAnsi="Times New Roman" w:cs="Times New Roman"/>
          <w:sz w:val="28"/>
          <w:szCs w:val="28"/>
        </w:rPr>
        <w:t>The objective of the project  is to improve the productivity of the company by anlyzin the employee ratings. In this work , the dataset containing the employee rating  will be taken into consideration. The pre-processing will be applied in to the dataset and the noisy and null value data will be removed from the dataset. After the data will be analyzed and visualized for further processing.  The machine learning algorithm will be choosed to make the analysis.</w:t>
      </w:r>
      <w:r w:rsidR="008A770F">
        <w:rPr>
          <w:rFonts w:ascii="Times New Roman" w:hAnsi="Times New Roman" w:cs="Times New Roman"/>
          <w:sz w:val="28"/>
          <w:szCs w:val="28"/>
        </w:rPr>
        <w:t>[1][2]</w:t>
      </w:r>
    </w:p>
    <w:p w:rsidR="00D5689A" w:rsidRPr="007A2E25" w:rsidRDefault="00D5689A" w:rsidP="00D5689A">
      <w:pPr>
        <w:spacing w:line="360" w:lineRule="auto"/>
        <w:rPr>
          <w:rFonts w:ascii="Times New Roman" w:hAnsi="Times New Roman" w:cs="Times New Roman"/>
          <w:sz w:val="28"/>
          <w:szCs w:val="28"/>
        </w:rPr>
      </w:pPr>
      <w:r w:rsidRPr="007A2E25">
        <w:rPr>
          <w:rFonts w:ascii="Times New Roman" w:hAnsi="Times New Roman" w:cs="Times New Roman"/>
          <w:sz w:val="28"/>
          <w:szCs w:val="28"/>
        </w:rPr>
        <w:t>The application will be develoepd with Google Colab  Python Tool as the project can be directly executed in any type computer systems with internet connection. There is no need of any specific softwares to be installed in the user system. The Colab Tool helps to develop and run the application directly inside the cloud server where the Python libray files are installed. The machine learning algorithm libraries are buil inside the Colab.</w:t>
      </w:r>
    </w:p>
    <w:p w:rsidR="00D5689A" w:rsidRDefault="00D5689A" w:rsidP="004F3493">
      <w:pPr>
        <w:spacing w:line="360" w:lineRule="auto"/>
        <w:jc w:val="both"/>
        <w:rPr>
          <w:rFonts w:ascii="Times New Roman" w:hAnsi="Times New Roman" w:cs="Times New Roman"/>
          <w:sz w:val="28"/>
          <w:szCs w:val="28"/>
        </w:rPr>
      </w:pPr>
    </w:p>
    <w:p w:rsidR="004F3493" w:rsidRPr="004F3493" w:rsidRDefault="004F3493" w:rsidP="004F3493">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Features:</w:t>
      </w:r>
    </w:p>
    <w:p w:rsidR="004A029B"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There are different advances engaged with building a machine learning project yet not every one of the means are compulsory to use in a solitary undertaking, and everything relies upon the information. In this work, will construct a </w:t>
      </w:r>
      <w:r w:rsidR="006D38BD">
        <w:rPr>
          <w:rFonts w:ascii="Times New Roman" w:hAnsi="Times New Roman" w:cs="Times New Roman"/>
          <w:sz w:val="28"/>
          <w:szCs w:val="28"/>
        </w:rPr>
        <w:t xml:space="preserve">machine learning on employee performance </w:t>
      </w:r>
      <w:r w:rsidRPr="00A87BC5">
        <w:rPr>
          <w:rFonts w:ascii="Times New Roman" w:hAnsi="Times New Roman" w:cs="Times New Roman"/>
          <w:sz w:val="28"/>
          <w:szCs w:val="28"/>
        </w:rPr>
        <w:t xml:space="preserve"> project and find out about the machine learning project lifecycle</w:t>
      </w:r>
      <w:r w:rsidR="006D38BD">
        <w:rPr>
          <w:rFonts w:ascii="Times New Roman" w:hAnsi="Times New Roman" w:cs="Times New Roman"/>
          <w:sz w:val="28"/>
          <w:szCs w:val="28"/>
        </w:rPr>
        <w:t>.</w:t>
      </w:r>
      <w:r w:rsidR="008A770F">
        <w:rPr>
          <w:rFonts w:ascii="Times New Roman" w:hAnsi="Times New Roman" w:cs="Times New Roman"/>
          <w:sz w:val="28"/>
          <w:szCs w:val="28"/>
        </w:rPr>
        <w:t>[2][3]</w:t>
      </w:r>
      <w:r w:rsidR="006D38BD">
        <w:rPr>
          <w:rFonts w:ascii="Times New Roman" w:hAnsi="Times New Roman" w:cs="Times New Roman"/>
          <w:sz w:val="28"/>
          <w:szCs w:val="28"/>
        </w:rPr>
        <w:t xml:space="preserve"> </w:t>
      </w:r>
      <w:r w:rsidRPr="00A87BC5">
        <w:rPr>
          <w:rFonts w:ascii="Times New Roman" w:hAnsi="Times New Roman" w:cs="Times New Roman"/>
          <w:sz w:val="28"/>
          <w:szCs w:val="28"/>
        </w:rPr>
        <w:t>Despite the fact that it seems to be a straightforward task or simply fostering a model, the dataset we have is uproarious and needs loads of element designing, an</w:t>
      </w:r>
      <w:r w:rsidR="00A23891">
        <w:rPr>
          <w:rFonts w:ascii="Times New Roman" w:hAnsi="Times New Roman" w:cs="Times New Roman"/>
          <w:sz w:val="28"/>
          <w:szCs w:val="28"/>
        </w:rPr>
        <w:t>d preprocessing.</w:t>
      </w:r>
    </w:p>
    <w:p w:rsidR="006257E6" w:rsidRPr="00A87BC5" w:rsidRDefault="006257E6" w:rsidP="004A029B">
      <w:pPr>
        <w:spacing w:line="360" w:lineRule="auto"/>
        <w:jc w:val="both"/>
        <w:rPr>
          <w:rFonts w:ascii="Times New Roman" w:hAnsi="Times New Roman" w:cs="Times New Roman"/>
          <w:sz w:val="28"/>
          <w:szCs w:val="28"/>
        </w:rPr>
      </w:pPr>
      <w:r w:rsidRPr="006257E6">
        <w:rPr>
          <w:rFonts w:ascii="Times New Roman" w:hAnsi="Times New Roman" w:cs="Times New Roman"/>
          <w:sz w:val="28"/>
          <w:szCs w:val="28"/>
        </w:rPr>
        <w:t xml:space="preserve">This project endeavors to foster a commonsense comprehension of the positive and negative employee experiences because of man-made consciousness  reception and the production of techno stress. It disentangles the human </w:t>
      </w:r>
      <w:r w:rsidRPr="006257E6">
        <w:rPr>
          <w:rFonts w:ascii="Times New Roman" w:hAnsi="Times New Roman" w:cs="Times New Roman"/>
          <w:sz w:val="28"/>
          <w:szCs w:val="28"/>
        </w:rPr>
        <w:lastRenderedPageBreak/>
        <w:t>resource improvement related difficulties with the performance in the software company.</w:t>
      </w:r>
      <w:r w:rsidR="008A770F">
        <w:rPr>
          <w:rFonts w:ascii="Times New Roman" w:hAnsi="Times New Roman" w:cs="Times New Roman"/>
          <w:sz w:val="28"/>
          <w:szCs w:val="28"/>
        </w:rPr>
        <w:t>[4]</w: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Dataset:</w:t>
      </w:r>
    </w:p>
    <w:p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Most of the columns in a dataset are noisy and contain lots of information. But with feature engineering do, will get more good results. The first step is to import the libraries and load data. After that will take a basic understanding of data like its shape, sample, is there are any NULL values present in the dataset. Understanding the data is an important step for prediction or any machine learning project. It is good that there are no NULL values. And we need little changes in weight and Ra</w:t>
      </w:r>
      <w:r w:rsidR="006257E6">
        <w:rPr>
          <w:rFonts w:ascii="Times New Roman" w:hAnsi="Times New Roman" w:cs="Times New Roman"/>
          <w:color w:val="222222"/>
          <w:sz w:val="28"/>
          <w:szCs w:val="28"/>
        </w:rPr>
        <w:t>w</w:t>
      </w:r>
      <w:r w:rsidRPr="00A87BC5">
        <w:rPr>
          <w:rFonts w:ascii="Times New Roman" w:hAnsi="Times New Roman" w:cs="Times New Roman"/>
          <w:color w:val="222222"/>
          <w:sz w:val="28"/>
          <w:szCs w:val="28"/>
        </w:rPr>
        <w:t xml:space="preserve"> column to convert them to numeric by removing the unit written after value</w:t>
      </w:r>
      <w:r w:rsidR="006257E6">
        <w:rPr>
          <w:rFonts w:ascii="Times New Roman" w:hAnsi="Times New Roman" w:cs="Times New Roman"/>
          <w:color w:val="222222"/>
          <w:sz w:val="28"/>
          <w:szCs w:val="28"/>
        </w:rPr>
        <w:t>.</w:t>
      </w:r>
    </w:p>
    <w:p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train.csv</w:t>
      </w:r>
    </w:p>
    <w:p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316D100E" wp14:editId="677AF81E">
            <wp:extent cx="5731510" cy="279778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797785"/>
                    </a:xfrm>
                    <a:prstGeom prst="rect">
                      <a:avLst/>
                    </a:prstGeom>
                  </pic:spPr>
                </pic:pic>
              </a:graphicData>
            </a:graphic>
          </wp:inline>
        </w:drawing>
      </w:r>
    </w:p>
    <w:p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above dataset is the training set for the employee performance.</w:t>
      </w:r>
    </w:p>
    <w:p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Test.csv</w:t>
      </w:r>
    </w:p>
    <w:p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4AA34D94" wp14:editId="20B469DE">
            <wp:extent cx="5731510" cy="288351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883513"/>
                    </a:xfrm>
                    <a:prstGeom prst="rect">
                      <a:avLst/>
                    </a:prstGeom>
                  </pic:spPr>
                </pic:pic>
              </a:graphicData>
            </a:graphic>
          </wp:inline>
        </w:drawing>
      </w:r>
    </w:p>
    <w:p w:rsidR="0017725E" w:rsidRPr="00A87BC5"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testing dataset is used for the evaluation of the machine learning algorithm.</w:t>
      </w:r>
    </w:p>
    <w:p w:rsidR="004A029B" w:rsidRPr="00A87BC5" w:rsidRDefault="004A029B" w:rsidP="004A029B">
      <w:pPr>
        <w:spacing w:line="360" w:lineRule="auto"/>
        <w:jc w:val="both"/>
        <w:rPr>
          <w:rFonts w:ascii="Times New Roman" w:hAnsi="Times New Roman" w:cs="Times New Roman"/>
          <w:color w:val="444444"/>
          <w:sz w:val="28"/>
          <w:szCs w:val="28"/>
          <w:shd w:val="clear" w:color="auto" w:fill="FFFFFF"/>
        </w:rPr>
      </w:pPr>
    </w:p>
    <w:p w:rsidR="004A029B" w:rsidRPr="00A87BC5" w:rsidRDefault="004A029B" w:rsidP="004A029B">
      <w:pPr>
        <w:spacing w:line="360" w:lineRule="auto"/>
        <w:jc w:val="both"/>
        <w:rPr>
          <w:rFonts w:ascii="Times New Roman" w:hAnsi="Times New Roman" w:cs="Times New Roman"/>
          <w:b/>
          <w:color w:val="444444"/>
          <w:sz w:val="28"/>
          <w:szCs w:val="28"/>
          <w:shd w:val="clear" w:color="auto" w:fill="FFFFFF"/>
        </w:rPr>
      </w:pPr>
      <w:r w:rsidRPr="00A87BC5">
        <w:rPr>
          <w:rFonts w:ascii="Times New Roman" w:hAnsi="Times New Roman" w:cs="Times New Roman"/>
          <w:b/>
          <w:color w:val="444444"/>
          <w:sz w:val="28"/>
          <w:szCs w:val="28"/>
          <w:shd w:val="clear" w:color="auto" w:fill="FFFFFF"/>
        </w:rPr>
        <w:t>Detailed Design of Features:</w:t>
      </w:r>
    </w:p>
    <w:p w:rsidR="004A029B" w:rsidRDefault="004A029B" w:rsidP="004A029B">
      <w:pPr>
        <w:spacing w:line="360" w:lineRule="auto"/>
        <w:jc w:val="both"/>
        <w:rPr>
          <w:rFonts w:ascii="Times New Roman" w:hAnsi="Times New Roman" w:cs="Times New Roman"/>
          <w:color w:val="222222"/>
          <w:sz w:val="28"/>
          <w:szCs w:val="28"/>
        </w:rPr>
      </w:pPr>
      <w:r w:rsidRPr="00A87BC5">
        <w:rPr>
          <w:rFonts w:ascii="Times New Roman" w:hAnsi="Times New Roman" w:cs="Times New Roman"/>
          <w:sz w:val="28"/>
          <w:szCs w:val="28"/>
        </w:rPr>
        <w:t xml:space="preserve">This dataset contain the fields needed for the analyzing of the performance of the </w:t>
      </w:r>
      <w:r w:rsidR="0017725E">
        <w:rPr>
          <w:rFonts w:ascii="Times New Roman" w:hAnsi="Times New Roman" w:cs="Times New Roman"/>
          <w:sz w:val="28"/>
          <w:szCs w:val="28"/>
        </w:rPr>
        <w:t>employee in the software company.</w:t>
      </w:r>
      <w:r w:rsidR="00E95836">
        <w:rPr>
          <w:rFonts w:ascii="Times New Roman" w:hAnsi="Times New Roman" w:cs="Times New Roman"/>
          <w:sz w:val="28"/>
          <w:szCs w:val="28"/>
        </w:rPr>
        <w:t xml:space="preserve"> </w:t>
      </w:r>
      <w:r w:rsidRPr="00A87BC5">
        <w:rPr>
          <w:rFonts w:ascii="Times New Roman" w:hAnsi="Times New Roman" w:cs="Times New Roman"/>
          <w:color w:val="222222"/>
          <w:sz w:val="28"/>
          <w:szCs w:val="28"/>
        </w:rPr>
        <w:t>Exploratory examination is a cycle to investigate and comprehend the information and information relationship in a total profundity with the goal that it makes highlight designing and demonstrating steps smooth an</w:t>
      </w:r>
      <w:r w:rsidR="00E95836">
        <w:rPr>
          <w:rFonts w:ascii="Times New Roman" w:hAnsi="Times New Roman" w:cs="Times New Roman"/>
          <w:color w:val="222222"/>
          <w:sz w:val="28"/>
          <w:szCs w:val="28"/>
        </w:rPr>
        <w:t>d smoothed out for expectation.</w:t>
      </w:r>
      <w:r w:rsidRPr="00A87BC5">
        <w:rPr>
          <w:rFonts w:ascii="Times New Roman" w:hAnsi="Times New Roman" w:cs="Times New Roman"/>
          <w:color w:val="222222"/>
          <w:sz w:val="28"/>
          <w:szCs w:val="28"/>
        </w:rPr>
        <w:t>Exploratory examination assists with validating our presumptions or misleading.</w:t>
      </w:r>
      <w:r w:rsidR="008A770F">
        <w:rPr>
          <w:rFonts w:ascii="Times New Roman" w:hAnsi="Times New Roman" w:cs="Times New Roman"/>
          <w:color w:val="222222"/>
          <w:sz w:val="28"/>
          <w:szCs w:val="28"/>
        </w:rPr>
        <w:t>[5]</w:t>
      </w:r>
      <w:r w:rsidRPr="00A87BC5">
        <w:rPr>
          <w:rFonts w:ascii="Times New Roman" w:hAnsi="Times New Roman" w:cs="Times New Roman"/>
          <w:color w:val="222222"/>
          <w:sz w:val="28"/>
          <w:szCs w:val="28"/>
        </w:rPr>
        <w:t xml:space="preserve"> </w:t>
      </w:r>
    </w:p>
    <w:p w:rsidR="0017725E" w:rsidRDefault="0017725E" w:rsidP="004A029B">
      <w:pPr>
        <w:spacing w:line="360" w:lineRule="auto"/>
        <w:jc w:val="both"/>
        <w:rPr>
          <w:rFonts w:ascii="Times New Roman" w:hAnsi="Times New Roman" w:cs="Times New Roman"/>
          <w:color w:val="222222"/>
          <w:sz w:val="28"/>
          <w:szCs w:val="28"/>
        </w:rPr>
      </w:pPr>
    </w:p>
    <w:p w:rsidR="0017725E" w:rsidRDefault="0017725E" w:rsidP="004A029B">
      <w:pPr>
        <w:spacing w:line="360" w:lineRule="auto"/>
        <w:jc w:val="both"/>
        <w:rPr>
          <w:rFonts w:ascii="Times New Roman" w:hAnsi="Times New Roman" w:cs="Times New Roman"/>
          <w:b/>
          <w:sz w:val="28"/>
          <w:szCs w:val="28"/>
        </w:rPr>
      </w:pPr>
    </w:p>
    <w:p w:rsidR="004A029B" w:rsidRDefault="004A029B" w:rsidP="004A029B">
      <w:pPr>
        <w:spacing w:line="360" w:lineRule="auto"/>
        <w:jc w:val="both"/>
        <w:rPr>
          <w:rFonts w:ascii="Times New Roman" w:hAnsi="Times New Roman" w:cs="Times New Roman"/>
          <w:b/>
          <w:sz w:val="28"/>
          <w:szCs w:val="28"/>
        </w:rPr>
      </w:pPr>
    </w:p>
    <w:p w:rsidR="00E95836" w:rsidRDefault="00E95836" w:rsidP="004A029B">
      <w:pPr>
        <w:spacing w:line="360" w:lineRule="auto"/>
        <w:jc w:val="both"/>
        <w:rPr>
          <w:rFonts w:ascii="Times New Roman" w:hAnsi="Times New Roman" w:cs="Times New Roman"/>
          <w:b/>
          <w:sz w:val="28"/>
          <w:szCs w:val="28"/>
        </w:rPr>
      </w:pPr>
    </w:p>
    <w:p w:rsidR="00E95836" w:rsidRPr="00A87BC5" w:rsidRDefault="00E95836" w:rsidP="004A029B">
      <w:pPr>
        <w:spacing w:line="360" w:lineRule="auto"/>
        <w:jc w:val="both"/>
        <w:rPr>
          <w:rFonts w:ascii="Times New Roman" w:hAnsi="Times New Roman" w:cs="Times New Roman"/>
          <w:b/>
          <w:sz w:val="28"/>
          <w:szCs w:val="28"/>
        </w:rPr>
      </w:pPr>
    </w:p>
    <w:p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lastRenderedPageBreak/>
        <w:t xml:space="preserve">Analysis of </w:t>
      </w:r>
      <w:r w:rsidR="00E95836">
        <w:rPr>
          <w:rFonts w:ascii="Times New Roman" w:hAnsi="Times New Roman" w:cs="Times New Roman"/>
          <w:b/>
          <w:sz w:val="28"/>
          <w:szCs w:val="28"/>
        </w:rPr>
        <w:t xml:space="preserve"> employee Performance </w:t>
      </w:r>
      <w:r w:rsidRPr="00A87BC5">
        <w:rPr>
          <w:rFonts w:ascii="Times New Roman" w:hAnsi="Times New Roman" w:cs="Times New Roman"/>
          <w:b/>
          <w:sz w:val="28"/>
          <w:szCs w:val="28"/>
        </w:rPr>
        <w:t>:</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It will begin from the principal segment and investigate every section and comprehend what influence it makes on the objective segment. At the necessary step, we will likewise perform preprocessing and include designing undertakings. The point in acting top to bottom exploratory examination is to get ready and clean information for better </w:t>
      </w:r>
      <w:r w:rsidR="006211C1">
        <w:rPr>
          <w:rFonts w:ascii="Times New Roman" w:hAnsi="Times New Roman" w:cs="Times New Roman"/>
          <w:color w:val="222222"/>
          <w:sz w:val="28"/>
          <w:szCs w:val="28"/>
        </w:rPr>
        <w:t>machine learning</w:t>
      </w:r>
      <w:r w:rsidRPr="00A87BC5">
        <w:rPr>
          <w:rFonts w:ascii="Times New Roman" w:hAnsi="Times New Roman" w:cs="Times New Roman"/>
          <w:color w:val="222222"/>
          <w:sz w:val="28"/>
          <w:szCs w:val="28"/>
        </w:rPr>
        <w:t xml:space="preserve"> demonstrating to accomplish elite execution and summed up models. So it should begin with breaking down and setting up the dataset for expectation.</w:t>
      </w:r>
    </w:p>
    <w:p w:rsidR="004A029B" w:rsidRPr="00A87BC5" w:rsidRDefault="004A029B" w:rsidP="004A029B">
      <w:pPr>
        <w:shd w:val="clear" w:color="auto" w:fill="FFFFFF"/>
        <w:spacing w:after="100" w:afterAutospacing="1" w:line="495" w:lineRule="atLeast"/>
        <w:jc w:val="both"/>
        <w:rPr>
          <w:rFonts w:ascii="Times New Roman" w:hAnsi="Times New Roman" w:cs="Times New Roman"/>
          <w:b/>
          <w:color w:val="222222"/>
          <w:sz w:val="28"/>
          <w:szCs w:val="28"/>
        </w:rPr>
      </w:pPr>
      <w:r w:rsidRPr="00A87BC5">
        <w:rPr>
          <w:rFonts w:ascii="Times New Roman" w:hAnsi="Times New Roman" w:cs="Times New Roman"/>
          <w:b/>
          <w:color w:val="222222"/>
          <w:sz w:val="28"/>
          <w:szCs w:val="28"/>
        </w:rPr>
        <w:t>Modules:</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1) Dataset collection</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5) Report</w:t>
      </w:r>
    </w:p>
    <w:p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br/>
        <w:t>1) Dataset collection:</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The information about the </w:t>
      </w:r>
      <w:r w:rsidR="006211C1">
        <w:rPr>
          <w:rFonts w:ascii="Times New Roman" w:hAnsi="Times New Roman" w:cs="Times New Roman"/>
          <w:color w:val="222222"/>
          <w:sz w:val="28"/>
          <w:szCs w:val="28"/>
        </w:rPr>
        <w:t xml:space="preserve">employee rating </w:t>
      </w:r>
      <w:r w:rsidRPr="00A87BC5">
        <w:rPr>
          <w:rFonts w:ascii="Times New Roman" w:hAnsi="Times New Roman" w:cs="Times New Roman"/>
          <w:color w:val="222222"/>
          <w:sz w:val="28"/>
          <w:szCs w:val="28"/>
        </w:rPr>
        <w:t xml:space="preserve"> with different types of </w:t>
      </w:r>
      <w:r w:rsidR="006211C1">
        <w:rPr>
          <w:rFonts w:ascii="Times New Roman" w:hAnsi="Times New Roman" w:cs="Times New Roman"/>
          <w:color w:val="222222"/>
          <w:sz w:val="28"/>
          <w:szCs w:val="28"/>
        </w:rPr>
        <w:t xml:space="preserve">attributes </w:t>
      </w:r>
      <w:r w:rsidRPr="00A87BC5">
        <w:rPr>
          <w:rFonts w:ascii="Times New Roman" w:hAnsi="Times New Roman" w:cs="Times New Roman"/>
          <w:color w:val="222222"/>
          <w:sz w:val="28"/>
          <w:szCs w:val="28"/>
        </w:rPr>
        <w:t xml:space="preserve"> with </w:t>
      </w:r>
      <w:r w:rsidR="006211C1">
        <w:rPr>
          <w:rFonts w:ascii="Times New Roman" w:hAnsi="Times New Roman" w:cs="Times New Roman"/>
          <w:color w:val="222222"/>
          <w:sz w:val="28"/>
          <w:szCs w:val="28"/>
        </w:rPr>
        <w:t xml:space="preserve">employee </w:t>
      </w:r>
      <w:r w:rsidRPr="00A87BC5">
        <w:rPr>
          <w:rFonts w:ascii="Times New Roman" w:hAnsi="Times New Roman" w:cs="Times New Roman"/>
          <w:color w:val="222222"/>
          <w:sz w:val="28"/>
          <w:szCs w:val="28"/>
        </w:rPr>
        <w:t xml:space="preserve">performance data are collected from </w:t>
      </w:r>
      <w:r w:rsidR="006211C1">
        <w:rPr>
          <w:rFonts w:ascii="Times New Roman" w:hAnsi="Times New Roman" w:cs="Times New Roman"/>
          <w:color w:val="222222"/>
          <w:sz w:val="28"/>
          <w:szCs w:val="28"/>
        </w:rPr>
        <w:t>the software company . The feedback of client, project managers are taken to the dataset.</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large dataset contains more noisy and improper data which have to be pre-processed to produce the quality dataset for further pruning. The data is cleaned and processed with initial stage of removing the null values.</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Exploratory analysis is a process to explore and understand the data and data relationship in a complete depth so that it makes feature engineering and machine learning modeling steps smooth and streamlined for prediction. EDA involves Univarate, Bivariate, or Multivariate analysis. EDA helps to prove our assumptions true or false. In other words, it helps to perform hypothesis testing.</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Machine learning modeling helps to find the best algorithm with the best hyper parameters to achieve maximum accuracy. The dataset is split into 2 variants. 70% of records are taken as training data and used to train the machine learning algorithm. The remaining 30% of dataset is applied to testing which helps to predict the process.</w:t>
      </w:r>
    </w:p>
    <w:p w:rsidR="008D2888" w:rsidRPr="00A87BC5" w:rsidRDefault="008D2888"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t>5) Report:</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Data is visualized based on the output of the machine learning algorithm and the data is mapped with different types of graphs to analyze and visualize the exact data to the user for the prediction</w:t>
      </w:r>
      <w:r w:rsidR="008D2888">
        <w:rPr>
          <w:rFonts w:ascii="Times New Roman" w:hAnsi="Times New Roman" w:cs="Times New Roman"/>
          <w:color w:val="222222"/>
          <w:sz w:val="28"/>
          <w:szCs w:val="28"/>
        </w:rPr>
        <w:t xml:space="preserve"> of employee performnce</w:t>
      </w:r>
      <w:r w:rsidRPr="00A87BC5">
        <w:rPr>
          <w:rFonts w:ascii="Times New Roman" w:hAnsi="Times New Roman" w:cs="Times New Roman"/>
          <w:color w:val="222222"/>
          <w:sz w:val="28"/>
          <w:szCs w:val="28"/>
        </w:rPr>
        <w:t>. Marplot libraries are implemented to map the results based on the user requirements.</w:t>
      </w:r>
    </w:p>
    <w:p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Load Packages:</w:t>
      </w:r>
    </w:p>
    <w:p w:rsidR="00984B17" w:rsidRPr="00984B17" w:rsidRDefault="004A029B" w:rsidP="00984B17">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rPr>
        <w:t xml:space="preserve">First step have to import the necessary packages to the </w:t>
      </w:r>
      <w:r w:rsidR="00984B17">
        <w:rPr>
          <w:rFonts w:ascii="Times New Roman" w:hAnsi="Times New Roman" w:cs="Times New Roman"/>
          <w:sz w:val="28"/>
          <w:szCs w:val="28"/>
        </w:rPr>
        <w:t xml:space="preserve">application. </w:t>
      </w:r>
      <w:r w:rsidR="00984B17" w:rsidRPr="00984B17">
        <w:rPr>
          <w:rFonts w:ascii="Times New Roman" w:hAnsi="Times New Roman" w:cs="Times New Roman"/>
          <w:sz w:val="28"/>
          <w:szCs w:val="28"/>
          <w:lang w:val="en-IN"/>
        </w:rPr>
        <w:t>Importing all the Required </w:t>
      </w:r>
      <w:r w:rsidR="008A770F" w:rsidRPr="00984B17">
        <w:rPr>
          <w:rFonts w:ascii="Times New Roman" w:hAnsi="Times New Roman" w:cs="Times New Roman"/>
          <w:sz w:val="28"/>
          <w:szCs w:val="28"/>
          <w:lang w:val="en-IN"/>
        </w:rPr>
        <w:t>Libraries</w:t>
      </w:r>
      <w:r w:rsidR="008A770F">
        <w:rPr>
          <w:rFonts w:ascii="Times New Roman" w:hAnsi="Times New Roman" w:cs="Times New Roman"/>
          <w:sz w:val="28"/>
          <w:szCs w:val="28"/>
          <w:lang w:val="en-IN"/>
        </w:rPr>
        <w:t>:</w:t>
      </w:r>
    </w:p>
    <w:p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Numpy, Pandas, Matplot, and Seaborn for Data Analysis and Visualizations</w:t>
      </w:r>
    </w:p>
    <w:p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 import ipywidgets, Sweetviz, ppscore for Exploratory Data Analysis</w:t>
      </w:r>
    </w:p>
    <w:p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Sklearn, Imblearn for Machine Learning Modelling</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mathematical operations</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numpy as np</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dataframe operations</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pandas as pd</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data visualizations</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seaborn as sns</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matplotlib.pyplot as plt</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machine learning</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sklearn</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imblearn</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size of the figures</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plt.rcParams['figure.figsize'] = (16, 5)</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style of the plot</w:t>
      </w:r>
    </w:p>
    <w:p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plt.style.use('fivethirtyeight')</w:t>
      </w:r>
    </w:p>
    <w:p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Next the dataset would be connected from the Google cola</w:t>
      </w:r>
      <w:r w:rsidR="00BD2AC6">
        <w:rPr>
          <w:rFonts w:ascii="Times New Roman" w:hAnsi="Times New Roman" w:cs="Times New Roman"/>
          <w:sz w:val="28"/>
          <w:szCs w:val="28"/>
        </w:rPr>
        <w:t>b</w:t>
      </w:r>
      <w:r w:rsidRPr="00A87BC5">
        <w:rPr>
          <w:rFonts w:ascii="Times New Roman" w:hAnsi="Times New Roman" w:cs="Times New Roman"/>
          <w:sz w:val="28"/>
          <w:szCs w:val="28"/>
        </w:rPr>
        <w:t>. Initially the dataset is uploaded into the Google colab folder. Then the python file should connect to the path from the Google colab folder.</w: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856457" w:rsidP="004A029B">
      <w:pPr>
        <w:spacing w:line="360" w:lineRule="auto"/>
        <w:jc w:val="both"/>
        <w:rPr>
          <w:rFonts w:ascii="Times New Roman" w:hAnsi="Times New Roman" w:cs="Times New Roman"/>
          <w:b/>
          <w:color w:val="4BACC6"/>
          <w:sz w:val="28"/>
          <w:szCs w:val="28"/>
          <w:lang w:val="en-IN"/>
        </w:rPr>
      </w:pPr>
      <w:r>
        <w:rPr>
          <w:noProof/>
          <w:lang w:val="en-IN" w:eastAsia="en-IN"/>
        </w:rPr>
        <w:drawing>
          <wp:inline distT="0" distB="0" distL="0" distR="0" wp14:anchorId="40C4F84C" wp14:editId="57D32FC5">
            <wp:extent cx="7513608" cy="206910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513608" cy="2069106"/>
                    </a:xfrm>
                    <a:prstGeom prst="rect">
                      <a:avLst/>
                    </a:prstGeom>
                  </pic:spPr>
                </pic:pic>
              </a:graphicData>
            </a:graphic>
          </wp:inline>
        </w:drawing>
      </w:r>
    </w:p>
    <w:p w:rsidR="004A029B" w:rsidRPr="00A87BC5" w:rsidRDefault="004A029B" w:rsidP="004A029B">
      <w:pPr>
        <w:spacing w:line="360" w:lineRule="auto"/>
        <w:jc w:val="both"/>
        <w:rPr>
          <w:rFonts w:ascii="Times New Roman" w:hAnsi="Times New Roman" w:cs="Times New Roman"/>
          <w:b/>
          <w:color w:val="4BACC6"/>
          <w:sz w:val="28"/>
          <w:szCs w:val="28"/>
          <w:lang w:val="en-IN"/>
        </w:rPr>
      </w:pPr>
    </w:p>
    <w:p w:rsidR="004A029B" w:rsidRPr="00A87BC5"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The information has an extremely straightforward design with elements. Each column is related with an interesting </w:t>
      </w:r>
      <w:r w:rsidR="00856457">
        <w:rPr>
          <w:rFonts w:ascii="Times New Roman" w:hAnsi="Times New Roman" w:cs="Times New Roman"/>
          <w:color w:val="000000"/>
          <w:sz w:val="28"/>
          <w:szCs w:val="28"/>
          <w:lang w:val="en-IN"/>
        </w:rPr>
        <w:t>employee details.</w:t>
      </w:r>
    </w:p>
    <w:p w:rsidR="004A029B" w:rsidRDefault="00856457" w:rsidP="004A029B">
      <w:pPr>
        <w:spacing w:line="360" w:lineRule="auto"/>
        <w:jc w:val="both"/>
        <w:rPr>
          <w:rFonts w:ascii="Times New Roman" w:hAnsi="Times New Roman" w:cs="Times New Roman"/>
          <w:color w:val="000000"/>
          <w:sz w:val="28"/>
          <w:szCs w:val="28"/>
          <w:lang w:val="en-IN"/>
        </w:rPr>
      </w:pPr>
      <w:r>
        <w:rPr>
          <w:noProof/>
          <w:lang w:val="en-IN" w:eastAsia="en-IN"/>
        </w:rPr>
        <w:drawing>
          <wp:inline distT="0" distB="0" distL="0" distR="0" wp14:anchorId="6349A171" wp14:editId="51BE9D98">
            <wp:extent cx="5736566" cy="2812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09733"/>
                    </a:xfrm>
                    <a:prstGeom prst="rect">
                      <a:avLst/>
                    </a:prstGeom>
                  </pic:spPr>
                </pic:pic>
              </a:graphicData>
            </a:graphic>
          </wp:inline>
        </w:drawing>
      </w:r>
    </w:p>
    <w:p w:rsidR="00856457" w:rsidRPr="00A87BC5" w:rsidRDefault="00856457" w:rsidP="004A029B">
      <w:pPr>
        <w:spacing w:line="360" w:lineRule="auto"/>
        <w:jc w:val="both"/>
        <w:rPr>
          <w:rFonts w:ascii="Times New Roman" w:hAnsi="Times New Roman" w:cs="Times New Roman"/>
          <w:color w:val="000000"/>
          <w:sz w:val="28"/>
          <w:szCs w:val="28"/>
          <w:lang w:val="en-IN"/>
        </w:rPr>
      </w:pPr>
    </w:p>
    <w:p w:rsidR="008C1100" w:rsidRPr="00A87BC5" w:rsidRDefault="008C1100" w:rsidP="008C1100">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lang w:val="en-IN"/>
        </w:rPr>
        <w:lastRenderedPageBreak/>
        <w:t>The dictionary shows the records displayed with head values of first 5 records from the dataset</w:t>
      </w:r>
      <w:r>
        <w:rPr>
          <w:rFonts w:ascii="Times New Roman" w:hAnsi="Times New Roman" w:cs="Times New Roman"/>
          <w:sz w:val="28"/>
          <w:szCs w:val="28"/>
          <w:lang w:val="en-IN"/>
        </w:rPr>
        <w:t>.</w:t>
      </w:r>
    </w:p>
    <w:p w:rsidR="004A029B" w:rsidRPr="00A87BC5" w:rsidRDefault="004A029B" w:rsidP="004A029B">
      <w:pPr>
        <w:spacing w:line="360" w:lineRule="auto"/>
        <w:jc w:val="both"/>
        <w:rPr>
          <w:rFonts w:ascii="Times New Roman" w:hAnsi="Times New Roman" w:cs="Times New Roman"/>
          <w:color w:val="000000"/>
          <w:sz w:val="28"/>
          <w:szCs w:val="28"/>
          <w:lang w:val="en-IN"/>
        </w:rPr>
      </w:pPr>
    </w:p>
    <w:p w:rsidR="004A029B" w:rsidRPr="00A87BC5"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The label has been set with different label description features of:</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Employee_id</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Department</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Recruitment_channel</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Previous_year_rating</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Avg_training_score</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Is_promoted</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No_of_trainings</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age</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length of service</w:t>
      </w:r>
    </w:p>
    <w:p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awards_won</w:t>
      </w:r>
    </w:p>
    <w:p w:rsidR="004A029B" w:rsidRPr="00A87BC5" w:rsidRDefault="004A029B" w:rsidP="004A029B">
      <w:pPr>
        <w:pStyle w:val="ListParagraph"/>
        <w:spacing w:line="360" w:lineRule="auto"/>
        <w:jc w:val="both"/>
        <w:rPr>
          <w:rFonts w:ascii="Times New Roman" w:hAnsi="Times New Roman"/>
          <w:color w:val="000000"/>
          <w:sz w:val="28"/>
          <w:szCs w:val="28"/>
          <w:lang w:val="en-IN"/>
        </w:rPr>
      </w:pPr>
    </w:p>
    <w:p w:rsidR="004A029B" w:rsidRPr="00A87BC5" w:rsidRDefault="003078A9" w:rsidP="004A029B">
      <w:pPr>
        <w:spacing w:line="360" w:lineRule="auto"/>
        <w:jc w:val="both"/>
        <w:rPr>
          <w:rFonts w:ascii="Times New Roman" w:hAnsi="Times New Roman" w:cs="Times New Roman"/>
          <w:sz w:val="28"/>
          <w:szCs w:val="28"/>
          <w:lang w:val="en-IN"/>
        </w:rPr>
      </w:pPr>
      <w:r>
        <w:rPr>
          <w:noProof/>
          <w:lang w:val="en-IN" w:eastAsia="en-IN"/>
        </w:rPr>
        <w:drawing>
          <wp:inline distT="0" distB="0" distL="0" distR="0" wp14:anchorId="1625CC66" wp14:editId="1CEE34B5">
            <wp:extent cx="5731510" cy="2333631"/>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333631"/>
                    </a:xfrm>
                    <a:prstGeom prst="rect">
                      <a:avLst/>
                    </a:prstGeom>
                  </pic:spPr>
                </pic:pic>
              </a:graphicData>
            </a:graphic>
          </wp:inline>
        </w:drawing>
      </w:r>
    </w:p>
    <w:p w:rsidR="004A029B" w:rsidRPr="00A87BC5" w:rsidRDefault="004A029B" w:rsidP="004A029B">
      <w:pPr>
        <w:spacing w:line="360" w:lineRule="auto"/>
        <w:jc w:val="both"/>
        <w:rPr>
          <w:rFonts w:ascii="Times New Roman" w:hAnsi="Times New Roman" w:cs="Times New Roman"/>
          <w:noProof/>
          <w:sz w:val="28"/>
          <w:szCs w:val="28"/>
          <w:lang w:val="en-IN" w:eastAsia="en-IN"/>
        </w:rPr>
      </w:pPr>
    </w:p>
    <w:p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A Dissipate plot is utilized when both the sections are mathematical and it responds to our inquiry in a superior manner. </w:t>
      </w:r>
    </w:p>
    <w:p w:rsidR="004A029B" w:rsidRDefault="008C1100" w:rsidP="004A029B">
      <w:pPr>
        <w:spacing w:line="360" w:lineRule="auto"/>
        <w:jc w:val="both"/>
        <w:rPr>
          <w:rFonts w:ascii="Times New Roman" w:hAnsi="Times New Roman" w:cs="Times New Roman"/>
          <w:sz w:val="28"/>
          <w:szCs w:val="28"/>
          <w:lang w:val="en-IN"/>
        </w:rPr>
      </w:pPr>
      <w:r>
        <w:rPr>
          <w:noProof/>
          <w:lang w:val="en-IN" w:eastAsia="en-IN"/>
        </w:rPr>
        <w:lastRenderedPageBreak/>
        <w:drawing>
          <wp:inline distT="0" distB="0" distL="0" distR="0" wp14:anchorId="072FAD5C" wp14:editId="37CE4D9B">
            <wp:extent cx="5731510" cy="2584691"/>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584691"/>
                    </a:xfrm>
                    <a:prstGeom prst="rect">
                      <a:avLst/>
                    </a:prstGeom>
                  </pic:spPr>
                </pic:pic>
              </a:graphicData>
            </a:graphic>
          </wp:inline>
        </w:drawing>
      </w:r>
    </w:p>
    <w:p w:rsidR="008C1100" w:rsidRPr="00A87BC5" w:rsidRDefault="008C1100"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data description shows all the attributes of the employee dataset of both training and test data.</w:t>
      </w:r>
    </w:p>
    <w:p w:rsidR="00601949" w:rsidRPr="00601949" w:rsidRDefault="00601949" w:rsidP="00601949">
      <w:p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Descriptive Statistics</w:t>
      </w:r>
      <w:r>
        <w:rPr>
          <w:rFonts w:ascii="Times New Roman" w:hAnsi="Times New Roman" w:cs="Times New Roman"/>
          <w:sz w:val="28"/>
          <w:szCs w:val="28"/>
          <w:lang w:val="en-IN"/>
        </w:rPr>
        <w:t>:</w:t>
      </w:r>
    </w:p>
    <w:p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1)Descriptive Statistics for the Numerical Columns for Numerical Columns we check for stats such as Max, Min, Mean, count, standard deviation, 25 percentile, 50 percentile, and 75 percentile.</w:t>
      </w:r>
    </w:p>
    <w:p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2)Then check for the Descriptive Statistics for Categorical Columns for Categorical Columns we check for stats such as count, frequency, top, and unique elements.</w:t>
      </w:r>
    </w:p>
    <w:p w:rsidR="004A029B" w:rsidRPr="00A87BC5" w:rsidRDefault="004A029B" w:rsidP="004A029B">
      <w:pPr>
        <w:spacing w:line="360" w:lineRule="auto"/>
        <w:jc w:val="both"/>
        <w:rPr>
          <w:rFonts w:ascii="Times New Roman" w:hAnsi="Times New Roman" w:cs="Times New Roman"/>
          <w:sz w:val="28"/>
          <w:szCs w:val="28"/>
          <w:lang w:val="en-IN"/>
        </w:rPr>
      </w:pPr>
    </w:p>
    <w:p w:rsidR="004A029B" w:rsidRPr="00A87BC5"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Implementation:</w:t>
      </w:r>
    </w:p>
    <w:p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The dataset once loaded into the python colab, the initial pre-processing is done to remove the noisy data. Have to clean the </w:t>
      </w:r>
      <w:r w:rsidR="00601949">
        <w:rPr>
          <w:rFonts w:ascii="Times New Roman" w:hAnsi="Times New Roman" w:cs="Times New Roman"/>
          <w:sz w:val="28"/>
          <w:szCs w:val="28"/>
          <w:lang w:val="en-IN"/>
        </w:rPr>
        <w:t>dataset</w:t>
      </w:r>
      <w:r w:rsidRPr="00A87BC5">
        <w:rPr>
          <w:rFonts w:ascii="Times New Roman" w:hAnsi="Times New Roman" w:cs="Times New Roman"/>
          <w:sz w:val="28"/>
          <w:szCs w:val="28"/>
          <w:lang w:val="en-IN"/>
        </w:rPr>
        <w:t xml:space="preserve"> as this information may be fragmented and it can't be sent straightforwardly to the model. So will make a capability of cleaning which does the accompanying system to clean the information and returns the cleaned words:</w:t>
      </w:r>
    </w:p>
    <w:p w:rsidR="004A029B"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lastRenderedPageBreak/>
        <w:t>a) Eliminate numbers, Alphanumeric words for example words which contain the two letter sets and numbers for example hello123 .</w:t>
      </w:r>
    </w:p>
    <w:p w:rsidR="004A029B" w:rsidRPr="00A87BC5" w:rsidRDefault="004A029B" w:rsidP="004A029B">
      <w:pPr>
        <w:spacing w:line="360" w:lineRule="auto"/>
        <w:jc w:val="both"/>
        <w:rPr>
          <w:rFonts w:ascii="Times New Roman" w:hAnsi="Times New Roman" w:cs="Times New Roman"/>
          <w:sz w:val="28"/>
          <w:szCs w:val="28"/>
          <w:lang w:val="en-IN"/>
        </w:rPr>
      </w:pP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Pre-processing:</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The noisy data, empty values in the cell are pre-processed. The columns which are not needed for the evaluation of the model also removed using th drop function in the python</w:t>
      </w:r>
    </w:p>
    <w:p w:rsidR="004A029B" w:rsidRPr="00A87BC5" w:rsidRDefault="00601949"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431CD329" wp14:editId="2B3157B1">
            <wp:extent cx="7280131" cy="211347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274612" cy="2111870"/>
                    </a:xfrm>
                    <a:prstGeom prst="rect">
                      <a:avLst/>
                    </a:prstGeom>
                  </pic:spPr>
                </pic:pic>
              </a:graphicData>
            </a:graphic>
          </wp:inline>
        </w:drawing>
      </w:r>
    </w:p>
    <w:p w:rsidR="00601949" w:rsidRPr="00601949" w:rsidRDefault="00601949" w:rsidP="00601949">
      <w:pPr>
        <w:numPr>
          <w:ilvl w:val="0"/>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There are so many types of Missing Values such as</w:t>
      </w:r>
    </w:p>
    <w:p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Random</w:t>
      </w:r>
    </w:p>
    <w:p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not Random</w:t>
      </w:r>
    </w:p>
    <w:p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Completely Random</w:t>
      </w:r>
    </w:p>
    <w:p w:rsidR="004A029B"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Data Visualization:</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F82015">
        <w:rPr>
          <w:rFonts w:ascii="Times New Roman" w:hAnsi="Times New Roman" w:cs="Times New Roman"/>
          <w:sz w:val="28"/>
          <w:szCs w:val="28"/>
        </w:rPr>
        <w:t>employee deatils with there ratings</w:t>
      </w:r>
      <w:r w:rsidRPr="00A87BC5">
        <w:rPr>
          <w:rFonts w:ascii="Times New Roman" w:hAnsi="Times New Roman" w:cs="Times New Roman"/>
          <w:sz w:val="28"/>
          <w:szCs w:val="28"/>
        </w:rPr>
        <w:t>.</w:t>
      </w:r>
    </w:p>
    <w:p w:rsidR="004A029B" w:rsidRPr="00A87BC5" w:rsidRDefault="00F82015"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2EFC83A7" wp14:editId="35B1A7AB">
            <wp:extent cx="5731510" cy="28069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806970"/>
                    </a:xfrm>
                    <a:prstGeom prst="rect">
                      <a:avLst/>
                    </a:prstGeom>
                  </pic:spPr>
                </pic:pic>
              </a:graphicData>
            </a:graphic>
          </wp:inline>
        </w:drawing>
      </w:r>
    </w:p>
    <w:p w:rsidR="004A029B" w:rsidRPr="00A87BC5" w:rsidRDefault="004A029B" w:rsidP="004A029B">
      <w:pPr>
        <w:spacing w:line="360" w:lineRule="auto"/>
        <w:jc w:val="both"/>
        <w:rPr>
          <w:rFonts w:ascii="Times New Roman" w:hAnsi="Times New Roman" w:cs="Times New Roman"/>
          <w:sz w:val="28"/>
          <w:szCs w:val="28"/>
        </w:rPr>
      </w:pPr>
    </w:p>
    <w:p w:rsidR="004A029B" w:rsidRDefault="00F82015"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previous year ratings and the awars won are taken into graphical report for the visualization.</w:t>
      </w:r>
    </w:p>
    <w:p w:rsidR="00F82015" w:rsidRPr="00A87BC5" w:rsidRDefault="00F82015"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noProof/>
          <w:sz w:val="28"/>
          <w:szCs w:val="28"/>
          <w:lang w:val="en-IN" w:eastAsia="en-IN"/>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Implementation of Machine Learning models:</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dataset is divided into training and testing data. The </w:t>
      </w:r>
      <w:r w:rsidR="00E86FE8">
        <w:rPr>
          <w:rFonts w:ascii="Times New Roman" w:hAnsi="Times New Roman" w:cs="Times New Roman"/>
          <w:sz w:val="28"/>
          <w:szCs w:val="28"/>
        </w:rPr>
        <w:t>two type of</w:t>
      </w:r>
      <w:r w:rsidRPr="00A87BC5">
        <w:rPr>
          <w:rFonts w:ascii="Times New Roman" w:hAnsi="Times New Roman" w:cs="Times New Roman"/>
          <w:sz w:val="28"/>
          <w:szCs w:val="28"/>
        </w:rPr>
        <w:t xml:space="preserve"> dataset is passed into the different machine learning algorithm models and the accuracy levels were found</w: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F82015"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7A8B0718" wp14:editId="7B9977B7">
            <wp:extent cx="5736482" cy="251028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08111"/>
                    </a:xfrm>
                    <a:prstGeom prst="rect">
                      <a:avLst/>
                    </a:prstGeom>
                  </pic:spPr>
                </pic:pic>
              </a:graphicData>
            </a:graphic>
          </wp:inline>
        </w:drawing>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dataset containing of </w:t>
      </w:r>
      <w:r w:rsidR="00E86FE8">
        <w:rPr>
          <w:rFonts w:ascii="Times New Roman" w:hAnsi="Times New Roman" w:cs="Times New Roman"/>
          <w:sz w:val="28"/>
          <w:szCs w:val="28"/>
        </w:rPr>
        <w:t>test.csv</w:t>
      </w:r>
      <w:r w:rsidRPr="00A87BC5">
        <w:rPr>
          <w:rFonts w:ascii="Times New Roman" w:hAnsi="Times New Roman" w:cs="Times New Roman"/>
          <w:sz w:val="28"/>
          <w:szCs w:val="28"/>
        </w:rPr>
        <w:t xml:space="preserve"> data are </w:t>
      </w:r>
      <w:r w:rsidR="00E86FE8">
        <w:rPr>
          <w:rFonts w:ascii="Times New Roman" w:hAnsi="Times New Roman" w:cs="Times New Roman"/>
          <w:sz w:val="28"/>
          <w:szCs w:val="28"/>
        </w:rPr>
        <w:t xml:space="preserve">given </w:t>
      </w:r>
      <w:r w:rsidRPr="00A87BC5">
        <w:rPr>
          <w:rFonts w:ascii="Times New Roman" w:hAnsi="Times New Roman" w:cs="Times New Roman"/>
          <w:sz w:val="28"/>
          <w:szCs w:val="28"/>
        </w:rPr>
        <w:t xml:space="preserve"> for testing and </w:t>
      </w:r>
      <w:r w:rsidR="00E86FE8">
        <w:rPr>
          <w:rFonts w:ascii="Times New Roman" w:hAnsi="Times New Roman" w:cs="Times New Roman"/>
          <w:sz w:val="28"/>
          <w:szCs w:val="28"/>
        </w:rPr>
        <w:t>train.csv</w:t>
      </w:r>
      <w:r w:rsidRPr="00A87BC5">
        <w:rPr>
          <w:rFonts w:ascii="Times New Roman" w:hAnsi="Times New Roman" w:cs="Times New Roman"/>
          <w:sz w:val="28"/>
          <w:szCs w:val="28"/>
        </w:rPr>
        <w:t xml:space="preserve"> records are applied for the training.</w:t>
      </w:r>
    </w:p>
    <w:p w:rsidR="004A029B" w:rsidRPr="00A87BC5" w:rsidRDefault="006F59E6"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7F93DA80" wp14:editId="0AAF9FD3">
            <wp:extent cx="5731510" cy="238139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381393"/>
                    </a:xfrm>
                    <a:prstGeom prst="rect">
                      <a:avLst/>
                    </a:prstGeom>
                  </pic:spPr>
                </pic:pic>
              </a:graphicData>
            </a:graphic>
          </wp:inline>
        </w:drawing>
      </w:r>
    </w:p>
    <w:p w:rsidR="004A029B"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The relevant columns are displayed with the data type which is applied in to the application.</w:t>
      </w:r>
    </w:p>
    <w:p w:rsidR="00C67ED9" w:rsidRPr="00A87BC5" w:rsidRDefault="00C67ED9"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Encoding categorical column to numeric:</w:t>
      </w:r>
    </w:p>
    <w:p w:rsidR="004A029B" w:rsidRDefault="00C67ED9"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F4AA219" wp14:editId="5D0B198A">
            <wp:extent cx="5731510" cy="2107677"/>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107677"/>
                    </a:xfrm>
                    <a:prstGeom prst="rect">
                      <a:avLst/>
                    </a:prstGeom>
                  </pic:spPr>
                </pic:pic>
              </a:graphicData>
            </a:graphic>
          </wp:inline>
        </w:drawing>
      </w:r>
    </w:p>
    <w:p w:rsidR="005D5CCF" w:rsidRDefault="005D5CCF" w:rsidP="005D5CCF">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The</w:t>
      </w:r>
      <w:r w:rsidRPr="005D5CCF">
        <w:rPr>
          <w:rFonts w:ascii="Times New Roman" w:hAnsi="Times New Roman" w:cs="Times New Roman"/>
          <w:noProof/>
          <w:sz w:val="28"/>
          <w:szCs w:val="28"/>
          <w:lang w:val="en-IN" w:eastAsia="en-IN"/>
        </w:rPr>
        <w:t xml:space="preserve"> categorical columns </w:t>
      </w:r>
      <w:r>
        <w:rPr>
          <w:rFonts w:ascii="Times New Roman" w:hAnsi="Times New Roman" w:cs="Times New Roman"/>
          <w:noProof/>
          <w:sz w:val="28"/>
          <w:szCs w:val="28"/>
          <w:lang w:val="en-IN" w:eastAsia="en-IN"/>
        </w:rPr>
        <w:t xml:space="preserve"> are converted </w:t>
      </w:r>
      <w:r w:rsidRPr="005D5CCF">
        <w:rPr>
          <w:rFonts w:ascii="Times New Roman" w:hAnsi="Times New Roman" w:cs="Times New Roman"/>
          <w:noProof/>
          <w:sz w:val="28"/>
          <w:szCs w:val="28"/>
          <w:lang w:val="en-IN" w:eastAsia="en-IN"/>
        </w:rPr>
        <w:t>to convert  into numerical columns</w:t>
      </w:r>
      <w:r>
        <w:rPr>
          <w:rFonts w:ascii="Times New Roman" w:hAnsi="Times New Roman" w:cs="Times New Roman"/>
          <w:noProof/>
          <w:sz w:val="28"/>
          <w:szCs w:val="28"/>
          <w:lang w:val="en-IN" w:eastAsia="en-IN"/>
        </w:rPr>
        <w:t>.</w:t>
      </w:r>
    </w:p>
    <w:p w:rsidR="004A029B" w:rsidRPr="00A87BC5" w:rsidRDefault="004A029B" w:rsidP="004A029B">
      <w:pPr>
        <w:spacing w:line="360" w:lineRule="auto"/>
        <w:jc w:val="both"/>
        <w:rPr>
          <w:rFonts w:ascii="Times New Roman" w:hAnsi="Times New Roman" w:cs="Times New Roman"/>
          <w:b/>
          <w:noProof/>
          <w:sz w:val="28"/>
          <w:szCs w:val="28"/>
          <w:lang w:val="en-IN" w:eastAsia="en-IN"/>
        </w:rPr>
      </w:pPr>
    </w:p>
    <w:p w:rsidR="004A029B" w:rsidRPr="00A87BC5" w:rsidRDefault="004A029B" w:rsidP="004A029B">
      <w:pPr>
        <w:spacing w:line="360" w:lineRule="auto"/>
        <w:jc w:val="both"/>
        <w:rPr>
          <w:rFonts w:ascii="Times New Roman" w:hAnsi="Times New Roman" w:cs="Times New Roman"/>
          <w:b/>
          <w:noProof/>
          <w:sz w:val="28"/>
          <w:szCs w:val="28"/>
          <w:lang w:val="en-IN" w:eastAsia="en-IN"/>
        </w:rPr>
      </w:pPr>
      <w:r w:rsidRPr="00151779">
        <w:rPr>
          <w:rFonts w:ascii="Times New Roman" w:hAnsi="Times New Roman" w:cs="Times New Roman"/>
          <w:noProof/>
          <w:sz w:val="28"/>
          <w:szCs w:val="28"/>
          <w:lang w:val="en-IN" w:eastAsia="en-IN"/>
        </w:rPr>
        <w:t>Results of the</w:t>
      </w:r>
      <w:r w:rsidRPr="00A87BC5">
        <w:rPr>
          <w:rFonts w:ascii="Times New Roman" w:hAnsi="Times New Roman" w:cs="Times New Roman"/>
          <w:b/>
          <w:noProof/>
          <w:sz w:val="28"/>
          <w:szCs w:val="28"/>
          <w:lang w:val="en-IN" w:eastAsia="en-IN"/>
        </w:rPr>
        <w:t xml:space="preserve"> </w:t>
      </w:r>
      <w:r w:rsidR="00151779">
        <w:rPr>
          <w:rFonts w:ascii="Times New Roman" w:hAnsi="Times New Roman" w:cs="Times New Roman"/>
          <w:sz w:val="28"/>
          <w:szCs w:val="28"/>
          <w:lang w:val="en-IN"/>
        </w:rPr>
        <w:t>Encoding categorical column to numeric</w:t>
      </w:r>
      <w:r w:rsidRPr="00A87BC5">
        <w:rPr>
          <w:rFonts w:ascii="Times New Roman" w:hAnsi="Times New Roman" w:cs="Times New Roman"/>
          <w:b/>
          <w:noProof/>
          <w:sz w:val="28"/>
          <w:szCs w:val="28"/>
          <w:lang w:val="en-IN" w:eastAsia="en-IN"/>
        </w:rPr>
        <w:t>:</w:t>
      </w:r>
    </w:p>
    <w:p w:rsidR="004A029B" w:rsidRPr="00A87BC5" w:rsidRDefault="00151779"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07B80E59" wp14:editId="354BB450">
            <wp:extent cx="5731510" cy="1233254"/>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233254"/>
                    </a:xfrm>
                    <a:prstGeom prst="rect">
                      <a:avLst/>
                    </a:prstGeom>
                  </pic:spPr>
                </pic:pic>
              </a:graphicData>
            </a:graphic>
          </wp:inline>
        </w:drawing>
      </w:r>
    </w:p>
    <w:p w:rsidR="004A029B" w:rsidRPr="00A87BC5"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category columns are converted into numeric columns.</w:t>
      </w:r>
    </w:p>
    <w:p w:rsidR="004A029B"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39A521D0" wp14:editId="4B553830">
            <wp:extent cx="5731510" cy="217319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173198"/>
                    </a:xfrm>
                    <a:prstGeom prst="rect">
                      <a:avLst/>
                    </a:prstGeom>
                  </pic:spPr>
                </pic:pic>
              </a:graphicData>
            </a:graphic>
          </wp:inline>
        </w:drawing>
      </w:r>
    </w:p>
    <w:p w:rsidR="00C667FD" w:rsidRDefault="00C667FD" w:rsidP="004A029B">
      <w:pPr>
        <w:spacing w:line="360" w:lineRule="auto"/>
        <w:jc w:val="both"/>
        <w:rPr>
          <w:rFonts w:ascii="Times New Roman" w:hAnsi="Times New Roman" w:cs="Times New Roman"/>
          <w:sz w:val="28"/>
          <w:szCs w:val="28"/>
        </w:rPr>
      </w:pPr>
    </w:p>
    <w:p w:rsidR="00C667FD" w:rsidRDefault="00C667FD" w:rsidP="004A029B">
      <w:pPr>
        <w:spacing w:line="360" w:lineRule="auto"/>
        <w:jc w:val="both"/>
        <w:rPr>
          <w:rFonts w:ascii="Times New Roman" w:hAnsi="Times New Roman" w:cs="Times New Roman"/>
          <w:sz w:val="28"/>
          <w:szCs w:val="28"/>
        </w:rPr>
      </w:pPr>
    </w:p>
    <w:p w:rsidR="00C667FD"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Result of splittting data:</w:t>
      </w:r>
    </w:p>
    <w:p w:rsidR="00C667FD"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7C84118C" wp14:editId="75AB36C3">
            <wp:extent cx="5731510" cy="963824"/>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963824"/>
                    </a:xfrm>
                    <a:prstGeom prst="rect">
                      <a:avLst/>
                    </a:prstGeom>
                  </pic:spPr>
                </pic:pic>
              </a:graphicData>
            </a:graphic>
          </wp:inline>
        </w:drawing>
      </w:r>
    </w:p>
    <w:p w:rsidR="00C667FD" w:rsidRPr="00A87BC5" w:rsidRDefault="00C5316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x have 3489 records with 9 columns and the y have 3489 records.</w:t>
      </w:r>
    </w:p>
    <w:p w:rsidR="004A029B" w:rsidRPr="00A87BC5" w:rsidRDefault="004A029B" w:rsidP="004A029B">
      <w:pPr>
        <w:spacing w:line="360" w:lineRule="auto"/>
        <w:jc w:val="both"/>
        <w:rPr>
          <w:rFonts w:ascii="Times New Roman" w:hAnsi="Times New Roman" w:cs="Times New Roman"/>
          <w:sz w:val="28"/>
          <w:szCs w:val="28"/>
          <w:lang w:val="en-IN"/>
        </w:rPr>
      </w:pPr>
    </w:p>
    <w:p w:rsidR="004A029B"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Model Evaluation:</w:t>
      </w:r>
    </w:p>
    <w:p w:rsidR="00DC39FA" w:rsidRPr="00DC39FA" w:rsidRDefault="00DC39FA" w:rsidP="00DC39FA">
      <w:pPr>
        <w:spacing w:line="360" w:lineRule="auto"/>
        <w:jc w:val="both"/>
        <w:rPr>
          <w:rFonts w:ascii="Times New Roman" w:hAnsi="Times New Roman" w:cs="Times New Roman"/>
          <w:b/>
          <w:sz w:val="28"/>
          <w:szCs w:val="28"/>
          <w:lang w:val="en-IN"/>
        </w:rPr>
      </w:pPr>
      <w:r w:rsidRPr="00DC39FA">
        <w:rPr>
          <w:rFonts w:ascii="Times New Roman" w:hAnsi="Times New Roman" w:cs="Times New Roman"/>
          <w:b/>
          <w:sz w:val="28"/>
          <w:szCs w:val="28"/>
          <w:lang w:val="en-IN"/>
        </w:rPr>
        <w:t>Resampling</w:t>
      </w:r>
    </w:p>
    <w:p w:rsidR="00DC39FA" w:rsidRPr="00DC39FA" w:rsidRDefault="00DC39FA" w:rsidP="00DC39FA">
      <w:pPr>
        <w:spacing w:line="360" w:lineRule="auto"/>
        <w:jc w:val="both"/>
        <w:rPr>
          <w:rFonts w:ascii="Times New Roman" w:hAnsi="Times New Roman" w:cs="Times New Roman"/>
          <w:sz w:val="28"/>
          <w:szCs w:val="28"/>
          <w:lang w:val="en-IN"/>
        </w:rPr>
      </w:pPr>
    </w:p>
    <w:p w:rsidR="00DC39FA" w:rsidRPr="00DC39FA" w:rsidRDefault="00DC39FA" w:rsidP="00DC39FA">
      <w:pPr>
        <w:spacing w:line="360" w:lineRule="auto"/>
        <w:jc w:val="both"/>
        <w:rPr>
          <w:rFonts w:ascii="Times New Roman" w:hAnsi="Times New Roman" w:cs="Times New Roman"/>
          <w:sz w:val="28"/>
          <w:szCs w:val="28"/>
          <w:lang w:val="en-IN"/>
        </w:rPr>
      </w:pPr>
      <w:r w:rsidRPr="00DC39FA">
        <w:rPr>
          <w:rFonts w:ascii="Times New Roman" w:hAnsi="Times New Roman" w:cs="Times New Roman"/>
          <w:sz w:val="28"/>
          <w:szCs w:val="28"/>
          <w:lang w:val="en-IN"/>
        </w:rPr>
        <w:t>Resampling is the method that consists of drawing repeated samples from the original data samples. The method of Resampling is a nonparametric method of statistical inference.</w:t>
      </w:r>
    </w:p>
    <w:p w:rsidR="00DC39FA" w:rsidRPr="00A87BC5" w:rsidRDefault="00DC39FA" w:rsidP="004A029B">
      <w:pPr>
        <w:spacing w:line="360" w:lineRule="auto"/>
        <w:jc w:val="both"/>
        <w:rPr>
          <w:rFonts w:ascii="Times New Roman" w:hAnsi="Times New Roman" w:cs="Times New Roman"/>
          <w:b/>
          <w:sz w:val="28"/>
          <w:szCs w:val="28"/>
          <w:lang w:val="en-IN"/>
        </w:rPr>
      </w:pPr>
    </w:p>
    <w:p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The prediction variables are selected for the purpose of the model evaluation with the dataset.</w:t>
      </w:r>
    </w:p>
    <w:p w:rsidR="004A029B"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43A6DB1" wp14:editId="224396EF">
            <wp:extent cx="5731510" cy="170108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701083"/>
                    </a:xfrm>
                    <a:prstGeom prst="rect">
                      <a:avLst/>
                    </a:prstGeom>
                  </pic:spPr>
                </pic:pic>
              </a:graphicData>
            </a:graphic>
          </wp:inline>
        </w:drawing>
      </w:r>
    </w:p>
    <w:p w:rsidR="008A770F" w:rsidRDefault="008A770F" w:rsidP="004A029B">
      <w:pPr>
        <w:spacing w:line="360" w:lineRule="auto"/>
        <w:jc w:val="both"/>
        <w:rPr>
          <w:rFonts w:ascii="Times New Roman" w:hAnsi="Times New Roman" w:cs="Times New Roman"/>
          <w:noProof/>
          <w:sz w:val="28"/>
          <w:szCs w:val="28"/>
          <w:lang w:val="en-IN" w:eastAsia="en-IN"/>
        </w:rPr>
      </w:pPr>
    </w:p>
    <w:p w:rsidR="008A770F" w:rsidRDefault="008A770F" w:rsidP="004A029B">
      <w:pPr>
        <w:spacing w:line="360" w:lineRule="auto"/>
        <w:jc w:val="both"/>
        <w:rPr>
          <w:rFonts w:ascii="Times New Roman" w:hAnsi="Times New Roman" w:cs="Times New Roman"/>
          <w:noProof/>
          <w:sz w:val="28"/>
          <w:szCs w:val="28"/>
          <w:lang w:val="en-IN" w:eastAsia="en-IN"/>
        </w:rPr>
      </w:pPr>
    </w:p>
    <w:p w:rsidR="008A770F" w:rsidRDefault="008A770F" w:rsidP="004A029B">
      <w:pPr>
        <w:spacing w:line="360" w:lineRule="auto"/>
        <w:jc w:val="both"/>
        <w:rPr>
          <w:rFonts w:ascii="Times New Roman" w:hAnsi="Times New Roman" w:cs="Times New Roman"/>
          <w:noProof/>
          <w:sz w:val="28"/>
          <w:szCs w:val="28"/>
          <w:lang w:val="en-IN" w:eastAsia="en-IN"/>
        </w:rPr>
      </w:pPr>
    </w:p>
    <w:p w:rsidR="00016A5B" w:rsidRDefault="00016A5B"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Results of resampling:</w:t>
      </w:r>
    </w:p>
    <w:p w:rsidR="00016A5B"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238474C5" wp14:editId="30832C9B">
            <wp:extent cx="5731510" cy="968111"/>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968111"/>
                    </a:xfrm>
                    <a:prstGeom prst="rect">
                      <a:avLst/>
                    </a:prstGeom>
                  </pic:spPr>
                </pic:pic>
              </a:graphicData>
            </a:graphic>
          </wp:inline>
        </w:drawing>
      </w:r>
    </w:p>
    <w:p w:rsidR="00016A5B" w:rsidRDefault="003745A0"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060EF614" wp14:editId="55D76B33">
            <wp:extent cx="5731510" cy="280268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802684"/>
                    </a:xfrm>
                    <a:prstGeom prst="rect">
                      <a:avLst/>
                    </a:prstGeom>
                  </pic:spPr>
                </pic:pic>
              </a:graphicData>
            </a:graphic>
          </wp:inline>
        </w:drawing>
      </w:r>
    </w:p>
    <w:p w:rsidR="004A029B" w:rsidRPr="00A87BC5" w:rsidRDefault="004A029B" w:rsidP="004A029B">
      <w:pPr>
        <w:spacing w:line="360" w:lineRule="auto"/>
        <w:jc w:val="both"/>
        <w:rPr>
          <w:rFonts w:ascii="Times New Roman" w:hAnsi="Times New Roman" w:cs="Times New Roman"/>
          <w:noProof/>
          <w:sz w:val="28"/>
          <w:szCs w:val="28"/>
          <w:lang w:val="en-IN" w:eastAsia="en-IN"/>
        </w:rPr>
      </w:pPr>
    </w:p>
    <w:p w:rsidR="004A029B"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Evaluating  the model:</w:t>
      </w:r>
    </w:p>
    <w:p w:rsidR="009F4A85" w:rsidRDefault="009F4A85"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4F80983" wp14:editId="01C7A7FD">
            <wp:extent cx="5731510" cy="221912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219123"/>
                    </a:xfrm>
                    <a:prstGeom prst="rect">
                      <a:avLst/>
                    </a:prstGeom>
                  </pic:spPr>
                </pic:pic>
              </a:graphicData>
            </a:graphic>
          </wp:inline>
        </w:drawing>
      </w:r>
    </w:p>
    <w:p w:rsidR="009F4A85"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training and test data are split to pass into the model for machine learning algorithm.</w:t>
      </w:r>
    </w:p>
    <w:p w:rsidR="009F4A85" w:rsidRDefault="009F4A85" w:rsidP="004A029B">
      <w:pPr>
        <w:spacing w:line="360" w:lineRule="auto"/>
        <w:jc w:val="both"/>
        <w:rPr>
          <w:rFonts w:ascii="Times New Roman" w:hAnsi="Times New Roman" w:cs="Times New Roman"/>
          <w:noProof/>
          <w:sz w:val="28"/>
          <w:szCs w:val="28"/>
          <w:lang w:val="en-IN" w:eastAsia="en-IN"/>
        </w:rPr>
      </w:pPr>
    </w:p>
    <w:p w:rsidR="009F4A85" w:rsidRDefault="009F4A85" w:rsidP="004A029B">
      <w:pPr>
        <w:spacing w:line="360" w:lineRule="auto"/>
        <w:jc w:val="both"/>
        <w:rPr>
          <w:rFonts w:ascii="Times New Roman" w:hAnsi="Times New Roman" w:cs="Times New Roman"/>
          <w:noProof/>
          <w:sz w:val="28"/>
          <w:szCs w:val="28"/>
          <w:lang w:val="en-IN" w:eastAsia="en-IN"/>
        </w:rPr>
      </w:pPr>
    </w:p>
    <w:p w:rsidR="009F4A85" w:rsidRDefault="00BE6B27"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86D991A" wp14:editId="219FE7AD">
            <wp:extent cx="5731510" cy="1777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777625"/>
                    </a:xfrm>
                    <a:prstGeom prst="rect">
                      <a:avLst/>
                    </a:prstGeom>
                  </pic:spPr>
                </pic:pic>
              </a:graphicData>
            </a:graphic>
          </wp:inline>
        </w:drawing>
      </w:r>
    </w:p>
    <w:p w:rsidR="00BE6B27" w:rsidRDefault="00BE6B27" w:rsidP="00BE6B27">
      <w:pPr>
        <w:spacing w:line="360" w:lineRule="auto"/>
        <w:jc w:val="both"/>
        <w:rPr>
          <w:rFonts w:ascii="Times New Roman" w:hAnsi="Times New Roman" w:cs="Times New Roman"/>
          <w:noProof/>
          <w:sz w:val="28"/>
          <w:szCs w:val="28"/>
          <w:lang w:val="en-IN" w:eastAsia="en-IN"/>
        </w:rPr>
      </w:pPr>
      <w:r w:rsidRPr="00BE6B27">
        <w:rPr>
          <w:rFonts w:ascii="Times New Roman" w:hAnsi="Times New Roman" w:cs="Times New Roman"/>
          <w:noProof/>
          <w:sz w:val="28"/>
          <w:szCs w:val="28"/>
          <w:lang w:val="en-IN" w:eastAsia="en-IN"/>
        </w:rPr>
        <w:t>Feature scaling is a method used to normalize the range of independent variables or features of data. In data processing, it is also known as data normalization and is generally performed d</w:t>
      </w:r>
      <w:r>
        <w:rPr>
          <w:rFonts w:ascii="Times New Roman" w:hAnsi="Times New Roman" w:cs="Times New Roman"/>
          <w:noProof/>
          <w:sz w:val="28"/>
          <w:szCs w:val="28"/>
          <w:lang w:val="en-IN" w:eastAsia="en-IN"/>
        </w:rPr>
        <w:t>uring the data preprocessing.</w:t>
      </w:r>
    </w:p>
    <w:p w:rsidR="00B10382" w:rsidRPr="00B10382" w:rsidRDefault="00B10382" w:rsidP="00B10382">
      <w:pPr>
        <w:spacing w:line="360" w:lineRule="auto"/>
        <w:jc w:val="both"/>
        <w:rPr>
          <w:rFonts w:ascii="Times New Roman" w:hAnsi="Times New Roman" w:cs="Times New Roman"/>
          <w:b/>
          <w:noProof/>
          <w:sz w:val="28"/>
          <w:szCs w:val="28"/>
          <w:lang w:val="en-IN" w:eastAsia="en-IN"/>
        </w:rPr>
      </w:pPr>
      <w:r w:rsidRPr="00B10382">
        <w:rPr>
          <w:rFonts w:ascii="Times New Roman" w:hAnsi="Times New Roman" w:cs="Times New Roman"/>
          <w:b/>
          <w:noProof/>
          <w:sz w:val="28"/>
          <w:szCs w:val="28"/>
          <w:lang w:val="en-IN" w:eastAsia="en-IN"/>
        </w:rPr>
        <w:t>Machine Learning Predictive Modelling</w:t>
      </w:r>
    </w:p>
    <w:p w:rsidR="00BE6B27" w:rsidRDefault="00B10382"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Decision Tree classifier is applied for the employee perfromacne rating system.</w:t>
      </w:r>
    </w:p>
    <w:p w:rsidR="00B10382"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448223A5" wp14:editId="07137785">
            <wp:extent cx="5731510" cy="169740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697409"/>
                    </a:xfrm>
                    <a:prstGeom prst="rect">
                      <a:avLst/>
                    </a:prstGeom>
                  </pic:spPr>
                </pic:pic>
              </a:graphicData>
            </a:graphic>
          </wp:inline>
        </w:drawing>
      </w:r>
    </w:p>
    <w:p w:rsidR="00DC0459" w:rsidRDefault="00DC0459"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algorithm is executed and the accuracy is calculated.</w:t>
      </w:r>
    </w:p>
    <w:p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343F3ED6" wp14:editId="49EA49D4">
            <wp:extent cx="5731510" cy="2106452"/>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106452"/>
                    </a:xfrm>
                    <a:prstGeom prst="rect">
                      <a:avLst/>
                    </a:prstGeom>
                  </pic:spPr>
                </pic:pic>
              </a:graphicData>
            </a:graphic>
          </wp:inline>
        </w:drawing>
      </w:r>
    </w:p>
    <w:p w:rsidR="00DC0459" w:rsidRDefault="00DC0459"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w:t>
      </w:r>
    </w:p>
    <w:p w:rsidR="008A770F" w:rsidRDefault="008A770F" w:rsidP="00BE6B27">
      <w:pPr>
        <w:spacing w:line="360" w:lineRule="auto"/>
        <w:jc w:val="both"/>
        <w:rPr>
          <w:noProof/>
          <w:lang w:val="en-IN" w:eastAsia="en-IN"/>
        </w:rPr>
      </w:pPr>
    </w:p>
    <w:p w:rsidR="008A770F" w:rsidRDefault="008A770F" w:rsidP="00BE6B27">
      <w:pPr>
        <w:spacing w:line="360" w:lineRule="auto"/>
        <w:jc w:val="both"/>
        <w:rPr>
          <w:noProof/>
          <w:lang w:val="en-IN" w:eastAsia="en-IN"/>
        </w:rPr>
      </w:pPr>
    </w:p>
    <w:p w:rsidR="008A770F" w:rsidRDefault="008A770F" w:rsidP="00BE6B27">
      <w:pPr>
        <w:spacing w:line="360" w:lineRule="auto"/>
        <w:jc w:val="both"/>
        <w:rPr>
          <w:noProof/>
          <w:lang w:val="en-IN" w:eastAsia="en-IN"/>
        </w:rPr>
      </w:pPr>
    </w:p>
    <w:p w:rsidR="008A770F" w:rsidRDefault="008A770F" w:rsidP="00BE6B27">
      <w:pPr>
        <w:spacing w:line="360" w:lineRule="auto"/>
        <w:jc w:val="both"/>
        <w:rPr>
          <w:noProof/>
          <w:lang w:val="en-IN" w:eastAsia="en-IN"/>
        </w:rPr>
      </w:pPr>
    </w:p>
    <w:p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8E4AD05" wp14:editId="6106C2C5">
            <wp:extent cx="5724525" cy="4419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4525" cy="4419600"/>
                    </a:xfrm>
                    <a:prstGeom prst="rect">
                      <a:avLst/>
                    </a:prstGeom>
                  </pic:spPr>
                </pic:pic>
              </a:graphicData>
            </a:graphic>
          </wp:inline>
        </w:drawing>
      </w:r>
    </w:p>
    <w:p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Classification report:</w:t>
      </w:r>
    </w:p>
    <w:p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2DFF99EC" wp14:editId="119ED524">
            <wp:extent cx="5731510" cy="2588977"/>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588977"/>
                    </a:xfrm>
                    <a:prstGeom prst="rect">
                      <a:avLst/>
                    </a:prstGeom>
                  </pic:spPr>
                </pic:pic>
              </a:graphicData>
            </a:graphic>
          </wp:inline>
        </w:drawing>
      </w:r>
    </w:p>
    <w:p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classification report displays the accuracy, preicion, recall, f1-score and support.</w:t>
      </w:r>
    </w:p>
    <w:p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 of Employe get promotion:</w:t>
      </w:r>
    </w:p>
    <w:p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6B3CFD23" wp14:editId="3A35C2A8">
            <wp:extent cx="5731510" cy="2001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001130"/>
                    </a:xfrm>
                    <a:prstGeom prst="rect">
                      <a:avLst/>
                    </a:prstGeom>
                  </pic:spPr>
                </pic:pic>
              </a:graphicData>
            </a:graphic>
          </wp:inline>
        </w:drawing>
      </w:r>
    </w:p>
    <w:p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7AF95E09" wp14:editId="47B23287">
            <wp:extent cx="5731510" cy="23477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347715"/>
                    </a:xfrm>
                    <a:prstGeom prst="rect">
                      <a:avLst/>
                    </a:prstGeom>
                  </pic:spPr>
                </pic:pic>
              </a:graphicData>
            </a:graphic>
          </wp:inline>
        </w:drawing>
      </w:r>
    </w:p>
    <w:p w:rsidR="00196E11" w:rsidRDefault="00196E11" w:rsidP="00BE6B27">
      <w:pPr>
        <w:spacing w:line="360" w:lineRule="auto"/>
        <w:jc w:val="both"/>
        <w:rPr>
          <w:rFonts w:ascii="Times New Roman" w:hAnsi="Times New Roman" w:cs="Times New Roman"/>
          <w:noProof/>
          <w:sz w:val="28"/>
          <w:szCs w:val="28"/>
          <w:lang w:val="en-IN" w:eastAsia="en-IN"/>
        </w:rPr>
      </w:pPr>
    </w:p>
    <w:p w:rsidR="00196E11" w:rsidRDefault="00196E11" w:rsidP="00BE6B27">
      <w:pPr>
        <w:spacing w:line="360" w:lineRule="auto"/>
        <w:jc w:val="both"/>
        <w:rPr>
          <w:rFonts w:ascii="Times New Roman" w:hAnsi="Times New Roman" w:cs="Times New Roman"/>
          <w:noProof/>
          <w:sz w:val="28"/>
          <w:szCs w:val="28"/>
          <w:lang w:val="en-IN" w:eastAsia="en-IN"/>
        </w:rPr>
      </w:pPr>
    </w:p>
    <w:p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649F8464" wp14:editId="2AD5CB15">
            <wp:extent cx="5731510" cy="1446349"/>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446349"/>
                    </a:xfrm>
                    <a:prstGeom prst="rect">
                      <a:avLst/>
                    </a:prstGeom>
                  </pic:spPr>
                </pic:pic>
              </a:graphicData>
            </a:graphic>
          </wp:inline>
        </w:drawing>
      </w:r>
    </w:p>
    <w:p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analysis shows the empoyees won the awards is promoted or not in the softwre company.</w:t>
      </w:r>
    </w:p>
    <w:p w:rsidR="00196E11" w:rsidRDefault="00196E11" w:rsidP="00BE6B27">
      <w:pPr>
        <w:spacing w:line="360" w:lineRule="auto"/>
        <w:jc w:val="both"/>
        <w:rPr>
          <w:rFonts w:ascii="Times New Roman" w:hAnsi="Times New Roman" w:cs="Times New Roman"/>
          <w:noProof/>
          <w:sz w:val="28"/>
          <w:szCs w:val="28"/>
          <w:lang w:val="en-IN" w:eastAsia="en-IN"/>
        </w:rPr>
      </w:pPr>
    </w:p>
    <w:p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55F3D37B" wp14:editId="3E1BBD0D">
            <wp:extent cx="5731510" cy="1080782"/>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080782"/>
                    </a:xfrm>
                    <a:prstGeom prst="rect">
                      <a:avLst/>
                    </a:prstGeom>
                  </pic:spPr>
                </pic:pic>
              </a:graphicData>
            </a:graphic>
          </wp:inline>
        </w:drawing>
      </w:r>
    </w:p>
    <w:p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results shows the avaerage training score for the employee who got promotin is 71.</w:t>
      </w:r>
    </w:p>
    <w:p w:rsidR="00196E11" w:rsidRDefault="00196E11" w:rsidP="004A029B">
      <w:pPr>
        <w:spacing w:line="360" w:lineRule="auto"/>
        <w:jc w:val="both"/>
        <w:rPr>
          <w:rFonts w:ascii="Times New Roman" w:hAnsi="Times New Roman" w:cs="Times New Roman"/>
          <w:sz w:val="28"/>
          <w:szCs w:val="28"/>
        </w:rPr>
      </w:pPr>
    </w:p>
    <w:p w:rsidR="008A770F" w:rsidRPr="00A87BC5" w:rsidRDefault="008A770F"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lastRenderedPageBreak/>
        <w:t xml:space="preserve">Work completed: </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Description</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5E0ADC">
        <w:rPr>
          <w:rFonts w:ascii="Times New Roman" w:hAnsi="Times New Roman" w:cs="Times New Roman"/>
          <w:sz w:val="28"/>
          <w:szCs w:val="28"/>
        </w:rPr>
        <w:t xml:space="preserve">employee performance </w:t>
      </w:r>
      <w:r w:rsidRPr="00A87BC5">
        <w:rPr>
          <w:rFonts w:ascii="Times New Roman" w:hAnsi="Times New Roman" w:cs="Times New Roman"/>
          <w:sz w:val="28"/>
          <w:szCs w:val="28"/>
        </w:rPr>
        <w:t xml:space="preserve"> dataset containing the information of the </w:t>
      </w:r>
      <w:r w:rsidR="005E0ADC">
        <w:rPr>
          <w:rFonts w:ascii="Times New Roman" w:hAnsi="Times New Roman" w:cs="Times New Roman"/>
          <w:sz w:val="28"/>
          <w:szCs w:val="28"/>
        </w:rPr>
        <w:t xml:space="preserve">employee performance </w:t>
      </w:r>
      <w:r w:rsidR="005E0ADC" w:rsidRPr="00A87BC5">
        <w:rPr>
          <w:rFonts w:ascii="Times New Roman" w:hAnsi="Times New Roman" w:cs="Times New Roman"/>
          <w:sz w:val="28"/>
          <w:szCs w:val="28"/>
        </w:rPr>
        <w:t xml:space="preserve"> </w:t>
      </w:r>
      <w:r w:rsidRPr="00A87BC5">
        <w:rPr>
          <w:rFonts w:ascii="Times New Roman" w:hAnsi="Times New Roman" w:cs="Times New Roman"/>
          <w:sz w:val="28"/>
          <w:szCs w:val="28"/>
        </w:rPr>
        <w:t>details report has been analyzed with different machine learning algorithms and the results are compared with the graphical reports. The logistic regression algorithm provides the better results.</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Responsibility (Task, Person)</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Contributions (members/percentage)</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sz w:val="28"/>
          <w:szCs w:val="28"/>
        </w:rPr>
      </w:pPr>
    </w:p>
    <w:p w:rsidR="008A770F" w:rsidRDefault="008A770F" w:rsidP="004A029B">
      <w:pPr>
        <w:spacing w:line="360" w:lineRule="auto"/>
        <w:jc w:val="both"/>
        <w:rPr>
          <w:rFonts w:ascii="Times New Roman" w:hAnsi="Times New Roman" w:cs="Times New Roman"/>
          <w:sz w:val="28"/>
          <w:szCs w:val="28"/>
        </w:rPr>
      </w:pPr>
    </w:p>
    <w:p w:rsidR="008A770F" w:rsidRDefault="008A770F" w:rsidP="004A029B">
      <w:pPr>
        <w:spacing w:line="360" w:lineRule="auto"/>
        <w:jc w:val="both"/>
        <w:rPr>
          <w:rFonts w:ascii="Times New Roman" w:hAnsi="Times New Roman" w:cs="Times New Roman"/>
          <w:sz w:val="28"/>
          <w:szCs w:val="28"/>
        </w:rPr>
      </w:pPr>
    </w:p>
    <w:p w:rsidR="008A770F" w:rsidRPr="00A87BC5" w:rsidRDefault="008A770F"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lastRenderedPageBreak/>
        <w:t>Work to be completed:</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Description </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future enhancement of </w:t>
      </w:r>
      <w:r w:rsidR="005E0ADC">
        <w:rPr>
          <w:rFonts w:ascii="Times New Roman" w:hAnsi="Times New Roman" w:cs="Times New Roman"/>
          <w:sz w:val="28"/>
          <w:szCs w:val="28"/>
        </w:rPr>
        <w:t xml:space="preserve"> large</w:t>
      </w:r>
      <w:r w:rsidRPr="00A87BC5">
        <w:rPr>
          <w:rFonts w:ascii="Times New Roman" w:hAnsi="Times New Roman" w:cs="Times New Roman"/>
          <w:sz w:val="28"/>
          <w:szCs w:val="28"/>
        </w:rPr>
        <w:t xml:space="preserve"> dataset can be planned and the accuracy will be verified so that the </w:t>
      </w:r>
      <w:r w:rsidR="005E0ADC">
        <w:rPr>
          <w:rFonts w:ascii="Times New Roman" w:hAnsi="Times New Roman" w:cs="Times New Roman"/>
          <w:sz w:val="28"/>
          <w:szCs w:val="28"/>
        </w:rPr>
        <w:t xml:space="preserve">employe ratings performacne prediction </w:t>
      </w:r>
      <w:r w:rsidRPr="00A87BC5">
        <w:rPr>
          <w:rFonts w:ascii="Times New Roman" w:hAnsi="Times New Roman" w:cs="Times New Roman"/>
          <w:sz w:val="28"/>
          <w:szCs w:val="28"/>
        </w:rPr>
        <w:t xml:space="preserve"> accuracy will be higher.</w: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Responsibility (Task, Person) </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Issues/Concerns</w:t>
      </w:r>
    </w:p>
    <w:p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Predicting the exact </w:t>
      </w:r>
      <w:r w:rsidR="006B4B9B">
        <w:rPr>
          <w:rFonts w:ascii="Times New Roman" w:hAnsi="Times New Roman" w:cs="Times New Roman"/>
          <w:sz w:val="28"/>
          <w:szCs w:val="28"/>
        </w:rPr>
        <w:t xml:space="preserve">employe ratings performacne </w:t>
      </w:r>
      <w:r w:rsidRPr="00A87BC5">
        <w:rPr>
          <w:rFonts w:ascii="Times New Roman" w:hAnsi="Times New Roman" w:cs="Times New Roman"/>
          <w:sz w:val="28"/>
          <w:szCs w:val="28"/>
        </w:rPr>
        <w:t>based on the dataset is one of the major challenges in the findings and it can be improved by considering large dataset.</w: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sz w:val="28"/>
          <w:szCs w:val="28"/>
        </w:rPr>
      </w:pPr>
    </w:p>
    <w:p w:rsidR="008A770F" w:rsidRDefault="008A770F" w:rsidP="004A029B">
      <w:pPr>
        <w:spacing w:line="360" w:lineRule="auto"/>
        <w:jc w:val="both"/>
        <w:rPr>
          <w:rFonts w:ascii="Times New Roman" w:hAnsi="Times New Roman" w:cs="Times New Roman"/>
          <w:sz w:val="28"/>
          <w:szCs w:val="28"/>
        </w:rPr>
      </w:pPr>
    </w:p>
    <w:p w:rsidR="008A770F" w:rsidRPr="00A87BC5" w:rsidRDefault="008A770F" w:rsidP="004A029B">
      <w:pPr>
        <w:spacing w:line="360" w:lineRule="auto"/>
        <w:jc w:val="both"/>
        <w:rPr>
          <w:rFonts w:ascii="Times New Roman" w:hAnsi="Times New Roman" w:cs="Times New Roman"/>
          <w:sz w:val="28"/>
          <w:szCs w:val="28"/>
        </w:rPr>
      </w:pPr>
      <w:bookmarkStart w:id="0" w:name="_GoBack"/>
      <w:bookmarkEnd w:id="0"/>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jc w:val="both"/>
        <w:rPr>
          <w:rFonts w:ascii="Times New Roman" w:hAnsi="Times New Roman" w:cs="Times New Roman"/>
          <w:sz w:val="28"/>
          <w:szCs w:val="28"/>
        </w:rPr>
      </w:pPr>
    </w:p>
    <w:p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lastRenderedPageBreak/>
        <w:t>References/Bibliography:</w:t>
      </w:r>
    </w:p>
    <w:p w:rsidR="00F651A7" w:rsidRDefault="006C6060" w:rsidP="004A029B">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 xml:space="preserve">[1] </w:t>
      </w:r>
      <w:r w:rsidR="00582781" w:rsidRPr="00582781">
        <w:rPr>
          <w:rFonts w:ascii="Times New Roman" w:hAnsi="Times New Roman" w:cs="Times New Roman"/>
          <w:sz w:val="28"/>
          <w:szCs w:val="28"/>
        </w:rPr>
        <w:t>Kevser Şahinbaş</w:t>
      </w:r>
      <w:r w:rsidRPr="006C6060">
        <w:rPr>
          <w:rFonts w:ascii="Times New Roman" w:hAnsi="Times New Roman" w:cs="Times New Roman"/>
          <w:sz w:val="28"/>
          <w:szCs w:val="28"/>
        </w:rPr>
        <w:t>, "</w:t>
      </w:r>
      <w:r w:rsidR="00582781" w:rsidRPr="00582781">
        <w:t xml:space="preserve"> </w:t>
      </w:r>
      <w:r w:rsidR="00582781" w:rsidRPr="00582781">
        <w:rPr>
          <w:rFonts w:ascii="Times New Roman" w:hAnsi="Times New Roman" w:cs="Times New Roman"/>
          <w:sz w:val="28"/>
          <w:szCs w:val="28"/>
        </w:rPr>
        <w:t xml:space="preserve">Employee Promotion Prediction by using Machine Learning Algorithms for Imbalanced Datase </w:t>
      </w:r>
      <w:r w:rsidRPr="006C6060">
        <w:rPr>
          <w:rFonts w:ascii="Times New Roman" w:hAnsi="Times New Roman" w:cs="Times New Roman"/>
          <w:sz w:val="28"/>
          <w:szCs w:val="28"/>
        </w:rPr>
        <w:t>", </w:t>
      </w:r>
      <w:r w:rsidR="00582781" w:rsidRPr="00582781">
        <w:rPr>
          <w:rFonts w:ascii="Times New Roman" w:hAnsi="Times New Roman" w:cs="Times New Roman"/>
          <w:i/>
          <w:iCs/>
          <w:sz w:val="28"/>
          <w:szCs w:val="28"/>
        </w:rPr>
        <w:t>n September 14,2022 at from IEEE Xplore</w:t>
      </w:r>
      <w:r w:rsidR="00582781">
        <w:rPr>
          <w:rFonts w:ascii="Times New Roman" w:hAnsi="Times New Roman" w:cs="Times New Roman"/>
          <w:i/>
          <w:iCs/>
          <w:sz w:val="28"/>
          <w:szCs w:val="28"/>
        </w:rPr>
        <w:t>©2022</w:t>
      </w:r>
      <w:r w:rsidR="00582781" w:rsidRPr="00582781">
        <w:rPr>
          <w:rFonts w:ascii="Times New Roman" w:hAnsi="Times New Roman" w:cs="Times New Roman"/>
          <w:i/>
          <w:iCs/>
          <w:sz w:val="28"/>
          <w:szCs w:val="28"/>
        </w:rPr>
        <w:t xml:space="preserve"> IEEE</w:t>
      </w:r>
      <w:r w:rsidRPr="006C6060">
        <w:rPr>
          <w:rFonts w:ascii="Times New Roman" w:hAnsi="Times New Roman" w:cs="Times New Roman"/>
          <w:sz w:val="28"/>
          <w:szCs w:val="28"/>
        </w:rPr>
        <w:t>.</w:t>
      </w:r>
    </w:p>
    <w:p w:rsidR="006C6060" w:rsidRPr="006C6060" w:rsidRDefault="006C6060" w:rsidP="006C6060">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2</w:t>
      </w:r>
      <w:r w:rsidRPr="006C6060">
        <w:rPr>
          <w:rFonts w:ascii="Times New Roman" w:hAnsi="Times New Roman" w:cs="Times New Roman"/>
          <w:sz w:val="28"/>
          <w:szCs w:val="28"/>
        </w:rPr>
        <w:t xml:space="preserve">] </w:t>
      </w:r>
      <w:r w:rsidR="00124670" w:rsidRPr="00124670">
        <w:rPr>
          <w:rFonts w:ascii="Times New Roman" w:hAnsi="Times New Roman" w:cs="Times New Roman"/>
          <w:sz w:val="28"/>
          <w:szCs w:val="28"/>
        </w:rPr>
        <w:t>Jung-gu Choi1*, Inhwan Ko2*, Jeongjae Kim1, Yeseul Jeon3, and Sanghoon Han1,2</w:t>
      </w:r>
      <w:r w:rsidRPr="006C6060">
        <w:rPr>
          <w:rFonts w:ascii="Times New Roman" w:hAnsi="Times New Roman" w:cs="Times New Roman"/>
          <w:sz w:val="28"/>
          <w:szCs w:val="28"/>
        </w:rPr>
        <w:t>, "</w:t>
      </w:r>
      <w:r w:rsidR="00124670" w:rsidRPr="00124670">
        <w:t xml:space="preserve"> </w:t>
      </w:r>
      <w:r w:rsidR="00124670" w:rsidRPr="00124670">
        <w:rPr>
          <w:rFonts w:ascii="Times New Roman" w:hAnsi="Times New Roman" w:cs="Times New Roman"/>
          <w:sz w:val="28"/>
          <w:szCs w:val="28"/>
        </w:rPr>
        <w:t>Machine Learning Framework for Multi-level Classification of Company Revenue</w:t>
      </w:r>
      <w:r w:rsidRPr="006C6060">
        <w:rPr>
          <w:rFonts w:ascii="Times New Roman" w:hAnsi="Times New Roman" w:cs="Times New Roman"/>
          <w:sz w:val="28"/>
          <w:szCs w:val="28"/>
        </w:rPr>
        <w:t>", </w:t>
      </w:r>
      <w:r w:rsidR="00124670">
        <w:rPr>
          <w:rFonts w:ascii="Times New Roman" w:hAnsi="Times New Roman" w:cs="Times New Roman"/>
          <w:i/>
          <w:iCs/>
          <w:sz w:val="28"/>
          <w:szCs w:val="28"/>
        </w:rPr>
        <w:t>IEEE</w:t>
      </w:r>
      <w:r w:rsidRPr="006C6060">
        <w:rPr>
          <w:rFonts w:ascii="Times New Roman" w:hAnsi="Times New Roman" w:cs="Times New Roman"/>
          <w:sz w:val="28"/>
          <w:szCs w:val="28"/>
        </w:rPr>
        <w:t xml:space="preserve"> 2021.</w:t>
      </w:r>
    </w:p>
    <w:p w:rsidR="006C6060" w:rsidRDefault="006C6060" w:rsidP="004A029B">
      <w:pPr>
        <w:spacing w:line="360" w:lineRule="auto"/>
        <w:jc w:val="both"/>
        <w:rPr>
          <w:rFonts w:ascii="Times New Roman" w:hAnsi="Times New Roman" w:cs="Times New Roman"/>
          <w:sz w:val="28"/>
          <w:szCs w:val="28"/>
        </w:rPr>
      </w:pPr>
    </w:p>
    <w:p w:rsidR="006C6060" w:rsidRDefault="006C6060" w:rsidP="006C6060">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3</w:t>
      </w:r>
      <w:r w:rsidRPr="006C6060">
        <w:rPr>
          <w:rFonts w:ascii="Times New Roman" w:hAnsi="Times New Roman" w:cs="Times New Roman"/>
          <w:sz w:val="28"/>
          <w:szCs w:val="28"/>
        </w:rPr>
        <w:t>] P. Choudhury, C. Foroughi and B. Larson, "Work- from- anywhere: The productivity effects of geographic flexibility", </w:t>
      </w:r>
      <w:r w:rsidRPr="006C6060">
        <w:rPr>
          <w:rFonts w:ascii="Times New Roman" w:hAnsi="Times New Roman" w:cs="Times New Roman"/>
          <w:i/>
          <w:iCs/>
          <w:sz w:val="28"/>
          <w:szCs w:val="28"/>
        </w:rPr>
        <w:t>Strategic Management Journal</w:t>
      </w:r>
      <w:r w:rsidRPr="006C6060">
        <w:rPr>
          <w:rFonts w:ascii="Times New Roman" w:hAnsi="Times New Roman" w:cs="Times New Roman"/>
          <w:sz w:val="28"/>
          <w:szCs w:val="28"/>
        </w:rPr>
        <w:t>, vol. 42, no. 4, pp. 655-683, 2021.</w:t>
      </w:r>
    </w:p>
    <w:p w:rsidR="00582781" w:rsidRDefault="00582781" w:rsidP="006C606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Pr="00582781">
        <w:rPr>
          <w:rFonts w:ascii="Times New Roman" w:hAnsi="Times New Roman" w:cs="Times New Roman"/>
          <w:sz w:val="28"/>
          <w:szCs w:val="28"/>
        </w:rPr>
        <w:t>Richard Josep</w:t>
      </w:r>
      <w:r w:rsidRPr="006C6060">
        <w:rPr>
          <w:rFonts w:ascii="Times New Roman" w:hAnsi="Times New Roman" w:cs="Times New Roman"/>
          <w:sz w:val="28"/>
          <w:szCs w:val="28"/>
        </w:rPr>
        <w:t xml:space="preserve">, </w:t>
      </w:r>
      <w:r w:rsidRPr="00582781">
        <w:rPr>
          <w:rFonts w:ascii="Times New Roman" w:hAnsi="Times New Roman" w:cs="Times New Roman"/>
          <w:sz w:val="28"/>
          <w:szCs w:val="28"/>
        </w:rPr>
        <w:t xml:space="preserve">Shreyas Udupa </w:t>
      </w:r>
      <w:r w:rsidRPr="006C6060">
        <w:rPr>
          <w:rFonts w:ascii="Times New Roman" w:hAnsi="Times New Roman" w:cs="Times New Roman"/>
          <w:sz w:val="28"/>
          <w:szCs w:val="28"/>
        </w:rPr>
        <w:t xml:space="preserve">and </w:t>
      </w:r>
      <w:r w:rsidRPr="00582781">
        <w:rPr>
          <w:rFonts w:ascii="Times New Roman" w:hAnsi="Times New Roman" w:cs="Times New Roman"/>
          <w:sz w:val="28"/>
          <w:szCs w:val="28"/>
        </w:rPr>
        <w:t>Sanket Jangale</w:t>
      </w:r>
      <w:r w:rsidRPr="006C6060">
        <w:rPr>
          <w:rFonts w:ascii="Times New Roman" w:hAnsi="Times New Roman" w:cs="Times New Roman"/>
          <w:sz w:val="28"/>
          <w:szCs w:val="28"/>
        </w:rPr>
        <w:t>, "</w:t>
      </w:r>
      <w:r w:rsidRPr="00582781">
        <w:rPr>
          <w:rFonts w:ascii="Times New Roman" w:hAnsi="Times New Roman" w:cs="Times New Roman"/>
          <w:sz w:val="28"/>
          <w:szCs w:val="28"/>
        </w:rPr>
        <w:t xml:space="preserve">Employee Attrition Using Machine Learning And Depression Analysis </w:t>
      </w:r>
      <w:r w:rsidRPr="006C6060">
        <w:rPr>
          <w:rFonts w:ascii="Times New Roman" w:hAnsi="Times New Roman" w:cs="Times New Roman"/>
          <w:sz w:val="28"/>
          <w:szCs w:val="28"/>
        </w:rPr>
        <w:t>", </w:t>
      </w:r>
      <w:r w:rsidRPr="00582781">
        <w:rPr>
          <w:rFonts w:ascii="Times New Roman" w:hAnsi="Times New Roman" w:cs="Times New Roman"/>
          <w:i/>
          <w:iCs/>
          <w:sz w:val="28"/>
          <w:szCs w:val="28"/>
        </w:rPr>
        <w:t>978-0-7381-1327-2/21/$31.00 ©2021 IEEE</w:t>
      </w:r>
      <w:r w:rsidRPr="006C6060">
        <w:rPr>
          <w:rFonts w:ascii="Times New Roman" w:hAnsi="Times New Roman" w:cs="Times New Roman"/>
          <w:sz w:val="28"/>
          <w:szCs w:val="28"/>
        </w:rPr>
        <w:t>.</w:t>
      </w:r>
    </w:p>
    <w:p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[5] B. Becker, B. Gerhart, “The Impact of Human Resource Management on Organizational Performance: Progress and Prospects,” Academy of Management Journal, vol. 39, no. 4, pp.779–801, Aug. 1996. </w:t>
      </w:r>
    </w:p>
    <w:p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[6] D. E. Guest, “Human resource management and performance: a review and research agenda,” International Journal of Human Resource Management, vol. 8, no. 3, pp. 263–276, Jun. 1997.   </w:t>
      </w:r>
    </w:p>
    <w:p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[7] J. Pfeffer, “Seven Practices of Successful Organizations,” California Management Review, vol. 40, no. 2, pp. 96–124, Winter, 1998.  </w:t>
      </w:r>
    </w:p>
    <w:p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[8] J. E. Delery, D. H. Doty, “Modes of Theorizing in Strategic Human Resource Management: Tests of Universalistic, Contingency, and Configurational Performance Predictions,” Academy of Management Journal, vol. 39, no. 4, pp. 802–835, Aug. 1996.   </w:t>
      </w:r>
    </w:p>
    <w:p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lastRenderedPageBreak/>
        <w:t xml:space="preserve">[9] J. B. Arthur, “Effects of Human Resource Systems on Manufacturing Performance and Turnover,” Academy of Management Journal, vol. 37, no. 3, pp. 670–687, Jun. 1994. </w:t>
      </w:r>
    </w:p>
    <w:p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[10] M. A. Youndt, S. A. Snell, J. W. Dean, Jr., D. P. Lepak, “Human Resource Management, Manufacturing Strategy, and Firm Performance,” Academy of Management Journal, vol. 39, no. 4, pp. 836–866, Aug. 1996.</w:t>
      </w:r>
    </w:p>
    <w:p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[11] J. P. MacDuffie, “Human Resource Bundles and Manufacturing Performance: Organizational Logic and Flexible Production Systems in the World Auto Industry,” Industrial and Labor Relations Review, vol. 48, no. 2, pp. 197–221, Jan. 1995.</w:t>
      </w:r>
    </w:p>
    <w:p w:rsidR="006C6060" w:rsidRPr="006C6060" w:rsidRDefault="003D29DF" w:rsidP="004A029B">
      <w:pPr>
        <w:spacing w:line="360" w:lineRule="auto"/>
        <w:jc w:val="both"/>
        <w:rPr>
          <w:rFonts w:ascii="Times New Roman" w:hAnsi="Times New Roman" w:cs="Times New Roman"/>
          <w:sz w:val="28"/>
          <w:szCs w:val="28"/>
        </w:rPr>
      </w:pPr>
      <w:r w:rsidRPr="003D29DF">
        <w:rPr>
          <w:rFonts w:ascii="Times New Roman" w:hAnsi="Times New Roman" w:cs="Times New Roman"/>
          <w:sz w:val="28"/>
          <w:szCs w:val="28"/>
        </w:rPr>
        <w:t>[12] M. A. Huselid, “The Impact of Human Resource Management Practices on Turnover, Productivity, and Corporate Financial Performance,” Academy of Management Journal, vol. 38, no. 3, pp. 635–672, Jun. 1995.</w:t>
      </w:r>
    </w:p>
    <w:p w:rsidR="004A029B" w:rsidRPr="00A87BC5" w:rsidRDefault="00A83A35"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 </w:t>
      </w:r>
      <w:r w:rsidR="004A029B" w:rsidRPr="00A87BC5">
        <w:rPr>
          <w:rFonts w:ascii="Times New Roman" w:hAnsi="Times New Roman" w:cs="Times New Roman"/>
          <w:color w:val="000000"/>
          <w:sz w:val="28"/>
          <w:szCs w:val="28"/>
          <w:lang w:val="en-IN"/>
        </w:rPr>
        <w:t xml:space="preserve">[13] </w:t>
      </w:r>
      <w:hyperlink r:id="rId35" w:history="1">
        <w:r w:rsidR="004A029B" w:rsidRPr="00A87BC5">
          <w:rPr>
            <w:rStyle w:val="Hyperlink"/>
            <w:rFonts w:ascii="Times New Roman" w:hAnsi="Times New Roman" w:cs="Times New Roman"/>
            <w:color w:val="000000"/>
            <w:sz w:val="28"/>
            <w:szCs w:val="28"/>
            <w:lang w:val="en-IN"/>
          </w:rPr>
          <w:t>https://colab.research.google.com/</w:t>
        </w:r>
      </w:hyperlink>
    </w:p>
    <w:p w:rsidR="004A029B" w:rsidRPr="00A87BC5"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[14] </w:t>
      </w:r>
      <w:hyperlink r:id="rId36" w:history="1">
        <w:r w:rsidRPr="00A87BC5">
          <w:rPr>
            <w:rStyle w:val="Hyperlink"/>
            <w:rFonts w:ascii="Times New Roman" w:hAnsi="Times New Roman" w:cs="Times New Roman"/>
            <w:color w:val="000000"/>
            <w:sz w:val="28"/>
            <w:szCs w:val="28"/>
            <w:lang w:val="en-IN"/>
          </w:rPr>
          <w:t>https://www.tutorialspoint.com/google_colab/what_is_google_colab.htm</w:t>
        </w:r>
      </w:hyperlink>
    </w:p>
    <w:p w:rsidR="004A029B" w:rsidRPr="00A87BC5"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[15] https://www.codingforentrepreneurs.com/courses/python-google-colab-sheets-drive/</w:t>
      </w:r>
    </w:p>
    <w:p w:rsidR="004A029B" w:rsidRPr="00A87BC5" w:rsidRDefault="004A029B" w:rsidP="004A029B">
      <w:pPr>
        <w:spacing w:line="360" w:lineRule="auto"/>
        <w:jc w:val="both"/>
        <w:rPr>
          <w:rFonts w:ascii="Times New Roman" w:hAnsi="Times New Roman" w:cs="Times New Roman"/>
          <w:sz w:val="28"/>
          <w:szCs w:val="28"/>
          <w:lang w:val="en-IN"/>
        </w:rPr>
      </w:pPr>
    </w:p>
    <w:p w:rsidR="004A029B" w:rsidRPr="00A87BC5" w:rsidRDefault="004A029B" w:rsidP="004A029B">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eastAsia="en-IN"/>
        </w:rPr>
        <mc:AlternateContent>
          <mc:Choice Requires="wps">
            <w:drawing>
              <wp:inline distT="0" distB="0" distL="0" distR="0">
                <wp:extent cx="301625" cy="301625"/>
                <wp:effectExtent l="0" t="0" r="0" b="0"/>
                <wp:docPr id="4" name="Rectangle 4"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J6P&#10;713BAgAAzAUAAA4AAAAAAAAAAAAAAAAALgIAAGRycy9lMm9Eb2MueG1sUEsBAi0AFAAGAAgAAAAh&#10;AGg2l2jaAAAAAwEAAA8AAAAAAAAAAAAAAAAAGwUAAGRycy9kb3ducmV2LnhtbFBLBQYAAAAABAAE&#10;APMAAAAiBgAAAAA=&#10;" filled="f" stroked="f">
                <o:lock v:ext="edit" aspectratio="t"/>
                <w10:anchorlock/>
              </v:rect>
            </w:pict>
          </mc:Fallback>
        </mc:AlternateContent>
      </w:r>
      <w:r>
        <w:rPr>
          <w:rFonts w:ascii="Times New Roman" w:hAnsi="Times New Roman" w:cs="Times New Roman"/>
          <w:noProof/>
          <w:sz w:val="28"/>
          <w:szCs w:val="28"/>
          <w:lang w:val="en-IN" w:eastAsia="en-IN"/>
        </w:rPr>
        <mc:AlternateContent>
          <mc:Choice Requires="wps">
            <w:drawing>
              <wp:inline distT="0" distB="0" distL="0" distR="0">
                <wp:extent cx="301625" cy="301625"/>
                <wp:effectExtent l="0" t="0" r="0" b="0"/>
                <wp:docPr id="3" name="Rectangle 3"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CTf&#10;Mw3BAgAAzAUAAA4AAAAAAAAAAAAAAAAALgIAAGRycy9lMm9Eb2MueG1sUEsBAi0AFAAGAAgAAAAh&#10;AGg2l2jaAAAAAwEAAA8AAAAAAAAAAAAAAAAAGwUAAGRycy9kb3ducmV2LnhtbFBLBQYAAAAABAAE&#10;APMAAAAiBgAAAAA=&#10;" filled="f" stroked="f">
                <o:lock v:ext="edit" aspectratio="t"/>
                <w10:anchorlock/>
              </v:rect>
            </w:pict>
          </mc:Fallback>
        </mc:AlternateContent>
      </w:r>
    </w:p>
    <w:p w:rsidR="004A029B" w:rsidRPr="00A87BC5" w:rsidRDefault="004A029B" w:rsidP="004A029B">
      <w:pPr>
        <w:spacing w:line="360" w:lineRule="auto"/>
        <w:jc w:val="both"/>
        <w:rPr>
          <w:rFonts w:ascii="Times New Roman" w:hAnsi="Times New Roman" w:cs="Times New Roman"/>
          <w:sz w:val="28"/>
          <w:szCs w:val="28"/>
        </w:rPr>
      </w:pPr>
    </w:p>
    <w:p w:rsidR="004A029B" w:rsidRPr="00A87BC5" w:rsidRDefault="004A029B" w:rsidP="004A029B">
      <w:pPr>
        <w:spacing w:line="360" w:lineRule="auto"/>
        <w:ind w:firstLine="720"/>
        <w:jc w:val="both"/>
        <w:rPr>
          <w:rFonts w:ascii="Times New Roman" w:hAnsi="Times New Roman" w:cs="Times New Roman"/>
          <w:sz w:val="28"/>
          <w:szCs w:val="28"/>
        </w:rPr>
      </w:pPr>
    </w:p>
    <w:p w:rsidR="004A029B" w:rsidRPr="007A2E25" w:rsidRDefault="004A029B" w:rsidP="006F645B">
      <w:pPr>
        <w:rPr>
          <w:rFonts w:ascii="Times New Roman" w:hAnsi="Times New Roman" w:cs="Times New Roman"/>
          <w:caps/>
          <w:sz w:val="28"/>
          <w:szCs w:val="28"/>
        </w:rPr>
      </w:pPr>
    </w:p>
    <w:sectPr w:rsidR="004A029B" w:rsidRPr="007A2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5E5" w:rsidRDefault="00ED55E5" w:rsidP="00E95836">
      <w:pPr>
        <w:spacing w:after="0" w:line="240" w:lineRule="auto"/>
      </w:pPr>
      <w:r>
        <w:separator/>
      </w:r>
    </w:p>
  </w:endnote>
  <w:endnote w:type="continuationSeparator" w:id="0">
    <w:p w:rsidR="00ED55E5" w:rsidRDefault="00ED55E5" w:rsidP="00E9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5E5" w:rsidRDefault="00ED55E5" w:rsidP="00E95836">
      <w:pPr>
        <w:spacing w:after="0" w:line="240" w:lineRule="auto"/>
      </w:pPr>
      <w:r>
        <w:separator/>
      </w:r>
    </w:p>
  </w:footnote>
  <w:footnote w:type="continuationSeparator" w:id="0">
    <w:p w:rsidR="00ED55E5" w:rsidRDefault="00ED55E5" w:rsidP="00E958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2E113B"/>
    <w:multiLevelType w:val="hybridMultilevel"/>
    <w:tmpl w:val="61C68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DC35F33"/>
    <w:multiLevelType w:val="multilevel"/>
    <w:tmpl w:val="043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49B394B"/>
    <w:multiLevelType w:val="multilevel"/>
    <w:tmpl w:val="7742C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4CA"/>
    <w:rsid w:val="00016A5B"/>
    <w:rsid w:val="00124670"/>
    <w:rsid w:val="00151779"/>
    <w:rsid w:val="0017725E"/>
    <w:rsid w:val="00196E11"/>
    <w:rsid w:val="002851EA"/>
    <w:rsid w:val="002E0226"/>
    <w:rsid w:val="003078A9"/>
    <w:rsid w:val="00340254"/>
    <w:rsid w:val="003745A0"/>
    <w:rsid w:val="003D29DF"/>
    <w:rsid w:val="004A029B"/>
    <w:rsid w:val="004D25CD"/>
    <w:rsid w:val="004F3493"/>
    <w:rsid w:val="00515C72"/>
    <w:rsid w:val="00582781"/>
    <w:rsid w:val="005C400B"/>
    <w:rsid w:val="005D5CCF"/>
    <w:rsid w:val="005E0ADC"/>
    <w:rsid w:val="00601949"/>
    <w:rsid w:val="006211C1"/>
    <w:rsid w:val="006257E6"/>
    <w:rsid w:val="006B4B9B"/>
    <w:rsid w:val="006C6060"/>
    <w:rsid w:val="006D38BD"/>
    <w:rsid w:val="006F59E6"/>
    <w:rsid w:val="006F645B"/>
    <w:rsid w:val="00791259"/>
    <w:rsid w:val="007A25D6"/>
    <w:rsid w:val="007A2E25"/>
    <w:rsid w:val="007E6A9E"/>
    <w:rsid w:val="008013E0"/>
    <w:rsid w:val="00856457"/>
    <w:rsid w:val="008A770F"/>
    <w:rsid w:val="008C1100"/>
    <w:rsid w:val="008D2888"/>
    <w:rsid w:val="008F3A58"/>
    <w:rsid w:val="00984B17"/>
    <w:rsid w:val="009D13D8"/>
    <w:rsid w:val="009F4A85"/>
    <w:rsid w:val="00A23891"/>
    <w:rsid w:val="00A25CC9"/>
    <w:rsid w:val="00A83A35"/>
    <w:rsid w:val="00AF5E28"/>
    <w:rsid w:val="00AF65EA"/>
    <w:rsid w:val="00B10382"/>
    <w:rsid w:val="00BA0BF9"/>
    <w:rsid w:val="00BD2AC6"/>
    <w:rsid w:val="00BE6B27"/>
    <w:rsid w:val="00C01ED7"/>
    <w:rsid w:val="00C5316D"/>
    <w:rsid w:val="00C667FD"/>
    <w:rsid w:val="00C67ED9"/>
    <w:rsid w:val="00C865E9"/>
    <w:rsid w:val="00CB24CA"/>
    <w:rsid w:val="00D06AF8"/>
    <w:rsid w:val="00D44DEE"/>
    <w:rsid w:val="00D51DE9"/>
    <w:rsid w:val="00D5689A"/>
    <w:rsid w:val="00D56CD5"/>
    <w:rsid w:val="00D649D7"/>
    <w:rsid w:val="00DC0459"/>
    <w:rsid w:val="00DC0A56"/>
    <w:rsid w:val="00DC39FA"/>
    <w:rsid w:val="00DE7036"/>
    <w:rsid w:val="00E52925"/>
    <w:rsid w:val="00E86FE8"/>
    <w:rsid w:val="00E95836"/>
    <w:rsid w:val="00ED55E5"/>
    <w:rsid w:val="00EE4797"/>
    <w:rsid w:val="00F651A7"/>
    <w:rsid w:val="00F82015"/>
    <w:rsid w:val="00FB0AD3"/>
    <w:rsid w:val="00FF3C8E"/>
  </w:rsids>
  <m:mathPr>
    <m:mathFont m:val="Cambria Math"/>
    <m:brkBin m:val="before"/>
    <m:brkBinSub m:val="--"/>
    <m:smallFrac m:val="0"/>
    <m:dispDef/>
    <m:lMargin m:val="0"/>
    <m:rMargin m:val="0"/>
    <m:defJc m:val="centerGroup"/>
    <m:wrapIndent m:val="1440"/>
    <m:intLim m:val="subSup"/>
    <m:naryLim m:val="undOvr"/>
  </m:mathPr>
  <w:themeFontLang w:val="uz-Latn-U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3C8E"/>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4A029B"/>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4A0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29B"/>
    <w:rPr>
      <w:rFonts w:ascii="Tahoma" w:hAnsi="Tahoma" w:cs="Tahoma"/>
      <w:sz w:val="16"/>
      <w:szCs w:val="16"/>
    </w:rPr>
  </w:style>
  <w:style w:type="character" w:styleId="Hyperlink">
    <w:name w:val="Hyperlink"/>
    <w:uiPriority w:val="99"/>
    <w:unhideWhenUsed/>
    <w:rsid w:val="004A029B"/>
    <w:rPr>
      <w:color w:val="0000FF"/>
      <w:u w:val="single"/>
    </w:rPr>
  </w:style>
  <w:style w:type="paragraph" w:styleId="Header">
    <w:name w:val="header"/>
    <w:basedOn w:val="Normal"/>
    <w:link w:val="HeaderChar"/>
    <w:uiPriority w:val="99"/>
    <w:unhideWhenUsed/>
    <w:rsid w:val="00E95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836"/>
  </w:style>
  <w:style w:type="paragraph" w:styleId="Footer">
    <w:name w:val="footer"/>
    <w:basedOn w:val="Normal"/>
    <w:link w:val="FooterChar"/>
    <w:uiPriority w:val="99"/>
    <w:unhideWhenUsed/>
    <w:rsid w:val="00E95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8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3C8E"/>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4A029B"/>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4A0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29B"/>
    <w:rPr>
      <w:rFonts w:ascii="Tahoma" w:hAnsi="Tahoma" w:cs="Tahoma"/>
      <w:sz w:val="16"/>
      <w:szCs w:val="16"/>
    </w:rPr>
  </w:style>
  <w:style w:type="character" w:styleId="Hyperlink">
    <w:name w:val="Hyperlink"/>
    <w:uiPriority w:val="99"/>
    <w:unhideWhenUsed/>
    <w:rsid w:val="004A029B"/>
    <w:rPr>
      <w:color w:val="0000FF"/>
      <w:u w:val="single"/>
    </w:rPr>
  </w:style>
  <w:style w:type="paragraph" w:styleId="Header">
    <w:name w:val="header"/>
    <w:basedOn w:val="Normal"/>
    <w:link w:val="HeaderChar"/>
    <w:uiPriority w:val="99"/>
    <w:unhideWhenUsed/>
    <w:rsid w:val="00E95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836"/>
  </w:style>
  <w:style w:type="paragraph" w:styleId="Footer">
    <w:name w:val="footer"/>
    <w:basedOn w:val="Normal"/>
    <w:link w:val="FooterChar"/>
    <w:uiPriority w:val="99"/>
    <w:unhideWhenUsed/>
    <w:rsid w:val="00E95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211">
      <w:bodyDiv w:val="1"/>
      <w:marLeft w:val="0"/>
      <w:marRight w:val="0"/>
      <w:marTop w:val="0"/>
      <w:marBottom w:val="0"/>
      <w:divBdr>
        <w:top w:val="none" w:sz="0" w:space="0" w:color="auto"/>
        <w:left w:val="none" w:sz="0" w:space="0" w:color="auto"/>
        <w:bottom w:val="none" w:sz="0" w:space="0" w:color="auto"/>
        <w:right w:val="none" w:sz="0" w:space="0" w:color="auto"/>
      </w:divBdr>
      <w:divsChild>
        <w:div w:id="498079702">
          <w:marLeft w:val="0"/>
          <w:marRight w:val="0"/>
          <w:marTop w:val="0"/>
          <w:marBottom w:val="0"/>
          <w:divBdr>
            <w:top w:val="none" w:sz="0" w:space="0" w:color="auto"/>
            <w:left w:val="none" w:sz="0" w:space="0" w:color="auto"/>
            <w:bottom w:val="none" w:sz="0" w:space="0" w:color="auto"/>
            <w:right w:val="none" w:sz="0" w:space="0" w:color="auto"/>
          </w:divBdr>
          <w:divsChild>
            <w:div w:id="13174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5282">
      <w:bodyDiv w:val="1"/>
      <w:marLeft w:val="0"/>
      <w:marRight w:val="0"/>
      <w:marTop w:val="0"/>
      <w:marBottom w:val="0"/>
      <w:divBdr>
        <w:top w:val="none" w:sz="0" w:space="0" w:color="auto"/>
        <w:left w:val="none" w:sz="0" w:space="0" w:color="auto"/>
        <w:bottom w:val="none" w:sz="0" w:space="0" w:color="auto"/>
        <w:right w:val="none" w:sz="0" w:space="0" w:color="auto"/>
      </w:divBdr>
      <w:divsChild>
        <w:div w:id="1654527418">
          <w:marLeft w:val="0"/>
          <w:marRight w:val="0"/>
          <w:marTop w:val="0"/>
          <w:marBottom w:val="0"/>
          <w:divBdr>
            <w:top w:val="none" w:sz="0" w:space="0" w:color="auto"/>
            <w:left w:val="none" w:sz="0" w:space="0" w:color="auto"/>
            <w:bottom w:val="none" w:sz="0" w:space="0" w:color="auto"/>
            <w:right w:val="none" w:sz="0" w:space="0" w:color="auto"/>
          </w:divBdr>
          <w:divsChild>
            <w:div w:id="1525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1566">
      <w:bodyDiv w:val="1"/>
      <w:marLeft w:val="0"/>
      <w:marRight w:val="0"/>
      <w:marTop w:val="0"/>
      <w:marBottom w:val="0"/>
      <w:divBdr>
        <w:top w:val="none" w:sz="0" w:space="0" w:color="auto"/>
        <w:left w:val="none" w:sz="0" w:space="0" w:color="auto"/>
        <w:bottom w:val="none" w:sz="0" w:space="0" w:color="auto"/>
        <w:right w:val="none" w:sz="0" w:space="0" w:color="auto"/>
      </w:divBdr>
      <w:divsChild>
        <w:div w:id="761218347">
          <w:marLeft w:val="0"/>
          <w:marRight w:val="0"/>
          <w:marTop w:val="0"/>
          <w:marBottom w:val="0"/>
          <w:divBdr>
            <w:top w:val="none" w:sz="0" w:space="0" w:color="auto"/>
            <w:left w:val="none" w:sz="0" w:space="0" w:color="auto"/>
            <w:bottom w:val="none" w:sz="0" w:space="0" w:color="auto"/>
            <w:right w:val="none" w:sz="0" w:space="0" w:color="auto"/>
          </w:divBdr>
          <w:divsChild>
            <w:div w:id="20328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032">
      <w:bodyDiv w:val="1"/>
      <w:marLeft w:val="0"/>
      <w:marRight w:val="0"/>
      <w:marTop w:val="0"/>
      <w:marBottom w:val="0"/>
      <w:divBdr>
        <w:top w:val="none" w:sz="0" w:space="0" w:color="auto"/>
        <w:left w:val="none" w:sz="0" w:space="0" w:color="auto"/>
        <w:bottom w:val="none" w:sz="0" w:space="0" w:color="auto"/>
        <w:right w:val="none" w:sz="0" w:space="0" w:color="auto"/>
      </w:divBdr>
    </w:div>
    <w:div w:id="723942728">
      <w:bodyDiv w:val="1"/>
      <w:marLeft w:val="0"/>
      <w:marRight w:val="0"/>
      <w:marTop w:val="0"/>
      <w:marBottom w:val="0"/>
      <w:divBdr>
        <w:top w:val="none" w:sz="0" w:space="0" w:color="auto"/>
        <w:left w:val="none" w:sz="0" w:space="0" w:color="auto"/>
        <w:bottom w:val="none" w:sz="0" w:space="0" w:color="auto"/>
        <w:right w:val="none" w:sz="0" w:space="0" w:color="auto"/>
      </w:divBdr>
      <w:divsChild>
        <w:div w:id="793598927">
          <w:marLeft w:val="0"/>
          <w:marRight w:val="0"/>
          <w:marTop w:val="0"/>
          <w:marBottom w:val="0"/>
          <w:divBdr>
            <w:top w:val="none" w:sz="0" w:space="0" w:color="auto"/>
            <w:left w:val="none" w:sz="0" w:space="0" w:color="auto"/>
            <w:bottom w:val="none" w:sz="0" w:space="0" w:color="auto"/>
            <w:right w:val="none" w:sz="0" w:space="0" w:color="auto"/>
          </w:divBdr>
          <w:divsChild>
            <w:div w:id="321937096">
              <w:marLeft w:val="0"/>
              <w:marRight w:val="0"/>
              <w:marTop w:val="0"/>
              <w:marBottom w:val="0"/>
              <w:divBdr>
                <w:top w:val="none" w:sz="0" w:space="0" w:color="auto"/>
                <w:left w:val="none" w:sz="0" w:space="0" w:color="auto"/>
                <w:bottom w:val="none" w:sz="0" w:space="0" w:color="auto"/>
                <w:right w:val="none" w:sz="0" w:space="0" w:color="auto"/>
              </w:divBdr>
            </w:div>
            <w:div w:id="965086368">
              <w:marLeft w:val="0"/>
              <w:marRight w:val="0"/>
              <w:marTop w:val="0"/>
              <w:marBottom w:val="0"/>
              <w:divBdr>
                <w:top w:val="none" w:sz="0" w:space="0" w:color="auto"/>
                <w:left w:val="none" w:sz="0" w:space="0" w:color="auto"/>
                <w:bottom w:val="none" w:sz="0" w:space="0" w:color="auto"/>
                <w:right w:val="none" w:sz="0" w:space="0" w:color="auto"/>
              </w:divBdr>
            </w:div>
            <w:div w:id="1699114310">
              <w:marLeft w:val="0"/>
              <w:marRight w:val="0"/>
              <w:marTop w:val="0"/>
              <w:marBottom w:val="0"/>
              <w:divBdr>
                <w:top w:val="none" w:sz="0" w:space="0" w:color="auto"/>
                <w:left w:val="none" w:sz="0" w:space="0" w:color="auto"/>
                <w:bottom w:val="none" w:sz="0" w:space="0" w:color="auto"/>
                <w:right w:val="none" w:sz="0" w:space="0" w:color="auto"/>
              </w:divBdr>
            </w:div>
            <w:div w:id="12227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068">
      <w:bodyDiv w:val="1"/>
      <w:marLeft w:val="0"/>
      <w:marRight w:val="0"/>
      <w:marTop w:val="0"/>
      <w:marBottom w:val="0"/>
      <w:divBdr>
        <w:top w:val="none" w:sz="0" w:space="0" w:color="auto"/>
        <w:left w:val="none" w:sz="0" w:space="0" w:color="auto"/>
        <w:bottom w:val="none" w:sz="0" w:space="0" w:color="auto"/>
        <w:right w:val="none" w:sz="0" w:space="0" w:color="auto"/>
      </w:divBdr>
      <w:divsChild>
        <w:div w:id="347371146">
          <w:marLeft w:val="0"/>
          <w:marRight w:val="0"/>
          <w:marTop w:val="0"/>
          <w:marBottom w:val="0"/>
          <w:divBdr>
            <w:top w:val="none" w:sz="0" w:space="0" w:color="auto"/>
            <w:left w:val="none" w:sz="0" w:space="0" w:color="auto"/>
            <w:bottom w:val="none" w:sz="0" w:space="0" w:color="auto"/>
            <w:right w:val="none" w:sz="0" w:space="0" w:color="auto"/>
          </w:divBdr>
          <w:divsChild>
            <w:div w:id="12404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1604">
      <w:bodyDiv w:val="1"/>
      <w:marLeft w:val="0"/>
      <w:marRight w:val="0"/>
      <w:marTop w:val="0"/>
      <w:marBottom w:val="0"/>
      <w:divBdr>
        <w:top w:val="none" w:sz="0" w:space="0" w:color="auto"/>
        <w:left w:val="none" w:sz="0" w:space="0" w:color="auto"/>
        <w:bottom w:val="none" w:sz="0" w:space="0" w:color="auto"/>
        <w:right w:val="none" w:sz="0" w:space="0" w:color="auto"/>
      </w:divBdr>
    </w:div>
    <w:div w:id="972172503">
      <w:bodyDiv w:val="1"/>
      <w:marLeft w:val="0"/>
      <w:marRight w:val="0"/>
      <w:marTop w:val="0"/>
      <w:marBottom w:val="0"/>
      <w:divBdr>
        <w:top w:val="none" w:sz="0" w:space="0" w:color="auto"/>
        <w:left w:val="none" w:sz="0" w:space="0" w:color="auto"/>
        <w:bottom w:val="none" w:sz="0" w:space="0" w:color="auto"/>
        <w:right w:val="none" w:sz="0" w:space="0" w:color="auto"/>
      </w:divBdr>
    </w:div>
    <w:div w:id="1018580018">
      <w:bodyDiv w:val="1"/>
      <w:marLeft w:val="0"/>
      <w:marRight w:val="0"/>
      <w:marTop w:val="0"/>
      <w:marBottom w:val="0"/>
      <w:divBdr>
        <w:top w:val="none" w:sz="0" w:space="0" w:color="auto"/>
        <w:left w:val="none" w:sz="0" w:space="0" w:color="auto"/>
        <w:bottom w:val="none" w:sz="0" w:space="0" w:color="auto"/>
        <w:right w:val="none" w:sz="0" w:space="0" w:color="auto"/>
      </w:divBdr>
    </w:div>
    <w:div w:id="1020349519">
      <w:bodyDiv w:val="1"/>
      <w:marLeft w:val="0"/>
      <w:marRight w:val="0"/>
      <w:marTop w:val="0"/>
      <w:marBottom w:val="0"/>
      <w:divBdr>
        <w:top w:val="none" w:sz="0" w:space="0" w:color="auto"/>
        <w:left w:val="none" w:sz="0" w:space="0" w:color="auto"/>
        <w:bottom w:val="none" w:sz="0" w:space="0" w:color="auto"/>
        <w:right w:val="none" w:sz="0" w:space="0" w:color="auto"/>
      </w:divBdr>
      <w:divsChild>
        <w:div w:id="1177501965">
          <w:marLeft w:val="0"/>
          <w:marRight w:val="0"/>
          <w:marTop w:val="0"/>
          <w:marBottom w:val="0"/>
          <w:divBdr>
            <w:top w:val="none" w:sz="0" w:space="0" w:color="auto"/>
            <w:left w:val="none" w:sz="0" w:space="0" w:color="auto"/>
            <w:bottom w:val="none" w:sz="0" w:space="0" w:color="auto"/>
            <w:right w:val="none" w:sz="0" w:space="0" w:color="auto"/>
          </w:divBdr>
          <w:divsChild>
            <w:div w:id="1363901970">
              <w:marLeft w:val="0"/>
              <w:marRight w:val="0"/>
              <w:marTop w:val="0"/>
              <w:marBottom w:val="0"/>
              <w:divBdr>
                <w:top w:val="none" w:sz="0" w:space="0" w:color="auto"/>
                <w:left w:val="none" w:sz="0" w:space="0" w:color="auto"/>
                <w:bottom w:val="none" w:sz="0" w:space="0" w:color="auto"/>
                <w:right w:val="none" w:sz="0" w:space="0" w:color="auto"/>
              </w:divBdr>
            </w:div>
            <w:div w:id="921715873">
              <w:marLeft w:val="0"/>
              <w:marRight w:val="0"/>
              <w:marTop w:val="0"/>
              <w:marBottom w:val="0"/>
              <w:divBdr>
                <w:top w:val="none" w:sz="0" w:space="0" w:color="auto"/>
                <w:left w:val="none" w:sz="0" w:space="0" w:color="auto"/>
                <w:bottom w:val="none" w:sz="0" w:space="0" w:color="auto"/>
                <w:right w:val="none" w:sz="0" w:space="0" w:color="auto"/>
              </w:divBdr>
            </w:div>
            <w:div w:id="2137723349">
              <w:marLeft w:val="0"/>
              <w:marRight w:val="0"/>
              <w:marTop w:val="0"/>
              <w:marBottom w:val="0"/>
              <w:divBdr>
                <w:top w:val="none" w:sz="0" w:space="0" w:color="auto"/>
                <w:left w:val="none" w:sz="0" w:space="0" w:color="auto"/>
                <w:bottom w:val="none" w:sz="0" w:space="0" w:color="auto"/>
                <w:right w:val="none" w:sz="0" w:space="0" w:color="auto"/>
              </w:divBdr>
            </w:div>
            <w:div w:id="5067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1795">
      <w:bodyDiv w:val="1"/>
      <w:marLeft w:val="0"/>
      <w:marRight w:val="0"/>
      <w:marTop w:val="0"/>
      <w:marBottom w:val="0"/>
      <w:divBdr>
        <w:top w:val="none" w:sz="0" w:space="0" w:color="auto"/>
        <w:left w:val="none" w:sz="0" w:space="0" w:color="auto"/>
        <w:bottom w:val="none" w:sz="0" w:space="0" w:color="auto"/>
        <w:right w:val="none" w:sz="0" w:space="0" w:color="auto"/>
      </w:divBdr>
      <w:divsChild>
        <w:div w:id="2088115310">
          <w:marLeft w:val="0"/>
          <w:marRight w:val="0"/>
          <w:marTop w:val="0"/>
          <w:marBottom w:val="0"/>
          <w:divBdr>
            <w:top w:val="none" w:sz="0" w:space="0" w:color="auto"/>
            <w:left w:val="none" w:sz="0" w:space="0" w:color="auto"/>
            <w:bottom w:val="none" w:sz="0" w:space="0" w:color="auto"/>
            <w:right w:val="none" w:sz="0" w:space="0" w:color="auto"/>
          </w:divBdr>
          <w:divsChild>
            <w:div w:id="989870052">
              <w:marLeft w:val="0"/>
              <w:marRight w:val="0"/>
              <w:marTop w:val="0"/>
              <w:marBottom w:val="0"/>
              <w:divBdr>
                <w:top w:val="none" w:sz="0" w:space="0" w:color="auto"/>
                <w:left w:val="none" w:sz="0" w:space="0" w:color="auto"/>
                <w:bottom w:val="none" w:sz="0" w:space="0" w:color="auto"/>
                <w:right w:val="none" w:sz="0" w:space="0" w:color="auto"/>
              </w:divBdr>
            </w:div>
            <w:div w:id="807093352">
              <w:marLeft w:val="0"/>
              <w:marRight w:val="0"/>
              <w:marTop w:val="0"/>
              <w:marBottom w:val="0"/>
              <w:divBdr>
                <w:top w:val="none" w:sz="0" w:space="0" w:color="auto"/>
                <w:left w:val="none" w:sz="0" w:space="0" w:color="auto"/>
                <w:bottom w:val="none" w:sz="0" w:space="0" w:color="auto"/>
                <w:right w:val="none" w:sz="0" w:space="0" w:color="auto"/>
              </w:divBdr>
            </w:div>
            <w:div w:id="2005358030">
              <w:marLeft w:val="0"/>
              <w:marRight w:val="0"/>
              <w:marTop w:val="0"/>
              <w:marBottom w:val="0"/>
              <w:divBdr>
                <w:top w:val="none" w:sz="0" w:space="0" w:color="auto"/>
                <w:left w:val="none" w:sz="0" w:space="0" w:color="auto"/>
                <w:bottom w:val="none" w:sz="0" w:space="0" w:color="auto"/>
                <w:right w:val="none" w:sz="0" w:space="0" w:color="auto"/>
              </w:divBdr>
            </w:div>
            <w:div w:id="1626422616">
              <w:marLeft w:val="0"/>
              <w:marRight w:val="0"/>
              <w:marTop w:val="0"/>
              <w:marBottom w:val="0"/>
              <w:divBdr>
                <w:top w:val="none" w:sz="0" w:space="0" w:color="auto"/>
                <w:left w:val="none" w:sz="0" w:space="0" w:color="auto"/>
                <w:bottom w:val="none" w:sz="0" w:space="0" w:color="auto"/>
                <w:right w:val="none" w:sz="0" w:space="0" w:color="auto"/>
              </w:divBdr>
            </w:div>
            <w:div w:id="1732190504">
              <w:marLeft w:val="0"/>
              <w:marRight w:val="0"/>
              <w:marTop w:val="0"/>
              <w:marBottom w:val="0"/>
              <w:divBdr>
                <w:top w:val="none" w:sz="0" w:space="0" w:color="auto"/>
                <w:left w:val="none" w:sz="0" w:space="0" w:color="auto"/>
                <w:bottom w:val="none" w:sz="0" w:space="0" w:color="auto"/>
                <w:right w:val="none" w:sz="0" w:space="0" w:color="auto"/>
              </w:divBdr>
            </w:div>
            <w:div w:id="36587296">
              <w:marLeft w:val="0"/>
              <w:marRight w:val="0"/>
              <w:marTop w:val="0"/>
              <w:marBottom w:val="0"/>
              <w:divBdr>
                <w:top w:val="none" w:sz="0" w:space="0" w:color="auto"/>
                <w:left w:val="none" w:sz="0" w:space="0" w:color="auto"/>
                <w:bottom w:val="none" w:sz="0" w:space="0" w:color="auto"/>
                <w:right w:val="none" w:sz="0" w:space="0" w:color="auto"/>
              </w:divBdr>
            </w:div>
            <w:div w:id="1081223125">
              <w:marLeft w:val="0"/>
              <w:marRight w:val="0"/>
              <w:marTop w:val="0"/>
              <w:marBottom w:val="0"/>
              <w:divBdr>
                <w:top w:val="none" w:sz="0" w:space="0" w:color="auto"/>
                <w:left w:val="none" w:sz="0" w:space="0" w:color="auto"/>
                <w:bottom w:val="none" w:sz="0" w:space="0" w:color="auto"/>
                <w:right w:val="none" w:sz="0" w:space="0" w:color="auto"/>
              </w:divBdr>
            </w:div>
            <w:div w:id="490412235">
              <w:marLeft w:val="0"/>
              <w:marRight w:val="0"/>
              <w:marTop w:val="0"/>
              <w:marBottom w:val="0"/>
              <w:divBdr>
                <w:top w:val="none" w:sz="0" w:space="0" w:color="auto"/>
                <w:left w:val="none" w:sz="0" w:space="0" w:color="auto"/>
                <w:bottom w:val="none" w:sz="0" w:space="0" w:color="auto"/>
                <w:right w:val="none" w:sz="0" w:space="0" w:color="auto"/>
              </w:divBdr>
            </w:div>
            <w:div w:id="758210430">
              <w:marLeft w:val="0"/>
              <w:marRight w:val="0"/>
              <w:marTop w:val="0"/>
              <w:marBottom w:val="0"/>
              <w:divBdr>
                <w:top w:val="none" w:sz="0" w:space="0" w:color="auto"/>
                <w:left w:val="none" w:sz="0" w:space="0" w:color="auto"/>
                <w:bottom w:val="none" w:sz="0" w:space="0" w:color="auto"/>
                <w:right w:val="none" w:sz="0" w:space="0" w:color="auto"/>
              </w:divBdr>
            </w:div>
            <w:div w:id="425007477">
              <w:marLeft w:val="0"/>
              <w:marRight w:val="0"/>
              <w:marTop w:val="0"/>
              <w:marBottom w:val="0"/>
              <w:divBdr>
                <w:top w:val="none" w:sz="0" w:space="0" w:color="auto"/>
                <w:left w:val="none" w:sz="0" w:space="0" w:color="auto"/>
                <w:bottom w:val="none" w:sz="0" w:space="0" w:color="auto"/>
                <w:right w:val="none" w:sz="0" w:space="0" w:color="auto"/>
              </w:divBdr>
            </w:div>
            <w:div w:id="617489942">
              <w:marLeft w:val="0"/>
              <w:marRight w:val="0"/>
              <w:marTop w:val="0"/>
              <w:marBottom w:val="0"/>
              <w:divBdr>
                <w:top w:val="none" w:sz="0" w:space="0" w:color="auto"/>
                <w:left w:val="none" w:sz="0" w:space="0" w:color="auto"/>
                <w:bottom w:val="none" w:sz="0" w:space="0" w:color="auto"/>
                <w:right w:val="none" w:sz="0" w:space="0" w:color="auto"/>
              </w:divBdr>
            </w:div>
            <w:div w:id="588387120">
              <w:marLeft w:val="0"/>
              <w:marRight w:val="0"/>
              <w:marTop w:val="0"/>
              <w:marBottom w:val="0"/>
              <w:divBdr>
                <w:top w:val="none" w:sz="0" w:space="0" w:color="auto"/>
                <w:left w:val="none" w:sz="0" w:space="0" w:color="auto"/>
                <w:bottom w:val="none" w:sz="0" w:space="0" w:color="auto"/>
                <w:right w:val="none" w:sz="0" w:space="0" w:color="auto"/>
              </w:divBdr>
            </w:div>
            <w:div w:id="468402978">
              <w:marLeft w:val="0"/>
              <w:marRight w:val="0"/>
              <w:marTop w:val="0"/>
              <w:marBottom w:val="0"/>
              <w:divBdr>
                <w:top w:val="none" w:sz="0" w:space="0" w:color="auto"/>
                <w:left w:val="none" w:sz="0" w:space="0" w:color="auto"/>
                <w:bottom w:val="none" w:sz="0" w:space="0" w:color="auto"/>
                <w:right w:val="none" w:sz="0" w:space="0" w:color="auto"/>
              </w:divBdr>
            </w:div>
            <w:div w:id="2081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0">
      <w:bodyDiv w:val="1"/>
      <w:marLeft w:val="0"/>
      <w:marRight w:val="0"/>
      <w:marTop w:val="0"/>
      <w:marBottom w:val="0"/>
      <w:divBdr>
        <w:top w:val="none" w:sz="0" w:space="0" w:color="auto"/>
        <w:left w:val="none" w:sz="0" w:space="0" w:color="auto"/>
        <w:bottom w:val="none" w:sz="0" w:space="0" w:color="auto"/>
        <w:right w:val="none" w:sz="0" w:space="0" w:color="auto"/>
      </w:divBdr>
      <w:divsChild>
        <w:div w:id="1111974637">
          <w:marLeft w:val="0"/>
          <w:marRight w:val="0"/>
          <w:marTop w:val="0"/>
          <w:marBottom w:val="0"/>
          <w:divBdr>
            <w:top w:val="none" w:sz="0" w:space="0" w:color="auto"/>
            <w:left w:val="none" w:sz="0" w:space="0" w:color="auto"/>
            <w:bottom w:val="none" w:sz="0" w:space="0" w:color="auto"/>
            <w:right w:val="none" w:sz="0" w:space="0" w:color="auto"/>
          </w:divBdr>
          <w:divsChild>
            <w:div w:id="980578205">
              <w:marLeft w:val="0"/>
              <w:marRight w:val="0"/>
              <w:marTop w:val="0"/>
              <w:marBottom w:val="0"/>
              <w:divBdr>
                <w:top w:val="none" w:sz="0" w:space="0" w:color="auto"/>
                <w:left w:val="none" w:sz="0" w:space="0" w:color="auto"/>
                <w:bottom w:val="none" w:sz="0" w:space="0" w:color="auto"/>
                <w:right w:val="none" w:sz="0" w:space="0" w:color="auto"/>
              </w:divBdr>
            </w:div>
            <w:div w:id="1253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2352">
      <w:bodyDiv w:val="1"/>
      <w:marLeft w:val="0"/>
      <w:marRight w:val="0"/>
      <w:marTop w:val="0"/>
      <w:marBottom w:val="0"/>
      <w:divBdr>
        <w:top w:val="none" w:sz="0" w:space="0" w:color="auto"/>
        <w:left w:val="none" w:sz="0" w:space="0" w:color="auto"/>
        <w:bottom w:val="none" w:sz="0" w:space="0" w:color="auto"/>
        <w:right w:val="none" w:sz="0" w:space="0" w:color="auto"/>
      </w:divBdr>
    </w:div>
    <w:div w:id="1350722155">
      <w:bodyDiv w:val="1"/>
      <w:marLeft w:val="0"/>
      <w:marRight w:val="0"/>
      <w:marTop w:val="0"/>
      <w:marBottom w:val="0"/>
      <w:divBdr>
        <w:top w:val="none" w:sz="0" w:space="0" w:color="auto"/>
        <w:left w:val="none" w:sz="0" w:space="0" w:color="auto"/>
        <w:bottom w:val="none" w:sz="0" w:space="0" w:color="auto"/>
        <w:right w:val="none" w:sz="0" w:space="0" w:color="auto"/>
      </w:divBdr>
    </w:div>
    <w:div w:id="1430082852">
      <w:bodyDiv w:val="1"/>
      <w:marLeft w:val="0"/>
      <w:marRight w:val="0"/>
      <w:marTop w:val="0"/>
      <w:marBottom w:val="0"/>
      <w:divBdr>
        <w:top w:val="none" w:sz="0" w:space="0" w:color="auto"/>
        <w:left w:val="none" w:sz="0" w:space="0" w:color="auto"/>
        <w:bottom w:val="none" w:sz="0" w:space="0" w:color="auto"/>
        <w:right w:val="none" w:sz="0" w:space="0" w:color="auto"/>
      </w:divBdr>
    </w:div>
    <w:div w:id="1582833051">
      <w:bodyDiv w:val="1"/>
      <w:marLeft w:val="0"/>
      <w:marRight w:val="0"/>
      <w:marTop w:val="0"/>
      <w:marBottom w:val="0"/>
      <w:divBdr>
        <w:top w:val="none" w:sz="0" w:space="0" w:color="auto"/>
        <w:left w:val="none" w:sz="0" w:space="0" w:color="auto"/>
        <w:bottom w:val="none" w:sz="0" w:space="0" w:color="auto"/>
        <w:right w:val="none" w:sz="0" w:space="0" w:color="auto"/>
      </w:divBdr>
    </w:div>
    <w:div w:id="1592857737">
      <w:bodyDiv w:val="1"/>
      <w:marLeft w:val="0"/>
      <w:marRight w:val="0"/>
      <w:marTop w:val="0"/>
      <w:marBottom w:val="0"/>
      <w:divBdr>
        <w:top w:val="none" w:sz="0" w:space="0" w:color="auto"/>
        <w:left w:val="none" w:sz="0" w:space="0" w:color="auto"/>
        <w:bottom w:val="none" w:sz="0" w:space="0" w:color="auto"/>
        <w:right w:val="none" w:sz="0" w:space="0" w:color="auto"/>
      </w:divBdr>
      <w:divsChild>
        <w:div w:id="1827278167">
          <w:marLeft w:val="0"/>
          <w:marRight w:val="0"/>
          <w:marTop w:val="0"/>
          <w:marBottom w:val="0"/>
          <w:divBdr>
            <w:top w:val="none" w:sz="0" w:space="0" w:color="auto"/>
            <w:left w:val="none" w:sz="0" w:space="0" w:color="auto"/>
            <w:bottom w:val="none" w:sz="0" w:space="0" w:color="auto"/>
            <w:right w:val="none" w:sz="0" w:space="0" w:color="auto"/>
          </w:divBdr>
          <w:divsChild>
            <w:div w:id="15242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6086">
      <w:bodyDiv w:val="1"/>
      <w:marLeft w:val="0"/>
      <w:marRight w:val="0"/>
      <w:marTop w:val="0"/>
      <w:marBottom w:val="0"/>
      <w:divBdr>
        <w:top w:val="none" w:sz="0" w:space="0" w:color="auto"/>
        <w:left w:val="none" w:sz="0" w:space="0" w:color="auto"/>
        <w:bottom w:val="none" w:sz="0" w:space="0" w:color="auto"/>
        <w:right w:val="none" w:sz="0" w:space="0" w:color="auto"/>
      </w:divBdr>
      <w:divsChild>
        <w:div w:id="657004017">
          <w:marLeft w:val="0"/>
          <w:marRight w:val="0"/>
          <w:marTop w:val="0"/>
          <w:marBottom w:val="0"/>
          <w:divBdr>
            <w:top w:val="none" w:sz="0" w:space="0" w:color="auto"/>
            <w:left w:val="none" w:sz="0" w:space="0" w:color="auto"/>
            <w:bottom w:val="none" w:sz="0" w:space="0" w:color="auto"/>
            <w:right w:val="none" w:sz="0" w:space="0" w:color="auto"/>
          </w:divBdr>
          <w:divsChild>
            <w:div w:id="1385759199">
              <w:marLeft w:val="0"/>
              <w:marRight w:val="0"/>
              <w:marTop w:val="0"/>
              <w:marBottom w:val="0"/>
              <w:divBdr>
                <w:top w:val="none" w:sz="0" w:space="0" w:color="auto"/>
                <w:left w:val="none" w:sz="0" w:space="0" w:color="auto"/>
                <w:bottom w:val="none" w:sz="0" w:space="0" w:color="auto"/>
                <w:right w:val="none" w:sz="0" w:space="0" w:color="auto"/>
              </w:divBdr>
            </w:div>
            <w:div w:id="1668441638">
              <w:marLeft w:val="0"/>
              <w:marRight w:val="0"/>
              <w:marTop w:val="0"/>
              <w:marBottom w:val="0"/>
              <w:divBdr>
                <w:top w:val="none" w:sz="0" w:space="0" w:color="auto"/>
                <w:left w:val="none" w:sz="0" w:space="0" w:color="auto"/>
                <w:bottom w:val="none" w:sz="0" w:space="0" w:color="auto"/>
                <w:right w:val="none" w:sz="0" w:space="0" w:color="auto"/>
              </w:divBdr>
            </w:div>
            <w:div w:id="2019847135">
              <w:marLeft w:val="0"/>
              <w:marRight w:val="0"/>
              <w:marTop w:val="0"/>
              <w:marBottom w:val="0"/>
              <w:divBdr>
                <w:top w:val="none" w:sz="0" w:space="0" w:color="auto"/>
                <w:left w:val="none" w:sz="0" w:space="0" w:color="auto"/>
                <w:bottom w:val="none" w:sz="0" w:space="0" w:color="auto"/>
                <w:right w:val="none" w:sz="0" w:space="0" w:color="auto"/>
              </w:divBdr>
            </w:div>
            <w:div w:id="1786003877">
              <w:marLeft w:val="0"/>
              <w:marRight w:val="0"/>
              <w:marTop w:val="0"/>
              <w:marBottom w:val="0"/>
              <w:divBdr>
                <w:top w:val="none" w:sz="0" w:space="0" w:color="auto"/>
                <w:left w:val="none" w:sz="0" w:space="0" w:color="auto"/>
                <w:bottom w:val="none" w:sz="0" w:space="0" w:color="auto"/>
                <w:right w:val="none" w:sz="0" w:space="0" w:color="auto"/>
              </w:divBdr>
            </w:div>
            <w:div w:id="1751460029">
              <w:marLeft w:val="0"/>
              <w:marRight w:val="0"/>
              <w:marTop w:val="0"/>
              <w:marBottom w:val="0"/>
              <w:divBdr>
                <w:top w:val="none" w:sz="0" w:space="0" w:color="auto"/>
                <w:left w:val="none" w:sz="0" w:space="0" w:color="auto"/>
                <w:bottom w:val="none" w:sz="0" w:space="0" w:color="auto"/>
                <w:right w:val="none" w:sz="0" w:space="0" w:color="auto"/>
              </w:divBdr>
            </w:div>
            <w:div w:id="1932204070">
              <w:marLeft w:val="0"/>
              <w:marRight w:val="0"/>
              <w:marTop w:val="0"/>
              <w:marBottom w:val="0"/>
              <w:divBdr>
                <w:top w:val="none" w:sz="0" w:space="0" w:color="auto"/>
                <w:left w:val="none" w:sz="0" w:space="0" w:color="auto"/>
                <w:bottom w:val="none" w:sz="0" w:space="0" w:color="auto"/>
                <w:right w:val="none" w:sz="0" w:space="0" w:color="auto"/>
              </w:divBdr>
            </w:div>
            <w:div w:id="100733067">
              <w:marLeft w:val="0"/>
              <w:marRight w:val="0"/>
              <w:marTop w:val="0"/>
              <w:marBottom w:val="0"/>
              <w:divBdr>
                <w:top w:val="none" w:sz="0" w:space="0" w:color="auto"/>
                <w:left w:val="none" w:sz="0" w:space="0" w:color="auto"/>
                <w:bottom w:val="none" w:sz="0" w:space="0" w:color="auto"/>
                <w:right w:val="none" w:sz="0" w:space="0" w:color="auto"/>
              </w:divBdr>
            </w:div>
            <w:div w:id="538248845">
              <w:marLeft w:val="0"/>
              <w:marRight w:val="0"/>
              <w:marTop w:val="0"/>
              <w:marBottom w:val="0"/>
              <w:divBdr>
                <w:top w:val="none" w:sz="0" w:space="0" w:color="auto"/>
                <w:left w:val="none" w:sz="0" w:space="0" w:color="auto"/>
                <w:bottom w:val="none" w:sz="0" w:space="0" w:color="auto"/>
                <w:right w:val="none" w:sz="0" w:space="0" w:color="auto"/>
              </w:divBdr>
            </w:div>
            <w:div w:id="1172447536">
              <w:marLeft w:val="0"/>
              <w:marRight w:val="0"/>
              <w:marTop w:val="0"/>
              <w:marBottom w:val="0"/>
              <w:divBdr>
                <w:top w:val="none" w:sz="0" w:space="0" w:color="auto"/>
                <w:left w:val="none" w:sz="0" w:space="0" w:color="auto"/>
                <w:bottom w:val="none" w:sz="0" w:space="0" w:color="auto"/>
                <w:right w:val="none" w:sz="0" w:space="0" w:color="auto"/>
              </w:divBdr>
            </w:div>
            <w:div w:id="1199973926">
              <w:marLeft w:val="0"/>
              <w:marRight w:val="0"/>
              <w:marTop w:val="0"/>
              <w:marBottom w:val="0"/>
              <w:divBdr>
                <w:top w:val="none" w:sz="0" w:space="0" w:color="auto"/>
                <w:left w:val="none" w:sz="0" w:space="0" w:color="auto"/>
                <w:bottom w:val="none" w:sz="0" w:space="0" w:color="auto"/>
                <w:right w:val="none" w:sz="0" w:space="0" w:color="auto"/>
              </w:divBdr>
            </w:div>
            <w:div w:id="183592141">
              <w:marLeft w:val="0"/>
              <w:marRight w:val="0"/>
              <w:marTop w:val="0"/>
              <w:marBottom w:val="0"/>
              <w:divBdr>
                <w:top w:val="none" w:sz="0" w:space="0" w:color="auto"/>
                <w:left w:val="none" w:sz="0" w:space="0" w:color="auto"/>
                <w:bottom w:val="none" w:sz="0" w:space="0" w:color="auto"/>
                <w:right w:val="none" w:sz="0" w:space="0" w:color="auto"/>
              </w:divBdr>
            </w:div>
            <w:div w:id="894044117">
              <w:marLeft w:val="0"/>
              <w:marRight w:val="0"/>
              <w:marTop w:val="0"/>
              <w:marBottom w:val="0"/>
              <w:divBdr>
                <w:top w:val="none" w:sz="0" w:space="0" w:color="auto"/>
                <w:left w:val="none" w:sz="0" w:space="0" w:color="auto"/>
                <w:bottom w:val="none" w:sz="0" w:space="0" w:color="auto"/>
                <w:right w:val="none" w:sz="0" w:space="0" w:color="auto"/>
              </w:divBdr>
            </w:div>
            <w:div w:id="2127844865">
              <w:marLeft w:val="0"/>
              <w:marRight w:val="0"/>
              <w:marTop w:val="0"/>
              <w:marBottom w:val="0"/>
              <w:divBdr>
                <w:top w:val="none" w:sz="0" w:space="0" w:color="auto"/>
                <w:left w:val="none" w:sz="0" w:space="0" w:color="auto"/>
                <w:bottom w:val="none" w:sz="0" w:space="0" w:color="auto"/>
                <w:right w:val="none" w:sz="0" w:space="0" w:color="auto"/>
              </w:divBdr>
            </w:div>
            <w:div w:id="4057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448">
      <w:bodyDiv w:val="1"/>
      <w:marLeft w:val="0"/>
      <w:marRight w:val="0"/>
      <w:marTop w:val="0"/>
      <w:marBottom w:val="0"/>
      <w:divBdr>
        <w:top w:val="none" w:sz="0" w:space="0" w:color="auto"/>
        <w:left w:val="none" w:sz="0" w:space="0" w:color="auto"/>
        <w:bottom w:val="none" w:sz="0" w:space="0" w:color="auto"/>
        <w:right w:val="none" w:sz="0" w:space="0" w:color="auto"/>
      </w:divBdr>
      <w:divsChild>
        <w:div w:id="1631207224">
          <w:marLeft w:val="0"/>
          <w:marRight w:val="0"/>
          <w:marTop w:val="0"/>
          <w:marBottom w:val="0"/>
          <w:divBdr>
            <w:top w:val="none" w:sz="0" w:space="0" w:color="auto"/>
            <w:left w:val="none" w:sz="0" w:space="0" w:color="auto"/>
            <w:bottom w:val="none" w:sz="0" w:space="0" w:color="auto"/>
            <w:right w:val="none" w:sz="0" w:space="0" w:color="auto"/>
          </w:divBdr>
          <w:divsChild>
            <w:div w:id="1993437880">
              <w:marLeft w:val="0"/>
              <w:marRight w:val="0"/>
              <w:marTop w:val="0"/>
              <w:marBottom w:val="0"/>
              <w:divBdr>
                <w:top w:val="none" w:sz="0" w:space="0" w:color="auto"/>
                <w:left w:val="none" w:sz="0" w:space="0" w:color="auto"/>
                <w:bottom w:val="none" w:sz="0" w:space="0" w:color="auto"/>
                <w:right w:val="none" w:sz="0" w:space="0" w:color="auto"/>
              </w:divBdr>
            </w:div>
            <w:div w:id="8753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83">
      <w:bodyDiv w:val="1"/>
      <w:marLeft w:val="0"/>
      <w:marRight w:val="0"/>
      <w:marTop w:val="0"/>
      <w:marBottom w:val="0"/>
      <w:divBdr>
        <w:top w:val="none" w:sz="0" w:space="0" w:color="auto"/>
        <w:left w:val="none" w:sz="0" w:space="0" w:color="auto"/>
        <w:bottom w:val="none" w:sz="0" w:space="0" w:color="auto"/>
        <w:right w:val="none" w:sz="0" w:space="0" w:color="auto"/>
      </w:divBdr>
    </w:div>
    <w:div w:id="1935169362">
      <w:bodyDiv w:val="1"/>
      <w:marLeft w:val="0"/>
      <w:marRight w:val="0"/>
      <w:marTop w:val="0"/>
      <w:marBottom w:val="0"/>
      <w:divBdr>
        <w:top w:val="none" w:sz="0" w:space="0" w:color="auto"/>
        <w:left w:val="none" w:sz="0" w:space="0" w:color="auto"/>
        <w:bottom w:val="none" w:sz="0" w:space="0" w:color="auto"/>
        <w:right w:val="none" w:sz="0" w:space="0" w:color="auto"/>
      </w:divBdr>
      <w:divsChild>
        <w:div w:id="621962053">
          <w:marLeft w:val="0"/>
          <w:marRight w:val="0"/>
          <w:marTop w:val="0"/>
          <w:marBottom w:val="0"/>
          <w:divBdr>
            <w:top w:val="none" w:sz="0" w:space="0" w:color="auto"/>
            <w:left w:val="none" w:sz="0" w:space="0" w:color="auto"/>
            <w:bottom w:val="none" w:sz="0" w:space="0" w:color="auto"/>
            <w:right w:val="none" w:sz="0" w:space="0" w:color="auto"/>
          </w:divBdr>
          <w:divsChild>
            <w:div w:id="9594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google_colab/what_is_google_colab.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olab.research.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25</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Saranya Narasimhan</dc:creator>
  <cp:lastModifiedBy>SAI RAM</cp:lastModifiedBy>
  <cp:revision>61</cp:revision>
  <dcterms:created xsi:type="dcterms:W3CDTF">2023-02-18T08:15:00Z</dcterms:created>
  <dcterms:modified xsi:type="dcterms:W3CDTF">2023-04-05T11:52:00Z</dcterms:modified>
</cp:coreProperties>
</file>