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240" w:line="360" w:lineRule="atLeast"/>
        <w:jc w:val="center"/>
      </w:pPr>
      <w:r>
        <w:rPr>
          <w:b w:val="1"/>
          <w:bCs w:val="1"/>
          <w:color w:val="0e0e0e"/>
          <w:sz w:val="32"/>
          <w:szCs w:val="32"/>
          <w:u w:color="0e0e0e"/>
          <w:rtl w:val="0"/>
          <w:lang w:val="en-US"/>
        </w:rPr>
        <w:t>Project Title: Speech Based Summarization and Emotion Analysis</w:t>
      </w:r>
    </w:p>
    <w:p>
      <w:pPr>
        <w:pStyle w:val="Body"/>
        <w:widowControl w:val="0"/>
        <w:spacing w:after="240" w:line="360" w:lineRule="atLeast"/>
      </w:pPr>
      <w:r>
        <w:rPr>
          <w:b w:val="1"/>
          <w:bCs w:val="1"/>
          <w:color w:val="0e0e0e"/>
          <w:sz w:val="32"/>
          <w:szCs w:val="32"/>
          <w:u w:color="0e0e0e"/>
          <w:rtl w:val="0"/>
          <w:lang w:val="en-US"/>
        </w:rPr>
        <w:t xml:space="preserve">Members: </w:t>
      </w:r>
    </w:p>
    <w:p>
      <w:pPr>
        <w:pStyle w:val="Body A"/>
        <w:jc w:val="both"/>
        <w:rPr>
          <w:rFonts w:ascii="Times New Roman" w:cs="Times New Roman" w:hAnsi="Times New Roman" w:eastAsia="Times New Roman"/>
          <w:sz w:val="28"/>
          <w:szCs w:val="28"/>
        </w:rPr>
      </w:pPr>
      <w:r>
        <w:rPr>
          <w:rFonts w:ascii="Times New Roman" w:hAnsi="Times New Roman"/>
          <w:sz w:val="28"/>
          <w:szCs w:val="28"/>
          <w:rtl w:val="0"/>
          <w:lang w:val="en-US"/>
        </w:rPr>
        <w:t>Pradeep Thalasta</w:t>
        <w:tab/>
        <w:tab/>
        <w:tab/>
        <w:tab/>
        <w:t>4579117326</w:t>
        <w:tab/>
        <w:tab/>
        <w:tab/>
        <w:t>thalasta@usc.edu</w:t>
      </w:r>
    </w:p>
    <w:p>
      <w:pPr>
        <w:pStyle w:val="Body A"/>
        <w:jc w:val="both"/>
        <w:rPr>
          <w:rFonts w:ascii="Times New Roman" w:cs="Times New Roman" w:hAnsi="Times New Roman" w:eastAsia="Times New Roman"/>
          <w:sz w:val="28"/>
          <w:szCs w:val="28"/>
        </w:rPr>
      </w:pPr>
      <w:r>
        <w:rPr>
          <w:rFonts w:ascii="Times New Roman" w:hAnsi="Times New Roman"/>
          <w:sz w:val="28"/>
          <w:szCs w:val="28"/>
          <w:rtl w:val="0"/>
          <w:lang w:val="en-US"/>
        </w:rPr>
        <w:t>Paridhi Verma</w:t>
        <w:tab/>
        <w:tab/>
        <w:tab/>
        <w:tab/>
        <w:t>2139220711</w:t>
        <w:tab/>
        <w:tab/>
        <w:tab/>
        <w:t>vermap@usc.edu</w:t>
      </w:r>
    </w:p>
    <w:p>
      <w:pPr>
        <w:pStyle w:val="Body A"/>
        <w:jc w:val="both"/>
        <w:rPr>
          <w:rFonts w:ascii="Times New Roman" w:cs="Times New Roman" w:hAnsi="Times New Roman" w:eastAsia="Times New Roman"/>
          <w:sz w:val="28"/>
          <w:szCs w:val="28"/>
        </w:rPr>
      </w:pPr>
      <w:r>
        <w:rPr>
          <w:rFonts w:ascii="Times New Roman" w:hAnsi="Times New Roman"/>
          <w:sz w:val="28"/>
          <w:szCs w:val="28"/>
          <w:rtl w:val="0"/>
          <w:lang w:val="en-US"/>
        </w:rPr>
        <w:t>Raksha Nagesh Bysani</w:t>
        <w:tab/>
        <w:tab/>
        <w:tab/>
        <w:t>3449867668</w:t>
        <w:tab/>
        <w:tab/>
        <w:tab/>
        <w:t>bysani@usc.edu</w:t>
      </w:r>
    </w:p>
    <w:p>
      <w:pPr>
        <w:pStyle w:val="Body A"/>
        <w:jc w:val="both"/>
        <w:rPr>
          <w:rFonts w:ascii="Times New Roman" w:cs="Times New Roman" w:hAnsi="Times New Roman" w:eastAsia="Times New Roman"/>
          <w:sz w:val="28"/>
          <w:szCs w:val="28"/>
        </w:rPr>
      </w:pPr>
      <w:r>
        <w:rPr>
          <w:rFonts w:ascii="Times New Roman" w:hAnsi="Times New Roman"/>
          <w:sz w:val="28"/>
          <w:szCs w:val="28"/>
          <w:rtl w:val="0"/>
          <w:lang w:val="en-US"/>
        </w:rPr>
        <w:t>Suraj Hebbar Shankar</w:t>
        <w:tab/>
        <w:tab/>
        <w:tab/>
        <w:t>4376950843</w:t>
        <w:tab/>
        <w:tab/>
        <w:tab/>
      </w:r>
      <w:r>
        <w:rPr>
          <w:rFonts w:ascii="Times New Roman" w:hAnsi="Times New Roman"/>
          <w:sz w:val="28"/>
          <w:szCs w:val="28"/>
          <w:u w:color="0563c1"/>
          <w:rtl w:val="0"/>
          <w:lang w:val="en-US"/>
        </w:rPr>
        <w:t>surajhes@usc.edu</w:t>
      </w:r>
    </w:p>
    <w:p>
      <w:pPr>
        <w:pStyle w:val="Body"/>
        <w:widowControl w:val="0"/>
        <w:spacing w:after="240" w:line="360" w:lineRule="atLeast"/>
        <w:rPr>
          <w:rFonts w:ascii="Times New Roman" w:cs="Times New Roman" w:hAnsi="Times New Roman" w:eastAsia="Times New Roman"/>
          <w:b w:val="1"/>
          <w:bCs w:val="1"/>
          <w:color w:val="0e0e0e"/>
          <w:sz w:val="32"/>
          <w:szCs w:val="32"/>
          <w:u w:color="0e0e0e"/>
        </w:rPr>
      </w:pPr>
    </w:p>
    <w:p>
      <w:pPr>
        <w:pStyle w:val="Body"/>
        <w:widowControl w:val="0"/>
        <w:spacing w:after="240" w:line="360" w:lineRule="atLeast"/>
      </w:pPr>
      <w:r>
        <w:rPr>
          <w:b w:val="1"/>
          <w:bCs w:val="1"/>
          <w:color w:val="0e0e0e"/>
          <w:sz w:val="32"/>
          <w:szCs w:val="32"/>
          <w:u w:color="0e0e0e"/>
          <w:rtl w:val="0"/>
          <w:lang w:val="fr-FR"/>
        </w:rPr>
        <w:t xml:space="preserve">1. Introduction </w:t>
      </w:r>
    </w:p>
    <w:p>
      <w:pPr>
        <w:pStyle w:val="Body A"/>
        <w:jc w:val="both"/>
        <w:rPr>
          <w:rFonts w:ascii="Times New Roman" w:cs="Times New Roman" w:hAnsi="Times New Roman" w:eastAsia="Times New Roman"/>
          <w:sz w:val="32"/>
          <w:szCs w:val="32"/>
        </w:rPr>
      </w:pPr>
      <w:r>
        <w:rPr>
          <w:rFonts w:ascii="Times New Roman" w:hAnsi="Times New Roman"/>
          <w:sz w:val="32"/>
          <w:szCs w:val="32"/>
          <w:rtl w:val="0"/>
          <w:lang w:val="en-US"/>
        </w:rPr>
        <w:t>Public speaking skills help you communicate important messages inside and outside of the organi</w:t>
      </w:r>
      <w:r>
        <w:rPr>
          <w:rFonts w:ascii="Times New Roman" w:hAnsi="Times New Roman"/>
          <w:sz w:val="32"/>
          <w:szCs w:val="32"/>
          <w:rtl w:val="0"/>
          <w:lang w:val="en-US"/>
        </w:rPr>
        <w:t>s</w:t>
      </w:r>
      <w:r>
        <w:rPr>
          <w:rFonts w:ascii="Times New Roman" w:hAnsi="Times New Roman"/>
          <w:sz w:val="32"/>
          <w:szCs w:val="32"/>
          <w:rtl w:val="0"/>
          <w:lang w:val="en-US"/>
        </w:rPr>
        <w:t>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w:t>
      </w:r>
      <w:r>
        <w:rPr>
          <w:rFonts w:ascii="Times New Roman" w:hAnsi="Times New Roman"/>
          <w:sz w:val="32"/>
          <w:szCs w:val="32"/>
          <w:rtl w:val="0"/>
          <w:lang w:val="en-US"/>
        </w:rPr>
        <w:t>s</w:t>
      </w:r>
      <w:r>
        <w:rPr>
          <w:rFonts w:ascii="Times New Roman" w:hAnsi="Times New Roman"/>
          <w:sz w:val="32"/>
          <w:szCs w:val="32"/>
          <w:rtl w:val="0"/>
          <w:lang w:val="en-US"/>
        </w:rPr>
        <w:t>ing the over-all emotion. This problem is interesting because it helps the person to improvise the content and the emotion associated with it.</w:t>
      </w:r>
    </w:p>
    <w:p>
      <w:pPr>
        <w:pStyle w:val="Body A"/>
        <w:jc w:val="both"/>
        <w:rPr>
          <w:rFonts w:ascii="Times New Roman" w:cs="Times New Roman" w:hAnsi="Times New Roman" w:eastAsia="Times New Roman"/>
          <w:sz w:val="32"/>
          <w:szCs w:val="32"/>
        </w:rPr>
      </w:pPr>
    </w:p>
    <w:p>
      <w:pPr>
        <w:pStyle w:val="Body A"/>
        <w:jc w:val="both"/>
        <w:rPr>
          <w:rFonts w:ascii="Times New Roman" w:cs="Times New Roman" w:hAnsi="Times New Roman" w:eastAsia="Times New Roman"/>
          <w:sz w:val="32"/>
          <w:szCs w:val="32"/>
        </w:rPr>
      </w:pPr>
      <w:r>
        <w:rPr>
          <w:rFonts w:ascii="Times New Roman" w:hAnsi="Times New Roman"/>
          <w:sz w:val="32"/>
          <w:szCs w:val="32"/>
          <w:rtl w:val="0"/>
          <w:lang w:val="en-US"/>
        </w:rPr>
        <w:t>Existing approaches to solve this problem are done in two phases. First by analy</w:t>
      </w:r>
      <w:r>
        <w:rPr>
          <w:rFonts w:ascii="Times New Roman" w:hAnsi="Times New Roman"/>
          <w:sz w:val="32"/>
          <w:szCs w:val="32"/>
          <w:rtl w:val="0"/>
          <w:lang w:val="en-US"/>
        </w:rPr>
        <w:t>s</w:t>
      </w:r>
      <w:r>
        <w:rPr>
          <w:rFonts w:ascii="Times New Roman" w:hAnsi="Times New Roman"/>
          <w:sz w:val="32"/>
          <w:szCs w:val="32"/>
          <w:rtl w:val="0"/>
          <w:lang w:val="en-US"/>
        </w:rPr>
        <w:t>ing the sentiment of the speech. Second by summari</w:t>
      </w:r>
      <w:r>
        <w:rPr>
          <w:rFonts w:ascii="Times New Roman" w:hAnsi="Times New Roman"/>
          <w:sz w:val="32"/>
          <w:szCs w:val="32"/>
          <w:rtl w:val="0"/>
          <w:lang w:val="en-US"/>
        </w:rPr>
        <w:t>s</w:t>
      </w:r>
      <w:r>
        <w:rPr>
          <w:rFonts w:ascii="Times New Roman" w:hAnsi="Times New Roman"/>
          <w:sz w:val="32"/>
          <w:szCs w:val="32"/>
          <w:rtl w:val="0"/>
          <w:lang w:val="en-US"/>
        </w:rPr>
        <w:t>ing the speech data. These two phases are performed for a corpus based on English Language. In our approach, we try to combine both the phases by analy</w:t>
      </w:r>
      <w:r>
        <w:rPr>
          <w:rFonts w:ascii="Times New Roman" w:hAnsi="Times New Roman"/>
          <w:sz w:val="32"/>
          <w:szCs w:val="32"/>
          <w:rtl w:val="0"/>
          <w:lang w:val="en-US"/>
        </w:rPr>
        <w:t>s</w:t>
      </w:r>
      <w:r>
        <w:rPr>
          <w:rFonts w:ascii="Times New Roman" w:hAnsi="Times New Roman"/>
          <w:sz w:val="32"/>
          <w:szCs w:val="32"/>
          <w:rtl w:val="0"/>
          <w:lang w:val="en-US"/>
        </w:rPr>
        <w:t>ing the emotion of the speech as well as summari</w:t>
      </w:r>
      <w:r>
        <w:rPr>
          <w:rFonts w:ascii="Times New Roman" w:hAnsi="Times New Roman"/>
          <w:sz w:val="32"/>
          <w:szCs w:val="32"/>
          <w:rtl w:val="0"/>
          <w:lang w:val="en-US"/>
        </w:rPr>
        <w:t>s</w:t>
      </w:r>
      <w:r>
        <w:rPr>
          <w:rFonts w:ascii="Times New Roman" w:hAnsi="Times New Roman"/>
          <w:sz w:val="32"/>
          <w:szCs w:val="32"/>
          <w:rtl w:val="0"/>
          <w:lang w:val="en-US"/>
        </w:rPr>
        <w:t>e the content by using machine learning algorithms, followed by emotion analysis and summari</w:t>
      </w:r>
      <w:r>
        <w:rPr>
          <w:rFonts w:ascii="Times New Roman" w:hAnsi="Times New Roman"/>
          <w:sz w:val="32"/>
          <w:szCs w:val="32"/>
          <w:rtl w:val="0"/>
          <w:lang w:val="en-US"/>
        </w:rPr>
        <w:t>s</w:t>
      </w:r>
      <w:r>
        <w:rPr>
          <w:rFonts w:ascii="Times New Roman" w:hAnsi="Times New Roman"/>
          <w:sz w:val="32"/>
          <w:szCs w:val="32"/>
          <w:rtl w:val="0"/>
          <w:lang w:val="en-US"/>
        </w:rPr>
        <w:t>ation for German Corpus.</w:t>
      </w:r>
    </w:p>
    <w:p>
      <w:pPr>
        <w:pStyle w:val="Body"/>
        <w:widowControl w:val="0"/>
        <w:spacing w:after="240" w:line="360" w:lineRule="atLeast"/>
        <w:rPr>
          <w:rFonts w:ascii="Times New Roman" w:cs="Times New Roman" w:hAnsi="Times New Roman" w:eastAsia="Times New Roman"/>
          <w:b w:val="1"/>
          <w:bCs w:val="1"/>
          <w:color w:val="0e0e0e"/>
          <w:sz w:val="32"/>
          <w:szCs w:val="32"/>
          <w:u w:color="0e0e0e"/>
        </w:rPr>
      </w:pPr>
    </w:p>
    <w:p>
      <w:pPr>
        <w:pStyle w:val="Body"/>
        <w:widowControl w:val="0"/>
        <w:spacing w:after="240" w:line="360" w:lineRule="atLeast"/>
        <w:rPr>
          <w:color w:val="0e0e0e"/>
          <w:sz w:val="32"/>
          <w:szCs w:val="32"/>
          <w:u w:color="0e0e0e"/>
        </w:rPr>
      </w:pPr>
      <w:r>
        <w:rPr>
          <w:b w:val="1"/>
          <w:bCs w:val="1"/>
          <w:color w:val="0e0e0e"/>
          <w:sz w:val="32"/>
          <w:szCs w:val="32"/>
          <w:u w:color="0e0e0e"/>
          <w:rtl w:val="0"/>
          <w:lang w:val="en-US"/>
        </w:rPr>
        <w:t>2. Method</w:t>
      </w:r>
      <w:r>
        <w:rPr>
          <w:rFonts w:ascii="MS Mincho" w:cs="MS Mincho" w:hAnsi="MS Mincho" w:eastAsia="MS Mincho"/>
          <w:color w:val="0e0e0e"/>
          <w:sz w:val="32"/>
          <w:szCs w:val="32"/>
          <w:u w:color="0e0e0e"/>
          <w:lang w:val="en-US"/>
        </w:rPr>
        <w:br w:type="textWrapping"/>
      </w:r>
    </w:p>
    <w:p>
      <w:pPr>
        <w:pStyle w:val="Body"/>
        <w:widowControl w:val="0"/>
        <w:spacing w:after="240" w:line="360" w:lineRule="atLeast"/>
        <w:rPr>
          <w:b w:val="1"/>
          <w:bCs w:val="1"/>
          <w:color w:val="0e0e0e"/>
          <w:sz w:val="32"/>
          <w:szCs w:val="32"/>
          <w:u w:color="0e0e0e"/>
        </w:rPr>
      </w:pPr>
      <w:r>
        <w:rPr>
          <w:b w:val="1"/>
          <w:bCs w:val="1"/>
          <w:color w:val="0e0e0e"/>
          <w:sz w:val="32"/>
          <w:szCs w:val="32"/>
          <w:u w:color="0e0e0e"/>
          <w:rtl w:val="0"/>
          <w:lang w:val="en-US"/>
        </w:rPr>
        <w:t>Materials:</w:t>
      </w:r>
      <w:r>
        <w:rPr>
          <w:rFonts w:ascii="MS Mincho" w:cs="MS Mincho" w:hAnsi="MS Mincho" w:eastAsia="MS Mincho"/>
          <w:b w:val="1"/>
          <w:bCs w:val="1"/>
          <w:color w:val="0e0e0e"/>
          <w:sz w:val="32"/>
          <w:szCs w:val="32"/>
          <w:u w:color="0e0e0e"/>
          <w:lang w:val="en-US"/>
        </w:rPr>
        <w:br w:type="textWrapping"/>
      </w:r>
    </w:p>
    <w:p>
      <w:pPr>
        <w:pStyle w:val="Body"/>
        <w:rPr>
          <w:sz w:val="32"/>
          <w:szCs w:val="32"/>
        </w:rPr>
      </w:pPr>
      <w:r>
        <w:rPr>
          <w:color w:val="0e0e0e"/>
          <w:sz w:val="32"/>
          <w:szCs w:val="32"/>
          <w:u w:color="0e0e0e"/>
          <w:rtl w:val="0"/>
          <w:lang w:val="en-US"/>
        </w:rPr>
        <w:t xml:space="preserve">We used publicly available emoDB which is a Berlin database for emotional speeches. A database of 700 emotional utterances spoken by actors was recorded as part of a DFG funded research project SE462/3-1 in 1997-1999. </w:t>
      </w:r>
      <w:r>
        <w:rPr>
          <w:sz w:val="32"/>
          <w:szCs w:val="32"/>
          <w:rtl w:val="0"/>
          <w:lang w:val="en-US"/>
        </w:rPr>
        <w:t xml:space="preserve">Every utterance is named according to the same scheme: </w:t>
      </w:r>
    </w:p>
    <w:p>
      <w:pPr>
        <w:pStyle w:val="Body"/>
        <w:numPr>
          <w:ilvl w:val="0"/>
          <w:numId w:val="2"/>
        </w:numPr>
        <w:bidi w:val="0"/>
        <w:spacing w:before="100" w:after="100"/>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Positions 1-2: number of speaker </w:t>
      </w:r>
    </w:p>
    <w:p>
      <w:pPr>
        <w:pStyle w:val="Body"/>
        <w:numPr>
          <w:ilvl w:val="0"/>
          <w:numId w:val="2"/>
        </w:numPr>
        <w:bidi w:val="0"/>
        <w:spacing w:before="100" w:after="100"/>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Positions 3-5: code for text sample </w:t>
      </w:r>
    </w:p>
    <w:p>
      <w:pPr>
        <w:pStyle w:val="Body"/>
        <w:numPr>
          <w:ilvl w:val="0"/>
          <w:numId w:val="2"/>
        </w:numPr>
        <w:bidi w:val="0"/>
        <w:spacing w:before="100" w:after="100"/>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 6: emotion (letter stands for German emotion word) </w:t>
      </w:r>
    </w:p>
    <w:p>
      <w:pPr>
        <w:pStyle w:val="Body"/>
        <w:numPr>
          <w:ilvl w:val="0"/>
          <w:numId w:val="2"/>
        </w:numPr>
        <w:bidi w:val="0"/>
        <w:spacing w:before="100" w:after="100"/>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Position 7: if there are more than two versions these are numbered a, b, c .... </w:t>
      </w:r>
    </w:p>
    <w:p>
      <w:pPr>
        <w:pStyle w:val="Body"/>
        <w:rPr>
          <w:sz w:val="32"/>
          <w:szCs w:val="32"/>
        </w:rPr>
      </w:pPr>
      <w:r>
        <w:rPr>
          <w:sz w:val="32"/>
          <w:szCs w:val="32"/>
          <w:rtl w:val="0"/>
          <w:lang w:val="en-US"/>
        </w:rPr>
        <w:t xml:space="preserve">Example: 03a01Fa.wav is the audio file from Speaker 03 speaking text a01 with the emotion "Freude" (Happiness). </w:t>
      </w:r>
    </w:p>
    <w:p>
      <w:pPr>
        <w:pStyle w:val="Body"/>
      </w:pPr>
      <w:r>
        <w:rPr>
          <w:rtl w:val="0"/>
        </w:rPr>
        <w:t xml:space="preserve"> </w:t>
      </w:r>
    </w:p>
    <w:p>
      <w:pPr>
        <w:pStyle w:val="Body"/>
        <w:widowControl w:val="0"/>
        <w:spacing w:after="240" w:line="360" w:lineRule="atLeast"/>
      </w:pPr>
      <w:r>
        <w:rPr>
          <w:color w:val="0e0e0e"/>
          <w:sz w:val="32"/>
          <w:szCs w:val="32"/>
          <w:u w:color="0e0e0e"/>
          <w:rtl w:val="0"/>
          <w:lang w:val="en-US"/>
        </w:rPr>
        <w:t xml:space="preserve">The database has samples for the following emotions: Anger (W), Boredom (L), Disgust (E), Anxiety/Fear (A), Happiness (F), Sadness (T) and Neutral version(N). </w:t>
      </w:r>
    </w:p>
    <w:p>
      <w:pPr>
        <w:pStyle w:val="Body"/>
        <w:widowControl w:val="0"/>
        <w:spacing w:after="240" w:line="360" w:lineRule="atLeast"/>
      </w:pPr>
      <w:r>
        <w:rPr>
          <w:b w:val="1"/>
          <w:bCs w:val="1"/>
          <w:color w:val="0e0e0e"/>
          <w:sz w:val="32"/>
          <w:szCs w:val="32"/>
          <w:u w:color="0e0e0e"/>
          <w:rtl w:val="0"/>
          <w:lang w:val="it-IT"/>
        </w:rPr>
        <w:t xml:space="preserve">Procedure: </w:t>
      </w:r>
    </w:p>
    <w:p>
      <w:pPr>
        <w:pStyle w:val="Body"/>
        <w:widowControl w:val="0"/>
        <w:spacing w:after="240" w:line="360" w:lineRule="atLeast"/>
        <w:rPr>
          <w:rFonts w:ascii="MS Mincho" w:cs="MS Mincho" w:hAnsi="MS Mincho" w:eastAsia="MS Mincho"/>
          <w:color w:val="0e0e0e"/>
          <w:sz w:val="32"/>
          <w:szCs w:val="32"/>
          <w:u w:color="0e0e0e"/>
        </w:rPr>
      </w:pPr>
      <w:r>
        <w:rPr>
          <w:color w:val="0e0e0e"/>
          <w:sz w:val="32"/>
          <w:szCs w:val="32"/>
          <w:u w:color="0e0e0e"/>
          <w:rtl w:val="0"/>
        </w:rPr>
        <w:t xml:space="preserve">1. </w:t>
      </w:r>
      <w:r>
        <w:rPr>
          <w:color w:val="0e0e0e"/>
          <w:sz w:val="32"/>
          <w:szCs w:val="32"/>
          <w:u w:val="single" w:color="0e0e0e"/>
          <w:rtl w:val="0"/>
          <w:lang w:val="en-US"/>
        </w:rPr>
        <w:t>Corpus Building</w:t>
      </w:r>
      <w:r>
        <w:rPr>
          <w:color w:val="0e0e0e"/>
          <w:sz w:val="32"/>
          <w:szCs w:val="32"/>
          <w:u w:color="0e0e0e"/>
          <w:rtl w:val="0"/>
        </w:rPr>
        <w:t>:</w:t>
      </w:r>
      <w:r>
        <w:rPr>
          <w:rFonts w:ascii="MS Mincho" w:cs="MS Mincho" w:hAnsi="MS Mincho" w:eastAsia="MS Mincho"/>
          <w:color w:val="0e0e0e"/>
          <w:sz w:val="32"/>
          <w:szCs w:val="32"/>
          <w:u w:color="0e0e0e"/>
          <w:lang w:val="en-US"/>
        </w:rPr>
        <w:br w:type="textWrapping"/>
      </w:r>
    </w:p>
    <w:p>
      <w:pPr>
        <w:pStyle w:val="Body"/>
        <w:widowControl w:val="0"/>
        <w:spacing w:after="240" w:line="360" w:lineRule="atLeast"/>
        <w:rPr>
          <w:color w:val="0e0e0e"/>
          <w:sz w:val="32"/>
          <w:szCs w:val="32"/>
          <w:u w:color="0e0e0e"/>
        </w:rPr>
      </w:pPr>
      <w:r>
        <w:rPr>
          <w:color w:val="0e0e0e"/>
          <w:sz w:val="32"/>
          <w:szCs w:val="32"/>
          <w:u w:color="0e0e0e"/>
          <w:rtl w:val="0"/>
          <w:lang w:val="en-US"/>
        </w:rPr>
        <w:t>Each audio sample was tokeni</w:t>
      </w:r>
      <w:r>
        <w:rPr>
          <w:color w:val="0e0e0e"/>
          <w:sz w:val="32"/>
          <w:szCs w:val="32"/>
          <w:u w:color="0e0e0e"/>
          <w:rtl w:val="0"/>
          <w:lang w:val="en-US"/>
        </w:rPr>
        <w:t>s</w:t>
      </w:r>
      <w:r>
        <w:rPr>
          <w:color w:val="0e0e0e"/>
          <w:sz w:val="32"/>
          <w:szCs w:val="32"/>
          <w:u w:color="0e0e0e"/>
          <w:rtl w:val="0"/>
          <w:lang w:val="en-US"/>
        </w:rPr>
        <w:t>ed sentence-wise by taking the audio file and the time intervals spoken for each sentence</w:t>
      </w:r>
      <w:r>
        <w:rPr>
          <w:color w:val="0e0e0e"/>
          <w:sz w:val="32"/>
          <w:szCs w:val="32"/>
          <w:u w:color="0e0e0e"/>
          <w:rtl w:val="0"/>
          <w:lang w:val="en-US"/>
        </w:rPr>
        <w:t xml:space="preserve"> using aeneas which aligns the spoken data with its respective sentence from the transcript file. The resulting time frames were then used to build the model for classification.</w:t>
      </w:r>
    </w:p>
    <w:p>
      <w:pPr>
        <w:pStyle w:val="Body"/>
        <w:widowControl w:val="0"/>
        <w:spacing w:after="240" w:line="360" w:lineRule="atLeast"/>
      </w:pPr>
      <w:r>
        <w:rPr>
          <w:color w:val="0e0e0e"/>
          <w:sz w:val="32"/>
          <w:szCs w:val="32"/>
          <w:u w:color="0e0e0e"/>
          <w:rtl w:val="0"/>
          <w:lang w:val="en-US"/>
        </w:rPr>
        <w:t>Tools: aeneas</w:t>
      </w:r>
      <w:r>
        <w:rPr>
          <w:color w:val="0e0e0e"/>
          <w:sz w:val="32"/>
          <w:szCs w:val="32"/>
          <w:u w:color="0e0e0e"/>
          <w:rtl w:val="0"/>
          <w:lang w:val="en-US"/>
        </w:rPr>
        <w:t>.</w:t>
      </w:r>
    </w:p>
    <w:p>
      <w:pPr>
        <w:pStyle w:val="Body"/>
        <w:widowControl w:val="0"/>
        <w:spacing w:line="280" w:lineRule="atLeast"/>
      </w:pPr>
      <w:r>
        <w:rPr>
          <w:rtl w:val="0"/>
        </w:rPr>
        <w:t xml:space="preserve">  </w:t>
      </w:r>
    </w:p>
    <w:p>
      <w:pPr>
        <w:pStyle w:val="Body"/>
        <w:widowControl w:val="0"/>
        <w:spacing w:after="240" w:line="360" w:lineRule="atLeast"/>
        <w:rPr>
          <w:color w:val="0e0e0e"/>
          <w:sz w:val="32"/>
          <w:szCs w:val="32"/>
          <w:u w:color="0e0e0e"/>
        </w:rPr>
      </w:pPr>
      <w:r>
        <w:rPr>
          <w:color w:val="0e0e0e"/>
          <w:sz w:val="32"/>
          <w:szCs w:val="32"/>
          <w:u w:color="0e0e0e"/>
          <w:rtl w:val="0"/>
        </w:rPr>
        <w:t xml:space="preserve">2. </w:t>
      </w:r>
      <w:r>
        <w:rPr>
          <w:color w:val="0e0e0e"/>
          <w:sz w:val="32"/>
          <w:szCs w:val="32"/>
          <w:u w:val="single" w:color="0e0e0e"/>
          <w:rtl w:val="0"/>
          <w:lang w:val="en-US"/>
        </w:rPr>
        <w:t>Extracting Model Parameters</w:t>
      </w:r>
      <w:r>
        <w:rPr>
          <w:color w:val="0e0e0e"/>
          <w:sz w:val="32"/>
          <w:szCs w:val="32"/>
          <w:u w:color="0e0e0e"/>
          <w:rtl w:val="0"/>
        </w:rPr>
        <w:t>:</w:t>
      </w:r>
    </w:p>
    <w:p>
      <w:pPr>
        <w:pStyle w:val="Body"/>
        <w:widowControl w:val="0"/>
        <w:spacing w:after="240" w:line="360" w:lineRule="atLeast"/>
        <w:rPr>
          <w:color w:val="0e0e0e"/>
          <w:sz w:val="32"/>
          <w:szCs w:val="32"/>
          <w:u w:color="0e0e0e"/>
        </w:rPr>
      </w:pPr>
      <w:r>
        <w:rPr>
          <w:color w:val="0e0e0e"/>
          <w:sz w:val="32"/>
          <w:szCs w:val="32"/>
          <w:u w:color="0e0e0e"/>
          <w:rtl w:val="0"/>
          <w:lang w:val="en-US"/>
        </w:rPr>
        <w:t xml:space="preserve">Each audio file was processed along with their respective transcript to align the sentences with the sentences in the transcripts using </w:t>
      </w:r>
      <w:r>
        <w:rPr>
          <w:color w:val="0e0e0e"/>
          <w:sz w:val="32"/>
          <w:szCs w:val="32"/>
          <w:u w:color="0e0e0e"/>
          <w:rtl w:val="0"/>
        </w:rPr>
        <w:t>aeneas</w:t>
      </w:r>
      <w:r>
        <w:rPr>
          <w:color w:val="0e0e0e"/>
          <w:sz w:val="32"/>
          <w:szCs w:val="32"/>
          <w:u w:color="0e0e0e"/>
          <w:rtl w:val="0"/>
          <w:lang w:val="en-US"/>
        </w:rPr>
        <w:t xml:space="preserve"> which outputs a time frame for each sentence. This output was then used to create a series of sentence fragments from the audio file using </w:t>
      </w:r>
      <w:r>
        <w:rPr>
          <w:color w:val="0e0e0e"/>
          <w:sz w:val="32"/>
          <w:szCs w:val="32"/>
          <w:u w:color="0e0e0e"/>
          <w:rtl w:val="0"/>
        </w:rPr>
        <w:t>pydub</w:t>
      </w:r>
      <w:r>
        <w:rPr>
          <w:color w:val="0e0e0e"/>
          <w:sz w:val="32"/>
          <w:szCs w:val="32"/>
          <w:u w:color="0e0e0e"/>
          <w:rtl w:val="0"/>
          <w:lang w:val="en-US"/>
        </w:rPr>
        <w:t xml:space="preserve"> and the resulting fragments were used as an input to py AudioAnalysis to extract different features. The result of the feature extraction was saved as a pickle file for each emotion as a pandas DataFrame object.</w:t>
      </w:r>
    </w:p>
    <w:p>
      <w:pPr>
        <w:pStyle w:val="Body"/>
        <w:widowControl w:val="0"/>
        <w:spacing w:after="240" w:line="360" w:lineRule="atLeast"/>
        <w:rPr>
          <w:color w:val="0e0e0e"/>
          <w:sz w:val="32"/>
          <w:szCs w:val="32"/>
          <w:u w:color="0e0e0e"/>
        </w:rPr>
      </w:pPr>
      <w:r>
        <w:rPr>
          <w:color w:val="0e0e0e"/>
          <w:sz w:val="32"/>
          <w:szCs w:val="32"/>
          <w:u w:color="0e0e0e"/>
          <w:rtl w:val="0"/>
          <w:lang w:val="en-US"/>
        </w:rPr>
        <w:t>Tools:</w:t>
      </w:r>
      <w:r>
        <w:rPr>
          <w:color w:val="0e0e0e"/>
          <w:sz w:val="32"/>
          <w:szCs w:val="32"/>
          <w:u w:color="0e0e0e"/>
          <w:rtl w:val="0"/>
          <w:lang w:val="en-US"/>
        </w:rPr>
        <w:t xml:space="preserve"> pyAudioAnalysis, Pandas, </w:t>
      </w:r>
      <w:r>
        <w:rPr>
          <w:color w:val="0e0e0e"/>
          <w:sz w:val="32"/>
          <w:szCs w:val="32"/>
          <w:u w:color="0e0e0e"/>
          <w:rtl w:val="0"/>
        </w:rPr>
        <w:t>pydub</w:t>
      </w:r>
      <w:r>
        <w:rPr>
          <w:color w:val="0e0e0e"/>
          <w:sz w:val="32"/>
          <w:szCs w:val="32"/>
          <w:u w:color="0e0e0e"/>
          <w:rtl w:val="0"/>
          <w:lang w:val="en-US"/>
        </w:rPr>
        <w:t>.</w:t>
      </w:r>
    </w:p>
    <w:p>
      <w:pPr>
        <w:pStyle w:val="Body"/>
        <w:widowControl w:val="0"/>
        <w:spacing w:after="240" w:line="360" w:lineRule="atLeast"/>
        <w:rPr>
          <w:color w:val="0e0e0e"/>
          <w:sz w:val="32"/>
          <w:szCs w:val="32"/>
          <w:u w:color="0e0e0e"/>
        </w:rPr>
      </w:pPr>
      <w:r>
        <w:rPr>
          <w:color w:val="0e0e0e"/>
          <w:sz w:val="32"/>
          <w:szCs w:val="32"/>
          <w:u w:color="0e0e0e"/>
          <w:rtl w:val="0"/>
        </w:rPr>
        <w:t xml:space="preserve">3. </w:t>
      </w:r>
      <w:r>
        <w:rPr>
          <w:color w:val="0e0e0e"/>
          <w:sz w:val="32"/>
          <w:szCs w:val="32"/>
          <w:u w:val="single" w:color="0e0e0e"/>
          <w:rtl w:val="0"/>
          <w:lang w:val="en-US"/>
        </w:rPr>
        <w:t>Emotion Analysis</w:t>
      </w:r>
      <w:r>
        <w:rPr>
          <w:color w:val="0e0e0e"/>
          <w:sz w:val="32"/>
          <w:szCs w:val="32"/>
          <w:u w:color="0e0e0e"/>
          <w:rtl w:val="0"/>
        </w:rPr>
        <w:t>:</w:t>
      </w:r>
    </w:p>
    <w:p>
      <w:pPr>
        <w:pStyle w:val="Body"/>
        <w:widowControl w:val="0"/>
        <w:spacing w:after="240" w:line="360" w:lineRule="atLeast"/>
        <w:rPr>
          <w:color w:val="0e0e0e"/>
          <w:sz w:val="32"/>
          <w:szCs w:val="32"/>
          <w:u w:color="0e0e0e"/>
        </w:rPr>
      </w:pPr>
      <w:r>
        <w:rPr>
          <w:color w:val="0e0e0e"/>
          <w:sz w:val="32"/>
          <w:szCs w:val="32"/>
          <w:u w:color="0e0e0e"/>
          <w:rtl w:val="0"/>
          <w:lang w:val="en-US"/>
        </w:rPr>
        <w:t xml:space="preserve">We predicted the emotion behind a test speech. The following procedure was followed for this: </w:t>
      </w:r>
    </w:p>
    <w:p>
      <w:pPr>
        <w:pStyle w:val="List Paragraph"/>
        <w:widowControl w:val="0"/>
        <w:numPr>
          <w:ilvl w:val="0"/>
          <w:numId w:val="4"/>
        </w:numPr>
        <w:bidi w:val="0"/>
        <w:spacing w:after="240" w:line="360" w:lineRule="atLeast"/>
        <w:ind w:right="0"/>
        <w:jc w:val="left"/>
        <w:rPr>
          <w:rFonts w:ascii="Times New Roman" w:cs="Times New Roman" w:hAnsi="Times New Roman" w:eastAsia="Times New Roman"/>
          <w:sz w:val="32"/>
          <w:szCs w:val="32"/>
          <w:rtl w:val="0"/>
          <w:lang w:val="en-US"/>
        </w:rPr>
      </w:pPr>
      <w:r>
        <w:rPr>
          <w:rFonts w:ascii="Times New Roman" w:hAnsi="Times New Roman"/>
          <w:b w:val="1"/>
          <w:bCs w:val="1"/>
          <w:i w:val="1"/>
          <w:iCs w:val="1"/>
          <w:color w:val="0e0e0e"/>
          <w:sz w:val="32"/>
          <w:szCs w:val="32"/>
          <w:u w:color="0e0e0e"/>
          <w:rtl w:val="0"/>
          <w:lang w:val="en-US"/>
        </w:rPr>
        <w:t>Naive Bayes</w:t>
      </w:r>
      <w:r>
        <w:rPr>
          <w:rFonts w:ascii="Times New Roman" w:hAnsi="Times New Roman"/>
          <w:i w:val="1"/>
          <w:iCs w:val="1"/>
          <w:color w:val="0e0e0e"/>
          <w:sz w:val="32"/>
          <w:szCs w:val="32"/>
          <w:u w:color="0e0e0e"/>
          <w:rtl w:val="0"/>
          <w:lang w:val="en-US"/>
        </w:rPr>
        <w:t>:</w:t>
      </w:r>
      <w:r>
        <w:rPr>
          <w:rFonts w:ascii="MS Mincho" w:cs="MS Mincho" w:hAnsi="MS Mincho" w:eastAsia="MS Mincho"/>
          <w:i w:val="1"/>
          <w:iCs w:val="1"/>
          <w:color w:val="0e0e0e"/>
          <w:sz w:val="32"/>
          <w:szCs w:val="32"/>
          <w:u w:color="0e0e0e"/>
        </w:rPr>
        <w:br w:type="textWrapping"/>
      </w:r>
    </w:p>
    <w:p>
      <w:pPr>
        <w:pStyle w:val="List Paragraph"/>
        <w:widowControl w:val="0"/>
        <w:spacing w:after="240" w:line="360" w:lineRule="atLeast"/>
        <w:rPr>
          <w:sz w:val="32"/>
          <w:szCs w:val="32"/>
        </w:rPr>
      </w:pPr>
      <w:r>
        <w:rPr>
          <w:i w:val="1"/>
          <w:iCs w:val="1"/>
          <w:color w:val="0e0e0e"/>
          <w:sz w:val="32"/>
          <w:szCs w:val="32"/>
          <w:u w:color="0e0e0e"/>
          <w:rtl w:val="0"/>
          <w:lang w:val="en-US"/>
        </w:rPr>
        <w:t xml:space="preserve">Training </w:t>
      </w:r>
      <w:r>
        <w:rPr>
          <w:i w:val="1"/>
          <w:iCs w:val="1"/>
          <w:color w:val="0e0e0e"/>
          <w:sz w:val="32"/>
          <w:szCs w:val="32"/>
          <w:u w:color="0e0e0e"/>
          <w:rtl w:val="0"/>
          <w:lang w:val="en-US"/>
        </w:rPr>
        <w:t>–</w:t>
      </w:r>
      <w:r>
        <w:rPr>
          <w:sz w:val="32"/>
          <w:szCs w:val="32"/>
          <w:rtl w:val="0"/>
          <w:lang w:val="en-US"/>
        </w:rPr>
        <w:t xml:space="preserve"> </w:t>
      </w:r>
    </w:p>
    <w:p>
      <w:pPr>
        <w:pStyle w:val="List Paragraph"/>
        <w:widowControl w:val="0"/>
        <w:spacing w:after="240" w:line="360" w:lineRule="atLeast"/>
        <w:rPr>
          <w:sz w:val="32"/>
          <w:szCs w:val="32"/>
        </w:rPr>
      </w:pPr>
      <w:r>
        <w:rPr>
          <w:sz w:val="32"/>
          <w:szCs w:val="32"/>
          <w:rtl w:val="0"/>
          <w:lang w:val="en-US"/>
        </w:rPr>
        <w:t>We used Gaussian Na</w:t>
      </w:r>
      <w:r>
        <w:rPr>
          <w:sz w:val="32"/>
          <w:szCs w:val="32"/>
          <w:rtl w:val="0"/>
          <w:lang w:val="en-US"/>
        </w:rPr>
        <w:t>ï</w:t>
      </w:r>
      <w:r>
        <w:rPr>
          <w:sz w:val="32"/>
          <w:szCs w:val="32"/>
          <w:rtl w:val="0"/>
          <w:lang w:val="en-US"/>
        </w:rPr>
        <w:t>ve Baye</w:t>
      </w:r>
      <w:r>
        <w:rPr>
          <w:sz w:val="32"/>
          <w:szCs w:val="32"/>
          <w:rtl w:val="0"/>
          <w:lang w:val="en-US"/>
        </w:rPr>
        <w:t>’</w:t>
      </w:r>
      <w:r>
        <w:rPr>
          <w:sz w:val="32"/>
          <w:szCs w:val="32"/>
          <w:rtl w:val="0"/>
          <w:lang w:val="en-US"/>
        </w:rPr>
        <w:t xml:space="preserve">s to train the model. This is because the features that were extracted were continuous real-valued Gaussian distributions. The model was trained for each of the following features </w:t>
      </w:r>
      <w:r>
        <w:rPr>
          <w:sz w:val="32"/>
          <w:szCs w:val="32"/>
          <w:rtl w:val="0"/>
          <w:lang w:val="en-US"/>
        </w:rPr>
        <w:t xml:space="preserve">– </w:t>
      </w:r>
      <w:r>
        <w:rPr>
          <w:sz w:val="32"/>
          <w:szCs w:val="32"/>
          <w:rtl w:val="0"/>
          <w:lang w:val="en-US"/>
        </w:rPr>
        <w:t>F0, spectral centroid, MFCC, energy levels, chroma, spectral flux , spectral spread, spectral entropy, ZCR, loudness, energy entropy, chroma deviation and spectral roll-of</w:t>
      </w:r>
      <w:r>
        <w:rPr>
          <w:sz w:val="32"/>
          <w:szCs w:val="32"/>
          <w:rtl w:val="0"/>
          <w:lang w:val="en-US"/>
        </w:rPr>
        <w:t>f</w:t>
      </w:r>
      <w:r>
        <w:rPr>
          <w:sz w:val="32"/>
          <w:szCs w:val="32"/>
          <w:rtl w:val="0"/>
          <w:lang w:val="en-US"/>
        </w:rPr>
        <w:t>.</w:t>
      </w:r>
    </w:p>
    <w:p>
      <w:pPr>
        <w:pStyle w:val="List Paragraph"/>
        <w:widowControl w:val="0"/>
        <w:spacing w:after="240" w:line="360" w:lineRule="atLeast"/>
        <w:rPr>
          <w:rFonts w:ascii="Times New Roman" w:cs="Times New Roman" w:hAnsi="Times New Roman" w:eastAsia="Times New Roman"/>
          <w:sz w:val="32"/>
          <w:szCs w:val="32"/>
        </w:rPr>
      </w:pPr>
    </w:p>
    <w:p>
      <w:pPr>
        <w:pStyle w:val="List Paragraph"/>
        <w:widowControl w:val="0"/>
        <w:spacing w:after="240" w:line="360" w:lineRule="atLeast"/>
        <w:rPr>
          <w:sz w:val="32"/>
          <w:szCs w:val="32"/>
        </w:rPr>
      </w:pPr>
      <w:r>
        <w:rPr>
          <w:i w:val="1"/>
          <w:iCs w:val="1"/>
          <w:color w:val="0e0e0e"/>
          <w:sz w:val="32"/>
          <w:szCs w:val="32"/>
          <w:u w:color="0e0e0e"/>
          <w:rtl w:val="0"/>
          <w:lang w:val="en-US"/>
        </w:rPr>
        <w:t xml:space="preserve">Classification </w:t>
      </w:r>
      <w:r>
        <w:rPr>
          <w:i w:val="1"/>
          <w:iCs w:val="1"/>
          <w:color w:val="0e0e0e"/>
          <w:sz w:val="32"/>
          <w:szCs w:val="32"/>
          <w:u w:color="0e0e0e"/>
          <w:rtl w:val="0"/>
          <w:lang w:val="en-US"/>
        </w:rPr>
        <w:t>–</w:t>
      </w:r>
      <w:r>
        <w:rPr>
          <w:sz w:val="32"/>
          <w:szCs w:val="32"/>
          <w:rtl w:val="0"/>
          <w:lang w:val="en-US"/>
        </w:rPr>
        <w:t xml:space="preserve"> </w:t>
      </w:r>
    </w:p>
    <w:p>
      <w:pPr>
        <w:pStyle w:val="List Paragraph"/>
        <w:widowControl w:val="0"/>
        <w:spacing w:after="240" w:line="360" w:lineRule="atLeast"/>
        <w:rPr>
          <w:sz w:val="32"/>
          <w:szCs w:val="32"/>
        </w:rPr>
      </w:pPr>
      <w:r>
        <w:rPr>
          <w:sz w:val="32"/>
          <w:szCs w:val="32"/>
          <w:rtl w:val="0"/>
          <w:lang w:val="en-US"/>
        </w:rPr>
        <w:t xml:space="preserve">The test data was predicted the emotion for each feature. The emotion class with the highest frequency amongst all the features was assigned to the sample data. </w:t>
      </w:r>
    </w:p>
    <w:p>
      <w:pPr>
        <w:pStyle w:val="Body"/>
        <w:widowControl w:val="0"/>
        <w:spacing w:after="240" w:line="360" w:lineRule="atLeast"/>
        <w:rPr>
          <w:sz w:val="32"/>
          <w:szCs w:val="32"/>
        </w:rPr>
      </w:pPr>
      <w:r>
        <w:rPr>
          <w:sz w:val="32"/>
          <w:szCs w:val="32"/>
          <w:rtl w:val="0"/>
        </w:rPr>
        <w:tab/>
        <w:t>Tools:</w:t>
      </w:r>
    </w:p>
    <w:p>
      <w:pPr>
        <w:pStyle w:val="Body"/>
        <w:widowControl w:val="0"/>
        <w:spacing w:after="240" w:line="360" w:lineRule="atLeast"/>
        <w:rPr>
          <w:sz w:val="32"/>
          <w:szCs w:val="32"/>
        </w:rPr>
      </w:pPr>
      <w:r>
        <w:rPr>
          <w:sz w:val="32"/>
          <w:szCs w:val="32"/>
          <w:rtl w:val="0"/>
          <w:lang w:val="de-DE"/>
        </w:rPr>
        <w:tab/>
        <w:t>Pandas, SKLEARN</w:t>
      </w:r>
    </w:p>
    <w:p>
      <w:pPr>
        <w:pStyle w:val="Body"/>
        <w:widowControl w:val="0"/>
        <w:spacing w:after="240" w:line="360" w:lineRule="atLeast"/>
        <w:rPr>
          <w:rFonts w:ascii="MS Mincho" w:cs="MS Mincho" w:hAnsi="MS Mincho" w:eastAsia="MS Mincho"/>
          <w:color w:val="0e0e0e"/>
          <w:sz w:val="32"/>
          <w:szCs w:val="32"/>
          <w:u w:color="0e0e0e"/>
        </w:rPr>
      </w:pPr>
      <w:r>
        <w:rPr>
          <w:color w:val="0e0e0e"/>
          <w:sz w:val="32"/>
          <w:szCs w:val="32"/>
          <w:u w:color="0e0e0e"/>
          <w:rtl w:val="0"/>
        </w:rPr>
        <w:t xml:space="preserve">4. </w:t>
      </w:r>
      <w:r>
        <w:rPr>
          <w:color w:val="0e0e0e"/>
          <w:sz w:val="32"/>
          <w:szCs w:val="32"/>
          <w:u w:val="single" w:color="0e0e0e"/>
          <w:rtl w:val="0"/>
          <w:lang w:val="en-US"/>
        </w:rPr>
        <w:t>Speech Summari</w:t>
      </w:r>
      <w:r>
        <w:rPr>
          <w:color w:val="0e0e0e"/>
          <w:sz w:val="32"/>
          <w:szCs w:val="32"/>
          <w:u w:val="single" w:color="0e0e0e"/>
          <w:rtl w:val="0"/>
          <w:lang w:val="en-US"/>
        </w:rPr>
        <w:t>s</w:t>
      </w:r>
      <w:r>
        <w:rPr>
          <w:color w:val="0e0e0e"/>
          <w:sz w:val="32"/>
          <w:szCs w:val="32"/>
          <w:u w:val="single" w:color="0e0e0e"/>
          <w:rtl w:val="0"/>
          <w:lang w:val="fr-FR"/>
        </w:rPr>
        <w:t>ation</w:t>
      </w:r>
      <w:r>
        <w:rPr>
          <w:color w:val="0e0e0e"/>
          <w:sz w:val="32"/>
          <w:szCs w:val="32"/>
          <w:u w:color="0e0e0e"/>
          <w:rtl w:val="0"/>
        </w:rPr>
        <w:t>:</w:t>
      </w:r>
      <w:r>
        <w:rPr>
          <w:rFonts w:ascii="MS Mincho" w:cs="MS Mincho" w:hAnsi="MS Mincho" w:eastAsia="MS Mincho"/>
          <w:color w:val="0e0e0e"/>
          <w:sz w:val="32"/>
          <w:szCs w:val="32"/>
          <w:u w:color="0e0e0e"/>
          <w:lang w:val="en-US"/>
        </w:rPr>
        <w:br w:type="textWrapping"/>
      </w:r>
    </w:p>
    <w:p>
      <w:pPr>
        <w:pStyle w:val="Body"/>
        <w:widowControl w:val="0"/>
        <w:spacing w:after="240" w:line="360" w:lineRule="atLeast"/>
        <w:rPr>
          <w:sz w:val="32"/>
          <w:szCs w:val="32"/>
        </w:rPr>
      </w:pPr>
      <w:r>
        <w:rPr>
          <w:color w:val="0e0e0e"/>
          <w:sz w:val="32"/>
          <w:szCs w:val="32"/>
          <w:u w:color="0e0e0e"/>
          <w:rtl w:val="0"/>
          <w:lang w:val="en-US"/>
        </w:rPr>
        <w:t xml:space="preserve">The objective of this step was to provide an extractive </w:t>
      </w:r>
      <w:r>
        <w:rPr>
          <w:color w:val="0e0e0e"/>
          <w:sz w:val="32"/>
          <w:szCs w:val="32"/>
          <w:u w:color="0e0e0e"/>
          <w:rtl w:val="0"/>
          <w:lang w:val="en-US"/>
        </w:rPr>
        <w:t>summary</w:t>
      </w:r>
      <w:r>
        <w:rPr>
          <w:color w:val="0e0e0e"/>
          <w:sz w:val="32"/>
          <w:szCs w:val="32"/>
          <w:u w:color="0e0e0e"/>
          <w:rtl w:val="0"/>
          <w:lang w:val="en-US"/>
        </w:rPr>
        <w:t xml:space="preserve"> of the </w:t>
      </w:r>
      <w:r>
        <w:rPr>
          <w:color w:val="0e0e0e"/>
          <w:sz w:val="32"/>
          <w:szCs w:val="32"/>
          <w:u w:color="0e0e0e"/>
          <w:rtl w:val="0"/>
          <w:lang w:val="en-US"/>
        </w:rPr>
        <w:t>speech</w:t>
      </w:r>
      <w:r>
        <w:rPr>
          <w:color w:val="0e0e0e"/>
          <w:sz w:val="32"/>
          <w:szCs w:val="32"/>
          <w:u w:color="0e0e0e"/>
          <w:rtl w:val="0"/>
          <w:lang w:val="en-US"/>
        </w:rPr>
        <w:t xml:space="preserve">. In this step, we used </w:t>
      </w:r>
      <w:r>
        <w:rPr>
          <w:sz w:val="32"/>
          <w:szCs w:val="32"/>
          <w:rtl w:val="0"/>
          <w:lang w:val="en-US"/>
        </w:rPr>
        <w:t xml:space="preserve">Text Rank algorithm on the transcript of the speech. </w:t>
      </w:r>
      <w:r>
        <w:rPr>
          <w:sz w:val="32"/>
          <w:szCs w:val="32"/>
          <w:rtl w:val="0"/>
          <w:lang w:val="en-US"/>
        </w:rPr>
        <w:t xml:space="preserve">Each sentence in the transcript was first split into sentences to construct a bag of word model representing the term frequency using </w:t>
      </w:r>
      <w:r>
        <w:rPr>
          <w:sz w:val="32"/>
          <w:szCs w:val="32"/>
          <w:rtl w:val="0"/>
        </w:rPr>
        <w:t>sklearn</w:t>
      </w:r>
      <w:r>
        <w:rPr>
          <w:sz w:val="32"/>
          <w:szCs w:val="32"/>
          <w:rtl w:val="0"/>
          <w:lang w:val="en-US"/>
        </w:rPr>
        <w:t xml:space="preserve">. The bag of word model was then normalised using </w:t>
      </w:r>
      <w:r>
        <w:rPr>
          <w:sz w:val="32"/>
          <w:szCs w:val="32"/>
          <w:rtl w:val="0"/>
          <w:lang w:val="en-US"/>
        </w:rPr>
        <w:t>TfidfTransformer</w:t>
      </w:r>
      <w:r>
        <w:rPr>
          <w:sz w:val="32"/>
          <w:szCs w:val="32"/>
          <w:rtl w:val="0"/>
          <w:lang w:val="en-US"/>
        </w:rPr>
        <w:t xml:space="preserve">. The normalisation process </w:t>
      </w:r>
      <w:r>
        <w:rPr>
          <w:sz w:val="32"/>
          <w:szCs w:val="32"/>
          <w:rtl w:val="0"/>
          <w:lang w:val="en-US"/>
        </w:rPr>
        <w:t xml:space="preserve">will re-weight each word is based upon its </w:t>
      </w:r>
      <w:r>
        <w:rPr>
          <w:color w:val="000000"/>
          <w:sz w:val="32"/>
          <w:szCs w:val="32"/>
          <w:rtl w:val="0"/>
        </w:rPr>
        <w:t>tf-idf</w:t>
      </w:r>
      <w:r>
        <w:rPr>
          <w:sz w:val="32"/>
          <w:szCs w:val="32"/>
          <w:rtl w:val="0"/>
          <w:lang w:val="en-US"/>
        </w:rPr>
        <w:t>, which will dimi</w:t>
      </w:r>
      <w:r>
        <w:rPr>
          <w:sz w:val="32"/>
          <w:szCs w:val="32"/>
          <w:rtl w:val="0"/>
          <w:lang w:val="en-US"/>
        </w:rPr>
        <w:t>ni</w:t>
      </w:r>
      <w:r>
        <w:rPr>
          <w:sz w:val="32"/>
          <w:szCs w:val="32"/>
          <w:rtl w:val="0"/>
          <w:lang w:val="en-US"/>
        </w:rPr>
        <w:t>sh the effect of words common to each</w:t>
      </w:r>
      <w:r>
        <w:rPr>
          <w:sz w:val="32"/>
          <w:szCs w:val="32"/>
          <w:rtl w:val="0"/>
        </w:rPr>
        <w:t> </w:t>
      </w:r>
      <w:r>
        <w:rPr>
          <w:sz w:val="32"/>
          <w:szCs w:val="32"/>
          <w:rtl w:val="0"/>
          <w:lang w:val="pt-PT"/>
        </w:rPr>
        <w:t>sentence.</w:t>
      </w:r>
    </w:p>
    <w:p>
      <w:pPr>
        <w:pStyle w:val="Body"/>
        <w:widowControl w:val="0"/>
        <w:spacing w:after="240" w:line="360" w:lineRule="atLeast"/>
        <w:rPr>
          <w:color w:val="0e0e0e"/>
          <w:sz w:val="32"/>
          <w:szCs w:val="32"/>
          <w:u w:color="0e0e0e"/>
        </w:rPr>
      </w:pPr>
      <w:r>
        <w:rPr>
          <w:sz w:val="32"/>
          <w:szCs w:val="32"/>
          <w:rtl w:val="0"/>
          <w:lang w:val="en-US"/>
        </w:rPr>
        <w:t>The TextRank algorithm was implemented by considering each sentence as a document by generating the similarity graph between the sentences in the transcript file and was allotted a similarity score based on P</w:t>
      </w:r>
      <w:r>
        <w:rPr>
          <w:sz w:val="32"/>
          <w:szCs w:val="32"/>
          <w:rtl w:val="0"/>
        </w:rPr>
        <w:t>age</w:t>
      </w:r>
      <w:r>
        <w:rPr>
          <w:sz w:val="32"/>
          <w:szCs w:val="32"/>
          <w:rtl w:val="0"/>
          <w:lang w:val="en-US"/>
        </w:rPr>
        <w:t>R</w:t>
      </w:r>
      <w:r>
        <w:rPr>
          <w:sz w:val="32"/>
          <w:szCs w:val="32"/>
          <w:rtl w:val="0"/>
        </w:rPr>
        <w:t>ank</w:t>
      </w:r>
      <w:r>
        <w:rPr>
          <w:sz w:val="32"/>
          <w:szCs w:val="32"/>
          <w:rtl w:val="0"/>
          <w:lang w:val="en-US"/>
        </w:rPr>
        <w:t xml:space="preserve"> algorithm from the </w:t>
      </w:r>
      <w:r>
        <w:rPr>
          <w:rStyle w:val="Hyperlink.0"/>
        </w:rPr>
        <w:fldChar w:fldCharType="begin" w:fldLock="0"/>
      </w:r>
      <w:r>
        <w:rPr>
          <w:rStyle w:val="Hyperlink.0"/>
        </w:rPr>
        <w:instrText xml:space="preserve"> HYPERLINK "http://networkx.lanl.gov/"</w:instrText>
      </w:r>
      <w:r>
        <w:rPr>
          <w:rStyle w:val="Hyperlink.0"/>
        </w:rPr>
        <w:fldChar w:fldCharType="separate" w:fldLock="0"/>
      </w:r>
      <w:r>
        <w:rPr>
          <w:rStyle w:val="Hyperlink.0"/>
          <w:rtl w:val="0"/>
          <w:lang w:val="en-US"/>
        </w:rPr>
        <w:t>NetworkX</w:t>
      </w:r>
      <w:r>
        <w:rPr/>
        <w:fldChar w:fldCharType="end" w:fldLock="0"/>
      </w:r>
      <w:r>
        <w:rPr>
          <w:sz w:val="32"/>
          <w:szCs w:val="32"/>
          <w:rtl w:val="0"/>
          <w:lang w:val="en-US"/>
        </w:rPr>
        <w:t xml:space="preserve">  graph library. </w:t>
      </w:r>
      <w:r>
        <w:rPr>
          <w:color w:val="0e0e0e"/>
          <w:sz w:val="32"/>
          <w:szCs w:val="32"/>
          <w:u w:color="0e0e0e"/>
          <w:rtl w:val="0"/>
          <w:lang w:val="en-US"/>
        </w:rPr>
        <w:t xml:space="preserve">After this step, we had the representative sentences for each sample speech along with their </w:t>
      </w:r>
      <w:r>
        <w:rPr>
          <w:color w:val="0e0e0e"/>
          <w:sz w:val="32"/>
          <w:szCs w:val="32"/>
          <w:u w:color="0e0e0e"/>
          <w:rtl w:val="0"/>
          <w:lang w:val="en-US"/>
        </w:rPr>
        <w:t>similarity score ranked in descending order</w:t>
      </w:r>
      <w:r>
        <w:rPr>
          <w:color w:val="0e0e0e"/>
          <w:sz w:val="32"/>
          <w:szCs w:val="32"/>
          <w:u w:color="0e0e0e"/>
          <w:rtl w:val="0"/>
        </w:rPr>
        <w:t xml:space="preserve">. </w:t>
      </w:r>
    </w:p>
    <w:p>
      <w:pPr>
        <w:pStyle w:val="Body"/>
        <w:widowControl w:val="0"/>
        <w:spacing w:after="240" w:line="360" w:lineRule="atLeast"/>
        <w:rPr>
          <w:color w:val="0e0e0e"/>
          <w:sz w:val="32"/>
          <w:szCs w:val="32"/>
          <w:u w:color="0e0e0e"/>
        </w:rPr>
      </w:pPr>
      <w:r>
        <w:rPr>
          <w:color w:val="0e0e0e"/>
          <w:sz w:val="32"/>
          <w:szCs w:val="32"/>
          <w:u w:color="0e0e0e"/>
          <w:rtl w:val="0"/>
          <w:lang w:val="en-US"/>
        </w:rPr>
        <w:t xml:space="preserve">Tools/Packages: </w:t>
      </w:r>
      <w:r>
        <w:rPr>
          <w:color w:val="0e0e0e"/>
          <w:sz w:val="32"/>
          <w:szCs w:val="32"/>
          <w:u w:color="0e0e0e"/>
          <w:rtl w:val="0"/>
        </w:rPr>
        <w:t>sklearn</w:t>
      </w:r>
      <w:r>
        <w:rPr>
          <w:color w:val="0e0e0e"/>
          <w:sz w:val="32"/>
          <w:szCs w:val="32"/>
          <w:u w:color="0e0e0e"/>
          <w:rtl w:val="0"/>
          <w:lang w:val="en-US"/>
        </w:rPr>
        <w:t xml:space="preserve">, </w:t>
      </w:r>
      <w:r>
        <w:rPr>
          <w:rStyle w:val="Hyperlink.1"/>
          <w:color w:val="000000"/>
          <w:sz w:val="32"/>
          <w:szCs w:val="32"/>
          <w:u w:val="none"/>
        </w:rPr>
        <w:fldChar w:fldCharType="begin" w:fldLock="0"/>
      </w:r>
      <w:r>
        <w:rPr>
          <w:rStyle w:val="Hyperlink.1"/>
          <w:color w:val="000000"/>
          <w:sz w:val="32"/>
          <w:szCs w:val="32"/>
          <w:u w:val="none"/>
        </w:rPr>
        <w:instrText xml:space="preserve"> HYPERLINK "http://networkx.lanl.gov/"</w:instrText>
      </w:r>
      <w:r>
        <w:rPr>
          <w:rStyle w:val="Hyperlink.1"/>
          <w:color w:val="000000"/>
          <w:sz w:val="32"/>
          <w:szCs w:val="32"/>
          <w:u w:val="none"/>
        </w:rPr>
        <w:fldChar w:fldCharType="separate" w:fldLock="0"/>
      </w:r>
      <w:r>
        <w:rPr>
          <w:rStyle w:val="Hyperlink.1"/>
          <w:color w:val="000000"/>
          <w:sz w:val="32"/>
          <w:szCs w:val="32"/>
          <w:u w:val="none"/>
          <w:rtl w:val="0"/>
          <w:lang w:val="en-US"/>
        </w:rPr>
        <w:t>NetworkX</w:t>
      </w:r>
      <w:r>
        <w:rPr/>
        <w:fldChar w:fldCharType="end" w:fldLock="0"/>
      </w:r>
    </w:p>
    <w:p>
      <w:pPr>
        <w:pStyle w:val="Body"/>
        <w:widowControl w:val="0"/>
        <w:spacing w:after="240" w:line="360" w:lineRule="atLeast"/>
        <w:rPr>
          <w:color w:val="0e0e0e"/>
          <w:sz w:val="32"/>
          <w:szCs w:val="32"/>
          <w:u w:color="0e0e0e"/>
        </w:rPr>
      </w:pPr>
      <w:r>
        <w:rPr>
          <w:color w:val="0e0e0e"/>
          <w:sz w:val="32"/>
          <w:szCs w:val="32"/>
          <w:u w:color="0e0e0e"/>
          <w:rtl w:val="0"/>
        </w:rPr>
        <w:t xml:space="preserve">5. </w:t>
      </w:r>
      <w:r>
        <w:rPr>
          <w:color w:val="0e0e0e"/>
          <w:sz w:val="32"/>
          <w:szCs w:val="32"/>
          <w:u w:val="single" w:color="0e0e0e"/>
          <w:rtl w:val="0"/>
          <w:lang w:val="en-US"/>
        </w:rPr>
        <w:t>Extracting Test Data</w:t>
      </w:r>
      <w:r>
        <w:rPr>
          <w:color w:val="0e0e0e"/>
          <w:sz w:val="32"/>
          <w:szCs w:val="32"/>
          <w:u w:color="0e0e0e"/>
          <w:rtl w:val="0"/>
        </w:rPr>
        <w:t>:</w:t>
      </w:r>
    </w:p>
    <w:p>
      <w:pPr>
        <w:pStyle w:val="Body"/>
        <w:widowControl w:val="0"/>
        <w:spacing w:after="240" w:line="360" w:lineRule="atLeast"/>
        <w:jc w:val="center"/>
        <w:rPr>
          <w:b w:val="1"/>
          <w:bCs w:val="1"/>
          <w:color w:val="ff0000"/>
          <w:sz w:val="32"/>
          <w:szCs w:val="32"/>
          <w:u w:color="ff0000"/>
        </w:rPr>
      </w:pPr>
      <w:r>
        <w:rPr>
          <w:b w:val="1"/>
          <w:bCs w:val="1"/>
          <w:color w:val="ff0000"/>
          <w:sz w:val="32"/>
          <w:szCs w:val="32"/>
          <w:u w:color="ff0000"/>
          <w:shd w:val="clear" w:color="auto" w:fill="ffff00"/>
          <w:rtl w:val="0"/>
          <w:lang w:val="en-US"/>
        </w:rPr>
        <w:t>OPTIONAL</w:t>
      </w:r>
    </w:p>
    <w:p>
      <w:pPr>
        <w:pStyle w:val="Body"/>
        <w:widowControl w:val="0"/>
        <w:spacing w:after="240" w:line="360" w:lineRule="atLeast"/>
        <w:rPr>
          <w:b w:val="1"/>
          <w:bCs w:val="1"/>
        </w:rPr>
      </w:pPr>
      <w:r>
        <w:rPr>
          <w:color w:val="0e0e0e"/>
          <w:sz w:val="32"/>
          <w:szCs w:val="32"/>
          <w:u w:color="0e0e0e"/>
          <w:rtl w:val="0"/>
          <w:lang w:val="pt-PT"/>
        </w:rPr>
        <w:t xml:space="preserve">[PARIDHI </w:t>
      </w:r>
      <w:r>
        <w:rPr>
          <w:color w:val="0e0e0e"/>
          <w:sz w:val="32"/>
          <w:szCs w:val="32"/>
          <w:u w:color="0e0e0e"/>
          <w:rtl w:val="0"/>
          <w:lang w:val="en-US"/>
        </w:rPr>
        <w:t xml:space="preserve">– </w:t>
      </w:r>
      <w:r>
        <w:rPr>
          <w:b w:val="1"/>
          <w:bCs w:val="1"/>
          <w:color w:val="0e0e0e"/>
          <w:sz w:val="32"/>
          <w:szCs w:val="32"/>
          <w:u w:color="0e0e0e"/>
          <w:rtl w:val="0"/>
          <w:lang w:val="en-US"/>
        </w:rPr>
        <w:t>WRITE ABOUT YOUR CRAWLER IF YOU CAN MAKE IT WORK TO OBTAIN TEST DATA FOR ALL 7 EMOTIONS]</w:t>
      </w:r>
    </w:p>
    <w:p>
      <w:pPr>
        <w:pStyle w:val="Body"/>
        <w:widowControl w:val="0"/>
        <w:spacing w:after="240" w:line="360" w:lineRule="atLeast"/>
      </w:pPr>
      <w:r>
        <w:rPr>
          <w:b w:val="1"/>
          <w:bCs w:val="1"/>
          <w:color w:val="0e0e0e"/>
          <w:sz w:val="32"/>
          <w:szCs w:val="32"/>
          <w:u w:color="0e0e0e"/>
          <w:rtl w:val="0"/>
          <w:lang w:val="en-US"/>
        </w:rPr>
        <w:t xml:space="preserve">Evaluation: </w:t>
      </w:r>
    </w:p>
    <w:p>
      <w:pPr>
        <w:pStyle w:val="Body"/>
        <w:widowControl w:val="0"/>
        <w:spacing w:after="240" w:line="360" w:lineRule="atLeast"/>
      </w:pPr>
      <w:r>
        <w:rPr>
          <w:color w:val="0e0e0e"/>
          <w:sz w:val="32"/>
          <w:szCs w:val="32"/>
          <w:u w:color="0e0e0e"/>
          <w:rtl w:val="0"/>
        </w:rPr>
        <w:t xml:space="preserve">1. </w:t>
      </w:r>
      <w:r>
        <w:rPr>
          <w:color w:val="0e0e0e"/>
          <w:sz w:val="32"/>
          <w:szCs w:val="32"/>
          <w:u w:val="single" w:color="0e0e0e"/>
          <w:rtl w:val="0"/>
        </w:rPr>
        <w:t>Corpus</w:t>
      </w:r>
      <w:r>
        <w:rPr>
          <w:color w:val="0e0e0e"/>
          <w:sz w:val="32"/>
          <w:szCs w:val="32"/>
          <w:u w:color="0e0e0e"/>
          <w:rtl w:val="0"/>
        </w:rPr>
        <w:t>:</w:t>
      </w:r>
      <w:r>
        <w:rPr>
          <w:rFonts w:ascii="MS Mincho" w:cs="MS Mincho" w:hAnsi="MS Mincho" w:eastAsia="MS Mincho"/>
          <w:color w:val="0e0e0e"/>
          <w:sz w:val="32"/>
          <w:szCs w:val="32"/>
          <w:u w:color="0e0e0e"/>
          <w:lang w:val="en-US"/>
        </w:rPr>
        <w:br w:type="textWrapping"/>
      </w:r>
      <w:r>
        <w:rPr>
          <w:color w:val="0e0e0e"/>
          <w:sz w:val="32"/>
          <w:szCs w:val="32"/>
          <w:u w:color="0e0e0e"/>
          <w:rtl w:val="0"/>
        </w:rPr>
        <w:t xml:space="preserve"> </w:t>
      </w:r>
    </w:p>
    <w:p>
      <w:pPr>
        <w:pStyle w:val="Body"/>
        <w:widowControl w:val="0"/>
        <w:spacing w:after="240" w:line="360" w:lineRule="atLeast"/>
      </w:pPr>
      <w:r>
        <w:rPr>
          <w:color w:val="0e0e0e"/>
          <w:sz w:val="32"/>
          <w:szCs w:val="32"/>
          <w:u w:color="0e0e0e"/>
          <w:rtl w:val="0"/>
        </w:rPr>
        <w:t xml:space="preserve">2. </w:t>
      </w:r>
      <w:r>
        <w:rPr>
          <w:color w:val="0e0e0e"/>
          <w:sz w:val="32"/>
          <w:szCs w:val="32"/>
          <w:u w:val="single" w:color="0e0e0e"/>
          <w:rtl w:val="0"/>
          <w:lang w:val="fr-FR"/>
        </w:rPr>
        <w:t>Emotion detection</w:t>
      </w:r>
      <w:r>
        <w:rPr>
          <w:color w:val="0e0e0e"/>
          <w:sz w:val="32"/>
          <w:szCs w:val="32"/>
          <w:u w:color="0e0e0e"/>
          <w:rtl w:val="0"/>
        </w:rPr>
        <w:t>:</w:t>
      </w:r>
      <w:r>
        <w:rPr>
          <w:rFonts w:ascii="MS Mincho" w:cs="MS Mincho" w:hAnsi="MS Mincho" w:eastAsia="MS Mincho"/>
          <w:color w:val="0e0e0e"/>
          <w:sz w:val="32"/>
          <w:szCs w:val="32"/>
          <w:u w:color="0e0e0e"/>
          <w:lang w:val="en-US"/>
        </w:rPr>
        <w:br w:type="textWrapping"/>
      </w:r>
      <w:r>
        <w:rPr>
          <w:color w:val="0e0e0e"/>
          <w:sz w:val="32"/>
          <w:szCs w:val="32"/>
          <w:u w:color="0e0e0e"/>
          <w:rtl w:val="0"/>
        </w:rPr>
        <w:t xml:space="preserve"> </w:t>
      </w:r>
    </w:p>
    <w:p>
      <w:pPr>
        <w:pStyle w:val="Body"/>
        <w:widowControl w:val="0"/>
        <w:spacing w:after="240" w:line="360" w:lineRule="atLeast"/>
        <w:rPr>
          <w:color w:val="0e0e0e"/>
          <w:sz w:val="32"/>
          <w:szCs w:val="32"/>
          <w:u w:color="0e0e0e"/>
        </w:rPr>
      </w:pPr>
      <w:r>
        <w:rPr>
          <w:color w:val="0e0e0e"/>
          <w:sz w:val="32"/>
          <w:szCs w:val="32"/>
          <w:u w:color="0e0e0e"/>
          <w:rtl w:val="0"/>
        </w:rPr>
        <w:t xml:space="preserve">3. </w:t>
      </w:r>
      <w:r>
        <w:rPr>
          <w:color w:val="0e0e0e"/>
          <w:sz w:val="32"/>
          <w:szCs w:val="32"/>
          <w:u w:val="single" w:color="0e0e0e"/>
          <w:rtl w:val="0"/>
          <w:lang w:val="en-US"/>
        </w:rPr>
        <w:t>Speech Summari</w:t>
      </w:r>
      <w:r>
        <w:rPr>
          <w:color w:val="0e0e0e"/>
          <w:sz w:val="32"/>
          <w:szCs w:val="32"/>
          <w:u w:val="single" w:color="0e0e0e"/>
          <w:rtl w:val="0"/>
          <w:lang w:val="en-US"/>
        </w:rPr>
        <w:t>s</w:t>
      </w:r>
      <w:r>
        <w:rPr>
          <w:color w:val="0e0e0e"/>
          <w:sz w:val="32"/>
          <w:szCs w:val="32"/>
          <w:u w:val="single" w:color="0e0e0e"/>
          <w:rtl w:val="0"/>
          <w:lang w:val="fr-FR"/>
        </w:rPr>
        <w:t>ation</w:t>
      </w:r>
      <w:r>
        <w:rPr>
          <w:color w:val="0e0e0e"/>
          <w:sz w:val="32"/>
          <w:szCs w:val="32"/>
          <w:u w:color="0e0e0e"/>
          <w:rtl w:val="0"/>
        </w:rPr>
        <w:t>:</w:t>
      </w:r>
    </w:p>
    <w:p>
      <w:pPr>
        <w:pStyle w:val="Body"/>
        <w:widowControl w:val="0"/>
        <w:spacing w:after="240" w:line="360" w:lineRule="atLeast"/>
        <w:rPr>
          <w:color w:val="0e0e0e"/>
          <w:sz w:val="32"/>
          <w:szCs w:val="32"/>
          <w:u w:color="0e0e0e"/>
        </w:rPr>
      </w:pPr>
      <w:r>
        <w:rPr>
          <w:color w:val="0e0e0e"/>
          <w:sz w:val="32"/>
          <w:szCs w:val="32"/>
          <w:u w:color="0e0e0e"/>
          <w:rtl w:val="0"/>
          <w:lang w:val="en-US"/>
        </w:rPr>
        <w:t xml:space="preserve">The summary generated by our algorithm was then compared with other summarisation tools available online using document similarity approach. Apart from this, the generated summary was manually evaluated by the user to check for its validity and correctness. </w:t>
      </w:r>
      <w:r>
        <w:rPr>
          <w:rFonts w:ascii="MS Mincho" w:cs="MS Mincho" w:hAnsi="MS Mincho" w:eastAsia="MS Mincho"/>
          <w:color w:val="0e0e0e"/>
          <w:sz w:val="32"/>
          <w:szCs w:val="32"/>
          <w:u w:color="0e0e0e"/>
          <w:lang w:val="en-US"/>
        </w:rPr>
        <w:br w:type="textWrapping"/>
      </w:r>
      <w:r>
        <w:rPr>
          <w:color w:val="0e0e0e"/>
          <w:sz w:val="32"/>
          <w:szCs w:val="32"/>
          <w:u w:color="0e0e0e"/>
          <w:rtl w:val="0"/>
        </w:rPr>
        <w:t xml:space="preserve"> </w:t>
      </w:r>
    </w:p>
    <w:p>
      <w:pPr>
        <w:pStyle w:val="Body"/>
        <w:widowControl w:val="0"/>
        <w:spacing w:after="240" w:line="360" w:lineRule="atLeast"/>
      </w:pPr>
      <w:r>
        <w:rPr>
          <w:color w:val="0e0e0e"/>
          <w:sz w:val="32"/>
          <w:szCs w:val="32"/>
          <w:u w:color="0e0e0e"/>
          <w:rtl w:val="0"/>
          <w:lang w:val="en-US"/>
        </w:rPr>
        <w:t>[AS DECIDED, WE CAN MANUALLY GENERATE THE SUMMARY FOR TEXT USING VARIOUS SUMMARI</w:t>
      </w:r>
      <w:r>
        <w:rPr>
          <w:color w:val="0e0e0e"/>
          <w:sz w:val="32"/>
          <w:szCs w:val="32"/>
          <w:u w:color="0e0e0e"/>
          <w:rtl w:val="0"/>
          <w:lang w:val="en-US"/>
        </w:rPr>
        <w:t>S</w:t>
      </w:r>
      <w:r>
        <w:rPr>
          <w:color w:val="0e0e0e"/>
          <w:sz w:val="32"/>
          <w:szCs w:val="32"/>
          <w:u w:color="0e0e0e"/>
          <w:rtl w:val="0"/>
          <w:lang w:val="en-US"/>
        </w:rPr>
        <w:t>ATION TOOLS ONLINE AND ASSIGN A SIMILARITY SCORE LIKE F1 SCORE]</w:t>
      </w:r>
    </w:p>
    <w:p>
      <w:pPr>
        <w:pStyle w:val="Body"/>
        <w:widowControl w:val="0"/>
        <w:spacing w:line="280" w:lineRule="atLeast"/>
        <w:rPr>
          <w:rFonts w:ascii="Times New Roman" w:cs="Times New Roman" w:hAnsi="Times New Roman" w:eastAsia="Times New Roman"/>
        </w:rPr>
      </w:pPr>
    </w:p>
    <w:p>
      <w:pPr>
        <w:pStyle w:val="Body"/>
        <w:widowControl w:val="0"/>
        <w:spacing w:after="240" w:line="360" w:lineRule="atLeast"/>
      </w:pPr>
      <w:r>
        <w:rPr>
          <w:b w:val="1"/>
          <w:bCs w:val="1"/>
          <w:color w:val="0e0e0e"/>
          <w:sz w:val="32"/>
          <w:szCs w:val="32"/>
          <w:u w:color="0e0e0e"/>
          <w:rtl w:val="0"/>
          <w:lang w:val="en-US"/>
        </w:rPr>
        <w:t>3. Results</w:t>
      </w:r>
      <w:r>
        <w:rPr>
          <w:rFonts w:ascii="MS Mincho" w:cs="MS Mincho" w:hAnsi="MS Mincho" w:eastAsia="MS Mincho"/>
          <w:color w:val="0e0e0e"/>
          <w:sz w:val="32"/>
          <w:szCs w:val="32"/>
          <w:u w:color="0e0e0e"/>
          <w:lang w:val="en-US"/>
        </w:rPr>
        <w:br w:type="textWrapping"/>
      </w:r>
      <w:r>
        <w:rPr>
          <w:b w:val="1"/>
          <w:bCs w:val="1"/>
          <w:color w:val="0e0e0e"/>
          <w:sz w:val="32"/>
          <w:szCs w:val="32"/>
          <w:u w:color="0e0e0e"/>
          <w:rtl w:val="0"/>
        </w:rPr>
        <w:t xml:space="preserve"> </w:t>
      </w:r>
    </w:p>
    <w:p>
      <w:pPr>
        <w:pStyle w:val="Body"/>
        <w:widowControl w:val="0"/>
        <w:spacing w:after="240" w:line="360" w:lineRule="atLeast"/>
        <w:rPr>
          <w:color w:val="0e0e0e"/>
          <w:sz w:val="32"/>
          <w:szCs w:val="32"/>
          <w:u w:color="0e0e0e"/>
        </w:rPr>
      </w:pPr>
      <w:r>
        <w:rPr>
          <w:b w:val="1"/>
          <w:bCs w:val="1"/>
          <w:color w:val="0e0e0e"/>
          <w:sz w:val="32"/>
          <w:szCs w:val="32"/>
          <w:u w:color="0e0e0e"/>
          <w:rtl w:val="0"/>
          <w:lang w:val="en-US"/>
        </w:rPr>
        <w:t>4. Discussion</w:t>
      </w:r>
      <w:r>
        <w:rPr>
          <w:rFonts w:ascii="MS Mincho" w:cs="MS Mincho" w:hAnsi="MS Mincho" w:eastAsia="MS Mincho"/>
          <w:color w:val="0e0e0e"/>
          <w:sz w:val="32"/>
          <w:szCs w:val="32"/>
          <w:u w:color="0e0e0e"/>
          <w:lang w:val="en-US"/>
        </w:rPr>
        <w:br w:type="textWrapping"/>
      </w:r>
    </w:p>
    <w:p>
      <w:pPr>
        <w:pStyle w:val="Body"/>
        <w:widowControl w:val="0"/>
        <w:spacing w:after="240" w:line="360" w:lineRule="atLeast"/>
        <w:rPr>
          <w:color w:val="0e0e0e"/>
          <w:sz w:val="32"/>
          <w:szCs w:val="32"/>
          <w:u w:color="0e0e0e"/>
        </w:rPr>
      </w:pPr>
      <w:r>
        <w:rPr>
          <w:color w:val="0e0e0e"/>
          <w:sz w:val="32"/>
          <w:szCs w:val="32"/>
          <w:u w:color="0e0e0e"/>
          <w:rtl w:val="0"/>
          <w:lang w:val="en-US"/>
        </w:rPr>
        <w:t>[WRITE ABOUT THE PRECISSION RATE OF TOKENI</w:t>
      </w:r>
      <w:r>
        <w:rPr>
          <w:color w:val="0e0e0e"/>
          <w:sz w:val="32"/>
          <w:szCs w:val="32"/>
          <w:u w:color="0e0e0e"/>
          <w:rtl w:val="0"/>
          <w:lang w:val="en-US"/>
        </w:rPr>
        <w:t>s</w:t>
      </w:r>
      <w:r>
        <w:rPr>
          <w:color w:val="0e0e0e"/>
          <w:sz w:val="32"/>
          <w:szCs w:val="32"/>
          <w:u w:color="0e0e0e"/>
          <w:rtl w:val="0"/>
          <w:lang w:val="en-US"/>
        </w:rPr>
        <w:t>ING AUDIO TO FETCH THE FEATURE VALUES FOR SAMPLE DATA]</w:t>
      </w:r>
    </w:p>
    <w:p>
      <w:pPr>
        <w:pStyle w:val="Body"/>
        <w:widowControl w:val="0"/>
        <w:spacing w:after="240" w:line="360" w:lineRule="atLeast"/>
        <w:rPr>
          <w:rFonts w:ascii="MS Mincho" w:cs="MS Mincho" w:hAnsi="MS Mincho" w:eastAsia="MS Mincho"/>
          <w:color w:val="0e0e0e"/>
          <w:sz w:val="32"/>
          <w:szCs w:val="32"/>
          <w:u w:val="single" w:color="0e0e0e"/>
        </w:rPr>
      </w:pPr>
      <w:r>
        <w:rPr>
          <w:b w:val="1"/>
          <w:bCs w:val="1"/>
          <w:color w:val="0e0e0e"/>
          <w:sz w:val="32"/>
          <w:szCs w:val="32"/>
          <w:u w:val="single" w:color="0e0e0e"/>
          <w:rtl w:val="0"/>
          <w:lang w:val="en-US"/>
        </w:rPr>
        <w:t>Future research</w:t>
      </w:r>
      <w:r>
        <w:rPr>
          <w:color w:val="0e0e0e"/>
          <w:sz w:val="32"/>
          <w:szCs w:val="32"/>
          <w:u w:val="single" w:color="0e0e0e"/>
          <w:rtl w:val="0"/>
        </w:rPr>
        <w:t>:</w:t>
      </w:r>
      <w:r>
        <w:rPr>
          <w:rFonts w:ascii="MS Mincho" w:cs="MS Mincho" w:hAnsi="MS Mincho" w:eastAsia="MS Mincho"/>
          <w:color w:val="0e0e0e"/>
          <w:sz w:val="32"/>
          <w:szCs w:val="32"/>
          <w:u w:val="single" w:color="0e0e0e"/>
          <w:lang w:val="en-US"/>
        </w:rPr>
        <w:br w:type="textWrapping"/>
      </w:r>
    </w:p>
    <w:p>
      <w:pPr>
        <w:pStyle w:val="Body"/>
        <w:widowControl w:val="0"/>
        <w:spacing w:after="240" w:line="360" w:lineRule="atLeast"/>
      </w:pPr>
      <w:r>
        <w:rPr>
          <w:b w:val="1"/>
          <w:bCs w:val="1"/>
          <w:color w:val="0e0e0e"/>
          <w:sz w:val="32"/>
          <w:szCs w:val="32"/>
          <w:u w:color="0e0e0e"/>
          <w:rtl w:val="0"/>
          <w:lang w:val="fr-FR"/>
        </w:rPr>
        <w:t xml:space="preserve">5. References </w:t>
      </w:r>
    </w:p>
    <w:p>
      <w:pPr>
        <w:pStyle w:val="Body A"/>
        <w:numPr>
          <w:ilvl w:val="0"/>
          <w:numId w:val="6"/>
        </w:numPr>
        <w:jc w:val="both"/>
        <w:rPr>
          <w:rFonts w:ascii="Times New Roman" w:cs="Times New Roman" w:hAnsi="Times New Roman" w:eastAsia="Times New Roman"/>
          <w:lang w:val="en-US"/>
        </w:rPr>
      </w:pPr>
      <w:r>
        <w:rPr>
          <w:rFonts w:ascii="Times New Roman" w:hAnsi="Times New Roman"/>
          <w:rtl w:val="0"/>
          <w:lang w:val="en-US"/>
        </w:rPr>
        <w:t xml:space="preserve">[European Language Resources Association (ELRA) 2016] </w:t>
      </w:r>
      <w:r>
        <w:rPr>
          <w:rFonts w:ascii="Times New Roman" w:hAnsi="Times New Roman"/>
          <w:rtl w:val="0"/>
          <w:lang w:val="fr-FR"/>
        </w:rPr>
        <w:t>Mathieu Chollet</w:t>
      </w:r>
      <w:r>
        <w:rPr>
          <w:rFonts w:ascii="Times New Roman" w:hAnsi="Times New Roman"/>
          <w:rtl w:val="0"/>
          <w:lang w:val="en-US"/>
        </w:rPr>
        <w:t xml:space="preserve">, </w:t>
      </w:r>
      <w:r>
        <w:rPr>
          <w:rFonts w:ascii="Times New Roman" w:hAnsi="Times New Roman"/>
          <w:rtl w:val="0"/>
          <w:lang w:val="de-DE"/>
        </w:rPr>
        <w:t>Torsten Wortwein</w:t>
      </w:r>
      <w:r>
        <w:rPr>
          <w:rFonts w:ascii="Times New Roman" w:hAnsi="Times New Roman"/>
          <w:rtl w:val="0"/>
          <w:lang w:val="en-US"/>
        </w:rPr>
        <w:t xml:space="preserve">, Louis-Philippe Morency, Stefan Scherer, </w:t>
      </w:r>
      <w:r>
        <w:rPr>
          <w:rFonts w:ascii="Times New Roman" w:hAnsi="Times New Roman" w:hint="default"/>
          <w:rtl w:val="0"/>
          <w:lang w:val="en-US"/>
        </w:rPr>
        <w:t>“</w:t>
      </w:r>
      <w:r>
        <w:rPr>
          <w:rFonts w:ascii="Times New Roman" w:hAnsi="Times New Roman"/>
          <w:b w:val="1"/>
          <w:bCs w:val="1"/>
          <w:rtl w:val="0"/>
          <w:lang w:val="en-US"/>
        </w:rPr>
        <w:t>A Multimodal Corpus for the Assessment of Public Speaking Ability and Anxiety</w:t>
      </w:r>
      <w:r>
        <w:rPr>
          <w:rFonts w:ascii="Times New Roman" w:hAnsi="Times New Roman" w:hint="default"/>
          <w:rtl w:val="0"/>
          <w:lang w:val="en-US"/>
        </w:rPr>
        <w:t>”</w:t>
      </w:r>
      <w:r>
        <w:rPr>
          <w:rFonts w:ascii="Times New Roman" w:hAnsi="Times New Roman"/>
          <w:rtl w:val="0"/>
          <w:lang w:val="en-US"/>
        </w:rPr>
        <w:t>.</w:t>
      </w:r>
    </w:p>
    <w:p>
      <w:pPr>
        <w:pStyle w:val="Body A"/>
        <w:jc w:val="both"/>
        <w:rPr>
          <w:rFonts w:ascii="Times New Roman" w:cs="Times New Roman" w:hAnsi="Times New Roman" w:eastAsia="Times New Roman"/>
        </w:rPr>
      </w:pPr>
    </w:p>
    <w:p>
      <w:pPr>
        <w:pStyle w:val="Body A"/>
        <w:numPr>
          <w:ilvl w:val="0"/>
          <w:numId w:val="6"/>
        </w:numPr>
        <w:jc w:val="both"/>
        <w:rPr>
          <w:rFonts w:ascii="Times New Roman" w:cs="Times New Roman" w:hAnsi="Times New Roman" w:eastAsia="Times New Roman"/>
          <w:lang w:val="en-US"/>
        </w:rPr>
      </w:pPr>
      <w:r>
        <w:rPr>
          <w:rFonts w:ascii="Times New Roman" w:hAnsi="Times New Roman"/>
          <w:rtl w:val="0"/>
          <w:lang w:val="en-US"/>
        </w:rPr>
        <w:t xml:space="preserve">[IEEE Transactions on Speech and Audio Processing  ( Volume: 12, Issue: 4, July 2004 )] S. Furui, T. Kikuchi, Y. Shinnaka. </w:t>
      </w:r>
      <w:r>
        <w:rPr>
          <w:rFonts w:ascii="Times New Roman" w:hAnsi="Times New Roman" w:hint="default"/>
          <w:rtl w:val="0"/>
          <w:lang w:val="en-US"/>
        </w:rPr>
        <w:t>“</w:t>
      </w:r>
      <w:r>
        <w:rPr>
          <w:rFonts w:ascii="Times New Roman" w:hAnsi="Times New Roman"/>
          <w:b w:val="1"/>
          <w:bCs w:val="1"/>
          <w:rtl w:val="0"/>
          <w:lang w:val="en-US"/>
        </w:rPr>
        <w:t>Speech-to-text and speech-to-speech summarization of spontaneous speech</w:t>
      </w:r>
      <w:r>
        <w:rPr>
          <w:rFonts w:ascii="Times New Roman" w:hAnsi="Times New Roman" w:hint="default"/>
          <w:rtl w:val="0"/>
          <w:lang w:val="en-US"/>
        </w:rPr>
        <w:t>”</w:t>
      </w:r>
      <w:r>
        <w:rPr>
          <w:rFonts w:ascii="Times New Roman" w:hAnsi="Times New Roman"/>
          <w:rtl w:val="0"/>
          <w:lang w:val="en-US"/>
        </w:rPr>
        <w:t>.</w:t>
      </w:r>
    </w:p>
    <w:p>
      <w:pPr>
        <w:pStyle w:val="Body A"/>
        <w:jc w:val="both"/>
        <w:rPr>
          <w:rFonts w:ascii="Times New Roman" w:cs="Times New Roman" w:hAnsi="Times New Roman" w:eastAsia="Times New Roman"/>
        </w:rPr>
      </w:pPr>
    </w:p>
    <w:p>
      <w:pPr>
        <w:pStyle w:val="List Paragraph"/>
        <w:numPr>
          <w:ilvl w:val="0"/>
          <w:numId w:val="7"/>
        </w:numPr>
        <w:bidi w:val="0"/>
        <w:ind w:right="0"/>
        <w:jc w:val="left"/>
        <w:rPr>
          <w:rFonts w:ascii="Times New Roman" w:cs="Times New Roman" w:hAnsi="Times New Roman" w:eastAsia="Times New Roman"/>
          <w:rtl w:val="0"/>
          <w:lang w:val="en-US"/>
        </w:rPr>
      </w:pPr>
      <w:r>
        <w:rPr>
          <w:rFonts w:ascii="Times New Roman" w:hAnsi="Times New Roman"/>
          <w:rtl w:val="0"/>
          <w:lang w:val="en-US"/>
        </w:rPr>
        <w:t>Felix Burkhardt, Astrid Paeschke, Miriam Rolfes, Walter Sendlmeier und Benjamin Weiss.</w:t>
      </w:r>
      <w:r>
        <w:rPr>
          <w:rFonts w:ascii="Arial Unicode MS" w:cs="Arial Unicode MS" w:hAnsi="Arial Unicode MS" w:eastAsia="Arial Unicode MS"/>
          <w:b w:val="0"/>
          <w:bCs w:val="0"/>
          <w:i w:val="0"/>
          <w:iCs w:val="0"/>
          <w:lang w:val="en-US"/>
        </w:rPr>
        <w:br w:type="textWrapping"/>
      </w:r>
      <w:r>
        <w:rPr>
          <w:rFonts w:ascii="Times New Roman" w:hAnsi="Times New Roman" w:hint="default"/>
          <w:rtl w:val="0"/>
          <w:lang w:val="en-US"/>
        </w:rPr>
        <w:t>“</w:t>
      </w:r>
      <w:r>
        <w:rPr>
          <w:rFonts w:ascii="Times New Roman" w:hAnsi="Times New Roman"/>
          <w:b w:val="1"/>
          <w:bCs w:val="1"/>
          <w:rtl w:val="0"/>
          <w:lang w:val="en-US"/>
        </w:rPr>
        <w:t>A Database of German Emotional Speech</w:t>
      </w:r>
      <w:r>
        <w:rPr>
          <w:rFonts w:ascii="Calibri" w:cs="Calibri" w:hAnsi="Calibri" w:eastAsia="Calibri" w:hint="default"/>
          <w:rtl w:val="0"/>
          <w:lang w:val="pt-PT"/>
        </w:rPr>
        <w:t xml:space="preserve">” </w:t>
      </w:r>
      <w:r>
        <w:rPr>
          <w:rFonts w:ascii="Calibri" w:cs="Calibri" w:hAnsi="Calibri" w:eastAsia="Calibri"/>
          <w:rtl w:val="0"/>
          <w:lang w:val="pt-PT"/>
        </w:rPr>
        <w:t>[dataset].</w:t>
      </w:r>
    </w:p>
    <w:p>
      <w:pPr>
        <w:pStyle w:val="Body"/>
        <w:widowControl w:val="0"/>
        <w:spacing w:after="240" w:line="360" w:lineRule="atLeast"/>
        <w:rPr>
          <w:rFonts w:ascii="Times New Roman" w:cs="Times New Roman" w:hAnsi="Times New Roman" w:eastAsia="Times New Roman"/>
          <w:b w:val="1"/>
          <w:bCs w:val="1"/>
          <w:color w:val="0e0e0e"/>
          <w:sz w:val="32"/>
          <w:szCs w:val="32"/>
          <w:u w:color="0e0e0e"/>
        </w:rPr>
      </w:pPr>
    </w:p>
    <w:p>
      <w:pPr>
        <w:pStyle w:val="Body"/>
        <w:widowControl w:val="0"/>
        <w:spacing w:after="240" w:line="360" w:lineRule="atLeast"/>
        <w:rPr>
          <w:b w:val="1"/>
          <w:bCs w:val="1"/>
          <w:color w:val="0e0e0e"/>
          <w:sz w:val="32"/>
          <w:szCs w:val="32"/>
          <w:u w:color="0e0e0e"/>
        </w:rPr>
      </w:pPr>
      <w:r>
        <w:rPr>
          <w:b w:val="1"/>
          <w:bCs w:val="1"/>
          <w:color w:val="0e0e0e"/>
          <w:sz w:val="32"/>
          <w:szCs w:val="32"/>
          <w:u w:color="0e0e0e"/>
          <w:rtl w:val="0"/>
          <w:lang w:val="en-US"/>
        </w:rPr>
        <w:t xml:space="preserve">6. Division of Labor between teammates </w:t>
      </w:r>
    </w:p>
    <w:p>
      <w:pPr>
        <w:pStyle w:val="Body"/>
        <w:widowControl w:val="0"/>
        <w:rPr>
          <w:color w:val="0e0e0e"/>
          <w:sz w:val="32"/>
          <w:szCs w:val="32"/>
          <w:u w:color="0e0e0e"/>
        </w:rPr>
      </w:pPr>
      <w:r>
        <w:rPr>
          <w:b w:val="1"/>
          <w:bCs w:val="1"/>
          <w:color w:val="0e0e0e"/>
          <w:sz w:val="32"/>
          <w:szCs w:val="32"/>
          <w:u w:color="0e0e0e"/>
          <w:rtl w:val="0"/>
          <w:lang w:val="en-US"/>
        </w:rPr>
        <w:t xml:space="preserve">Emotion Analysis: </w:t>
      </w:r>
      <w:r>
        <w:rPr>
          <w:color w:val="0e0e0e"/>
          <w:sz w:val="32"/>
          <w:szCs w:val="32"/>
          <w:u w:color="0e0e0e"/>
          <w:rtl w:val="0"/>
        </w:rPr>
        <w:t>Raksha</w:t>
      </w:r>
      <w:r>
        <w:rPr>
          <w:color w:val="0e0e0e"/>
          <w:sz w:val="32"/>
          <w:szCs w:val="32"/>
          <w:u w:color="0e0e0e"/>
          <w:rtl w:val="0"/>
          <w:lang w:val="en-US"/>
        </w:rPr>
        <w:t>, Pradeep</w:t>
      </w:r>
    </w:p>
    <w:p>
      <w:pPr>
        <w:pStyle w:val="Body"/>
        <w:widowControl w:val="0"/>
        <w:rPr>
          <w:color w:val="0e0e0e"/>
          <w:sz w:val="32"/>
          <w:szCs w:val="32"/>
          <w:u w:color="0e0e0e"/>
        </w:rPr>
      </w:pPr>
      <w:r>
        <w:rPr>
          <w:b w:val="1"/>
          <w:bCs w:val="1"/>
          <w:color w:val="0e0e0e"/>
          <w:sz w:val="32"/>
          <w:szCs w:val="32"/>
          <w:u w:color="0e0e0e"/>
          <w:rtl w:val="0"/>
          <w:lang w:val="en-US"/>
        </w:rPr>
        <w:t>Speech Summari</w:t>
      </w:r>
      <w:r>
        <w:rPr>
          <w:b w:val="1"/>
          <w:bCs w:val="1"/>
          <w:color w:val="0e0e0e"/>
          <w:sz w:val="32"/>
          <w:szCs w:val="32"/>
          <w:u w:color="0e0e0e"/>
          <w:rtl w:val="0"/>
          <w:lang w:val="en-US"/>
        </w:rPr>
        <w:t>s</w:t>
      </w:r>
      <w:r>
        <w:rPr>
          <w:b w:val="1"/>
          <w:bCs w:val="1"/>
          <w:color w:val="0e0e0e"/>
          <w:sz w:val="32"/>
          <w:szCs w:val="32"/>
          <w:u w:color="0e0e0e"/>
          <w:rtl w:val="0"/>
          <w:lang w:val="en-US"/>
        </w:rPr>
        <w:t xml:space="preserve">ation: </w:t>
      </w:r>
      <w:r>
        <w:rPr>
          <w:color w:val="0e0e0e"/>
          <w:sz w:val="32"/>
          <w:szCs w:val="32"/>
          <w:u w:color="0e0e0e"/>
          <w:rtl w:val="0"/>
          <w:lang w:val="en-US"/>
        </w:rPr>
        <w:t xml:space="preserve">Pradeep </w:t>
      </w:r>
    </w:p>
    <w:p>
      <w:pPr>
        <w:pStyle w:val="Body"/>
        <w:widowControl w:val="0"/>
        <w:rPr>
          <w:sz w:val="32"/>
          <w:szCs w:val="32"/>
        </w:rPr>
      </w:pPr>
      <w:r>
        <w:rPr>
          <w:b w:val="1"/>
          <w:bCs w:val="1"/>
          <w:color w:val="0e0e0e"/>
          <w:sz w:val="32"/>
          <w:szCs w:val="32"/>
          <w:u w:color="0e0e0e"/>
          <w:rtl w:val="0"/>
          <w:lang w:val="en-US"/>
        </w:rPr>
        <w:t xml:space="preserve">Corpus Building: </w:t>
      </w:r>
      <w:r>
        <w:rPr>
          <w:color w:val="0e0e0e"/>
          <w:sz w:val="32"/>
          <w:szCs w:val="32"/>
          <w:u w:color="0e0e0e"/>
          <w:rtl w:val="0"/>
          <w:lang w:val="en-US"/>
        </w:rPr>
        <w:t xml:space="preserve">All </w:t>
      </w:r>
    </w:p>
    <w:p>
      <w:pPr>
        <w:pStyle w:val="Body"/>
        <w:widowControl w:val="0"/>
        <w:rPr>
          <w:color w:val="0e0e0e"/>
          <w:sz w:val="32"/>
          <w:szCs w:val="32"/>
          <w:u w:color="0e0e0e"/>
        </w:rPr>
      </w:pPr>
      <w:r>
        <w:rPr>
          <w:b w:val="1"/>
          <w:bCs w:val="1"/>
          <w:color w:val="0e0e0e"/>
          <w:sz w:val="32"/>
          <w:szCs w:val="32"/>
          <w:u w:color="0e0e0e"/>
          <w:rtl w:val="0"/>
          <w:lang w:val="en-US"/>
        </w:rPr>
        <w:t>Evaluation</w:t>
      </w:r>
      <w:r>
        <w:rPr>
          <w:color w:val="0e0e0e"/>
          <w:sz w:val="32"/>
          <w:szCs w:val="32"/>
          <w:u w:color="0e0e0e"/>
          <w:rtl w:val="0"/>
        </w:rPr>
        <w:t xml:space="preserve">: Suraj, Raksha  </w:t>
      </w:r>
    </w:p>
    <w:p>
      <w:pPr>
        <w:pStyle w:val="Body"/>
        <w:widowControl w:val="0"/>
        <w:rPr>
          <w:rFonts w:ascii="Times New Roman" w:cs="Times New Roman" w:hAnsi="Times New Roman" w:eastAsia="Times New Roman"/>
        </w:rPr>
      </w:pPr>
    </w:p>
    <w:p>
      <w:pPr>
        <w:pStyle w:val="Body"/>
        <w:widowControl w:val="0"/>
        <w:spacing w:after="240" w:line="360" w:lineRule="atLeast"/>
      </w:pPr>
      <w:r>
        <w:rPr>
          <w:b w:val="1"/>
          <w:bCs w:val="1"/>
          <w:color w:val="0e0e0e"/>
          <w:sz w:val="32"/>
          <w:szCs w:val="32"/>
          <w:u w:color="0e0e0e"/>
          <w:rtl w:val="0"/>
          <w:lang w:val="en-US"/>
        </w:rPr>
        <w:t xml:space="preserve">7. Word Count for the document: </w:t>
      </w:r>
      <w:r>
        <w:rPr>
          <w:color w:val="0e0e0e"/>
          <w:sz w:val="32"/>
          <w:szCs w:val="32"/>
          <w:u w:color="0e0e0e"/>
          <w:rtl w:val="0"/>
          <w:lang w:val="en-US"/>
        </w:rPr>
        <w:t>980</w:t>
      </w:r>
      <w:r>
        <w:rPr>
          <w:color w:val="0e0e0e"/>
          <w:sz w:val="32"/>
          <w:szCs w:val="32"/>
          <w:u w:color="0e0e0e"/>
          <w:rtl w:val="0"/>
          <w:lang w:val="en-US"/>
        </w:rPr>
        <w:t xml:space="preserve"> words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S Minch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character" w:styleId="Link">
    <w:name w:val="Link"/>
    <w:rPr>
      <w:color w:val="0563c1"/>
      <w:u w:val="single" w:color="0563c1"/>
    </w:rPr>
  </w:style>
  <w:style w:type="character" w:styleId="Hyperlink.0">
    <w:name w:val="Hyperlink.0"/>
    <w:basedOn w:val="Link"/>
    <w:next w:val="Hyperlink.0"/>
    <w:rPr>
      <w:color w:val="000000"/>
      <w:sz w:val="32"/>
      <w:szCs w:val="32"/>
      <w:u w:val="none"/>
    </w:rPr>
  </w:style>
  <w:style w:type="character" w:styleId="Hyperlink.1">
    <w:name w:val="Hyperlink.1"/>
    <w:basedOn w:val="Link"/>
    <w:next w:val="Hyperlink.1"/>
    <w:rPr>
      <w:rFonts w:ascii="Times New Roman" w:cs="Times New Roman" w:hAnsi="Times New Roman" w:eastAsia="Times New Roman"/>
      <w:color w:val="000000"/>
      <w:sz w:val="32"/>
      <w:szCs w:val="32"/>
      <w:u w:val="none"/>
    </w:r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