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 — Descripción operativa actual</w:t>
      </w:r>
    </w:p>
    <w:p>
      <w:pPr>
        <w:jc w:val="center"/>
      </w:pPr>
      <w:r>
        <w:rPr>
          <w:color w:val="4A3D6B"/>
          <w:sz w:val="24"/>
        </w:rPr>
        <w:t>Suite de agentes logísticos · Demo TransitOne / Empliados</w:t>
        <w:br/>
        <w:t>Documento operativo — agente por agente</w:t>
      </w:r>
    </w:p>
    <w:p>
      <w:pPr>
        <w:jc w:val="center"/>
      </w:pPr>
      <w:r>
        <w:rPr>
          <w:sz w:val="20"/>
        </w:rPr>
        <w:t>Fecha: 22/08/2026</w:t>
        <w:br/>
        <w:t>Versión: operativa demo (rama demo)</w:t>
      </w:r>
    </w:p>
    <w:p>
      <w:r>
        <w:br w:type="page"/>
      </w:r>
    </w:p>
    <w:p>
      <w:pPr>
        <w:pStyle w:val="Heading1"/>
      </w:pPr>
      <w:r>
        <w:t>1. Visión general de SOL</w:t>
      </w:r>
    </w:p>
    <w:p>
      <w:r>
        <w:rPr>
          <w:b w:val="0"/>
          <w:sz w:val="22"/>
        </w:rPr>
        <w:t>SOL es la mesa de control logística demo (producto Empliados / TransitOne) que orquesta varios agentes especializados. Cada agente cubre un tramo del ciclo operativo: desde la solicitud de transporte hasta la prueba de entrega, pasando por documentación, incidencias, gastos y reclamos.</w:t>
      </w:r>
    </w:p>
    <w:p>
      <w:r>
        <w:rPr>
          <w:b/>
          <w:sz w:val="22"/>
        </w:rPr>
        <w:t>Principios operativos actuales:</w:t>
      </w:r>
    </w:p>
    <w:p>
      <w:pPr>
        <w:pStyle w:val="ListBullet"/>
      </w:pPr>
      <w:r>
        <w:t>WhatsApp como canal principal con choferes y, en varios flujos, con clientes.</w:t>
      </w:r>
    </w:p>
    <w:p>
      <w:pPr>
        <w:pStyle w:val="ListBullet"/>
      </w:pPr>
      <w:r>
        <w:t>IA conversacional (LLM) + OCR / Document AI donde hay papel o foto.</w:t>
      </w:r>
    </w:p>
    <w:p>
      <w:pPr>
        <w:pStyle w:val="ListBullet"/>
      </w:pPr>
      <w:r>
        <w:t>Aprobación humana en mesa cuando el impacto es alto (rendición, POD, destinos, incidencias).</w:t>
      </w:r>
    </w:p>
    <w:p>
      <w:pPr>
        <w:pStyle w:val="ListBullet"/>
      </w:pPr>
      <w:r>
        <w:t>Chat Central (Commander): consulta transversal de solo lectura, sin mutar operación.</w:t>
      </w:r>
    </w:p>
    <w:p>
      <w:pPr>
        <w:pStyle w:val="ListBullet"/>
      </w:pPr>
      <w:r>
        <w:t>Monitor de infraestructura + estado en vivo de agentes (Activo / En espera / En hold / Offline).</w:t>
      </w:r>
    </w:p>
    <w:p>
      <w:r>
        <w:rPr>
          <w:b/>
          <w:sz w:val="22"/>
        </w:rPr>
        <w:t>Orden típico del viaje (cadena operativa):</w:t>
      </w:r>
    </w:p>
    <w:p>
      <w:pPr>
        <w:pStyle w:val="ListNumber"/>
      </w:pPr>
      <w:r>
        <w:t>Gestión de Viajes — solicitud, disponibilidad, asignación.</w:t>
      </w:r>
    </w:p>
    <w:p>
      <w:pPr>
        <w:pStyle w:val="ListNumber"/>
      </w:pPr>
      <w:r>
        <w:t>Remitos — documentación de carga / salida (y llegada).</w:t>
      </w:r>
    </w:p>
    <w:p>
      <w:pPr>
        <w:pStyle w:val="ListNumber"/>
      </w:pPr>
      <w:r>
        <w:t>(Gap / futuro) Recepción–pickup / despacho de producto — antes del POD.</w:t>
      </w:r>
    </w:p>
    <w:p>
      <w:pPr>
        <w:pStyle w:val="ListNumber"/>
      </w:pPr>
      <w:r>
        <w:t>En ruta: Destinos (si aplica), Incidencias, ETA.</w:t>
      </w:r>
    </w:p>
    <w:p>
      <w:pPr>
        <w:pStyle w:val="ListNumber"/>
      </w:pPr>
      <w:r>
        <w:t>POD — constancia de entrega en destino.</w:t>
      </w:r>
    </w:p>
    <w:p>
      <w:pPr>
        <w:pStyle w:val="ListNumber"/>
      </w:pPr>
      <w:r>
        <w:t>Rendición — gastos del viaje.</w:t>
      </w:r>
    </w:p>
    <w:p>
      <w:pPr>
        <w:pStyle w:val="ListNumber"/>
      </w:pPr>
      <w:r>
        <w:t>Reclamos — post-servicio si el cliente reclama.</w:t>
      </w:r>
    </w:p>
    <w:p>
      <w:pPr>
        <w:pStyle w:val="ListNumber"/>
      </w:pPr>
      <w:r>
        <w:t>Analítica — consolidación y KPIs.</w:t>
      </w:r>
    </w:p>
    <w:p>
      <w:r>
        <w:rPr>
          <w:b w:val="0"/>
          <w:sz w:val="22"/>
        </w:rPr>
        <w:t>Nota: el POD cierra la entrega. Un agente de recepción/despacho de mercadería (estilo retail/ecommerce) está pensado como paso PREVIO al POD, no como reemplazo.</w:t>
      </w:r>
    </w:p>
    <w:p>
      <w:r>
        <w:br w:type="page"/>
      </w:r>
    </w:p>
    <w:p>
      <w:pPr>
        <w:pStyle w:val="Heading1"/>
      </w:pPr>
      <w:r>
        <w:t>2. Mapa de agentes y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Agente</w:t>
            </w:r>
          </w:p>
        </w:tc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Estado producto</w:t>
            </w:r>
          </w:p>
        </w:tc>
        <w:tc>
          <w:tcPr>
            <w:tcW w:type="dxa" w:w="2160"/>
          </w:tcPr>
          <w:p>
            <w:r>
              <w:t>Rol en una frase</w:t>
            </w:r>
          </w:p>
        </w:tc>
      </w:tr>
      <w:tr>
        <w:tc>
          <w:tcPr>
            <w:tcW w:type="dxa" w:w="2160"/>
          </w:tcPr>
          <w:p>
            <w:r>
              <w:t>Chat Central Commander</w:t>
            </w:r>
          </w:p>
        </w:tc>
        <w:tc>
          <w:tcPr>
            <w:tcW w:type="dxa" w:w="2160"/>
          </w:tcPr>
          <w:p>
            <w:r>
              <w:t>commander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Consulta unificada de mesa (solo lectura)</w:t>
            </w:r>
          </w:p>
        </w:tc>
      </w:tr>
      <w:tr>
        <w:tc>
          <w:tcPr>
            <w:tcW w:type="dxa" w:w="2160"/>
          </w:tcPr>
          <w:p>
            <w:r>
              <w:t>Gestión de Viajes</w:t>
            </w:r>
          </w:p>
        </w:tc>
        <w:tc>
          <w:tcPr>
            <w:tcW w:type="dxa" w:w="2160"/>
          </w:tcPr>
          <w:p>
            <w:r>
              <w:t>viajes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Solicitud, flota, asignación y coordinación</w:t>
            </w:r>
          </w:p>
        </w:tc>
      </w:tr>
      <w:tr>
        <w:tc>
          <w:tcPr>
            <w:tcW w:type="dxa" w:w="2160"/>
          </w:tcPr>
          <w:p>
            <w:r>
              <w:t>Remitos</w:t>
            </w:r>
          </w:p>
        </w:tc>
        <w:tc>
          <w:tcPr>
            <w:tcW w:type="dxa" w:w="2160"/>
          </w:tcPr>
          <w:p>
            <w:r>
              <w:t>remitos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OCR de remitos por WhatsApp → backoffice/TMS</w:t>
            </w:r>
          </w:p>
        </w:tc>
      </w:tr>
      <w:tr>
        <w:tc>
          <w:tcPr>
            <w:tcW w:type="dxa" w:w="2160"/>
          </w:tcPr>
          <w:p>
            <w:r>
              <w:t>Confirmación de Destinos</w:t>
            </w:r>
          </w:p>
        </w:tc>
        <w:tc>
          <w:tcPr>
            <w:tcW w:type="dxa" w:w="2160"/>
          </w:tcPr>
          <w:p>
            <w:r>
              <w:t>destinos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Validar dirección con Maps y cliente</w:t>
            </w:r>
          </w:p>
        </w:tc>
      </w:tr>
      <w:tr>
        <w:tc>
          <w:tcPr>
            <w:tcW w:type="dxa" w:w="2160"/>
          </w:tcPr>
          <w:p>
            <w:r>
              <w:t>Gestión de Incidencias</w:t>
            </w:r>
          </w:p>
        </w:tc>
        <w:tc>
          <w:tcPr>
            <w:tcW w:type="dxa" w:w="2160"/>
          </w:tcPr>
          <w:p>
            <w:r>
              <w:t>incidencias</w:t>
            </w:r>
          </w:p>
        </w:tc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>
              <w:t>Paradas en ruta, causa, caso INC-…</w:t>
            </w:r>
          </w:p>
        </w:tc>
      </w:tr>
      <w:tr>
        <w:tc>
          <w:tcPr>
            <w:tcW w:type="dxa" w:w="2160"/>
          </w:tcPr>
          <w:p>
            <w:r>
              <w:t>Rendición de Viajes</w:t>
            </w:r>
          </w:p>
        </w:tc>
        <w:tc>
          <w:tcPr>
            <w:tcW w:type="dxa" w:w="2160"/>
          </w:tcPr>
          <w:p>
            <w:r>
              <w:t>rendicion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Gastos/comprobantes + aprobación mesa</w:t>
            </w:r>
          </w:p>
        </w:tc>
      </w:tr>
      <w:tr>
        <w:tc>
          <w:tcPr>
            <w:tcW w:type="dxa" w:w="2160"/>
          </w:tcPr>
          <w:p>
            <w:r>
              <w:t>ETA y Notificación</w:t>
            </w:r>
          </w:p>
        </w:tc>
        <w:tc>
          <w:tcPr>
            <w:tcW w:type="dxa" w:w="2160"/>
          </w:tcPr>
          <w:p>
            <w:r>
              <w:t>eta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ETA y avisos; reacciona a demoras</w:t>
            </w:r>
          </w:p>
        </w:tc>
      </w:tr>
      <w:tr>
        <w:tc>
          <w:tcPr>
            <w:tcW w:type="dxa" w:w="2160"/>
          </w:tcPr>
          <w:p>
            <w:r>
              <w:t>Constancia de Entrega (POD)</w:t>
            </w:r>
          </w:p>
        </w:tc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Operativo</w:t>
            </w:r>
          </w:p>
        </w:tc>
        <w:tc>
          <w:tcPr>
            <w:tcW w:type="dxa" w:w="2160"/>
          </w:tcPr>
          <w:p>
            <w:r>
              <w:t>Foto/receptor + OK/rechazo mesa</w:t>
            </w:r>
          </w:p>
        </w:tc>
      </w:tr>
      <w:tr>
        <w:tc>
          <w:tcPr>
            <w:tcW w:type="dxa" w:w="2160"/>
          </w:tcPr>
          <w:p>
            <w:r>
              <w:t>Reclamos Logísticos</w:t>
            </w:r>
          </w:p>
        </w:tc>
        <w:tc>
          <w:tcPr>
            <w:tcW w:type="dxa" w:w="2160"/>
          </w:tcPr>
          <w:p>
            <w:r>
              <w:t>reclamos</w:t>
            </w:r>
          </w:p>
        </w:tc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>
              <w:t>Diálogo IA + ticket + escalamiento</w:t>
            </w:r>
          </w:p>
        </w:tc>
      </w:tr>
      <w:tr>
        <w:tc>
          <w:tcPr>
            <w:tcW w:type="dxa" w:w="2160"/>
          </w:tcPr>
          <w:p>
            <w:r>
              <w:t>Analítica de Performance</w:t>
            </w:r>
          </w:p>
        </w:tc>
        <w:tc>
          <w:tcPr>
            <w:tcW w:type="dxa" w:w="2160"/>
          </w:tcPr>
          <w:p>
            <w:r>
              <w:t>analitica</w:t>
            </w:r>
          </w:p>
        </w:tc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>
              <w:t>KPIs, patrones, dashboards</w:t>
            </w:r>
          </w:p>
        </w:tc>
      </w:tr>
    </w:tbl>
    <w:p/>
    <w:p>
      <w:r>
        <w:rPr>
          <w:b w:val="0"/>
          <w:sz w:val="22"/>
        </w:rPr>
        <w:t>Además de los agentes: Torre de Control (chat + mapa), Monitor (API/bot/WhatsApp + estado de agentes), bandeja WhatsApp, Parámetros maestros y Usuarios.</w:t>
      </w:r>
    </w:p>
    <w:p>
      <w:r>
        <w:br w:type="page"/>
      </w:r>
    </w:p>
    <w:p>
      <w:pPr>
        <w:pStyle w:val="Heading1"/>
      </w:pPr>
      <w:r>
        <w:t>3. Chat Central Commander</w:t>
      </w:r>
    </w:p>
    <w:p>
      <w:r>
        <w:rPr>
          <w:b w:val="0"/>
          <w:sz w:val="22"/>
        </w:rPr>
        <w:t>Subtítulo: Consulta transversal read-only entre especialistas de mesa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Puerta única de consulta para la mesa. El operador pregunta en lenguaje natural; el sistema arma un plan de capabilities, consulta packs read-only de Viajes, Incidencias, Rendición, ETA, POD y Remitos, y sintetiza una respuesta grounded en datos reales. No envía WhatsApp, no hace OCR y no muta estados.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Operador de mesa desde la UI (Torre / Chat Central).</w:t>
      </w:r>
    </w:p>
    <w:p>
      <w:pPr>
        <w:pStyle w:val="ListBullet"/>
      </w:pPr>
      <w:r>
        <w:t>No es un bot de WhatsApp hacia choferes.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Operador pregunta en lenguaje natural.</w:t>
      </w:r>
    </w:p>
    <w:p>
      <w:pPr>
        <w:pStyle w:val="ListNumber"/>
      </w:pPr>
      <w:r>
        <w:t>LLM arma un plan de capabilities.</w:t>
      </w:r>
    </w:p>
    <w:p>
      <w:pPr>
        <w:pStyle w:val="ListNumber"/>
      </w:pPr>
      <w:r>
        <w:t>Se ejecutan consultas read-only de los especialistas.</w:t>
      </w:r>
    </w:p>
    <w:p>
      <w:pPr>
        <w:pStyle w:val="ListNumber"/>
      </w:pPr>
      <w:r>
        <w:t>LLM sintetiza la respuesta con datos reales.</w:t>
      </w:r>
    </w:p>
    <w:p>
      <w:pPr>
        <w:pStyle w:val="ListNumber"/>
      </w:pPr>
      <w:r>
        <w:t>Working set referencial para follow-ups.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Mesa web</w:t>
      </w:r>
    </w:p>
    <w:p>
      <w:pPr>
        <w:pStyle w:val="ListBullet"/>
      </w:pPr>
      <w:r>
        <w:t>Desk Chat Runtime</w:t>
      </w:r>
    </w:p>
    <w:p>
      <w:pPr>
        <w:pStyle w:val="Heading3"/>
      </w:pPr>
      <w:r>
        <w:t>Colabora con</w:t>
      </w:r>
    </w:p>
    <w:p>
      <w:pPr>
        <w:pStyle w:val="ListBullet"/>
      </w:pPr>
      <w:r>
        <w:t>Viajes</w:t>
      </w:r>
    </w:p>
    <w:p>
      <w:pPr>
        <w:pStyle w:val="ListBullet"/>
      </w:pPr>
      <w:r>
        <w:t>Incidencias</w:t>
      </w:r>
    </w:p>
    <w:p>
      <w:pPr>
        <w:pStyle w:val="ListBullet"/>
      </w:pPr>
      <w:r>
        <w:t>Rendición</w:t>
      </w:r>
    </w:p>
    <w:p>
      <w:pPr>
        <w:pStyle w:val="ListBullet"/>
      </w:pPr>
      <w:r>
        <w:t>ETA</w:t>
      </w:r>
    </w:p>
    <w:p>
      <w:pPr>
        <w:pStyle w:val="ListBullet"/>
      </w:pPr>
      <w:r>
        <w:t>POD</w:t>
      </w:r>
    </w:p>
    <w:p>
      <w:pPr>
        <w:pStyle w:val="ListBullet"/>
      </w:pPr>
      <w:r>
        <w:t>Remitos</w:t>
      </w:r>
    </w:p>
    <w:p>
      <w:pPr>
        <w:pStyle w:val="ListBullet"/>
      </w:pPr>
      <w:r>
        <w:t>Destinos (en el grafo de colaboración)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Interfaz Chat Central estilo asistente.</w:t>
      </w:r>
    </w:p>
    <w:p>
      <w:pPr>
        <w:pStyle w:val="ListBullet"/>
      </w:pPr>
      <w:r>
        <w:t>Sin cola operativa propia: consume datos de los demás módulos.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Es el chat central; no hay un ‘especialista Commander’ aparte.</w:t>
      </w:r>
    </w:p>
    <w:p>
      <w:pPr>
        <w:pStyle w:val="Heading3"/>
      </w:pPr>
      <w:r>
        <w:t>Configuración / particularidades</w:t>
      </w:r>
    </w:p>
    <w:p>
      <w:pPr>
        <w:pStyle w:val="ListBullet"/>
      </w:pPr>
      <w:r>
        <w:t>Flags de commander / shadow / interrupt en entorno demo.</w:t>
      </w:r>
    </w:p>
    <w:p>
      <w:pPr>
        <w:pStyle w:val="ListBullet"/>
      </w:pPr>
      <w:r>
        <w:t>Allowlist opcional para interrupciones controladas.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Solo lectura: no crea viajes, no aprueba gastos, no confirma POD.</w:t>
      </w:r>
    </w:p>
    <w:p>
      <w:pPr>
        <w:pStyle w:val="ListBullet"/>
      </w:pPr>
      <w:r>
        <w:t>La calidad depende de que los módulos tengan datos cargados.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Dominios: 6</w:t>
      </w:r>
    </w:p>
    <w:p>
      <w:pPr>
        <w:pStyle w:val="ListBullet"/>
      </w:pPr>
      <w:r>
        <w:t>Modo: Solo lectura</w:t>
      </w:r>
    </w:p>
    <w:p>
      <w:pPr>
        <w:pStyle w:val="ListBullet"/>
      </w:pPr>
      <w:r>
        <w:t>Motor: LLM-first</w:t>
      </w:r>
    </w:p>
    <w:p>
      <w:pPr>
        <w:pStyle w:val="Heading1"/>
      </w:pPr>
      <w:r>
        <w:t>4. Agente de Gestión de Viajes</w:t>
      </w:r>
    </w:p>
    <w:p>
      <w:r>
        <w:rPr>
          <w:b w:val="0"/>
          <w:sz w:val="22"/>
        </w:rPr>
        <w:t>Subtítulo: Solicitud, disponibilidad de flota, asignación y coordinación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Atiende pedidos de transporte (principalmente WhatsApp). Reúne origen, destino, carga, toneladas, fecha/hora; consulta disponibilidad real de flota (choferes/camiones/horarios); ofrece opciones numeradas; reserva, crea el viaje, asigna chofer y coordina confirmación. Avisa a ETA e interactúa con Incidencias en ruta. Corrección reciente: la selección numérica (1/2/3) es 1-based; el dígito del mensaje gana al LLM; con varias opciones un “sí” genérico ya no asume la opción 1.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Cliente / solicitante por WhatsApp (o email en el diseño).</w:t>
      </w:r>
    </w:p>
    <w:p>
      <w:pPr>
        <w:pStyle w:val="ListBullet"/>
      </w:pPr>
      <w:r>
        <w:t>Mesa: panel Gestión de Viajes (flota, viajes, estados).</w:t>
      </w:r>
    </w:p>
    <w:p>
      <w:pPr>
        <w:pStyle w:val="ListBullet"/>
      </w:pPr>
      <w:r>
        <w:t>Chofer: confirmación SÍ/NO del viaje asignado.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Solicitud por WhatsApp (o email).</w:t>
      </w:r>
    </w:p>
    <w:p>
      <w:pPr>
        <w:pStyle w:val="ListNumber"/>
      </w:pPr>
      <w:r>
        <w:t>Interpretación y validación de datos faltantes.</w:t>
      </w:r>
    </w:p>
    <w:p>
      <w:pPr>
        <w:pStyle w:val="ListNumber"/>
      </w:pPr>
      <w:r>
        <w:t>Consulta de agenda, disponibilidad y capacidad en maestros de Viajes.</w:t>
      </w:r>
    </w:p>
    <w:p>
      <w:pPr>
        <w:pStyle w:val="ListNumber"/>
      </w:pPr>
      <w:r>
        <w:t>Propuesta al cliente (lista numerada si hay alternativas).</w:t>
      </w:r>
    </w:p>
    <w:p>
      <w:pPr>
        <w:pStyle w:val="ListNumber"/>
      </w:pPr>
      <w:r>
        <w:t>Cliente elige número → generación de reserva / viaje.</w:t>
      </w:r>
    </w:p>
    <w:p>
      <w:pPr>
        <w:pStyle w:val="ListNumber"/>
      </w:pPr>
      <w:r>
        <w:t>Asignación de chofer y unidad.</w:t>
      </w:r>
    </w:p>
    <w:p>
      <w:pPr>
        <w:pStyle w:val="ListNumber"/>
      </w:pPr>
      <w:r>
        <w:t>Aviso / vínculo con agente ETA.</w:t>
      </w:r>
    </w:p>
    <w:p>
      <w:pPr>
        <w:pStyle w:val="ListNumber"/>
      </w:pPr>
      <w:r>
        <w:t>Seguimiento de estados (solicitado → confirmado → asignado → en curso → …).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 (diseño)</w:t>
      </w:r>
    </w:p>
    <w:p>
      <w:pPr>
        <w:pStyle w:val="ListBullet"/>
      </w:pPr>
      <w:r>
        <w:t>TMS (sync puede omitirse si no hay conector)</w:t>
      </w:r>
    </w:p>
    <w:p>
      <w:pPr>
        <w:pStyle w:val="ListBullet"/>
      </w:pPr>
      <w:r>
        <w:t>Agente ETA</w:t>
      </w:r>
    </w:p>
    <w:p>
      <w:pPr>
        <w:pStyle w:val="Heading3"/>
      </w:pPr>
      <w:r>
        <w:t>Colabora con</w:t>
      </w:r>
    </w:p>
    <w:p>
      <w:pPr>
        <w:pStyle w:val="ListBullet"/>
      </w:pPr>
      <w:r>
        <w:t>ETA</w:t>
      </w:r>
    </w:p>
    <w:p>
      <w:pPr>
        <w:pStyle w:val="ListBullet"/>
      </w:pPr>
      <w:r>
        <w:t>Incidencias</w:t>
      </w:r>
    </w:p>
    <w:p>
      <w:pPr>
        <w:pStyle w:val="ListBullet"/>
      </w:pPr>
      <w:r>
        <w:t>POD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Alta/edición de choferes y camiones de flota demo.</w:t>
      </w:r>
    </w:p>
    <w:p>
      <w:pPr>
        <w:pStyle w:val="ListBullet"/>
      </w:pPr>
      <w:r>
        <w:t>Cola de viajes, cambio de estado, detalle con historial.</w:t>
      </w:r>
    </w:p>
    <w:p>
      <w:pPr>
        <w:pStyle w:val="ListBullet"/>
      </w:pPr>
      <w:r>
        <w:t>Chat especialista de Viajes en el módulo.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 — consultas de conteos, listados y detalle de viajes (read-only en chat).</w:t>
      </w:r>
    </w:p>
    <w:p>
      <w:pPr>
        <w:pStyle w:val="Heading3"/>
      </w:pPr>
      <w:r>
        <w:t>Configuración / particularidades</w:t>
      </w:r>
    </w:p>
    <w:p>
      <w:pPr>
        <w:pStyle w:val="ListBullet"/>
      </w:pPr>
      <w:r>
        <w:t>Opciones multihorario: mensaje pedirá el número si el cliente dice solo “sí”.</w:t>
      </w:r>
    </w:p>
    <w:p>
      <w:pPr>
        <w:pStyle w:val="ListBullet"/>
      </w:pPr>
      <w:r>
        <w:t>Script de regresión: verify-viajes-seleccion-opcion.mjs.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Disponibilidad depende de maestros de flota cargados en demo.</w:t>
      </w:r>
    </w:p>
    <w:p>
      <w:pPr>
        <w:pStyle w:val="ListBullet"/>
      </w:pPr>
      <w:r>
        <w:t>Integración TMS puede quedar omitida sin conector.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Viajes coordinados hoy (demo): 97</w:t>
      </w:r>
    </w:p>
    <w:p>
      <w:pPr>
        <w:pStyle w:val="ListBullet"/>
      </w:pPr>
      <w:r>
        <w:t>Uso de flota: 91%</w:t>
      </w:r>
    </w:p>
    <w:p>
      <w:pPr>
        <w:pStyle w:val="ListBullet"/>
      </w:pPr>
      <w:r>
        <w:t>Tiempo de asignación: 3,6 min</w:t>
      </w:r>
    </w:p>
    <w:p>
      <w:pPr>
        <w:pStyle w:val="Heading1"/>
      </w:pPr>
      <w:r>
        <w:t>5. Agente de Remitos</w:t>
      </w:r>
    </w:p>
    <w:p>
      <w:r>
        <w:rPr>
          <w:b w:val="0"/>
          <w:sz w:val="22"/>
        </w:rPr>
        <w:t>Subtítulo: Captura, lectura y trazabilidad documental del viaje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Los choferes envían fotos de remitos/guías por WhatsApp. Document AI / OCR estructura campos (origen, destino, patentes, chofer, peso, horarios, etc.). La mesa revisa, corrige y deja listos para planillas/export (en Andreu prod: Delfos + Torre de Control/QM; en SOL demo el foco es el pipeline TSB). Hay chat de especialista en /agentes/remitos y también en /remitos/[tenant].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Chofer por WhatsApp (foto de remito).</w:t>
      </w:r>
    </w:p>
    <w:p>
      <w:pPr>
        <w:pStyle w:val="ListBullet"/>
      </w:pPr>
      <w:r>
        <w:t>Mesa: panel Remitos, edición de campos, reproceso.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Chofer sale del recinto / opera el viaje.</w:t>
      </w:r>
    </w:p>
    <w:p>
      <w:pPr>
        <w:pStyle w:val="ListNumber"/>
      </w:pPr>
      <w:r>
        <w:t>Envía remito por WhatsApp.</w:t>
      </w:r>
    </w:p>
    <w:p>
      <w:pPr>
        <w:pStyle w:val="ListNumber"/>
      </w:pPr>
      <w:r>
        <w:t>IA lee y estructura datos.</w:t>
      </w:r>
    </w:p>
    <w:p>
      <w:pPr>
        <w:pStyle w:val="ListNumber"/>
      </w:pPr>
      <w:r>
        <w:t>Backoffice muestra estados y validaciones.</w:t>
      </w:r>
    </w:p>
    <w:p>
      <w:pPr>
        <w:pStyle w:val="ListNumber"/>
      </w:pPr>
      <w:r>
        <w:t>Chofer puede enviar segundo remito al llegar.</w:t>
      </w:r>
    </w:p>
    <w:p>
      <w:pPr>
        <w:pStyle w:val="ListNumber"/>
      </w:pPr>
      <w:r>
        <w:t>Consolidación y preparación para envío al TMS / planillas.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OCR / Visión IA / Document AI</w:t>
      </w:r>
    </w:p>
    <w:p>
      <w:pPr>
        <w:pStyle w:val="ListBullet"/>
      </w:pPr>
      <w:r>
        <w:t>TMS / planillas</w:t>
      </w:r>
    </w:p>
    <w:p>
      <w:pPr>
        <w:pStyle w:val="Heading3"/>
      </w:pPr>
      <w:r>
        <w:t>Colabora con</w:t>
      </w:r>
    </w:p>
    <w:p>
      <w:pPr>
        <w:pStyle w:val="ListBullet"/>
      </w:pPr>
      <w:r>
        <w:t>(Colaboración explícita limitada; consume maestros de parámetros)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Listado, detalle, edición, pendientes, subir remito.</w:t>
      </w:r>
    </w:p>
    <w:p>
      <w:pPr>
        <w:pStyle w:val="ListBullet"/>
      </w:pPr>
      <w:r>
        <w:t>Chat del agente Remitos embebido en el módulo.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 — resumen, listados y detalle (solo lectura, sin OCR desde el chat).</w:t>
      </w:r>
    </w:p>
    <w:p>
      <w:pPr>
        <w:pStyle w:val="Heading3"/>
      </w:pPr>
      <w:r>
        <w:t>Configuración / particularidades</w:t>
      </w:r>
    </w:p>
    <w:p>
      <w:pPr>
        <w:pStyle w:val="ListBullet"/>
      </w:pPr>
      <w:r>
        <w:t>Tenant demo habitual: pipeline tipo TSB.</w:t>
      </w:r>
    </w:p>
    <w:p>
      <w:pPr>
        <w:pStyle w:val="ListBullet"/>
      </w:pPr>
      <w:r>
        <w:t>Maestros: choferes, unidades, localidades, distancias.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La calidad OCR depende de la foto y del processor.</w:t>
      </w:r>
    </w:p>
    <w:p>
      <w:pPr>
        <w:pStyle w:val="ListBullet"/>
      </w:pPr>
      <w:r>
        <w:t>No reemplaza la validación humana cuando hay duda.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Remitos procesados hoy (demo): 412</w:t>
      </w:r>
    </w:p>
    <w:p>
      <w:pPr>
        <w:pStyle w:val="ListBullet"/>
      </w:pPr>
      <w:r>
        <w:t>Lectura automática: 97,1%</w:t>
      </w:r>
    </w:p>
    <w:p>
      <w:pPr>
        <w:pStyle w:val="ListBullet"/>
      </w:pPr>
      <w:r>
        <w:t>Tiempo medio de carga: 16 s</w:t>
      </w:r>
    </w:p>
    <w:p>
      <w:pPr>
        <w:pStyle w:val="Heading1"/>
      </w:pPr>
      <w:r>
        <w:t>6. Confirmación de Destinos</w:t>
      </w:r>
    </w:p>
    <w:p>
      <w:r>
        <w:rPr>
          <w:b w:val="0"/>
          <w:sz w:val="22"/>
        </w:rPr>
        <w:t>Subtítulo: Validación de direcciones y coordinación para entregas cortas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Para viajes cortos / delivery: toma dirección o coordenadas, geocodifica con Google Maps, confirma con el cliente por WhatsApp y, al quedar OK, envía el punto al chofer. Demoras asociadas pueden impactar Incidencias / ETA.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Operaciones / mesa inicia validación.</w:t>
      </w:r>
    </w:p>
    <w:p>
      <w:pPr>
        <w:pStyle w:val="ListBullet"/>
      </w:pPr>
      <w:r>
        <w:t>Cliente confirma o corrige destino por WhatsApp.</w:t>
      </w:r>
    </w:p>
    <w:p>
      <w:pPr>
        <w:pStyle w:val="ListBullet"/>
      </w:pPr>
      <w:r>
        <w:t>Chofer recibe ubicación final.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Pedido o viaje corto.</w:t>
      </w:r>
    </w:p>
    <w:p>
      <w:pPr>
        <w:pStyle w:val="ListNumber"/>
      </w:pPr>
      <w:r>
        <w:t>Recepción de dirección o coordenadas.</w:t>
      </w:r>
    </w:p>
    <w:p>
      <w:pPr>
        <w:pStyle w:val="ListNumber"/>
      </w:pPr>
      <w:r>
        <w:t>Validación en Google Maps.</w:t>
      </w:r>
    </w:p>
    <w:p>
      <w:pPr>
        <w:pStyle w:val="ListNumber"/>
      </w:pPr>
      <w:r>
        <w:t>Confirmación del destino con el cliente.</w:t>
      </w:r>
    </w:p>
    <w:p>
      <w:pPr>
        <w:pStyle w:val="ListNumber"/>
      </w:pPr>
      <w:r>
        <w:t>Generación de punto final y link.</w:t>
      </w:r>
    </w:p>
    <w:p>
      <w:pPr>
        <w:pStyle w:val="ListNumber"/>
      </w:pPr>
      <w:r>
        <w:t>Envío al chofer y actualización del sistema.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Google Maps</w:t>
      </w:r>
    </w:p>
    <w:p>
      <w:pPr>
        <w:pStyle w:val="ListBullet"/>
      </w:pPr>
      <w:r>
        <w:t>WhatsApp</w:t>
      </w:r>
    </w:p>
    <w:p>
      <w:pPr>
        <w:pStyle w:val="ListBullet"/>
      </w:pPr>
      <w:r>
        <w:t>TMS</w:t>
      </w:r>
    </w:p>
    <w:p>
      <w:pPr>
        <w:pStyle w:val="Heading3"/>
      </w:pPr>
      <w:r>
        <w:t>Colabora con</w:t>
      </w:r>
    </w:p>
    <w:p>
      <w:pPr>
        <w:pStyle w:val="ListBullet"/>
      </w:pPr>
      <w:r>
        <w:t>Incidencias (demoras)</w:t>
      </w:r>
    </w:p>
    <w:p>
      <w:pPr>
        <w:pStyle w:val="ListBullet"/>
      </w:pPr>
      <w:r>
        <w:t>ETA (indirecto)</w:t>
      </w:r>
    </w:p>
    <w:p>
      <w:pPr>
        <w:pStyle w:val="ListBullet"/>
      </w:pPr>
      <w:r>
        <w:t>POD (destino validado)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Cola de validaciones con estados (esperando cliente, ETA chofer, etc.).</w:t>
      </w:r>
    </w:p>
    <w:p>
      <w:pPr>
        <w:pStyle w:val="ListBullet"/>
      </w:pPr>
      <w:r>
        <w:t>Chat especialista Destinos.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 — consultas operativas del módulo.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Enfocado en entregas cortas / direcciones dudosas, no en todo viaje de larga distancia.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Destinos validados hoy: 138</w:t>
      </w:r>
    </w:p>
    <w:p>
      <w:pPr>
        <w:pStyle w:val="ListBullet"/>
      </w:pPr>
      <w:r>
        <w:t>Direcciones corregidas: 24</w:t>
      </w:r>
    </w:p>
    <w:p>
      <w:pPr>
        <w:pStyle w:val="ListBullet"/>
      </w:pPr>
      <w:r>
        <w:t>Precisión geocodeo: 98,6%</w:t>
      </w:r>
    </w:p>
    <w:p>
      <w:pPr>
        <w:pStyle w:val="Heading1"/>
      </w:pPr>
      <w:r>
        <w:t>7. Gestión de Incidencias</w:t>
      </w:r>
    </w:p>
    <w:p>
      <w:r>
        <w:rPr>
          <w:b w:val="0"/>
          <w:sz w:val="22"/>
        </w:rPr>
        <w:t>Subtítulo: Detección, consulta y clasificación de eventos en ruta</w:t>
      </w:r>
    </w:p>
    <w:p>
      <w:r>
        <w:rPr>
          <w:b/>
          <w:sz w:val="22"/>
        </w:rPr>
        <w:t>Estado de producto: Beta (UI operativa en demo)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Flujo principal: se detecta/simula una parada; el agente pregunta al chofer por WhatsApp por qué está parado; la IA clasifica tipo y criticidad; abre caso INC-…. El chofer también puede reportar solo. Demoras de Destinos se registran aquí. Ante demora se avisa a ETA. Hay engranaje de configuración (fechas/tiempos, saludo WhatsApp cordial/amigable/formal, tipos habilitados) persistido en el navegador por ahora.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Sistema / mesa (mapa + chofer).</w:t>
      </w:r>
    </w:p>
    <w:p>
      <w:pPr>
        <w:pStyle w:val="ListBullet"/>
      </w:pPr>
      <w:r>
        <w:t>Chofer (respuesta causa o reporte espontáneo).</w:t>
      </w:r>
    </w:p>
    <w:p>
      <w:pPr>
        <w:pStyle w:val="ListBullet"/>
      </w:pPr>
      <w:r>
        <w:t>Destinos (demoras).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Detección de parada (o disparo manual desde panel).</w:t>
      </w:r>
    </w:p>
    <w:p>
      <w:pPr>
        <w:pStyle w:val="ListNumber"/>
      </w:pPr>
      <w:r>
        <w:t>WhatsApp al chofer: ¿por qué estás parado?</w:t>
      </w:r>
    </w:p>
    <w:p>
      <w:pPr>
        <w:pStyle w:val="ListNumber"/>
      </w:pPr>
      <w:r>
        <w:t>Chofer responde la causa.</w:t>
      </w:r>
    </w:p>
    <w:p>
      <w:pPr>
        <w:pStyle w:val="ListNumber"/>
      </w:pPr>
      <w:r>
        <w:t>IA clasifica tipo y criticidad.</w:t>
      </w:r>
    </w:p>
    <w:p>
      <w:pPr>
        <w:pStyle w:val="ListNumber"/>
      </w:pPr>
      <w:r>
        <w:t>Caso abierto en panel.</w:t>
      </w:r>
    </w:p>
    <w:p>
      <w:pPr>
        <w:pStyle w:val="ListNumber"/>
      </w:pPr>
      <w:r>
        <w:t>Aviso a ETA si hay demora.</w:t>
      </w:r>
    </w:p>
    <w:p>
      <w:pPr>
        <w:pStyle w:val="ListNumber"/>
      </w:pPr>
      <w:r>
        <w:t>Mesa toma / resuelve (OK, Tomar, etc.).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Agente ETA</w:t>
      </w:r>
    </w:p>
    <w:p>
      <w:pPr>
        <w:pStyle w:val="ListBullet"/>
      </w:pPr>
      <w:r>
        <w:t>Destinos</w:t>
      </w:r>
    </w:p>
    <w:p>
      <w:pPr>
        <w:pStyle w:val="ListBullet"/>
      </w:pPr>
      <w:r>
        <w:t>Backoffice</w:t>
      </w:r>
    </w:p>
    <w:p>
      <w:pPr>
        <w:pStyle w:val="Heading3"/>
      </w:pPr>
      <w:r>
        <w:t>Colabora con</w:t>
      </w:r>
    </w:p>
    <w:p>
      <w:pPr>
        <w:pStyle w:val="ListBullet"/>
      </w:pPr>
      <w:r>
        <w:t>ETA</w:t>
      </w:r>
    </w:p>
    <w:p>
      <w:pPr>
        <w:pStyle w:val="ListBullet"/>
      </w:pPr>
      <w:r>
        <w:t>Viajes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KPIs, flujo mapa→WhatsApp, cola de incidencias, acciones OK/Tomar.</w:t>
      </w:r>
    </w:p>
    <w:p>
      <w:pPr>
        <w:pStyle w:val="ListBullet"/>
      </w:pPr>
      <w:r>
        <w:t>Config (engranaje): recordatorio/cierre, tono saludo, tipos.</w:t>
      </w:r>
    </w:p>
    <w:p>
      <w:pPr>
        <w:pStyle w:val="ListBullet"/>
      </w:pPr>
      <w:r>
        <w:t>Chat especialista Incidencias.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Sí.</w:t>
      </w:r>
    </w:p>
    <w:p>
      <w:pPr>
        <w:pStyle w:val="Heading3"/>
      </w:pPr>
      <w:r>
        <w:t>Configuración / particularidades</w:t>
      </w:r>
    </w:p>
    <w:p>
      <w:pPr>
        <w:pStyle w:val="ListBullet"/>
      </w:pPr>
      <w:r>
        <w:t>Timeouts de recordatorio/cierre configurables en UI (valores por defecto 5 / 10 min).</w:t>
      </w:r>
    </w:p>
    <w:p>
      <w:pPr>
        <w:pStyle w:val="ListBullet"/>
      </w:pPr>
      <w:r>
        <w:t>Saludo: tono cordial / amigable / formal + texto editable.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Config de saludo aún no cableada de extremo a extremo al backend WA (UI primero).</w:t>
      </w:r>
    </w:p>
    <w:p>
      <w:pPr>
        <w:pStyle w:val="ListBullet"/>
      </w:pPr>
      <w:r>
        <w:t>Estado producto: Beta.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Eventos detectados hoy: 52</w:t>
      </w:r>
    </w:p>
    <w:p>
      <w:pPr>
        <w:pStyle w:val="ListBullet"/>
      </w:pPr>
      <w:r>
        <w:t>Causa declarada: 94%</w:t>
      </w:r>
    </w:p>
    <w:p>
      <w:pPr>
        <w:pStyle w:val="ListBullet"/>
      </w:pPr>
      <w:r>
        <w:t>Tiempo de respuesta: 2,8 min</w:t>
      </w:r>
    </w:p>
    <w:p>
      <w:pPr>
        <w:pStyle w:val="Heading1"/>
      </w:pPr>
      <w:r>
        <w:t>8. Rendición de Viajes</w:t>
      </w:r>
    </w:p>
    <w:p>
      <w:r>
        <w:rPr>
          <w:b w:val="0"/>
          <w:sz w:val="22"/>
        </w:rPr>
        <w:t>Subtítulo: Gastos, comprobantes y liquidación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El chofer manda tickets/facturas de gastos menores (nafta, peajes, llantas, etc.). OCR + clasificación; quedan pendientes de aprobación humana. Mesa aprueba o rechaza (rechazo con comentario obligatorio en la evolución demo). Export Excel mesa/ERP y botón demo Enviar al ERP.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Chofer por WhatsApp.</w:t>
      </w:r>
    </w:p>
    <w:p>
      <w:pPr>
        <w:pStyle w:val="ListBullet"/>
      </w:pPr>
      <w:r>
        <w:t>Mesa: cola de aprobación.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Chofer envía ticket/factura por WhatsApp.</w:t>
      </w:r>
    </w:p>
    <w:p>
      <w:pPr>
        <w:pStyle w:val="ListNumber"/>
      </w:pPr>
      <w:r>
        <w:t>IA lee y clasifica el gasto.</w:t>
      </w:r>
    </w:p>
    <w:p>
      <w:pPr>
        <w:pStyle w:val="ListNumber"/>
      </w:pPr>
      <w:r>
        <w:t>Queda pendiente de aprobación.</w:t>
      </w:r>
    </w:p>
    <w:p>
      <w:pPr>
        <w:pStyle w:val="ListNumber"/>
      </w:pPr>
      <w:r>
        <w:t>Backoffice aprueba o rechaza.</w:t>
      </w:r>
    </w:p>
    <w:p>
      <w:pPr>
        <w:pStyle w:val="ListNumber"/>
      </w:pPr>
      <w:r>
        <w:t>Aviso al chofer.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OCR / Visión IA</w:t>
      </w:r>
    </w:p>
    <w:p>
      <w:pPr>
        <w:pStyle w:val="ListBullet"/>
      </w:pPr>
      <w:r>
        <w:t>Backoffice</w:t>
      </w:r>
    </w:p>
    <w:p>
      <w:pPr>
        <w:pStyle w:val="ListBullet"/>
      </w:pPr>
      <w:r>
        <w:t>Export Excel / ERP (demo)</w:t>
      </w:r>
    </w:p>
    <w:p>
      <w:pPr>
        <w:pStyle w:val="Heading3"/>
      </w:pPr>
      <w:r>
        <w:t>Colabora con</w:t>
      </w:r>
    </w:p>
    <w:p>
      <w:r>
        <w:rPr>
          <w:b w:val="0"/>
          <w:sz w:val="22"/>
        </w:rPr>
        <w:t>Sin colaboración explícita con otros agentes en el modelo actual (flujo autónomo).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Filtros, KPIs, lightbox de comprobante, export autenticado.</w:t>
      </w:r>
    </w:p>
    <w:p>
      <w:pPr>
        <w:pStyle w:val="ListBullet"/>
      </w:pPr>
      <w:r>
        <w:t>Chat especialista Rendición.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Siempre hay gate humano antes de liquidar.</w:t>
      </w:r>
    </w:p>
    <w:p>
      <w:pPr>
        <w:pStyle w:val="ListBullet"/>
      </w:pPr>
      <w:r>
        <w:t>Envío ERP es capacidad demo / integración a validar por cliente.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Rendiciones del mes: 486</w:t>
      </w:r>
    </w:p>
    <w:p>
      <w:pPr>
        <w:pStyle w:val="ListBullet"/>
      </w:pPr>
      <w:r>
        <w:t>Comprobantes leídos: 3.124</w:t>
      </w:r>
    </w:p>
    <w:p>
      <w:pPr>
        <w:pStyle w:val="ListBullet"/>
      </w:pPr>
      <w:r>
        <w:t>Tiempo de liquidación: 0,9 días</w:t>
      </w:r>
    </w:p>
    <w:p>
      <w:pPr>
        <w:pStyle w:val="Heading1"/>
      </w:pPr>
      <w:r>
        <w:t>9. ETA y Notificación Proactiva</w:t>
      </w:r>
    </w:p>
    <w:p>
      <w:r>
        <w:rPr>
          <w:b w:val="0"/>
          <w:sz w:val="22"/>
        </w:rPr>
        <w:t>Subtítulo: Avisos de llegada, demoras y cambios de estado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Estima y comunica ETA. Toma compromiso desde Viajes; si Incidencias reporta demora, recalcula y re-notifica. No reemplaza Viajes ni Incidencias: depende de ellos.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Viajes (viaje + ventana).</w:t>
      </w:r>
    </w:p>
    <w:p>
      <w:pPr>
        <w:pStyle w:val="ListBullet"/>
      </w:pPr>
      <w:r>
        <w:t>Incidencias (demora).</w:t>
      </w:r>
    </w:p>
    <w:p>
      <w:pPr>
        <w:pStyle w:val="ListBullet"/>
      </w:pPr>
      <w:r>
        <w:t>Cliente / destinatario (notificación).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Recibe viaje, chofer y ventana comprometida.</w:t>
      </w:r>
    </w:p>
    <w:p>
      <w:pPr>
        <w:pStyle w:val="ListNumber"/>
      </w:pPr>
      <w:r>
        <w:t>Tracking / ruta actualiza ubicación.</w:t>
      </w:r>
    </w:p>
    <w:p>
      <w:pPr>
        <w:pStyle w:val="ListNumber"/>
      </w:pPr>
      <w:r>
        <w:t>IA estima ETA.</w:t>
      </w:r>
    </w:p>
    <w:p>
      <w:pPr>
        <w:pStyle w:val="ListNumber"/>
      </w:pPr>
      <w:r>
        <w:t>Notifica al cliente o destinatario.</w:t>
      </w:r>
    </w:p>
    <w:p>
      <w:pPr>
        <w:pStyle w:val="ListNumber"/>
      </w:pPr>
      <w:r>
        <w:t>Si hay demora → recalcula y reenvía.</w:t>
      </w:r>
    </w:p>
    <w:p>
      <w:pPr>
        <w:pStyle w:val="ListNumber"/>
      </w:pPr>
      <w:r>
        <w:t>Devuelve ETA al agente Viajes.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Agente Viajes</w:t>
      </w:r>
    </w:p>
    <w:p>
      <w:pPr>
        <w:pStyle w:val="ListBullet"/>
      </w:pPr>
      <w:r>
        <w:t>Agente Incidencias</w:t>
      </w:r>
    </w:p>
    <w:p>
      <w:pPr>
        <w:pStyle w:val="ListBullet"/>
      </w:pPr>
      <w:r>
        <w:t>WhatsApp</w:t>
      </w:r>
    </w:p>
    <w:p>
      <w:pPr>
        <w:pStyle w:val="ListBullet"/>
      </w:pPr>
      <w:r>
        <w:t>Google Maps</w:t>
      </w:r>
    </w:p>
    <w:p>
      <w:pPr>
        <w:pStyle w:val="Heading3"/>
      </w:pPr>
      <w:r>
        <w:t>Colabora con</w:t>
      </w:r>
    </w:p>
    <w:p>
      <w:pPr>
        <w:pStyle w:val="ListBullet"/>
      </w:pPr>
      <w:r>
        <w:t>Viajes</w:t>
      </w:r>
    </w:p>
    <w:p>
      <w:pPr>
        <w:pStyle w:val="ListBullet"/>
      </w:pPr>
      <w:r>
        <w:t>Incidencias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Cola ETA, notificaciones, resumen.</w:t>
      </w:r>
    </w:p>
    <w:p>
      <w:pPr>
        <w:pStyle w:val="ListBullet"/>
      </w:pPr>
      <w:r>
        <w:t>Chat especialista ETA.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Precisión depende de datos de ubicación y de la calidad del aviso de demora.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Notificaciones hoy: 618</w:t>
      </w:r>
    </w:p>
    <w:p>
      <w:pPr>
        <w:pStyle w:val="ListBullet"/>
      </w:pPr>
      <w:r>
        <w:t>Precisión ±15 min: 92,4%</w:t>
      </w:r>
    </w:p>
    <w:p>
      <w:pPr>
        <w:pStyle w:val="ListBullet"/>
      </w:pPr>
      <w:r>
        <w:t>Consultas evitadas: -47%</w:t>
      </w:r>
    </w:p>
    <w:p>
      <w:pPr>
        <w:pStyle w:val="Heading1"/>
      </w:pPr>
      <w:r>
        <w:t>10. Constancia de Entrega (POD)</w:t>
      </w:r>
    </w:p>
    <w:p>
      <w:r>
        <w:rPr>
          <w:b w:val="0"/>
          <w:sz w:val="22"/>
        </w:rPr>
        <w:t>Subtítulo: Receptor + foto de prueba por WhatsApp, confirmación en mesa</w:t>
      </w:r>
    </w:p>
    <w:p>
      <w:r>
        <w:rPr>
          <w:b/>
          <w:sz w:val="22"/>
        </w:rPr>
        <w:t>Estado de producto: Operativo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Proof of Delivery al FINAL del viaje: el chofer envía foto del formulario/producto; Document AI hace OCR; la IA estructura receptor, pedido y destino; conversa si falta algo; mesa confirma o rechaza. Importante: NO es el agente de recepción/despacho de mercadería en origen. Ese paso (pickup / recepción / despacho estilo retail) debe ir ANTES del POD.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Chofer por WhatsApp.</w:t>
      </w:r>
    </w:p>
    <w:p>
      <w:pPr>
        <w:pStyle w:val="ListBullet"/>
      </w:pPr>
      <w:r>
        <w:t>Mesa: cola POD pendiente / OK / rechazado.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Chofer escribe o manda foto.</w:t>
      </w:r>
    </w:p>
    <w:p>
      <w:pPr>
        <w:pStyle w:val="ListNumber"/>
      </w:pPr>
      <w:r>
        <w:t>IA entiende que es POD.</w:t>
      </w:r>
    </w:p>
    <w:p>
      <w:pPr>
        <w:pStyle w:val="ListNumber"/>
      </w:pPr>
      <w:r>
        <w:t>Document AI lee el formulario.</w:t>
      </w:r>
    </w:p>
    <w:p>
      <w:pPr>
        <w:pStyle w:val="ListNumber"/>
      </w:pPr>
      <w:r>
        <w:t>IA estructura receptor / pedido / destino.</w:t>
      </w:r>
    </w:p>
    <w:p>
      <w:pPr>
        <w:pStyle w:val="ListNumber"/>
      </w:pPr>
      <w:r>
        <w:t>Si falta receptor, lo pide en lenguaje natural.</w:t>
      </w:r>
    </w:p>
    <w:p>
      <w:pPr>
        <w:pStyle w:val="ListNumber"/>
      </w:pPr>
      <w:r>
        <w:t>Caso pendiente · mesa confirma o rechaza.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Document AI</w:t>
      </w:r>
    </w:p>
    <w:p>
      <w:pPr>
        <w:pStyle w:val="ListBullet"/>
      </w:pPr>
      <w:r>
        <w:t>Backoffice</w:t>
      </w:r>
    </w:p>
    <w:p>
      <w:pPr>
        <w:pStyle w:val="ListBullet"/>
      </w:pPr>
      <w:r>
        <w:t>Agente Viajes</w:t>
      </w:r>
    </w:p>
    <w:p>
      <w:pPr>
        <w:pStyle w:val="Heading3"/>
      </w:pPr>
      <w:r>
        <w:t>Colabora con</w:t>
      </w:r>
    </w:p>
    <w:p>
      <w:pPr>
        <w:pStyle w:val="ListBullet"/>
      </w:pPr>
      <w:r>
        <w:t>Viajes</w:t>
      </w:r>
    </w:p>
    <w:p>
      <w:pPr>
        <w:pStyle w:val="ListBullet"/>
      </w:pPr>
      <w:r>
        <w:t>Destinos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Cola POD, decisión OK/rechazo.</w:t>
      </w:r>
    </w:p>
    <w:p>
      <w:pPr>
        <w:pStyle w:val="ListBullet"/>
      </w:pPr>
      <w:r>
        <w:t>Chat POD (módulo dedicado).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Sí — chat POD específico.</w:t>
      </w:r>
    </w:p>
    <w:p>
      <w:pPr>
        <w:pStyle w:val="Heading3"/>
      </w:pPr>
      <w:r>
        <w:t>Configuración / particularidades</w:t>
      </w:r>
    </w:p>
    <w:p>
      <w:pPr>
        <w:pStyle w:val="ListBullet"/>
      </w:pPr>
      <w:r>
        <w:t>Posición en la cadena: después de carga/en ruta; cierra entrega.</w:t>
      </w:r>
    </w:p>
    <w:p>
      <w:pPr>
        <w:pStyle w:val="ListBullet"/>
      </w:pPr>
      <w:r>
        <w:t>Gap explícito: agente de recepción/pickup PREVIO al POD (no implementado como agente separado aún).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No documenta la carga en origen (eso sería el agente previo).</w:t>
      </w:r>
    </w:p>
    <w:p>
      <w:pPr>
        <w:pStyle w:val="ListBullet"/>
      </w:pPr>
      <w:r>
        <w:t>Requiere foto/datos suficientes para mesa.</w:t>
      </w:r>
    </w:p>
    <w:p>
      <w:pPr>
        <w:pStyle w:val="Heading1"/>
      </w:pPr>
      <w:r>
        <w:t>11. Reclamos Logísticos</w:t>
      </w:r>
    </w:p>
    <w:p>
      <w:r>
        <w:rPr>
          <w:b w:val="0"/>
          <w:sz w:val="22"/>
        </w:rPr>
        <w:t>Subtítulo: Clasificación, trazabilidad y resolución asistida</w:t>
      </w:r>
    </w:p>
    <w:p>
      <w:r>
        <w:rPr>
          <w:b/>
          <w:sz w:val="22"/>
        </w:rPr>
        <w:t>Estado de producto: Beta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Clientes reportan reclamos por WhatsApp con diálogo 100% IA (humanizado). Clasifica motivo/criticidad, abre ticket, escala si urge; mesa toma/resuelve.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Cliente por WhatsApp (diseño: también email/web).</w:t>
      </w:r>
    </w:p>
    <w:p>
      <w:pPr>
        <w:pStyle w:val="ListBullet"/>
      </w:pPr>
      <w:r>
        <w:t>Mesa: cola de reclamos.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Cliente reporta el reclamo.</w:t>
      </w:r>
    </w:p>
    <w:p>
      <w:pPr>
        <w:pStyle w:val="ListNumber"/>
      </w:pPr>
      <w:r>
        <w:t>IA conversa y entiende qué pasó.</w:t>
      </w:r>
    </w:p>
    <w:p>
      <w:pPr>
        <w:pStyle w:val="ListNumber"/>
      </w:pPr>
      <w:r>
        <w:t>Identifica viaje/pedido/remito si existe.</w:t>
      </w:r>
    </w:p>
    <w:p>
      <w:pPr>
        <w:pStyle w:val="ListNumber"/>
      </w:pPr>
      <w:r>
        <w:t>Clasifica motivo y criticidad.</w:t>
      </w:r>
    </w:p>
    <w:p>
      <w:pPr>
        <w:pStyle w:val="ListNumber"/>
      </w:pPr>
      <w:r>
        <w:t>Abre caso (escala si corresponde).</w:t>
      </w:r>
    </w:p>
    <w:p>
      <w:pPr>
        <w:pStyle w:val="ListNumber"/>
      </w:pPr>
      <w:r>
        <w:t>Backoffice toma, escala o resuelve con aviso al cliente.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WhatsApp</w:t>
      </w:r>
    </w:p>
    <w:p>
      <w:pPr>
        <w:pStyle w:val="ListBullet"/>
      </w:pPr>
      <w:r>
        <w:t>Email</w:t>
      </w:r>
    </w:p>
    <w:p>
      <w:pPr>
        <w:pStyle w:val="ListBullet"/>
      </w:pPr>
      <w:r>
        <w:t>Web</w:t>
      </w:r>
    </w:p>
    <w:p>
      <w:pPr>
        <w:pStyle w:val="ListBullet"/>
      </w:pPr>
      <w:r>
        <w:t>TMS</w:t>
      </w:r>
    </w:p>
    <w:p>
      <w:pPr>
        <w:pStyle w:val="Heading3"/>
      </w:pPr>
      <w:r>
        <w:t>Colabora con</w:t>
      </w:r>
    </w:p>
    <w:p>
      <w:r>
        <w:rPr>
          <w:b w:val="0"/>
          <w:sz w:val="22"/>
        </w:rPr>
        <w:t>Sin colaboración explícita con otros agentes en el modelo actual (flujo autónomo).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Cola, filtros, KPIs, decisión de estado.</w:t>
      </w:r>
    </w:p>
    <w:p>
      <w:pPr>
        <w:pStyle w:val="ListBullet"/>
      </w:pPr>
      <w:r>
        <w:t>Sin chat especialista genérico ModuleWithChat en todos los slugs (revisar UI actual).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Según UI del módulo (panel + posible chat).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Estado producto Beta.</w:t>
      </w:r>
    </w:p>
    <w:p>
      <w:pPr>
        <w:pStyle w:val="ListBullet"/>
      </w:pPr>
      <w:r>
        <w:t>Calidad conversacional depende del LLM y del contexto del viaje.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Reclamos abiertos: 23</w:t>
      </w:r>
    </w:p>
    <w:p>
      <w:pPr>
        <w:pStyle w:val="ListBullet"/>
      </w:pPr>
      <w:r>
        <w:t>Resueltos en SLA: 89%</w:t>
      </w:r>
    </w:p>
    <w:p>
      <w:pPr>
        <w:pStyle w:val="ListBullet"/>
      </w:pPr>
      <w:r>
        <w:t>Tiempo de resolución: 5,8 h</w:t>
      </w:r>
    </w:p>
    <w:p>
      <w:pPr>
        <w:pStyle w:val="Heading1"/>
      </w:pPr>
      <w:r>
        <w:t>12. Analítica de Performance</w:t>
      </w:r>
    </w:p>
    <w:p>
      <w:r>
        <w:rPr>
          <w:b w:val="0"/>
          <w:sz w:val="22"/>
        </w:rPr>
        <w:t>Subtítulo: Datos consolidados, KPIs y alertas</w:t>
      </w:r>
    </w:p>
    <w:p>
      <w:r>
        <w:rPr>
          <w:b/>
          <w:sz w:val="22"/>
        </w:rPr>
        <w:t>Estado de producto: Beta</w:t>
      </w:r>
    </w:p>
    <w:p>
      <w:pPr>
        <w:pStyle w:val="Heading3"/>
      </w:pPr>
      <w:r>
        <w:t>Qué hace (operativo)</w:t>
      </w:r>
    </w:p>
    <w:p>
      <w:r>
        <w:rPr>
          <w:b w:val="0"/>
          <w:sz w:val="22"/>
        </w:rPr>
        <w:t>Consolida viajes, remitos, incidencias, reclamos y rendiciones para patrones, KPIs y dashboards (visión BigQuery / Looker). En demo es más conceptual/KPI que pipeline completo productivo.</w:t>
      </w:r>
    </w:p>
    <w:p>
      <w:pPr>
        <w:pStyle w:val="Heading3"/>
      </w:pPr>
      <w:r>
        <w:t>Quién lo dispara / actores</w:t>
      </w:r>
    </w:p>
    <w:p>
      <w:pPr>
        <w:pStyle w:val="ListBullet"/>
      </w:pPr>
      <w:r>
        <w:t>Datos generados por el resto de agentes.</w:t>
      </w:r>
    </w:p>
    <w:p>
      <w:pPr>
        <w:pStyle w:val="ListBullet"/>
      </w:pPr>
      <w:r>
        <w:t>Usuarios de mesa / dirección.</w:t>
      </w:r>
    </w:p>
    <w:p>
      <w:pPr>
        <w:pStyle w:val="Heading3"/>
      </w:pPr>
      <w:r>
        <w:t>Flujo paso a paso</w:t>
      </w:r>
    </w:p>
    <w:p>
      <w:pPr>
        <w:pStyle w:val="ListNumber"/>
      </w:pPr>
      <w:r>
        <w:t>Captura datos de viajes e interacciones.</w:t>
      </w:r>
    </w:p>
    <w:p>
      <w:pPr>
        <w:pStyle w:val="ListNumber"/>
      </w:pPr>
      <w:r>
        <w:t>Consolida (visión BigQuery).</w:t>
      </w:r>
    </w:p>
    <w:p>
      <w:pPr>
        <w:pStyle w:val="ListNumber"/>
      </w:pPr>
      <w:r>
        <w:t>IA detecta patrones y desvíos.</w:t>
      </w:r>
    </w:p>
    <w:p>
      <w:pPr>
        <w:pStyle w:val="ListNumber"/>
      </w:pPr>
      <w:r>
        <w:t>Genera KPIs y alertas.</w:t>
      </w:r>
    </w:p>
    <w:p>
      <w:pPr>
        <w:pStyle w:val="ListNumber"/>
      </w:pPr>
      <w:r>
        <w:t>Publica dashboards.</w:t>
      </w:r>
    </w:p>
    <w:p>
      <w:pPr>
        <w:pStyle w:val="ListNumber"/>
      </w:pPr>
      <w:r>
        <w:t>Reporte ejecutivo periódico.</w:t>
      </w:r>
    </w:p>
    <w:p>
      <w:pPr>
        <w:pStyle w:val="Heading3"/>
      </w:pPr>
      <w:r>
        <w:t>Canales e integraciones</w:t>
      </w:r>
    </w:p>
    <w:p>
      <w:pPr>
        <w:pStyle w:val="ListBullet"/>
      </w:pPr>
      <w:r>
        <w:t>BigQuery</w:t>
      </w:r>
    </w:p>
    <w:p>
      <w:pPr>
        <w:pStyle w:val="ListBullet"/>
      </w:pPr>
      <w:r>
        <w:t>Looker</w:t>
      </w:r>
    </w:p>
    <w:p>
      <w:pPr>
        <w:pStyle w:val="ListBullet"/>
      </w:pPr>
      <w:r>
        <w:t>Backoffice</w:t>
      </w:r>
    </w:p>
    <w:p>
      <w:pPr>
        <w:pStyle w:val="Heading3"/>
      </w:pPr>
      <w:r>
        <w:t>Colabora con</w:t>
      </w:r>
    </w:p>
    <w:p>
      <w:r>
        <w:rPr>
          <w:b w:val="0"/>
          <w:sz w:val="22"/>
        </w:rPr>
        <w:t>Sin colaboración explícita con otros agentes en el modelo actual (flujo autónomo).</w:t>
      </w:r>
    </w:p>
    <w:p>
      <w:pPr>
        <w:pStyle w:val="Heading3"/>
      </w:pPr>
      <w:r>
        <w:t>Backoffice / mesa</w:t>
      </w:r>
    </w:p>
    <w:p>
      <w:pPr>
        <w:pStyle w:val="ListBullet"/>
      </w:pPr>
      <w:r>
        <w:t>KPIs de referencia en home / agente.</w:t>
      </w:r>
    </w:p>
    <w:p>
      <w:pPr>
        <w:pStyle w:val="ListBullet"/>
      </w:pPr>
      <w:r>
        <w:t>No es el Monitor de infraestructura.</w:t>
      </w:r>
    </w:p>
    <w:p>
      <w:pPr>
        <w:pStyle w:val="Heading3"/>
      </w:pPr>
      <w:r>
        <w:t>Chat de especialista (mesa)</w:t>
      </w:r>
    </w:p>
    <w:p>
      <w:r>
        <w:rPr>
          <w:b w:val="0"/>
          <w:sz w:val="22"/>
        </w:rPr>
        <w:t>Limitado / conceptual en demo.</w:t>
      </w:r>
    </w:p>
    <w:p>
      <w:pPr>
        <w:pStyle w:val="Heading3"/>
      </w:pPr>
      <w:r>
        <w:t>Límites y alcance actual</w:t>
      </w:r>
    </w:p>
    <w:p>
      <w:pPr>
        <w:pStyle w:val="ListBullet"/>
      </w:pPr>
      <w:r>
        <w:t>Estado Beta.</w:t>
      </w:r>
    </w:p>
    <w:p>
      <w:pPr>
        <w:pStyle w:val="ListBullet"/>
      </w:pPr>
      <w:r>
        <w:t>No sustituye BI productivo del cliente hasta conectar fuentes reales.</w:t>
      </w:r>
    </w:p>
    <w:p>
      <w:pPr>
        <w:pStyle w:val="Heading3"/>
      </w:pPr>
      <w:r>
        <w:t>KPIs de referencia (demo)</w:t>
      </w:r>
    </w:p>
    <w:p>
      <w:pPr>
        <w:pStyle w:val="ListBullet"/>
      </w:pPr>
      <w:r>
        <w:t>Viajes analizados 30d: 6.918</w:t>
      </w:r>
    </w:p>
    <w:p>
      <w:pPr>
        <w:pStyle w:val="ListBullet"/>
      </w:pPr>
      <w:r>
        <w:t>SLA entrega: 95,1%</w:t>
      </w:r>
    </w:p>
    <w:p>
      <w:pPr>
        <w:pStyle w:val="ListBullet"/>
      </w:pPr>
      <w:r>
        <w:t>Alertas: 64</w:t>
      </w:r>
    </w:p>
    <w:p>
      <w:r>
        <w:br w:type="page"/>
      </w:r>
    </w:p>
    <w:p>
      <w:pPr>
        <w:pStyle w:val="Heading1"/>
      </w:pPr>
      <w:r>
        <w:t>13. Capas transversales (no son un agente de viaje)</w:t>
      </w:r>
    </w:p>
    <w:p>
      <w:pPr>
        <w:pStyle w:val="Heading2"/>
      </w:pPr>
      <w:r>
        <w:t>13.1 Torre de Control</w:t>
      </w:r>
    </w:p>
    <w:p>
      <w:r>
        <w:rPr>
          <w:b w:val="0"/>
          <w:sz w:val="22"/>
        </w:rPr>
        <w:t>Vista home operativa: chat embebido, mapa de flota, actividad de agentes, viajes en gestión, gráficos de incidencias/SLA. Es el tablero, no un agente de WhatsApp.</w:t>
      </w:r>
    </w:p>
    <w:p>
      <w:pPr>
        <w:pStyle w:val="Heading2"/>
      </w:pPr>
      <w:r>
        <w:t>13.2 Monitor</w:t>
      </w:r>
    </w:p>
    <w:p>
      <w:r>
        <w:rPr>
          <w:b w:val="0"/>
          <w:sz w:val="22"/>
        </w:rPr>
        <w:t>Chequeo de infraestructura (API, bot Baileys, WhatsApp, webhook) + grilla de agentes con estado Activo / En espera / En hold / Offline derivado de colas reales. Alertas de escritorio opcionales. QR si WhatsApp cae.</w:t>
      </w:r>
    </w:p>
    <w:p>
      <w:pPr>
        <w:pStyle w:val="Heading2"/>
      </w:pPr>
      <w:r>
        <w:t>13.3 WhatsApp (bandeja)</w:t>
      </w:r>
    </w:p>
    <w:p>
      <w:r>
        <w:rPr>
          <w:b w:val="0"/>
          <w:sz w:val="22"/>
        </w:rPr>
        <w:t>Conversaciones con choferes/clientes, pausar bot, notas internas, envío manual. Los agentes escriben aquí; la mesa puede intervenir.</w:t>
      </w:r>
    </w:p>
    <w:p>
      <w:pPr>
        <w:pStyle w:val="Heading2"/>
      </w:pPr>
      <w:r>
        <w:t>13.4 Parámetros y usuarios</w:t>
      </w:r>
    </w:p>
    <w:p>
      <w:r>
        <w:rPr>
          <w:b w:val="0"/>
          <w:sz w:val="22"/>
        </w:rPr>
        <w:t>Maestros (choferes, unidades, localidades, distancias) y administración de usuarios/roles.</w:t>
      </w:r>
    </w:p>
    <w:p>
      <w:r>
        <w:br w:type="page"/>
      </w:r>
    </w:p>
    <w:p>
      <w:pPr>
        <w:pStyle w:val="Heading1"/>
      </w:pPr>
      <w:r>
        <w:t>14. Gap operativo explícito: recepción / pickup / despacho (antes del POD)</w:t>
      </w:r>
    </w:p>
    <w:p>
      <w:r>
        <w:rPr>
          <w:b w:val="0"/>
          <w:sz w:val="22"/>
        </w:rPr>
        <w:t>Hoy el POD cubre la prueba de entrega en destino. Falta un agente (o módulo) de recepción/pickup/despacho de producto en origen, estilo retail/ecommerce, POSICIONADO ANTES del POD:</w:t>
      </w:r>
    </w:p>
    <w:p>
      <w:pPr>
        <w:pStyle w:val="ListNumber"/>
      </w:pPr>
      <w:r>
        <w:t>Viajes asigna el viaje.</w:t>
      </w:r>
    </w:p>
    <w:p>
      <w:pPr>
        <w:pStyle w:val="ListNumber"/>
      </w:pPr>
      <w:r>
        <w:t>Recepción/pickup: se documenta que la mercadería salió / fue retirada (cantidad, bultos, estado, foto).</w:t>
      </w:r>
    </w:p>
    <w:p>
      <w:pPr>
        <w:pStyle w:val="ListNumber"/>
      </w:pPr>
      <w:r>
        <w:t>En ruta (incidencias / ETA / destinos).</w:t>
      </w:r>
    </w:p>
    <w:p>
      <w:pPr>
        <w:pStyle w:val="ListNumber"/>
      </w:pPr>
      <w:r>
        <w:t>POD: se documenta la entrega al receptor final.</w:t>
      </w:r>
    </w:p>
    <w:p>
      <w:r>
        <w:rPr>
          <w:b w:val="0"/>
          <w:sz w:val="22"/>
        </w:rPr>
        <w:t>Sin ese paso previo, el POD queda incompleto a nivel ‘cadena de custodia’ del producto. Estado: conversado / pendiente de diseño e implementación; no confundir con el agente POD actual.</w:t>
      </w:r>
    </w:p>
    <w:p>
      <w:r>
        <w:br w:type="page"/>
      </w:r>
    </w:p>
    <w:p>
      <w:pPr>
        <w:pStyle w:val="Heading1"/>
      </w:pPr>
      <w:r>
        <w:t>15. Resumen ejecutivo</w:t>
      </w:r>
    </w:p>
    <w:p>
      <w:r>
        <w:rPr>
          <w:b w:val="0"/>
          <w:sz w:val="22"/>
        </w:rPr>
        <w:t>SOL demo ofrece una suite de agentes ya operables en mesa y WhatsApp, con Chat Central de consulta, Monitor de salud y módulos con aprobación humana donde corresponde. Los más maduros en demo: Viajes, Remitos, Destinos, Rendición, ETA, POD y Commander. En Beta: Incidencias (con UI avanzada), Reclamos y Analítica. El siguiente hueco de producto más claro en la cadena es el agente de recepción/despacho PREVIO al POD.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