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ai-1/25</w:t>
      </w:r>
    </w:p>
    <w:p>
      <w:pPr>
        <w:pStyle w:val="Title"/>
      </w:pPr>
      <w:r>
        <w:t>Generate, Retrieve, or Calculate?</w:t>
      </w:r>
    </w:p>
    <w:p>
      <w:r>
        <w:t>Project: Helpful Classroom Sorter</w:t>
      </w:r>
    </w:p>
    <w:p>
      <w:pPr>
        <w:pStyle w:val="Heading1"/>
      </w:pPr>
      <w:r>
        <w:t>Retrieve the facts. Calculate the result. Review the wording.</w:t>
      </w:r>
    </w:p>
    <w:p>
      <w:r>
        <w:t>Trace mixed answers, inspect source versions and catch unsupported details without guessing methods from fluent text.</w:t>
      </w:r>
    </w:p>
    <w:p>
      <w:r>
        <w:t>Keep source facts → derived results → proposed wording distinguishable.</w:t>
      </w:r>
    </w:p>
    <w:p>
      <w:pPr>
        <w:pStyle w:val="Heading1"/>
      </w:pPr>
      <w:r>
        <w:t>01. Which operation produced each part of the answer?</w:t>
      </w:r>
    </w:p>
    <w:p>
      <w:r>
        <w:t>Separate source facts, derived results and proposed wording.</w:t>
      </w:r>
    </w:p>
    <w:p>
      <w:pPr>
        <w:pStyle w:val="Heading2"/>
      </w:pPr>
      <w:r>
        <w:t>Start with a mixed answer</w:t>
      </w:r>
    </w:p>
    <w:p>
      <w:pPr>
        <w:spacing w:line="336" w:lineRule="auto" w:after="180"/>
      </w:pPr>
      <w:r>
        <w:rPr>
          <w:b w:val="0"/>
        </w:rPr>
        <w:t>A friendly invitation can mix a stored room number, a calculated number of places and newly proposed wording. Check each part using the evidence appropriate to the operation that produced it.</w:t>
      </w:r>
    </w:p>
    <w:p>
      <w:pPr>
        <w:pStyle w:val="Heading2"/>
      </w:pPr>
      <w:r>
        <w:t>Recall the minimum necessary input</w:t>
      </w:r>
    </w:p>
    <w:p>
      <w:pPr>
        <w:spacing w:line="336" w:lineRule="auto" w:after="180"/>
      </w:pPr>
      <w:r>
        <w:rPr>
          <w:b w:val="0"/>
        </w:rPr>
        <w:t xml:space="preserve">You need a chart of three fictional topic totals. Why should a named pupil spreadsheet not be the default </w:t>
      </w:r>
      <w:r>
        <w:rPr>
          <w:b/>
        </w:rPr>
        <w:t>input</w:t>
      </w:r>
      <w:r>
        <w:rPr>
          <w:b w:val="0"/>
        </w:rPr>
        <w:t>?</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Your learning goals</w:t>
      </w:r>
    </w:p>
    <w:p>
      <w:pPr>
        <w:pStyle w:val="ListBullet"/>
      </w:pPr>
      <w:r>
        <w:t>I can distinguish retrieving a record, calculating from inputs and generating wording.</w:t>
      </w:r>
    </w:p>
    <w:p>
      <w:pPr>
        <w:pStyle w:val="ListBullet"/>
      </w:pPr>
      <w:r>
        <w:t>I can trace a task that combines these operations and check each step.</w:t>
      </w:r>
    </w:p>
    <w:p>
      <w:pPr>
        <w:pStyle w:val="ListBullet"/>
      </w:pPr>
      <w:r>
        <w:t>I can identify unsupported details and explain why output appearance does not reveal its method.</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Different systems create, look up, or compute answers in different ways.</w:t>
      </w:r>
    </w:p>
    <w:p>
      <w:r>
        <w:drawing>
          <wp:inline xmlns:a="http://schemas.openxmlformats.org/drawingml/2006/main" xmlns:pic="http://schemas.openxmlformats.org/drawingml/2006/picture">
            <wp:extent cx="3200400" cy="3200400"/>
            <wp:docPr id="1" name="Picture 1" descr="Concept illustration for Week 25: Generate, Retrieve, or Calculate?"/>
            <wp:cNvGraphicFramePr>
              <a:graphicFrameLocks noChangeAspect="1"/>
            </wp:cNvGraphicFramePr>
            <a:graphic>
              <a:graphicData uri="http://schemas.openxmlformats.org/drawingml/2006/picture">
                <pic:pic>
                  <pic:nvPicPr>
                    <pic:cNvPr id="0" name="3dad25ea5d92ad5f206a9cdd122f148e3c2d4f2fd0bcdfbdeeff0f57d5f47a56.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 xml:space="preserve">LEARNING TARGET  Three tasks are: invent a school motto, find the exact fire-drill meeting point in a supplied handbook, and divide 84 stickers among 7 teams. Choose </w:t>
      </w:r>
      <w:r>
        <w:rPr>
          <w:b/>
        </w:rPr>
        <w:t>generation</w:t>
      </w:r>
      <w:r>
        <w:rPr>
          <w:b w:val="0"/>
        </w:rPr>
        <w:t xml:space="preserve">, </w:t>
      </w:r>
      <w:r>
        <w:rPr>
          <w:b/>
        </w:rPr>
        <w:t>retrieval</w:t>
      </w:r>
      <w:r>
        <w:rPr>
          <w:b w:val="0"/>
        </w:rPr>
        <w:t xml:space="preserve"> or </w:t>
      </w:r>
      <w:r>
        <w:rPr>
          <w:b/>
        </w:rPr>
        <w:t>calculation</w:t>
      </w:r>
      <w:r>
        <w:rPr>
          <w:b w:val="0"/>
        </w:rPr>
        <w:t xml:space="preserve"> for each.</w:t>
      </w:r>
    </w:p>
    <w:p>
      <w:pPr>
        <w:spacing w:line="336" w:lineRule="auto" w:after="180"/>
      </w:pPr>
      <w:r>
        <w:rPr>
          <w:b w:val="0"/>
        </w:rPr>
        <w:t xml:space="preserve">Which </w:t>
      </w:r>
      <w:r>
        <w:rPr>
          <w:b/>
        </w:rPr>
        <w:t>output</w:t>
      </w:r>
      <w:r>
        <w:rPr>
          <w:b w:val="0"/>
        </w:rPr>
        <w:t>s need checking?</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separate </w:t>
      </w:r>
      <w:r>
        <w:rPr>
          <w:b/>
        </w:rPr>
        <w:t>retrieval</w:t>
      </w:r>
      <w:r>
        <w:rPr>
          <w:b w:val="0"/>
        </w:rPr>
        <w:t xml:space="preserve">, </w:t>
      </w:r>
      <w:r>
        <w:rPr>
          <w:b/>
        </w:rPr>
        <w:t>calculation</w:t>
      </w:r>
      <w:r>
        <w:rPr>
          <w:b w:val="0"/>
        </w:rPr>
        <w:t xml:space="preserve"> and </w:t>
      </w:r>
      <w:r>
        <w:rPr>
          <w:b/>
        </w:rPr>
        <w:t>generate</w:t>
      </w:r>
      <w:r>
        <w:rPr>
          <w:b w:val="0"/>
        </w:rPr>
        <w:t>d wording.</w:t>
      </w:r>
    </w:p>
    <w:p>
      <w:pPr>
        <w:pStyle w:val="Heading1"/>
      </w:pPr>
      <w:r>
        <w:t>02. Meet the current makers-club notice</w:t>
      </w:r>
    </w:p>
    <w:p>
      <w:r>
        <w:t>Use the supplied fictional records, without an account or live search.</w:t>
      </w:r>
    </w:p>
    <w:p>
      <w:pPr>
        <w:pStyle w:val="Heading2"/>
      </w:pPr>
      <w:r>
        <w:t>Define retrieval, calculation and generation</w:t>
      </w:r>
    </w:p>
    <w:p>
      <w:pPr>
        <w:spacing w:line="336" w:lineRule="auto" w:after="180"/>
      </w:pPr>
      <w:r>
        <w:rPr>
          <w:b w:val="0"/>
        </w:rPr>
        <w:t xml:space="preserve">Three tasks can produce similar-looking text while doing different work. </w:t>
      </w:r>
      <w:r>
        <w:rPr>
          <w:b/>
        </w:rPr>
        <w:t>Retrieval</w:t>
      </w:r>
      <w:r>
        <w:rPr>
          <w:b w:val="0"/>
        </w:rPr>
        <w:t xml:space="preserve"> finds existing information. </w:t>
      </w:r>
      <w:r>
        <w:rPr>
          <w:b/>
        </w:rPr>
        <w:t>Calculation</w:t>
      </w:r>
      <w:r>
        <w:rPr>
          <w:b w:val="0"/>
        </w:rPr>
        <w:t xml:space="preserve"> applies mathematical operations to </w:t>
      </w:r>
      <w:r>
        <w:rPr>
          <w:b/>
        </w:rPr>
        <w:t>input</w:t>
      </w:r>
      <w:r>
        <w:rPr>
          <w:b w:val="0"/>
        </w:rPr>
        <w:t xml:space="preserve"> values.</w:t>
      </w:r>
    </w:p>
    <w:p>
      <w:pPr>
        <w:spacing w:line="336" w:lineRule="auto" w:after="180"/>
      </w:pPr>
      <w:r>
        <w:rPr>
          <w:b/>
        </w:rPr>
        <w:t>Generation</w:t>
      </w:r>
      <w:r>
        <w:rPr>
          <w:b w:val="0"/>
        </w:rPr>
        <w:t xml:space="preserve"> produces content using a model and the context it receives. A single application can combine all three, so the label AI does not tell you which step happened.</w:t>
      </w:r>
    </w:p>
    <w:p>
      <w:pPr>
        <w:pStyle w:val="Heading2"/>
      </w:pPr>
      <w:r>
        <w:t>Read N2 and its explicit replacement of N1</w:t>
      </w:r>
    </w:p>
    <w:p>
      <w:pPr>
        <w:spacing w:line="336" w:lineRule="auto" w:after="180"/>
      </w:pPr>
      <w:r>
        <w:rPr>
          <w:b w:val="0"/>
        </w:rPr>
        <w:t>Our fictional makers club has a current notice N2: Wednesday, Room 4, six tables with four places at each table, and three places reserved for helpers. An older notice N1 says Room 2. N2 explicitly replaces N1 for this event.</w:t>
      </w:r>
    </w:p>
    <w:p>
      <w:pPr>
        <w:spacing w:line="336" w:lineRule="auto" w:after="180"/>
      </w:pPr>
      <w:r>
        <w:rPr>
          <w:b w:val="0"/>
        </w:rPr>
        <w:t>These records are invented for this lesson; no search, account or real booking is needed.</w:t>
      </w:r>
    </w:p>
    <w:p>
      <w:pPr>
        <w:pStyle w:val="Heading2"/>
      </w:pPr>
      <w:r>
        <w:t>Match each question to its operation</w:t>
      </w:r>
    </w:p>
    <w:p>
      <w:pPr>
        <w:spacing w:line="336" w:lineRule="auto" w:after="180"/>
      </w:pPr>
      <w:r>
        <w:rPr>
          <w:b w:val="0"/>
        </w:rPr>
        <w:t xml:space="preserve">To answer “Which room does the current notice list?”, find N2 and return Room 4 with the record identifier. That is </w:t>
      </w:r>
      <w:r>
        <w:rPr>
          <w:b/>
        </w:rPr>
        <w:t>retrieval</w:t>
      </w:r>
      <w:r>
        <w:rPr>
          <w:b w:val="0"/>
        </w:rPr>
        <w:t>. To answer “How many places remain after the helper reservation?”, use 6 × 4 − 3 = 21.</w:t>
      </w:r>
    </w:p>
    <w:p>
      <w:pPr>
        <w:spacing w:line="336" w:lineRule="auto" w:after="180"/>
      </w:pPr>
      <w:r>
        <w:rPr>
          <w:b w:val="0"/>
        </w:rPr>
        <w:t xml:space="preserve">That is </w:t>
      </w:r>
      <w:r>
        <w:rPr>
          <w:b/>
        </w:rPr>
        <w:t>calculation</w:t>
      </w:r>
      <w:r>
        <w:rPr>
          <w:b w:val="0"/>
        </w:rPr>
        <w:t xml:space="preserve">. To suggest a friendly invitation, </w:t>
      </w:r>
      <w:r>
        <w:rPr>
          <w:b/>
        </w:rPr>
        <w:t>generate</w:t>
      </w:r>
      <w:r>
        <w:rPr>
          <w:b w:val="0"/>
        </w:rPr>
        <w:t xml:space="preserve"> wording and check that its factual details agree with N2.</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 xml:space="preserve">MYSTERY  A story generator creates new wording, a library search </w:t>
      </w:r>
      <w:r>
        <w:rPr>
          <w:b/>
        </w:rPr>
        <w:t>retrieve</w:t>
      </w:r>
      <w:r>
        <w:rPr>
          <w:b w:val="0"/>
        </w:rPr>
        <w:t>s a stored title, and a calculator computes a result from stated operations.</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Trace facts, arithmetic and wording separately</w:t>
      </w:r>
    </w:p>
    <w:p>
      <w:r>
        <w:t>Check the source version and whether the expression answers the actual question.</w:t>
      </w:r>
    </w:p>
    <w:p>
      <w:pPr>
        <w:pStyle w:val="Heading2"/>
      </w:pPr>
      <w:r>
        <w:t>Follow the three-operation trace</w:t>
      </w:r>
    </w:p>
    <w:p>
      <w:pPr>
        <w:pStyle w:val="Heading3"/>
      </w:pPr>
      <w:r>
        <w:t>One club task with three kinds of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Operation</w:t>
            </w:r>
          </w:p>
        </w:tc>
        <w:tc>
          <w:tcPr>
            <w:tcW w:type="dxa" w:w="3408"/>
          </w:tcPr>
          <w:p>
            <w:r>
              <w:t>Example output</w:t>
            </w:r>
          </w:p>
        </w:tc>
        <w:tc>
          <w:tcPr>
            <w:tcW w:type="dxa" w:w="3408"/>
          </w:tcPr>
          <w:p>
            <w:r>
              <w:t>Required check</w:t>
            </w:r>
          </w:p>
        </w:tc>
      </w:tr>
      <w:tr>
        <w:tc>
          <w:tcPr>
            <w:tcW w:type="dxa" w:w="3408"/>
          </w:tcPr>
          <w:p>
            <w:r>
              <w:t>Retrieve N2</w:t>
            </w:r>
          </w:p>
        </w:tc>
        <w:tc>
          <w:tcPr>
            <w:tcW w:type="dxa" w:w="3408"/>
          </w:tcPr>
          <w:p>
            <w:r>
              <w:t>Room 4 on Wednesday</w:t>
            </w:r>
          </w:p>
        </w:tc>
        <w:tc>
          <w:tcPr>
            <w:tcW w:type="dxa" w:w="3408"/>
          </w:tcPr>
          <w:p>
            <w:r>
              <w:t>Right event and version</w:t>
            </w:r>
          </w:p>
        </w:tc>
      </w:tr>
      <w:tr>
        <w:tc>
          <w:tcPr>
            <w:tcW w:type="dxa" w:w="3408"/>
          </w:tcPr>
          <w:p>
            <w:r>
              <w:t>Calculate</w:t>
            </w:r>
          </w:p>
        </w:tc>
        <w:tc>
          <w:tcPr>
            <w:tcW w:type="dxa" w:w="3408"/>
          </w:tcPr>
          <w:p>
            <w:r>
              <w:t>6 × 4 − 3 = 21</w:t>
            </w:r>
          </w:p>
        </w:tc>
        <w:tc>
          <w:tcPr>
            <w:tcW w:type="dxa" w:w="3408"/>
          </w:tcPr>
          <w:p>
            <w:r>
              <w:t>Inputs and operations</w:t>
            </w:r>
          </w:p>
        </w:tc>
      </w:tr>
      <w:tr>
        <w:tc>
          <w:tcPr>
            <w:tcW w:type="dxa" w:w="3408"/>
          </w:tcPr>
          <w:p>
            <w:r>
              <w:t>Generate wording</w:t>
            </w:r>
          </w:p>
        </w:tc>
        <w:tc>
          <w:tcPr>
            <w:tcW w:type="dxa" w:w="3408"/>
          </w:tcPr>
          <w:p>
            <w:r>
              <w:t>Try a making activity</w:t>
            </w:r>
          </w:p>
        </w:tc>
        <w:tc>
          <w:tcPr>
            <w:tcW w:type="dxa" w:w="3408"/>
          </w:tcPr>
          <w:p>
            <w:r>
              <w:t>Facts and constraints</w:t>
            </w:r>
          </w:p>
        </w:tc>
      </w:tr>
    </w:tbl>
    <w:p>
      <w:r>
        <w:t>Retrieval supplies recorded information; calculation derives a result; generation drafts wording. Each operation needs a check suited to what it does.</w:t>
      </w:r>
    </w:p>
    <w:p>
      <w:pPr>
        <w:pStyle w:val="Heading2"/>
      </w:pPr>
      <w:r>
        <w:t>Inspect which notice governs this task</w:t>
      </w:r>
    </w:p>
    <w:p>
      <w:pPr>
        <w:spacing w:line="336" w:lineRule="auto" w:after="180"/>
      </w:pPr>
      <w:r>
        <w:rPr>
          <w:b w:val="0"/>
        </w:rPr>
        <w:t xml:space="preserve">Retrieving N1 accurately would still give an outdated room for this task. Successful </w:t>
      </w:r>
      <w:r>
        <w:rPr>
          <w:b/>
        </w:rPr>
        <w:t>retrieval</w:t>
      </w:r>
      <w:r>
        <w:rPr>
          <w:b w:val="0"/>
        </w:rPr>
        <w:t xml:space="preserve"> means finding a record, not proving that every record is correct or current. Check the event, source and version.</w:t>
      </w:r>
    </w:p>
    <w:p>
      <w:pPr>
        <w:spacing w:line="336" w:lineRule="auto" w:after="180"/>
      </w:pPr>
      <w:r>
        <w:rPr>
          <w:b w:val="0"/>
        </w:rPr>
        <w:t>Here the explicit replacement statement tells us which notice governs the classroom example.</w:t>
      </w:r>
    </w:p>
    <w:p>
      <w:pPr>
        <w:pStyle w:val="Heading2"/>
      </w:pPr>
      <w:r>
        <w:t>Distinguish total from remaining places</w:t>
      </w:r>
    </w:p>
    <w:p>
      <w:pPr>
        <w:pStyle w:val="ListBullet"/>
      </w:pPr>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question and available sources or rules"/>
            <wp:cNvGraphicFramePr>
              <a:graphicFrameLocks noChangeAspect="1"/>
            </wp:cNvGraphicFramePr>
            <a:graphic>
              <a:graphicData uri="http://schemas.openxmlformats.org/drawingml/2006/picture">
                <pic:pic>
                  <pic:nvPicPr>
                    <pic:cNvPr id="0" name="3ca900362ef83102bc712db0e3e0bff922143872fdb1a00837495e2fd032b6a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generate patterns, retrieve records, or calculate"/>
            <wp:cNvGraphicFramePr>
              <a:graphicFrameLocks noChangeAspect="1"/>
            </wp:cNvGraphicFramePr>
            <a:graphic>
              <a:graphicData uri="http://schemas.openxmlformats.org/drawingml/2006/picture">
                <pic:pic>
                  <pic:nvPicPr>
                    <pic:cNvPr id="0" name="336ef75b5ab1790469b6fe84b83c92afb79c9fd309d11900a1db012632896c0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nswer with mechanism-appropriate checking"/>
            <wp:cNvGraphicFramePr>
              <a:graphicFrameLocks noChangeAspect="1"/>
            </wp:cNvGraphicFramePr>
            <a:graphic>
              <a:graphicData uri="http://schemas.openxmlformats.org/drawingml/2006/picture">
                <pic:pic>
                  <pic:nvPicPr>
                    <pic:cNvPr id="0" name="5da8776a587e5925ecd3537d75fc0b3f1ed100b7968e0c3167031e4956b92e77.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question and available sources or rules</w:t>
      </w:r>
    </w:p>
    <w:p>
      <w:pPr>
        <w:spacing w:line="336" w:lineRule="auto" w:after="180"/>
      </w:pPr>
      <w:r>
        <w:rPr>
          <w:b/>
        </w:rPr>
        <w:t>PROCESS</w:t>
      </w:r>
      <w:r>
        <w:rPr>
          <w:b w:val="0"/>
        </w:rPr>
        <w:t xml:space="preserve">  </w:t>
      </w:r>
      <w:r>
        <w:rPr>
          <w:b/>
        </w:rPr>
        <w:t>generate</w:t>
      </w:r>
      <w:r>
        <w:rPr>
          <w:b w:val="0"/>
        </w:rPr>
        <w:t xml:space="preserve"> patterns, </w:t>
      </w:r>
      <w:r>
        <w:rPr>
          <w:b/>
        </w:rPr>
        <w:t>retrieve</w:t>
      </w:r>
      <w:r>
        <w:rPr>
          <w:b w:val="0"/>
        </w:rPr>
        <w:t xml:space="preserve"> records, or </w:t>
      </w:r>
      <w:r>
        <w:rPr>
          <w:b/>
        </w:rPr>
        <w:t>calculate</w:t>
      </w:r>
    </w:p>
    <w:p>
      <w:pPr>
        <w:spacing w:line="336" w:lineRule="auto" w:after="180"/>
      </w:pPr>
      <w:r>
        <w:rPr>
          <w:b/>
        </w:rPr>
        <w:t>OUTPUT</w:t>
      </w:r>
      <w:r>
        <w:rPr>
          <w:b w:val="0"/>
        </w:rPr>
        <w:t xml:space="preserve">  answer with </w:t>
      </w:r>
      <w:r>
        <w:rPr>
          <w:b/>
        </w:rPr>
        <w:t>mechanism</w:t>
      </w:r>
      <w:r>
        <w:rPr>
          <w:b w:val="0"/>
        </w:rPr>
        <w:t>-appropriate checking</w:t>
      </w:r>
    </w:p>
    <w:p>
      <w:pPr>
        <w:spacing w:line="336" w:lineRule="auto" w:after="180"/>
      </w:pPr>
      <w:r>
        <w:rPr>
          <w:b w:val="0"/>
        </w:rPr>
        <w:t>CORE IDEA  Different systems create, look up, or compute answers in different ways.</w:t>
      </w:r>
    </w:p>
    <w:p>
      <w:pPr>
        <w:spacing w:line="336" w:lineRule="auto" w:after="180"/>
      </w:pPr>
      <w:r>
        <w:rPr>
          <w:b w:val="0"/>
        </w:rPr>
        <w:t xml:space="preserve">UNDER THE HOOD  </w:t>
      </w:r>
      <w:r>
        <w:rPr>
          <w:b/>
        </w:rPr>
        <w:t>Generation</w:t>
      </w:r>
      <w:r>
        <w:rPr>
          <w:b w:val="0"/>
        </w:rPr>
        <w:t xml:space="preserve"> synthesizes </w:t>
      </w:r>
      <w:r>
        <w:rPr>
          <w:b/>
        </w:rPr>
        <w:t>output</w:t>
      </w:r>
      <w:r>
        <w:rPr>
          <w:b w:val="0"/>
        </w:rPr>
        <w:t xml:space="preserve">s from learned distributions, </w:t>
      </w:r>
      <w:r>
        <w:rPr>
          <w:b/>
        </w:rPr>
        <w:t>retrieval</w:t>
      </w:r>
      <w:r>
        <w:rPr>
          <w:b w:val="0"/>
        </w:rPr>
        <w:t xml:space="preserve"> selects stored records, and </w:t>
      </w:r>
      <w:r>
        <w:rPr>
          <w:b/>
        </w:rPr>
        <w:t>calculation</w:t>
      </w:r>
      <w:r>
        <w:rPr>
          <w:b w:val="0"/>
        </w:rPr>
        <w:t xml:space="preserve"> applies formal operations.</w:t>
      </w:r>
    </w:p>
    <w:p>
      <w:pPr>
        <w:spacing w:line="336" w:lineRule="auto" w:after="180"/>
      </w:pPr>
      <w:r>
        <w:rPr>
          <w:b w:val="0"/>
        </w:rPr>
        <w:t>Products often combine all three; verification should match the component that produced each claim.</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operations and their checks</w:t>
      </w:r>
    </w:p>
    <w:p>
      <w:r>
        <w:t>Similar-looking text can have different evidence paths.</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Invent a story: new wording from patterns; generate"/>
            <wp:cNvGraphicFramePr>
              <a:graphicFrameLocks noChangeAspect="1"/>
            </wp:cNvGraphicFramePr>
            <a:graphic>
              <a:graphicData uri="http://schemas.openxmlformats.org/drawingml/2006/picture">
                <pic:pic>
                  <pic:nvPicPr>
                    <pic:cNvPr id="0" name="311c30a861bd1dbcc0e106171b6747d42ab10fb1a80540c7bec47b0c151b7ca6.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Invent a story  Clue: new wording from patterns. Meaning: </w:t>
      </w:r>
      <w:r>
        <w:rPr>
          <w:b/>
        </w:rPr>
        <w:t>generate</w:t>
      </w:r>
      <w:r>
        <w:rPr>
          <w:b w:val="0"/>
        </w:rPr>
        <w:t>.</w:t>
      </w:r>
    </w:p>
    <w:p>
      <w:r>
        <w:drawing>
          <wp:inline xmlns:a="http://schemas.openxmlformats.org/drawingml/2006/main" xmlns:pic="http://schemas.openxmlformats.org/drawingml/2006/picture">
            <wp:extent cx="3574472" cy="2660072"/>
            <wp:docPr id="7" name="Picture 7" descr="Comparison picture for Find a book title: return catalog record; retrieve"/>
            <wp:cNvGraphicFramePr>
              <a:graphicFrameLocks noChangeAspect="1"/>
            </wp:cNvGraphicFramePr>
            <a:graphic>
              <a:graphicData uri="http://schemas.openxmlformats.org/drawingml/2006/picture">
                <pic:pic>
                  <pic:nvPicPr>
                    <pic:cNvPr id="0" name="376c0e00b14e0cbdefd37318b7907b3b4b27c3d822e4a4d6896c20ce2c6b612f.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Find a book title  Clue: return catalog record. Meaning: </w:t>
      </w:r>
      <w:r>
        <w:rPr>
          <w:b/>
        </w:rPr>
        <w:t>retrieve</w:t>
      </w:r>
      <w:r>
        <w:rPr>
          <w:b w:val="0"/>
        </w:rPr>
        <w:t>.</w:t>
      </w:r>
    </w:p>
    <w:p>
      <w:r>
        <w:drawing>
          <wp:inline xmlns:a="http://schemas.openxmlformats.org/drawingml/2006/main" xmlns:pic="http://schemas.openxmlformats.org/drawingml/2006/picture">
            <wp:extent cx="3574472" cy="2660072"/>
            <wp:docPr id="8" name="Picture 8" descr="Comparison picture for Add 27 + 18: apply arithmetic; calculate"/>
            <wp:cNvGraphicFramePr>
              <a:graphicFrameLocks noChangeAspect="1"/>
            </wp:cNvGraphicFramePr>
            <a:graphic>
              <a:graphicData uri="http://schemas.openxmlformats.org/drawingml/2006/picture">
                <pic:pic>
                  <pic:nvPicPr>
                    <pic:cNvPr id="0" name="e9c5de2ea4cc576399e62368328e96c547db125cb2075aa2c9b9e42132433b3c.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3 — Add 27 + 18  Clue: apply arithmetic. Meaning: </w:t>
      </w:r>
      <w:r>
        <w:rPr>
          <w:b/>
        </w:rPr>
        <w:t>calculate</w:t>
      </w:r>
      <w:r>
        <w:rPr>
          <w:b w:val="0"/>
        </w:rPr>
        <w:t>.</w:t>
      </w:r>
    </w:p>
    <w:p>
      <w:r>
        <w:drawing>
          <wp:inline xmlns:a="http://schemas.openxmlformats.org/drawingml/2006/main" xmlns:pic="http://schemas.openxmlformats.org/drawingml/2006/picture">
            <wp:extent cx="3574472" cy="2660072"/>
            <wp:docPr id="9" name="Picture 9" descr="Comparison picture for Answer with quote and total: multiple components; mixed system"/>
            <wp:cNvGraphicFramePr>
              <a:graphicFrameLocks noChangeAspect="1"/>
            </wp:cNvGraphicFramePr>
            <a:graphic>
              <a:graphicData uri="http://schemas.openxmlformats.org/drawingml/2006/picture">
                <pic:pic>
                  <pic:nvPicPr>
                    <pic:cNvPr id="0" name="7af5d67ce50406bcb716ab1d8b8166fbeb2e0f04abc7049bfbf3f94e97a38db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4 — Answer with quote and total  Clue: multiple components. Meaning: mixed system.</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 xml:space="preserve">BOUNDARY  Fluent wording does not reveal whether a fact was </w:t>
      </w:r>
      <w:r>
        <w:rPr>
          <w:b/>
        </w:rPr>
        <w:t>retrieve</w:t>
      </w:r>
      <w:r>
        <w:rPr>
          <w:b w:val="0"/>
        </w:rPr>
        <w:t xml:space="preserve">d, </w:t>
      </w:r>
      <w:r>
        <w:rPr>
          <w:b/>
        </w:rPr>
        <w:t>generate</w:t>
      </w:r>
      <w:r>
        <w:rPr>
          <w:b w:val="0"/>
        </w:rPr>
        <w:t xml:space="preserve">d, or </w:t>
      </w:r>
      <w:r>
        <w:rPr>
          <w:b/>
        </w:rPr>
        <w:t>calculate</w:t>
      </w:r>
      <w:r>
        <w:rPr>
          <w:b w:val="0"/>
        </w:rPr>
        <w:t>d.</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Invent a story: new wording from patterns; generate"/>
            <wp:cNvGraphicFramePr>
              <a:graphicFrameLocks noChangeAspect="1"/>
            </wp:cNvGraphicFramePr>
            <a:graphic>
              <a:graphicData uri="http://schemas.openxmlformats.org/drawingml/2006/picture">
                <pic:pic>
                  <pic:nvPicPr>
                    <pic:cNvPr id="0" name="311c30a861bd1dbcc0e106171b6747d42ab10fb1a80540c7bec47b0c151b7ca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Find a book title: return catalog record; retrieve"/>
            <wp:cNvGraphicFramePr>
              <a:graphicFrameLocks noChangeAspect="1"/>
            </wp:cNvGraphicFramePr>
            <a:graphic>
              <a:graphicData uri="http://schemas.openxmlformats.org/drawingml/2006/picture">
                <pic:pic>
                  <pic:nvPicPr>
                    <pic:cNvPr id="0" name="376c0e00b14e0cbdefd37318b7907b3b4b27c3d822e4a4d6896c20ce2c6b612f.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Add 27 + 18: apply arithmetic; calculate"/>
            <wp:cNvGraphicFramePr>
              <a:graphicFrameLocks noChangeAspect="1"/>
            </wp:cNvGraphicFramePr>
            <a:graphic>
              <a:graphicData uri="http://schemas.openxmlformats.org/drawingml/2006/picture">
                <pic:pic>
                  <pic:nvPicPr>
                    <pic:cNvPr id="0" name="e9c5de2ea4cc576399e62368328e96c547db125cb2075aa2c9b9e42132433b3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Answer with quote and total: multiple components; mixed system"/>
            <wp:cNvGraphicFramePr>
              <a:graphicFrameLocks noChangeAspect="1"/>
            </wp:cNvGraphicFramePr>
            <a:graphic>
              <a:graphicData uri="http://schemas.openxmlformats.org/drawingml/2006/picture">
                <pic:pic>
                  <pic:nvPicPr>
                    <pic:cNvPr id="0" name="7af5d67ce50406bcb716ab1d8b8166fbeb2e0f04abc7049bfbf3f94e97a38db3.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 xml:space="preserve">CASE 1 — Invent a story  Clue: new wording from patterns. Meaning: </w:t>
      </w:r>
      <w:r>
        <w:rPr>
          <w:b/>
        </w:rPr>
        <w:t>generate</w:t>
      </w:r>
      <w:r>
        <w:rPr>
          <w:b w:val="0"/>
        </w:rPr>
        <w:t>.</w:t>
      </w:r>
    </w:p>
    <w:p>
      <w:pPr>
        <w:spacing w:line="336" w:lineRule="auto" w:after="180"/>
      </w:pPr>
      <w:r>
        <w:rPr>
          <w:b w:val="0"/>
        </w:rPr>
        <w:t xml:space="preserve">CASE 2 — Find a book title  Clue: return catalog record. Meaning: </w:t>
      </w:r>
      <w:r>
        <w:rPr>
          <w:b/>
        </w:rPr>
        <w:t>retrieve</w:t>
      </w:r>
      <w:r>
        <w:rPr>
          <w:b w:val="0"/>
        </w:rPr>
        <w:t>.</w:t>
      </w:r>
    </w:p>
    <w:p>
      <w:pPr>
        <w:spacing w:line="336" w:lineRule="auto" w:after="180"/>
      </w:pPr>
      <w:r>
        <w:rPr>
          <w:b w:val="0"/>
        </w:rPr>
        <w:t xml:space="preserve">CASE 3 — Add 27 + 18  Clue: apply arithmetic. Meaning: </w:t>
      </w:r>
      <w:r>
        <w:rPr>
          <w:b/>
        </w:rPr>
        <w:t>calculate</w:t>
      </w:r>
      <w:r>
        <w:rPr>
          <w:b w:val="0"/>
        </w:rPr>
        <w:t>.</w:t>
      </w:r>
    </w:p>
    <w:p>
      <w:pPr>
        <w:spacing w:line="336" w:lineRule="auto" w:after="180"/>
      </w:pPr>
      <w:r>
        <w:rPr>
          <w:b w:val="0"/>
        </w:rPr>
        <w:t>CASE 4 — Answer with quote and total  Clue: multiple components. Meaning: mixed system.</w:t>
      </w:r>
    </w:p>
    <w:p>
      <w:pPr>
        <w:pStyle w:val="Heading3"/>
      </w:pPr>
      <w:r>
        <w:t>Change one thing in the pictured case</w:t>
      </w:r>
    </w:p>
    <w:p>
      <w:pPr>
        <w:spacing w:line="336" w:lineRule="auto" w:after="180"/>
      </w:pPr>
      <w:r>
        <w:rPr>
          <w:b w:val="0"/>
        </w:rPr>
        <w:t>Change: Reserve four places instead of two, keeping the room and day unchanged.</w:t>
      </w:r>
    </w:p>
    <w:p>
      <w:pPr>
        <w:spacing w:line="336" w:lineRule="auto" w:after="180"/>
      </w:pPr>
      <w:r>
        <w:rPr>
          <w:b/>
        </w:rPr>
        <w:t>Prediction</w:t>
      </w:r>
      <w:r>
        <w:rPr>
          <w:b w:val="0"/>
        </w:rPr>
        <w: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pStyle w:val="Heading1"/>
      </w:pPr>
      <w:r>
        <w:t>06. Trace the separate craft invitation</w:t>
      </w:r>
    </w:p>
    <w:p>
      <w:r>
        <w:t>Use approved record C and keep unsupported snack claims out of the draft.</w:t>
      </w:r>
    </w:p>
    <w:p>
      <w:pPr>
        <w:pStyle w:val="Heading2"/>
      </w:pPr>
      <w:r>
        <w:t>The approved record and reservation</w:t>
      </w:r>
    </w:p>
    <w:p>
      <w:pPr>
        <w:spacing w:line="336" w:lineRule="auto" w:after="180"/>
      </w:pPr>
      <w:r>
        <w:rPr>
          <w:b w:val="0"/>
        </w:rPr>
        <w:t>A fictional craft invitation combines three different operations.</w:t>
      </w:r>
    </w:p>
    <w:p>
      <w:pPr>
        <w:spacing w:line="336" w:lineRule="auto" w:after="180"/>
      </w:pPr>
      <w:r>
        <w:rPr>
          <w:b w:val="0"/>
        </w:rPr>
        <w:t>Approved record C: Tuesday, Hall 4, three tables with four total places each.</w:t>
      </w:r>
    </w:p>
    <w:p>
      <w:pPr>
        <w:spacing w:line="336" w:lineRule="auto" w:after="180"/>
      </w:pPr>
      <w:r>
        <w:rPr>
          <w:b w:val="0"/>
        </w:rPr>
        <w:t>Two places are reserved for helpers; no snack information is supplied.</w:t>
      </w:r>
    </w:p>
    <w:p>
      <w:pPr>
        <w:pStyle w:val="Heading2"/>
      </w:pPr>
      <w:r>
        <w:t>Return to the makers-club notice N2</w:t>
      </w:r>
    </w:p>
    <w:p>
      <w:r>
        <w:drawing>
          <wp:inline xmlns:a="http://schemas.openxmlformats.org/drawingml/2006/main" xmlns:pic="http://schemas.openxmlformats.org/drawingml/2006/picture">
            <wp:extent cx="5486400" cy="2834640"/>
            <wp:docPr id="14" name="Picture 14" descr="One club task with three kinds of work. Retrieve N2 | Room 4 on Wednesday | Right event and version. Calculate | 6 × 4 − 3 = 21 | Inputs and operations. Generate wording | Try a making activity | Facts and constraints"/>
            <wp:cNvGraphicFramePr>
              <a:graphicFrameLocks noChangeAspect="1"/>
            </wp:cNvGraphicFramePr>
            <a:graphic>
              <a:graphicData uri="http://schemas.openxmlformats.org/drawingml/2006/picture">
                <pic:pic>
                  <pic:nvPicPr>
                    <pic:cNvPr id="0" name="academy-story-ai-1-25-03.png"/>
                    <pic:cNvPicPr/>
                  </pic:nvPicPr>
                  <pic:blipFill>
                    <a:blip r:embed="rId18"/>
                    <a:stretch>
                      <a:fillRect/>
                    </a:stretch>
                  </pic:blipFill>
                  <pic:spPr>
                    <a:xfrm>
                      <a:off x="0" y="0"/>
                      <a:ext cx="5486400" cy="2834640"/>
                    </a:xfrm>
                    <a:prstGeom prst="rect"/>
                  </pic:spPr>
                </pic:pic>
              </a:graphicData>
            </a:graphic>
          </wp:inline>
        </w:drawing>
      </w:r>
    </w:p>
    <w:p>
      <w:pPr>
        <w:pStyle w:val="Heading2"/>
      </w:pPr>
      <w:r>
        <w:t>Follow retrieval, calculation and wording</w:t>
      </w:r>
    </w:p>
    <w:p>
      <w:r>
        <w:drawing>
          <wp:inline xmlns:a="http://schemas.openxmlformats.org/drawingml/2006/main" xmlns:pic="http://schemas.openxmlformats.org/drawingml/2006/picture">
            <wp:extent cx="5486400" cy="4005072"/>
            <wp:docPr id="15" name="Picture 15" descr="Retrieve facts: Read Tuesday, Hall 4 and 3×4 places from approved C. → Calculate: 12 total places minus 2 reserved =10 learner places. → Generate wording: Draft a friendly invitation using only those supported details. → Check claims: A sentence promising snacks has no supporting record."/>
            <wp:cNvGraphicFramePr>
              <a:graphicFrameLocks noChangeAspect="1"/>
            </wp:cNvGraphicFramePr>
            <a:graphic>
              <a:graphicData uri="http://schemas.openxmlformats.org/drawingml/2006/picture">
                <pic:pic>
                  <pic:nvPicPr>
                    <pic:cNvPr id="0" name="academy-story-ai-1-25-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2"/>
      </w:pPr>
      <w:r>
        <w:t>Explain why each claim needs its own check</w:t>
      </w:r>
    </w:p>
    <w:p>
      <w:pPr>
        <w:pStyle w:val="ListBullet"/>
      </w:pPr>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ListBullet"/>
      </w:pPr>
      <w:r>
        <w:t>Read the labelled picture: Label each arrow with its operation. Can the system add snacks because invitations often mention them?</w:t>
      </w:r>
    </w:p>
    <w:p>
      <w:pPr>
        <w:pStyle w:val="Heading2"/>
      </w:pPr>
      <w:r>
        <w:t>Predict a reservation change</w:t>
      </w:r>
    </w:p>
    <w:p>
      <w:pPr>
        <w:pStyle w:val="ListBullet"/>
      </w:pPr>
      <w:r>
        <w:t>Before opening the changed-reservation picture, reserve four of the twelve total places for helpers instead of two. Predict the remaining learner places and name the retrieved facts that do not change.</w:t>
      </w:r>
    </w:p>
    <w:p>
      <w:pPr>
        <w:pStyle w:val="Heading2"/>
      </w:pPr>
      <w:r>
        <w:t>Check the changed calculation · reference / check after trying</w:t>
      </w:r>
    </w:p>
    <w:p>
      <w:r>
        <w:drawing>
          <wp:inline xmlns:a="http://schemas.openxmlformats.org/drawingml/2006/main" xmlns:pic="http://schemas.openxmlformats.org/drawingml/2006/picture">
            <wp:extent cx="5486400" cy="3026664"/>
            <wp:docPr id="16" name="Picture 16" descr="Original case: A sentence promising snacks has no supporting record. Changed condition: Reserve four places instead of two, keeping the room and day unchanged. Expected result: Eight learner places remain. Reason: 3×4−4=8; this changes capacity for learners, not the retrieved date or location."/>
            <wp:cNvGraphicFramePr>
              <a:graphicFrameLocks noChangeAspect="1"/>
            </wp:cNvGraphicFramePr>
            <a:graphic>
              <a:graphicData uri="http://schemas.openxmlformats.org/drawingml/2006/picture">
                <pic:pic>
                  <pic:nvPicPr>
                    <pic:cNvPr id="0" name="academy-story-ai-1-25-04.png"/>
                    <pic:cNvPicPr/>
                  </pic:nvPicPr>
                  <pic:blipFill>
                    <a:blip r:embed="rId20"/>
                    <a:stretch>
                      <a:fillRect/>
                    </a:stretch>
                  </pic:blipFill>
                  <pic:spPr>
                    <a:xfrm>
                      <a:off x="0" y="0"/>
                      <a:ext cx="5486400" cy="3026664"/>
                    </a:xfrm>
                    <a:prstGeom prst="rect"/>
                  </pic:spPr>
                </pic:pic>
              </a:graphicData>
            </a:graphic>
          </wp:inline>
        </w:drawing>
      </w:r>
    </w:p>
    <w:p>
      <w:pPr>
        <w:pStyle w:val="Heading2"/>
      </w:pPr>
      <w:r>
        <w:t>Limit what retrieval establishes</w:t>
      </w:r>
    </w:p>
    <w:p>
      <w:pPr>
        <w:spacing w:line="336" w:lineRule="auto" w:after="180"/>
      </w:pPr>
      <w:r>
        <w:rPr>
          <w:b w:val="0"/>
        </w:rPr>
        <w:t xml:space="preserve">The fictional source must itself be current and authoritative; </w:t>
      </w:r>
      <w:r>
        <w:rPr>
          <w:b/>
        </w:rPr>
        <w:t>retrieval</w:t>
      </w:r>
      <w:r>
        <w:rPr>
          <w:b w:val="0"/>
        </w:rPr>
        <w:t xml:space="preserve"> alone does not ensure a record is correct.</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 xml:space="preserve">CASE  A story generator creates new wording, a library search </w:t>
      </w:r>
      <w:r>
        <w:rPr>
          <w:b/>
        </w:rPr>
        <w:t>retrieve</w:t>
      </w:r>
      <w:r>
        <w:rPr>
          <w:b w:val="0"/>
        </w:rPr>
        <w:t>s a stored title, and a calculator computes a result from stated operations.</w:t>
      </w:r>
    </w:p>
    <w:p>
      <w:pPr>
        <w:spacing w:line="336" w:lineRule="auto" w:after="180"/>
      </w:pPr>
      <w:r>
        <w:rPr>
          <w:b w:val="0"/>
        </w:rPr>
        <w:t>STEP 1 — OBSERVE  question and available sources or rules</w:t>
      </w:r>
    </w:p>
    <w:p>
      <w:pPr>
        <w:spacing w:line="336" w:lineRule="auto" w:after="180"/>
      </w:pPr>
      <w:r>
        <w:rPr>
          <w:b w:val="0"/>
        </w:rPr>
        <w:t xml:space="preserve">STEP 2 — </w:t>
      </w:r>
      <w:r>
        <w:rPr>
          <w:b/>
        </w:rPr>
        <w:t>TRACE</w:t>
      </w:r>
      <w:r>
        <w:rPr>
          <w:b w:val="0"/>
        </w:rPr>
        <w:t xml:space="preserve">  </w:t>
      </w:r>
      <w:r>
        <w:rPr>
          <w:b/>
        </w:rPr>
        <w:t>generate</w:t>
      </w:r>
      <w:r>
        <w:rPr>
          <w:b w:val="0"/>
        </w:rPr>
        <w:t xml:space="preserve"> patterns, </w:t>
      </w:r>
      <w:r>
        <w:rPr>
          <w:b/>
        </w:rPr>
        <w:t>retrieve</w:t>
      </w:r>
      <w:r>
        <w:rPr>
          <w:b w:val="0"/>
        </w:rPr>
        <w:t xml:space="preserve"> records, or </w:t>
      </w:r>
      <w:r>
        <w:rPr>
          <w:b/>
        </w:rPr>
        <w:t>calculate</w:t>
      </w:r>
    </w:p>
    <w:p>
      <w:pPr>
        <w:spacing w:line="336" w:lineRule="auto" w:after="180"/>
      </w:pPr>
      <w:r>
        <w:rPr>
          <w:b w:val="0"/>
        </w:rPr>
        <w:t xml:space="preserve">STEP 3 — CONCLUDE  answer with </w:t>
      </w:r>
      <w:r>
        <w:rPr>
          <w:b/>
        </w:rPr>
        <w:t>mechanism</w:t>
      </w:r>
      <w:r>
        <w:rPr>
          <w:b w:val="0"/>
        </w:rPr>
        <w:t>-appropriate checking</w:t>
      </w:r>
    </w:p>
    <w:p>
      <w:pPr>
        <w:spacing w:line="336" w:lineRule="auto" w:after="180"/>
      </w:pPr>
      <w:r>
        <w:rPr>
          <w:b w:val="0"/>
        </w:rPr>
        <w:t xml:space="preserve">MODEL REASONING  Check </w:t>
      </w:r>
      <w:r>
        <w:rPr>
          <w:b/>
        </w:rPr>
        <w:t>generate</w:t>
      </w:r>
      <w:r>
        <w:rPr>
          <w:b w:val="0"/>
        </w:rPr>
        <w:t xml:space="preserve">d claims against independent </w:t>
      </w:r>
      <w:r>
        <w:rPr>
          <w:b/>
        </w:rPr>
        <w:t>evidence</w:t>
      </w:r>
      <w:r>
        <w:rPr>
          <w:b w:val="0"/>
        </w:rPr>
        <w:t xml:space="preserve">, check </w:t>
      </w:r>
      <w:r>
        <w:rPr>
          <w:b/>
        </w:rPr>
        <w:t>retrieve</w:t>
      </w:r>
      <w:r>
        <w:rPr>
          <w:b w:val="0"/>
        </w:rPr>
        <w:t xml:space="preserve">d facts against the cited record and freshness, and recompute </w:t>
      </w:r>
      <w:r>
        <w:rPr>
          <w:b/>
        </w:rPr>
        <w:t>calculation</w:t>
      </w:r>
      <w:r>
        <w:rPr>
          <w:b w:val="0"/>
        </w:rPr>
        <w:t xml:space="preserve">s or inspect the operation. Mixed </w:t>
      </w:r>
      <w:r>
        <w:rPr>
          <w:b/>
        </w:rPr>
        <w:t>output</w:t>
      </w:r>
      <w:r>
        <w:rPr>
          <w:b w:val="0"/>
        </w:rPr>
        <w:t>s need more than one check.</w:t>
      </w:r>
    </w:p>
    <w:p>
      <w:pPr>
        <w:spacing w:line="336" w:lineRule="auto" w:after="180"/>
      </w:pPr>
      <w:r>
        <w:rPr>
          <w:b w:val="0"/>
        </w:rPr>
        <w:t xml:space="preserve">DO NOT OVERCLAIM  Fluent wording does not reveal whether a fact was </w:t>
      </w:r>
      <w:r>
        <w:rPr>
          <w:b/>
        </w:rPr>
        <w:t>retrieve</w:t>
      </w:r>
      <w:r>
        <w:rPr>
          <w:b w:val="0"/>
        </w:rPr>
        <w:t xml:space="preserve">d, </w:t>
      </w:r>
      <w:r>
        <w:rPr>
          <w:b/>
        </w:rPr>
        <w:t>generate</w:t>
      </w:r>
      <w:r>
        <w:rPr>
          <w:b w:val="0"/>
        </w:rPr>
        <w:t xml:space="preserve">d, or </w:t>
      </w:r>
      <w:r>
        <w:rPr>
          <w:b/>
        </w:rPr>
        <w:t>calculate</w:t>
      </w:r>
      <w:r>
        <w:rPr>
          <w:b w:val="0"/>
        </w:rPr>
        <w:t>d.</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pPr>
        <w:spacing w:line="336" w:lineRule="auto" w:after="180"/>
      </w:pPr>
      <w:r>
        <w:rPr>
          <w:b w:val="0"/>
        </w:rPr>
        <w:t xml:space="preserve">A </w:t>
      </w:r>
      <w:r>
        <w:rPr>
          <w:b/>
        </w:rPr>
        <w:t>generate</w:t>
      </w:r>
      <w:r>
        <w:rPr>
          <w:b w:val="0"/>
        </w:rPr>
        <w:t xml:space="preserve">d invitation might add free snacks because that detail fits a familiar invitation pattern. Plausible wording is not </w:t>
      </w:r>
      <w:r>
        <w:rPr>
          <w:b/>
        </w:rPr>
        <w:t>evidence</w:t>
      </w:r>
      <w:r>
        <w:rPr>
          <w:b w:val="0"/>
        </w:rPr>
        <w:t xml:space="preserve"> that snacks are provided.</w:t>
      </w:r>
    </w:p>
    <w:p>
      <w:pPr>
        <w:spacing w:line="336" w:lineRule="auto" w:after="180"/>
      </w:pPr>
      <w:r>
        <w:rPr>
          <w:b w:val="0"/>
        </w:rPr>
        <w:t xml:space="preserve">Remove that claim or obtain an appropriate confirming source before including it. </w:t>
      </w:r>
      <w:r>
        <w:rPr>
          <w:b/>
        </w:rPr>
        <w:t>Generate</w:t>
      </w:r>
      <w:r>
        <w:rPr>
          <w:b w:val="0"/>
        </w:rPr>
        <w:t>d content can be useful and can contain correct facts; its fluent style alone does not verify those facts.</w:t>
      </w:r>
    </w:p>
    <w:p>
      <w:pPr>
        <w:spacing w:line="336" w:lineRule="auto" w:after="180"/>
      </w:pPr>
      <w:r>
        <w:rPr>
          <w:b/>
        </w:rPr>
        <w:t>Generation</w:t>
      </w:r>
      <w:r>
        <w:rPr>
          <w:b w:val="0"/>
        </w:rPr>
        <w:t xml:space="preserve"> also does not guarantee originality. A response may repeat wording already present in its context or elsewhere.</w:t>
      </w:r>
    </w:p>
    <w:p>
      <w:pPr>
        <w:spacing w:line="336" w:lineRule="auto" w:after="180"/>
      </w:pPr>
      <w:r>
        <w:rPr>
          <w:b/>
        </w:rPr>
        <w:t>Retrieval</w:t>
      </w:r>
      <w:r>
        <w:rPr>
          <w:b w:val="0"/>
        </w:rPr>
        <w:t xml:space="preserve"> and </w:t>
      </w:r>
      <w:r>
        <w:rPr>
          <w:b/>
        </w:rPr>
        <w:t>calculation</w:t>
      </w:r>
      <w:r>
        <w:rPr>
          <w:b w:val="0"/>
        </w:rPr>
        <w:t xml:space="preserve"> can feed a generator, and a generator can propose a </w:t>
      </w:r>
      <w:r>
        <w:rPr>
          <w:b/>
        </w:rPr>
        <w:t>calculation</w:t>
      </w:r>
      <w:r>
        <w:rPr>
          <w:b w:val="0"/>
        </w:rPr>
        <w:t xml:space="preserve"> for another tool. Keep the </w:t>
      </w:r>
      <w:r>
        <w:rPr>
          <w:b/>
        </w:rPr>
        <w:t>evidence</w:t>
      </w:r>
      <w:r>
        <w:rPr>
          <w:b w:val="0"/>
        </w:rPr>
        <w:t xml:space="preserve"> path visible instead of assuming that every sentence came from the same operation.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Generate, Retrieve, or Calculate?</w:t>
      </w:r>
    </w:p>
    <w:p>
      <w:pPr>
        <w:pStyle w:val="Heading3"/>
      </w:pPr>
      <w:r>
        <w:t>The facts we will use</w:t>
      </w:r>
    </w:p>
    <w:p>
      <w:r>
        <w:drawing>
          <wp:inline xmlns:a="http://schemas.openxmlformats.org/drawingml/2006/main" xmlns:pic="http://schemas.openxmlformats.org/drawingml/2006/picture">
            <wp:extent cx="5346057" cy="5943599"/>
            <wp:docPr id="18" name="Picture 18"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2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Reserve four places instead of two, keeping the room and day unchanged. Predict the result before checking the explanation. What remains the same?</w:t>
      </w:r>
    </w:p>
    <w:p>
      <w:pPr>
        <w:pStyle w:val="Heading1"/>
      </w:pPr>
      <w:r>
        <w:t>07. Choose a method because it fits the question</w:t>
      </w:r>
    </w:p>
    <w:p>
      <w:r>
        <w:t>Make the evidence path inspectable and retain unknown facts as unknown.</w:t>
      </w:r>
    </w:p>
    <w:p>
      <w:pPr>
        <w:pStyle w:val="Heading2"/>
      </w:pPr>
      <w:r>
        <w:t>Match the operation to the job</w:t>
      </w:r>
    </w:p>
    <w:p>
      <w:pPr>
        <w:spacing w:line="336" w:lineRule="auto" w:after="180"/>
      </w:pPr>
      <w:r>
        <w:rPr>
          <w:b w:val="0"/>
        </w:rPr>
        <w:t xml:space="preserve">For an existing meeting time, </w:t>
      </w:r>
      <w:r>
        <w:rPr>
          <w:b/>
        </w:rPr>
        <w:t>retrieve</w:t>
      </w:r>
      <w:r>
        <w:rPr>
          <w:b w:val="0"/>
        </w:rPr>
        <w:t xml:space="preserve"> the relevant notice. For a total, </w:t>
      </w:r>
      <w:r>
        <w:rPr>
          <w:b/>
        </w:rPr>
        <w:t>calculate</w:t>
      </w:r>
      <w:r>
        <w:rPr>
          <w:b w:val="0"/>
        </w:rPr>
        <w:t xml:space="preserve"> using the right </w:t>
      </w:r>
      <w:r>
        <w:rPr>
          <w:b/>
        </w:rPr>
        <w:t>input</w:t>
      </w:r>
      <w:r>
        <w:rPr>
          <w:b w:val="0"/>
        </w:rPr>
        <w:t xml:space="preserve">s and units. For a draft title or invitation, </w:t>
      </w:r>
      <w:r>
        <w:rPr>
          <w:b/>
        </w:rPr>
        <w:t>generation</w:t>
      </w:r>
      <w:r>
        <w:rPr>
          <w:b w:val="0"/>
        </w:rPr>
        <w:t xml:space="preserve"> can offer wording, followed by review.</w:t>
      </w:r>
    </w:p>
    <w:p>
      <w:pPr>
        <w:spacing w:line="336" w:lineRule="auto" w:after="180"/>
      </w:pPr>
      <w:r>
        <w:rPr>
          <w:b w:val="0"/>
        </w:rPr>
        <w:t>You can also do these classroom tasks on paper. Choose the operation because it fits the question, not because a tool is described as intelligent.</w:t>
      </w:r>
    </w:p>
    <w:p>
      <w:pPr>
        <w:pStyle w:val="Heading2"/>
      </w:pPr>
      <w:r>
        <w:t>Write an answer that can be updated</w:t>
      </w:r>
    </w:p>
    <w:p>
      <w:pPr>
        <w:spacing w:line="336" w:lineRule="auto" w:after="180"/>
      </w:pPr>
      <w:r>
        <w:rPr>
          <w:b w:val="0"/>
        </w:rPr>
        <w:t>A complete answer keeps source facts, derived results and suggested wording distinguishable. It marks missing facts instead of inventing them, preserves the source identifier and explains the arithmetic.</w:t>
      </w:r>
    </w:p>
    <w:p>
      <w:pPr>
        <w:spacing w:line="336" w:lineRule="auto" w:after="180"/>
      </w:pPr>
      <w:r>
        <w:rPr>
          <w:b w:val="0"/>
        </w:rPr>
        <w:t>This makes a later change easier to handle: if the number of reserved places changes, recompute the result and update the sentence.</w:t>
      </w:r>
    </w:p>
    <w:p>
      <w:pPr>
        <w:pStyle w:val="Heading2"/>
      </w:pPr>
      <w:r>
        <w:t>Repair both tempting claims</w:t>
      </w:r>
    </w:p>
    <w:p>
      <w:pPr>
        <w:pStyle w:val="ListBullet"/>
      </w:pPr>
      <w:r>
        <w:t>CLAIM A  Any answer on a screen came from a database.</w:t>
      </w:r>
    </w:p>
    <w:p>
      <w:pPr>
        <w:pStyle w:val="ListBullet"/>
      </w:pPr>
      <w:r>
        <w:t>CLAIM B  Calculated outputs never need checking.</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Invent a story</w:t>
            </w:r>
          </w:p>
        </w:tc>
        <w:tc>
          <w:tcPr>
            <w:tcW w:type="dxa" w:w="3408"/>
          </w:tcPr>
          <w:p>
            <w:r>
              <w:t>new wording from patterns</w:t>
            </w:r>
          </w:p>
        </w:tc>
        <w:tc>
          <w:tcPr>
            <w:tcW w:type="dxa" w:w="3408"/>
          </w:tcPr>
          <w:p>
            <w:r>
              <w:t>generate</w:t>
            </w:r>
          </w:p>
        </w:tc>
      </w:tr>
      <w:tr>
        <w:tc>
          <w:tcPr>
            <w:tcW w:type="dxa" w:w="3408"/>
          </w:tcPr>
          <w:p>
            <w:r>
              <w:t>Find a book title</w:t>
            </w:r>
          </w:p>
        </w:tc>
        <w:tc>
          <w:tcPr>
            <w:tcW w:type="dxa" w:w="3408"/>
          </w:tcPr>
          <w:p>
            <w:r>
              <w:t>return catalog record</w:t>
            </w:r>
          </w:p>
        </w:tc>
        <w:tc>
          <w:tcPr>
            <w:tcW w:type="dxa" w:w="3408"/>
          </w:tcPr>
          <w:p>
            <w:r>
              <w:t>retrieve</w:t>
            </w:r>
          </w:p>
        </w:tc>
      </w:tr>
      <w:tr>
        <w:tc>
          <w:tcPr>
            <w:tcW w:type="dxa" w:w="3408"/>
          </w:tcPr>
          <w:p>
            <w:r>
              <w:t>Add 27 + 18</w:t>
            </w:r>
          </w:p>
        </w:tc>
        <w:tc>
          <w:tcPr>
            <w:tcW w:type="dxa" w:w="3408"/>
          </w:tcPr>
          <w:p>
            <w:r>
              <w:t>apply arithmetic</w:t>
            </w:r>
          </w:p>
        </w:tc>
        <w:tc>
          <w:tcPr>
            <w:tcW w:type="dxa" w:w="3408"/>
          </w:tcPr>
          <w:p>
            <w:r>
              <w:t>calculate</w:t>
            </w:r>
          </w:p>
        </w:tc>
      </w:tr>
      <w:tr>
        <w:tc>
          <w:tcPr>
            <w:tcW w:type="dxa" w:w="3408"/>
          </w:tcPr>
          <w:p>
            <w:r>
              <w:t>Answer with quote and total</w:t>
            </w:r>
          </w:p>
        </w:tc>
        <w:tc>
          <w:tcPr>
            <w:tcW w:type="dxa" w:w="3408"/>
          </w:tcPr>
          <w:p>
            <w:r>
              <w:t>multiple components</w:t>
            </w:r>
          </w:p>
        </w:tc>
        <w:tc>
          <w:tcPr>
            <w:tcW w:type="dxa" w:w="3408"/>
          </w:tcPr>
          <w:p>
            <w:r>
              <w:t>mixed system</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3"/>
      </w:pPr>
      <w:r>
        <w:t>If N2 now reserves five helper places, calculate the remaining places. State which existing source facts stay the same and why the old answer of 21 must be revised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matching answers do not establish matching methods</w:t>
      </w:r>
    </w:p>
    <w:p>
      <w:r>
        <w:t>Inspect the record and recompute rather than accepting “I checked” as proof.</w:t>
      </w:r>
    </w:p>
    <w:p>
      <w:pPr>
        <w:pStyle w:val="Heading2"/>
      </w:pPr>
      <w:r>
        <w:t>Compare the two displayed answers</w:t>
      </w:r>
    </w:p>
    <w:p>
      <w:pPr>
        <w:spacing w:line="336" w:lineRule="auto" w:after="180"/>
      </w:pPr>
      <w:r>
        <w:rPr>
          <w:b w:val="0"/>
        </w:rPr>
        <w:t xml:space="preserve">Two applications display “21 places remain.” One </w:t>
      </w:r>
      <w:r>
        <w:rPr>
          <w:b/>
        </w:rPr>
        <w:t>trace</w:t>
      </w:r>
      <w:r>
        <w:rPr>
          <w:b w:val="0"/>
        </w:rPr>
        <w:t xml:space="preserve"> shows </w:t>
      </w:r>
      <w:r>
        <w:rPr>
          <w:b/>
        </w:rPr>
        <w:t>retrieval</w:t>
      </w:r>
      <w:r>
        <w:rPr>
          <w:b w:val="0"/>
        </w:rPr>
        <w:t xml:space="preserve"> of N2 followed by a calculator call for 6 × 4 − 3 and a sentence built from the result. The other gives no record or tool </w:t>
      </w:r>
      <w:r>
        <w:rPr>
          <w:b/>
        </w:rPr>
        <w:t>trace</w:t>
      </w:r>
      <w:r>
        <w:rPr>
          <w:b w:val="0"/>
        </w:rPr>
        <w:t>.</w:t>
      </w:r>
    </w:p>
    <w:p>
      <w:pPr>
        <w:spacing w:line="336" w:lineRule="auto" w:after="180"/>
      </w:pPr>
      <w:r>
        <w:rPr>
          <w:b w:val="0"/>
        </w:rPr>
        <w:t xml:space="preserve">Their identical visible answers do not establish identical methods. The second answer may be right, but its appearance does not prove </w:t>
      </w:r>
      <w:r>
        <w:rPr>
          <w:b/>
        </w:rPr>
        <w:t>retrieval</w:t>
      </w:r>
      <w:r>
        <w:rPr>
          <w:b w:val="0"/>
        </w:rPr>
        <w:t xml:space="preserve"> or </w:t>
      </w:r>
      <w:r>
        <w:rPr>
          <w:b/>
        </w:rPr>
        <w:t>calculation</w:t>
      </w:r>
      <w:r>
        <w:rPr>
          <w:b w:val="0"/>
        </w:rPr>
        <w:t xml:space="preserve"> took place.</w:t>
      </w:r>
    </w:p>
    <w:p>
      <w:pPr>
        <w:pStyle w:val="Heading2"/>
      </w:pPr>
      <w:r>
        <w:t>Check independently and state what remains unknown</w:t>
      </w:r>
    </w:p>
    <w:p>
      <w:pPr>
        <w:spacing w:line="336" w:lineRule="auto" w:after="180"/>
      </w:pPr>
      <w:r>
        <w:rPr>
          <w:b w:val="0"/>
        </w:rPr>
        <w:t xml:space="preserve">Check the record yourself and independently recompute 6 × 4 − 3. A displayed </w:t>
      </w:r>
      <w:r>
        <w:rPr>
          <w:b/>
        </w:rPr>
        <w:t>trace</w:t>
      </w:r>
      <w:r>
        <w:rPr>
          <w:b w:val="0"/>
        </w:rPr>
        <w:t xml:space="preserve"> is useful </w:t>
      </w:r>
      <w:r>
        <w:rPr>
          <w:b/>
        </w:rPr>
        <w:t>evidence</w:t>
      </w:r>
      <w:r>
        <w:rPr>
          <w:b w:val="0"/>
        </w:rPr>
        <w:t>, but it should refer to an inspectable record and the actual tool result.</w:t>
      </w:r>
    </w:p>
    <w:p>
      <w:pPr>
        <w:spacing w:line="336" w:lineRule="auto" w:after="180"/>
      </w:pPr>
      <w:r>
        <w:rPr>
          <w:b w:val="0"/>
        </w:rPr>
        <w:t xml:space="preserve">A sentence saying “I checked” is not the same as a check you can inspect. If </w:t>
      </w:r>
      <w:r>
        <w:rPr>
          <w:b/>
        </w:rPr>
        <w:t>evidence</w:t>
      </w:r>
      <w:r>
        <w:rPr>
          <w:b w:val="0"/>
        </w:rPr>
        <w:t xml:space="preserve"> is unavailable, say what remains unverified.</w:t>
      </w:r>
    </w:p>
    <w:p>
      <w:pPr>
        <w:pStyle w:val="Heading2"/>
      </w:pPr>
      <w:r>
        <w:t>Repair an incomplete expression in W2</w:t>
      </w:r>
    </w:p>
    <w:p>
      <w:pPr>
        <w:spacing w:line="336" w:lineRule="auto" w:after="180"/>
      </w:pPr>
      <w:r>
        <w:rPr>
          <w:b w:val="0"/>
        </w:rPr>
        <w:t>Use workbook W2 for the connected example “</w:t>
      </w:r>
      <w:r>
        <w:rPr>
          <w:b/>
        </w:rPr>
        <w:t>Generation</w:t>
      </w:r>
      <w:r>
        <w:rPr>
          <w:b w:val="0"/>
        </w:rPr>
        <w:t xml:space="preserve"> </w:t>
      </w:r>
      <w:r>
        <w:rPr>
          <w:b/>
        </w:rPr>
        <w:t>retrieval</w:t>
      </w:r>
      <w:r>
        <w:rPr>
          <w:b w:val="0"/>
        </w:rPr>
        <w:t xml:space="preserve"> and </w:t>
      </w:r>
      <w:r>
        <w:rPr>
          <w:b/>
        </w:rPr>
        <w:t>calculation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2"/>
      </w:pPr>
      <w:r>
        <w:t>Challenge the current-record claim</w:t>
      </w:r>
    </w:p>
    <w:p>
      <w:pPr>
        <w:pStyle w:val="ListBullet"/>
      </w:pPr>
      <w:r>
        <w:t>Use the worked case for Generation retrieval and calculation. Proposed explanation: “Retrieving a record proves it is current”.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mixed craft invitation</w:t>
      </w:r>
    </w:p>
    <w:p>
      <w:pPr>
        <w:spacing w:line="336" w:lineRule="auto" w:after="180"/>
      </w:pPr>
      <w:r>
        <w:rPr>
          <w:b w:val="0"/>
        </w:rPr>
        <w:t>Label each arrow with its operation. Can the system add snacks because invitations often mention them?</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Different systems create, look up, or compute answers in different ways.</w:t>
      </w:r>
    </w:p>
    <w:p>
      <w:pPr>
        <w:spacing w:line="336" w:lineRule="auto" w:after="180"/>
      </w:pPr>
      <w:r>
        <w:rPr>
          <w:b w:val="0"/>
        </w:rPr>
        <w:t xml:space="preserve">Use a fresh example to explain </w:t>
      </w:r>
      <w:r>
        <w:rPr>
          <w:b/>
        </w:rPr>
        <w:t>generate</w:t>
      </w:r>
      <w:r>
        <w:rPr>
          <w:b w:val="0"/>
        </w:rPr>
        <w:t>.</w:t>
      </w:r>
    </w:p>
    <w:p>
      <w:pPr>
        <w:spacing w:line="336" w:lineRule="auto" w:after="180"/>
      </w:pPr>
      <w:r>
        <w:rPr>
          <w:b/>
        </w:rPr>
        <w:t>Trace</w:t>
      </w:r>
      <w:r>
        <w:rPr>
          <w:b w:val="0"/>
        </w:rPr>
        <w:t xml:space="preserv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w:t>
      </w:r>
      <w:r>
        <w:rPr>
          <w:b/>
        </w:rPr>
        <w:t>Calculate</w:t>
      </w:r>
      <w:r>
        <w:rPr>
          <w:b w:val="0"/>
        </w:rPr>
        <w:t xml:space="preserve">d </w:t>
      </w:r>
      <w:r>
        <w:rPr>
          <w:b/>
        </w:rPr>
        <w:t>output</w:t>
      </w:r>
      <w:r>
        <w:rPr>
          <w:b w:val="0"/>
        </w:rPr>
        <w:t>s never need checking.</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A draft says “Join us Thursday in Room 4 for free snacks; 24 places remain.” Use N2 to identify which claims need correction or removal. Write a corrected factual sentence and state the retrieval and calculation steps that support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a correct sum from a correct answer</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nine operation cards</w:t>
      </w:r>
    </w:p>
    <w:p>
      <w:r>
        <w:t>Use supplied descriptions rather than guessing a method from an answer’s appearance.</w:t>
      </w:r>
    </w:p>
    <w:p>
      <w:pPr>
        <w:pStyle w:val="Heading2"/>
      </w:pPr>
      <w:r>
        <w:t>Read the nine station tasks</w:t>
      </w:r>
    </w:p>
    <w:p>
      <w:pPr>
        <w:spacing w:line="336" w:lineRule="auto" w:after="180"/>
      </w:pPr>
      <w:r>
        <w:rPr>
          <w:b w:val="0"/>
        </w:rPr>
        <w:t>Nine paper station cards describe operations; classify each described step, then name its check. Cards 1–3: copy the day from current fictional notice J (Saturday); return the room from J (Room 6); return a title from an approved catalogue entry K (Paper Bridges). Cards 4–6: compute 4×5 total places; subtract 3 helpers from 20 places; divide 18 cards equally among 3 tables. Cards 7–9: propose a friendly workshop title; draft a two-sentence invitation using J; suggest a fictional character for a story. J contains no snack or transport promise.</w:t>
      </w:r>
    </w:p>
    <w:p>
      <w:pPr>
        <w:pStyle w:val="Heading2"/>
      </w:pPr>
      <w:r>
        <w:t>Classify, trace and check each operation</w:t>
      </w:r>
    </w:p>
    <w:p>
      <w:pPr>
        <w:pStyle w:val="ListNumber"/>
      </w:pPr>
      <w:r>
        <w:t>For each card, predict the main operation and record its input, result or proposed output, and suitable check. On the calculation cards, show intermediate work and units. On wording cards, distinguish suggestions from factual claims and compare factual details with J. Then combine one source fact, one calculation and one proposed sentence into an inspectable answer. These are supplied paper traces, not evidence that an AI tool was run.</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Record evidence and limitations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 xml:space="preserve">Before trying: what do I expect, and why? While trying: which step could first go wrong? Afterwards: what did I actually observe, and what should change? Keep “not run” if you only </w:t>
      </w:r>
      <w:r>
        <w:rPr>
          <w:b/>
        </w:rPr>
        <w:t>trace</w:t>
      </w:r>
      <w:r>
        <w:rPr>
          <w:b w:val="0"/>
        </w:rPr>
        <w:t>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Mechanism Sorting Station</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 xml:space="preserve">Complete the task: Classify nine </w:t>
      </w:r>
      <w:r>
        <w:rPr>
          <w:b/>
        </w:rPr>
        <w:t>output</w:t>
      </w:r>
      <w:r>
        <w:rPr>
          <w:b w:val="0"/>
        </w:rPr>
        <w:t xml:space="preserve">s by </w:t>
      </w:r>
      <w:r>
        <w:rPr>
          <w:b/>
        </w:rPr>
        <w:t>mechanism</w:t>
      </w:r>
      <w:r>
        <w:rPr>
          <w:b w:val="0"/>
        </w:rPr>
        <w:t xml:space="preserve"> and verification need.</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trace the new library workshop</w:t>
      </w:r>
    </w:p>
    <w:p>
      <w:r>
        <w:t>Use record B, then calculate and repair the draft before feedback.</w:t>
      </w:r>
    </w:p>
    <w:p>
      <w:pPr>
        <w:pStyle w:val="Heading2"/>
      </w:pPr>
      <w:r>
        <w:t>The independent record and draft</w:t>
      </w:r>
    </w:p>
    <w:p>
      <w:pPr>
        <w:spacing w:line="336" w:lineRule="auto" w:after="180"/>
      </w:pPr>
      <w:r>
        <w:rPr>
          <w:b w:val="0"/>
        </w:rPr>
        <w:t>Current fictional record B lists a library workshop on Friday in Room 5: five tables with six places each, with four places reserved for helpers. B replaces old record A, which lists Room 3.</w:t>
      </w:r>
    </w:p>
    <w:p>
      <w:pPr>
        <w:spacing w:line="336" w:lineRule="auto" w:after="180"/>
      </w:pPr>
      <w:r>
        <w:rPr>
          <w:b w:val="0"/>
        </w:rPr>
        <w:t xml:space="preserve">A draft says “Thursday in Room 3, with 30 places remaining and a free bus home.” </w:t>
      </w:r>
      <w:r>
        <w:rPr>
          <w:b/>
        </w:rPr>
        <w:t>Retrieve</w:t>
      </w:r>
      <w:r>
        <w:rPr>
          <w:b w:val="0"/>
        </w:rPr>
        <w:t xml:space="preserve"> the current day and room, </w:t>
      </w:r>
      <w:r>
        <w:rPr>
          <w:b/>
        </w:rPr>
        <w:t>calculate</w:t>
      </w:r>
      <w:r>
        <w:rPr>
          <w:b w:val="0"/>
        </w:rPr>
        <w:t xml:space="preserve"> the non-helper places, write a corrected factual sentence and identify the detail that cannot be supported by B.</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Trace a new library workshop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Choose a method for each task: invent a dragon story; find the library's posted hours; compute 7 plus 5. Explain why the methods differ.</w:t>
      </w:r>
    </w:p>
    <w:p>
      <w:pPr>
        <w:spacing w:line="336" w:lineRule="auto" w:after="180"/>
      </w:pPr>
      <w:r>
        <w:rPr>
          <w:b w:val="0"/>
        </w:rPr>
        <w:t xml:space="preserve">My answer, with a </w:t>
      </w:r>
      <w:r>
        <w:rPr>
          <w:b/>
        </w:rPr>
        <w:t>trace</w:t>
      </w:r>
      <w:r>
        <w:rPr>
          <w:b w:val="0"/>
        </w:rPr>
        <w:t xml:space="preserve">, </w:t>
      </w:r>
      <w:r>
        <w:rPr>
          <w:b/>
        </w:rPr>
        <w:t>calculation</w:t>
      </w:r>
      <w:r>
        <w:rPr>
          <w:b w:val="0"/>
        </w:rPr>
        <w:t xml:space="preserve">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Label every sorter component as </w:t>
      </w:r>
      <w:r>
        <w:rPr>
          <w:b/>
        </w:rPr>
        <w:t>generate</w:t>
      </w:r>
      <w:r>
        <w:rPr>
          <w:b w:val="0"/>
        </w:rPr>
        <w:t xml:space="preserve">, </w:t>
      </w:r>
      <w:r>
        <w:rPr>
          <w:b/>
        </w:rPr>
        <w:t>retrieve</w:t>
      </w:r>
      <w:r>
        <w:rPr>
          <w:b w:val="0"/>
        </w:rPr>
        <w:t xml:space="preserve">, </w:t>
      </w:r>
      <w:r>
        <w:rPr>
          <w:b/>
        </w:rPr>
        <w:t>calculate</w:t>
      </w:r>
      <w:r>
        <w:rPr>
          <w:b w:val="0"/>
        </w:rPr>
        <w:t xml:space="preserve">, fixed rule, learned </w:t>
      </w:r>
      <w:r>
        <w:rPr>
          <w:b/>
        </w:rPr>
        <w:t>prediction</w:t>
      </w:r>
      <w:r>
        <w:rPr>
          <w:b w:val="0"/>
        </w:rPr>
        <w:t xml:space="preserve">, or </w:t>
      </w:r>
      <w:r>
        <w:rPr>
          <w:b/>
        </w:rPr>
        <w:t>human decision</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Three tasks are: invent a school motto, find the exact fire-drill meeting point in a supplied handbook, and divide 84 stickers among 7 teams. Choose </w:t>
      </w:r>
      <w:r>
        <w:rPr>
          <w:b/>
        </w:rPr>
        <w:t>generation</w:t>
      </w:r>
      <w:r>
        <w:rPr>
          <w:b w:val="0"/>
        </w:rPr>
        <w:t xml:space="preserve">, </w:t>
      </w:r>
      <w:r>
        <w:rPr>
          <w:b/>
        </w:rPr>
        <w:t>retrieval</w:t>
      </w:r>
      <w:r>
        <w:rPr>
          <w:b w:val="0"/>
        </w:rPr>
        <w:t xml:space="preserve"> or </w:t>
      </w:r>
      <w:r>
        <w:rPr>
          <w:b/>
        </w:rPr>
        <w:t>calculation</w:t>
      </w:r>
      <w:r>
        <w:rPr>
          <w:b w:val="0"/>
        </w:rPr>
        <w:t xml:space="preserve"> for each. Which </w:t>
      </w:r>
      <w:r>
        <w:rPr>
          <w:b/>
        </w:rPr>
        <w:t>output</w:t>
      </w:r>
      <w:r>
        <w:rPr>
          <w:b w:val="0"/>
        </w:rPr>
        <w:t>s need checking?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Label the sorter’s actual components</w:t>
      </w:r>
    </w:p>
    <w:p>
      <w:r>
        <w:t>Use the broader component labels where retrieval, calculation and generation do not fit.</w:t>
      </w:r>
    </w:p>
    <w:p>
      <w:pPr>
        <w:pStyle w:val="Heading2"/>
      </w:pPr>
      <w:r>
        <w:t>This week’s project decision</w:t>
      </w:r>
    </w:p>
    <w:p>
      <w:pPr>
        <w:spacing w:line="336" w:lineRule="auto" w:after="180"/>
      </w:pPr>
      <w:r>
        <w:rPr>
          <w:b w:val="0"/>
        </w:rPr>
        <w:t xml:space="preserve">THIS WEEK'S CHECKPOINT  Label every sorter component as </w:t>
      </w:r>
      <w:r>
        <w:rPr>
          <w:b/>
        </w:rPr>
        <w:t>generate</w:t>
      </w:r>
      <w:r>
        <w:rPr>
          <w:b w:val="0"/>
        </w:rPr>
        <w:t xml:space="preserve">, </w:t>
      </w:r>
      <w:r>
        <w:rPr>
          <w:b/>
        </w:rPr>
        <w:t>retrieve</w:t>
      </w:r>
      <w:r>
        <w:rPr>
          <w:b w:val="0"/>
        </w:rPr>
        <w:t xml:space="preserve">, </w:t>
      </w:r>
      <w:r>
        <w:rPr>
          <w:b/>
        </w:rPr>
        <w:t>calculate</w:t>
      </w:r>
      <w:r>
        <w:rPr>
          <w:b w:val="0"/>
        </w:rPr>
        <w:t xml:space="preserve">, fixed rule, learned </w:t>
      </w:r>
      <w:r>
        <w:rPr>
          <w:b/>
        </w:rPr>
        <w:t>prediction</w:t>
      </w:r>
      <w:r>
        <w:rPr>
          <w:b w:val="0"/>
        </w:rPr>
        <w:t xml:space="preserve">, or </w:t>
      </w:r>
      <w:r>
        <w:rPr>
          <w:b/>
        </w:rPr>
        <w:t>human decision</w:t>
      </w:r>
      <w:r>
        <w:rPr>
          <w:b w:val="0"/>
        </w:rPr>
        <w:t>.</w:t>
      </w:r>
    </w:p>
    <w:p>
      <w:pPr>
        <w:spacing w:line="336" w:lineRule="auto" w:after="180"/>
      </w:pPr>
      <w:r>
        <w:rPr>
          <w:b w:val="0"/>
        </w:rPr>
        <w:t xml:space="preserve">Use the sorter’s approved catalogue for facts, explicit </w:t>
      </w:r>
      <w:r>
        <w:rPr>
          <w:b/>
        </w:rPr>
        <w:t>calculation</w:t>
      </w:r>
      <w:r>
        <w:rPr>
          <w:b w:val="0"/>
        </w:rPr>
        <w:t>s for scores and checked prose for explanations.</w:t>
      </w:r>
    </w:p>
    <w:p>
      <w:pPr>
        <w:pStyle w:val="Heading2"/>
      </w:pPr>
      <w:r>
        <w:t>Inspect inputs, sources and uncertain outputs</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Keep appearance separate from method</w:t>
      </w:r>
    </w:p>
    <w:p>
      <w:pPr>
        <w:spacing w:line="336" w:lineRule="auto" w:after="180"/>
      </w:pPr>
      <w:r>
        <w:rPr>
          <w:b w:val="0"/>
        </w:rPr>
        <w:t xml:space="preserve">RESPONSIBLE DESIGN  Fluent wording does not reveal whether a fact was </w:t>
      </w:r>
      <w:r>
        <w:rPr>
          <w:b/>
        </w:rPr>
        <w:t>retrieve</w:t>
      </w:r>
      <w:r>
        <w:rPr>
          <w:b w:val="0"/>
        </w:rPr>
        <w:t xml:space="preserve">d, </w:t>
      </w:r>
      <w:r>
        <w:rPr>
          <w:b/>
        </w:rPr>
        <w:t>generate</w:t>
      </w:r>
      <w:r>
        <w:rPr>
          <w:b w:val="0"/>
        </w:rPr>
        <w:t xml:space="preserve">d, or </w:t>
      </w:r>
      <w:r>
        <w:rPr>
          <w:b/>
        </w:rPr>
        <w:t>calculate</w:t>
      </w:r>
      <w:r>
        <w:rPr>
          <w:b w:val="0"/>
        </w:rPr>
        <w:t>d.</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an answer’s evidence path</w:t>
      </w:r>
    </w:p>
    <w:p>
      <w:r>
        <w:t>Close your notes and name an appropriate check for each operation.</w:t>
      </w:r>
    </w:p>
    <w:p>
      <w:pPr>
        <w:pStyle w:val="Heading2"/>
      </w:pPr>
      <w:r>
        <w:t>Your exit explanation</w:t>
      </w:r>
    </w:p>
    <w:p>
      <w:pPr>
        <w:pStyle w:val="ListBullet"/>
      </w:pPr>
      <w:r>
        <w:t>Close your notes. Explain this goal in your own words: Distinguish retrieving a record, calculating from inputs and generating wording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a changed-case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generate</w:t>
            </w:r>
          </w:p>
        </w:tc>
        <w:tc>
          <w:tcPr>
            <w:tcW w:type="dxa" w:w="3408"/>
          </w:tcPr>
          <w:p>
            <w:r>
              <w:t>create a new output from learned patterns</w:t>
            </w:r>
          </w:p>
        </w:tc>
        <w:tc>
          <w:tcPr>
            <w:tcW w:type="dxa" w:w="3408"/>
          </w:tcPr>
          <w:p>
            <w:r/>
          </w:p>
        </w:tc>
      </w:tr>
      <w:tr>
        <w:tc>
          <w:tcPr>
            <w:tcW w:type="dxa" w:w="3408"/>
          </w:tcPr>
          <w:p>
            <w:r>
              <w:t>retrieve</w:t>
            </w:r>
          </w:p>
        </w:tc>
        <w:tc>
          <w:tcPr>
            <w:tcW w:type="dxa" w:w="3408"/>
          </w:tcPr>
          <w:p>
            <w:r>
              <w:t>find and return stored information</w:t>
            </w:r>
          </w:p>
        </w:tc>
        <w:tc>
          <w:tcPr>
            <w:tcW w:type="dxa" w:w="3408"/>
          </w:tcPr>
          <w:p>
            <w:r/>
          </w:p>
        </w:tc>
      </w:tr>
      <w:tr>
        <w:tc>
          <w:tcPr>
            <w:tcW w:type="dxa" w:w="3408"/>
          </w:tcPr>
          <w:p>
            <w:r>
              <w:t>calculate</w:t>
            </w:r>
          </w:p>
        </w:tc>
        <w:tc>
          <w:tcPr>
            <w:tcW w:type="dxa" w:w="3408"/>
          </w:tcPr>
          <w:p>
            <w:r>
              <w:t>apply defined operations to values</w:t>
            </w:r>
          </w:p>
        </w:tc>
        <w:tc>
          <w:tcPr>
            <w:tcW w:type="dxa" w:w="3408"/>
          </w:tcPr>
          <w:p>
            <w:r/>
          </w:p>
        </w:tc>
      </w:tr>
      <w:tr>
        <w:tc>
          <w:tcPr>
            <w:tcW w:type="dxa" w:w="3408"/>
          </w:tcPr>
          <w:p>
            <w:r>
              <w:t>provenance</w:t>
            </w:r>
          </w:p>
        </w:tc>
        <w:tc>
          <w:tcPr>
            <w:tcW w:type="dxa" w:w="3408"/>
          </w:tcPr>
          <w:p>
            <w:r>
              <w:t>where an output or claim came from</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2"/>
      </w:pPr>
      <w:r>
        <w:t>Repair a claim using a word</w:t>
      </w:r>
    </w:p>
    <w:p>
      <w:pPr>
        <w:pStyle w:val="ListBullet"/>
      </w:pPr>
      <w:r>
        <w:t>CLAIM TO REPAIR  Any answer on a screen came from a database.</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generate: create a new output from learned patterns"/>
            <wp:cNvGraphicFramePr>
              <a:graphicFrameLocks noChangeAspect="1"/>
            </wp:cNvGraphicFramePr>
            <a:graphic>
              <a:graphicData uri="http://schemas.openxmlformats.org/drawingml/2006/picture">
                <pic:pic>
                  <pic:nvPicPr>
                    <pic:cNvPr id="0" name="9ca48f691327b0f82a0b2da79984245273541ad8d4d7fa5397c8832d9eb81522.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retrieve: find and return stored information"/>
            <wp:cNvGraphicFramePr>
              <a:graphicFrameLocks noChangeAspect="1"/>
            </wp:cNvGraphicFramePr>
            <a:graphic>
              <a:graphicData uri="http://schemas.openxmlformats.org/drawingml/2006/picture">
                <pic:pic>
                  <pic:nvPicPr>
                    <pic:cNvPr id="0" name="a1d5621fabca6db3d7d1f6988f498ce86c83a25d1cc8be58e764a3b772e66a7b.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calculate: apply defined operations to values"/>
            <wp:cNvGraphicFramePr>
              <a:graphicFrameLocks noChangeAspect="1"/>
            </wp:cNvGraphicFramePr>
            <a:graphic>
              <a:graphicData uri="http://schemas.openxmlformats.org/drawingml/2006/picture">
                <pic:pic>
                  <pic:nvPicPr>
                    <pic:cNvPr id="0" name="0e8fcefc464be6d94d145df5ad4fe268269d4366c792b00fa7f80f40f0c5d391.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provenance: where an output or claim came from"/>
            <wp:cNvGraphicFramePr>
              <a:graphicFrameLocks noChangeAspect="1"/>
            </wp:cNvGraphicFramePr>
            <a:graphic>
              <a:graphicData uri="http://schemas.openxmlformats.org/drawingml/2006/picture">
                <pic:pic>
                  <pic:nvPicPr>
                    <pic:cNvPr id="0" name="e185f8ed112d0f95d3a94f2c044fb8fffb5f3808f395d3b48ba41b698565b9a9.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generate.</w:t>
      </w:r>
    </w:p>
    <w:p>
      <w:pPr>
        <w:pStyle w:val="ListBullet"/>
      </w:pPr>
      <w:r>
        <w:t>EXPLAIN  Different systems create, look up, or compute answers in different ways.</w:t>
      </w:r>
    </w:p>
    <w:p>
      <w:pPr>
        <w:pStyle w:val="ListBullet"/>
      </w:pPr>
      <w:r>
        <w:t>TRACE  Show the input, process, and output.</w:t>
      </w:r>
    </w:p>
    <w:p>
      <w:pPr>
        <w:pStyle w:val="ListBullet"/>
      </w:pPr>
      <w:r>
        <w:t>DIAGNOSE  Repair: Any answer on a screen came from a database.</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Trace a new library workshop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Trace a new library workshop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 xml:space="preserve">EXPLANATION CHECK  </w:t>
      </w:r>
      <w:r>
        <w:rPr>
          <w:b/>
        </w:rPr>
        <w:t>Retrieve</w:t>
      </w:r>
      <w:r>
        <w:rPr>
          <w:b w:val="0"/>
        </w:rPr>
        <w:t xml:space="preserve"> the governing record, use a complete expression and check each factual claim in the proposed wording.</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Check </w:t>
      </w:r>
      <w:r>
        <w:rPr>
          <w:b/>
        </w:rPr>
        <w:t>generate</w:t>
      </w:r>
      <w:r>
        <w:rPr>
          <w:b w:val="0"/>
        </w:rPr>
        <w:t xml:space="preserve">d claims against independent </w:t>
      </w:r>
      <w:r>
        <w:rPr>
          <w:b/>
        </w:rPr>
        <w:t>evidence</w:t>
      </w:r>
      <w:r>
        <w:rPr>
          <w:b w:val="0"/>
        </w:rPr>
        <w:t xml:space="preserve">, check </w:t>
      </w:r>
      <w:r>
        <w:rPr>
          <w:b/>
        </w:rPr>
        <w:t>retrieve</w:t>
      </w:r>
      <w:r>
        <w:rPr>
          <w:b w:val="0"/>
        </w:rPr>
        <w:t xml:space="preserve">d facts against the cited record and freshness, and recompute </w:t>
      </w:r>
      <w:r>
        <w:rPr>
          <w:b/>
        </w:rPr>
        <w:t>calculation</w:t>
      </w:r>
      <w:r>
        <w:rPr>
          <w:b w:val="0"/>
        </w:rPr>
        <w:t xml:space="preserve">s or inspect the operation. Mixed </w:t>
      </w:r>
      <w:r>
        <w:rPr>
          <w:b/>
        </w:rPr>
        <w:t>output</w:t>
      </w:r>
      <w:r>
        <w:rPr>
          <w:b w:val="0"/>
        </w:rPr>
        <w:t>s need more than one check.</w:t>
      </w:r>
    </w:p>
    <w:p>
      <w:pPr>
        <w:spacing w:line="336" w:lineRule="auto" w:after="180"/>
      </w:pPr>
      <w:r>
        <w:rPr>
          <w:b w:val="0"/>
        </w:rPr>
        <w:t xml:space="preserve">NEXT BRIDGE  Carry today's </w:t>
      </w:r>
      <w:r>
        <w:rPr>
          <w:b/>
        </w:rPr>
        <w:t>evidence</w:t>
      </w:r>
      <w:r>
        <w:rPr>
          <w:b w:val="0"/>
        </w:rPr>
        <w:t xml:space="preserve"> habit into: Prompts Are Design Instructions.</w:t>
      </w:r>
    </w:p>
    <w:p>
      <w:pPr>
        <w:pStyle w:val="Heading1"/>
      </w:pPr>
      <w:r>
        <w:t>13. Extra practice: Choose the operation that fits</w:t>
      </w:r>
    </w:p>
    <w:p>
      <w:r>
        <w:t>Try the question before opening its worked explanation.</w:t>
      </w:r>
    </w:p>
    <w:p>
      <w:pPr>
        <w:pStyle w:val="Heading2"/>
      </w:pPr>
      <w:r>
        <w:t>Read the supplied case and question</w:t>
      </w:r>
    </w:p>
    <w:p>
      <w:pPr>
        <w:spacing w:line="336" w:lineRule="auto" w:after="180"/>
      </w:pPr>
      <w:r>
        <w:rPr>
          <w:b w:val="0"/>
        </w:rPr>
        <w:t>A learner needs a new poem, 18+7, and a passage from the class handbook.</w:t>
      </w:r>
    </w:p>
    <w:p>
      <w:pPr>
        <w:spacing w:line="336" w:lineRule="auto" w:after="180"/>
      </w:pPr>
      <w:r>
        <w:rPr>
          <w:b w:val="0"/>
        </w:rPr>
        <w:t>Choose the operation for each.</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New rain poem</w:t>
            </w:r>
          </w:p>
        </w:tc>
        <w:tc>
          <w:tcPr>
            <w:tcW w:type="dxa" w:w="5112"/>
          </w:tcPr>
          <w:p>
            <w:r>
              <w:t>Generate</w:t>
            </w:r>
          </w:p>
        </w:tc>
      </w:tr>
      <w:tr>
        <w:tc>
          <w:tcPr>
            <w:tcW w:type="dxa" w:w="5112"/>
          </w:tcPr>
          <w:p>
            <w:r>
              <w:t>18 + 7</w:t>
            </w:r>
          </w:p>
        </w:tc>
        <w:tc>
          <w:tcPr>
            <w:tcW w:type="dxa" w:w="5112"/>
          </w:tcPr>
          <w:p>
            <w:r>
              <w:t>Calculate → 25</w:t>
            </w:r>
          </w:p>
        </w:tc>
      </w:tr>
      <w:tr>
        <w:tc>
          <w:tcPr>
            <w:tcW w:type="dxa" w:w="5112"/>
          </w:tcPr>
          <w:p>
            <w:r>
              <w:t>Handbook passage</w:t>
            </w:r>
          </w:p>
        </w:tc>
        <w:tc>
          <w:tcPr>
            <w:tcW w:type="dxa" w:w="5112"/>
          </w:tcPr>
          <w:p>
            <w:r>
              <w:t>Retrieve the actual text</w:t>
            </w:r>
          </w:p>
        </w:tc>
      </w:tr>
    </w:tbl>
    <w:p>
      <w:pPr>
        <w:pStyle w:val="Heading2"/>
      </w:pPr>
      <w:r>
        <w:t>Earlier wording, alternatives and picture transcripts · reference / check after trying</w:t>
      </w:r>
    </w:p>
    <w:p>
      <w:pPr>
        <w:pStyle w:val="Heading3"/>
      </w:pPr>
      <w:r>
        <w:t>Week 25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Choose the operation that fits</w:t>
      </w:r>
    </w:p>
    <w:p>
      <w:pPr>
        <w:spacing w:line="336" w:lineRule="auto" w:after="180"/>
      </w:pPr>
      <w:r>
        <w:rPr>
          <w:b w:val="0"/>
        </w:rPr>
        <w:t>A learner needs a new poem, 18+7, and a passage from the class handbook.</w:t>
      </w:r>
    </w:p>
    <w:p>
      <w:pPr>
        <w:spacing w:line="336" w:lineRule="auto" w:after="180"/>
      </w:pPr>
      <w:r>
        <w:rPr>
          <w:b w:val="0"/>
        </w:rPr>
        <w:t>Choose the operation for each.</w:t>
      </w:r>
    </w:p>
    <w:p>
      <w:pPr>
        <w:spacing w:line="336" w:lineRule="auto" w:after="180"/>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retrieving a record, calculating from inputs and generating wording</w:t>
            </w:r>
          </w:p>
        </w:tc>
        <w:tc>
          <w:tcPr>
            <w:tcW w:type="dxa" w:w="5112"/>
          </w:tcPr>
          <w:p>
            <w:r>
              <w:t>Explain the deciding step, show a trace or test, and state one limit.</w:t>
            </w:r>
          </w:p>
        </w:tc>
      </w:tr>
      <w:tr>
        <w:tc>
          <w:tcPr>
            <w:tcW w:type="dxa" w:w="5112"/>
          </w:tcPr>
          <w:p>
            <w:r>
              <w:t>Trace a task that combines these operations and check each step</w:t>
            </w:r>
          </w:p>
        </w:tc>
        <w:tc>
          <w:tcPr>
            <w:tcW w:type="dxa" w:w="5112"/>
          </w:tcPr>
          <w:p>
            <w:r>
              <w:t>Explain the deciding step, show a trace or test, and state one limit.</w:t>
            </w:r>
          </w:p>
        </w:tc>
      </w:tr>
      <w:tr>
        <w:tc>
          <w:tcPr>
            <w:tcW w:type="dxa" w:w="5112"/>
          </w:tcPr>
          <w:p>
            <w:r>
              <w:t>Identify unsupported details and explain why output appearance does not reveal its method</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craft invitation combines three different operations.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craft invitation combines three different operations.</w:t>
      </w:r>
    </w:p>
    <w:p>
      <w:pPr>
        <w:pStyle w:val="Heading3"/>
      </w:pPr>
      <w:r>
        <w:t>Practice 1: explain the deciding evidence</w:t>
      </w:r>
    </w:p>
    <w:p>
      <w:pPr>
        <w:pStyle w:val="ListBullet"/>
      </w:pPr>
      <w:r>
        <w:t>Which labelled step matches this detail? A sentence promising snacks has no supporting record.</w:t>
      </w:r>
    </w:p>
    <w:p>
      <w:pPr>
        <w:pStyle w:val="ListBullet"/>
      </w:pPr>
      <w:r>
        <w:t>1. Retrieve facts</w:t>
      </w:r>
    </w:p>
    <w:p>
      <w:pPr>
        <w:pStyle w:val="ListBullet"/>
      </w:pPr>
      <w:r>
        <w:t>2. Calculate</w:t>
      </w:r>
    </w:p>
    <w:p>
      <w:pPr>
        <w:pStyle w:val="ListBullet"/>
      </w:pPr>
      <w:r>
        <w:t>3. Generate wording</w:t>
      </w:r>
    </w:p>
    <w:p>
      <w:pPr>
        <w:pStyle w:val="ListBullet"/>
      </w:pPr>
      <w:r>
        <w:t>4. Check claims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Check claims A sentence promising snacks has no supporting record.</w:t>
      </w:r>
    </w:p>
    <w:p>
      <w:pPr>
        <w:spacing w:line="336" w:lineRule="auto" w:after="180"/>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pPr>
      <w:r>
        <w:rPr>
          <w:b w:val="0"/>
        </w:rPr>
        <w:t xml:space="preserve">A friendly </w:t>
      </w:r>
      <w:r>
        <w:rPr>
          <w:b/>
        </w:rPr>
        <w:t>generate</w:t>
      </w:r>
      <w:r>
        <w:rPr>
          <w:b w:val="0"/>
        </w:rPr>
        <w:t>d sentence can still contain an invented detail. Keep the approved source beside the draft and check each factual claim separately.</w:t>
      </w:r>
    </w:p>
    <w:p>
      <w:pPr>
        <w:pStyle w:val="Heading2"/>
      </w:pPr>
      <w:r>
        <w:t>Changed-case question</w:t>
      </w:r>
    </w:p>
    <w:p>
      <w:pPr>
        <w:pStyle w:val="Heading3"/>
      </w:pPr>
      <w:r>
        <w:t>Practice 2: explain the deciding evidence</w:t>
      </w:r>
    </w:p>
    <w:p>
      <w:pPr>
        <w:pStyle w:val="ListBullet"/>
      </w:pPr>
      <w:r>
        <w:t>Changed-case practice: Reserve four places instead of two, keeping the room and day unchanged. Which conclusion is supported by the supplied facts?</w:t>
      </w:r>
    </w:p>
    <w:p>
      <w:pPr>
        <w:pStyle w:val="ListBullet"/>
      </w:pPr>
      <w:r>
        <w:t>1. Eight learner places remain.</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Eight learner places remain. 3×4−4=8; this changes capacity for learners, not the </w:t>
      </w:r>
      <w:r>
        <w:rPr>
          <w:b/>
        </w:rPr>
        <w:t>retrieve</w:t>
      </w:r>
      <w:r>
        <w:rPr>
          <w:b w:val="0"/>
        </w:rPr>
        <w:t>d date or location.</w:t>
      </w:r>
    </w:p>
    <w:p>
      <w:pPr>
        <w:pStyle w:val="Heading2"/>
      </w:pPr>
      <w:r>
        <w:t>Repair and save your work</w:t>
      </w:r>
    </w:p>
    <w:p>
      <w:pPr>
        <w:spacing w:line="336" w:lineRule="auto" w:after="180"/>
      </w:pPr>
      <w:r>
        <w:rPr>
          <w:b w:val="0"/>
        </w:rPr>
        <w:t>Review Privacy by Choosing Less (ai-1/24). Goal: Justify which information a stated task needs and remove unnecessary fields.</w:t>
      </w:r>
    </w:p>
    <w:p>
      <w:pPr>
        <w:spacing w:line="336" w:lineRule="auto" w:after="180"/>
      </w:pPr>
      <w:r>
        <w:rPr>
          <w:b w:val="0"/>
        </w:rPr>
        <w:t>Short practice: For the original task, does adding an anonymous-looking pupil code improve the repair count?. Return to this week and explain what you changed.</w:t>
      </w:r>
    </w:p>
    <w:p>
      <w:pPr>
        <w:spacing w:line="336" w:lineRule="auto" w:after="180"/>
      </w:pPr>
      <w:r>
        <w:rPr>
          <w:b w:val="0"/>
        </w:rPr>
        <w:t>Review Missing and Unbalanced Examples (ai-1/22). Goal: Name the target collection, selection list and cases actually assessed. Short practice: Would testing only dim plain cards close every current gap?</w:t>
      </w:r>
    </w:p>
    <w:p>
      <w:pPr>
        <w:spacing w:line="336" w:lineRule="auto" w:after="180"/>
      </w:pPr>
      <w:r>
        <w:rPr>
          <w:b w:val="0"/>
        </w:rPr>
        <w:t>Point to the target groups.. Return to this week and explain what you changed.</w:t>
      </w:r>
    </w:p>
    <w:p>
      <w:pPr>
        <w:spacing w:line="336" w:lineRule="auto" w:after="180"/>
      </w:pPr>
      <w:r>
        <w:rPr>
          <w:b w:val="0"/>
        </w:rPr>
        <w:t xml:space="preserve">Review Similarity (ai-1/19). Goal: </w:t>
      </w:r>
      <w:r>
        <w:rPr>
          <w:b/>
        </w:rPr>
        <w:t>Calculate</w:t>
      </w:r>
      <w:r>
        <w:rPr>
          <w:b w:val="0"/>
        </w:rPr>
        <w:t xml:space="preserv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Generate, Retrieve, or Calculate?: the case</w:t>
      </w:r>
    </w:p>
    <w:p>
      <w:r>
        <w:drawing>
          <wp:inline xmlns:a="http://schemas.openxmlformats.org/drawingml/2006/main" xmlns:pic="http://schemas.openxmlformats.org/drawingml/2006/picture">
            <wp:extent cx="5486400" cy="2834640"/>
            <wp:docPr id="29" name="Picture 29" descr="A fictional craft invitation combines three different operations. Supplied facts: Approved record C: Tuesday, Hall 4, three tables with four total places each. Two places are reserved for helpers; no snack information is supplied."/>
            <wp:cNvGraphicFramePr>
              <a:graphicFrameLocks noChangeAspect="1"/>
            </wp:cNvGraphicFramePr>
            <a:graphic>
              <a:graphicData uri="http://schemas.openxmlformats.org/drawingml/2006/picture">
                <pic:pic>
                  <pic:nvPicPr>
                    <pic:cNvPr id="0" name="academy-story-ai-1-25-01.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A fictional craft invitation combines three different operations. Supplied facts: Approved record C: Tuesday, Hall 4, three tables with four total places each.</w:t>
      </w:r>
    </w:p>
    <w:p>
      <w:pPr>
        <w:spacing w:line="336" w:lineRule="auto" w:after="180"/>
      </w:pPr>
      <w:r>
        <w:rPr>
          <w:b w:val="0"/>
        </w:rPr>
        <w:t>Two places are reserved for helpers; no snack information is supplied.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Retrieve facts: Read Tuesday, Hall 4 and 3×4 places from approved C. → Calculate: 12 total places minus 2 reserved =10 learner places. → Generate wording: Draft a friendly invitation using only those supported details. → Check claims: A sentence promising snacks has no supporting record."/>
            <wp:cNvGraphicFramePr>
              <a:graphicFrameLocks noChangeAspect="1"/>
            </wp:cNvGraphicFramePr>
            <a:graphic>
              <a:graphicData uri="http://schemas.openxmlformats.org/drawingml/2006/picture">
                <pic:pic>
                  <pic:nvPicPr>
                    <pic:cNvPr id="0" name="academy-story-ai-1-25-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rPr>
        <w:t>Retrieve</w:t>
      </w:r>
      <w:r>
        <w:rPr>
          <w:b w:val="0"/>
        </w:rPr>
        <w:t xml:space="preserve"> facts: Read Tuesday, Hall 4 and 3×4 places from approved C. → </w:t>
      </w:r>
      <w:r>
        <w:rPr>
          <w:b/>
        </w:rPr>
        <w:t>Calculate</w:t>
      </w:r>
      <w:r>
        <w:rPr>
          <w:b w:val="0"/>
        </w:rPr>
        <w:t xml:space="preserve">: 12 total places minus 2 reserved =10 learner places. → </w:t>
      </w:r>
      <w:r>
        <w:rPr>
          <w:b/>
        </w:rPr>
        <w:t>Generate</w:t>
      </w:r>
      <w:r>
        <w:rPr>
          <w:b w:val="0"/>
        </w:rPr>
        <w:t xml:space="preserve"> wording: Draft a friendly invitation using only those supported details. → Check claims: A sentence promising snacks has no supporting record.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One club task with three kinds of work</w:t>
      </w:r>
    </w:p>
    <w:p>
      <w:r>
        <w:drawing>
          <wp:inline xmlns:a="http://schemas.openxmlformats.org/drawingml/2006/main" xmlns:pic="http://schemas.openxmlformats.org/drawingml/2006/picture">
            <wp:extent cx="5486400" cy="2834640"/>
            <wp:docPr id="31" name="Picture 31" descr="One club task with three kinds of work. Retrieve N2 | Room 4 on Wednesday | Right event and version. Calculate | 6 × 4 − 3 = 21 | Inputs and operations. Generate wording | Try a making activity | Facts and constraints"/>
            <wp:cNvGraphicFramePr>
              <a:graphicFrameLocks noChangeAspect="1"/>
            </wp:cNvGraphicFramePr>
            <a:graphic>
              <a:graphicData uri="http://schemas.openxmlformats.org/drawingml/2006/picture">
                <pic:pic>
                  <pic:nvPicPr>
                    <pic:cNvPr id="0" name="academy-story-ai-1-25-03.png"/>
                    <pic:cNvPicPr/>
                  </pic:nvPicPr>
                  <pic:blipFill>
                    <a:blip r:embed="rId18"/>
                    <a:stretch>
                      <a:fillRect/>
                    </a:stretch>
                  </pic:blipFill>
                  <pic:spPr>
                    <a:xfrm>
                      <a:off x="0" y="0"/>
                      <a:ext cx="5486400" cy="2834640"/>
                    </a:xfrm>
                    <a:prstGeom prst="rect"/>
                  </pic:spPr>
                </pic:pic>
              </a:graphicData>
            </a:graphic>
          </wp:inline>
        </w:drawing>
      </w:r>
    </w:p>
    <w:p>
      <w:pPr>
        <w:spacing w:line="336" w:lineRule="auto" w:after="180"/>
      </w:pPr>
      <w:r>
        <w:rPr>
          <w:b w:val="0"/>
        </w:rPr>
        <w:t xml:space="preserve">One club task with three kinds of work. </w:t>
      </w:r>
      <w:r>
        <w:rPr>
          <w:b/>
        </w:rPr>
        <w:t>Retrieve</w:t>
      </w:r>
      <w:r>
        <w:rPr>
          <w:b w:val="0"/>
        </w:rPr>
        <w:t xml:space="preserve"> N2 | Room 4 on Wednesday | Right event and version. </w:t>
      </w:r>
      <w:r>
        <w:rPr>
          <w:b/>
        </w:rPr>
        <w:t>Calculate</w:t>
      </w:r>
      <w:r>
        <w:rPr>
          <w:b w:val="0"/>
        </w:rPr>
        <w:t xml:space="preserve"> | 6 × 4 − 3 = 21 | </w:t>
      </w:r>
      <w:r>
        <w:rPr>
          <w:b/>
        </w:rPr>
        <w:t>Input</w:t>
      </w:r>
      <w:r>
        <w:rPr>
          <w:b w:val="0"/>
        </w:rPr>
        <w:t xml:space="preserve">s and operations. </w:t>
      </w:r>
      <w:r>
        <w:rPr>
          <w:b/>
        </w:rPr>
        <w:t>Generate</w:t>
      </w:r>
      <w:r>
        <w:rPr>
          <w:b w:val="0"/>
        </w:rPr>
        <w:t xml:space="preserve"> wording | Try a making activity | Facts and constraints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A sentence promising snacks has no supporting record. Changed condition: Reserve four places instead of two, keeping the room and day unchanged. Expected result: Eight learner places remain. Reason: 3×4−4=8; this changes capacity for learners, not the retrieved date or location."/>
            <wp:cNvGraphicFramePr>
              <a:graphicFrameLocks noChangeAspect="1"/>
            </wp:cNvGraphicFramePr>
            <a:graphic>
              <a:graphicData uri="http://schemas.openxmlformats.org/drawingml/2006/picture">
                <pic:pic>
                  <pic:nvPicPr>
                    <pic:cNvPr id="0" name="academy-story-ai-1-25-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A sentence promising snacks has no supporting record. Changed condition: Reserve four places instead of two, keeping the room and day unchanged. Expected result: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 Limit: The fictional source must itself be current and authoritative; retrieval alone does not ensure a record is correct."/>
            <wp:cNvGraphicFramePr>
              <a:graphicFrameLocks noChangeAspect="1"/>
            </wp:cNvGraphicFramePr>
            <a:graphic>
              <a:graphicData uri="http://schemas.openxmlformats.org/drawingml/2006/picture">
                <pic:pic>
                  <pic:nvPicPr>
                    <pic:cNvPr id="0" name="academy-story-ai-1-2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pPr>
      <w:r>
        <w:rPr>
          <w:b w:val="0"/>
        </w:rPr>
        <w:t xml:space="preserve">A friendly </w:t>
      </w:r>
      <w:r>
        <w:rPr>
          <w:b/>
        </w:rPr>
        <w:t>generate</w:t>
      </w:r>
      <w:r>
        <w:rPr>
          <w:b w:val="0"/>
        </w:rPr>
        <w:t>d sentence can still contain an invented detail. Keep the approved source beside the draft and check each factual claim separately.</w:t>
      </w:r>
    </w:p>
    <w:p>
      <w:pPr>
        <w:spacing w:line="336" w:lineRule="auto" w:after="180"/>
      </w:pPr>
      <w:r>
        <w:rPr>
          <w:b w:val="0"/>
        </w:rPr>
        <w:t xml:space="preserve">Limit: The fictional source must itself be current and authoritative; </w:t>
      </w:r>
      <w:r>
        <w:rPr>
          <w:b/>
        </w:rPr>
        <w:t>retrieval</w:t>
      </w:r>
      <w:r>
        <w:rPr>
          <w:b w:val="0"/>
        </w:rPr>
        <w:t xml:space="preserve"> alone does not ensure a record is correct.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34" name="Picture 34" descr="Use the sorter’s approved catalogue for facts, explicit calculations for scores and checked prose for explanations. Draw your input, deciding step, result and limit. Supported question: Label each arrow with its operation. Can the system add snacks because invitations often mention them?"/>
            <wp:cNvGraphicFramePr>
              <a:graphicFrameLocks noChangeAspect="1"/>
            </wp:cNvGraphicFramePr>
            <a:graphic>
              <a:graphicData uri="http://schemas.openxmlformats.org/drawingml/2006/picture">
                <pic:pic>
                  <pic:nvPicPr>
                    <pic:cNvPr id="0" name="academy-story-ai-1-25-06.png"/>
                    <pic:cNvPicPr/>
                  </pic:nvPicPr>
                  <pic:blipFill>
                    <a:blip r:embed="rId35"/>
                    <a:stretch>
                      <a:fillRect/>
                    </a:stretch>
                  </pic:blipFill>
                  <pic:spPr>
                    <a:xfrm>
                      <a:off x="0" y="0"/>
                      <a:ext cx="5486400" cy="3529584"/>
                    </a:xfrm>
                    <a:prstGeom prst="rect"/>
                  </pic:spPr>
                </pic:pic>
              </a:graphicData>
            </a:graphic>
          </wp:inline>
        </w:drawing>
      </w:r>
    </w:p>
    <w:p>
      <w:pPr>
        <w:spacing w:line="336" w:lineRule="auto" w:after="180"/>
      </w:pPr>
      <w:r>
        <w:rPr>
          <w:b w:val="0"/>
        </w:rPr>
        <w:t xml:space="preserve">Use the sorter’s approved catalogue for facts, explicit </w:t>
      </w:r>
      <w:r>
        <w:rPr>
          <w:b/>
        </w:rPr>
        <w:t>calculation</w:t>
      </w:r>
      <w:r>
        <w:rPr>
          <w:b w:val="0"/>
        </w:rPr>
        <w:t xml:space="preserve">s for scores and checked prose for explanations. Draw your </w:t>
      </w:r>
      <w:r>
        <w:rPr>
          <w:b/>
        </w:rPr>
        <w:t>input</w:t>
      </w:r>
      <w:r>
        <w:rPr>
          <w:b w:val="0"/>
        </w:rPr>
        <w:t>, deciding step, result and limit. Supported question: Label each arrow with its operation.</w:t>
      </w:r>
    </w:p>
    <w:p>
      <w:pPr>
        <w:spacing w:line="336" w:lineRule="auto" w:after="180"/>
      </w:pPr>
      <w:r>
        <w:rPr>
          <w:b w:val="0"/>
        </w:rPr>
        <w:t>Can the system add snacks because invitations often mention them?</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Generate, Retrieve, or Calculate?: the case</w:t>
      </w:r>
    </w:p>
    <w:p>
      <w:pPr>
        <w:pStyle w:val="Heading3"/>
      </w:pPr>
      <w:r>
        <w:t>02. Follow the deciding steps</w:t>
      </w:r>
    </w:p>
    <w:p>
      <w:pPr>
        <w:pStyle w:val="Heading3"/>
      </w:pPr>
      <w:r>
        <w:t>03. One club task with three kinds of work</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