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ai-5/16</w:t>
      </w:r>
    </w:p>
    <w:p>
      <w:pPr>
        <w:pStyle w:val="Title"/>
      </w:pPr>
      <w:r>
        <w:t>Regularisation and early stopping</w:t>
      </w:r>
    </w:p>
    <w:p>
      <w:r>
        <w:t>Project: Image-pattern Network Investigation</w:t>
      </w:r>
    </w:p>
    <w:p>
      <w:pPr>
        <w:pStyle w:val="Heading1"/>
      </w:pPr>
      <w:r>
        <w:t>01. Prepare the purpose, prerequisites and materials</w:t>
      </w:r>
    </w:p>
    <w:p>
      <w:pPr>
        <w:pStyle w:val="Heading3"/>
      </w:pPr>
      <w:r>
        <w:t>Teach the learning cycle</w:t>
      </w:r>
    </w:p>
    <w:p>
      <w:r>
        <w:t>Primary target: Separate a weight penalty from prediction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Training and validation curves</w:t>
      </w:r>
    </w:p>
    <w:p>
      <w:r>
        <w:t>Without opening the old lesson, explain one key idea from Training and validation curves. Give an example and a mistake that the idea helps you avoid.</w:t>
      </w:r>
    </w:p>
    <w:p>
      <w:r>
        <w:t>Look for: Compute comparable training and validation losses at saved checkpoints</w:t>
      </w:r>
    </w:p>
    <w:p>
      <w:r>
        <w:t>Reference example, not the only acceptable wording: Teacher explanation: Predictions [3, 4], residuals [-1.5, -2], squares [2.25, 4], MSE 3.125.</w:t>
      </w:r>
    </w:p>
    <w:p>
      <w:pPr>
        <w:pStyle w:val="Heading3"/>
      </w:pPr>
      <w:r>
        <w:t>Batching and epochs</w:t>
      </w:r>
    </w:p>
    <w:p>
      <w:r>
        <w:t>Without opening the old lesson, explain one key idea from Batching and epochs. Give an example and a mistake that the idea helps you avoid.</w:t>
      </w:r>
    </w:p>
    <w:p>
      <w:r>
        <w:t>Look for: Distinguish an example a batch an update and an epoch</w:t>
      </w:r>
    </w:p>
    <w:p>
      <w:r>
        <w:t>Reference example, not the only acceptable wording: Teacher explanation: Batch lengths 4, 4, 2; three updates per epoch, nine total updates and 30 example visits.</w:t>
      </w:r>
    </w:p>
    <w:p>
      <w:pPr>
        <w:pStyle w:val="Heading3"/>
      </w:pPr>
      <w:r>
        <w:t>Gradients with a numerical check</w:t>
      </w:r>
    </w:p>
    <w:p>
      <w:r>
        <w:t>Without opening the old lesson, explain one key idea from Gradients with a numerical check. Give an example and a mistake that the idea helps you avoid.</w:t>
      </w:r>
    </w:p>
    <w:p>
      <w:r>
        <w:t>Look for: Estimate one partial derivative while other parameters stay fixed</w:t>
      </w:r>
    </w:p>
    <w:p>
      <w:r>
        <w:t>Reference example, not the only acceptable wording: Teacher explanation: Prediction 3, residual 0, loss 0, gradient [0, 0].</w:t>
      </w:r>
    </w:p>
    <w:p>
      <w:r>
        <w:t>Use two 45-minute sessions. Keep prediction error, penalty and total objective in separate columns. Teach early stopping as a second mechanism with a precise state machine on paper. Cover future curve values until a decision is made; do not reward retrospective selection as if it were a live stopping rule.</w:t>
      </w:r>
    </w:p>
    <w:p>
      <w:pPr>
        <w:pStyle w:val="Heading3"/>
      </w:pPr>
      <w:r>
        <w:t>Outcomes</w:t>
      </w:r>
    </w:p>
    <w:p>
      <w:r>
        <w:t>Separate a weight penalty from prediction error</w:t>
      </w:r>
    </w:p>
    <w:p>
      <w:r>
        <w:t>Trace a regularised update under a stated objective</w:t>
      </w:r>
    </w:p>
    <w:p>
      <w:r>
        <w:t>Apply a stopping rule and restore the best observed checkpoint</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Restore the parameters saved at the chosen checkpoint. The last parameters produced by training may have a different validation loss.</w:t>
      </w:r>
    </w:p>
    <w:p>
      <w:pPr>
        <w:pStyle w:val="Heading3"/>
      </w:pPr>
      <w:r>
        <w:t>End goal for the pictorial case</w:t>
      </w:r>
    </w:p>
    <w:p>
      <w:r>
        <w:t>By the end, I can explain regularisation and early stopping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Keep h = ReLU(x), y = vh, train only v on (1, 2) and (2, 4), and freeze all hidden parameters and the zero output bias. Training MSE is L(v) = 2.5(v - 2) squared. Define J(v) = L(v) + lambda times v squared, with lambda nonnegative. Only this one output weight is penalised here.</w:t>
      </w:r>
    </w:p>
    <w:p>
      <w:r>
        <w:t>For lambda = 0.5, the penalty at v = 1.5 is 0.5 times 2.25 = 1.125. Prediction MSE is 0.625, so total objective J is 1.75. Keep these quantities separate in logs. A smaller total objective does not automatically mean a smaller prediction error.</w:t>
      </w:r>
    </w:p>
    <w:p>
      <w:r>
        <w:t>Among these three candidates, the smallest penalised objective is at v = 1.5, whereas the smallest training MSE is at v = 2. Penalising a weight changes the tradeoff. It does not guarantee better validation performance or fair outcomes.</w:t>
      </w:r>
    </w:p>
    <w:p>
      <w:r>
        <w:t>The data gradient is 5(v - 2). The penalty gradient is 2 times lambda times v, giving total gradient 5(v - 2) + 2 lambda v. At v = 1.5 and lambda = 0.5, these contributions are -2.5 and 1.5, so total gradient is -1. A rate 0.1 step gives v = 1.6.</w:t>
      </w:r>
    </w:p>
    <w:p>
      <w:r>
        <w:t>Assume finite numeric values and nonnegative penalty. At the new v, data loss is 0.4, penalty 1.28 and total 1.68. Choose penalty strength using a declared validation prediction metric, not by comparing total objectives with different lambdas as if they were the same measure.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Regularisation</w:t>
            </w:r>
          </w:p>
        </w:tc>
        <w:tc>
          <w:tcPr>
            <w:tcW w:type="dxa" w:w="5112"/>
          </w:tcPr>
          <w:p>
            <w:r>
              <w:t>A constraint or training procedure intended to limit fitting choices and improve generalisation</w:t>
            </w:r>
          </w:p>
        </w:tc>
      </w:tr>
      <w:tr>
        <w:tc>
          <w:tcPr>
            <w:tcW w:type="dxa" w:w="5112"/>
          </w:tcPr>
          <w:p>
            <w:r>
              <w:t>Weight penalty</w:t>
            </w:r>
          </w:p>
        </w:tc>
        <w:tc>
          <w:tcPr>
            <w:tcW w:type="dxa" w:w="5112"/>
          </w:tcPr>
          <w:p>
            <w:r>
              <w:t>An added objective term that discourages specified large parameter values</w:t>
            </w:r>
          </w:p>
        </w:tc>
      </w:tr>
      <w:tr>
        <w:tc>
          <w:tcPr>
            <w:tcW w:type="dxa" w:w="5112"/>
          </w:tcPr>
          <w:p>
            <w:r>
              <w:t>Patience</w:t>
            </w:r>
          </w:p>
        </w:tc>
        <w:tc>
          <w:tcPr>
            <w:tcW w:type="dxa" w:w="5112"/>
          </w:tcPr>
          <w:p>
            <w:r>
              <w:t>The allowed run of consecutive non-improving evaluations before stopping under a stated rule</w:t>
            </w:r>
          </w:p>
        </w:tc>
      </w:tr>
      <w:tr>
        <w:tc>
          <w:tcPr>
            <w:tcW w:type="dxa" w:w="5112"/>
          </w:tcPr>
          <w:p>
            <w:r>
              <w:t>Restore</w:t>
            </w:r>
          </w:p>
        </w:tc>
        <w:tc>
          <w:tcPr>
            <w:tcW w:type="dxa" w:w="5112"/>
          </w:tcPr>
          <w:p>
            <w:r>
              <w:t>Reload the parameters saved at the selected checkpoint</w:t>
            </w:r>
          </w:p>
        </w:tc>
      </w:tr>
    </w:tbl>
    <w:p>
      <w:pPr>
        <w:pStyle w:val="Heading3"/>
      </w:pPr>
      <w:r>
        <w:t>Patience two with strict improvement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Epoch</w:t>
            </w:r>
          </w:p>
        </w:tc>
        <w:tc>
          <w:tcPr>
            <w:tcW w:type="dxa" w:w="3408"/>
          </w:tcPr>
          <w:p>
            <w:r>
              <w:t>Validation MSE</w:t>
            </w:r>
          </w:p>
        </w:tc>
        <w:tc>
          <w:tcPr>
            <w:tcW w:type="dxa" w:w="3408"/>
          </w:tcPr>
          <w:p>
            <w:r>
              <w:t>Decision</w:t>
            </w:r>
          </w:p>
        </w:tc>
      </w:tr>
      <w:tr>
        <w:tc>
          <w:tcPr>
            <w:tcW w:type="dxa" w:w="3408"/>
          </w:tcPr>
          <w:p>
            <w:r>
              <w:t>0 then 1 then 2</w:t>
            </w:r>
          </w:p>
        </w:tc>
        <w:tc>
          <w:tcPr>
            <w:tcW w:type="dxa" w:w="3408"/>
          </w:tcPr>
          <w:p>
            <w:r>
              <w:t>4 then 2 then 1.5</w:t>
            </w:r>
          </w:p>
        </w:tc>
        <w:tc>
          <w:tcPr>
            <w:tcW w:type="dxa" w:w="3408"/>
          </w:tcPr>
          <w:p>
            <w:r>
              <w:t>Save each improved state</w:t>
            </w:r>
          </w:p>
        </w:tc>
      </w:tr>
      <w:tr>
        <w:tc>
          <w:tcPr>
            <w:tcW w:type="dxa" w:w="3408"/>
          </w:tcPr>
          <w:p>
            <w:r>
              <w:t>3 then 4</w:t>
            </w:r>
          </w:p>
        </w:tc>
        <w:tc>
          <w:tcPr>
            <w:tcW w:type="dxa" w:w="3408"/>
          </w:tcPr>
          <w:p>
            <w:r>
              <w:t>1.6 then 1.4</w:t>
            </w:r>
          </w:p>
        </w:tc>
        <w:tc>
          <w:tcPr>
            <w:tcW w:type="dxa" w:w="3408"/>
          </w:tcPr>
          <w:p>
            <w:r>
              <w:t>Wait once then reset</w:t>
            </w:r>
          </w:p>
        </w:tc>
      </w:tr>
      <w:tr>
        <w:tc>
          <w:tcPr>
            <w:tcW w:type="dxa" w:w="3408"/>
          </w:tcPr>
          <w:p>
            <w:r>
              <w:t>5 then 6</w:t>
            </w:r>
          </w:p>
        </w:tc>
        <w:tc>
          <w:tcPr>
            <w:tcW w:type="dxa" w:w="3408"/>
          </w:tcPr>
          <w:p>
            <w:r>
              <w:t>1.45 then 1.46</w:t>
            </w:r>
          </w:p>
        </w:tc>
        <w:tc>
          <w:tcPr>
            <w:tcW w:type="dxa" w:w="3408"/>
          </w:tcPr>
          <w:p>
            <w:r>
              <w:t>Two misses so stop at 6</w:t>
            </w:r>
          </w:p>
        </w:tc>
      </w:tr>
    </w:tbl>
    <w:p>
      <w:r>
        <w:t>Initial checkpoint is epoch 0. Evaluate once after each epoch. A strict decrease is improvement; an exact tie is a miss. Reset the miss count after improvement and stop at two consecutive misses. Restore epoch 4, the best observed checkpoint.</w:t>
      </w:r>
    </w:p>
    <w:p>
      <w:r>
        <w:t>Guided: miss counts at epochs 3, 4, 5, 6 are 1, 0, 1, 2. Stop at 6 and restore 4. Exit: using final parameters ignores restoration; selecting patience with test losses uses test data for development. Restore the selected checkpoint, choose policy using validation, then freeze it before evaluating suitable untouched final examples.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Patience two with strict improvement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Epoch</w:t>
            </w:r>
          </w:p>
        </w:tc>
        <w:tc>
          <w:tcPr>
            <w:tcW w:type="dxa" w:w="3408"/>
          </w:tcPr>
          <w:p>
            <w:r>
              <w:t>Validation MSE</w:t>
            </w:r>
          </w:p>
        </w:tc>
        <w:tc>
          <w:tcPr>
            <w:tcW w:type="dxa" w:w="3408"/>
          </w:tcPr>
          <w:p>
            <w:r>
              <w:t>Decision</w:t>
            </w:r>
          </w:p>
        </w:tc>
      </w:tr>
      <w:tr>
        <w:tc>
          <w:tcPr>
            <w:tcW w:type="dxa" w:w="3408"/>
          </w:tcPr>
          <w:p>
            <w:r>
              <w:t>0 then 1 then 2</w:t>
            </w:r>
          </w:p>
        </w:tc>
        <w:tc>
          <w:tcPr>
            <w:tcW w:type="dxa" w:w="3408"/>
          </w:tcPr>
          <w:p>
            <w:r>
              <w:t>4 then 2 then 1.5</w:t>
            </w:r>
          </w:p>
        </w:tc>
        <w:tc>
          <w:tcPr>
            <w:tcW w:type="dxa" w:w="3408"/>
          </w:tcPr>
          <w:p>
            <w:r>
              <w:t>Save each improved state</w:t>
            </w:r>
          </w:p>
        </w:tc>
      </w:tr>
      <w:tr>
        <w:tc>
          <w:tcPr>
            <w:tcW w:type="dxa" w:w="3408"/>
          </w:tcPr>
          <w:p>
            <w:r>
              <w:t>3 then 4</w:t>
            </w:r>
          </w:p>
        </w:tc>
        <w:tc>
          <w:tcPr>
            <w:tcW w:type="dxa" w:w="3408"/>
          </w:tcPr>
          <w:p>
            <w:r>
              <w:t>1.6 then 1.4</w:t>
            </w:r>
          </w:p>
        </w:tc>
        <w:tc>
          <w:tcPr>
            <w:tcW w:type="dxa" w:w="3408"/>
          </w:tcPr>
          <w:p>
            <w:r>
              <w:t>Wait once then reset</w:t>
            </w:r>
          </w:p>
        </w:tc>
      </w:tr>
      <w:tr>
        <w:tc>
          <w:tcPr>
            <w:tcW w:type="dxa" w:w="3408"/>
          </w:tcPr>
          <w:p>
            <w:r>
              <w:t>5 then 6</w:t>
            </w:r>
          </w:p>
        </w:tc>
        <w:tc>
          <w:tcPr>
            <w:tcW w:type="dxa" w:w="3408"/>
          </w:tcPr>
          <w:p>
            <w:r>
              <w:t>1.45 then 1.46</w:t>
            </w:r>
          </w:p>
        </w:tc>
        <w:tc>
          <w:tcPr>
            <w:tcW w:type="dxa" w:w="3408"/>
          </w:tcPr>
          <w:p>
            <w:r>
              <w:t>Two misses so stop at 6</w:t>
            </w:r>
          </w:p>
        </w:tc>
      </w:tr>
    </w:tbl>
    <w:p>
      <w:r>
        <w:t>Initial checkpoint is epoch 0. Evaluate once after each epoch. A strict decrease is improvement; an exact tie is a miss. Reset the miss count after improvement and stop at two consecutive misses. Restore epoch 4, the best observed checkpoint.</w:t>
      </w:r>
    </w:p>
    <w:p>
      <w:pPr>
        <w:pStyle w:val="Heading3"/>
      </w:pPr>
      <w:r>
        <w:t>At epochs 3, 4, 5 and 6, record the miss count after evaluation. Which epoch stops training, and which epoch supplies the restored parameters?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Regularisation and early stopping</w:t>
      </w:r>
    </w:p>
    <w:p>
      <w:r>
        <w:t>Separate a regularisation penalty from prediction loss and an early-stopping rule.</w:t>
      </w:r>
    </w:p>
    <w:p>
      <w:pPr>
        <w:pStyle w:val="Heading3"/>
      </w:pPr>
      <w:r>
        <w:t>The facts we will use</w:t>
      </w:r>
    </w:p>
    <w:p>
      <w:r>
        <w:t>Toy objective J(a)=(a-3)²+2a²; start a = 0; gradient 6a-6; rate 1/6. Separate validation losses:[5, 3, 3, 4], patience 1, no ties as improvement.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Regularisation and early stopping. Regularised update: At 0 gradient -6; update gives a = 1.. Split objective: At 1 prediction term 4, penalty 2, total 6; at 0 total 9.. Early-stop separately: Best validation checkpoint is 2 with loss 3; checkpoint 3 is no improvement, so stop at 3."/>
            <wp:cNvGraphicFramePr>
              <a:graphicFrameLocks noChangeAspect="1"/>
            </wp:cNvGraphicFramePr>
            <a:graphic>
              <a:graphicData uri="http://schemas.openxmlformats.org/drawingml/2006/picture">
                <pic:pic>
                  <pic:nvPicPr>
                    <pic:cNvPr id="0" name="academy-visual-ai-5-16.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Regularised update</w:t>
            </w:r>
          </w:p>
        </w:tc>
        <w:tc>
          <w:tcPr>
            <w:tcW w:type="dxa" w:w="5112"/>
          </w:tcPr>
          <w:p>
            <w:r>
              <w:t>At 0 gradient -6; update gives a = 1.</w:t>
            </w:r>
          </w:p>
        </w:tc>
      </w:tr>
      <w:tr>
        <w:tc>
          <w:tcPr>
            <w:tcW w:type="dxa" w:w="5112"/>
          </w:tcPr>
          <w:p>
            <w:r>
              <w:t>2. Split objective</w:t>
            </w:r>
          </w:p>
        </w:tc>
        <w:tc>
          <w:tcPr>
            <w:tcW w:type="dxa" w:w="5112"/>
          </w:tcPr>
          <w:p>
            <w:r>
              <w:t>At 1 prediction term 4, penalty 2, total 6; at 0 total 9.</w:t>
            </w:r>
          </w:p>
        </w:tc>
      </w:tr>
      <w:tr>
        <w:tc>
          <w:tcPr>
            <w:tcW w:type="dxa" w:w="5112"/>
          </w:tcPr>
          <w:p>
            <w:r>
              <w:t>3. Early-stop separately</w:t>
            </w:r>
          </w:p>
        </w:tc>
        <w:tc>
          <w:tcPr>
            <w:tcW w:type="dxa" w:w="5112"/>
          </w:tcPr>
          <w:p>
            <w:r>
              <w:t>Best validation checkpoint is 2 with loss 3; checkpoint 3 is no improvement, so stop at 3.</w:t>
            </w:r>
          </w:p>
        </w:tc>
      </w:tr>
    </w:tbl>
    <w:p>
      <w:r>
        <w:t>Match each pictured step to the supplied facts. This is a worked teaching case, not an independent assessment.</w:t>
      </w:r>
    </w:p>
    <w:p>
      <w:pPr>
        <w:pStyle w:val="Heading3"/>
      </w:pPr>
      <w:r>
        <w:t>Why this result follows</w:t>
      </w:r>
    </w:p>
    <w:p>
      <w:r>
        <w:t>Regularisation adds a parameter penalty to the training objective. Here it discourages large a, so the objective balances prediction error against that penalty. Early stopping is a different decision based on the supplied validation sequence. A tied validation loss is not improvement under this policy; stop when the patience allowance is used and restore the best checkpoint.</w:t>
      </w:r>
    </w:p>
    <w:p>
      <w:pPr>
        <w:pStyle w:val="Heading3"/>
      </w:pPr>
      <w:r>
        <w:t>What this example does not establish</w:t>
      </w:r>
    </w:p>
    <w:p>
      <w:r>
        <w:t>Regularisation and early stopping are different tools; neither guarantees better performance in every dataset.</w:t>
      </w:r>
    </w:p>
    <w:p>
      <w:pPr>
        <w:pStyle w:val="Heading3"/>
      </w:pPr>
      <w:r>
        <w:t>Change one thing in the pictured case</w:t>
      </w:r>
    </w:p>
    <w:p>
      <w:r>
        <w:t>Change: Change patience from 1 to2 under the same tie rule.</w:t>
      </w:r>
    </w:p>
    <w:p>
      <w:r>
        <w:t>Prediction: Stop at checkpoint 4; still restore checkpoint 2.</w:t>
      </w:r>
    </w:p>
    <w:p>
      <w:r>
        <w:t>Reason: Checkpoints 3 and 4 are two consecutive non-improvements; a later stop does not redefine the best checkpoint.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checkpoint restoration and introduce the named penalised weight.</w:t>
            </w:r>
          </w:p>
        </w:tc>
      </w:tr>
      <w:tr>
        <w:tc>
          <w:tcPr>
            <w:tcW w:type="dxa" w:w="5112"/>
          </w:tcPr>
          <w:p>
            <w:r>
              <w:t>7 to 18 minutes</w:t>
            </w:r>
          </w:p>
        </w:tc>
        <w:tc>
          <w:tcPr>
            <w:tcW w:type="dxa" w:w="5112"/>
          </w:tcPr>
          <w:p>
            <w:r>
              <w:t>Calculate the objective table and W1, identifying the nonzero penalty gradient at v = 2.</w:t>
            </w:r>
          </w:p>
        </w:tc>
      </w:tr>
      <w:tr>
        <w:tc>
          <w:tcPr>
            <w:tcW w:type="dxa" w:w="5112"/>
          </w:tcPr>
          <w:p>
            <w:r>
              <w:t>18 to 32 minutes</w:t>
            </w:r>
          </w:p>
        </w:tc>
        <w:tc>
          <w:tcPr>
            <w:tcW w:type="dxa" w:w="5112"/>
          </w:tcPr>
          <w:p>
            <w:r>
              <w:t>Trace the worked regularised update and use W2 for the next step.</w:t>
            </w:r>
          </w:p>
        </w:tc>
      </w:tr>
      <w:tr>
        <w:tc>
          <w:tcPr>
            <w:tcW w:type="dxa" w:w="5112"/>
          </w:tcPr>
          <w:p>
            <w:r>
              <w:t>32 to 45 minutes</w:t>
            </w:r>
          </w:p>
        </w:tc>
        <w:tc>
          <w:tcPr>
            <w:tcW w:type="dxa" w:w="5112"/>
          </w:tcPr>
          <w:p>
            <w:r>
              <w:t>Run or trace the code and distinguish objective reduction from validation evidence.</w:t>
            </w:r>
          </w:p>
        </w:tc>
      </w:tr>
      <w:tr>
        <w:tc>
          <w:tcPr>
            <w:tcW w:type="dxa" w:w="5112"/>
          </w:tcPr>
          <w:p>
            <w:r>
              <w:t>Session 2 start to 8 minutes</w:t>
            </w:r>
          </w:p>
        </w:tc>
        <w:tc>
          <w:tcPr>
            <w:tcW w:type="dxa" w:w="5112"/>
          </w:tcPr>
          <w:p>
            <w:r>
              <w:t>Reveal the validation sequence one epoch at a time; complete the guided miss counts.</w:t>
            </w:r>
          </w:p>
        </w:tc>
      </w:tr>
      <w:tr>
        <w:tc>
          <w:tcPr>
            <w:tcW w:type="dxa" w:w="5112"/>
          </w:tcPr>
          <w:p>
            <w:r>
              <w:t>8 to 20 minutes</w:t>
            </w:r>
          </w:p>
        </w:tc>
        <w:tc>
          <w:tcPr>
            <w:tcW w:type="dxa" w:w="5112"/>
          </w:tcPr>
          <w:p>
            <w:r>
              <w:t>Complete W3 before revealing the future value; compare stopping and restored epochs.</w:t>
            </w:r>
          </w:p>
        </w:tc>
      </w:tr>
      <w:tr>
        <w:tc>
          <w:tcPr>
            <w:tcW w:type="dxa" w:w="5112"/>
          </w:tcPr>
          <w:p>
            <w:r>
              <w:t>20 to 35 minutes</w:t>
            </w:r>
          </w:p>
        </w:tc>
        <w:tc>
          <w:tcPr>
            <w:tcW w:type="dxa" w:w="5112"/>
          </w:tcPr>
          <w:p>
            <w:r>
              <w:t>Collect W4 independently, scoring the arithmetic and the tied-loss policy separately.</w:t>
            </w:r>
          </w:p>
        </w:tc>
      </w:tr>
      <w:tr>
        <w:tc>
          <w:tcPr>
            <w:tcW w:type="dxa" w:w="5112"/>
          </w:tcPr>
          <w:p>
            <w:r>
              <w:t>35 to 45 minutes</w:t>
            </w:r>
          </w:p>
        </w:tc>
        <w:tc>
          <w:tcPr>
            <w:tcW w:type="dxa" w:w="5112"/>
          </w:tcPr>
          <w:p>
            <w:r>
              <w:t>Discuss W5 and the exit response, then use the fresh retry and record the complete policy.</w:t>
            </w:r>
          </w:p>
        </w:tc>
      </w:tr>
    </w:tbl>
    <w:p>
      <w:r>
        <w:t>Use the worked example in Sections 3 and 6. Collect a prediction before revealing its result; ask the learner to point to each intermediate fact.</w:t>
      </w:r>
    </w:p>
    <w:p>
      <w:r>
        <w:t>Use a ledger with columns epoch, metric, best epoch and miss count; cover future rows. Extension: solve 5(v - 2) + 2 lambda v = 0 to obtain v = 10 / (5 + 2 lambda). For nonnegative lambda, discuss why the optimum moves toward zero without claiming this always improves prediction.</w:t>
      </w:r>
    </w:p>
    <w:p>
      <w:pPr>
        <w:pStyle w:val="Heading3"/>
      </w:pPr>
      <w:r>
        <w:t>Reduce help deliberately</w:t>
      </w:r>
    </w:p>
    <w:p>
      <w:r>
        <w:t>Completion task: Start v = 1.6 with lambda = 0.5 and rate 0.1. Calculate both gradient contributions, new v and new prediction MSE.</w:t>
      </w:r>
    </w:p>
    <w:p>
      <w:r>
        <w:t>Teacher check: Teacher explanation: Data gradient -2, penalty gradient 1.6, total -0.4. New v = 1.64; prediction MSE is 2.5 times 0.36 squared = 0.324.</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Regularisation and early stopping. Proposed explanation: “Zero prediction error means no regularised update”. Decide whether this explanation is supported. Point to the step or supplied fact that decides; explain your repair if needed.</w:t>
      </w:r>
    </w:p>
    <w:p>
      <w:r>
        <w:t>Expected correction: The penalty gradient can remain nonzero.</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should the penalty value not be reported as validation error? Point to the relevant step in the picture, then write the changed result and the rule or evidence that supports it.</w:t>
      </w:r>
    </w:p>
    <w:p>
      <w:pPr>
        <w:pStyle w:val="Heading3"/>
      </w:pPr>
      <w:r>
        <w:t>Reasoned teacher answer</w:t>
      </w:r>
    </w:p>
    <w:p>
      <w:r>
        <w:t>It is part of the training objective, not the measured validation prediction loss. Report these separate quantities with their definitions. Changed-case check: Stop at checkpoint 4; still restore checkpoint 2. Checkpoints 3 and 4 are two consecutive non-improvements; a later stop does not redefine the best checkpoint.</w:t>
      </w:r>
    </w:p>
    <w:p>
      <w:r>
        <w:t>Changed-case reasoning: Stop at checkpoint 4; still restore checkpoint 2. Checkpoints 3 and 4 are two consecutive non-improvements; a later stop does not redefine the best checkpoint.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Zero prediction error means no regularised update: The penalty gradient can remain nonzero.</w:t>
      </w:r>
    </w:p>
    <w:p>
      <w:r>
        <w:t>Early stopping adds a weight penalty: It limits training duration using a validation rule; a weight penalty changes the objective.</w:t>
      </w:r>
    </w:p>
    <w:p>
      <w:r>
        <w:t>Restore the epoch where stopping happened: Restore the best observed checkpoint under the declared rule, which can be earlier.</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miss counts at epochs 3, 4, 5, 6 are 1, 0, 1, 2. Stop at 6 and restore 4. Exit: using final parameters ignores restoration; selecting patience with test losses uses test data for development. Restore the selected checkpoint, choose policy using validation, then freeze it before evaluating suitable untouched final examples.</w:t>
      </w:r>
    </w:p>
    <w:p>
      <w:pPr>
        <w:pStyle w:val="Heading3"/>
      </w:pPr>
      <w:r>
        <w:t>W1 Separate the objective terms</w:t>
      </w:r>
    </w:p>
    <w:p>
      <w:r>
        <w:t>At v = 2 and lambda = 0.5 in the lesson, compute prediction MSE, penalty, total objective and total gradient. Does zero training MSE make this gradient zero?</w:t>
      </w:r>
    </w:p>
    <w:p>
      <w:r>
        <w:t>Teacher explanation: MSE 0, penalty 2, total J 2, total gradient 2. Zero data gradient does not remove the penalty gradient.</w:t>
      </w:r>
    </w:p>
    <w:p>
      <w:pPr>
        <w:pStyle w:val="Heading3"/>
      </w:pPr>
      <w:r>
        <w:t>W2 Trace the next update</w:t>
      </w:r>
    </w:p>
    <w:p>
      <w:r>
        <w:t>Start v = 1.6 with lambda = 0.5 and rate 0.1. Calculate both gradient contributions, new v and new prediction MSE.</w:t>
      </w:r>
    </w:p>
    <w:p>
      <w:r>
        <w:t>Teacher explanation: Data gradient -2, penalty gradient 1.6, total -0.4. New v = 1.64; prediction MSE is 2.5 times 0.36 squared = 0.324.</w:t>
      </w:r>
    </w:p>
    <w:p>
      <w:pPr>
        <w:pStyle w:val="Heading3"/>
      </w:pPr>
      <w:r>
        <w:t>W3 Apply patience without peeking</w:t>
      </w:r>
    </w:p>
    <w:p>
      <w:r>
        <w:t>Validation MSE at epochs 0 to 7 is [4, 2, 1.5, 1.6, 1.4, 1.45, 1.46, 1.3]. Apply the lesson policy with patience 2. Give the stop epoch, restored epoch and why the listed epoch 7 cannot change this decision.</w:t>
      </w:r>
    </w:p>
    <w:p>
      <w:r>
        <w:t>Teacher explanation: Stop at epoch 6 after misses at 5 and 6; restore epoch 4 with MSE 1.4. A live run has stopped before observing epoch 7; hindsight cannot be included in that policy decision.</w:t>
      </w:r>
    </w:p>
    <w:p>
      <w:pPr>
        <w:pStyle w:val="Heading3"/>
      </w:pPr>
      <w:r>
        <w:t>W4 Transfer both rules independently</w:t>
      </w:r>
    </w:p>
    <w:p>
      <w:r>
        <w:t>For a new objective J(a) = (a - 2) squared + a squared, gradient 4a - 4, start a = 0 and take one step at rate 0.25. Give new a, prediction error term, penalty and total J. Separately apply patience 2 with strict improvement to validation values [3, 2, 2, 2, 1] at epochs 0 to 4; report the stop and restored epochs.</w:t>
      </w:r>
    </w:p>
    <w:p>
      <w:r>
        <w:t>Teacher explanation: The update gives a = 1. Prediction error 1, penalty 1, total J 2. For the separate curve, epoch 1 is best at 2; ties at 2 and 3 are two misses, so stop at epoch 3 and restore epoch 1. Epoch 4 is not observed by that live policy.</w:t>
      </w:r>
    </w:p>
    <w:p>
      <w:pPr>
        <w:pStyle w:val="Heading3"/>
      </w:pPr>
      <w:r>
        <w:t>W5 Compare penalties fairly</w:t>
      </w:r>
    </w:p>
    <w:p>
      <w:r>
        <w:t>A team compares lambda 0 and lambda 0.5 by choosing whichever has the smaller penalised training objective. Explain why this does not establish the better prediction model and name a suitable development comparison.</w:t>
      </w:r>
    </w:p>
    <w:p>
      <w:r>
        <w:t>Teacher explanation: The objectives use different penalties, and both are training quantities. Compare the candidates on the same fixed validation examples using the same declared prediction metric, such as ordinary MSE. Reserve final test examples from setting selection.</w:t>
      </w:r>
    </w:p>
    <w:p>
      <w:pPr>
        <w:pStyle w:val="Heading3"/>
      </w:pPr>
      <w:r>
        <w:t>Independent assessment and fresh retry</w:t>
      </w:r>
    </w:p>
    <w:p>
      <w:r>
        <w:t>W4 requires a = 1 and terms 1, 1, 2 plus stop epoch 3 and restored epoch 1. Fresh retry: J(b) = (b - 3) squared + 0.5b squared, gradient 3b - 6; start b = 0, rate 0.25. New b = 1.5, data term 2.25, penalty 1.125, total 3.375. On validation [5, 3, 3.2, 3.1] with patience 2, stop at 3 and restore 1.</w:t>
      </w:r>
    </w:p>
    <w:p>
      <w:pPr>
        <w:pStyle w:val="Heading3"/>
      </w:pPr>
      <w:r>
        <w:t>Assess independent transfer</w:t>
      </w:r>
    </w:p>
    <w:p>
      <w:r>
        <w:t>Selected case: For a new objective J(a) = (a - 2) squared + a squared, gradient 4a - 4, start a = 0 and take one step at rate 0.25. Give new a, prediction error term, penalty and total J. Separately apply patience 2 with strict improvement to validation values [3, 2, 2, 2, 1] at epochs 0 to 4; report the stop and restored epochs.</w:t>
      </w:r>
    </w:p>
    <w:p>
      <w:pPr>
        <w:pStyle w:val="Heading3"/>
      </w:pPr>
      <w:r>
        <w:t>Selected case answer</w:t>
      </w:r>
    </w:p>
    <w:p>
      <w:r>
        <w:t>Teacher explanation: The update gives a = 1. Prediction error 1, penalty 1, total J 2. For the separate curve, epoch 1 is best at 2; ties at 2 and 3 are two misses, so stop at epoch 3 and restore epoch 1. Epoch 4 is not observed by that live policy.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regularisation and early stopping evidence sheet to Image-pattern Network Investigation. Show how you can separate a weight penalty from prediction error. Use the supplied fictional case and keep its inputs, intermediate steps, calculation or prediction, and limitation. Connect this record to last week’s record; a matching answer without a trace is insufficient.</w:t>
      </w:r>
    </w:p>
    <w:p>
      <w:r>
        <w:t>Use a ledger with columns epoch, metric, best epoch and miss count; cover future rows. Extension: solve 5(v - 2) + 2 lambda v = 0 to obtain v = 10 / (5 + 2 lambda). For nonnegative lambda, discuss why the optimum moves toward zero without claiming this always improves prediction.</w:t>
      </w:r>
    </w:p>
    <w:p>
      <w:r>
        <w:t>Week 17 investigates initialisation and reproducibility.</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ai-5/17, ai-5/19, ai-5/22.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Separate a weight penalty from prediction error</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Start v = 1.6 with lambda = 0.5 and rate 0.1. Calculate both gradient contributions, new v and new prediction MSE.</w:t>
      </w:r>
    </w:p>
    <w:p>
      <w:r>
        <w:t>Reasoned practice answer: Teacher explanation: Data gradient -2, penalty gradient 1.6, total -0.4. New v = 1.64; prediction MSE is 2.5 times 0.36 squared = 0.324.</w:t>
      </w:r>
    </w:p>
    <w:p>
      <w:r>
        <w:t>Check every learner before discussion: Use the worked case for Regularisation and early stopping. Proposed explanation: “Zero prediction error means no regularised update”. Decide whether this explanation is supported. Point to the step or supplied fact that decides; explain your repair if needed.</w:t>
      </w:r>
    </w:p>
    <w:p>
      <w:r>
        <w:t>Misconception repair: The penalty gradient can remain nonzero.</w:t>
      </w:r>
    </w:p>
    <w:p>
      <w:r>
        <w:t>Support: read the exact case aloud, enlarge the labelled picture, supply input cards and model only the first deciding step. Accept a spoken explanation or drawing; retain the reasoning goal.</w:t>
      </w:r>
    </w:p>
    <w:p>
      <w:r>
        <w:t>Extension: Change patience from 1 to2 under the same tie rule. Require a prediction and a reason before comparing. Expected result: Stop at checkpoint 4; still restore checkpoint 2. Reason: Checkpoints 3 and 4 are two consecutive non-improvements; a later stop does not redefine the best checkpoint.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