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ai-2/29</w:t>
      </w:r>
    </w:p>
    <w:p>
      <w:pPr>
        <w:pStyle w:val="Title"/>
      </w:pPr>
      <w:r>
        <w:t>Evidence and Sources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Evidence and Sources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Prompt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and Voice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 Scores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 Scores.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Evidence and Sources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Claim</w:t>
      </w:r>
      <w:r>
        <w:rPr>
          <w:b w:val="0"/>
        </w:rPr>
        <w:t xml:space="preserve"> support and citation evaluation.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Evidence and Sources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Claim</w:t>
      </w:r>
      <w:r>
        <w:rPr>
          <w:b w:val="0"/>
        </w:rPr>
        <w:t xml:space="preserve"> support and citation evaluation.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claim</w:t>
      </w:r>
      <w:r>
        <w:rPr>
          <w:b w:val="0"/>
        </w:rPr>
        <w:t>s; four cited; three supported by cited passages; one cited ID is nonexistent. Compute support and citation presence and explain link limits.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Evidence and Sources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Two catalogue records list 96 and 112 pages for a title. A helper averages them and reports 104. Explain the mistake and a better verification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1"/>
      </w:pPr>
      <w:r>
        <w:t>06. Solve the given case</w:t>
      </w:r>
    </w:p>
    <w:p>
      <w:r>
        <w:t>Solve the supplied Evidence and Sources case and show the deciding evidence.</w:t>
      </w:r>
    </w:p>
    <w:p>
      <w:pPr>
        <w:spacing w:line="336" w:lineRule="auto" w:after="180"/>
      </w:pPr>
      <w:r>
        <w:rPr>
          <w:b w:val="0"/>
        </w:rPr>
        <w:t>An answer says 80 pages, but the catalogue for that edition says 120.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guides correction?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An answer cites a page about opening hours to support a </w:t>
      </w:r>
      <w:r>
        <w:rPr>
          <w:b/>
        </w:rPr>
        <w:t>claim</w:t>
      </w:r>
      <w:r>
        <w:rPr>
          <w:b w:val="0"/>
        </w:rPr>
        <w:t xml:space="preserve"> about book prices. Is a citation enough? What must be checked?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independent</w:t>
      </w:r>
      <w:r>
        <w:rPr>
          <w:b w:val="0"/>
        </w:rPr>
        <w:t xml:space="preserve">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Evidence and Sources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Separate profile-based ranking </w:t>
      </w:r>
      <w:r>
        <w:rPr>
          <w:b/>
        </w:rPr>
        <w:t>evidence</w:t>
      </w:r>
      <w:r>
        <w:rPr>
          <w:b w:val="0"/>
        </w:rPr>
        <w:t xml:space="preserve"> from factual book information and cite the latter.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Two catalogue records list 96 and 112 pages for a title. A helper averages them and reports 104. Explain the mistake and a better verification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Evidence and Sources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Evidence and Sources facts and keep your reasoning.</w:t>
      </w:r>
    </w:p>
    <w:p>
      <w:pPr>
        <w:spacing w:line="336" w:lineRule="auto" w:after="180"/>
      </w:pPr>
      <w:r>
        <w:rPr>
          <w:b w:val="0"/>
        </w:rPr>
        <w:t xml:space="preserve">An answer has four factual </w:t>
      </w:r>
      <w:r>
        <w:rPr>
          <w:b/>
        </w:rPr>
        <w:t>claim</w:t>
      </w:r>
      <w:r>
        <w:rPr>
          <w:b w:val="0"/>
        </w:rPr>
        <w:t>s. Three have citations, but only two are supported by their cited passages. All links exist.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Evidence and Sources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Citation counts do not establish truth beyond the supplied </w:t>
      </w:r>
      <w:r>
        <w:rPr>
          <w:b/>
        </w:rPr>
        <w:t>source</w:t>
      </w:r>
      <w:r>
        <w:rPr>
          <w:b w:val="0"/>
        </w:rPr>
        <w:t xml:space="preserve">s or the correctness of uncited </w:t>
      </w:r>
      <w:r>
        <w:rPr>
          <w:b/>
        </w:rPr>
        <w:t>claim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Evidence and Sources facts and keep your reasoning.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claim</w:t>
      </w:r>
      <w:r>
        <w:rPr>
          <w:b w:val="0"/>
        </w:rPr>
        <w:t>s; four cited; three supported by cited passages; one cited ID is nonexistent. Compute support and citation presence and explain link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Evidence and Sources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Evidence and Sources</w:t>
      </w:r>
    </w:p>
    <w:p>
      <w:r>
        <w:t>A fictional catalogue answer contains three factual statements and cites existing records.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catalogue answer contains three factual statements and cites existing records.</w:t>
      </w:r>
    </w:p>
    <w:p>
      <w:pPr>
        <w:spacing w:line="336" w:lineRule="auto" w:after="180"/>
      </w:pPr>
      <w:r>
        <w:rPr>
          <w:b w:val="0"/>
        </w:rPr>
        <w:t>Record R: book Ocean Maps has 80 pages and is available on shelf 2.</w:t>
      </w:r>
    </w:p>
    <w:p>
      <w:pPr>
        <w:spacing w:line="336" w:lineRule="auto" w:after="180"/>
      </w:pPr>
      <w:r>
        <w:rPr>
          <w:b/>
        </w:rPr>
        <w:t>Claim</w:t>
      </w:r>
      <w:r>
        <w:rPr>
          <w:b w:val="0"/>
        </w:rPr>
        <w:t>s: 80 pages [R]; shelf 2 [R]; suitable for every child [R]. All three citations resolve to R.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Different citation chec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Evidence and Sources. Break into claims: Count three factual claims rather than treating the answer as one blob.. Check links: All three citation links resolve to the intended R.. Check exact source support: R supports page count and shelf, not universal suitability.. Report separately: Citation presence 3/3; link validity 3/3; supported claims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Why is the original answer not fully supported despite having citations on every </w:t>
      </w:r>
      <w:r>
        <w:rPr>
          <w:b/>
        </w:rPr>
        <w:t>claim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Attach </w:t>
      </w:r>
      <w:r>
        <w:rPr>
          <w:b/>
        </w:rPr>
        <w:t>source</w:t>
      </w:r>
      <w:r>
        <w:rPr>
          <w:b w:val="0"/>
        </w:rPr>
        <w:t xml:space="preserve"> IDs to recommender explanation facts and separately audit whether each </w:t>
      </w:r>
      <w:r>
        <w:rPr>
          <w:b/>
        </w:rPr>
        <w:t>source</w:t>
      </w:r>
      <w:r>
        <w:rPr>
          <w:b w:val="0"/>
        </w:rPr>
        <w:t xml:space="preserve"> supports its precise statement.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Attach </w:t>
      </w:r>
      <w:r>
        <w:rPr>
          <w:b/>
        </w:rPr>
        <w:t>source</w:t>
      </w:r>
      <w:r>
        <w:rPr>
          <w:b w:val="0"/>
        </w:rPr>
        <w:t xml:space="preserve"> IDs to recommender explanation facts and separately audit whether each </w:t>
      </w:r>
      <w:r>
        <w:rPr>
          <w:b/>
        </w:rPr>
        <w:t>source</w:t>
      </w:r>
      <w:r>
        <w:rPr>
          <w:b w:val="0"/>
        </w:rPr>
        <w:t xml:space="preserve"> supports its precise statement.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 xml:space="preserve">Use this supported practice once, in the browser or on paper. Keep the reserved </w:t>
      </w:r>
      <w:r>
        <w:rPr>
          <w:b/>
        </w:rPr>
        <w:t>independent</w:t>
      </w:r>
      <w:r>
        <w:rPr>
          <w:b w:val="0"/>
        </w:rPr>
        <w:t xml:space="preserve">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catalogue answer contains three factual statements and cites existing records.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>s 2/3.</w:t>
      </w:r>
    </w:p>
    <w:p>
      <w:pPr>
        <w:spacing w:line="336" w:lineRule="auto" w:after="180"/>
        <w:shd w:fill="F4F9FC"/>
      </w:pPr>
      <w:r>
        <w:rPr>
          <w:b w:val="0"/>
        </w:rPr>
        <w:t xml:space="preserve">1. Check exact </w:t>
      </w:r>
      <w:r>
        <w:rPr>
          <w:b/>
        </w:rPr>
        <w:t>source</w:t>
      </w:r>
      <w:r>
        <w:rPr>
          <w:b w:val="0"/>
        </w:rPr>
        <w:t xml:space="preserve"> support</w:t>
      </w:r>
    </w:p>
    <w:p>
      <w:pPr>
        <w:spacing w:line="336" w:lineRule="auto" w:after="180"/>
        <w:shd w:fill="F4F9FC"/>
      </w:pPr>
      <w:r>
        <w:rPr>
          <w:b w:val="0"/>
        </w:rPr>
        <w:t>2. Check links</w:t>
      </w:r>
    </w:p>
    <w:p>
      <w:pPr>
        <w:spacing w:line="336" w:lineRule="auto" w:after="180"/>
        <w:shd w:fill="F4F9FC"/>
      </w:pPr>
      <w:r>
        <w:rPr>
          <w:b w:val="0"/>
        </w:rPr>
        <w:t>3. Report separately</w:t>
      </w:r>
    </w:p>
    <w:p>
      <w:pPr>
        <w:spacing w:line="336" w:lineRule="auto" w:after="180"/>
        <w:shd w:fill="F4F9FC"/>
      </w:pPr>
      <w:r>
        <w:rPr>
          <w:b w:val="0"/>
        </w:rPr>
        <w:t xml:space="preserve">4. Break into </w:t>
      </w:r>
      <w:r>
        <w:rPr>
          <w:b/>
        </w:rPr>
        <w:t>claim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separately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 xml:space="preserve">s 2/3. An existing citation is not automatically </w:t>
      </w:r>
      <w:r>
        <w:rPr>
          <w:b/>
        </w:rPr>
        <w:t>evidence</w:t>
      </w:r>
      <w:r>
        <w:rPr>
          <w:b w:val="0"/>
        </w:rPr>
        <w:t xml:space="preserve"> for every nearby sentence.</w:t>
      </w:r>
    </w:p>
    <w:p>
      <w:pPr>
        <w:spacing w:line="336" w:lineRule="auto" w:after="180"/>
        <w:shd w:fill="F1F6FC"/>
      </w:pPr>
      <w:r>
        <w:rPr>
          <w:b w:val="0"/>
        </w:rPr>
        <w:t xml:space="preserve">Read the cited passage and compare its exact scope with the </w:t>
      </w:r>
      <w:r>
        <w:rPr>
          <w:b/>
        </w:rPr>
        <w:t>claim</w:t>
      </w:r>
      <w:r>
        <w:rPr>
          <w:b w:val="0"/>
        </w:rPr>
        <w:t>. The universal suitability statement extends beyond what R says.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Remove or qualify unsupported content; adding more copies of the same link does not create the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third </w:t>
      </w:r>
      <w:r>
        <w:rPr>
          <w:b/>
        </w:rPr>
        <w:t>claim</w:t>
      </w:r>
      <w:r>
        <w:rPr>
          <w:b w:val="0"/>
        </w:rPr>
        <w:t xml:space="preserve"> to “the record does not assess suitability”.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That statement accurately describes the supplied record’s limits.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statement accurately describes the supplied record’s limits. R gives pages and shelf only; it contains no suitability assessment.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Prompt Experiments (ai-2/28).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Name the case P passes and Q fails, and explain why it matters..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Image and Voice Pipelines (ai-2/26). Goal: Explain the </w:t>
      </w:r>
      <w:r>
        <w:rPr>
          <w:b/>
        </w:rPr>
        <w:t>mechanism</w:t>
      </w:r>
      <w:r>
        <w:rPr>
          <w:b w:val="0"/>
        </w:rPr>
        <w:t xml:space="preserve"> and terminology of speech pipelines and multimodal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Which stage first fails, and why should the faulty transcript not be silently overwritten?.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 Scores (ai-2/23). Goal: Compute a weighted score. Short practice: Why does B not become the winner when its score is largest?.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Evidence and Sources picture from its labels, then record a relevant limit.</w:t>
      </w:r>
    </w:p>
    <w:p>
      <w:pPr>
        <w:pStyle w:val="Heading3"/>
      </w:pPr>
      <w:r>
        <w:t>01. Evidence and Sources: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A fictional catalogue answer contains three factual statements and cites existing records. Supplied facts: Record R: book Ocean Maps has 80 pages and is available on shelf 2. Claims: 80 pages [R]; shelf 2 [R]; suitable for every child [R]. All three citations resolve to 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catalogue answer contains three factual statements and cites existing records. Supplied facts: Record R: book Ocean Maps has 80 pages and is available on shelf 2.</w:t>
      </w:r>
    </w:p>
    <w:p>
      <w:pPr>
        <w:spacing w:line="336" w:lineRule="auto" w:after="180"/>
      </w:pPr>
      <w:r>
        <w:rPr>
          <w:b/>
        </w:rPr>
        <w:t>Claim</w:t>
      </w:r>
      <w:r>
        <w:rPr>
          <w:b w:val="0"/>
        </w:rPr>
        <w:t>s: 80 pages [R]; shelf 2 [R]; suitable for every child [R]. All three citations resolve to 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Break into claims: Count three factual claims rather than treating the answer as one blob. → Check links: All three citation links resolve to the intended R. → Check exact source support: R supports page count and shelf, not universal suitability. → Report separately: Citation presence 3/3; link validity 3/3; supported claims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Break into </w:t>
      </w:r>
      <w:r>
        <w:rPr>
          <w:b/>
        </w:rPr>
        <w:t>claim</w:t>
      </w:r>
      <w:r>
        <w:rPr>
          <w:b w:val="0"/>
        </w:rPr>
        <w:t xml:space="preserve">s: Count three factual </w:t>
      </w:r>
      <w:r>
        <w:rPr>
          <w:b/>
        </w:rPr>
        <w:t>claim</w:t>
      </w:r>
      <w:r>
        <w:rPr>
          <w:b w:val="0"/>
        </w:rPr>
        <w:t xml:space="preserve">s rather than treating the answer as one blob. → Check links: All three citation links resolve to the intended R. → Check exact </w:t>
      </w:r>
      <w:r>
        <w:rPr>
          <w:b/>
        </w:rPr>
        <w:t>source</w:t>
      </w:r>
      <w:r>
        <w:rPr>
          <w:b w:val="0"/>
        </w:rPr>
        <w:t xml:space="preserve"> support: R supports page count and shelf, not universal suitability. → Report separately: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>s 2/3.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Different citation checks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Different citation checks. Units: percent. Citation presence: 100. Link validity: 100. Claim support: 66.6666666666666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Different citation checks. Units: percent. Citation presence: 100. </w:t>
      </w:r>
      <w:r>
        <w:rPr>
          <w:b/>
        </w:rPr>
        <w:t>Link validity</w:t>
      </w:r>
      <w:r>
        <w:rPr>
          <w:b w:val="0"/>
        </w:rPr>
        <w:t xml:space="preserve">: 100. </w:t>
      </w:r>
      <w:r>
        <w:rPr>
          <w:b/>
        </w:rPr>
        <w:t>Claim</w:t>
      </w:r>
      <w:r>
        <w:rPr>
          <w:b w:val="0"/>
        </w:rPr>
        <w:t xml:space="preserve"> support: 66.66666666666667.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itation presence 3/3; link validity 3/3; supported claims 2/3. Changed condition: Change the third claim to “the record does not assess suitability”. Expected result: That statement accurately describes the supplied record’s limits. Reason: R gives pages and shelf only; it contains no suitability assess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Citation presence 3/3; </w:t>
      </w:r>
      <w:r>
        <w:rPr>
          <w:b/>
        </w:rPr>
        <w:t>link validity</w:t>
      </w:r>
      <w:r>
        <w:rPr>
          <w:b w:val="0"/>
        </w:rPr>
        <w:t xml:space="preserve"> 3/3; supported </w:t>
      </w:r>
      <w:r>
        <w:rPr>
          <w:b/>
        </w:rPr>
        <w:t>claim</w:t>
      </w:r>
      <w:r>
        <w:rPr>
          <w:b w:val="0"/>
        </w:rPr>
        <w:t xml:space="preserve">s 2/3. Changed condition: Change the third </w:t>
      </w:r>
      <w:r>
        <w:rPr>
          <w:b/>
        </w:rPr>
        <w:t>claim</w:t>
      </w:r>
      <w:r>
        <w:rPr>
          <w:b w:val="0"/>
        </w:rPr>
        <w:t xml:space="preserve"> to “the record does not assess suitability”.</w:t>
      </w:r>
    </w:p>
    <w:p>
      <w:pPr>
        <w:spacing w:line="336" w:lineRule="auto" w:after="180"/>
      </w:pPr>
      <w:r>
        <w:rPr>
          <w:b w:val="0"/>
        </w:rPr>
        <w:t>Expected result: That statement accurately describes the supplied record’s limits. Reason: R gives pages and shelf only; it contains no suitability assessment.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existing citation is not automatically evidence for every nearby sentence. Read the cited passage and compare its exact scope with the claim. The universal suitability statement extends beyond what R says. Remove or qualify unsupported content; adding more copies of the same link does not create the missing evidence. Limit: Source support is relative to supplied records; those records can themselves be incomplete, outdated or 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existing citation is not automatically </w:t>
      </w:r>
      <w:r>
        <w:rPr>
          <w:b/>
        </w:rPr>
        <w:t>evidence</w:t>
      </w:r>
      <w:r>
        <w:rPr>
          <w:b w:val="0"/>
        </w:rPr>
        <w:t xml:space="preserve"> for every nearby sentence. Read the cited passage and compare its exact scope with the </w:t>
      </w:r>
      <w:r>
        <w:rPr>
          <w:b/>
        </w:rPr>
        <w:t>claim</w:t>
      </w:r>
      <w:r>
        <w:rPr>
          <w:b w:val="0"/>
        </w:rPr>
        <w:t>. The universal suitability statement extends beyond what R says.</w:t>
      </w:r>
    </w:p>
    <w:p>
      <w:pPr>
        <w:spacing w:line="336" w:lineRule="auto" w:after="180"/>
      </w:pPr>
      <w:r>
        <w:rPr>
          <w:b w:val="0"/>
        </w:rPr>
        <w:t xml:space="preserve">Remove or qualify unsupported content; adding more copies of the same link does not create the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Source</w:t>
      </w:r>
      <w:r>
        <w:rPr>
          <w:b w:val="0"/>
        </w:rPr>
        <w:t xml:space="preserve"> support is relative to supplied records; those records can themselves be incomplete, outdated or incorrect.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Attach source IDs to recommender explanation facts and separately audit whether each source supports its precise statement. Draw your input, deciding step, result and limit. Supported question: Why is the original answer not fully supported despite having citations on every clai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Attach </w:t>
      </w:r>
      <w:r>
        <w:rPr>
          <w:b/>
        </w:rPr>
        <w:t>source</w:t>
      </w:r>
      <w:r>
        <w:rPr>
          <w:b w:val="0"/>
        </w:rPr>
        <w:t xml:space="preserve"> IDs to recommender explanation facts and separately audit whether each </w:t>
      </w:r>
      <w:r>
        <w:rPr>
          <w:b/>
        </w:rPr>
        <w:t>source</w:t>
      </w:r>
      <w:r>
        <w:rPr>
          <w:b w:val="0"/>
        </w:rPr>
        <w:t xml:space="preserve"> supports its precise statement.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is the original answer not fully supported despite having citations on every </w:t>
      </w:r>
      <w:r>
        <w:rPr>
          <w:b/>
        </w:rPr>
        <w:t>claim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