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F15" w:rsidRDefault="00AF01B3">
      <w:pPr>
        <w:rPr>
          <w:noProof/>
        </w:rPr>
      </w:pPr>
      <w:r>
        <w:rPr>
          <w:noProof/>
        </w:rPr>
        <w:t>When the page is loaded, the request to fetch the fetch products is sent (with default options of no of products per page is 10 and first page – these default numbers are configurable in the backend property file)</w:t>
      </w:r>
    </w:p>
    <w:p w:rsidR="00AF01B3" w:rsidRDefault="00AF01B3">
      <w:r w:rsidRPr="00AF01B3">
        <w:rPr>
          <w:noProof/>
        </w:rPr>
        <w:drawing>
          <wp:inline distT="0" distB="0" distL="0" distR="0">
            <wp:extent cx="5943600" cy="32458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8" w:rsidRPr="00EF5158" w:rsidRDefault="00EF5158">
      <w:pPr>
        <w:rPr>
          <w:b/>
          <w:sz w:val="24"/>
        </w:rPr>
      </w:pPr>
      <w:r w:rsidRPr="00EF5158">
        <w:rPr>
          <w:b/>
          <w:sz w:val="24"/>
        </w:rPr>
        <w:t>Detail View:</w:t>
      </w:r>
    </w:p>
    <w:p w:rsidR="00AF01B3" w:rsidRDefault="00EF5158">
      <w:r>
        <w:rPr>
          <w:noProof/>
        </w:rPr>
        <w:drawing>
          <wp:inline distT="0" distB="0" distL="0" distR="0">
            <wp:extent cx="5943600" cy="34679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1B3" w:rsidRPr="00EF5158" w:rsidRDefault="00AF01B3">
      <w:pPr>
        <w:rPr>
          <w:b/>
          <w:sz w:val="24"/>
        </w:rPr>
      </w:pPr>
      <w:r w:rsidRPr="00EF5158">
        <w:rPr>
          <w:b/>
          <w:sz w:val="24"/>
        </w:rPr>
        <w:lastRenderedPageBreak/>
        <w:t>Search options:</w:t>
      </w:r>
      <w:r w:rsidR="00EF5158">
        <w:rPr>
          <w:b/>
          <w:sz w:val="24"/>
        </w:rPr>
        <w:t xml:space="preserve"> (with throttling)</w:t>
      </w:r>
    </w:p>
    <w:p w:rsidR="00AF01B3" w:rsidRDefault="00AF01B3">
      <w:r>
        <w:rPr>
          <w:noProof/>
        </w:rPr>
        <w:drawing>
          <wp:inline distT="0" distB="0" distL="0" distR="0">
            <wp:extent cx="5943600" cy="14847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8" w:rsidRDefault="00EF5158"/>
    <w:p w:rsidR="00EF5158" w:rsidRDefault="00EF5158">
      <w:r>
        <w:t>With typo:</w:t>
      </w:r>
    </w:p>
    <w:p w:rsidR="00AF01B3" w:rsidRDefault="00AF01B3">
      <w:r>
        <w:rPr>
          <w:noProof/>
        </w:rPr>
        <w:drawing>
          <wp:inline distT="0" distB="0" distL="0" distR="0">
            <wp:extent cx="5943600" cy="12982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8" w:rsidRDefault="00EF5158">
      <w:r>
        <w:t>Product not found:</w:t>
      </w:r>
    </w:p>
    <w:p w:rsidR="00AF01B3" w:rsidRDefault="00EF5158">
      <w:r>
        <w:rPr>
          <w:noProof/>
        </w:rPr>
        <w:drawing>
          <wp:inline distT="0" distB="0" distL="0" distR="0">
            <wp:extent cx="5943600" cy="8382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8" w:rsidRDefault="00EF5158">
      <w:r>
        <w:t>On clearing the input in the search field, the page gets loaded with the initial data</w:t>
      </w:r>
    </w:p>
    <w:p w:rsidR="00EF5158" w:rsidRDefault="00EF5158"/>
    <w:sectPr w:rsidR="00EF5158" w:rsidSect="00F07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F01B3"/>
    <w:rsid w:val="00AF01B3"/>
    <w:rsid w:val="00EF5158"/>
    <w:rsid w:val="00F0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1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2025-01-23T14:39:00Z</dcterms:created>
  <dcterms:modified xsi:type="dcterms:W3CDTF">2025-01-23T14:57:00Z</dcterms:modified>
</cp:coreProperties>
</file>