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6B082" w14:textId="77777777" w:rsidR="000636B0" w:rsidRDefault="000636B0" w:rsidP="000636B0">
      <w:pPr>
        <w:pStyle w:val="NoSpacing"/>
      </w:pPr>
    </w:p>
    <w:p w14:paraId="14D5D58F" w14:textId="58FB770E" w:rsidR="000636B0" w:rsidRPr="000636B0" w:rsidRDefault="000636B0" w:rsidP="000636B0">
      <w:pPr>
        <w:pStyle w:val="NoSpacing"/>
        <w:rPr>
          <w:rFonts w:ascii="Agency FB" w:hAnsi="Agency FB"/>
          <w:color w:val="FF0000"/>
          <w:sz w:val="24"/>
          <w:szCs w:val="24"/>
        </w:rPr>
      </w:pPr>
      <w:r w:rsidRPr="000636B0">
        <w:rPr>
          <w:rFonts w:ascii="Agency FB" w:hAnsi="Agency FB"/>
          <w:color w:val="FF0000"/>
          <w:sz w:val="28"/>
          <w:szCs w:val="28"/>
        </w:rPr>
        <w:t>IN-LAB TASK</w:t>
      </w:r>
      <w:r w:rsidRPr="000636B0">
        <w:rPr>
          <w:rFonts w:ascii="Agency FB" w:hAnsi="Agency FB"/>
          <w:color w:val="FF0000"/>
          <w:sz w:val="28"/>
          <w:szCs w:val="28"/>
        </w:rPr>
        <w:t>S:</w:t>
      </w:r>
    </w:p>
    <w:p w14:paraId="61BA0809" w14:textId="40EE6642" w:rsidR="000636B0" w:rsidRPr="000636B0" w:rsidRDefault="000636B0" w:rsidP="000636B0">
      <w:pPr>
        <w:pStyle w:val="NoSpacing"/>
        <w:rPr>
          <w:rFonts w:ascii="Arial Rounded MT Bold" w:hAnsi="Arial Rounded MT Bold"/>
          <w:color w:val="1F3864" w:themeColor="accent1" w:themeShade="80"/>
          <w:sz w:val="24"/>
          <w:szCs w:val="24"/>
        </w:rPr>
      </w:pPr>
      <w:r w:rsidRPr="000636B0">
        <w:rPr>
          <w:rFonts w:ascii="Arial Rounded MT Bold" w:hAnsi="Arial Rounded MT Bold"/>
          <w:color w:val="1F3864" w:themeColor="accent1" w:themeShade="80"/>
          <w:sz w:val="24"/>
          <w:szCs w:val="24"/>
        </w:rPr>
        <w:t>SCENARIO 1 – MULTILINEAR REGRESSION</w:t>
      </w:r>
    </w:p>
    <w:p w14:paraId="38D31B09" w14:textId="77777777" w:rsidR="000636B0" w:rsidRDefault="000636B0" w:rsidP="000636B0">
      <w:pPr>
        <w:pStyle w:val="NoSpacing"/>
      </w:pPr>
      <w:r>
        <w:t>Problem Statement</w:t>
      </w:r>
    </w:p>
    <w:p w14:paraId="15C0F2FA" w14:textId="77777777" w:rsidR="000636B0" w:rsidRDefault="000636B0" w:rsidP="000636B0">
      <w:pPr>
        <w:pStyle w:val="NoSpacing"/>
      </w:pPr>
      <w:r>
        <w:t>Predict student academic performance based on academic, behavioral, and lifestyle factors.</w:t>
      </w:r>
    </w:p>
    <w:p w14:paraId="263617F8" w14:textId="77777777" w:rsidR="000636B0" w:rsidRDefault="000636B0" w:rsidP="000636B0">
      <w:pPr>
        <w:pStyle w:val="NoSpacing"/>
      </w:pPr>
      <w:r>
        <w:t>Dataset (Kaggle – Public) https://www.kaggle.com/datasets/spscientist/students-performance-in-exams</w:t>
      </w:r>
    </w:p>
    <w:p w14:paraId="044252F3" w14:textId="77777777" w:rsidR="000636B0" w:rsidRDefault="000636B0" w:rsidP="000636B0">
      <w:pPr>
        <w:pStyle w:val="NoSpacing"/>
      </w:pPr>
      <w:r>
        <w:t>Target Variable</w:t>
      </w:r>
    </w:p>
    <w:p w14:paraId="7F74DD2F" w14:textId="77777777" w:rsidR="000636B0" w:rsidRDefault="000636B0" w:rsidP="000636B0">
      <w:pPr>
        <w:pStyle w:val="NoSpacing"/>
      </w:pPr>
      <w:r>
        <w:t>· Final Exam Score (Average of Math, Reading, Writing)</w:t>
      </w:r>
    </w:p>
    <w:p w14:paraId="41565B05" w14:textId="77777777" w:rsidR="000636B0" w:rsidRDefault="000636B0" w:rsidP="000636B0">
      <w:pPr>
        <w:pStyle w:val="NoSpacing"/>
      </w:pPr>
      <w:r>
        <w:t>Input Features</w:t>
      </w:r>
    </w:p>
    <w:p w14:paraId="28EEADE7" w14:textId="77777777" w:rsidR="000636B0" w:rsidRDefault="000636B0" w:rsidP="000636B0">
      <w:pPr>
        <w:pStyle w:val="NoSpacing"/>
      </w:pPr>
      <w:r>
        <w:t>· Study hours per day</w:t>
      </w:r>
    </w:p>
    <w:p w14:paraId="67923DA6" w14:textId="77777777" w:rsidR="000636B0" w:rsidRDefault="000636B0" w:rsidP="000636B0">
      <w:pPr>
        <w:pStyle w:val="NoSpacing"/>
      </w:pPr>
      <w:r>
        <w:t>· Attendance percentage</w:t>
      </w:r>
    </w:p>
    <w:p w14:paraId="7053F520" w14:textId="77777777" w:rsidR="000636B0" w:rsidRDefault="000636B0" w:rsidP="000636B0">
      <w:pPr>
        <w:pStyle w:val="NoSpacing"/>
      </w:pPr>
      <w:r>
        <w:t>· Parental education level (encoded)</w:t>
      </w:r>
    </w:p>
    <w:p w14:paraId="5FEFB513" w14:textId="77777777" w:rsidR="000636B0" w:rsidRDefault="000636B0" w:rsidP="000636B0">
      <w:pPr>
        <w:pStyle w:val="NoSpacing"/>
      </w:pPr>
      <w:r>
        <w:t>· Test preparation course (encoded)</w:t>
      </w:r>
    </w:p>
    <w:p w14:paraId="0A027BD6" w14:textId="5D687D4E" w:rsidR="000636B0" w:rsidRDefault="000636B0" w:rsidP="000636B0">
      <w:pPr>
        <w:pStyle w:val="NoSpacing"/>
      </w:pPr>
      <w:r>
        <w:t>· Sleep hours</w:t>
      </w:r>
    </w:p>
    <w:p w14:paraId="0C9BFFEB" w14:textId="77777777" w:rsidR="000636B0" w:rsidRDefault="000636B0" w:rsidP="000636B0">
      <w:pPr>
        <w:pStyle w:val="NoSpacing"/>
      </w:pPr>
    </w:p>
    <w:p w14:paraId="1C5583BB" w14:textId="77777777" w:rsidR="000636B0" w:rsidRPr="000636B0" w:rsidRDefault="000636B0" w:rsidP="000636B0">
      <w:pPr>
        <w:pStyle w:val="NoSpacing"/>
        <w:rPr>
          <w:rFonts w:cstheme="minorHAnsi"/>
          <w:color w:val="1F3864" w:themeColor="accent1" w:themeShade="80"/>
        </w:rPr>
      </w:pPr>
      <w:r w:rsidRPr="000636B0">
        <w:rPr>
          <w:rFonts w:cstheme="minorHAnsi"/>
          <w:color w:val="1F3864" w:themeColor="accent1" w:themeShade="80"/>
        </w:rPr>
        <w:t>IN-LAB TASKS (Multilinear Regression)</w:t>
      </w:r>
    </w:p>
    <w:p w14:paraId="17AB5F3F" w14:textId="77777777" w:rsidR="000636B0" w:rsidRDefault="000636B0" w:rsidP="000636B0">
      <w:pPr>
        <w:pStyle w:val="NoSpacing"/>
      </w:pPr>
      <w:r>
        <w:t>1. Import required Python libraries.</w:t>
      </w:r>
    </w:p>
    <w:p w14:paraId="2471C436" w14:textId="77777777" w:rsidR="000636B0" w:rsidRDefault="000636B0" w:rsidP="000636B0">
      <w:pPr>
        <w:pStyle w:val="NoSpacing"/>
      </w:pPr>
      <w:r>
        <w:t>2. Load the student performance dataset.</w:t>
      </w:r>
    </w:p>
    <w:p w14:paraId="3B811AAB" w14:textId="77777777" w:rsidR="000636B0" w:rsidRDefault="000636B0" w:rsidP="000636B0">
      <w:pPr>
        <w:pStyle w:val="NoSpacing"/>
      </w:pPr>
      <w:r>
        <w:t>3. Perform data preprocessing and encoding of categorical features.</w:t>
      </w:r>
    </w:p>
    <w:p w14:paraId="62E8DDCC" w14:textId="77777777" w:rsidR="000636B0" w:rsidRDefault="000636B0" w:rsidP="000636B0">
      <w:pPr>
        <w:pStyle w:val="NoSpacing"/>
      </w:pPr>
      <w:r>
        <w:t>4. Select multiple input features and compute the target variable.</w:t>
      </w:r>
    </w:p>
    <w:p w14:paraId="1A91C67C" w14:textId="77777777" w:rsidR="000636B0" w:rsidRDefault="000636B0" w:rsidP="000636B0">
      <w:pPr>
        <w:pStyle w:val="NoSpacing"/>
      </w:pPr>
      <w:r>
        <w:t>5. Handle missing values using suitable imputation.</w:t>
      </w:r>
    </w:p>
    <w:p w14:paraId="657841AF" w14:textId="77777777" w:rsidR="000636B0" w:rsidRDefault="000636B0" w:rsidP="000636B0">
      <w:pPr>
        <w:pStyle w:val="NoSpacing"/>
      </w:pPr>
      <w:r>
        <w:t>6. Apply feature scaling.</w:t>
      </w:r>
    </w:p>
    <w:p w14:paraId="517CD115" w14:textId="77777777" w:rsidR="000636B0" w:rsidRDefault="000636B0" w:rsidP="000636B0">
      <w:pPr>
        <w:pStyle w:val="NoSpacing"/>
      </w:pPr>
      <w:r>
        <w:t>7. Split the dataset into training and testing sets.</w:t>
      </w:r>
    </w:p>
    <w:p w14:paraId="3C6DEBCB" w14:textId="77777777" w:rsidR="000636B0" w:rsidRDefault="000636B0" w:rsidP="000636B0">
      <w:pPr>
        <w:pStyle w:val="NoSpacing"/>
      </w:pPr>
      <w:r>
        <w:t>8. Train a Multilinear Regression model.</w:t>
      </w:r>
    </w:p>
    <w:p w14:paraId="5FFBAA6E" w14:textId="77777777" w:rsidR="000636B0" w:rsidRDefault="000636B0" w:rsidP="000636B0">
      <w:pPr>
        <w:pStyle w:val="NoSpacing"/>
      </w:pPr>
      <w:r>
        <w:t>9. Predict student performance for test data.</w:t>
      </w:r>
    </w:p>
    <w:p w14:paraId="54C61613" w14:textId="77777777" w:rsidR="000636B0" w:rsidRDefault="000636B0" w:rsidP="000636B0">
      <w:pPr>
        <w:pStyle w:val="NoSpacing"/>
      </w:pPr>
      <w:r>
        <w:t>10. Evaluate performance using:</w:t>
      </w:r>
    </w:p>
    <w:p w14:paraId="4E49C81E" w14:textId="77777777" w:rsidR="000636B0" w:rsidRDefault="000636B0" w:rsidP="000636B0">
      <w:pPr>
        <w:pStyle w:val="NoSpacing"/>
      </w:pPr>
      <w:r>
        <w:t>· MSE</w:t>
      </w:r>
    </w:p>
    <w:p w14:paraId="7F8F1258" w14:textId="77777777" w:rsidR="000636B0" w:rsidRDefault="000636B0" w:rsidP="000636B0">
      <w:pPr>
        <w:pStyle w:val="NoSpacing"/>
      </w:pPr>
      <w:r>
        <w:t>· RMSE</w:t>
      </w:r>
    </w:p>
    <w:p w14:paraId="2EBFA5F1" w14:textId="77777777" w:rsidR="000636B0" w:rsidRDefault="000636B0" w:rsidP="000636B0">
      <w:pPr>
        <w:pStyle w:val="NoSpacing"/>
      </w:pPr>
      <w:r>
        <w:t>· R² Score</w:t>
      </w:r>
    </w:p>
    <w:p w14:paraId="094DDEA7" w14:textId="77777777" w:rsidR="000636B0" w:rsidRDefault="000636B0" w:rsidP="000636B0">
      <w:pPr>
        <w:pStyle w:val="NoSpacing"/>
      </w:pPr>
      <w:r>
        <w:t>11. Analyze regression coefficients to interpret feature influence.</w:t>
      </w:r>
    </w:p>
    <w:p w14:paraId="0B6366D1" w14:textId="77777777" w:rsidR="000636B0" w:rsidRDefault="000636B0" w:rsidP="000636B0">
      <w:pPr>
        <w:pStyle w:val="NoSpacing"/>
      </w:pPr>
      <w:r>
        <w:t>12. Optimize the model using:</w:t>
      </w:r>
    </w:p>
    <w:p w14:paraId="7F6C119A" w14:textId="77777777" w:rsidR="000636B0" w:rsidRDefault="000636B0" w:rsidP="000636B0">
      <w:pPr>
        <w:pStyle w:val="NoSpacing"/>
      </w:pPr>
      <w:r>
        <w:t>· Feature elimination</w:t>
      </w:r>
    </w:p>
    <w:p w14:paraId="6FEC2B31" w14:textId="77777777" w:rsidR="000636B0" w:rsidRDefault="000636B0" w:rsidP="000636B0">
      <w:pPr>
        <w:pStyle w:val="NoSpacing"/>
      </w:pPr>
      <w:r>
        <w:t>· Ridge and Lasso regularization</w:t>
      </w:r>
    </w:p>
    <w:p w14:paraId="738153D1" w14:textId="7C80FCAC" w:rsidR="000636B0" w:rsidRDefault="000636B0">
      <w:r w:rsidRPr="000636B0">
        <w:drawing>
          <wp:inline distT="0" distB="0" distL="0" distR="0" wp14:anchorId="7B6A4426" wp14:editId="40A771A9">
            <wp:extent cx="5099050" cy="2364602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811" cy="237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7CE" w14:textId="230B3777" w:rsidR="000636B0" w:rsidRDefault="000636B0">
      <w:r w:rsidRPr="000636B0">
        <w:lastRenderedPageBreak/>
        <w:drawing>
          <wp:inline distT="0" distB="0" distL="0" distR="0" wp14:anchorId="7B8E1467" wp14:editId="1160BE66">
            <wp:extent cx="565785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806" cy="331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6B0">
        <w:drawing>
          <wp:inline distT="0" distB="0" distL="0" distR="0" wp14:anchorId="18408033" wp14:editId="10737467">
            <wp:extent cx="6013450" cy="47053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3759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6B0">
        <w:lastRenderedPageBreak/>
        <w:drawing>
          <wp:inline distT="0" distB="0" distL="0" distR="0" wp14:anchorId="125BB85F" wp14:editId="0903A54F">
            <wp:extent cx="5822950" cy="41211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454" cy="41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8A9B" w14:textId="1078172E" w:rsidR="000636B0" w:rsidRPr="000636B0" w:rsidRDefault="000636B0" w:rsidP="000636B0"/>
    <w:p w14:paraId="6A1DF595" w14:textId="1A6345F9" w:rsidR="000636B0" w:rsidRDefault="000636B0" w:rsidP="000636B0"/>
    <w:p w14:paraId="55872B93" w14:textId="77777777" w:rsidR="000636B0" w:rsidRPr="000636B0" w:rsidRDefault="000636B0" w:rsidP="000636B0">
      <w:pPr>
        <w:pStyle w:val="NoSpacing"/>
        <w:rPr>
          <w:rFonts w:ascii="Arial Rounded MT Bold" w:hAnsi="Arial Rounded MT Bold"/>
          <w:color w:val="1F3864" w:themeColor="accent1" w:themeShade="80"/>
          <w:sz w:val="28"/>
          <w:szCs w:val="28"/>
        </w:rPr>
      </w:pPr>
      <w:r w:rsidRPr="000636B0">
        <w:rPr>
          <w:rFonts w:ascii="Arial Rounded MT Bold" w:hAnsi="Arial Rounded MT Bold"/>
          <w:color w:val="1F3864" w:themeColor="accent1" w:themeShade="80"/>
          <w:sz w:val="28"/>
          <w:szCs w:val="28"/>
        </w:rPr>
        <w:t>SCENARIO 2 – POLYNOMIAL REGRESSION</w:t>
      </w:r>
    </w:p>
    <w:p w14:paraId="3D9F9D04" w14:textId="77777777" w:rsidR="000636B0" w:rsidRDefault="000636B0" w:rsidP="000636B0">
      <w:pPr>
        <w:pStyle w:val="NoSpacing"/>
      </w:pPr>
      <w:r>
        <w:t>Problem Statement</w:t>
      </w:r>
    </w:p>
    <w:p w14:paraId="2F576A89" w14:textId="77777777" w:rsidR="000636B0" w:rsidRDefault="000636B0" w:rsidP="000636B0">
      <w:pPr>
        <w:pStyle w:val="NoSpacing"/>
      </w:pPr>
      <w:r>
        <w:t>Predict vehicle fuel efficiency based on engine characteristics where the relationship is non-linear.</w:t>
      </w:r>
    </w:p>
    <w:p w14:paraId="479ED991" w14:textId="77777777" w:rsidR="000636B0" w:rsidRDefault="000636B0" w:rsidP="000636B0">
      <w:pPr>
        <w:pStyle w:val="NoSpacing"/>
      </w:pPr>
      <w:r>
        <w:t>Dataset (Kaggle – Public) https://www.kaggle.com/datasets/uciml/autompg-dataset</w:t>
      </w:r>
    </w:p>
    <w:p w14:paraId="340D7AAD" w14:textId="77777777" w:rsidR="000636B0" w:rsidRDefault="000636B0" w:rsidP="000636B0">
      <w:pPr>
        <w:pStyle w:val="NoSpacing"/>
      </w:pPr>
      <w:r>
        <w:t>Target Variable</w:t>
      </w:r>
    </w:p>
    <w:p w14:paraId="04280103" w14:textId="77777777" w:rsidR="000636B0" w:rsidRDefault="000636B0" w:rsidP="000636B0">
      <w:pPr>
        <w:pStyle w:val="NoSpacing"/>
      </w:pPr>
      <w:r>
        <w:t>· Miles Per Gallon (MPG)</w:t>
      </w:r>
    </w:p>
    <w:p w14:paraId="0DBB927B" w14:textId="77777777" w:rsidR="000636B0" w:rsidRDefault="000636B0" w:rsidP="000636B0">
      <w:pPr>
        <w:pStyle w:val="NoSpacing"/>
      </w:pPr>
      <w:r>
        <w:t>Input Feature</w:t>
      </w:r>
    </w:p>
    <w:p w14:paraId="6FEF299C" w14:textId="2779E8D0" w:rsidR="000636B0" w:rsidRDefault="000636B0" w:rsidP="000636B0">
      <w:pPr>
        <w:pStyle w:val="NoSpacing"/>
      </w:pPr>
      <w:r>
        <w:t>· Engine Horsepower</w:t>
      </w:r>
    </w:p>
    <w:p w14:paraId="0AE52C70" w14:textId="77777777" w:rsidR="000636B0" w:rsidRDefault="000636B0" w:rsidP="000636B0">
      <w:pPr>
        <w:pStyle w:val="NoSpacing"/>
      </w:pPr>
    </w:p>
    <w:p w14:paraId="451C36F7" w14:textId="77777777" w:rsidR="000636B0" w:rsidRPr="000636B0" w:rsidRDefault="000636B0" w:rsidP="000636B0">
      <w:pPr>
        <w:pStyle w:val="NoSpacing"/>
        <w:rPr>
          <w:rFonts w:cstheme="minorHAnsi"/>
          <w:color w:val="1F3864" w:themeColor="accent1" w:themeShade="80"/>
          <w:sz w:val="24"/>
          <w:szCs w:val="24"/>
        </w:rPr>
      </w:pPr>
      <w:r w:rsidRPr="000636B0">
        <w:rPr>
          <w:rFonts w:cstheme="minorHAnsi"/>
          <w:color w:val="1F3864" w:themeColor="accent1" w:themeShade="80"/>
          <w:sz w:val="24"/>
          <w:szCs w:val="24"/>
        </w:rPr>
        <w:t>IN-LAB TASKS (Polynomial Regression)</w:t>
      </w:r>
    </w:p>
    <w:p w14:paraId="66756DC8" w14:textId="77777777" w:rsidR="000636B0" w:rsidRDefault="000636B0" w:rsidP="000636B0">
      <w:pPr>
        <w:pStyle w:val="NoSpacing"/>
      </w:pPr>
      <w:r>
        <w:t>1. Import required Python libraries.</w:t>
      </w:r>
    </w:p>
    <w:p w14:paraId="42017982" w14:textId="77777777" w:rsidR="000636B0" w:rsidRDefault="000636B0" w:rsidP="000636B0">
      <w:pPr>
        <w:pStyle w:val="NoSpacing"/>
      </w:pPr>
      <w:r>
        <w:t>2. Load and clean the Auto MPG dataset.</w:t>
      </w:r>
    </w:p>
    <w:p w14:paraId="4D9F40A0" w14:textId="77777777" w:rsidR="000636B0" w:rsidRDefault="000636B0" w:rsidP="000636B0">
      <w:pPr>
        <w:pStyle w:val="NoSpacing"/>
      </w:pPr>
      <w:r>
        <w:t>3. Select horsepower as the independent variable.</w:t>
      </w:r>
    </w:p>
    <w:p w14:paraId="717F1024" w14:textId="77777777" w:rsidR="000636B0" w:rsidRDefault="000636B0" w:rsidP="000636B0">
      <w:pPr>
        <w:pStyle w:val="NoSpacing"/>
      </w:pPr>
      <w:r>
        <w:t>4. Handle missing values.</w:t>
      </w:r>
    </w:p>
    <w:p w14:paraId="329B2300" w14:textId="77777777" w:rsidR="000636B0" w:rsidRDefault="000636B0" w:rsidP="000636B0">
      <w:pPr>
        <w:pStyle w:val="NoSpacing"/>
      </w:pPr>
      <w:r>
        <w:t>5. Generate polynomial features for degrees 2, 3, and 4.</w:t>
      </w:r>
    </w:p>
    <w:p w14:paraId="049A7C76" w14:textId="77777777" w:rsidR="000636B0" w:rsidRDefault="000636B0" w:rsidP="000636B0">
      <w:pPr>
        <w:pStyle w:val="NoSpacing"/>
      </w:pPr>
      <w:r>
        <w:t>6. Apply feature scaling.</w:t>
      </w:r>
    </w:p>
    <w:p w14:paraId="35A57CF4" w14:textId="77777777" w:rsidR="000636B0" w:rsidRDefault="000636B0" w:rsidP="000636B0">
      <w:pPr>
        <w:pStyle w:val="NoSpacing"/>
      </w:pPr>
      <w:r>
        <w:t>7. Split the dataset into training and testing sets.</w:t>
      </w:r>
    </w:p>
    <w:p w14:paraId="28B77E6C" w14:textId="77777777" w:rsidR="000636B0" w:rsidRDefault="000636B0" w:rsidP="000636B0">
      <w:pPr>
        <w:pStyle w:val="NoSpacing"/>
      </w:pPr>
      <w:r>
        <w:t>8. Train Polynomial Regression models with different degrees.</w:t>
      </w:r>
    </w:p>
    <w:p w14:paraId="2279D0A6" w14:textId="77777777" w:rsidR="000636B0" w:rsidRDefault="000636B0" w:rsidP="000636B0">
      <w:pPr>
        <w:pStyle w:val="NoSpacing"/>
      </w:pPr>
      <w:r>
        <w:t>9. Predict fuel efficiency values.</w:t>
      </w:r>
    </w:p>
    <w:p w14:paraId="36463ADC" w14:textId="77777777" w:rsidR="000636B0" w:rsidRDefault="000636B0" w:rsidP="000636B0">
      <w:pPr>
        <w:pStyle w:val="NoSpacing"/>
      </w:pPr>
      <w:r>
        <w:lastRenderedPageBreak/>
        <w:t>10. Evaluate each model using:</w:t>
      </w:r>
    </w:p>
    <w:p w14:paraId="3F4CD97F" w14:textId="77777777" w:rsidR="000636B0" w:rsidRDefault="000636B0" w:rsidP="000636B0">
      <w:pPr>
        <w:pStyle w:val="NoSpacing"/>
      </w:pPr>
      <w:r>
        <w:t>o MSE</w:t>
      </w:r>
    </w:p>
    <w:p w14:paraId="0240B33C" w14:textId="77777777" w:rsidR="000636B0" w:rsidRDefault="000636B0" w:rsidP="000636B0">
      <w:pPr>
        <w:pStyle w:val="NoSpacing"/>
      </w:pPr>
      <w:r>
        <w:t>o RMSE</w:t>
      </w:r>
    </w:p>
    <w:p w14:paraId="0728ACF6" w14:textId="77777777" w:rsidR="000636B0" w:rsidRDefault="000636B0" w:rsidP="000636B0">
      <w:pPr>
        <w:pStyle w:val="NoSpacing"/>
      </w:pPr>
      <w:r>
        <w:t>o R² Score</w:t>
      </w:r>
    </w:p>
    <w:p w14:paraId="3E801AA2" w14:textId="77777777" w:rsidR="000636B0" w:rsidRDefault="000636B0" w:rsidP="000636B0">
      <w:pPr>
        <w:pStyle w:val="NoSpacing"/>
      </w:pPr>
      <w:r>
        <w:t>11. Compare model performance across polynomial degrees.</w:t>
      </w:r>
    </w:p>
    <w:p w14:paraId="538A8B56" w14:textId="77777777" w:rsidR="000636B0" w:rsidRDefault="000636B0" w:rsidP="000636B0">
      <w:pPr>
        <w:pStyle w:val="NoSpacing"/>
      </w:pPr>
      <w:r>
        <w:t>12. Apply Ridge regression to control overfitting.</w:t>
      </w:r>
    </w:p>
    <w:p w14:paraId="6D802A0F" w14:textId="0C1D777D" w:rsidR="000636B0" w:rsidRPr="000636B0" w:rsidRDefault="000636B0" w:rsidP="000636B0">
      <w:pPr>
        <w:pStyle w:val="NoSpacing"/>
      </w:pPr>
      <w:r w:rsidRPr="000636B0">
        <w:drawing>
          <wp:inline distT="0" distB="0" distL="0" distR="0" wp14:anchorId="617DA444" wp14:editId="2A515C6F">
            <wp:extent cx="5448300" cy="2784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50" cy="279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3971" w14:textId="0E53CCD1" w:rsidR="00F3491C" w:rsidRDefault="000636B0">
      <w:r w:rsidRPr="000636B0">
        <w:drawing>
          <wp:inline distT="0" distB="0" distL="0" distR="0" wp14:anchorId="3727F316" wp14:editId="3DFE1B63">
            <wp:extent cx="6127818" cy="44069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2154" cy="44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91C" w:rsidSect="000636B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CE871" w14:textId="77777777" w:rsidR="00D60BF5" w:rsidRDefault="00D60BF5" w:rsidP="000636B0">
      <w:pPr>
        <w:spacing w:after="0" w:line="240" w:lineRule="auto"/>
      </w:pPr>
      <w:r>
        <w:separator/>
      </w:r>
    </w:p>
  </w:endnote>
  <w:endnote w:type="continuationSeparator" w:id="0">
    <w:p w14:paraId="26F3409B" w14:textId="77777777" w:rsidR="00D60BF5" w:rsidRDefault="00D60BF5" w:rsidP="0006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E12F3" w14:textId="14A63943" w:rsidR="0056278F" w:rsidRDefault="0056278F">
    <w:pPr>
      <w:pStyle w:val="Footer"/>
    </w:pPr>
    <w:r>
      <w:t>RAMYA R-24BAD096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0D6CA" w14:textId="77777777" w:rsidR="00D60BF5" w:rsidRDefault="00D60BF5" w:rsidP="000636B0">
      <w:pPr>
        <w:spacing w:after="0" w:line="240" w:lineRule="auto"/>
      </w:pPr>
      <w:r>
        <w:separator/>
      </w:r>
    </w:p>
  </w:footnote>
  <w:footnote w:type="continuationSeparator" w:id="0">
    <w:p w14:paraId="17A4709E" w14:textId="77777777" w:rsidR="00D60BF5" w:rsidRDefault="00D60BF5" w:rsidP="0006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A3A35" w14:textId="34024935" w:rsidR="000636B0" w:rsidRPr="0056278F" w:rsidRDefault="000636B0">
    <w:pPr>
      <w:pStyle w:val="Header"/>
      <w:rPr>
        <w:rFonts w:ascii="Arial Rounded MT Bold" w:hAnsi="Arial Rounded MT Bold"/>
        <w:color w:val="FF0000"/>
      </w:rPr>
    </w:pPr>
    <w:r w:rsidRPr="0056278F">
      <w:rPr>
        <w:rFonts w:ascii="Arial Rounded MT Bold" w:hAnsi="Arial Rounded MT Bold"/>
        <w:color w:val="FF0000"/>
        <w:sz w:val="24"/>
        <w:szCs w:val="24"/>
      </w:rPr>
      <w:t>Regression and Optimization (Multi Linear and Polynomial regression)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B0"/>
    <w:rsid w:val="000636B0"/>
    <w:rsid w:val="0056278F"/>
    <w:rsid w:val="00D60BF5"/>
    <w:rsid w:val="00F3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C7A4E"/>
  <w15:chartTrackingRefBased/>
  <w15:docId w15:val="{D3DA3161-83C1-4CE6-AE51-13E91150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3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6B0"/>
  </w:style>
  <w:style w:type="paragraph" w:styleId="Footer">
    <w:name w:val="footer"/>
    <w:basedOn w:val="Normal"/>
    <w:link w:val="FooterChar"/>
    <w:uiPriority w:val="99"/>
    <w:unhideWhenUsed/>
    <w:rsid w:val="00063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6B0"/>
  </w:style>
  <w:style w:type="paragraph" w:styleId="NormalWeb">
    <w:name w:val="Normal (Web)"/>
    <w:basedOn w:val="Normal"/>
    <w:uiPriority w:val="99"/>
    <w:semiHidden/>
    <w:unhideWhenUsed/>
    <w:rsid w:val="0006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636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0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1</cp:revision>
  <dcterms:created xsi:type="dcterms:W3CDTF">2026-02-03T16:30:00Z</dcterms:created>
  <dcterms:modified xsi:type="dcterms:W3CDTF">2026-02-03T16:44:00Z</dcterms:modified>
</cp:coreProperties>
</file>