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BubbelSortGrafiskt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ubbelSortGrafiskt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