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4021" w:rsidRPr="00182868" w:rsidRDefault="00AF189C" w:rsidP="00594021">
      <w:pPr>
        <w:rPr>
          <w:rFonts w:ascii="Times New Roman" w:hAnsi="Times New Roman" w:cs="Times New Roman"/>
        </w:rPr>
      </w:pPr>
      <w:r w:rsidRPr="00182868">
        <w:rPr>
          <w:rFonts w:ascii="Times New Roman" w:hAnsi="Times New Roman" w:cs="Times New Roman"/>
        </w:rPr>
        <w:t>Nama</w:t>
      </w:r>
      <w:r w:rsidRPr="00182868">
        <w:rPr>
          <w:rFonts w:ascii="Times New Roman" w:hAnsi="Times New Roman" w:cs="Times New Roman"/>
        </w:rPr>
        <w:tab/>
        <w:t>: Rasendri Wilad Tisha</w:t>
      </w:r>
    </w:p>
    <w:p w:rsidR="00AF189C" w:rsidRDefault="00AF189C" w:rsidP="00594021">
      <w:pPr>
        <w:rPr>
          <w:rFonts w:ascii="Times New Roman" w:hAnsi="Times New Roman" w:cs="Times New Roman"/>
        </w:rPr>
      </w:pPr>
      <w:r w:rsidRPr="00182868">
        <w:rPr>
          <w:rFonts w:ascii="Times New Roman" w:hAnsi="Times New Roman" w:cs="Times New Roman"/>
        </w:rPr>
        <w:t>NIM</w:t>
      </w:r>
      <w:r w:rsidRPr="00182868">
        <w:rPr>
          <w:rFonts w:ascii="Times New Roman" w:hAnsi="Times New Roman" w:cs="Times New Roman"/>
        </w:rPr>
        <w:tab/>
        <w:t>: 40011423650243</w:t>
      </w:r>
    </w:p>
    <w:p w:rsidR="00E60576" w:rsidRPr="00182868" w:rsidRDefault="00E60576" w:rsidP="00594021">
      <w:pPr>
        <w:rPr>
          <w:rFonts w:ascii="Times New Roman" w:hAnsi="Times New Roman" w:cs="Times New Roman"/>
        </w:rPr>
      </w:pPr>
      <w:r>
        <w:rPr>
          <w:rFonts w:ascii="Times New Roman" w:hAnsi="Times New Roman" w:cs="Times New Roman"/>
        </w:rPr>
        <w:t>Kelas</w:t>
      </w:r>
      <w:r>
        <w:rPr>
          <w:rFonts w:ascii="Times New Roman" w:hAnsi="Times New Roman" w:cs="Times New Roman"/>
        </w:rPr>
        <w:tab/>
        <w:t>: F</w:t>
      </w:r>
    </w:p>
    <w:p w:rsidR="00606581" w:rsidRDefault="00606581" w:rsidP="00AF189C">
      <w:pPr>
        <w:jc w:val="center"/>
        <w:rPr>
          <w:rFonts w:ascii="Times New Roman" w:hAnsi="Times New Roman" w:cs="Times New Roman"/>
          <w:b/>
          <w:bCs/>
          <w:sz w:val="28"/>
          <w:szCs w:val="28"/>
        </w:rPr>
      </w:pPr>
    </w:p>
    <w:p w:rsidR="00AF189C" w:rsidRPr="00182868" w:rsidRDefault="00E60576" w:rsidP="00AF189C">
      <w:pPr>
        <w:jc w:val="center"/>
        <w:rPr>
          <w:rFonts w:ascii="Times New Roman" w:hAnsi="Times New Roman" w:cs="Times New Roman"/>
          <w:b/>
          <w:bCs/>
          <w:sz w:val="28"/>
          <w:szCs w:val="28"/>
        </w:rPr>
      </w:pPr>
      <w:r>
        <w:rPr>
          <w:rFonts w:ascii="Times New Roman" w:hAnsi="Times New Roman" w:cs="Times New Roman"/>
          <w:b/>
          <w:bCs/>
          <w:sz w:val="28"/>
          <w:szCs w:val="28"/>
        </w:rPr>
        <w:t xml:space="preserve">ERD </w:t>
      </w:r>
      <w:proofErr w:type="spellStart"/>
      <w:r w:rsidR="00AF189C" w:rsidRPr="00182868">
        <w:rPr>
          <w:rFonts w:ascii="Times New Roman" w:hAnsi="Times New Roman" w:cs="Times New Roman"/>
          <w:b/>
          <w:bCs/>
          <w:sz w:val="28"/>
          <w:szCs w:val="28"/>
        </w:rPr>
        <w:t>Database</w:t>
      </w:r>
      <w:proofErr w:type="spellEnd"/>
      <w:r w:rsidR="00AF189C" w:rsidRPr="00182868">
        <w:rPr>
          <w:rFonts w:ascii="Times New Roman" w:hAnsi="Times New Roman" w:cs="Times New Roman"/>
          <w:b/>
          <w:bCs/>
          <w:sz w:val="28"/>
          <w:szCs w:val="28"/>
        </w:rPr>
        <w:t xml:space="preserve"> </w:t>
      </w:r>
      <w:proofErr w:type="spellStart"/>
      <w:r w:rsidR="00AF189C" w:rsidRPr="00182868">
        <w:rPr>
          <w:rFonts w:ascii="Times New Roman" w:hAnsi="Times New Roman" w:cs="Times New Roman"/>
          <w:b/>
          <w:bCs/>
          <w:sz w:val="28"/>
          <w:szCs w:val="28"/>
        </w:rPr>
        <w:t>Perpustakan</w:t>
      </w:r>
      <w:proofErr w:type="spellEnd"/>
      <w:r>
        <w:rPr>
          <w:rFonts w:ascii="Times New Roman" w:hAnsi="Times New Roman" w:cs="Times New Roman"/>
          <w:b/>
          <w:bCs/>
          <w:sz w:val="28"/>
          <w:szCs w:val="28"/>
        </w:rPr>
        <w:t xml:space="preserve"> SIA</w:t>
      </w:r>
    </w:p>
    <w:p w:rsidR="00606581" w:rsidRDefault="00E60576" w:rsidP="00594021">
      <w:pPr>
        <w:rPr>
          <w:rFonts w:ascii="Times New Roman" w:hAnsi="Times New Roman" w:cs="Times New Roman"/>
          <w:b/>
          <w:bCs/>
        </w:rPr>
      </w:pPr>
      <w:r w:rsidRPr="00182868">
        <w:rPr>
          <w:rFonts w:ascii="Times New Roman" w:hAnsi="Times New Roman" w:cs="Times New Roman"/>
          <w:b/>
          <w:bCs/>
          <w:noProof/>
          <w:sz w:val="28"/>
          <w:szCs w:val="28"/>
        </w:rPr>
        <w:drawing>
          <wp:anchor distT="0" distB="0" distL="114300" distR="114300" simplePos="0" relativeHeight="251658240" behindDoc="0" locked="0" layoutInCell="1" allowOverlap="1">
            <wp:simplePos x="0" y="0"/>
            <wp:positionH relativeFrom="margin">
              <wp:posOffset>-664210</wp:posOffset>
            </wp:positionH>
            <wp:positionV relativeFrom="margin">
              <wp:posOffset>1225403</wp:posOffset>
            </wp:positionV>
            <wp:extent cx="7113905" cy="4058920"/>
            <wp:effectExtent l="0" t="0" r="0" b="5080"/>
            <wp:wrapSquare wrapText="bothSides"/>
            <wp:docPr id="71608718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87187" name="Gambar 716087187"/>
                    <pic:cNvPicPr/>
                  </pic:nvPicPr>
                  <pic:blipFill>
                    <a:blip r:embed="rId5">
                      <a:extLst>
                        <a:ext uri="{28A0092B-C50C-407E-A947-70E740481C1C}">
                          <a14:useLocalDpi xmlns:a14="http://schemas.microsoft.com/office/drawing/2010/main" val="0"/>
                        </a:ext>
                      </a:extLst>
                    </a:blip>
                    <a:stretch>
                      <a:fillRect/>
                    </a:stretch>
                  </pic:blipFill>
                  <pic:spPr>
                    <a:xfrm>
                      <a:off x="0" y="0"/>
                      <a:ext cx="7113905" cy="4058920"/>
                    </a:xfrm>
                    <a:prstGeom prst="rect">
                      <a:avLst/>
                    </a:prstGeom>
                  </pic:spPr>
                </pic:pic>
              </a:graphicData>
            </a:graphic>
            <wp14:sizeRelH relativeFrom="margin">
              <wp14:pctWidth>0</wp14:pctWidth>
            </wp14:sizeRelH>
            <wp14:sizeRelV relativeFrom="margin">
              <wp14:pctHeight>0</wp14:pctHeight>
            </wp14:sizeRelV>
          </wp:anchor>
        </w:drawing>
      </w:r>
    </w:p>
    <w:p w:rsidR="00606581" w:rsidRDefault="00606581" w:rsidP="00594021">
      <w:pPr>
        <w:rPr>
          <w:rFonts w:ascii="Times New Roman" w:hAnsi="Times New Roman" w:cs="Times New Roman"/>
          <w:b/>
          <w:bCs/>
        </w:rPr>
      </w:pPr>
    </w:p>
    <w:p w:rsidR="00AF189C" w:rsidRPr="00182868" w:rsidRDefault="00AF189C" w:rsidP="00594021">
      <w:pPr>
        <w:rPr>
          <w:rFonts w:ascii="Times New Roman" w:hAnsi="Times New Roman" w:cs="Times New Roman"/>
          <w:b/>
          <w:bCs/>
        </w:rPr>
      </w:pPr>
      <w:r w:rsidRPr="00182868">
        <w:rPr>
          <w:rFonts w:ascii="Times New Roman" w:hAnsi="Times New Roman" w:cs="Times New Roman"/>
          <w:b/>
          <w:bCs/>
        </w:rPr>
        <w:t>Penjelasan</w:t>
      </w:r>
      <w:r w:rsidRPr="00182868">
        <w:rPr>
          <w:rFonts w:ascii="Times New Roman" w:hAnsi="Times New Roman" w:cs="Times New Roman"/>
          <w:b/>
          <w:bCs/>
        </w:rPr>
        <w:tab/>
        <w:t>:</w:t>
      </w:r>
    </w:p>
    <w:p w:rsidR="00AF189C" w:rsidRPr="00AF189C" w:rsidRDefault="00AF189C" w:rsidP="00594021">
      <w:pPr>
        <w:rPr>
          <w:rFonts w:ascii="Times New Roman" w:hAnsi="Times New Roman" w:cs="Times New Roman"/>
        </w:rPr>
      </w:pPr>
    </w:p>
    <w:p w:rsidR="00AF189C" w:rsidRPr="00AF189C" w:rsidRDefault="00AF189C" w:rsidP="00594021">
      <w:pPr>
        <w:rPr>
          <w:rFonts w:ascii="Times New Roman" w:hAnsi="Times New Roman" w:cs="Times New Roman"/>
        </w:rPr>
      </w:pPr>
      <w:r w:rsidRPr="00AF189C">
        <w:rPr>
          <w:rFonts w:ascii="Times New Roman" w:hAnsi="Times New Roman" w:cs="Times New Roman"/>
        </w:rPr>
        <w:t xml:space="preserve">Diagram </w:t>
      </w:r>
      <w:proofErr w:type="spellStart"/>
      <w:r w:rsidRPr="00AF189C">
        <w:rPr>
          <w:rFonts w:ascii="Times New Roman" w:hAnsi="Times New Roman" w:cs="Times New Roman"/>
        </w:rPr>
        <w:t>diatas</w:t>
      </w:r>
      <w:proofErr w:type="spellEnd"/>
      <w:r w:rsidRPr="00AF189C">
        <w:rPr>
          <w:rFonts w:ascii="Times New Roman" w:hAnsi="Times New Roman" w:cs="Times New Roman"/>
        </w:rPr>
        <w:t xml:space="preserve"> merupakan relasi </w:t>
      </w:r>
      <w:proofErr w:type="spellStart"/>
      <w:r>
        <w:rPr>
          <w:rFonts w:ascii="Times New Roman" w:hAnsi="Times New Roman" w:cs="Times New Roman"/>
        </w:rPr>
        <w:t>E</w:t>
      </w:r>
      <w:r w:rsidRPr="00AF189C">
        <w:rPr>
          <w:rFonts w:ascii="Times New Roman" w:hAnsi="Times New Roman" w:cs="Times New Roman"/>
        </w:rPr>
        <w:t>nvity</w:t>
      </w:r>
      <w:proofErr w:type="spellEnd"/>
      <w:r w:rsidRPr="00AF189C">
        <w:rPr>
          <w:rFonts w:ascii="Times New Roman" w:hAnsi="Times New Roman" w:cs="Times New Roman"/>
        </w:rPr>
        <w:t xml:space="preserve"> </w:t>
      </w:r>
      <w:proofErr w:type="spellStart"/>
      <w:r>
        <w:rPr>
          <w:rFonts w:ascii="Times New Roman" w:hAnsi="Times New Roman" w:cs="Times New Roman"/>
        </w:rPr>
        <w:t>R</w:t>
      </w:r>
      <w:r w:rsidRPr="00AF189C">
        <w:rPr>
          <w:rFonts w:ascii="Times New Roman" w:hAnsi="Times New Roman" w:cs="Times New Roman"/>
        </w:rPr>
        <w:t>elationship</w:t>
      </w:r>
      <w:proofErr w:type="spellEnd"/>
      <w:r w:rsidRPr="00AF189C">
        <w:rPr>
          <w:rFonts w:ascii="Times New Roman" w:hAnsi="Times New Roman" w:cs="Times New Roman"/>
        </w:rPr>
        <w:t xml:space="preserve"> </w:t>
      </w:r>
      <w:r>
        <w:rPr>
          <w:rFonts w:ascii="Times New Roman" w:hAnsi="Times New Roman" w:cs="Times New Roman"/>
        </w:rPr>
        <w:t>D</w:t>
      </w:r>
      <w:r w:rsidRPr="00AF189C">
        <w:rPr>
          <w:rFonts w:ascii="Times New Roman" w:hAnsi="Times New Roman" w:cs="Times New Roman"/>
        </w:rPr>
        <w:t xml:space="preserve">iagram (ERD) </w:t>
      </w:r>
      <w:r>
        <w:rPr>
          <w:rFonts w:ascii="Times New Roman" w:hAnsi="Times New Roman" w:cs="Times New Roman"/>
        </w:rPr>
        <w:t xml:space="preserve">dari </w:t>
      </w:r>
      <w:r w:rsidRPr="00AF189C">
        <w:rPr>
          <w:rFonts w:ascii="Times New Roman" w:hAnsi="Times New Roman" w:cs="Times New Roman"/>
        </w:rPr>
        <w:t>masing</w:t>
      </w:r>
      <w:r>
        <w:rPr>
          <w:rFonts w:ascii="Times New Roman" w:hAnsi="Times New Roman" w:cs="Times New Roman"/>
        </w:rPr>
        <w:t>-</w:t>
      </w:r>
      <w:r w:rsidRPr="00AF189C">
        <w:rPr>
          <w:rFonts w:ascii="Times New Roman" w:hAnsi="Times New Roman" w:cs="Times New Roman"/>
        </w:rPr>
        <w:t xml:space="preserve">masing tabel </w:t>
      </w:r>
      <w:r>
        <w:rPr>
          <w:rFonts w:ascii="Times New Roman" w:hAnsi="Times New Roman" w:cs="Times New Roman"/>
        </w:rPr>
        <w:t xml:space="preserve">yang ada </w:t>
      </w:r>
      <w:r w:rsidRPr="00AF189C">
        <w:rPr>
          <w:rFonts w:ascii="Times New Roman" w:hAnsi="Times New Roman" w:cs="Times New Roman"/>
        </w:rPr>
        <w:t xml:space="preserve">dalam </w:t>
      </w:r>
      <w:proofErr w:type="spellStart"/>
      <w:r w:rsidRPr="00AF189C">
        <w:rPr>
          <w:rFonts w:ascii="Times New Roman" w:hAnsi="Times New Roman" w:cs="Times New Roman"/>
        </w:rPr>
        <w:t>database</w:t>
      </w:r>
      <w:proofErr w:type="spellEnd"/>
      <w:r w:rsidRPr="00AF189C">
        <w:rPr>
          <w:rFonts w:ascii="Times New Roman" w:hAnsi="Times New Roman" w:cs="Times New Roman"/>
        </w:rPr>
        <w:t xml:space="preserve"> </w:t>
      </w:r>
      <w:proofErr w:type="spellStart"/>
      <w:r w:rsidRPr="00AF189C">
        <w:rPr>
          <w:rFonts w:ascii="Times New Roman" w:hAnsi="Times New Roman" w:cs="Times New Roman"/>
        </w:rPr>
        <w:t>perpustakan</w:t>
      </w:r>
      <w:proofErr w:type="spellEnd"/>
      <w:r>
        <w:rPr>
          <w:rFonts w:ascii="Times New Roman" w:hAnsi="Times New Roman" w:cs="Times New Roman"/>
        </w:rPr>
        <w:t xml:space="preserve">. </w:t>
      </w:r>
      <w:proofErr w:type="spellStart"/>
      <w:r>
        <w:rPr>
          <w:rFonts w:ascii="Times New Roman" w:hAnsi="Times New Roman" w:cs="Times New Roman"/>
        </w:rPr>
        <w:t>Database</w:t>
      </w:r>
      <w:proofErr w:type="spellEnd"/>
      <w:r>
        <w:rPr>
          <w:rFonts w:ascii="Times New Roman" w:hAnsi="Times New Roman" w:cs="Times New Roman"/>
        </w:rPr>
        <w:t xml:space="preserve"> Perpustaka</w:t>
      </w:r>
      <w:r w:rsidR="00C2116F">
        <w:rPr>
          <w:rFonts w:ascii="Times New Roman" w:hAnsi="Times New Roman" w:cs="Times New Roman"/>
        </w:rPr>
        <w:t>a</w:t>
      </w:r>
      <w:r>
        <w:rPr>
          <w:rFonts w:ascii="Times New Roman" w:hAnsi="Times New Roman" w:cs="Times New Roman"/>
        </w:rPr>
        <w:t xml:space="preserve">n didapat dari referensi AI bernama </w:t>
      </w:r>
      <w:proofErr w:type="spellStart"/>
      <w:r>
        <w:rPr>
          <w:rFonts w:ascii="Times New Roman" w:hAnsi="Times New Roman" w:cs="Times New Roman"/>
        </w:rPr>
        <w:t>ChatGPT</w:t>
      </w:r>
      <w:proofErr w:type="spellEnd"/>
      <w:r>
        <w:rPr>
          <w:rFonts w:ascii="Times New Roman" w:hAnsi="Times New Roman" w:cs="Times New Roman"/>
        </w:rPr>
        <w:t>.</w:t>
      </w:r>
      <w:r w:rsidR="00847692">
        <w:rPr>
          <w:rFonts w:ascii="Times New Roman" w:hAnsi="Times New Roman" w:cs="Times New Roman"/>
        </w:rPr>
        <w:t xml:space="preserve"> </w:t>
      </w:r>
      <w:proofErr w:type="spellStart"/>
      <w:r w:rsidR="00847692" w:rsidRPr="00847692">
        <w:rPr>
          <w:rFonts w:ascii="Times New Roman" w:hAnsi="Times New Roman" w:cs="Times New Roman"/>
        </w:rPr>
        <w:t>Entity</w:t>
      </w:r>
      <w:proofErr w:type="spellEnd"/>
      <w:r w:rsidR="00847692" w:rsidRPr="00847692">
        <w:rPr>
          <w:rFonts w:ascii="Times New Roman" w:hAnsi="Times New Roman" w:cs="Times New Roman"/>
        </w:rPr>
        <w:t xml:space="preserve"> </w:t>
      </w:r>
      <w:proofErr w:type="spellStart"/>
      <w:r w:rsidR="00847692" w:rsidRPr="00847692">
        <w:rPr>
          <w:rFonts w:ascii="Times New Roman" w:hAnsi="Times New Roman" w:cs="Times New Roman"/>
        </w:rPr>
        <w:t>Relationship</w:t>
      </w:r>
      <w:proofErr w:type="spellEnd"/>
      <w:r w:rsidR="00847692" w:rsidRPr="00847692">
        <w:rPr>
          <w:rFonts w:ascii="Times New Roman" w:hAnsi="Times New Roman" w:cs="Times New Roman"/>
        </w:rPr>
        <w:t xml:space="preserve"> Diagram (ERD) adalah model data yang digunakan untuk menggambarkan hubungan dan struktur data dalam suatu basis data secara visual. ERD menunjukkan entitas (seperti orang, objek, atau konsep) dan hubungan antar entitas tersebut, sehingga membantu merancang atau memahami struktur basis data.</w:t>
      </w:r>
      <w:r w:rsidR="00847692">
        <w:rPr>
          <w:rFonts w:ascii="Times New Roman" w:hAnsi="Times New Roman" w:cs="Times New Roman"/>
        </w:rPr>
        <w:t xml:space="preserve"> Dalam diagram </w:t>
      </w:r>
      <w:proofErr w:type="spellStart"/>
      <w:r w:rsidR="00847692">
        <w:rPr>
          <w:rFonts w:ascii="Times New Roman" w:hAnsi="Times New Roman" w:cs="Times New Roman"/>
        </w:rPr>
        <w:t>diatas</w:t>
      </w:r>
      <w:proofErr w:type="spellEnd"/>
      <w:r w:rsidR="00847692">
        <w:rPr>
          <w:rFonts w:ascii="Times New Roman" w:hAnsi="Times New Roman" w:cs="Times New Roman"/>
        </w:rPr>
        <w:t xml:space="preserve"> terdapat beberapa entitas </w:t>
      </w:r>
      <w:proofErr w:type="spellStart"/>
      <w:r w:rsidR="00847692">
        <w:rPr>
          <w:rFonts w:ascii="Times New Roman" w:hAnsi="Times New Roman" w:cs="Times New Roman"/>
        </w:rPr>
        <w:t>diantaranya</w:t>
      </w:r>
      <w:proofErr w:type="spellEnd"/>
      <w:r w:rsidR="00847692">
        <w:rPr>
          <w:rFonts w:ascii="Times New Roman" w:hAnsi="Times New Roman" w:cs="Times New Roman"/>
        </w:rPr>
        <w:t xml:space="preserve"> Anggota, Peminjaman, Pengembalian, Buku, Kategori serta Denda dalam bentuk persegi panjang. Dalam entitas </w:t>
      </w:r>
      <w:proofErr w:type="spellStart"/>
      <w:r w:rsidR="00847692">
        <w:rPr>
          <w:rFonts w:ascii="Times New Roman" w:hAnsi="Times New Roman" w:cs="Times New Roman"/>
        </w:rPr>
        <w:t>didalamnya</w:t>
      </w:r>
      <w:proofErr w:type="spellEnd"/>
      <w:r w:rsidR="00847692">
        <w:rPr>
          <w:rFonts w:ascii="Times New Roman" w:hAnsi="Times New Roman" w:cs="Times New Roman"/>
        </w:rPr>
        <w:t xml:space="preserve"> terdapat atribut yang saling berhubungan.</w:t>
      </w:r>
    </w:p>
    <w:p w:rsidR="00AF189C" w:rsidRPr="00AF189C" w:rsidRDefault="00AF189C" w:rsidP="00594021">
      <w:pPr>
        <w:rPr>
          <w:rFonts w:ascii="Times New Roman" w:hAnsi="Times New Roman" w:cs="Times New Roman"/>
        </w:rPr>
      </w:pPr>
    </w:p>
    <w:p w:rsidR="00847692" w:rsidRDefault="00594021" w:rsidP="00847692">
      <w:pPr>
        <w:tabs>
          <w:tab w:val="num" w:pos="720"/>
        </w:tabs>
        <w:rPr>
          <w:rFonts w:ascii="Times New Roman" w:hAnsi="Times New Roman" w:cs="Times New Roman"/>
        </w:rPr>
      </w:pPr>
      <w:r w:rsidRPr="00594021">
        <w:rPr>
          <w:rFonts w:ascii="Times New Roman" w:hAnsi="Times New Roman" w:cs="Times New Roman"/>
        </w:rPr>
        <w:t xml:space="preserve">Berikut adalah entitas yang </w:t>
      </w:r>
      <w:r w:rsidR="00847692">
        <w:rPr>
          <w:rFonts w:ascii="Times New Roman" w:hAnsi="Times New Roman" w:cs="Times New Roman"/>
        </w:rPr>
        <w:t xml:space="preserve">dimiliki </w:t>
      </w:r>
      <w:proofErr w:type="spellStart"/>
      <w:r w:rsidR="00847692">
        <w:rPr>
          <w:rFonts w:ascii="Times New Roman" w:hAnsi="Times New Roman" w:cs="Times New Roman"/>
        </w:rPr>
        <w:t>database</w:t>
      </w:r>
      <w:proofErr w:type="spellEnd"/>
      <w:r w:rsidR="00847692">
        <w:rPr>
          <w:rFonts w:ascii="Times New Roman" w:hAnsi="Times New Roman" w:cs="Times New Roman"/>
        </w:rPr>
        <w:t xml:space="preserve"> perpustakaan serta atribut </w:t>
      </w:r>
      <w:proofErr w:type="spellStart"/>
      <w:r w:rsidR="00847692">
        <w:rPr>
          <w:rFonts w:ascii="Times New Roman" w:hAnsi="Times New Roman" w:cs="Times New Roman"/>
        </w:rPr>
        <w:t>didalamnya</w:t>
      </w:r>
      <w:proofErr w:type="spellEnd"/>
      <w:r w:rsidR="00847692">
        <w:rPr>
          <w:rFonts w:ascii="Times New Roman" w:hAnsi="Times New Roman" w:cs="Times New Roman"/>
        </w:rPr>
        <w:t xml:space="preserve"> : </w:t>
      </w:r>
    </w:p>
    <w:p w:rsidR="00847692" w:rsidRDefault="00847692" w:rsidP="00847692">
      <w:pPr>
        <w:tabs>
          <w:tab w:val="num" w:pos="720"/>
        </w:tabs>
        <w:rPr>
          <w:rFonts w:ascii="Times New Roman" w:hAnsi="Times New Roman" w:cs="Times New Roman"/>
        </w:rPr>
      </w:pPr>
    </w:p>
    <w:p w:rsidR="00594021" w:rsidRPr="00847692" w:rsidRDefault="00594021" w:rsidP="00847692">
      <w:pPr>
        <w:pStyle w:val="DaftarParagraf"/>
        <w:numPr>
          <w:ilvl w:val="0"/>
          <w:numId w:val="1"/>
        </w:numPr>
        <w:spacing w:line="360" w:lineRule="auto"/>
        <w:rPr>
          <w:rFonts w:ascii="Times New Roman" w:hAnsi="Times New Roman" w:cs="Times New Roman"/>
        </w:rPr>
      </w:pPr>
      <w:r w:rsidRPr="00847692">
        <w:rPr>
          <w:rFonts w:ascii="Times New Roman" w:hAnsi="Times New Roman" w:cs="Times New Roman"/>
          <w:b/>
          <w:bCs/>
        </w:rPr>
        <w:t>Anggota</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ID Anggota (</w:t>
      </w:r>
      <w:proofErr w:type="spellStart"/>
      <w:r w:rsidRPr="00594021">
        <w:rPr>
          <w:rFonts w:ascii="Times New Roman" w:hAnsi="Times New Roman" w:cs="Times New Roman"/>
        </w:rPr>
        <w:t>Primary</w:t>
      </w:r>
      <w:proofErr w:type="spellEnd"/>
      <w:r w:rsidRPr="00594021">
        <w:rPr>
          <w:rFonts w:ascii="Times New Roman" w:hAnsi="Times New Roman" w:cs="Times New Roman"/>
        </w:rPr>
        <w:t xml:space="preserve"> </w:t>
      </w:r>
      <w:proofErr w:type="spellStart"/>
      <w:r w:rsidRPr="00594021">
        <w:rPr>
          <w:rFonts w:ascii="Times New Roman" w:hAnsi="Times New Roman" w:cs="Times New Roman"/>
        </w:rPr>
        <w:t>Key</w:t>
      </w:r>
      <w:proofErr w:type="spellEnd"/>
      <w:r w:rsidRPr="00594021">
        <w:rPr>
          <w:rFonts w:ascii="Times New Roman" w:hAnsi="Times New Roman" w:cs="Times New Roman"/>
        </w:rPr>
        <w:t>)</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Nama</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Alamat</w:t>
      </w:r>
    </w:p>
    <w:p w:rsidR="00594021" w:rsidRPr="00594021" w:rsidRDefault="00594021" w:rsidP="00594021">
      <w:pPr>
        <w:numPr>
          <w:ilvl w:val="1"/>
          <w:numId w:val="1"/>
        </w:numPr>
        <w:tabs>
          <w:tab w:val="num" w:pos="1440"/>
        </w:tabs>
        <w:rPr>
          <w:rFonts w:ascii="Times New Roman" w:hAnsi="Times New Roman" w:cs="Times New Roman"/>
        </w:rPr>
      </w:pPr>
      <w:proofErr w:type="spellStart"/>
      <w:r w:rsidRPr="00594021">
        <w:rPr>
          <w:rFonts w:ascii="Times New Roman" w:hAnsi="Times New Roman" w:cs="Times New Roman"/>
        </w:rPr>
        <w:lastRenderedPageBreak/>
        <w:t>No</w:t>
      </w:r>
      <w:proofErr w:type="spellEnd"/>
      <w:r w:rsidRPr="00594021">
        <w:rPr>
          <w:rFonts w:ascii="Times New Roman" w:hAnsi="Times New Roman" w:cs="Times New Roman"/>
        </w:rPr>
        <w:t xml:space="preserve"> Telepon</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Email</w:t>
      </w:r>
    </w:p>
    <w:p w:rsid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Tanggal Daftar</w:t>
      </w:r>
    </w:p>
    <w:p w:rsidR="00847692" w:rsidRPr="00594021" w:rsidRDefault="00847692" w:rsidP="00847692">
      <w:pPr>
        <w:ind w:left="1070"/>
        <w:rPr>
          <w:rFonts w:ascii="Times New Roman" w:hAnsi="Times New Roman" w:cs="Times New Roman"/>
        </w:rPr>
      </w:pPr>
    </w:p>
    <w:p w:rsidR="00594021" w:rsidRPr="00594021" w:rsidRDefault="00594021" w:rsidP="00847692">
      <w:pPr>
        <w:numPr>
          <w:ilvl w:val="0"/>
          <w:numId w:val="1"/>
        </w:numPr>
        <w:spacing w:line="360" w:lineRule="auto"/>
        <w:rPr>
          <w:rFonts w:ascii="Times New Roman" w:hAnsi="Times New Roman" w:cs="Times New Roman"/>
        </w:rPr>
      </w:pPr>
      <w:r w:rsidRPr="00594021">
        <w:rPr>
          <w:rFonts w:ascii="Times New Roman" w:hAnsi="Times New Roman" w:cs="Times New Roman"/>
          <w:b/>
          <w:bCs/>
        </w:rPr>
        <w:t>Buku</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ID Buku (</w:t>
      </w:r>
      <w:proofErr w:type="spellStart"/>
      <w:r w:rsidRPr="00594021">
        <w:rPr>
          <w:rFonts w:ascii="Times New Roman" w:hAnsi="Times New Roman" w:cs="Times New Roman"/>
        </w:rPr>
        <w:t>Primary</w:t>
      </w:r>
      <w:proofErr w:type="spellEnd"/>
      <w:r w:rsidRPr="00594021">
        <w:rPr>
          <w:rFonts w:ascii="Times New Roman" w:hAnsi="Times New Roman" w:cs="Times New Roman"/>
        </w:rPr>
        <w:t xml:space="preserve"> </w:t>
      </w:r>
      <w:proofErr w:type="spellStart"/>
      <w:r w:rsidRPr="00594021">
        <w:rPr>
          <w:rFonts w:ascii="Times New Roman" w:hAnsi="Times New Roman" w:cs="Times New Roman"/>
        </w:rPr>
        <w:t>Key</w:t>
      </w:r>
      <w:proofErr w:type="spellEnd"/>
      <w:r w:rsidRPr="00594021">
        <w:rPr>
          <w:rFonts w:ascii="Times New Roman" w:hAnsi="Times New Roman" w:cs="Times New Roman"/>
        </w:rPr>
        <w:t>)</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Judul</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Pengarang</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Penerbit</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Tahun Terbit</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Genre</w:t>
      </w:r>
    </w:p>
    <w:p w:rsid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Jumlah Stok</w:t>
      </w:r>
    </w:p>
    <w:p w:rsidR="00847692" w:rsidRPr="00594021" w:rsidRDefault="00847692" w:rsidP="00847692">
      <w:pPr>
        <w:ind w:left="1070"/>
        <w:rPr>
          <w:rFonts w:ascii="Times New Roman" w:hAnsi="Times New Roman" w:cs="Times New Roman"/>
        </w:rPr>
      </w:pPr>
    </w:p>
    <w:p w:rsidR="00594021" w:rsidRPr="00594021" w:rsidRDefault="00594021" w:rsidP="00594021">
      <w:pPr>
        <w:numPr>
          <w:ilvl w:val="0"/>
          <w:numId w:val="1"/>
        </w:numPr>
        <w:rPr>
          <w:rFonts w:ascii="Times New Roman" w:hAnsi="Times New Roman" w:cs="Times New Roman"/>
        </w:rPr>
      </w:pPr>
      <w:r w:rsidRPr="00594021">
        <w:rPr>
          <w:rFonts w:ascii="Times New Roman" w:hAnsi="Times New Roman" w:cs="Times New Roman"/>
          <w:b/>
          <w:bCs/>
        </w:rPr>
        <w:t>Peminjaman</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ID Peminjaman (</w:t>
      </w:r>
      <w:proofErr w:type="spellStart"/>
      <w:r w:rsidRPr="00594021">
        <w:rPr>
          <w:rFonts w:ascii="Times New Roman" w:hAnsi="Times New Roman" w:cs="Times New Roman"/>
        </w:rPr>
        <w:t>Primary</w:t>
      </w:r>
      <w:proofErr w:type="spellEnd"/>
      <w:r w:rsidRPr="00594021">
        <w:rPr>
          <w:rFonts w:ascii="Times New Roman" w:hAnsi="Times New Roman" w:cs="Times New Roman"/>
        </w:rPr>
        <w:t xml:space="preserve"> </w:t>
      </w:r>
      <w:proofErr w:type="spellStart"/>
      <w:r w:rsidRPr="00594021">
        <w:rPr>
          <w:rFonts w:ascii="Times New Roman" w:hAnsi="Times New Roman" w:cs="Times New Roman"/>
        </w:rPr>
        <w:t>Key</w:t>
      </w:r>
      <w:proofErr w:type="spellEnd"/>
      <w:r w:rsidRPr="00594021">
        <w:rPr>
          <w:rFonts w:ascii="Times New Roman" w:hAnsi="Times New Roman" w:cs="Times New Roman"/>
        </w:rPr>
        <w:t>)</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ID Anggota (</w:t>
      </w:r>
      <w:proofErr w:type="spellStart"/>
      <w:r w:rsidRPr="00594021">
        <w:rPr>
          <w:rFonts w:ascii="Times New Roman" w:hAnsi="Times New Roman" w:cs="Times New Roman"/>
        </w:rPr>
        <w:t>Foreign</w:t>
      </w:r>
      <w:proofErr w:type="spellEnd"/>
      <w:r w:rsidRPr="00594021">
        <w:rPr>
          <w:rFonts w:ascii="Times New Roman" w:hAnsi="Times New Roman" w:cs="Times New Roman"/>
        </w:rPr>
        <w:t xml:space="preserve"> </w:t>
      </w:r>
      <w:proofErr w:type="spellStart"/>
      <w:r w:rsidRPr="00594021">
        <w:rPr>
          <w:rFonts w:ascii="Times New Roman" w:hAnsi="Times New Roman" w:cs="Times New Roman"/>
        </w:rPr>
        <w:t>Key</w:t>
      </w:r>
      <w:proofErr w:type="spellEnd"/>
      <w:r w:rsidRPr="00594021">
        <w:rPr>
          <w:rFonts w:ascii="Times New Roman" w:hAnsi="Times New Roman" w:cs="Times New Roman"/>
        </w:rPr>
        <w:t>)</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ID Buku (</w:t>
      </w:r>
      <w:proofErr w:type="spellStart"/>
      <w:r w:rsidRPr="00594021">
        <w:rPr>
          <w:rFonts w:ascii="Times New Roman" w:hAnsi="Times New Roman" w:cs="Times New Roman"/>
        </w:rPr>
        <w:t>Foreign</w:t>
      </w:r>
      <w:proofErr w:type="spellEnd"/>
      <w:r w:rsidRPr="00594021">
        <w:rPr>
          <w:rFonts w:ascii="Times New Roman" w:hAnsi="Times New Roman" w:cs="Times New Roman"/>
        </w:rPr>
        <w:t xml:space="preserve"> </w:t>
      </w:r>
      <w:proofErr w:type="spellStart"/>
      <w:r w:rsidRPr="00594021">
        <w:rPr>
          <w:rFonts w:ascii="Times New Roman" w:hAnsi="Times New Roman" w:cs="Times New Roman"/>
        </w:rPr>
        <w:t>Key</w:t>
      </w:r>
      <w:proofErr w:type="spellEnd"/>
      <w:r w:rsidRPr="00594021">
        <w:rPr>
          <w:rFonts w:ascii="Times New Roman" w:hAnsi="Times New Roman" w:cs="Times New Roman"/>
        </w:rPr>
        <w:t>)</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Tanggal Pinjam</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Tanggal Kembali</w:t>
      </w:r>
    </w:p>
    <w:p w:rsid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Status</w:t>
      </w:r>
    </w:p>
    <w:p w:rsidR="00847692" w:rsidRPr="00594021" w:rsidRDefault="00847692" w:rsidP="00847692">
      <w:pPr>
        <w:ind w:left="1070"/>
        <w:rPr>
          <w:rFonts w:ascii="Times New Roman" w:hAnsi="Times New Roman" w:cs="Times New Roman"/>
        </w:rPr>
      </w:pPr>
    </w:p>
    <w:p w:rsidR="00594021" w:rsidRPr="00594021" w:rsidRDefault="00594021" w:rsidP="00594021">
      <w:pPr>
        <w:numPr>
          <w:ilvl w:val="0"/>
          <w:numId w:val="1"/>
        </w:numPr>
        <w:rPr>
          <w:rFonts w:ascii="Times New Roman" w:hAnsi="Times New Roman" w:cs="Times New Roman"/>
        </w:rPr>
      </w:pPr>
      <w:r w:rsidRPr="00594021">
        <w:rPr>
          <w:rFonts w:ascii="Times New Roman" w:hAnsi="Times New Roman" w:cs="Times New Roman"/>
          <w:b/>
          <w:bCs/>
        </w:rPr>
        <w:t>Pengembalian</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ID Pengembalian (</w:t>
      </w:r>
      <w:proofErr w:type="spellStart"/>
      <w:r w:rsidRPr="00594021">
        <w:rPr>
          <w:rFonts w:ascii="Times New Roman" w:hAnsi="Times New Roman" w:cs="Times New Roman"/>
        </w:rPr>
        <w:t>Primary</w:t>
      </w:r>
      <w:proofErr w:type="spellEnd"/>
      <w:r w:rsidRPr="00594021">
        <w:rPr>
          <w:rFonts w:ascii="Times New Roman" w:hAnsi="Times New Roman" w:cs="Times New Roman"/>
        </w:rPr>
        <w:t xml:space="preserve"> </w:t>
      </w:r>
      <w:proofErr w:type="spellStart"/>
      <w:r w:rsidRPr="00594021">
        <w:rPr>
          <w:rFonts w:ascii="Times New Roman" w:hAnsi="Times New Roman" w:cs="Times New Roman"/>
        </w:rPr>
        <w:t>Key</w:t>
      </w:r>
      <w:proofErr w:type="spellEnd"/>
      <w:r w:rsidRPr="00594021">
        <w:rPr>
          <w:rFonts w:ascii="Times New Roman" w:hAnsi="Times New Roman" w:cs="Times New Roman"/>
        </w:rPr>
        <w:t>)</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ID Peminjaman (</w:t>
      </w:r>
      <w:proofErr w:type="spellStart"/>
      <w:r w:rsidRPr="00594021">
        <w:rPr>
          <w:rFonts w:ascii="Times New Roman" w:hAnsi="Times New Roman" w:cs="Times New Roman"/>
        </w:rPr>
        <w:t>Foreign</w:t>
      </w:r>
      <w:proofErr w:type="spellEnd"/>
      <w:r w:rsidRPr="00594021">
        <w:rPr>
          <w:rFonts w:ascii="Times New Roman" w:hAnsi="Times New Roman" w:cs="Times New Roman"/>
        </w:rPr>
        <w:t xml:space="preserve"> </w:t>
      </w:r>
      <w:proofErr w:type="spellStart"/>
      <w:r w:rsidRPr="00594021">
        <w:rPr>
          <w:rFonts w:ascii="Times New Roman" w:hAnsi="Times New Roman" w:cs="Times New Roman"/>
        </w:rPr>
        <w:t>Key</w:t>
      </w:r>
      <w:proofErr w:type="spellEnd"/>
      <w:r w:rsidRPr="00594021">
        <w:rPr>
          <w:rFonts w:ascii="Times New Roman" w:hAnsi="Times New Roman" w:cs="Times New Roman"/>
        </w:rPr>
        <w:t>)</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Tanggal Kembali</w:t>
      </w:r>
    </w:p>
    <w:p w:rsid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Denda</w:t>
      </w:r>
    </w:p>
    <w:p w:rsidR="00847692" w:rsidRPr="00594021" w:rsidRDefault="00847692" w:rsidP="00847692">
      <w:pPr>
        <w:ind w:left="1070"/>
        <w:rPr>
          <w:rFonts w:ascii="Times New Roman" w:hAnsi="Times New Roman" w:cs="Times New Roman"/>
        </w:rPr>
      </w:pPr>
    </w:p>
    <w:p w:rsidR="00594021" w:rsidRPr="00594021" w:rsidRDefault="00594021" w:rsidP="00594021">
      <w:pPr>
        <w:numPr>
          <w:ilvl w:val="0"/>
          <w:numId w:val="1"/>
        </w:numPr>
        <w:rPr>
          <w:rFonts w:ascii="Times New Roman" w:hAnsi="Times New Roman" w:cs="Times New Roman"/>
        </w:rPr>
      </w:pPr>
      <w:r w:rsidRPr="00594021">
        <w:rPr>
          <w:rFonts w:ascii="Times New Roman" w:hAnsi="Times New Roman" w:cs="Times New Roman"/>
          <w:b/>
          <w:bCs/>
        </w:rPr>
        <w:t>Kategori</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ID Kategori (</w:t>
      </w:r>
      <w:proofErr w:type="spellStart"/>
      <w:r w:rsidRPr="00594021">
        <w:rPr>
          <w:rFonts w:ascii="Times New Roman" w:hAnsi="Times New Roman" w:cs="Times New Roman"/>
        </w:rPr>
        <w:t>Primary</w:t>
      </w:r>
      <w:proofErr w:type="spellEnd"/>
      <w:r w:rsidRPr="00594021">
        <w:rPr>
          <w:rFonts w:ascii="Times New Roman" w:hAnsi="Times New Roman" w:cs="Times New Roman"/>
        </w:rPr>
        <w:t xml:space="preserve"> </w:t>
      </w:r>
      <w:proofErr w:type="spellStart"/>
      <w:r w:rsidRPr="00594021">
        <w:rPr>
          <w:rFonts w:ascii="Times New Roman" w:hAnsi="Times New Roman" w:cs="Times New Roman"/>
        </w:rPr>
        <w:t>Key</w:t>
      </w:r>
      <w:proofErr w:type="spellEnd"/>
      <w:r w:rsidRPr="00594021">
        <w:rPr>
          <w:rFonts w:ascii="Times New Roman" w:hAnsi="Times New Roman" w:cs="Times New Roman"/>
        </w:rPr>
        <w:t>)</w:t>
      </w:r>
    </w:p>
    <w:p w:rsid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Nama Kategori</w:t>
      </w:r>
    </w:p>
    <w:p w:rsidR="00847692" w:rsidRPr="00594021" w:rsidRDefault="00847692" w:rsidP="00847692">
      <w:pPr>
        <w:ind w:left="1070"/>
        <w:rPr>
          <w:rFonts w:ascii="Times New Roman" w:hAnsi="Times New Roman" w:cs="Times New Roman"/>
        </w:rPr>
      </w:pPr>
    </w:p>
    <w:p w:rsidR="00594021" w:rsidRPr="00594021" w:rsidRDefault="00594021" w:rsidP="00594021">
      <w:pPr>
        <w:numPr>
          <w:ilvl w:val="0"/>
          <w:numId w:val="1"/>
        </w:numPr>
        <w:rPr>
          <w:rFonts w:ascii="Times New Roman" w:hAnsi="Times New Roman" w:cs="Times New Roman"/>
        </w:rPr>
      </w:pPr>
      <w:r w:rsidRPr="00594021">
        <w:rPr>
          <w:rFonts w:ascii="Times New Roman" w:hAnsi="Times New Roman" w:cs="Times New Roman"/>
          <w:b/>
          <w:bCs/>
        </w:rPr>
        <w:t>Denda</w:t>
      </w:r>
    </w:p>
    <w:p w:rsidR="00594021" w:rsidRP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ID Denda (</w:t>
      </w:r>
      <w:proofErr w:type="spellStart"/>
      <w:r w:rsidRPr="00594021">
        <w:rPr>
          <w:rFonts w:ascii="Times New Roman" w:hAnsi="Times New Roman" w:cs="Times New Roman"/>
        </w:rPr>
        <w:t>Primary</w:t>
      </w:r>
      <w:proofErr w:type="spellEnd"/>
      <w:r w:rsidRPr="00594021">
        <w:rPr>
          <w:rFonts w:ascii="Times New Roman" w:hAnsi="Times New Roman" w:cs="Times New Roman"/>
        </w:rPr>
        <w:t xml:space="preserve"> </w:t>
      </w:r>
      <w:proofErr w:type="spellStart"/>
      <w:r w:rsidRPr="00594021">
        <w:rPr>
          <w:rFonts w:ascii="Times New Roman" w:hAnsi="Times New Roman" w:cs="Times New Roman"/>
        </w:rPr>
        <w:t>Key</w:t>
      </w:r>
      <w:proofErr w:type="spellEnd"/>
      <w:r w:rsidRPr="00594021">
        <w:rPr>
          <w:rFonts w:ascii="Times New Roman" w:hAnsi="Times New Roman" w:cs="Times New Roman"/>
        </w:rPr>
        <w:t>)</w:t>
      </w:r>
    </w:p>
    <w:p w:rsidR="00594021" w:rsidRDefault="00594021" w:rsidP="00594021">
      <w:pPr>
        <w:numPr>
          <w:ilvl w:val="1"/>
          <w:numId w:val="1"/>
        </w:numPr>
        <w:tabs>
          <w:tab w:val="num" w:pos="1440"/>
        </w:tabs>
        <w:rPr>
          <w:rFonts w:ascii="Times New Roman" w:hAnsi="Times New Roman" w:cs="Times New Roman"/>
        </w:rPr>
      </w:pPr>
      <w:r w:rsidRPr="00594021">
        <w:rPr>
          <w:rFonts w:ascii="Times New Roman" w:hAnsi="Times New Roman" w:cs="Times New Roman"/>
        </w:rPr>
        <w:t>Nominal</w:t>
      </w:r>
    </w:p>
    <w:p w:rsidR="00594021" w:rsidRPr="00594021" w:rsidRDefault="00594021" w:rsidP="00594021">
      <w:pPr>
        <w:rPr>
          <w:rFonts w:ascii="Times New Roman" w:hAnsi="Times New Roman" w:cs="Times New Roman"/>
          <w:b/>
          <w:bCs/>
        </w:rPr>
      </w:pPr>
    </w:p>
    <w:p w:rsidR="00594021" w:rsidRDefault="00847692" w:rsidP="00594021">
      <w:pPr>
        <w:rPr>
          <w:rFonts w:ascii="Times New Roman" w:hAnsi="Times New Roman" w:cs="Times New Roman"/>
        </w:rPr>
      </w:pPr>
      <w:r>
        <w:rPr>
          <w:rFonts w:ascii="Times New Roman" w:hAnsi="Times New Roman" w:cs="Times New Roman"/>
        </w:rPr>
        <w:t xml:space="preserve">Setelah mengetahui entitas dan atribut </w:t>
      </w:r>
      <w:proofErr w:type="spellStart"/>
      <w:r>
        <w:rPr>
          <w:rFonts w:ascii="Times New Roman" w:hAnsi="Times New Roman" w:cs="Times New Roman"/>
        </w:rPr>
        <w:t>didalamnya</w:t>
      </w:r>
      <w:proofErr w:type="spellEnd"/>
      <w:r>
        <w:rPr>
          <w:rFonts w:ascii="Times New Roman" w:hAnsi="Times New Roman" w:cs="Times New Roman"/>
        </w:rPr>
        <w:t>, entitas satu dengan yang lainnya tentunya memiliki relasi</w:t>
      </w:r>
      <w:r w:rsidR="00182868">
        <w:rPr>
          <w:rFonts w:ascii="Times New Roman" w:hAnsi="Times New Roman" w:cs="Times New Roman"/>
        </w:rPr>
        <w:t xml:space="preserve"> yang </w:t>
      </w:r>
      <w:r w:rsidR="00182868" w:rsidRPr="00847692">
        <w:rPr>
          <w:rFonts w:ascii="Times New Roman" w:hAnsi="Times New Roman" w:cs="Times New Roman"/>
        </w:rPr>
        <w:t>membantu merancang atau memahami struktur basis data</w:t>
      </w:r>
      <w:r>
        <w:rPr>
          <w:rFonts w:ascii="Times New Roman" w:hAnsi="Times New Roman" w:cs="Times New Roman"/>
        </w:rPr>
        <w:t>.</w:t>
      </w:r>
      <w:r w:rsidR="00182868">
        <w:rPr>
          <w:rFonts w:ascii="Times New Roman" w:hAnsi="Times New Roman" w:cs="Times New Roman"/>
        </w:rPr>
        <w:t xml:space="preserve"> </w:t>
      </w:r>
      <w:r w:rsidR="00594021" w:rsidRPr="00594021">
        <w:rPr>
          <w:rFonts w:ascii="Times New Roman" w:hAnsi="Times New Roman" w:cs="Times New Roman"/>
        </w:rPr>
        <w:t xml:space="preserve">Berikut </w:t>
      </w:r>
      <w:r w:rsidR="00182868">
        <w:rPr>
          <w:rFonts w:ascii="Times New Roman" w:hAnsi="Times New Roman" w:cs="Times New Roman"/>
        </w:rPr>
        <w:t>merupakan</w:t>
      </w:r>
      <w:r w:rsidR="00594021" w:rsidRPr="00594021">
        <w:rPr>
          <w:rFonts w:ascii="Times New Roman" w:hAnsi="Times New Roman" w:cs="Times New Roman"/>
        </w:rPr>
        <w:t xml:space="preserve"> relasi antar entitas yang akan diimplementasikan dalam ERD</w:t>
      </w:r>
      <w:r w:rsidR="00182868">
        <w:rPr>
          <w:rFonts w:ascii="Times New Roman" w:hAnsi="Times New Roman" w:cs="Times New Roman"/>
        </w:rPr>
        <w:t xml:space="preserve"> :</w:t>
      </w:r>
    </w:p>
    <w:p w:rsidR="00182868" w:rsidRPr="00594021" w:rsidRDefault="00182868" w:rsidP="00594021">
      <w:pPr>
        <w:rPr>
          <w:rFonts w:ascii="Times New Roman" w:hAnsi="Times New Roman" w:cs="Times New Roman"/>
        </w:rPr>
      </w:pPr>
    </w:p>
    <w:p w:rsidR="00594021" w:rsidRPr="00182868" w:rsidRDefault="00594021" w:rsidP="00182868">
      <w:pPr>
        <w:pStyle w:val="DaftarParagraf"/>
        <w:numPr>
          <w:ilvl w:val="0"/>
          <w:numId w:val="6"/>
        </w:numPr>
        <w:rPr>
          <w:rFonts w:ascii="Times New Roman" w:hAnsi="Times New Roman" w:cs="Times New Roman"/>
        </w:rPr>
      </w:pPr>
      <w:r w:rsidRPr="00182868">
        <w:rPr>
          <w:rFonts w:ascii="Times New Roman" w:hAnsi="Times New Roman" w:cs="Times New Roman"/>
          <w:b/>
          <w:bCs/>
        </w:rPr>
        <w:t>Anggota ↔ Peminjaman</w:t>
      </w:r>
    </w:p>
    <w:p w:rsidR="00182868" w:rsidRDefault="00594021" w:rsidP="00E60576">
      <w:pPr>
        <w:ind w:left="720"/>
        <w:rPr>
          <w:rFonts w:ascii="Times New Roman" w:hAnsi="Times New Roman" w:cs="Times New Roman"/>
        </w:rPr>
      </w:pPr>
      <w:r w:rsidRPr="00594021">
        <w:rPr>
          <w:rFonts w:ascii="Times New Roman" w:hAnsi="Times New Roman" w:cs="Times New Roman"/>
        </w:rPr>
        <w:t>Relasi One-</w:t>
      </w:r>
      <w:proofErr w:type="spellStart"/>
      <w:r w:rsidRPr="00594021">
        <w:rPr>
          <w:rFonts w:ascii="Times New Roman" w:hAnsi="Times New Roman" w:cs="Times New Roman"/>
        </w:rPr>
        <w:t>to</w:t>
      </w:r>
      <w:proofErr w:type="spellEnd"/>
      <w:r w:rsidRPr="00594021">
        <w:rPr>
          <w:rFonts w:ascii="Times New Roman" w:hAnsi="Times New Roman" w:cs="Times New Roman"/>
        </w:rPr>
        <w:t>-</w:t>
      </w:r>
      <w:proofErr w:type="spellStart"/>
      <w:r w:rsidRPr="00594021">
        <w:rPr>
          <w:rFonts w:ascii="Times New Roman" w:hAnsi="Times New Roman" w:cs="Times New Roman"/>
        </w:rPr>
        <w:t>Many</w:t>
      </w:r>
      <w:proofErr w:type="spellEnd"/>
      <w:r w:rsidRPr="00594021">
        <w:rPr>
          <w:rFonts w:ascii="Times New Roman" w:hAnsi="Times New Roman" w:cs="Times New Roman"/>
        </w:rPr>
        <w:t>: Satu anggota dapat memiliki banyak peminjaman, tetapi satu peminjaman hanya terkait dengan satu anggota.</w:t>
      </w:r>
    </w:p>
    <w:p w:rsidR="00182868" w:rsidRDefault="00182868" w:rsidP="00182868">
      <w:pPr>
        <w:ind w:firstLine="720"/>
        <w:rPr>
          <w:rFonts w:ascii="Times New Roman" w:hAnsi="Times New Roman" w:cs="Times New Roman"/>
        </w:rPr>
      </w:pPr>
    </w:p>
    <w:p w:rsidR="00594021" w:rsidRPr="00182868" w:rsidRDefault="00594021" w:rsidP="00182868">
      <w:pPr>
        <w:pStyle w:val="DaftarParagraf"/>
        <w:numPr>
          <w:ilvl w:val="0"/>
          <w:numId w:val="6"/>
        </w:numPr>
        <w:rPr>
          <w:rFonts w:ascii="Times New Roman" w:hAnsi="Times New Roman" w:cs="Times New Roman"/>
        </w:rPr>
      </w:pPr>
      <w:r w:rsidRPr="00182868">
        <w:rPr>
          <w:rFonts w:ascii="Times New Roman" w:hAnsi="Times New Roman" w:cs="Times New Roman"/>
          <w:b/>
          <w:bCs/>
        </w:rPr>
        <w:t>Buku ↔ Peminjaman</w:t>
      </w:r>
    </w:p>
    <w:p w:rsidR="00594021" w:rsidRPr="00594021" w:rsidRDefault="00594021" w:rsidP="00E60576">
      <w:pPr>
        <w:ind w:left="720"/>
        <w:rPr>
          <w:rFonts w:ascii="Times New Roman" w:hAnsi="Times New Roman" w:cs="Times New Roman"/>
        </w:rPr>
      </w:pPr>
      <w:r w:rsidRPr="00594021">
        <w:rPr>
          <w:rFonts w:ascii="Times New Roman" w:hAnsi="Times New Roman" w:cs="Times New Roman"/>
        </w:rPr>
        <w:t>Relasi One-</w:t>
      </w:r>
      <w:proofErr w:type="spellStart"/>
      <w:r w:rsidRPr="00594021">
        <w:rPr>
          <w:rFonts w:ascii="Times New Roman" w:hAnsi="Times New Roman" w:cs="Times New Roman"/>
        </w:rPr>
        <w:t>to</w:t>
      </w:r>
      <w:proofErr w:type="spellEnd"/>
      <w:r w:rsidRPr="00594021">
        <w:rPr>
          <w:rFonts w:ascii="Times New Roman" w:hAnsi="Times New Roman" w:cs="Times New Roman"/>
        </w:rPr>
        <w:t>-</w:t>
      </w:r>
      <w:proofErr w:type="spellStart"/>
      <w:r w:rsidRPr="00594021">
        <w:rPr>
          <w:rFonts w:ascii="Times New Roman" w:hAnsi="Times New Roman" w:cs="Times New Roman"/>
        </w:rPr>
        <w:t>Many</w:t>
      </w:r>
      <w:proofErr w:type="spellEnd"/>
      <w:r w:rsidRPr="00594021">
        <w:rPr>
          <w:rFonts w:ascii="Times New Roman" w:hAnsi="Times New Roman" w:cs="Times New Roman"/>
        </w:rPr>
        <w:t>: Satu buku dapat dipinjam dalam banyak peminjaman, tetapi satu peminjaman hanya terkait dengan satu buku.</w:t>
      </w:r>
    </w:p>
    <w:p w:rsidR="00182868" w:rsidRPr="00182868" w:rsidRDefault="00182868" w:rsidP="00182868">
      <w:pPr>
        <w:ind w:left="720"/>
        <w:rPr>
          <w:rFonts w:ascii="Times New Roman" w:hAnsi="Times New Roman" w:cs="Times New Roman"/>
        </w:rPr>
      </w:pPr>
    </w:p>
    <w:p w:rsidR="00594021" w:rsidRPr="00182868" w:rsidRDefault="00594021" w:rsidP="00182868">
      <w:pPr>
        <w:pStyle w:val="DaftarParagraf"/>
        <w:numPr>
          <w:ilvl w:val="0"/>
          <w:numId w:val="6"/>
        </w:numPr>
        <w:rPr>
          <w:rFonts w:ascii="Times New Roman" w:hAnsi="Times New Roman" w:cs="Times New Roman"/>
        </w:rPr>
      </w:pPr>
      <w:r w:rsidRPr="00182868">
        <w:rPr>
          <w:rFonts w:ascii="Times New Roman" w:hAnsi="Times New Roman" w:cs="Times New Roman"/>
          <w:b/>
          <w:bCs/>
        </w:rPr>
        <w:t>Peminjaman ↔ Pengembalian</w:t>
      </w:r>
    </w:p>
    <w:p w:rsidR="00594021" w:rsidRDefault="00594021" w:rsidP="00E60576">
      <w:pPr>
        <w:ind w:left="720"/>
        <w:rPr>
          <w:rFonts w:ascii="Times New Roman" w:hAnsi="Times New Roman" w:cs="Times New Roman"/>
        </w:rPr>
      </w:pPr>
      <w:r w:rsidRPr="00594021">
        <w:rPr>
          <w:rFonts w:ascii="Times New Roman" w:hAnsi="Times New Roman" w:cs="Times New Roman"/>
        </w:rPr>
        <w:t>Relasi One-</w:t>
      </w:r>
      <w:proofErr w:type="spellStart"/>
      <w:r w:rsidRPr="00594021">
        <w:rPr>
          <w:rFonts w:ascii="Times New Roman" w:hAnsi="Times New Roman" w:cs="Times New Roman"/>
        </w:rPr>
        <w:t>to</w:t>
      </w:r>
      <w:proofErr w:type="spellEnd"/>
      <w:r w:rsidRPr="00594021">
        <w:rPr>
          <w:rFonts w:ascii="Times New Roman" w:hAnsi="Times New Roman" w:cs="Times New Roman"/>
        </w:rPr>
        <w:t>-One: Satu peminjaman hanya memiliki satu pengembalian, dan satu pengembalian hanya terkait dengan satu peminjaman.</w:t>
      </w:r>
    </w:p>
    <w:p w:rsidR="00182868" w:rsidRDefault="00182868" w:rsidP="00182868">
      <w:pPr>
        <w:ind w:firstLine="720"/>
        <w:rPr>
          <w:rFonts w:ascii="Times New Roman" w:hAnsi="Times New Roman" w:cs="Times New Roman"/>
        </w:rPr>
      </w:pPr>
    </w:p>
    <w:p w:rsidR="00182868" w:rsidRPr="00594021" w:rsidRDefault="00182868" w:rsidP="00182868">
      <w:pPr>
        <w:ind w:firstLine="720"/>
        <w:rPr>
          <w:rFonts w:ascii="Times New Roman" w:hAnsi="Times New Roman" w:cs="Times New Roman"/>
        </w:rPr>
      </w:pPr>
    </w:p>
    <w:p w:rsidR="00594021" w:rsidRPr="00594021" w:rsidRDefault="00594021" w:rsidP="00182868">
      <w:pPr>
        <w:numPr>
          <w:ilvl w:val="0"/>
          <w:numId w:val="6"/>
        </w:numPr>
        <w:tabs>
          <w:tab w:val="num" w:pos="720"/>
        </w:tabs>
        <w:rPr>
          <w:rFonts w:ascii="Times New Roman" w:hAnsi="Times New Roman" w:cs="Times New Roman"/>
        </w:rPr>
      </w:pPr>
      <w:r w:rsidRPr="00594021">
        <w:rPr>
          <w:rFonts w:ascii="Times New Roman" w:hAnsi="Times New Roman" w:cs="Times New Roman"/>
          <w:b/>
          <w:bCs/>
        </w:rPr>
        <w:t>Kategori ↔ Buku</w:t>
      </w:r>
    </w:p>
    <w:p w:rsidR="00182868" w:rsidRDefault="00594021" w:rsidP="00182868">
      <w:pPr>
        <w:ind w:left="720"/>
        <w:rPr>
          <w:rFonts w:ascii="Times New Roman" w:hAnsi="Times New Roman" w:cs="Times New Roman"/>
        </w:rPr>
      </w:pPr>
      <w:r w:rsidRPr="00594021">
        <w:rPr>
          <w:rFonts w:ascii="Times New Roman" w:hAnsi="Times New Roman" w:cs="Times New Roman"/>
        </w:rPr>
        <w:t>Relasi </w:t>
      </w:r>
      <w:proofErr w:type="spellStart"/>
      <w:r w:rsidRPr="00594021">
        <w:rPr>
          <w:rFonts w:ascii="Times New Roman" w:hAnsi="Times New Roman" w:cs="Times New Roman"/>
        </w:rPr>
        <w:t>Many-to-Many</w:t>
      </w:r>
      <w:proofErr w:type="spellEnd"/>
      <w:r w:rsidRPr="00594021">
        <w:rPr>
          <w:rFonts w:ascii="Times New Roman" w:hAnsi="Times New Roman" w:cs="Times New Roman"/>
        </w:rPr>
        <w:t xml:space="preserve">: Satu buku bisa memiliki beberapa kategori, dan satu kategori bisa dimiliki oleh beberapa buku. </w:t>
      </w:r>
    </w:p>
    <w:p w:rsidR="006D506F" w:rsidRPr="00594021" w:rsidRDefault="006D506F" w:rsidP="00182868">
      <w:pPr>
        <w:ind w:left="720"/>
        <w:rPr>
          <w:rFonts w:ascii="Times New Roman" w:hAnsi="Times New Roman" w:cs="Times New Roman"/>
        </w:rPr>
      </w:pPr>
    </w:p>
    <w:p w:rsidR="00594021" w:rsidRPr="00594021" w:rsidRDefault="00594021" w:rsidP="00182868">
      <w:pPr>
        <w:numPr>
          <w:ilvl w:val="0"/>
          <w:numId w:val="6"/>
        </w:numPr>
        <w:tabs>
          <w:tab w:val="num" w:pos="720"/>
        </w:tabs>
        <w:rPr>
          <w:rFonts w:ascii="Times New Roman" w:hAnsi="Times New Roman" w:cs="Times New Roman"/>
        </w:rPr>
      </w:pPr>
      <w:r w:rsidRPr="00594021">
        <w:rPr>
          <w:rFonts w:ascii="Times New Roman" w:hAnsi="Times New Roman" w:cs="Times New Roman"/>
          <w:b/>
          <w:bCs/>
        </w:rPr>
        <w:t>Denda</w:t>
      </w:r>
    </w:p>
    <w:p w:rsidR="00594021" w:rsidRPr="00594021" w:rsidRDefault="00594021" w:rsidP="00182868">
      <w:pPr>
        <w:ind w:left="720"/>
        <w:rPr>
          <w:rFonts w:ascii="Times New Roman" w:hAnsi="Times New Roman" w:cs="Times New Roman"/>
        </w:rPr>
      </w:pPr>
      <w:r w:rsidRPr="00594021">
        <w:rPr>
          <w:rFonts w:ascii="Times New Roman" w:hAnsi="Times New Roman" w:cs="Times New Roman"/>
        </w:rPr>
        <w:t>Tidak memiliki relasi langsung dengan entitas lain karena hanya menyimpan nominal denda per hari. Besar denda akan diacu di dalam penghitungan keterlambatan di entitas Pengembalian.</w:t>
      </w:r>
    </w:p>
    <w:p w:rsidR="003D507F" w:rsidRPr="00AF189C" w:rsidRDefault="003D507F">
      <w:pPr>
        <w:rPr>
          <w:rFonts w:ascii="Times New Roman" w:hAnsi="Times New Roman" w:cs="Times New Roman"/>
        </w:rPr>
      </w:pPr>
    </w:p>
    <w:sectPr w:rsidR="003D507F" w:rsidRPr="00AF189C" w:rsidSect="00606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C2470"/>
    <w:multiLevelType w:val="multilevel"/>
    <w:tmpl w:val="12FE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A2DA6"/>
    <w:multiLevelType w:val="hybridMultilevel"/>
    <w:tmpl w:val="E2486B78"/>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74079B5"/>
    <w:multiLevelType w:val="multilevel"/>
    <w:tmpl w:val="DCA8D9FC"/>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1E7CF7"/>
    <w:multiLevelType w:val="hybridMultilevel"/>
    <w:tmpl w:val="1F14CAF4"/>
    <w:lvl w:ilvl="0" w:tplc="C1A68DB6">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D1D302C"/>
    <w:multiLevelType w:val="hybridMultilevel"/>
    <w:tmpl w:val="6CAEB944"/>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759F190C"/>
    <w:multiLevelType w:val="hybridMultilevel"/>
    <w:tmpl w:val="208C2656"/>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524636459">
    <w:abstractNumId w:val="2"/>
  </w:num>
  <w:num w:numId="2" w16cid:durableId="716395420">
    <w:abstractNumId w:val="0"/>
  </w:num>
  <w:num w:numId="3" w16cid:durableId="1176070817">
    <w:abstractNumId w:val="5"/>
  </w:num>
  <w:num w:numId="4" w16cid:durableId="859509148">
    <w:abstractNumId w:val="1"/>
  </w:num>
  <w:num w:numId="5" w16cid:durableId="172956359">
    <w:abstractNumId w:val="4"/>
  </w:num>
  <w:num w:numId="6" w16cid:durableId="856500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21"/>
    <w:rsid w:val="00182868"/>
    <w:rsid w:val="003D507F"/>
    <w:rsid w:val="00541925"/>
    <w:rsid w:val="00594021"/>
    <w:rsid w:val="00606581"/>
    <w:rsid w:val="00646B34"/>
    <w:rsid w:val="006D506F"/>
    <w:rsid w:val="00847692"/>
    <w:rsid w:val="00AF189C"/>
    <w:rsid w:val="00C2116F"/>
    <w:rsid w:val="00E60576"/>
    <w:rsid w:val="00FA05B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25115-75F0-BD4E-8BA7-79F78E7B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47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590472">
      <w:bodyDiv w:val="1"/>
      <w:marLeft w:val="0"/>
      <w:marRight w:val="0"/>
      <w:marTop w:val="0"/>
      <w:marBottom w:val="0"/>
      <w:divBdr>
        <w:top w:val="none" w:sz="0" w:space="0" w:color="auto"/>
        <w:left w:val="none" w:sz="0" w:space="0" w:color="auto"/>
        <w:bottom w:val="none" w:sz="0" w:space="0" w:color="auto"/>
        <w:right w:val="none" w:sz="0" w:space="0" w:color="auto"/>
      </w:divBdr>
    </w:div>
    <w:div w:id="158279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Rasendri Wilad Tisha</dc:creator>
  <cp:keywords/>
  <dc:description/>
  <cp:lastModifiedBy>Rasendri Wilad Tisha</cp:lastModifiedBy>
  <cp:revision>2</cp:revision>
  <dcterms:created xsi:type="dcterms:W3CDTF">2024-12-06T11:03:00Z</dcterms:created>
  <dcterms:modified xsi:type="dcterms:W3CDTF">2024-12-06T11:03:00Z</dcterms:modified>
</cp:coreProperties>
</file>