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
        <w:jc w:val="center"/>
      </w:pPr>
      <w:r>
        <w:rPr>
          <w:rFonts w:ascii="Calibri" w:cs="Calibri" w:eastAsia="Calibri" w:hAnsi="Calibri"/>
          <w:b/>
          <w:bCs/>
          <w:color w:val="C8102E"/>
          <w:spacing w:val="80"/>
          <w:sz w:val="20"/>
          <w:szCs w:val="20"/>
        </w:rPr>
        <w:t xml:space="preserve">BİRLİKTE İYİLİK AKADEMİSİ</w:t>
      </w:r>
    </w:p>
    <w:p>
      <w:pPr>
        <w:spacing w:after="60"/>
        <w:jc w:val="center"/>
      </w:pPr>
      <w:r>
        <w:rPr>
          <w:rFonts w:ascii="Calibri" w:cs="Calibri" w:eastAsia="Calibri" w:hAnsi="Calibri"/>
          <w:color w:val="888888"/>
          <w:sz w:val="18"/>
          <w:szCs w:val="18"/>
        </w:rPr>
        <w:t xml:space="preserve">Değerler Eğitimi — İlim ve Eğitim</w:t>
      </w:r>
    </w:p>
    <w:p>
      <w:pPr>
        <w:pBdr>
          <w:bottom w:val="single" w:color="C8102E" w:sz="6" w:space="4"/>
        </w:pBdr>
        <w:spacing w:after="40" w:before="60"/>
      </w:pPr>
      <w:r>
        <w:rPr>
          <w:rFonts w:ascii="Calibri" w:cs="Calibri" w:eastAsia="Calibri" w:hAnsi="Calibri"/>
          <w:b/>
          <w:bCs/>
          <w:color w:val="C8102E"/>
          <w:sz w:val="28"/>
          <w:szCs w:val="28"/>
        </w:rPr>
        <w:t xml:space="preserve">AİLE GERİBİLDİRİM RUBRİĞİ</w:t>
      </w:r>
    </w:p>
    <w:p>
      <w:pPr>
        <w:spacing w:after="60" w:before="0"/>
        <w:jc w:val="both"/>
      </w:pPr>
      <w:r>
        <w:rPr>
          <w:rFonts w:ascii="Calibri" w:cs="Calibri" w:eastAsia="Calibri" w:hAnsi="Calibri"/>
          <w:i/>
          <w:iCs/>
          <w:color w:val="888888"/>
          <w:sz w:val="22"/>
          <w:szCs w:val="22"/>
        </w:rPr>
        <w:t xml:space="preserve">Ders: İlim ve Eğitim — İlim öğrenmenin önemi ve Peygamber Efendimiz'in eğitim metodu</w:t>
      </w:r>
    </w:p>
    <w:p>
      <w:pPr>
        <w:spacing w:after="0"/>
      </w:pPr>
      <w:r>
        <w:rPr>
          <w:sz w:val="4"/>
          <w:szCs w:val="4"/>
        </w:rPr>
        <w:t xml:space="preserve"/>
      </w:r>
    </w:p>
    <w:tbl>
      <w:tblPr>
        <w:tblW w:type="dxa" w:w="6360"/>
        <w:tblBorders>
          <w:top w:val="single" w:color="auto" w:sz="4"/>
          <w:left w:val="single" w:color="auto" w:sz="4"/>
          <w:bottom w:val="single" w:color="auto" w:sz="4"/>
          <w:right w:val="single" w:color="auto" w:sz="4"/>
          <w:insideH w:val="single" w:color="auto" w:sz="4"/>
          <w:insideV w:val="single" w:color="auto" w:sz="4"/>
        </w:tblBorders>
      </w:tblPr>
      <w:tblGrid>
        <w:gridCol w:w="6360"/>
      </w:tblGrid>
      <w:tr>
        <w:tc>
          <w:tcPr>
            <w:tcW w:type="dxa" w:w="6360"/>
            <w:tcBorders>
              <w:top w:val="single" w:color="C8102E" w:sz="1"/>
              <w:left w:val="single" w:color="C8102E" w:sz="8"/>
              <w:bottom w:val="single" w:color="C8102E" w:sz="1"/>
              <w:right w:val="single" w:color="C8102E" w:sz="1"/>
            </w:tcBorders>
            <w:shd w:fill="FCEAED" w:val="clear"/>
            <w:tcMar>
              <w:top w:type="dxa" w:w="100"/>
              <w:left w:type="dxa" w:w="160"/>
              <w:bottom w:type="dxa" w:w="100"/>
              <w:right w:type="dxa" w:w="160"/>
            </w:tcMar>
          </w:tcPr>
          <w:p>
            <w:pPr>
              <w:spacing w:after="40"/>
            </w:pPr>
            <w:r>
              <w:rPr>
                <w:rFonts w:ascii="Calibri" w:cs="Calibri" w:eastAsia="Calibri" w:hAnsi="Calibri"/>
                <w:b/>
                <w:bCs/>
                <w:color w:val="8B0000"/>
                <w:sz w:val="22"/>
                <w:szCs w:val="22"/>
              </w:rPr>
              <w:t xml:space="preserve">Değerli Velimiz,</w:t>
            </w:r>
          </w:p>
          <w:p>
            <w:pPr>
              <w:spacing w:after="0"/>
              <w:jc w:val="both"/>
            </w:pPr>
            <w:r>
              <w:rPr>
                <w:rFonts w:ascii="Calibri" w:cs="Calibri" w:eastAsia="Calibri" w:hAnsi="Calibri"/>
                <w:color w:val="444444"/>
                <w:sz w:val="20"/>
                <w:szCs w:val="20"/>
              </w:rPr>
              <w:t xml:space="preserve">Çocuğunuz bu hafta "İlim ve Eğitim" konulu değerler eğitimi dersine katıldı. Dersin temel değeri i̇lim ve eğitim idi. Dersin etkisini ölçmek ve geliştirmek için geri bildiriminiz çok değerlidir. Lütfen aşağıdaki tabloyu doldurunuz.</w:t>
            </w:r>
          </w:p>
        </w:tc>
      </w:tr>
    </w:tbl>
    <w:p>
      <w:pPr>
        <w:spacing w:after="0"/>
      </w:pPr>
      <w:r>
        <w:rPr>
          <w:sz w:val="12"/>
          <w:szCs w:val="12"/>
        </w:rPr>
        <w:t xml:space="preserve"/>
      </w:r>
    </w:p>
    <w:p>
      <w:pPr>
        <w:spacing w:after="80"/>
      </w:pPr>
      <w:r>
        <w:rPr>
          <w:rFonts w:ascii="Calibri" w:cs="Calibri" w:eastAsia="Calibri" w:hAnsi="Calibri"/>
          <w:b/>
          <w:bCs/>
          <w:color w:val="444444"/>
          <w:sz w:val="22"/>
          <w:szCs w:val="22"/>
        </w:rPr>
        <w:t xml:space="preserve">Öğrenci Adı: </w:t>
      </w:r>
      <w:r>
        <w:rPr>
          <w:rFonts w:ascii="Calibri" w:cs="Calibri" w:eastAsia="Calibri" w:hAnsi="Calibri"/>
          <w:color w:val="BBBBBB"/>
          <w:sz w:val="22"/>
          <w:szCs w:val="22"/>
        </w:rPr>
        <w:t xml:space="preserve">________________________________________</w:t>
      </w:r>
    </w:p>
    <w:p>
      <w:pPr>
        <w:spacing w:after="80"/>
      </w:pPr>
      <w:r>
        <w:rPr>
          <w:rFonts w:ascii="Calibri" w:cs="Calibri" w:eastAsia="Calibri" w:hAnsi="Calibri"/>
          <w:b/>
          <w:bCs/>
          <w:color w:val="444444"/>
          <w:sz w:val="22"/>
          <w:szCs w:val="22"/>
        </w:rPr>
        <w:t xml:space="preserve">Veli Adı: </w:t>
      </w:r>
      <w:r>
        <w:rPr>
          <w:rFonts w:ascii="Calibri" w:cs="Calibri" w:eastAsia="Calibri" w:hAnsi="Calibri"/>
          <w:color w:val="BBBBBB"/>
          <w:sz w:val="22"/>
          <w:szCs w:val="22"/>
        </w:rPr>
        <w:t xml:space="preserve">________________________________________</w:t>
      </w:r>
    </w:p>
    <w:p>
      <w:pPr>
        <w:spacing w:after="80"/>
      </w:pPr>
      <w:r>
        <w:rPr>
          <w:rFonts w:ascii="Calibri" w:cs="Calibri" w:eastAsia="Calibri" w:hAnsi="Calibri"/>
          <w:b/>
          <w:bCs/>
          <w:color w:val="444444"/>
          <w:sz w:val="22"/>
          <w:szCs w:val="22"/>
        </w:rPr>
        <w:t xml:space="preserve">Tarih: </w:t>
      </w:r>
      <w:r>
        <w:rPr>
          <w:rFonts w:ascii="Calibri" w:cs="Calibri" w:eastAsia="Calibri" w:hAnsi="Calibri"/>
          <w:color w:val="BBBBBB"/>
          <w:sz w:val="22"/>
          <w:szCs w:val="22"/>
        </w:rPr>
        <w:t xml:space="preserve">________________________________________</w:t>
      </w:r>
    </w:p>
    <w:p>
      <w:pPr>
        <w:spacing w:after="0"/>
      </w:pPr>
      <w:r>
        <w:rPr>
          <w:sz w:val="8"/>
          <w:szCs w:val="8"/>
        </w:rPr>
        <w:t xml:space="preserve"/>
      </w:r>
    </w:p>
    <w:tbl>
      <w:tblPr>
        <w:tblW w:type="dxa" w:w="6360"/>
        <w:tblBorders>
          <w:top w:val="single" w:color="auto" w:sz="4"/>
          <w:left w:val="single" w:color="auto" w:sz="4"/>
          <w:bottom w:val="single" w:color="auto" w:sz="4"/>
          <w:right w:val="single" w:color="auto" w:sz="4"/>
          <w:insideH w:val="single" w:color="auto" w:sz="4"/>
          <w:insideV w:val="single" w:color="auto" w:sz="4"/>
        </w:tblBorders>
      </w:tblPr>
      <w:tblGrid>
        <w:gridCol w:w="1908"/>
        <w:gridCol w:w="1653"/>
        <w:gridCol w:w="1399"/>
        <w:gridCol w:w="1399"/>
      </w:tblGrid>
      <w:tr>
        <w:tc>
          <w:tcPr>
            <w:tcW w:type="dxa" w:w="1908"/>
            <w:tcBorders>
              <w:top w:val="single" w:color="C8102E" w:sz="1"/>
              <w:left w:val="single" w:color="C8102E" w:sz="1"/>
              <w:bottom w:val="single" w:color="C8102E" w:sz="1"/>
              <w:right w:val="single" w:color="C8102E" w:sz="1"/>
            </w:tcBorders>
            <w:shd w:fill="C8102E" w:val="clear"/>
            <w:tcMar>
              <w:top w:type="dxa" w:w="60"/>
              <w:left w:type="dxa" w:w="100"/>
              <w:bottom w:type="dxa" w:w="60"/>
              <w:right w:type="dxa" w:w="100"/>
            </w:tcMar>
          </w:tcPr>
          <w:p>
            <w:r>
              <w:rPr>
                <w:rFonts w:ascii="Calibri" w:cs="Calibri" w:eastAsia="Calibri" w:hAnsi="Calibri"/>
                <w:b/>
                <w:bCs/>
                <w:color w:val="FFFFFF"/>
                <w:sz w:val="16"/>
                <w:szCs w:val="16"/>
              </w:rPr>
              <w:t xml:space="preserve">Gözlem Alanı</w:t>
            </w:r>
          </w:p>
        </w:tc>
        <w:tc>
          <w:tcPr>
            <w:tcW w:type="dxa" w:w="1653"/>
            <w:tcBorders>
              <w:top w:val="single" w:color="C8102E" w:sz="1"/>
              <w:left w:val="single" w:color="C8102E" w:sz="1"/>
              <w:bottom w:val="single" w:color="C8102E" w:sz="1"/>
              <w:right w:val="single" w:color="C8102E" w:sz="1"/>
            </w:tcBorders>
            <w:shd w:fill="C8102E" w:val="clear"/>
            <w:tcMar>
              <w:top w:type="dxa" w:w="60"/>
              <w:left w:type="dxa" w:w="100"/>
              <w:bottom w:type="dxa" w:w="60"/>
              <w:right w:type="dxa" w:w="100"/>
            </w:tcMar>
          </w:tcPr>
          <w:p>
            <w:r>
              <w:rPr>
                <w:rFonts w:ascii="Calibri" w:cs="Calibri" w:eastAsia="Calibri" w:hAnsi="Calibri"/>
                <w:b/>
                <w:bCs/>
                <w:color w:val="FFFFFF"/>
                <w:sz w:val="16"/>
                <w:szCs w:val="16"/>
              </w:rPr>
              <w:t xml:space="preserve">Çok İyi</w:t>
            </w:r>
          </w:p>
        </w:tc>
        <w:tc>
          <w:tcPr>
            <w:tcW w:type="dxa" w:w="1399"/>
            <w:tcBorders>
              <w:top w:val="single" w:color="C8102E" w:sz="1"/>
              <w:left w:val="single" w:color="C8102E" w:sz="1"/>
              <w:bottom w:val="single" w:color="C8102E" w:sz="1"/>
              <w:right w:val="single" w:color="C8102E" w:sz="1"/>
            </w:tcBorders>
            <w:shd w:fill="C8102E" w:val="clear"/>
            <w:tcMar>
              <w:top w:type="dxa" w:w="60"/>
              <w:left w:type="dxa" w:w="100"/>
              <w:bottom w:type="dxa" w:w="60"/>
              <w:right w:type="dxa" w:w="100"/>
            </w:tcMar>
          </w:tcPr>
          <w:p>
            <w:r>
              <w:rPr>
                <w:rFonts w:ascii="Calibri" w:cs="Calibri" w:eastAsia="Calibri" w:hAnsi="Calibri"/>
                <w:b/>
                <w:bCs/>
                <w:color w:val="FFFFFF"/>
                <w:sz w:val="16"/>
                <w:szCs w:val="16"/>
              </w:rPr>
              <w:t xml:space="preserve">Kısmen</w:t>
            </w:r>
          </w:p>
        </w:tc>
        <w:tc>
          <w:tcPr>
            <w:tcW w:type="dxa" w:w="1399"/>
            <w:tcBorders>
              <w:top w:val="single" w:color="C8102E" w:sz="1"/>
              <w:left w:val="single" w:color="C8102E" w:sz="1"/>
              <w:bottom w:val="single" w:color="C8102E" w:sz="1"/>
              <w:right w:val="single" w:color="C8102E" w:sz="1"/>
            </w:tcBorders>
            <w:shd w:fill="C8102E" w:val="clear"/>
            <w:tcMar>
              <w:top w:type="dxa" w:w="60"/>
              <w:left w:type="dxa" w:w="100"/>
              <w:bottom w:type="dxa" w:w="60"/>
              <w:right w:type="dxa" w:w="100"/>
            </w:tcMar>
          </w:tcPr>
          <w:p>
            <w:r>
              <w:rPr>
                <w:rFonts w:ascii="Calibri" w:cs="Calibri" w:eastAsia="Calibri" w:hAnsi="Calibri"/>
                <w:b/>
                <w:bCs/>
                <w:color w:val="FFFFFF"/>
                <w:sz w:val="16"/>
                <w:szCs w:val="16"/>
              </w:rPr>
              <w:t xml:space="preserve">Henüz Değil</w:t>
            </w:r>
          </w:p>
        </w:tc>
      </w:tr>
      <w:tr>
        <w:tc>
          <w:tcPr>
            <w:tcW w:type="dxa" w:w="1908"/>
            <w:tcBorders>
              <w:top w:val="single" w:color="CCCCCC" w:sz="1"/>
              <w:left w:val="single" w:color="CCCCCC" w:sz="1"/>
              <w:bottom w:val="single" w:color="CCCCCC" w:sz="1"/>
              <w:right w:val="single" w:color="CCCCCC" w:sz="1"/>
            </w:tcBorders>
            <w:shd w:fill="FCEAED" w:val="clear"/>
            <w:tcMar>
              <w:top w:type="dxa" w:w="60"/>
              <w:left w:type="dxa" w:w="100"/>
              <w:bottom w:type="dxa" w:w="60"/>
              <w:right w:type="dxa" w:w="100"/>
            </w:tcMar>
          </w:tcPr>
          <w:p>
            <w:r>
              <w:rPr>
                <w:rFonts w:ascii="Calibri" w:cs="Calibri" w:eastAsia="Calibri" w:hAnsi="Calibri"/>
                <w:b/>
                <w:bCs/>
                <w:color w:val="444444"/>
                <w:sz w:val="16"/>
                <w:szCs w:val="16"/>
              </w:rPr>
              <w:t xml:space="preserve">Çocuğum derste öğrendiklerini (i̇lim ve eğitim) benimle paylaştı</w:t>
            </w:r>
          </w:p>
        </w:tc>
        <w:tc>
          <w:tcPr>
            <w:tcW w:type="dxa" w:w="1653"/>
            <w:tcBorders>
              <w:top w:val="single" w:color="CCCCCC" w:sz="1"/>
              <w:left w:val="single" w:color="CCCCCC" w:sz="1"/>
              <w:bottom w:val="single" w:color="CCCCCC" w:sz="1"/>
              <w:right w:val="single" w:color="CCCCCC" w:sz="1"/>
            </w:tcBorders>
            <w:shd w:fill="FFF5F6" w:val="clear"/>
            <w:tcMar>
              <w:top w:type="dxa" w:w="60"/>
              <w:left w:type="dxa" w:w="100"/>
              <w:bottom w:type="dxa" w:w="60"/>
              <w:right w:type="dxa" w:w="100"/>
            </w:tcMar>
          </w:tcPr>
          <w:p>
            <w:r>
              <w:rPr>
                <w:rFonts w:ascii="Calibri" w:cs="Calibri" w:eastAsia="Calibri" w:hAnsi="Calibri"/>
                <w:b w:val="false"/>
                <w:bCs w:val="false"/>
                <w:color w:val="444444"/>
                <w:sz w:val="16"/>
                <w:szCs w:val="16"/>
              </w:rPr>
              <w:t xml:space="preserve">☐ Evet, detaylı anlattı</w:t>
            </w:r>
          </w:p>
        </w:tc>
        <w:tc>
          <w:tcPr>
            <w:tcW w:type="dxa" w:w="1399"/>
            <w:tcBorders>
              <w:top w:val="single" w:color="CCCCCC" w:sz="1"/>
              <w:left w:val="single" w:color="CCCCCC" w:sz="1"/>
              <w:bottom w:val="single" w:color="CCCCCC" w:sz="1"/>
              <w:right w:val="single" w:color="CCCCCC" w:sz="1"/>
            </w:tcBorders>
            <w:shd w:fill="FFF5F6" w:val="clear"/>
            <w:tcMar>
              <w:top w:type="dxa" w:w="60"/>
              <w:left w:type="dxa" w:w="100"/>
              <w:bottom w:type="dxa" w:w="60"/>
              <w:right w:type="dxa" w:w="100"/>
            </w:tcMar>
          </w:tcPr>
          <w:p>
            <w:r>
              <w:rPr>
                <w:rFonts w:ascii="Calibri" w:cs="Calibri" w:eastAsia="Calibri" w:hAnsi="Calibri"/>
                <w:b w:val="false"/>
                <w:bCs w:val="false"/>
                <w:color w:val="444444"/>
                <w:sz w:val="16"/>
                <w:szCs w:val="16"/>
              </w:rPr>
              <w:t xml:space="preserve">☐ Kısmen anlattı</w:t>
            </w:r>
          </w:p>
        </w:tc>
        <w:tc>
          <w:tcPr>
            <w:tcW w:type="dxa" w:w="1399"/>
            <w:tcBorders>
              <w:top w:val="single" w:color="CCCCCC" w:sz="1"/>
              <w:left w:val="single" w:color="CCCCCC" w:sz="1"/>
              <w:bottom w:val="single" w:color="CCCCCC" w:sz="1"/>
              <w:right w:val="single" w:color="CCCCCC" w:sz="1"/>
            </w:tcBorders>
            <w:shd w:fill="FFF5F6" w:val="clear"/>
            <w:tcMar>
              <w:top w:type="dxa" w:w="60"/>
              <w:left w:type="dxa" w:w="100"/>
              <w:bottom w:type="dxa" w:w="60"/>
              <w:right w:type="dxa" w:w="100"/>
            </w:tcMar>
          </w:tcPr>
          <w:p>
            <w:r>
              <w:rPr>
                <w:rFonts w:ascii="Calibri" w:cs="Calibri" w:eastAsia="Calibri" w:hAnsi="Calibri"/>
                <w:b w:val="false"/>
                <w:bCs w:val="false"/>
                <w:color w:val="444444"/>
                <w:sz w:val="16"/>
                <w:szCs w:val="16"/>
              </w:rPr>
              <w:t xml:space="preserve">☐ Hayır, paylaşmadı</w:t>
            </w:r>
          </w:p>
        </w:tc>
      </w:tr>
      <w:tr>
        <w:tc>
          <w:tcPr>
            <w:tcW w:type="dxa" w:w="1908"/>
            <w:tcBorders>
              <w:top w:val="single" w:color="CCCCCC" w:sz="1"/>
              <w:left w:val="single" w:color="CCCCCC" w:sz="1"/>
              <w:bottom w:val="single" w:color="CCCCCC" w:sz="1"/>
              <w:right w:val="single" w:color="CCCCCC" w:sz="1"/>
            </w:tcBorders>
            <w:shd w:fill="FCEAED" w:val="clear"/>
            <w:tcMar>
              <w:top w:type="dxa" w:w="60"/>
              <w:left w:type="dxa" w:w="100"/>
              <w:bottom w:type="dxa" w:w="60"/>
              <w:right w:type="dxa" w:w="100"/>
            </w:tcMar>
          </w:tcPr>
          <w:p>
            <w:r>
              <w:rPr>
                <w:rFonts w:ascii="Calibri" w:cs="Calibri" w:eastAsia="Calibri" w:hAnsi="Calibri"/>
                <w:b/>
                <w:bCs/>
                <w:color w:val="444444"/>
                <w:sz w:val="16"/>
                <w:szCs w:val="16"/>
              </w:rPr>
              <w:t xml:space="preserve">Çocuğum bu hafta evde i̇lim ve eğitim ile ilgili bir davranış sergiledi</w:t>
            </w:r>
          </w:p>
        </w:tc>
        <w:tc>
          <w:tcPr>
            <w:tcW w:type="dxa" w:w="1653"/>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alibri" w:cs="Calibri" w:eastAsia="Calibri" w:hAnsi="Calibri"/>
                <w:b w:val="false"/>
                <w:bCs w:val="false"/>
                <w:color w:val="444444"/>
                <w:sz w:val="16"/>
                <w:szCs w:val="16"/>
              </w:rPr>
              <w:t xml:space="preserve">☐ Evet, somut bir örnek gördüm</w:t>
            </w:r>
          </w:p>
        </w:tc>
        <w:tc>
          <w:tcPr>
            <w:tcW w:type="dxa" w:w="1399"/>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alibri" w:cs="Calibri" w:eastAsia="Calibri" w:hAnsi="Calibri"/>
                <w:b w:val="false"/>
                <w:bCs w:val="false"/>
                <w:color w:val="444444"/>
                <w:sz w:val="16"/>
                <w:szCs w:val="16"/>
              </w:rPr>
              <w:t xml:space="preserve">☐ Denedi ama tamamlayamadı</w:t>
            </w:r>
          </w:p>
        </w:tc>
        <w:tc>
          <w:tcPr>
            <w:tcW w:type="dxa" w:w="1399"/>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alibri" w:cs="Calibri" w:eastAsia="Calibri" w:hAnsi="Calibri"/>
                <w:b w:val="false"/>
                <w:bCs w:val="false"/>
                <w:color w:val="444444"/>
                <w:sz w:val="16"/>
                <w:szCs w:val="16"/>
              </w:rPr>
              <w:t xml:space="preserve">☐ Hayır, gözlemlemedim</w:t>
            </w:r>
          </w:p>
        </w:tc>
      </w:tr>
      <w:tr>
        <w:tc>
          <w:tcPr>
            <w:tcW w:type="dxa" w:w="1908"/>
            <w:tcBorders>
              <w:top w:val="single" w:color="CCCCCC" w:sz="1"/>
              <w:left w:val="single" w:color="CCCCCC" w:sz="1"/>
              <w:bottom w:val="single" w:color="CCCCCC" w:sz="1"/>
              <w:right w:val="single" w:color="CCCCCC" w:sz="1"/>
            </w:tcBorders>
            <w:shd w:fill="FCEAED" w:val="clear"/>
            <w:tcMar>
              <w:top w:type="dxa" w:w="60"/>
              <w:left w:type="dxa" w:w="100"/>
              <w:bottom w:type="dxa" w:w="60"/>
              <w:right w:type="dxa" w:w="100"/>
            </w:tcMar>
          </w:tcPr>
          <w:p>
            <w:r>
              <w:rPr>
                <w:rFonts w:ascii="Calibri" w:cs="Calibri" w:eastAsia="Calibri" w:hAnsi="Calibri"/>
                <w:b/>
                <w:bCs/>
                <w:color w:val="444444"/>
                <w:sz w:val="16"/>
                <w:szCs w:val="16"/>
              </w:rPr>
              <w:t xml:space="preserve">Çocuğumun i̇lim ve eğitim konusundaki farkındalığında değişim gördüm</w:t>
            </w:r>
          </w:p>
        </w:tc>
        <w:tc>
          <w:tcPr>
            <w:tcW w:type="dxa" w:w="1653"/>
            <w:tcBorders>
              <w:top w:val="single" w:color="CCCCCC" w:sz="1"/>
              <w:left w:val="single" w:color="CCCCCC" w:sz="1"/>
              <w:bottom w:val="single" w:color="CCCCCC" w:sz="1"/>
              <w:right w:val="single" w:color="CCCCCC" w:sz="1"/>
            </w:tcBorders>
            <w:shd w:fill="FFF5F6" w:val="clear"/>
            <w:tcMar>
              <w:top w:type="dxa" w:w="60"/>
              <w:left w:type="dxa" w:w="100"/>
              <w:bottom w:type="dxa" w:w="60"/>
              <w:right w:type="dxa" w:w="100"/>
            </w:tcMar>
          </w:tcPr>
          <w:p>
            <w:r>
              <w:rPr>
                <w:rFonts w:ascii="Calibri" w:cs="Calibri" w:eastAsia="Calibri" w:hAnsi="Calibri"/>
                <w:b w:val="false"/>
                <w:bCs w:val="false"/>
                <w:color w:val="444444"/>
                <w:sz w:val="16"/>
                <w:szCs w:val="16"/>
              </w:rPr>
              <w:t xml:space="preserve">☐ Belirgin olumlu değişim</w:t>
            </w:r>
          </w:p>
        </w:tc>
        <w:tc>
          <w:tcPr>
            <w:tcW w:type="dxa" w:w="1399"/>
            <w:tcBorders>
              <w:top w:val="single" w:color="CCCCCC" w:sz="1"/>
              <w:left w:val="single" w:color="CCCCCC" w:sz="1"/>
              <w:bottom w:val="single" w:color="CCCCCC" w:sz="1"/>
              <w:right w:val="single" w:color="CCCCCC" w:sz="1"/>
            </w:tcBorders>
            <w:shd w:fill="FFF5F6" w:val="clear"/>
            <w:tcMar>
              <w:top w:type="dxa" w:w="60"/>
              <w:left w:type="dxa" w:w="100"/>
              <w:bottom w:type="dxa" w:w="60"/>
              <w:right w:type="dxa" w:w="100"/>
            </w:tcMar>
          </w:tcPr>
          <w:p>
            <w:r>
              <w:rPr>
                <w:rFonts w:ascii="Calibri" w:cs="Calibri" w:eastAsia="Calibri" w:hAnsi="Calibri"/>
                <w:b w:val="false"/>
                <w:bCs w:val="false"/>
                <w:color w:val="444444"/>
                <w:sz w:val="16"/>
                <w:szCs w:val="16"/>
              </w:rPr>
              <w:t xml:space="preserve">☐ Hafif değişim</w:t>
            </w:r>
          </w:p>
        </w:tc>
        <w:tc>
          <w:tcPr>
            <w:tcW w:type="dxa" w:w="1399"/>
            <w:tcBorders>
              <w:top w:val="single" w:color="CCCCCC" w:sz="1"/>
              <w:left w:val="single" w:color="CCCCCC" w:sz="1"/>
              <w:bottom w:val="single" w:color="CCCCCC" w:sz="1"/>
              <w:right w:val="single" w:color="CCCCCC" w:sz="1"/>
            </w:tcBorders>
            <w:shd w:fill="FFF5F6" w:val="clear"/>
            <w:tcMar>
              <w:top w:type="dxa" w:w="60"/>
              <w:left w:type="dxa" w:w="100"/>
              <w:bottom w:type="dxa" w:w="60"/>
              <w:right w:type="dxa" w:w="100"/>
            </w:tcMar>
          </w:tcPr>
          <w:p>
            <w:r>
              <w:rPr>
                <w:rFonts w:ascii="Calibri" w:cs="Calibri" w:eastAsia="Calibri" w:hAnsi="Calibri"/>
                <w:b w:val="false"/>
                <w:bCs w:val="false"/>
                <w:color w:val="444444"/>
                <w:sz w:val="16"/>
                <w:szCs w:val="16"/>
              </w:rPr>
              <w:t xml:space="preserve">☐ Değişim görmedim</w:t>
            </w:r>
          </w:p>
        </w:tc>
      </w:tr>
      <w:tr>
        <w:tc>
          <w:tcPr>
            <w:tcW w:type="dxa" w:w="1908"/>
            <w:tcBorders>
              <w:top w:val="single" w:color="CCCCCC" w:sz="1"/>
              <w:left w:val="single" w:color="CCCCCC" w:sz="1"/>
              <w:bottom w:val="single" w:color="CCCCCC" w:sz="1"/>
              <w:right w:val="single" w:color="CCCCCC" w:sz="1"/>
            </w:tcBorders>
            <w:shd w:fill="FCEAED" w:val="clear"/>
            <w:tcMar>
              <w:top w:type="dxa" w:w="60"/>
              <w:left w:type="dxa" w:w="100"/>
              <w:bottom w:type="dxa" w:w="60"/>
              <w:right w:type="dxa" w:w="100"/>
            </w:tcMar>
          </w:tcPr>
          <w:p>
            <w:r>
              <w:rPr>
                <w:rFonts w:ascii="Calibri" w:cs="Calibri" w:eastAsia="Calibri" w:hAnsi="Calibri"/>
                <w:b/>
                <w:bCs/>
                <w:color w:val="444444"/>
                <w:sz w:val="16"/>
                <w:szCs w:val="16"/>
              </w:rPr>
              <w:t xml:space="preserve">Aile ders kartını birlikte okudum</w:t>
            </w:r>
          </w:p>
        </w:tc>
        <w:tc>
          <w:tcPr>
            <w:tcW w:type="dxa" w:w="1653"/>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alibri" w:cs="Calibri" w:eastAsia="Calibri" w:hAnsi="Calibri"/>
                <w:b w:val="false"/>
                <w:bCs w:val="false"/>
                <w:color w:val="444444"/>
                <w:sz w:val="16"/>
                <w:szCs w:val="16"/>
              </w:rPr>
              <w:t xml:space="preserve">☐ Evet, birlikte okuduk ve konuştuk</w:t>
            </w:r>
          </w:p>
        </w:tc>
        <w:tc>
          <w:tcPr>
            <w:tcW w:type="dxa" w:w="1399"/>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alibri" w:cs="Calibri" w:eastAsia="Calibri" w:hAnsi="Calibri"/>
                <w:b w:val="false"/>
                <w:bCs w:val="false"/>
                <w:color w:val="444444"/>
                <w:sz w:val="16"/>
                <w:szCs w:val="16"/>
              </w:rPr>
              <w:t xml:space="preserve">☐ Sadece göz attım</w:t>
            </w:r>
          </w:p>
        </w:tc>
        <w:tc>
          <w:tcPr>
            <w:tcW w:type="dxa" w:w="1399"/>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alibri" w:cs="Calibri" w:eastAsia="Calibri" w:hAnsi="Calibri"/>
                <w:b w:val="false"/>
                <w:bCs w:val="false"/>
                <w:color w:val="444444"/>
                <w:sz w:val="16"/>
                <w:szCs w:val="16"/>
              </w:rPr>
              <w:t xml:space="preserve">☐ Henüz okumadım</w:t>
            </w:r>
          </w:p>
        </w:tc>
      </w:tr>
      <w:tr>
        <w:tc>
          <w:tcPr>
            <w:tcW w:type="dxa" w:w="1908"/>
            <w:tcBorders>
              <w:top w:val="single" w:color="CCCCCC" w:sz="1"/>
              <w:left w:val="single" w:color="CCCCCC" w:sz="1"/>
              <w:bottom w:val="single" w:color="CCCCCC" w:sz="1"/>
              <w:right w:val="single" w:color="CCCCCC" w:sz="1"/>
            </w:tcBorders>
            <w:shd w:fill="FCEAED" w:val="clear"/>
            <w:tcMar>
              <w:top w:type="dxa" w:w="60"/>
              <w:left w:type="dxa" w:w="100"/>
              <w:bottom w:type="dxa" w:w="60"/>
              <w:right w:type="dxa" w:w="100"/>
            </w:tcMar>
          </w:tcPr>
          <w:p>
            <w:r>
              <w:rPr>
                <w:rFonts w:ascii="Calibri" w:cs="Calibri" w:eastAsia="Calibri" w:hAnsi="Calibri"/>
                <w:b/>
                <w:bCs/>
                <w:color w:val="444444"/>
                <w:sz w:val="16"/>
                <w:szCs w:val="16"/>
              </w:rPr>
              <w:t xml:space="preserve">Ailece Öğrenme Saati etkinliğine destek verdim</w:t>
            </w:r>
          </w:p>
        </w:tc>
        <w:tc>
          <w:tcPr>
            <w:tcW w:type="dxa" w:w="1653"/>
            <w:tcBorders>
              <w:top w:val="single" w:color="CCCCCC" w:sz="1"/>
              <w:left w:val="single" w:color="CCCCCC" w:sz="1"/>
              <w:bottom w:val="single" w:color="CCCCCC" w:sz="1"/>
              <w:right w:val="single" w:color="CCCCCC" w:sz="1"/>
            </w:tcBorders>
            <w:shd w:fill="FFF5F6" w:val="clear"/>
            <w:tcMar>
              <w:top w:type="dxa" w:w="60"/>
              <w:left w:type="dxa" w:w="100"/>
              <w:bottom w:type="dxa" w:w="60"/>
              <w:right w:type="dxa" w:w="100"/>
            </w:tcMar>
          </w:tcPr>
          <w:p>
            <w:r>
              <w:rPr>
                <w:rFonts w:ascii="Calibri" w:cs="Calibri" w:eastAsia="Calibri" w:hAnsi="Calibri"/>
                <w:b w:val="false"/>
                <w:bCs w:val="false"/>
                <w:color w:val="444444"/>
                <w:sz w:val="16"/>
                <w:szCs w:val="16"/>
              </w:rPr>
              <w:t xml:space="preserve">☐ Aktif katıldım</w:t>
            </w:r>
          </w:p>
        </w:tc>
        <w:tc>
          <w:tcPr>
            <w:tcW w:type="dxa" w:w="1399"/>
            <w:tcBorders>
              <w:top w:val="single" w:color="CCCCCC" w:sz="1"/>
              <w:left w:val="single" w:color="CCCCCC" w:sz="1"/>
              <w:bottom w:val="single" w:color="CCCCCC" w:sz="1"/>
              <w:right w:val="single" w:color="CCCCCC" w:sz="1"/>
            </w:tcBorders>
            <w:shd w:fill="FFF5F6" w:val="clear"/>
            <w:tcMar>
              <w:top w:type="dxa" w:w="60"/>
              <w:left w:type="dxa" w:w="100"/>
              <w:bottom w:type="dxa" w:w="60"/>
              <w:right w:type="dxa" w:w="100"/>
            </w:tcMar>
          </w:tcPr>
          <w:p>
            <w:r>
              <w:rPr>
                <w:rFonts w:ascii="Calibri" w:cs="Calibri" w:eastAsia="Calibri" w:hAnsi="Calibri"/>
                <w:b w:val="false"/>
                <w:bCs w:val="false"/>
                <w:color w:val="444444"/>
                <w:sz w:val="16"/>
                <w:szCs w:val="16"/>
              </w:rPr>
              <w:t xml:space="preserve">☐ Kısmen destek verdim</w:t>
            </w:r>
          </w:p>
        </w:tc>
        <w:tc>
          <w:tcPr>
            <w:tcW w:type="dxa" w:w="1399"/>
            <w:tcBorders>
              <w:top w:val="single" w:color="CCCCCC" w:sz="1"/>
              <w:left w:val="single" w:color="CCCCCC" w:sz="1"/>
              <w:bottom w:val="single" w:color="CCCCCC" w:sz="1"/>
              <w:right w:val="single" w:color="CCCCCC" w:sz="1"/>
            </w:tcBorders>
            <w:shd w:fill="FFF5F6" w:val="clear"/>
            <w:tcMar>
              <w:top w:type="dxa" w:w="60"/>
              <w:left w:type="dxa" w:w="100"/>
              <w:bottom w:type="dxa" w:w="60"/>
              <w:right w:type="dxa" w:w="100"/>
            </w:tcMar>
          </w:tcPr>
          <w:p>
            <w:r>
              <w:rPr>
                <w:rFonts w:ascii="Calibri" w:cs="Calibri" w:eastAsia="Calibri" w:hAnsi="Calibri"/>
                <w:b w:val="false"/>
                <w:bCs w:val="false"/>
                <w:color w:val="444444"/>
                <w:sz w:val="16"/>
                <w:szCs w:val="16"/>
              </w:rPr>
              <w:t xml:space="preserve">☐ Katılmadım</w:t>
            </w:r>
          </w:p>
        </w:tc>
      </w:tr>
    </w:tbl>
    <w:p>
      <w:pPr>
        <w:spacing w:after="0"/>
      </w:pPr>
      <w:r>
        <w:rPr>
          <w:sz w:val="20"/>
          <w:szCs w:val="20"/>
        </w:rPr>
        <w:t xml:space="preserve"/>
      </w:r>
    </w:p>
    <w:p>
      <w:pPr>
        <w:spacing w:after="40" w:before="0"/>
        <w:jc w:val="left"/>
      </w:pPr>
      <w:r>
        <w:rPr>
          <w:rFonts w:ascii="Calibri" w:cs="Calibri" w:eastAsia="Calibri" w:hAnsi="Calibri"/>
          <w:b/>
          <w:bCs/>
          <w:color w:val="444444"/>
          <w:sz w:val="22"/>
          <w:szCs w:val="22"/>
        </w:rPr>
        <w:t xml:space="preserve">Eklemek istediğiniz notlar:</w:t>
      </w:r>
    </w:p>
    <w:p>
      <w:pPr>
        <w:pBdr>
          <w:bottom w:val="single" w:color="DDDDDD" w:sz="1" w:space="4"/>
        </w:pBdr>
        <w:spacing w:after="60"/>
      </w:pPr>
      <w:r>
        <w:rPr>
          <w:sz w:val="22"/>
          <w:szCs w:val="22"/>
        </w:rPr>
        <w:t xml:space="preserve"> </w:t>
      </w:r>
    </w:p>
    <w:p>
      <w:pPr>
        <w:pBdr>
          <w:bottom w:val="single" w:color="DDDDDD" w:sz="1" w:space="4"/>
        </w:pBdr>
        <w:spacing w:after="60"/>
      </w:pPr>
      <w:r>
        <w:rPr>
          <w:sz w:val="22"/>
          <w:szCs w:val="22"/>
        </w:rPr>
        <w:t xml:space="preserve"> </w:t>
      </w:r>
    </w:p>
    <w:p>
      <w:pPr>
        <w:pBdr>
          <w:bottom w:val="single" w:color="DDDDDD" w:sz="1" w:space="4"/>
        </w:pBdr>
        <w:spacing w:after="60"/>
      </w:pPr>
      <w:r>
        <w:rPr>
          <w:sz w:val="22"/>
          <w:szCs w:val="22"/>
        </w:rPr>
        <w:t xml:space="preserve"> </w:t>
      </w:r>
    </w:p>
    <w:p>
      <w:pPr>
        <w:pBdr>
          <w:bottom w:val="single" w:color="DDDDDD" w:sz="1" w:space="4"/>
        </w:pBdr>
        <w:spacing w:after="60"/>
      </w:pPr>
      <w:r>
        <w:rPr>
          <w:sz w:val="22"/>
          <w:szCs w:val="22"/>
        </w:rPr>
        <w:t xml:space="preserve"> </w:t>
      </w:r>
    </w:p>
    <w:p>
      <w:pPr>
        <w:spacing w:after="0"/>
      </w:pPr>
      <w:r>
        <w:rPr>
          <w:sz w:val="20"/>
          <w:szCs w:val="20"/>
        </w:rPr>
        <w:t xml:space="preserve"/>
      </w:r>
    </w:p>
    <w:tbl>
      <w:tblPr>
        <w:tblW w:type="dxa" w:w="6360"/>
        <w:tblBorders>
          <w:top w:val="single" w:color="auto" w:sz="4"/>
          <w:left w:val="single" w:color="auto" w:sz="4"/>
          <w:bottom w:val="single" w:color="auto" w:sz="4"/>
          <w:right w:val="single" w:color="auto" w:sz="4"/>
          <w:insideH w:val="single" w:color="auto" w:sz="4"/>
          <w:insideV w:val="single" w:color="auto" w:sz="4"/>
        </w:tblBorders>
      </w:tblPr>
      <w:tblGrid>
        <w:gridCol w:w="6360"/>
      </w:tblGrid>
      <w:tr>
        <w:tc>
          <w:tcPr>
            <w:tcW w:type="dxa" w:w="6360"/>
            <w:tcBorders>
              <w:top w:val="single" w:color="C8102E" w:sz="1"/>
              <w:left w:val="single" w:color="C8102E" w:sz="8"/>
              <w:bottom w:val="single" w:color="C8102E" w:sz="1"/>
              <w:right w:val="single" w:color="C8102E" w:sz="1"/>
            </w:tcBorders>
            <w:shd w:fill="FFF5F6" w:val="clear"/>
            <w:tcMar>
              <w:top w:type="dxa" w:w="100"/>
              <w:left w:type="dxa" w:w="160"/>
              <w:bottom w:type="dxa" w:w="100"/>
              <w:right w:type="dxa" w:w="160"/>
            </w:tcMar>
          </w:tcPr>
          <w:p>
            <w:pPr>
              <w:spacing w:after="0"/>
              <w:jc w:val="center"/>
            </w:pPr>
            <w:r>
              <w:rPr>
                <w:rFonts w:ascii="Calibri" w:cs="Calibri" w:eastAsia="Calibri" w:hAnsi="Calibri"/>
                <w:i/>
                <w:iCs/>
                <w:color w:val="C8102E"/>
                <w:sz w:val="20"/>
                <w:szCs w:val="20"/>
              </w:rPr>
              <w:t xml:space="preserve">Geri bildiriminiz için teşekkür ederiz!</w:t>
            </w:r>
          </w:p>
        </w:tc>
      </w:tr>
    </w:tbl>
    <w:sectPr>
      <w:headerReference w:type="default" r:id="rId7"/>
      <w:footerReference w:type="default" r:id="rId8"/>
      <w:pgSz w:w="8400" w:h="11900" w:orient="portrait"/>
      <w:pgMar w:top="1020" w:right="1020" w:bottom="900" w:left="10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after="0" w:before="0"/>
      <w:jc w:val="center"/>
    </w:pPr>
    <w:r>
      <w:rPr>
        <w:rFonts w:ascii="Calibri" w:cs="Calibri" w:eastAsia="Calibri" w:hAnsi="Calibri"/>
        <w:color w:val="CCCCCC"/>
        <w:sz w:val="16"/>
        <w:szCs w:val="16"/>
      </w:rPr>
      <w:t xml:space="preserve">— </w:t>
    </w:r>
    <w:r>
      <w:rPr>
        <w:rFonts w:ascii="Calibri" w:cs="Calibri" w:eastAsia="Calibri" w:hAnsi="Calibri"/>
        <w:color w:val="C8102E"/>
        <w:sz w:val="16"/>
        <w:szCs w:val="16"/>
      </w:rPr>
      <w:fldChar w:fldCharType="begin"/>
      <w:instrText xml:space="preserve">PAGE</w:instrText>
      <w:fldChar w:fldCharType="separate"/>
      <w:fldChar w:fldCharType="end"/>
    </w:r>
    <w:r>
      <w:rPr>
        <w:rFonts w:ascii="Calibri" w:cs="Calibri" w:eastAsia="Calibri" w:hAnsi="Calibri"/>
        <w:color w:val="CCCCCC"/>
        <w:sz w:val="16"/>
        <w:szCs w:val="16"/>
      </w:rP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8102E" w:sz="2" w:space="2"/>
      </w:pBdr>
      <w:spacing w:after="0"/>
      <w:jc w:val="right"/>
    </w:pPr>
    <w:r>
      <w:rPr>
        <w:rFonts w:ascii="Calibri" w:cs="Calibri" w:eastAsia="Calibri" w:hAnsi="Calibri"/>
        <w:i/>
        <w:iCs/>
        <w:color w:val="C8102E"/>
        <w:sz w:val="14"/>
        <w:szCs w:val="14"/>
      </w:rPr>
      <w:t xml:space="preserve">Birlikte İyilik Akademisi</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2026-03-21T08:52:32.587Z</dcterms:created>
  <dcterms:modified xsi:type="dcterms:W3CDTF">2026-03-21T08:52:32.587Z</dcterms:modified>
</cp:coreProperties>
</file>

<file path=docProps/custom.xml><?xml version="1.0" encoding="utf-8"?>
<Properties xmlns="http://schemas.openxmlformats.org/officeDocument/2006/custom-properties" xmlns:vt="http://schemas.openxmlformats.org/officeDocument/2006/docPropsVTypes"/>
</file>