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pt-BR"/>
        </w:rPr>
      </w:pPr>
    </w:p>
    <w:tbl>
      <w:tblPr>
        <w:tblW w:w="8856" w:type="dxa"/>
        <w:jc w:val="center"/>
        <w:tblLayout w:type="fixed"/>
        <w:tblLook w:val="0000" w:firstRow="0" w:lastRow="0" w:firstColumn="0" w:lastColumn="0" w:noHBand="0" w:noVBand="0"/>
      </w:tblPr>
      <w:tblGrid>
        <w:gridCol w:w="4913"/>
        <w:gridCol w:w="3943"/>
      </w:tblGrid>
      <w:tr w:rsidR="004F7CBF" w:rsidRPr="00632CAD" w:rsidTr="00B0520A">
        <w:trPr>
          <w:jc w:val="center"/>
        </w:trPr>
        <w:tc>
          <w:tcPr>
            <w:tcW w:w="49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F7CBF" w:rsidRPr="00632CAD" w:rsidRDefault="004F7CBF" w:rsidP="00B05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88" w:lineRule="auto"/>
              <w:rPr>
                <w:b/>
                <w:color w:val="000000"/>
                <w:sz w:val="36"/>
                <w:szCs w:val="36"/>
                <w:lang w:val="pt-BR"/>
              </w:rPr>
            </w:pPr>
          </w:p>
        </w:tc>
        <w:tc>
          <w:tcPr>
            <w:tcW w:w="3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F7CBF" w:rsidRPr="00632CAD" w:rsidRDefault="005919BC" w:rsidP="00B05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88" w:lineRule="auto"/>
              <w:jc w:val="right"/>
              <w:rPr>
                <w:b/>
                <w:color w:val="000000"/>
                <w:sz w:val="40"/>
                <w:szCs w:val="40"/>
                <w:lang w:val="pt-BR"/>
              </w:rPr>
            </w:pPr>
            <w:r w:rsidRPr="00632CAD">
              <w:rPr>
                <w:b/>
                <w:sz w:val="40"/>
                <w:szCs w:val="40"/>
                <w:lang w:val="pt-BR"/>
              </w:rPr>
              <w:t>CRONOS</w:t>
            </w:r>
          </w:p>
        </w:tc>
      </w:tr>
    </w:tbl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  <w:rPr>
          <w:b/>
          <w:color w:val="000000"/>
          <w:sz w:val="44"/>
          <w:szCs w:val="44"/>
          <w:lang w:val="pt-BR"/>
        </w:rPr>
      </w:pPr>
      <w:r w:rsidRPr="00632CAD">
        <w:rPr>
          <w:b/>
          <w:color w:val="000000"/>
          <w:sz w:val="44"/>
          <w:szCs w:val="44"/>
          <w:lang w:val="pt-BR"/>
        </w:rPr>
        <w:t>Plano de Testes</w:t>
      </w:r>
    </w:p>
    <w:p w:rsidR="004F7CBF" w:rsidRPr="00632CAD" w:rsidRDefault="004F7CBF" w:rsidP="004F7CBF">
      <w:pPr>
        <w:rPr>
          <w:lang w:val="pt-BR"/>
        </w:rPr>
      </w:pPr>
    </w:p>
    <w:p w:rsidR="004F7CBF" w:rsidRPr="00632CAD" w:rsidRDefault="004F7CBF" w:rsidP="004F7CBF">
      <w:pPr>
        <w:jc w:val="center"/>
        <w:rPr>
          <w:sz w:val="22"/>
          <w:szCs w:val="22"/>
          <w:lang w:val="pt-BR"/>
        </w:rPr>
      </w:pPr>
      <w:r w:rsidRPr="00632CAD">
        <w:rPr>
          <w:sz w:val="22"/>
          <w:szCs w:val="22"/>
          <w:lang w:val="pt-BR"/>
        </w:rPr>
        <w:t>Desenvolvimento de Sistemas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color w:val="000000"/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color w:val="000000"/>
          <w:lang w:val="pt-BR"/>
        </w:rPr>
        <w:t> 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b/>
          <w:color w:val="000000"/>
          <w:sz w:val="36"/>
          <w:szCs w:val="36"/>
          <w:lang w:val="pt-BR"/>
        </w:rPr>
      </w:pPr>
      <w:r w:rsidRPr="00632CAD">
        <w:rPr>
          <w:color w:val="000000"/>
          <w:lang w:val="pt-BR"/>
        </w:rPr>
        <w:t> </w:t>
      </w:r>
    </w:p>
    <w:tbl>
      <w:tblPr>
        <w:tblW w:w="8962" w:type="dxa"/>
        <w:jc w:val="center"/>
        <w:tblLayout w:type="fixed"/>
        <w:tblLook w:val="0000" w:firstRow="0" w:lastRow="0" w:firstColumn="0" w:lastColumn="0" w:noHBand="0" w:noVBand="0"/>
      </w:tblPr>
      <w:tblGrid>
        <w:gridCol w:w="4393"/>
        <w:gridCol w:w="4569"/>
      </w:tblGrid>
      <w:tr w:rsidR="004F7CBF" w:rsidRPr="00632CAD" w:rsidTr="00B0520A">
        <w:trPr>
          <w:trHeight w:val="1100"/>
          <w:jc w:val="center"/>
        </w:trPr>
        <w:tc>
          <w:tcPr>
            <w:tcW w:w="4393" w:type="dxa"/>
          </w:tcPr>
          <w:p w:rsidR="004F7CBF" w:rsidRPr="00632CAD" w:rsidRDefault="004F7CBF" w:rsidP="00B05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36"/>
                <w:szCs w:val="36"/>
                <w:lang w:val="pt-BR"/>
              </w:rPr>
            </w:pPr>
            <w:r w:rsidRPr="00632CAD">
              <w:rPr>
                <w:b/>
                <w:color w:val="000000"/>
                <w:lang w:val="pt-BR"/>
              </w:rPr>
              <w:t xml:space="preserve">Professor: </w:t>
            </w:r>
            <w:proofErr w:type="spellStart"/>
            <w:r w:rsidRPr="00632CAD">
              <w:rPr>
                <w:b/>
                <w:color w:val="000000"/>
                <w:lang w:val="pt-BR"/>
              </w:rPr>
              <w:t>Daricélio</w:t>
            </w:r>
            <w:proofErr w:type="spellEnd"/>
            <w:r w:rsidRPr="00632CAD">
              <w:rPr>
                <w:b/>
                <w:color w:val="000000"/>
                <w:lang w:val="pt-BR"/>
              </w:rPr>
              <w:t xml:space="preserve"> Moreira Soares</w:t>
            </w:r>
          </w:p>
          <w:p w:rsidR="004F7CBF" w:rsidRPr="00632CAD" w:rsidRDefault="004F7CBF" w:rsidP="00B05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8" w:lineRule="auto"/>
              <w:rPr>
                <w:b/>
                <w:color w:val="000000"/>
                <w:sz w:val="36"/>
                <w:szCs w:val="36"/>
                <w:lang w:val="pt-BR"/>
              </w:rPr>
            </w:pPr>
          </w:p>
        </w:tc>
        <w:tc>
          <w:tcPr>
            <w:tcW w:w="4569" w:type="dxa"/>
          </w:tcPr>
          <w:p w:rsidR="000C62AD" w:rsidRPr="00632CAD" w:rsidRDefault="004F7CBF" w:rsidP="000C6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b/>
                <w:lang w:val="pt-BR"/>
              </w:rPr>
            </w:pPr>
            <w:r w:rsidRPr="00632CAD">
              <w:rPr>
                <w:b/>
                <w:color w:val="000000"/>
                <w:lang w:val="pt-BR"/>
              </w:rPr>
              <w:t xml:space="preserve">Equipe: </w:t>
            </w:r>
            <w:r w:rsidR="000C62AD" w:rsidRPr="00632CAD">
              <w:rPr>
                <w:b/>
                <w:lang w:val="pt-BR"/>
              </w:rPr>
              <w:t>Cleyciane Nome Completo</w:t>
            </w:r>
          </w:p>
          <w:p w:rsidR="000C62AD" w:rsidRPr="00632CAD" w:rsidRDefault="000C62AD" w:rsidP="000C6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b/>
                <w:lang w:val="pt-BR"/>
              </w:rPr>
            </w:pPr>
            <w:r w:rsidRPr="00632CAD">
              <w:rPr>
                <w:b/>
                <w:lang w:val="pt-BR"/>
              </w:rPr>
              <w:t xml:space="preserve">Juliana Nome Completo, </w:t>
            </w:r>
          </w:p>
          <w:p w:rsidR="004F7CBF" w:rsidRPr="00632CAD" w:rsidRDefault="000C62AD" w:rsidP="000C62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b/>
                <w:lang w:val="pt-BR"/>
              </w:rPr>
            </w:pPr>
            <w:r w:rsidRPr="00632CAD">
              <w:rPr>
                <w:b/>
                <w:lang w:val="pt-BR"/>
              </w:rPr>
              <w:t>Raul Vitor Lopes da Costa</w:t>
            </w:r>
          </w:p>
          <w:p w:rsidR="004F7CBF" w:rsidRPr="00632CAD" w:rsidRDefault="004F7CBF" w:rsidP="00B05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b/>
                <w:color w:val="000000"/>
                <w:sz w:val="36"/>
                <w:szCs w:val="36"/>
                <w:lang w:val="pt-BR"/>
              </w:rPr>
            </w:pPr>
          </w:p>
          <w:p w:rsidR="0060227D" w:rsidRPr="00632CAD" w:rsidRDefault="0060227D" w:rsidP="00602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36"/>
                <w:szCs w:val="36"/>
                <w:lang w:val="pt-BR"/>
              </w:rPr>
            </w:pPr>
          </w:p>
        </w:tc>
      </w:tr>
    </w:tbl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color w:val="000000"/>
          <w:lang w:val="pt-BR"/>
        </w:rPr>
        <w:t> </w:t>
      </w:r>
    </w:p>
    <w:p w:rsidR="004F7CBF" w:rsidRPr="00632CAD" w:rsidRDefault="004F7CBF" w:rsidP="004F7CBF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lang w:val="pt-BR"/>
        </w:rPr>
      </w:pPr>
      <w:r w:rsidRPr="00632CAD">
        <w:rPr>
          <w:color w:val="000000"/>
          <w:lang w:val="pt-BR"/>
        </w:rPr>
        <w:t> </w:t>
      </w:r>
      <w:r w:rsidRPr="00632CAD">
        <w:rPr>
          <w:b/>
          <w:color w:val="000000"/>
          <w:lang w:val="pt-BR"/>
        </w:rPr>
        <w:t> </w:t>
      </w:r>
      <w:r w:rsidR="000C62AD" w:rsidRPr="00632CAD">
        <w:rPr>
          <w:b/>
          <w:color w:val="000000"/>
          <w:lang w:val="pt-BR"/>
        </w:rPr>
        <w:t>Junho</w:t>
      </w:r>
      <w:r w:rsidRPr="00632CAD">
        <w:rPr>
          <w:b/>
          <w:color w:val="000000"/>
          <w:lang w:val="pt-BR"/>
        </w:rPr>
        <w:t xml:space="preserve"> / 201</w:t>
      </w:r>
      <w:r w:rsidR="000C62AD" w:rsidRPr="00632CAD">
        <w:rPr>
          <w:b/>
          <w:lang w:val="pt-BR"/>
        </w:rPr>
        <w:t>9</w:t>
      </w:r>
    </w:p>
    <w:p w:rsidR="000C62AD" w:rsidRPr="00632CAD" w:rsidRDefault="000C62AD" w:rsidP="004F7CBF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b/>
          <w:color w:val="000000"/>
          <w:lang w:val="pt-BR"/>
        </w:rPr>
      </w:pPr>
    </w:p>
    <w:p w:rsidR="004F7CBF" w:rsidRPr="00632CAD" w:rsidRDefault="004F7CBF">
      <w:pPr>
        <w:pStyle w:val="Ttulo"/>
        <w:rPr>
          <w:lang w:val="pt-BR"/>
        </w:rPr>
      </w:pP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  <w:lang w:val="pt-BR"/>
        </w:rPr>
      </w:pPr>
      <w:r w:rsidRPr="00632CAD">
        <w:rPr>
          <w:b/>
          <w:color w:val="000000"/>
          <w:sz w:val="36"/>
          <w:szCs w:val="36"/>
          <w:lang w:val="pt-BR"/>
        </w:rPr>
        <w:t>Histórico de Revisões</w:t>
      </w:r>
    </w:p>
    <w:p w:rsidR="004F7CBF" w:rsidRPr="00632CAD" w:rsidRDefault="004F7CBF" w:rsidP="004F7CB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lang w:val="pt-BR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7CBF" w:rsidRPr="00632CAD" w:rsidTr="00B0520A">
        <w:tc>
          <w:tcPr>
            <w:tcW w:w="2304" w:type="dxa"/>
          </w:tcPr>
          <w:p w:rsidR="004F7CBF" w:rsidRPr="00632CAD" w:rsidRDefault="004F7CBF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</w:tcPr>
          <w:p w:rsidR="004F7CBF" w:rsidRPr="00632CAD" w:rsidRDefault="004F7CBF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</w:tcPr>
          <w:p w:rsidR="004F7CBF" w:rsidRPr="00632CAD" w:rsidRDefault="004F7CBF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4F7CBF" w:rsidRPr="00632CAD" w:rsidRDefault="004F7CBF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Autor</w:t>
            </w:r>
          </w:p>
        </w:tc>
      </w:tr>
      <w:tr w:rsidR="004F7CBF" w:rsidRPr="00FA3B5B" w:rsidTr="00B0520A">
        <w:tc>
          <w:tcPr>
            <w:tcW w:w="2304" w:type="dxa"/>
          </w:tcPr>
          <w:p w:rsidR="004F7CBF" w:rsidRPr="00632CAD" w:rsidRDefault="000C62AD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11/06/2019</w:t>
            </w:r>
          </w:p>
        </w:tc>
        <w:tc>
          <w:tcPr>
            <w:tcW w:w="1152" w:type="dxa"/>
          </w:tcPr>
          <w:p w:rsidR="004F7CBF" w:rsidRPr="00632CAD" w:rsidRDefault="004F7CBF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</w:tcPr>
          <w:p w:rsidR="004F7CBF" w:rsidRPr="00632CAD" w:rsidRDefault="000C62AD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</w:tcPr>
          <w:p w:rsidR="004F7CBF" w:rsidRPr="00632CAD" w:rsidRDefault="000C62AD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Raul Vitor Lopes da Costa.</w:t>
            </w:r>
          </w:p>
        </w:tc>
      </w:tr>
      <w:tr w:rsidR="004F7CBF" w:rsidRPr="00FA3B5B" w:rsidTr="00B0520A">
        <w:tc>
          <w:tcPr>
            <w:tcW w:w="2304" w:type="dxa"/>
          </w:tcPr>
          <w:p w:rsidR="004F7CBF" w:rsidRPr="00632CAD" w:rsidRDefault="0045316E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12/06/2019</w:t>
            </w:r>
          </w:p>
        </w:tc>
        <w:tc>
          <w:tcPr>
            <w:tcW w:w="1152" w:type="dxa"/>
          </w:tcPr>
          <w:p w:rsidR="004F7CBF" w:rsidRPr="00632CAD" w:rsidRDefault="0045316E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</w:tcPr>
          <w:p w:rsidR="004F7CBF" w:rsidRPr="00632CAD" w:rsidRDefault="0060227D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Tipos de Teste para o Sistema </w:t>
            </w:r>
            <w:r w:rsidR="002C7DF5" w:rsidRPr="00632CAD">
              <w:rPr>
                <w:sz w:val="24"/>
                <w:szCs w:val="24"/>
                <w:lang w:val="pt-BR"/>
              </w:rPr>
              <w:t>Incluídos</w:t>
            </w:r>
            <w:r w:rsidRPr="00632CAD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2304" w:type="dxa"/>
          </w:tcPr>
          <w:p w:rsidR="004F7CBF" w:rsidRPr="00632CAD" w:rsidRDefault="00410954" w:rsidP="00B0520A">
            <w:pPr>
              <w:keepLines/>
              <w:spacing w:after="120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Raul Vitor Lopes da Costa.</w:t>
            </w:r>
          </w:p>
        </w:tc>
      </w:tr>
      <w:tr w:rsidR="004F7CBF" w:rsidRPr="00632CAD" w:rsidTr="00B0520A">
        <w:tc>
          <w:tcPr>
            <w:tcW w:w="2304" w:type="dxa"/>
          </w:tcPr>
          <w:p w:rsidR="004F7CBF" w:rsidRPr="00632CAD" w:rsidRDefault="00BF4914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12/06/2019</w:t>
            </w:r>
          </w:p>
        </w:tc>
        <w:tc>
          <w:tcPr>
            <w:tcW w:w="1152" w:type="dxa"/>
          </w:tcPr>
          <w:p w:rsidR="004F7CBF" w:rsidRPr="00632CAD" w:rsidRDefault="00BF4914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744" w:type="dxa"/>
          </w:tcPr>
          <w:p w:rsidR="004F7CBF" w:rsidRPr="00632CAD" w:rsidRDefault="00BF4914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Tipos de Requisitos a </w:t>
            </w:r>
            <w:r w:rsidR="004B4B29" w:rsidRPr="00632CAD">
              <w:rPr>
                <w:sz w:val="24"/>
                <w:szCs w:val="24"/>
                <w:lang w:val="pt-BR"/>
              </w:rPr>
              <w:t>serem testados e incluídos</w:t>
            </w:r>
            <w:r w:rsidRPr="00632CAD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2304" w:type="dxa"/>
          </w:tcPr>
          <w:p w:rsidR="004F7CBF" w:rsidRPr="00632CAD" w:rsidRDefault="00BF4914" w:rsidP="00B0520A">
            <w:pPr>
              <w:keepLines/>
              <w:spacing w:after="120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Juliana Abreu da Cunha</w:t>
            </w:r>
          </w:p>
        </w:tc>
      </w:tr>
      <w:tr w:rsidR="004F7CBF" w:rsidRPr="00632CAD" w:rsidTr="00B0520A">
        <w:tc>
          <w:tcPr>
            <w:tcW w:w="2304" w:type="dxa"/>
          </w:tcPr>
          <w:p w:rsidR="004F7CBF" w:rsidRPr="00632CAD" w:rsidRDefault="00015EAE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12/06/2019</w:t>
            </w:r>
          </w:p>
        </w:tc>
        <w:tc>
          <w:tcPr>
            <w:tcW w:w="1152" w:type="dxa"/>
          </w:tcPr>
          <w:p w:rsidR="004F7CBF" w:rsidRPr="00632CAD" w:rsidRDefault="00015EAE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744" w:type="dxa"/>
          </w:tcPr>
          <w:p w:rsidR="004F7CBF" w:rsidRPr="00632CAD" w:rsidRDefault="00015EAE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O escopo, identificação do projeto e os principais objetivos do sistema</w:t>
            </w:r>
          </w:p>
        </w:tc>
        <w:tc>
          <w:tcPr>
            <w:tcW w:w="2304" w:type="dxa"/>
          </w:tcPr>
          <w:p w:rsidR="004F7CBF" w:rsidRPr="00632CAD" w:rsidRDefault="00015EAE" w:rsidP="00B0520A">
            <w:pPr>
              <w:keepLines/>
              <w:spacing w:after="120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Cleyciane Farias de Lima</w:t>
            </w:r>
          </w:p>
        </w:tc>
      </w:tr>
      <w:tr w:rsidR="00542EB0" w:rsidRPr="00FA3B5B" w:rsidTr="00B0520A">
        <w:tc>
          <w:tcPr>
            <w:tcW w:w="2304" w:type="dxa"/>
          </w:tcPr>
          <w:p w:rsidR="00542EB0" w:rsidRPr="00632CAD" w:rsidRDefault="00542EB0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12/06/2019</w:t>
            </w:r>
          </w:p>
        </w:tc>
        <w:tc>
          <w:tcPr>
            <w:tcW w:w="1152" w:type="dxa"/>
          </w:tcPr>
          <w:p w:rsidR="00542EB0" w:rsidRPr="00632CAD" w:rsidRDefault="00542EB0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1.4</w:t>
            </w:r>
          </w:p>
        </w:tc>
        <w:tc>
          <w:tcPr>
            <w:tcW w:w="3744" w:type="dxa"/>
          </w:tcPr>
          <w:p w:rsidR="00542EB0" w:rsidRPr="00632CAD" w:rsidRDefault="00542EB0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Inclusão dos Recursos e Cronograma</w:t>
            </w:r>
          </w:p>
        </w:tc>
        <w:tc>
          <w:tcPr>
            <w:tcW w:w="2304" w:type="dxa"/>
          </w:tcPr>
          <w:p w:rsidR="00542EB0" w:rsidRPr="00632CAD" w:rsidRDefault="00542EB0" w:rsidP="00B0520A">
            <w:pPr>
              <w:keepLines/>
              <w:spacing w:after="12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Cleyciane Farias de Lima, Raul Vitor Lopes da Costa</w:t>
            </w:r>
          </w:p>
        </w:tc>
      </w:tr>
      <w:tr w:rsidR="001A1D47" w:rsidRPr="00632CAD" w:rsidTr="00B0520A">
        <w:tc>
          <w:tcPr>
            <w:tcW w:w="2304" w:type="dxa"/>
          </w:tcPr>
          <w:p w:rsidR="001A1D47" w:rsidRPr="00632CAD" w:rsidRDefault="001A1D47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25/06/2019</w:t>
            </w:r>
          </w:p>
        </w:tc>
        <w:tc>
          <w:tcPr>
            <w:tcW w:w="1152" w:type="dxa"/>
          </w:tcPr>
          <w:p w:rsidR="001A1D47" w:rsidRPr="00632CAD" w:rsidRDefault="00542EB0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1.5</w:t>
            </w:r>
          </w:p>
        </w:tc>
        <w:tc>
          <w:tcPr>
            <w:tcW w:w="3744" w:type="dxa"/>
          </w:tcPr>
          <w:p w:rsidR="001A1D47" w:rsidRPr="00632CAD" w:rsidRDefault="001A1D47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Ajustes de Formatação e correção de erros </w:t>
            </w:r>
          </w:p>
        </w:tc>
        <w:tc>
          <w:tcPr>
            <w:tcW w:w="2304" w:type="dxa"/>
          </w:tcPr>
          <w:p w:rsidR="001A1D47" w:rsidRPr="00632CAD" w:rsidRDefault="001A1D47" w:rsidP="00B0520A">
            <w:pPr>
              <w:keepLines/>
              <w:spacing w:after="12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Cleyciane Farias de Lima</w:t>
            </w:r>
          </w:p>
        </w:tc>
      </w:tr>
      <w:tr w:rsidR="00FA3B5B" w:rsidRPr="00FA3B5B" w:rsidTr="00B0520A">
        <w:tc>
          <w:tcPr>
            <w:tcW w:w="2304" w:type="dxa"/>
          </w:tcPr>
          <w:p w:rsidR="00FA3B5B" w:rsidRDefault="00FA3B5B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25/06/2019</w:t>
            </w:r>
          </w:p>
        </w:tc>
        <w:tc>
          <w:tcPr>
            <w:tcW w:w="1152" w:type="dxa"/>
          </w:tcPr>
          <w:p w:rsidR="00FA3B5B" w:rsidRDefault="00FA3B5B" w:rsidP="00B0520A">
            <w:pPr>
              <w:keepLines/>
              <w:spacing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1.6</w:t>
            </w:r>
          </w:p>
        </w:tc>
        <w:tc>
          <w:tcPr>
            <w:tcW w:w="3744" w:type="dxa"/>
          </w:tcPr>
          <w:p w:rsidR="00FA3B5B" w:rsidRDefault="00FA3B5B" w:rsidP="00B05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Mudança de arquivos de teste para realização dos testes de integridade e performance.</w:t>
            </w:r>
          </w:p>
        </w:tc>
        <w:tc>
          <w:tcPr>
            <w:tcW w:w="2304" w:type="dxa"/>
          </w:tcPr>
          <w:p w:rsidR="00FA3B5B" w:rsidRDefault="00FA3B5B" w:rsidP="00B0520A">
            <w:pPr>
              <w:keepLines/>
              <w:spacing w:after="12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Raul Vitor Lopes da Costa.</w:t>
            </w:r>
          </w:p>
        </w:tc>
      </w:tr>
    </w:tbl>
    <w:p w:rsidR="004F7CBF" w:rsidRPr="00632CAD" w:rsidRDefault="004F7CBF" w:rsidP="004F7CBF">
      <w:pPr>
        <w:rPr>
          <w:lang w:val="pt-BR"/>
        </w:rPr>
      </w:pPr>
    </w:p>
    <w:p w:rsidR="00187CDF" w:rsidRPr="00632CAD" w:rsidRDefault="004F7CBF" w:rsidP="004F7CBF">
      <w:pPr>
        <w:pStyle w:val="Ttulo"/>
        <w:rPr>
          <w:rFonts w:ascii="Times New Roman" w:hAnsi="Times New Roman"/>
          <w:sz w:val="38"/>
          <w:lang w:val="pt-BR"/>
        </w:rPr>
      </w:pPr>
      <w:r w:rsidRPr="00632CAD">
        <w:rPr>
          <w:lang w:val="pt-BR"/>
        </w:rPr>
        <w:br w:type="page"/>
      </w:r>
      <w:r w:rsidR="00187CDF" w:rsidRPr="00632CAD">
        <w:rPr>
          <w:rFonts w:ascii="Times New Roman" w:hAnsi="Times New Roman"/>
          <w:sz w:val="38"/>
          <w:lang w:val="pt-BR"/>
        </w:rPr>
        <w:lastRenderedPageBreak/>
        <w:t>Índice</w:t>
      </w:r>
    </w:p>
    <w:p w:rsidR="00187CDF" w:rsidRPr="00632CAD" w:rsidRDefault="00187CDF">
      <w:pPr>
        <w:rPr>
          <w:sz w:val="22"/>
          <w:lang w:val="pt-BR"/>
        </w:rPr>
      </w:pPr>
    </w:p>
    <w:p w:rsidR="00032A9A" w:rsidRDefault="00187CDF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32CAD">
        <w:rPr>
          <w:sz w:val="22"/>
          <w:lang w:val="pt-BR"/>
        </w:rPr>
        <w:fldChar w:fldCharType="begin"/>
      </w:r>
      <w:r w:rsidRPr="00632CAD">
        <w:rPr>
          <w:sz w:val="22"/>
          <w:lang w:val="pt-BR"/>
        </w:rPr>
        <w:instrText xml:space="preserve"> TOC \o "1-3" </w:instrText>
      </w:r>
      <w:r w:rsidRPr="00632CAD">
        <w:rPr>
          <w:sz w:val="22"/>
          <w:lang w:val="pt-BR"/>
        </w:rPr>
        <w:fldChar w:fldCharType="separate"/>
      </w:r>
      <w:r w:rsidR="00032A9A" w:rsidRPr="00405167">
        <w:rPr>
          <w:noProof/>
          <w:lang w:val="pt-BR"/>
        </w:rPr>
        <w:t>1.</w:t>
      </w:r>
      <w:r w:rsidR="00032A9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032A9A" w:rsidRPr="00405167">
        <w:rPr>
          <w:noProof/>
          <w:lang w:val="pt-BR"/>
        </w:rPr>
        <w:t>Introdução</w:t>
      </w:r>
      <w:r w:rsidR="00032A9A" w:rsidRPr="00FA3B5B">
        <w:rPr>
          <w:noProof/>
          <w:lang w:val="pt-BR"/>
        </w:rPr>
        <w:tab/>
      </w:r>
      <w:r w:rsidR="00032A9A">
        <w:rPr>
          <w:noProof/>
        </w:rPr>
        <w:fldChar w:fldCharType="begin"/>
      </w:r>
      <w:r w:rsidR="00032A9A" w:rsidRPr="00FA3B5B">
        <w:rPr>
          <w:noProof/>
          <w:lang w:val="pt-BR"/>
        </w:rPr>
        <w:instrText xml:space="preserve"> PAGEREF _Toc12378877 \h </w:instrText>
      </w:r>
      <w:r w:rsidR="00032A9A">
        <w:rPr>
          <w:noProof/>
        </w:rPr>
      </w:r>
      <w:r w:rsidR="00032A9A">
        <w:rPr>
          <w:noProof/>
        </w:rPr>
        <w:fldChar w:fldCharType="separate"/>
      </w:r>
      <w:r w:rsidR="00032A9A" w:rsidRPr="00FA3B5B">
        <w:rPr>
          <w:noProof/>
          <w:lang w:val="pt-BR"/>
        </w:rPr>
        <w:t>3</w:t>
      </w:r>
      <w:r w:rsidR="00032A9A"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Objetivos</w:t>
      </w:r>
      <w:r w:rsidRPr="00FA3B5B">
        <w:rPr>
          <w:noProof/>
          <w:lang w:val="pt-BR"/>
        </w:rPr>
        <w:tab/>
      </w:r>
      <w:r>
        <w:rPr>
          <w:noProof/>
        </w:rPr>
        <w:fldChar w:fldCharType="begin"/>
      </w:r>
      <w:r w:rsidRPr="00FA3B5B">
        <w:rPr>
          <w:noProof/>
          <w:lang w:val="pt-BR"/>
        </w:rPr>
        <w:instrText xml:space="preserve"> PAGEREF _Toc12378878 \h </w:instrText>
      </w:r>
      <w:r>
        <w:rPr>
          <w:noProof/>
        </w:rPr>
      </w:r>
      <w:r>
        <w:rPr>
          <w:noProof/>
        </w:rPr>
        <w:fldChar w:fldCharType="separate"/>
      </w:r>
      <w:r w:rsidRPr="00FA3B5B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O Cronos</w:t>
      </w:r>
      <w:r w:rsidRPr="00FA3B5B">
        <w:rPr>
          <w:noProof/>
          <w:lang w:val="pt-BR"/>
        </w:rPr>
        <w:tab/>
      </w:r>
      <w:r>
        <w:rPr>
          <w:noProof/>
        </w:rPr>
        <w:fldChar w:fldCharType="begin"/>
      </w:r>
      <w:r w:rsidRPr="00FA3B5B">
        <w:rPr>
          <w:noProof/>
          <w:lang w:val="pt-BR"/>
        </w:rPr>
        <w:instrText xml:space="preserve"> PAGEREF _Toc12378879 \h </w:instrText>
      </w:r>
      <w:r>
        <w:rPr>
          <w:noProof/>
        </w:rPr>
      </w:r>
      <w:r>
        <w:rPr>
          <w:noProof/>
        </w:rPr>
        <w:fldChar w:fldCharType="separate"/>
      </w:r>
      <w:r w:rsidRPr="00FA3B5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Escopo</w:t>
      </w:r>
      <w:r w:rsidRPr="00FA3B5B">
        <w:rPr>
          <w:noProof/>
          <w:lang w:val="pt-BR"/>
        </w:rPr>
        <w:tab/>
      </w:r>
      <w:r>
        <w:rPr>
          <w:noProof/>
        </w:rPr>
        <w:fldChar w:fldCharType="begin"/>
      </w:r>
      <w:r w:rsidRPr="00FA3B5B">
        <w:rPr>
          <w:noProof/>
          <w:lang w:val="pt-BR"/>
        </w:rPr>
        <w:instrText xml:space="preserve"> PAGEREF _Toc12378880 \h </w:instrText>
      </w:r>
      <w:r>
        <w:rPr>
          <w:noProof/>
        </w:rPr>
      </w:r>
      <w:r>
        <w:rPr>
          <w:noProof/>
        </w:rPr>
        <w:fldChar w:fldCharType="separate"/>
      </w:r>
      <w:r w:rsidRPr="00FA3B5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2A9A" w:rsidRDefault="00032A9A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Requisitos a Testar</w:t>
      </w:r>
      <w:r w:rsidRPr="00FA3B5B">
        <w:rPr>
          <w:noProof/>
          <w:lang w:val="pt-BR"/>
        </w:rPr>
        <w:tab/>
      </w:r>
      <w:r>
        <w:rPr>
          <w:noProof/>
        </w:rPr>
        <w:fldChar w:fldCharType="begin"/>
      </w:r>
      <w:r w:rsidRPr="00FA3B5B">
        <w:rPr>
          <w:noProof/>
          <w:lang w:val="pt-BR"/>
        </w:rPr>
        <w:instrText xml:space="preserve"> PAGEREF _Toc12378881 \h </w:instrText>
      </w:r>
      <w:r>
        <w:rPr>
          <w:noProof/>
        </w:rPr>
      </w:r>
      <w:r>
        <w:rPr>
          <w:noProof/>
        </w:rPr>
        <w:fldChar w:fldCharType="separate"/>
      </w:r>
      <w:r w:rsidRPr="00FA3B5B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do Integridade de Dados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_Toc12378882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Funcional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_Toc12378883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da Interface do Usuário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_Toc12378884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Perfil da Performance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_Toc12378885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de Instalação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_Toc12378886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032A9A" w:rsidRDefault="00032A9A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Estratégia de Teste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_Toc12378887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Tipos de Teste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_Toc12378888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032A9A" w:rsidRDefault="00032A9A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de Integridade de Dados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_Toc12378889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032A9A" w:rsidRDefault="00032A9A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de Função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_Toc12378890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032A9A" w:rsidRDefault="00032A9A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da Interface do Usuário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_Toc12378891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032A9A" w:rsidRDefault="00032A9A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de Performance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_Toc12378892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032A9A" w:rsidRDefault="00032A9A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Teste de Instalação</w:t>
      </w:r>
      <w:r w:rsidRPr="00032A9A">
        <w:rPr>
          <w:noProof/>
          <w:lang w:val="pt-BR"/>
        </w:rPr>
        <w:tab/>
      </w:r>
      <w:r>
        <w:rPr>
          <w:noProof/>
        </w:rPr>
        <w:fldChar w:fldCharType="begin"/>
      </w:r>
      <w:r w:rsidRPr="00032A9A">
        <w:rPr>
          <w:noProof/>
          <w:lang w:val="pt-BR"/>
        </w:rPr>
        <w:instrText xml:space="preserve"> PAGEREF _Toc12378893 \h </w:instrText>
      </w:r>
      <w:r>
        <w:rPr>
          <w:noProof/>
        </w:rPr>
      </w:r>
      <w:r>
        <w:rPr>
          <w:noProof/>
        </w:rPr>
        <w:fldChar w:fldCharType="separate"/>
      </w:r>
      <w:r w:rsidRPr="00032A9A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032A9A" w:rsidRDefault="00032A9A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Trabalhadores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2A9A" w:rsidRDefault="00032A9A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405167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32A9A" w:rsidRDefault="00032A9A">
      <w:pPr>
        <w:pStyle w:val="Sumrio1"/>
        <w:tabs>
          <w:tab w:val="left" w:pos="400"/>
          <w:tab w:val="right" w:leader="dot" w:pos="9350"/>
        </w:tabs>
        <w:rPr>
          <w:noProof/>
        </w:rPr>
      </w:pPr>
      <w:r w:rsidRPr="00405167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405167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_Toc12378897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32A9A" w:rsidRPr="00032A9A" w:rsidRDefault="00032A9A" w:rsidP="00032A9A">
      <w:pPr>
        <w:rPr>
          <w:rFonts w:eastAsiaTheme="minorEastAsia"/>
        </w:rPr>
      </w:pPr>
    </w:p>
    <w:p w:rsidR="00187CDF" w:rsidRPr="00632CAD" w:rsidRDefault="00187CDF" w:rsidP="001A4644">
      <w:pPr>
        <w:pStyle w:val="Ttulo1"/>
        <w:spacing w:line="360" w:lineRule="auto"/>
        <w:rPr>
          <w:rFonts w:ascii="Times New Roman" w:hAnsi="Times New Roman"/>
          <w:szCs w:val="24"/>
          <w:lang w:val="pt-BR"/>
        </w:rPr>
      </w:pPr>
      <w:r w:rsidRPr="00632CAD">
        <w:rPr>
          <w:sz w:val="22"/>
          <w:lang w:val="pt-BR"/>
        </w:rPr>
        <w:fldChar w:fldCharType="end"/>
      </w:r>
      <w:bookmarkStart w:id="0" w:name="_Toc12378877"/>
      <w:r w:rsidR="00ED5D13" w:rsidRPr="00632CAD">
        <w:rPr>
          <w:rFonts w:ascii="Times New Roman" w:hAnsi="Times New Roman"/>
          <w:szCs w:val="24"/>
          <w:lang w:val="pt-BR"/>
        </w:rPr>
        <w:t>Introdução</w:t>
      </w:r>
      <w:bookmarkEnd w:id="0"/>
    </w:p>
    <w:p w:rsidR="00D9646D" w:rsidRPr="00632CAD" w:rsidRDefault="00D9646D" w:rsidP="001A4644">
      <w:pPr>
        <w:spacing w:line="360" w:lineRule="auto"/>
        <w:jc w:val="both"/>
        <w:rPr>
          <w:sz w:val="24"/>
          <w:szCs w:val="24"/>
          <w:lang w:val="pt-BR"/>
        </w:rPr>
      </w:pPr>
    </w:p>
    <w:p w:rsidR="00187CDF" w:rsidRDefault="00D9646D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Este documento de Plano de Teste tem o objetivo de documentar as informações necessárias para planejar e controlar os testes de validação do projeto CRONOS. O documento descreve o plano geral de testes referente as verificações da base de dados em arquivos CSV a serem executados para validar o produto.</w:t>
      </w:r>
    </w:p>
    <w:p w:rsidR="004164F4" w:rsidRDefault="004164F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4164F4" w:rsidRDefault="004164F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4164F4" w:rsidRDefault="004164F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4164F4" w:rsidRDefault="004164F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4164F4" w:rsidRPr="00632CAD" w:rsidRDefault="004164F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CC3594" w:rsidRPr="00632CAD" w:rsidRDefault="00CC359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" w:name="_Toc12378878"/>
      <w:r w:rsidRPr="00632CAD">
        <w:rPr>
          <w:rFonts w:ascii="Times New Roman" w:hAnsi="Times New Roman"/>
          <w:sz w:val="24"/>
          <w:szCs w:val="24"/>
          <w:lang w:val="pt-BR"/>
        </w:rPr>
        <w:lastRenderedPageBreak/>
        <w:t>Objetivos</w:t>
      </w:r>
      <w:bookmarkEnd w:id="1"/>
    </w:p>
    <w:p w:rsidR="00187CDF" w:rsidRPr="00632CAD" w:rsidRDefault="00187CDF" w:rsidP="001A4644">
      <w:pPr>
        <w:spacing w:line="360" w:lineRule="auto"/>
        <w:rPr>
          <w:sz w:val="24"/>
          <w:szCs w:val="24"/>
          <w:lang w:val="pt-BR"/>
        </w:rPr>
      </w:pPr>
    </w:p>
    <w:p w:rsidR="00CC3594" w:rsidRPr="00632CAD" w:rsidRDefault="004F7CBF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720"/>
        <w:jc w:val="both"/>
        <w:rPr>
          <w:sz w:val="24"/>
          <w:szCs w:val="24"/>
          <w:lang w:val="pt-BR"/>
        </w:rPr>
      </w:pPr>
      <w:bookmarkStart w:id="2" w:name="_Toc314978529"/>
      <w:bookmarkStart w:id="3" w:name="_Toc324843635"/>
      <w:bookmarkStart w:id="4" w:name="_Toc324851942"/>
      <w:bookmarkStart w:id="5" w:name="_Toc324915525"/>
      <w:bookmarkStart w:id="6" w:name="_Toc433104438"/>
      <w:bookmarkStart w:id="7" w:name="_Toc456598951"/>
      <w:r w:rsidRPr="00632CAD">
        <w:rPr>
          <w:color w:val="000000"/>
          <w:sz w:val="24"/>
          <w:szCs w:val="24"/>
          <w:lang w:val="pt-BR"/>
        </w:rPr>
        <w:t>Es</w:t>
      </w:r>
      <w:r w:rsidRPr="00632CAD">
        <w:rPr>
          <w:sz w:val="24"/>
          <w:szCs w:val="24"/>
          <w:lang w:val="pt-BR"/>
        </w:rPr>
        <w:t>t</w:t>
      </w:r>
      <w:r w:rsidRPr="00632CAD">
        <w:rPr>
          <w:color w:val="000000"/>
          <w:sz w:val="24"/>
          <w:szCs w:val="24"/>
          <w:lang w:val="pt-BR"/>
        </w:rPr>
        <w:t xml:space="preserve">e documento do Plano de Testes do </w:t>
      </w:r>
      <w:r w:rsidR="00D9646D" w:rsidRPr="00632CAD">
        <w:rPr>
          <w:sz w:val="24"/>
          <w:szCs w:val="24"/>
          <w:lang w:val="pt-BR"/>
        </w:rPr>
        <w:t>sistema CRONOS</w:t>
      </w:r>
      <w:r w:rsidRPr="00632CAD">
        <w:rPr>
          <w:sz w:val="24"/>
          <w:szCs w:val="24"/>
          <w:lang w:val="pt-BR"/>
        </w:rPr>
        <w:t>, constitui-se</w:t>
      </w:r>
      <w:r w:rsidRPr="00632CAD">
        <w:rPr>
          <w:color w:val="000000"/>
          <w:sz w:val="24"/>
          <w:szCs w:val="24"/>
          <w:lang w:val="pt-BR"/>
        </w:rPr>
        <w:t xml:space="preserve"> dos seguintes objetivos: </w:t>
      </w:r>
      <w:r w:rsidRPr="00632CAD">
        <w:rPr>
          <w:sz w:val="24"/>
          <w:szCs w:val="24"/>
          <w:lang w:val="pt-BR"/>
        </w:rPr>
        <w:t>i</w:t>
      </w:r>
      <w:r w:rsidRPr="00632CAD">
        <w:rPr>
          <w:color w:val="000000"/>
          <w:sz w:val="24"/>
          <w:szCs w:val="24"/>
          <w:lang w:val="pt-BR"/>
        </w:rPr>
        <w:t xml:space="preserve">dentificar </w:t>
      </w:r>
      <w:r w:rsidR="005F558D" w:rsidRPr="00632CAD">
        <w:rPr>
          <w:color w:val="000000"/>
          <w:sz w:val="24"/>
          <w:szCs w:val="24"/>
          <w:lang w:val="pt-BR"/>
        </w:rPr>
        <w:t>a disponibilidade dos projetos existentes,</w:t>
      </w:r>
      <w:r w:rsidRPr="00632CAD">
        <w:rPr>
          <w:sz w:val="24"/>
          <w:szCs w:val="24"/>
          <w:lang w:val="pt-BR"/>
        </w:rPr>
        <w:t xml:space="preserve"> </w:t>
      </w:r>
      <w:r w:rsidRPr="00632CAD">
        <w:rPr>
          <w:color w:val="000000"/>
          <w:sz w:val="24"/>
          <w:szCs w:val="24"/>
          <w:lang w:val="pt-BR"/>
        </w:rPr>
        <w:t xml:space="preserve">os </w:t>
      </w:r>
      <w:r w:rsidR="005F558D" w:rsidRPr="00632CAD">
        <w:rPr>
          <w:color w:val="000000"/>
          <w:sz w:val="24"/>
          <w:szCs w:val="24"/>
          <w:lang w:val="pt-BR"/>
        </w:rPr>
        <w:t xml:space="preserve">requisitos </w:t>
      </w:r>
      <w:r w:rsidRPr="00632CAD">
        <w:rPr>
          <w:color w:val="000000"/>
          <w:sz w:val="24"/>
          <w:szCs w:val="24"/>
          <w:lang w:val="pt-BR"/>
        </w:rPr>
        <w:t>de software que devem ser testados</w:t>
      </w:r>
      <w:r w:rsidR="000C62AD" w:rsidRPr="00632CAD">
        <w:rPr>
          <w:sz w:val="24"/>
          <w:szCs w:val="24"/>
          <w:lang w:val="pt-BR"/>
        </w:rPr>
        <w:t>, recomendar</w:t>
      </w:r>
      <w:r w:rsidR="001A4644" w:rsidRPr="00632CAD">
        <w:rPr>
          <w:sz w:val="24"/>
          <w:szCs w:val="24"/>
          <w:lang w:val="pt-BR"/>
        </w:rPr>
        <w:t>,</w:t>
      </w:r>
      <w:r w:rsidRPr="00632CAD">
        <w:rPr>
          <w:sz w:val="24"/>
          <w:szCs w:val="24"/>
          <w:lang w:val="pt-BR"/>
        </w:rPr>
        <w:t xml:space="preserve"> </w:t>
      </w:r>
      <w:r w:rsidR="005F558D" w:rsidRPr="00632CAD">
        <w:rPr>
          <w:sz w:val="24"/>
          <w:szCs w:val="24"/>
          <w:lang w:val="pt-BR"/>
        </w:rPr>
        <w:t>descrever os</w:t>
      </w:r>
      <w:r w:rsidRPr="00632CAD">
        <w:rPr>
          <w:sz w:val="24"/>
          <w:szCs w:val="24"/>
          <w:lang w:val="pt-BR"/>
        </w:rPr>
        <w:t xml:space="preserve"> testes que deverão ser utilizadas e listar os elementos resultantes do projeto de teste.</w:t>
      </w:r>
    </w:p>
    <w:p w:rsidR="003E6A4A" w:rsidRPr="00632CAD" w:rsidRDefault="003E6A4A" w:rsidP="001A1D4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8" w:name="_Toc12378879"/>
      <w:r w:rsidRPr="00632CAD">
        <w:rPr>
          <w:rFonts w:ascii="Times New Roman" w:hAnsi="Times New Roman"/>
          <w:sz w:val="24"/>
          <w:szCs w:val="24"/>
          <w:lang w:val="pt-BR"/>
        </w:rPr>
        <w:t xml:space="preserve">O </w:t>
      </w:r>
      <w:bookmarkEnd w:id="2"/>
      <w:bookmarkEnd w:id="3"/>
      <w:bookmarkEnd w:id="4"/>
      <w:bookmarkEnd w:id="5"/>
      <w:bookmarkEnd w:id="6"/>
      <w:bookmarkEnd w:id="7"/>
      <w:r w:rsidR="000C62AD" w:rsidRPr="00632CAD">
        <w:rPr>
          <w:rFonts w:ascii="Times New Roman" w:hAnsi="Times New Roman"/>
          <w:sz w:val="24"/>
          <w:szCs w:val="24"/>
          <w:lang w:val="pt-BR"/>
        </w:rPr>
        <w:t>Cronos</w:t>
      </w:r>
      <w:bookmarkEnd w:id="8"/>
    </w:p>
    <w:p w:rsidR="00187CDF" w:rsidRPr="00632CAD" w:rsidRDefault="00187CDF" w:rsidP="001A4644">
      <w:pPr>
        <w:spacing w:line="360" w:lineRule="auto"/>
        <w:rPr>
          <w:sz w:val="24"/>
          <w:szCs w:val="24"/>
          <w:lang w:val="pt-BR"/>
        </w:rPr>
      </w:pPr>
    </w:p>
    <w:p w:rsidR="001A4644" w:rsidRPr="00632CAD" w:rsidRDefault="001A4644" w:rsidP="001A4644">
      <w:pPr>
        <w:pStyle w:val="Default"/>
        <w:spacing w:line="360" w:lineRule="auto"/>
        <w:ind w:firstLine="720"/>
        <w:jc w:val="both"/>
      </w:pPr>
      <w:r w:rsidRPr="00632CAD">
        <w:t xml:space="preserve">O sistema CRONOS consiste em uma ferramenta que receba como entrada uma base de dados de qualquer domínio em um formato pré-definido (CSV) e irá gerar arquivos com bases menores em determinado intervalo de tempo. A principal característica que esse </w:t>
      </w:r>
      <w:proofErr w:type="spellStart"/>
      <w:r w:rsidRPr="00632CAD">
        <w:t>Dataset</w:t>
      </w:r>
      <w:proofErr w:type="spellEnd"/>
      <w:r w:rsidRPr="00632CAD">
        <w:t xml:space="preserve"> deve possuir é a existência de pelo menos um atributo que seja temporal. </w:t>
      </w:r>
    </w:p>
    <w:p w:rsidR="004F7CBF" w:rsidRPr="00632CAD" w:rsidRDefault="001A4644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720"/>
        <w:jc w:val="both"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 xml:space="preserve">Portanto, a missão do software consiste em possibilitar a criação de janelas temporais móveis, com intervalos definidos dinamicamente pelo usuário, afim de facilitar o processo de </w:t>
      </w:r>
      <w:proofErr w:type="spellStart"/>
      <w:r w:rsidRPr="00632CAD">
        <w:rPr>
          <w:sz w:val="24"/>
          <w:szCs w:val="24"/>
          <w:lang w:val="pt-BR"/>
        </w:rPr>
        <w:t>particionamento</w:t>
      </w:r>
      <w:proofErr w:type="spellEnd"/>
      <w:r w:rsidRPr="00632CAD">
        <w:rPr>
          <w:sz w:val="24"/>
          <w:szCs w:val="24"/>
          <w:lang w:val="pt-BR"/>
        </w:rPr>
        <w:t xml:space="preserve"> de </w:t>
      </w:r>
      <w:proofErr w:type="spellStart"/>
      <w:r w:rsidRPr="00632CAD">
        <w:rPr>
          <w:sz w:val="24"/>
          <w:szCs w:val="24"/>
          <w:lang w:val="pt-BR"/>
        </w:rPr>
        <w:t>datasets</w:t>
      </w:r>
      <w:proofErr w:type="spellEnd"/>
      <w:r w:rsidRPr="00632CAD">
        <w:rPr>
          <w:sz w:val="24"/>
          <w:szCs w:val="24"/>
          <w:lang w:val="pt-BR"/>
        </w:rPr>
        <w:t>.</w:t>
      </w:r>
    </w:p>
    <w:p w:rsidR="001A4644" w:rsidRPr="00632CAD" w:rsidRDefault="003057F3" w:rsidP="001A1D4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br/>
      </w:r>
      <w:r>
        <w:rPr>
          <w:sz w:val="24"/>
          <w:szCs w:val="24"/>
          <w:lang w:val="pt-BR"/>
        </w:rPr>
        <w:br/>
      </w:r>
    </w:p>
    <w:p w:rsidR="00187CDF" w:rsidRPr="00632CAD" w:rsidRDefault="00187CDF" w:rsidP="001A4644">
      <w:pPr>
        <w:pStyle w:val="Ttulo2"/>
        <w:spacing w:line="360" w:lineRule="auto"/>
        <w:rPr>
          <w:sz w:val="24"/>
          <w:szCs w:val="24"/>
          <w:lang w:val="pt-BR"/>
        </w:rPr>
      </w:pPr>
      <w:bookmarkStart w:id="9" w:name="_Toc12378880"/>
      <w:r w:rsidRPr="00632CAD">
        <w:rPr>
          <w:rFonts w:ascii="Times New Roman" w:hAnsi="Times New Roman"/>
          <w:sz w:val="24"/>
          <w:szCs w:val="24"/>
          <w:lang w:val="pt-BR"/>
        </w:rPr>
        <w:t>Escopo</w:t>
      </w:r>
      <w:bookmarkEnd w:id="9"/>
    </w:p>
    <w:p w:rsidR="00187CDF" w:rsidRPr="00632CAD" w:rsidRDefault="00187CDF" w:rsidP="001A4644">
      <w:pPr>
        <w:spacing w:line="360" w:lineRule="auto"/>
        <w:rPr>
          <w:sz w:val="24"/>
          <w:szCs w:val="24"/>
          <w:lang w:val="pt-BR"/>
        </w:rPr>
      </w:pPr>
    </w:p>
    <w:p w:rsidR="00AF23BB" w:rsidRDefault="003057F3" w:rsidP="003057F3">
      <w:pPr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720"/>
        <w:jc w:val="both"/>
        <w:rPr>
          <w:sz w:val="24"/>
          <w:szCs w:val="24"/>
          <w:lang w:val="pt-BR"/>
        </w:rPr>
      </w:pPr>
      <w:r w:rsidRPr="003057F3">
        <w:rPr>
          <w:sz w:val="24"/>
          <w:szCs w:val="24"/>
          <w:lang w:val="pt-BR"/>
        </w:rPr>
        <w:t>O sistema CRONOS passará pelos testes de unidade, de integração e de sistema. Os testes de unidade consistirão no teste de maneira isolada, geralmente simulando as dependências que cada unidade tem. Já os testes de integração do sistema são aqueles que testam a integração entre duas partes do sistema. Para a execução dos testes serão utilizados arquivos temporais com formato csv para manipulação dos dados.</w:t>
      </w:r>
    </w:p>
    <w:p w:rsidR="003057F3" w:rsidRPr="003057F3" w:rsidRDefault="003057F3" w:rsidP="003057F3">
      <w:pPr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720"/>
        <w:jc w:val="both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/>
          <w:szCs w:val="24"/>
          <w:lang w:val="pt-BR"/>
        </w:rPr>
      </w:pPr>
      <w:bookmarkStart w:id="10" w:name="_Toc12378881"/>
      <w:r w:rsidRPr="00632CAD">
        <w:rPr>
          <w:rFonts w:ascii="Times New Roman" w:hAnsi="Times New Roman"/>
          <w:szCs w:val="24"/>
          <w:lang w:val="pt-BR"/>
        </w:rPr>
        <w:lastRenderedPageBreak/>
        <w:t>Requisitos a Testar</w:t>
      </w:r>
      <w:bookmarkEnd w:id="10"/>
    </w:p>
    <w:p w:rsidR="001A4644" w:rsidRPr="00632CAD" w:rsidRDefault="001A4644" w:rsidP="001A4644">
      <w:pPr>
        <w:rPr>
          <w:lang w:val="pt-BR"/>
        </w:rPr>
      </w:pPr>
    </w:p>
    <w:p w:rsidR="00187CDF" w:rsidRPr="00632CAD" w:rsidRDefault="00187CDF" w:rsidP="001A4644">
      <w:pPr>
        <w:pStyle w:val="Corpodetexto"/>
        <w:spacing w:before="240" w:line="360" w:lineRule="auto"/>
        <w:ind w:left="0" w:firstLine="720"/>
        <w:jc w:val="both"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A lista abaixo identifica aqueles itens – use cases, requisitos funcionais e não funcionais</w:t>
      </w:r>
      <w:r w:rsidR="001A4644" w:rsidRPr="00632CAD">
        <w:rPr>
          <w:sz w:val="24"/>
          <w:szCs w:val="24"/>
          <w:lang w:val="pt-BR"/>
        </w:rPr>
        <w:t xml:space="preserve"> </w:t>
      </w:r>
      <w:r w:rsidRPr="00632CAD">
        <w:rPr>
          <w:sz w:val="24"/>
          <w:szCs w:val="24"/>
          <w:lang w:val="pt-BR"/>
        </w:rPr>
        <w:t xml:space="preserve">que foram identificados como alvos de teste. Essa lista representa o que será testado. </w:t>
      </w:r>
    </w:p>
    <w:p w:rsidR="001A4644" w:rsidRPr="00632CAD" w:rsidRDefault="001A4644" w:rsidP="001A4644">
      <w:pPr>
        <w:pStyle w:val="Corpodetexto"/>
        <w:spacing w:before="240" w:line="360" w:lineRule="auto"/>
        <w:jc w:val="both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1" w:name="_Toc12378882"/>
      <w:r w:rsidRPr="00632CAD">
        <w:rPr>
          <w:rFonts w:ascii="Times New Roman" w:hAnsi="Times New Roman"/>
          <w:sz w:val="24"/>
          <w:szCs w:val="24"/>
          <w:lang w:val="pt-BR"/>
        </w:rPr>
        <w:t xml:space="preserve">Teste do </w:t>
      </w:r>
      <w:r w:rsidR="004C2862" w:rsidRPr="00632CAD">
        <w:rPr>
          <w:rFonts w:ascii="Times New Roman" w:hAnsi="Times New Roman"/>
          <w:sz w:val="24"/>
          <w:szCs w:val="24"/>
          <w:lang w:val="pt-BR"/>
        </w:rPr>
        <w:t>Integridade</w:t>
      </w:r>
      <w:r w:rsidRPr="00632CAD">
        <w:rPr>
          <w:rFonts w:ascii="Times New Roman" w:hAnsi="Times New Roman"/>
          <w:sz w:val="24"/>
          <w:szCs w:val="24"/>
          <w:lang w:val="pt-BR"/>
        </w:rPr>
        <w:t xml:space="preserve"> de Dados</w:t>
      </w:r>
      <w:bookmarkEnd w:id="11"/>
    </w:p>
    <w:p w:rsidR="004F7CBF" w:rsidRPr="00632CAD" w:rsidRDefault="004F7CBF" w:rsidP="001A4644">
      <w:pPr>
        <w:spacing w:line="360" w:lineRule="auto"/>
        <w:rPr>
          <w:sz w:val="24"/>
          <w:szCs w:val="24"/>
          <w:lang w:val="pt-BR"/>
        </w:rPr>
      </w:pPr>
    </w:p>
    <w:p w:rsidR="004F7CBF" w:rsidRPr="00632CAD" w:rsidRDefault="00662B01" w:rsidP="001A464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Verificar se os dados contidos sub-bases geradas pelo sistema estão de acordo com a base original</w:t>
      </w:r>
    </w:p>
    <w:p w:rsidR="00F144AA" w:rsidRPr="00632CAD" w:rsidRDefault="00F144AA" w:rsidP="001A464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Verificar se o sistema é capaz de salvar os dados nos diretórios corretos</w:t>
      </w:r>
    </w:p>
    <w:p w:rsidR="00F144AA" w:rsidRPr="00632CAD" w:rsidRDefault="00F144AA" w:rsidP="001A464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Verificar se o sistema é capaz de particionar a base de dados seguindo o intervalo de tempo especificado</w:t>
      </w:r>
    </w:p>
    <w:p w:rsidR="00F144AA" w:rsidRPr="00632CAD" w:rsidRDefault="00F144AA" w:rsidP="001A4644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contextualSpacing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Verificar se o sistema é capaz de nomear as bases geradas conforme o que foi especificado pelo usuário.</w:t>
      </w:r>
    </w:p>
    <w:p w:rsidR="001A4644" w:rsidRPr="00632CAD" w:rsidRDefault="001A4644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contextualSpacing/>
        <w:rPr>
          <w:sz w:val="24"/>
          <w:szCs w:val="24"/>
          <w:lang w:val="pt-BR"/>
        </w:rPr>
      </w:pPr>
    </w:p>
    <w:p w:rsidR="004F7CB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2" w:name="_Toc12378883"/>
      <w:r w:rsidRPr="00632CAD">
        <w:rPr>
          <w:rFonts w:ascii="Times New Roman" w:hAnsi="Times New Roman"/>
          <w:sz w:val="24"/>
          <w:szCs w:val="24"/>
          <w:lang w:val="pt-BR"/>
        </w:rPr>
        <w:t>Teste Funcional</w:t>
      </w:r>
      <w:bookmarkEnd w:id="12"/>
    </w:p>
    <w:p w:rsidR="00D41070" w:rsidRPr="00632CAD" w:rsidRDefault="00D41070" w:rsidP="001A4644">
      <w:pPr>
        <w:spacing w:line="360" w:lineRule="auto"/>
        <w:rPr>
          <w:sz w:val="24"/>
          <w:szCs w:val="24"/>
          <w:lang w:val="pt-BR"/>
        </w:rPr>
      </w:pPr>
    </w:p>
    <w:p w:rsidR="001A4644" w:rsidRPr="00632CAD" w:rsidRDefault="00D41070" w:rsidP="001A464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ind w:left="1134" w:hanging="708"/>
        <w:contextualSpacing/>
        <w:rPr>
          <w:color w:val="000000"/>
          <w:sz w:val="24"/>
          <w:szCs w:val="24"/>
          <w:lang w:val="pt-BR"/>
        </w:rPr>
      </w:pPr>
      <w:r w:rsidRPr="00632CAD">
        <w:rPr>
          <w:color w:val="000000"/>
          <w:sz w:val="24"/>
          <w:szCs w:val="24"/>
          <w:lang w:val="pt-BR"/>
        </w:rPr>
        <w:t>Verificar se o usuário pode carregar seu arquivo de ti</w:t>
      </w:r>
      <w:r w:rsidR="00B43D04" w:rsidRPr="00632CAD">
        <w:rPr>
          <w:color w:val="000000"/>
          <w:sz w:val="24"/>
          <w:szCs w:val="24"/>
          <w:lang w:val="pt-BR"/>
        </w:rPr>
        <w:t>po CSV</w:t>
      </w:r>
      <w:r w:rsidR="001A4644" w:rsidRPr="00632CAD">
        <w:rPr>
          <w:color w:val="000000"/>
          <w:sz w:val="24"/>
          <w:szCs w:val="24"/>
          <w:lang w:val="pt-BR"/>
        </w:rPr>
        <w:t>;</w:t>
      </w:r>
    </w:p>
    <w:p w:rsidR="004F7CBF" w:rsidRPr="00632CAD" w:rsidRDefault="004F7CBF" w:rsidP="001A464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360" w:lineRule="auto"/>
        <w:ind w:left="1134" w:hanging="708"/>
        <w:contextualSpacing/>
        <w:rPr>
          <w:color w:val="000000"/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Verifique que o s</w:t>
      </w:r>
      <w:r w:rsidR="00D41070" w:rsidRPr="00632CAD">
        <w:rPr>
          <w:sz w:val="24"/>
          <w:szCs w:val="24"/>
          <w:lang w:val="pt-BR"/>
        </w:rPr>
        <w:t>istema é capaz de ler os atributos</w:t>
      </w:r>
      <w:r w:rsidR="001A4644" w:rsidRPr="00632CAD">
        <w:rPr>
          <w:sz w:val="24"/>
          <w:szCs w:val="24"/>
          <w:lang w:val="pt-BR"/>
        </w:rPr>
        <w:t>;</w:t>
      </w:r>
    </w:p>
    <w:p w:rsidR="00D41070" w:rsidRPr="00632CAD" w:rsidRDefault="00D41070" w:rsidP="001A4644">
      <w:pPr>
        <w:keepLines/>
        <w:numPr>
          <w:ilvl w:val="0"/>
          <w:numId w:val="7"/>
        </w:numPr>
        <w:spacing w:after="120" w:line="360" w:lineRule="auto"/>
        <w:ind w:left="709" w:hanging="283"/>
        <w:contextualSpacing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Verifique que o sistema possibilita a escolha do formato do atributo temporal que será utilizado na base de dados</w:t>
      </w:r>
      <w:r w:rsidR="001A4644" w:rsidRPr="00632CAD">
        <w:rPr>
          <w:sz w:val="24"/>
          <w:szCs w:val="24"/>
          <w:lang w:val="pt-BR"/>
        </w:rPr>
        <w:t>.</w:t>
      </w:r>
    </w:p>
    <w:p w:rsidR="001A4644" w:rsidRPr="00632CAD" w:rsidRDefault="001A4644" w:rsidP="001A4644">
      <w:pPr>
        <w:keepLines/>
        <w:spacing w:after="120" w:line="360" w:lineRule="auto"/>
        <w:ind w:left="709"/>
        <w:contextualSpacing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3" w:name="_Toc12378884"/>
      <w:r w:rsidRPr="00632CAD">
        <w:rPr>
          <w:rFonts w:ascii="Times New Roman" w:hAnsi="Times New Roman"/>
          <w:sz w:val="24"/>
          <w:szCs w:val="24"/>
          <w:lang w:val="pt-BR"/>
        </w:rPr>
        <w:t>Teste da Interface do Usuário</w:t>
      </w:r>
      <w:bookmarkEnd w:id="13"/>
    </w:p>
    <w:p w:rsidR="004F7CBF" w:rsidRPr="00632CAD" w:rsidRDefault="004F7CBF" w:rsidP="001A4644">
      <w:pPr>
        <w:spacing w:line="360" w:lineRule="auto"/>
        <w:rPr>
          <w:sz w:val="24"/>
          <w:szCs w:val="24"/>
          <w:lang w:val="pt-BR"/>
        </w:rPr>
      </w:pPr>
    </w:p>
    <w:p w:rsidR="004F7CBF" w:rsidRPr="00632CAD" w:rsidRDefault="004F7CBF" w:rsidP="001A4644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9" w:hanging="283"/>
        <w:contextualSpacing/>
        <w:rPr>
          <w:color w:val="000000"/>
          <w:sz w:val="24"/>
          <w:szCs w:val="24"/>
          <w:lang w:val="pt-BR"/>
        </w:rPr>
      </w:pPr>
      <w:r w:rsidRPr="00632CAD">
        <w:rPr>
          <w:color w:val="000000"/>
          <w:sz w:val="24"/>
          <w:szCs w:val="24"/>
          <w:lang w:val="pt-BR"/>
        </w:rPr>
        <w:t>Navegue através de todos os</w:t>
      </w:r>
      <w:r w:rsidRPr="00632CAD">
        <w:rPr>
          <w:sz w:val="24"/>
          <w:szCs w:val="24"/>
          <w:lang w:val="pt-BR"/>
        </w:rPr>
        <w:t xml:space="preserve"> casos de uso</w:t>
      </w:r>
      <w:r w:rsidRPr="00632CAD">
        <w:rPr>
          <w:color w:val="000000"/>
          <w:sz w:val="24"/>
          <w:szCs w:val="24"/>
          <w:lang w:val="pt-BR"/>
        </w:rPr>
        <w:t>, verificando que cada tela de interface gráfica pode ser rapidamente entendida e facilmente utilizada</w:t>
      </w:r>
      <w:r w:rsidR="001A4644" w:rsidRPr="00632CAD">
        <w:rPr>
          <w:color w:val="000000"/>
          <w:sz w:val="24"/>
          <w:szCs w:val="24"/>
          <w:lang w:val="pt-BR"/>
        </w:rPr>
        <w:t>;</w:t>
      </w:r>
    </w:p>
    <w:p w:rsidR="004F7CBF" w:rsidRPr="00632CAD" w:rsidRDefault="004F7CBF" w:rsidP="001A4644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9" w:hanging="283"/>
        <w:contextualSpacing/>
        <w:rPr>
          <w:color w:val="000000"/>
          <w:sz w:val="24"/>
          <w:szCs w:val="24"/>
          <w:lang w:val="pt-BR"/>
        </w:rPr>
      </w:pPr>
      <w:r w:rsidRPr="00632CAD">
        <w:rPr>
          <w:color w:val="000000"/>
          <w:sz w:val="24"/>
          <w:szCs w:val="24"/>
          <w:lang w:val="pt-BR"/>
        </w:rPr>
        <w:t>Verifique que todas as palavras e expressões apresentadas estão em conformidade com as devidas normas sintáticas e gramaticais.</w:t>
      </w:r>
    </w:p>
    <w:p w:rsidR="001A4644" w:rsidRPr="00632CAD" w:rsidRDefault="001A4644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9"/>
        <w:contextualSpacing/>
        <w:rPr>
          <w:color w:val="000000"/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4" w:name="_Toc12378885"/>
      <w:r w:rsidRPr="00632CAD">
        <w:rPr>
          <w:rFonts w:ascii="Times New Roman" w:hAnsi="Times New Roman"/>
          <w:sz w:val="24"/>
          <w:szCs w:val="24"/>
          <w:lang w:val="pt-BR"/>
        </w:rPr>
        <w:lastRenderedPageBreak/>
        <w:t>Perfil da Performance</w:t>
      </w:r>
      <w:bookmarkEnd w:id="14"/>
    </w:p>
    <w:p w:rsidR="004F7CBF" w:rsidRPr="00632CAD" w:rsidRDefault="004F7CBF" w:rsidP="001A4644">
      <w:pPr>
        <w:spacing w:line="360" w:lineRule="auto"/>
        <w:rPr>
          <w:sz w:val="24"/>
          <w:szCs w:val="24"/>
          <w:lang w:val="pt-BR"/>
        </w:rPr>
      </w:pPr>
    </w:p>
    <w:p w:rsidR="004F7CBF" w:rsidRPr="00632CAD" w:rsidRDefault="004F7CBF" w:rsidP="001A4644">
      <w:pPr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9" w:hanging="283"/>
        <w:contextualSpacing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Verifique que o tempo de resposta do sistema q</w:t>
      </w:r>
      <w:r w:rsidR="00B43D04" w:rsidRPr="00632CAD">
        <w:rPr>
          <w:sz w:val="24"/>
          <w:szCs w:val="24"/>
          <w:lang w:val="pt-BR"/>
        </w:rPr>
        <w:t xml:space="preserve">uando solicitado o </w:t>
      </w:r>
      <w:proofErr w:type="spellStart"/>
      <w:r w:rsidR="00B43D04" w:rsidRPr="00632CAD">
        <w:rPr>
          <w:sz w:val="24"/>
          <w:szCs w:val="24"/>
          <w:lang w:val="pt-BR"/>
        </w:rPr>
        <w:t>particionamento</w:t>
      </w:r>
      <w:proofErr w:type="spellEnd"/>
      <w:r w:rsidR="00B43D04" w:rsidRPr="00632CAD">
        <w:rPr>
          <w:sz w:val="24"/>
          <w:szCs w:val="24"/>
          <w:lang w:val="pt-BR"/>
        </w:rPr>
        <w:t xml:space="preserve"> não ultrapassa 1 Minuto</w:t>
      </w:r>
      <w:r w:rsidR="003057F3">
        <w:rPr>
          <w:sz w:val="24"/>
          <w:szCs w:val="24"/>
          <w:lang w:val="pt-BR"/>
        </w:rPr>
        <w:t xml:space="preserve"> (com arquivo de tamanho médio)</w:t>
      </w:r>
      <w:r w:rsidRPr="00632CAD">
        <w:rPr>
          <w:sz w:val="24"/>
          <w:szCs w:val="24"/>
          <w:lang w:val="pt-BR"/>
        </w:rPr>
        <w:t>.</w:t>
      </w:r>
    </w:p>
    <w:p w:rsidR="00444395" w:rsidRPr="00632CAD" w:rsidRDefault="00444395" w:rsidP="001A4644">
      <w:pPr>
        <w:pStyle w:val="Corpodetexto"/>
        <w:spacing w:line="360" w:lineRule="auto"/>
        <w:ind w:left="0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15" w:name="_Toc12378886"/>
      <w:r w:rsidRPr="00632CAD">
        <w:rPr>
          <w:rFonts w:ascii="Times New Roman" w:hAnsi="Times New Roman"/>
          <w:sz w:val="24"/>
          <w:szCs w:val="24"/>
          <w:lang w:val="pt-BR"/>
        </w:rPr>
        <w:t>Teste de Instalação</w:t>
      </w:r>
      <w:bookmarkEnd w:id="15"/>
    </w:p>
    <w:p w:rsidR="004F7CBF" w:rsidRPr="00632CAD" w:rsidRDefault="004F7CBF" w:rsidP="001A4644">
      <w:pPr>
        <w:spacing w:line="360" w:lineRule="auto"/>
        <w:rPr>
          <w:sz w:val="24"/>
          <w:szCs w:val="24"/>
          <w:lang w:val="pt-BR"/>
        </w:rPr>
      </w:pPr>
    </w:p>
    <w:p w:rsidR="004F7CBF" w:rsidRPr="00632CAD" w:rsidRDefault="004F7CBF" w:rsidP="001A4644">
      <w:pPr>
        <w:numPr>
          <w:ilvl w:val="0"/>
          <w:numId w:val="11"/>
        </w:numPr>
        <w:spacing w:line="360" w:lineRule="auto"/>
        <w:rPr>
          <w:sz w:val="24"/>
          <w:szCs w:val="24"/>
          <w:lang w:val="pt-BR"/>
        </w:rPr>
      </w:pPr>
      <w:r w:rsidRPr="00632CAD">
        <w:rPr>
          <w:color w:val="000000"/>
          <w:sz w:val="24"/>
          <w:szCs w:val="24"/>
          <w:lang w:val="pt-BR"/>
        </w:rPr>
        <w:t xml:space="preserve">Verifique que a instalação do </w:t>
      </w:r>
      <w:r w:rsidRPr="00632CAD">
        <w:rPr>
          <w:sz w:val="24"/>
          <w:szCs w:val="24"/>
          <w:lang w:val="pt-BR"/>
        </w:rPr>
        <w:t>aplicativo foi bem sucedida.</w:t>
      </w:r>
    </w:p>
    <w:p w:rsidR="00187CDF" w:rsidRPr="00632CAD" w:rsidRDefault="00187CDF" w:rsidP="001A4644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/>
          <w:szCs w:val="24"/>
          <w:lang w:val="pt-BR"/>
        </w:rPr>
      </w:pPr>
      <w:bookmarkStart w:id="16" w:name="_Toc314978533"/>
      <w:bookmarkStart w:id="17" w:name="_Toc324843639"/>
      <w:bookmarkStart w:id="18" w:name="_Toc324851946"/>
      <w:bookmarkStart w:id="19" w:name="_Toc324915529"/>
      <w:bookmarkStart w:id="20" w:name="_Toc433104442"/>
      <w:r w:rsidRPr="00632CAD">
        <w:rPr>
          <w:szCs w:val="24"/>
          <w:lang w:val="pt-BR"/>
        </w:rPr>
        <w:br w:type="page"/>
      </w:r>
      <w:bookmarkStart w:id="21" w:name="_Toc12378887"/>
      <w:bookmarkStart w:id="22" w:name="_Toc314978535"/>
      <w:bookmarkEnd w:id="16"/>
      <w:bookmarkEnd w:id="17"/>
      <w:bookmarkEnd w:id="18"/>
      <w:bookmarkEnd w:id="19"/>
      <w:bookmarkEnd w:id="20"/>
      <w:r w:rsidRPr="00632CAD">
        <w:rPr>
          <w:rFonts w:ascii="Times New Roman" w:hAnsi="Times New Roman"/>
          <w:szCs w:val="24"/>
          <w:lang w:val="pt-BR"/>
        </w:rPr>
        <w:lastRenderedPageBreak/>
        <w:t>Estratégia de Teste</w:t>
      </w:r>
      <w:bookmarkEnd w:id="21"/>
    </w:p>
    <w:p w:rsidR="001A4644" w:rsidRPr="00632CAD" w:rsidRDefault="001A4644" w:rsidP="001A4644">
      <w:pPr>
        <w:rPr>
          <w:lang w:val="pt-BR"/>
        </w:rPr>
      </w:pPr>
    </w:p>
    <w:p w:rsidR="001A4644" w:rsidRPr="00632CAD" w:rsidRDefault="001A4644" w:rsidP="001A4644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Nesta seção serão descritos os tipos de teste a serem aplicados no sistema, incluindo critérios de parada, técnicas utilizadas e considerações especiais para o teste da funcionalidade, quando houver.</w:t>
      </w:r>
    </w:p>
    <w:p w:rsidR="001A4644" w:rsidRPr="00632CAD" w:rsidRDefault="001A4644" w:rsidP="001A4644">
      <w:pPr>
        <w:spacing w:line="360" w:lineRule="auto"/>
        <w:jc w:val="both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3" w:name="_Toc12378888"/>
      <w:r w:rsidRPr="00632CAD">
        <w:rPr>
          <w:rFonts w:ascii="Times New Roman" w:hAnsi="Times New Roman"/>
          <w:sz w:val="24"/>
          <w:szCs w:val="24"/>
          <w:lang w:val="pt-BR"/>
        </w:rPr>
        <w:t>Tipos de Teste</w:t>
      </w:r>
      <w:bookmarkEnd w:id="23"/>
    </w:p>
    <w:p w:rsidR="00187CDF" w:rsidRPr="00632CAD" w:rsidRDefault="00187CDF" w:rsidP="001A4644">
      <w:pPr>
        <w:spacing w:line="360" w:lineRule="auto"/>
        <w:rPr>
          <w:sz w:val="24"/>
          <w:szCs w:val="24"/>
          <w:lang w:val="pt-BR"/>
        </w:rPr>
      </w:pPr>
    </w:p>
    <w:p w:rsidR="00187CDF" w:rsidRPr="00632CAD" w:rsidRDefault="00187CDF" w:rsidP="00632CAD">
      <w:pPr>
        <w:pStyle w:val="Corpodetexto"/>
        <w:spacing w:line="360" w:lineRule="auto"/>
        <w:ind w:left="0" w:firstLine="720"/>
        <w:jc w:val="both"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 xml:space="preserve">Nota: As transações abaixo se referem às “transações lógicas de negócio”. Essas transações são definidas como funções específicas que um usuário final do sistema é suposto de executar ao usar a aplicação, tais como </w:t>
      </w:r>
      <w:r w:rsidR="00857B36" w:rsidRPr="00632CAD">
        <w:rPr>
          <w:sz w:val="24"/>
          <w:szCs w:val="24"/>
          <w:lang w:val="pt-BR"/>
        </w:rPr>
        <w:t>carregar</w:t>
      </w:r>
      <w:r w:rsidR="0045316E" w:rsidRPr="00632CAD">
        <w:rPr>
          <w:sz w:val="24"/>
          <w:szCs w:val="24"/>
          <w:lang w:val="pt-BR"/>
        </w:rPr>
        <w:t xml:space="preserve"> um arquivo ou selecionar seu diretório de salvamento</w:t>
      </w:r>
      <w:r w:rsidRPr="00632CAD">
        <w:rPr>
          <w:sz w:val="24"/>
          <w:szCs w:val="24"/>
          <w:lang w:val="pt-BR"/>
        </w:rPr>
        <w:t xml:space="preserve">. </w:t>
      </w:r>
    </w:p>
    <w:p w:rsidR="00187CDF" w:rsidRPr="00632CAD" w:rsidRDefault="00187CDF" w:rsidP="001A4644">
      <w:pPr>
        <w:spacing w:line="360" w:lineRule="auto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3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4" w:name="_Toc12378889"/>
      <w:r w:rsidRPr="00632CAD">
        <w:rPr>
          <w:rFonts w:ascii="Times New Roman" w:hAnsi="Times New Roman"/>
          <w:sz w:val="24"/>
          <w:szCs w:val="24"/>
          <w:lang w:val="pt-BR"/>
        </w:rPr>
        <w:t>Teste de Integridade de Dados</w:t>
      </w:r>
      <w:bookmarkEnd w:id="24"/>
    </w:p>
    <w:p w:rsidR="004F7CBF" w:rsidRPr="00632CAD" w:rsidRDefault="004F7CBF" w:rsidP="001A464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360" w:lineRule="auto"/>
        <w:ind w:left="381" w:hanging="381"/>
        <w:rPr>
          <w:color w:val="0000FF"/>
          <w:sz w:val="24"/>
          <w:szCs w:val="24"/>
          <w:lang w:val="pt-BR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"/>
        <w:gridCol w:w="6627"/>
      </w:tblGrid>
      <w:tr w:rsidR="004F7CBF" w:rsidRPr="00FA3B5B" w:rsidTr="00512A41">
        <w:tc>
          <w:tcPr>
            <w:tcW w:w="2205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33" w:type="dxa"/>
            <w:gridSpan w:val="2"/>
          </w:tcPr>
          <w:p w:rsidR="004F7CBF" w:rsidRPr="00742874" w:rsidRDefault="00742874" w:rsidP="00742874">
            <w:pPr>
              <w:widowControl/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4"/>
                <w:szCs w:val="24"/>
                <w:lang w:val="pt-BR" w:eastAsia="pt-BR"/>
              </w:rPr>
            </w:pPr>
            <w:r w:rsidRPr="00742874">
              <w:rPr>
                <w:color w:val="000000"/>
                <w:sz w:val="24"/>
                <w:szCs w:val="24"/>
                <w:lang w:val="pt-BR" w:eastAsia="pt-BR"/>
              </w:rPr>
              <w:tab/>
            </w:r>
            <w:r w:rsidR="00C74952" w:rsidRPr="00C74952">
              <w:rPr>
                <w:color w:val="000000"/>
                <w:sz w:val="24"/>
                <w:szCs w:val="24"/>
                <w:lang w:val="pt-BR" w:eastAsia="pt-BR"/>
              </w:rPr>
              <w:t xml:space="preserve">Verificar se os dados contidos sub-bases geradas pelo </w:t>
            </w:r>
            <w:r>
              <w:rPr>
                <w:color w:val="000000"/>
                <w:sz w:val="24"/>
                <w:szCs w:val="24"/>
                <w:lang w:val="pt-BR" w:eastAsia="pt-BR"/>
              </w:rPr>
              <w:tab/>
            </w:r>
            <w:r w:rsidRPr="00742874">
              <w:rPr>
                <w:color w:val="000000"/>
                <w:sz w:val="24"/>
                <w:szCs w:val="24"/>
                <w:lang w:val="pt-BR" w:eastAsia="pt-BR"/>
              </w:rPr>
              <w:t>sistema estão</w:t>
            </w:r>
            <w:r w:rsidR="00C74952" w:rsidRPr="00C74952">
              <w:rPr>
                <w:color w:val="000000"/>
                <w:sz w:val="24"/>
                <w:szCs w:val="24"/>
                <w:lang w:val="pt-BR" w:eastAsia="pt-BR"/>
              </w:rPr>
              <w:t xml:space="preserve"> de acordo com a base original </w:t>
            </w:r>
          </w:p>
        </w:tc>
      </w:tr>
      <w:tr w:rsidR="004F7CBF" w:rsidRPr="00FA3B5B" w:rsidTr="00B0520A">
        <w:tc>
          <w:tcPr>
            <w:tcW w:w="2211" w:type="dxa"/>
            <w:gridSpan w:val="2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4F7CBF" w:rsidRPr="00742874" w:rsidRDefault="004F7CBF" w:rsidP="00742874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>Inspecionar o</w:t>
            </w:r>
            <w:r w:rsidR="00857B36" w:rsidRPr="00742874">
              <w:rPr>
                <w:color w:val="000000"/>
                <w:sz w:val="24"/>
                <w:szCs w:val="24"/>
                <w:lang w:val="pt-BR"/>
              </w:rPr>
              <w:t>s</w:t>
            </w: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 </w:t>
            </w:r>
            <w:r w:rsidR="00857B36" w:rsidRPr="00742874">
              <w:rPr>
                <w:color w:val="000000"/>
                <w:sz w:val="24"/>
                <w:szCs w:val="24"/>
                <w:lang w:val="pt-BR"/>
              </w:rPr>
              <w:t xml:space="preserve">arquivos </w:t>
            </w:r>
            <w:r w:rsidR="00742874" w:rsidRPr="00742874">
              <w:rPr>
                <w:color w:val="000000"/>
                <w:sz w:val="24"/>
                <w:szCs w:val="24"/>
                <w:lang w:val="pt-BR"/>
              </w:rPr>
              <w:t>das sub-bases</w:t>
            </w: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 para garantir que os dados foram </w:t>
            </w:r>
            <w:proofErr w:type="spellStart"/>
            <w:r w:rsidRPr="00742874">
              <w:rPr>
                <w:color w:val="000000"/>
                <w:sz w:val="24"/>
                <w:szCs w:val="24"/>
                <w:lang w:val="pt-BR"/>
              </w:rPr>
              <w:t>populados</w:t>
            </w:r>
            <w:proofErr w:type="spellEnd"/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 como pret</w:t>
            </w:r>
            <w:r w:rsidR="00857B36" w:rsidRPr="00742874">
              <w:rPr>
                <w:color w:val="000000"/>
                <w:sz w:val="24"/>
                <w:szCs w:val="24"/>
                <w:lang w:val="pt-BR"/>
              </w:rPr>
              <w:t xml:space="preserve">endido, que todos os eventos de salvamento </w:t>
            </w: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ocorreram apropriadamente, ou revisar os dados retornados para garantir que os dados corretos </w:t>
            </w:r>
            <w:r w:rsidR="00857B36" w:rsidRPr="00742874">
              <w:rPr>
                <w:color w:val="000000"/>
                <w:sz w:val="24"/>
                <w:szCs w:val="24"/>
                <w:lang w:val="pt-BR"/>
              </w:rPr>
              <w:t>gravados no diretório correto, no intervalo de tempo especificado e com o nome solicitado pelo usuário.</w:t>
            </w:r>
          </w:p>
        </w:tc>
      </w:tr>
      <w:tr w:rsidR="004F7CBF" w:rsidRPr="00FA3B5B" w:rsidTr="00B0520A">
        <w:tc>
          <w:tcPr>
            <w:tcW w:w="2211" w:type="dxa"/>
            <w:gridSpan w:val="2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4F7CBF" w:rsidRPr="00742874" w:rsidRDefault="00742874" w:rsidP="0074287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>O sistema foi capaz de fazer a verificação contidos na sub-base geradas pelo sistema.</w:t>
            </w:r>
          </w:p>
        </w:tc>
      </w:tr>
      <w:tr w:rsidR="004F7CBF" w:rsidRPr="00FA3B5B" w:rsidTr="00B0520A">
        <w:tc>
          <w:tcPr>
            <w:tcW w:w="2211" w:type="dxa"/>
            <w:gridSpan w:val="2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4F7CBF" w:rsidRPr="00742874" w:rsidRDefault="004F7CBF" w:rsidP="00742874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>Processos devem ser invocados manualmente.</w:t>
            </w:r>
          </w:p>
        </w:tc>
      </w:tr>
      <w:bookmarkEnd w:id="22"/>
    </w:tbl>
    <w:p w:rsidR="00742874" w:rsidRDefault="00742874" w:rsidP="00742874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:rsidR="00742874" w:rsidRDefault="00742874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"/>
        <w:gridCol w:w="6627"/>
      </w:tblGrid>
      <w:tr w:rsidR="00742874" w:rsidRPr="00FA3B5B" w:rsidTr="00E40B49">
        <w:tc>
          <w:tcPr>
            <w:tcW w:w="2205" w:type="dxa"/>
          </w:tcPr>
          <w:p w:rsidR="00742874" w:rsidRPr="00632CAD" w:rsidRDefault="00742874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33" w:type="dxa"/>
            <w:gridSpan w:val="2"/>
          </w:tcPr>
          <w:p w:rsidR="00742874" w:rsidRPr="00742874" w:rsidRDefault="00742874" w:rsidP="0074287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0"/>
              <w:contextualSpacing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Verificar se o sistema é capaz de salvar os dados nos diretórios corretos</w:t>
            </w:r>
          </w:p>
        </w:tc>
      </w:tr>
      <w:tr w:rsidR="00742874" w:rsidRPr="00FA3B5B" w:rsidTr="00E40B49">
        <w:tc>
          <w:tcPr>
            <w:tcW w:w="2211" w:type="dxa"/>
            <w:gridSpan w:val="2"/>
          </w:tcPr>
          <w:p w:rsidR="00742874" w:rsidRPr="00632CAD" w:rsidRDefault="00742874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742874" w:rsidRPr="00742874" w:rsidRDefault="00742874" w:rsidP="00E40B49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Inspecionar </w:t>
            </w:r>
            <w:r>
              <w:rPr>
                <w:color w:val="000000"/>
                <w:sz w:val="24"/>
                <w:szCs w:val="24"/>
                <w:lang w:val="pt-BR"/>
              </w:rPr>
              <w:t>se os arquivos estão sendo salvos no diretório corretamente,</w:t>
            </w: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 para garantir que os dados foram </w:t>
            </w:r>
            <w:proofErr w:type="spellStart"/>
            <w:r w:rsidRPr="00742874">
              <w:rPr>
                <w:color w:val="000000"/>
                <w:sz w:val="24"/>
                <w:szCs w:val="24"/>
                <w:lang w:val="pt-BR"/>
              </w:rPr>
              <w:t>populados</w:t>
            </w:r>
            <w:proofErr w:type="spellEnd"/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 como pretendido, que todos os eventos de salvamento ocorreram apropriadamente, ou revisar os dados retornados para garantir que os dados corretos gravados no diretório correto, no intervalo de tempo especificado e com o nome solicitado pelo usuário.</w:t>
            </w:r>
          </w:p>
        </w:tc>
      </w:tr>
      <w:tr w:rsidR="00742874" w:rsidRPr="00FA3B5B" w:rsidTr="00E40B49">
        <w:tc>
          <w:tcPr>
            <w:tcW w:w="2211" w:type="dxa"/>
            <w:gridSpan w:val="2"/>
          </w:tcPr>
          <w:p w:rsidR="00742874" w:rsidRPr="00632CAD" w:rsidRDefault="00742874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42874" w:rsidRPr="00742874" w:rsidRDefault="00742874" w:rsidP="00E40B49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O sistema foi capaz de </w:t>
            </w:r>
            <w:r>
              <w:rPr>
                <w:color w:val="000000"/>
                <w:sz w:val="24"/>
                <w:szCs w:val="24"/>
                <w:lang w:val="pt-BR"/>
              </w:rPr>
              <w:t xml:space="preserve">salvar os dados nos diretórios </w:t>
            </w:r>
            <w:r w:rsidR="007818B8">
              <w:rPr>
                <w:color w:val="000000"/>
                <w:sz w:val="24"/>
                <w:szCs w:val="24"/>
                <w:lang w:val="pt-BR"/>
              </w:rPr>
              <w:t>corretamente.</w:t>
            </w:r>
          </w:p>
        </w:tc>
      </w:tr>
      <w:tr w:rsidR="00742874" w:rsidRPr="00FA3B5B" w:rsidTr="00E40B49">
        <w:tc>
          <w:tcPr>
            <w:tcW w:w="2211" w:type="dxa"/>
            <w:gridSpan w:val="2"/>
          </w:tcPr>
          <w:p w:rsidR="00742874" w:rsidRPr="00632CAD" w:rsidRDefault="00742874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42874" w:rsidRPr="00742874" w:rsidRDefault="00742874" w:rsidP="00E40B49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>Processos devem ser invocados manualmente.</w:t>
            </w:r>
          </w:p>
        </w:tc>
      </w:tr>
    </w:tbl>
    <w:p w:rsidR="00742874" w:rsidRDefault="00742874" w:rsidP="00742874">
      <w:pPr>
        <w:rPr>
          <w:lang w:val="pt-BR"/>
        </w:rPr>
      </w:pPr>
    </w:p>
    <w:p w:rsidR="007818B8" w:rsidRDefault="007818B8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"/>
        <w:gridCol w:w="6627"/>
      </w:tblGrid>
      <w:tr w:rsidR="007818B8" w:rsidRPr="00FA3B5B" w:rsidTr="00E40B49">
        <w:tc>
          <w:tcPr>
            <w:tcW w:w="2205" w:type="dxa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33" w:type="dxa"/>
            <w:gridSpan w:val="2"/>
          </w:tcPr>
          <w:p w:rsidR="007818B8" w:rsidRPr="007818B8" w:rsidRDefault="007818B8" w:rsidP="007818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0"/>
              <w:contextualSpacing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Verificar se o sistema é capaz de particionar a base de dados seguindo o intervalo de tempo especificado</w:t>
            </w:r>
          </w:p>
        </w:tc>
      </w:tr>
      <w:tr w:rsidR="007818B8" w:rsidRPr="00FA3B5B" w:rsidTr="00E40B49">
        <w:tc>
          <w:tcPr>
            <w:tcW w:w="2211" w:type="dxa"/>
            <w:gridSpan w:val="2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7818B8" w:rsidRPr="00742874" w:rsidRDefault="007818B8" w:rsidP="00E40B49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Inspecionar se o sistema foi capaz de particionar a base de dados conforme a especificação que o usuário inicialmente definiu</w:t>
            </w:r>
            <w:r w:rsidRPr="00742874">
              <w:rPr>
                <w:color w:val="000000"/>
                <w:sz w:val="24"/>
                <w:szCs w:val="24"/>
                <w:lang w:val="pt-BR"/>
              </w:rPr>
              <w:t>.</w:t>
            </w:r>
          </w:p>
        </w:tc>
      </w:tr>
      <w:tr w:rsidR="007818B8" w:rsidRPr="00FA3B5B" w:rsidTr="00E40B49">
        <w:tc>
          <w:tcPr>
            <w:tcW w:w="2211" w:type="dxa"/>
            <w:gridSpan w:val="2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818B8" w:rsidRPr="00742874" w:rsidRDefault="007818B8" w:rsidP="00E40B49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O sistema foi capaz de </w:t>
            </w:r>
            <w:r w:rsidR="00CC792F">
              <w:rPr>
                <w:color w:val="000000"/>
                <w:sz w:val="24"/>
                <w:szCs w:val="24"/>
                <w:lang w:val="pt-BR"/>
              </w:rPr>
              <w:t>particionar corretamente a base de dados no intervalo especificado.</w:t>
            </w:r>
          </w:p>
        </w:tc>
      </w:tr>
      <w:tr w:rsidR="007818B8" w:rsidRPr="00FA3B5B" w:rsidTr="00E40B49">
        <w:tc>
          <w:tcPr>
            <w:tcW w:w="2211" w:type="dxa"/>
            <w:gridSpan w:val="2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818B8" w:rsidRPr="00742874" w:rsidRDefault="007818B8" w:rsidP="00E40B49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>Processos devem ser invocados manualmente.</w:t>
            </w:r>
          </w:p>
        </w:tc>
      </w:tr>
    </w:tbl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p w:rsidR="00214A36" w:rsidRDefault="00214A36" w:rsidP="00742874">
      <w:pPr>
        <w:rPr>
          <w:lang w:val="pt-BR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"/>
        <w:gridCol w:w="6627"/>
      </w:tblGrid>
      <w:tr w:rsidR="007818B8" w:rsidRPr="00FA3B5B" w:rsidTr="00E40B49">
        <w:tc>
          <w:tcPr>
            <w:tcW w:w="2205" w:type="dxa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33" w:type="dxa"/>
            <w:gridSpan w:val="2"/>
          </w:tcPr>
          <w:p w:rsidR="007818B8" w:rsidRPr="007818B8" w:rsidRDefault="007818B8" w:rsidP="007818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0"/>
              <w:contextualSpacing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Verificar se o sistema é capaz de nomear as bases geradas conforme o que foi especificado pelo usuário.</w:t>
            </w:r>
          </w:p>
        </w:tc>
      </w:tr>
      <w:tr w:rsidR="007818B8" w:rsidRPr="00FA3B5B" w:rsidTr="00E40B49">
        <w:tc>
          <w:tcPr>
            <w:tcW w:w="2211" w:type="dxa"/>
            <w:gridSpan w:val="2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7818B8" w:rsidRPr="00742874" w:rsidRDefault="007818B8" w:rsidP="00E40B49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Inspecionar se o sistema é capaz de nomear as bases que estão sendo geradas e no final gerar um arquivo com a nomeação na qual foi especificada pelo usuário.</w:t>
            </w:r>
          </w:p>
        </w:tc>
      </w:tr>
      <w:tr w:rsidR="007818B8" w:rsidRPr="00FA3B5B" w:rsidTr="00E40B49">
        <w:tc>
          <w:tcPr>
            <w:tcW w:w="2211" w:type="dxa"/>
            <w:gridSpan w:val="2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7818B8" w:rsidRPr="00742874" w:rsidRDefault="007818B8" w:rsidP="00CC792F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 xml:space="preserve">O sistema foi capaz de </w:t>
            </w:r>
            <w:r>
              <w:rPr>
                <w:color w:val="000000"/>
                <w:sz w:val="24"/>
                <w:szCs w:val="24"/>
                <w:lang w:val="pt-BR"/>
              </w:rPr>
              <w:t>fazer a nomeação das bases geradas conforme o que foi pretendido pelo usuário.</w:t>
            </w:r>
          </w:p>
        </w:tc>
      </w:tr>
      <w:tr w:rsidR="007818B8" w:rsidRPr="00FA3B5B" w:rsidTr="00E40B49">
        <w:tc>
          <w:tcPr>
            <w:tcW w:w="2211" w:type="dxa"/>
            <w:gridSpan w:val="2"/>
          </w:tcPr>
          <w:p w:rsidR="007818B8" w:rsidRPr="00632CAD" w:rsidRDefault="007818B8" w:rsidP="00E40B49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7818B8" w:rsidRPr="00742874" w:rsidRDefault="007818B8" w:rsidP="00E40B49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742874">
              <w:rPr>
                <w:color w:val="000000"/>
                <w:sz w:val="24"/>
                <w:szCs w:val="24"/>
                <w:lang w:val="pt-BR"/>
              </w:rPr>
              <w:t>Processos devem ser invocados manualmente.</w:t>
            </w:r>
          </w:p>
        </w:tc>
      </w:tr>
    </w:tbl>
    <w:p w:rsidR="007818B8" w:rsidRDefault="007818B8" w:rsidP="00742874">
      <w:pPr>
        <w:rPr>
          <w:lang w:val="pt-BR"/>
        </w:rPr>
      </w:pPr>
    </w:p>
    <w:p w:rsidR="00742874" w:rsidRPr="00742874" w:rsidRDefault="00742874" w:rsidP="00742874">
      <w:pPr>
        <w:rPr>
          <w:lang w:val="pt-BR"/>
        </w:rPr>
      </w:pPr>
    </w:p>
    <w:p w:rsidR="00187CDF" w:rsidRPr="00632CAD" w:rsidRDefault="00187CDF" w:rsidP="001A4644">
      <w:pPr>
        <w:pStyle w:val="Ttulo3"/>
        <w:numPr>
          <w:ilvl w:val="2"/>
          <w:numId w:val="3"/>
        </w:num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5" w:name="_Toc12378890"/>
      <w:r w:rsidRPr="00632CAD">
        <w:rPr>
          <w:rFonts w:ascii="Times New Roman" w:hAnsi="Times New Roman"/>
          <w:sz w:val="24"/>
          <w:szCs w:val="24"/>
          <w:lang w:val="pt-BR"/>
        </w:rPr>
        <w:t>Teste de Função</w:t>
      </w:r>
      <w:bookmarkEnd w:id="25"/>
    </w:p>
    <w:p w:rsidR="004F7CBF" w:rsidRPr="00632CAD" w:rsidRDefault="004F7CBF" w:rsidP="001A464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  <w:lang w:val="pt-BR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4F7CBF" w:rsidRPr="00FA3B5B" w:rsidTr="006F1A22">
        <w:trPr>
          <w:trHeight w:val="512"/>
        </w:trPr>
        <w:tc>
          <w:tcPr>
            <w:tcW w:w="2211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4F7CBF" w:rsidRPr="00632CAD" w:rsidRDefault="004F7CBF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30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 xml:space="preserve">Garantir a funcionalidade apropriada do alvo do teste, incluindo navegação, entrada de dados, </w:t>
            </w:r>
            <w:r w:rsidR="00ED2E8E" w:rsidRPr="00632CAD">
              <w:rPr>
                <w:color w:val="000000"/>
                <w:sz w:val="24"/>
                <w:szCs w:val="24"/>
                <w:lang w:val="pt-BR"/>
              </w:rPr>
              <w:t>processamento e recuperação</w:t>
            </w:r>
            <w:r w:rsidRPr="00632CAD">
              <w:rPr>
                <w:color w:val="000000"/>
                <w:sz w:val="24"/>
                <w:szCs w:val="24"/>
                <w:lang w:val="pt-BR"/>
              </w:rPr>
              <w:t>.</w:t>
            </w:r>
          </w:p>
        </w:tc>
      </w:tr>
      <w:tr w:rsidR="004F7CBF" w:rsidRPr="00FA3B5B" w:rsidTr="006F1A22">
        <w:trPr>
          <w:trHeight w:val="1800"/>
        </w:trPr>
        <w:tc>
          <w:tcPr>
            <w:tcW w:w="2211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Executar cada caso de uso, fluxo de caso de uso, usando dados</w:t>
            </w:r>
            <w:r w:rsidRPr="00632CAD">
              <w:rPr>
                <w:sz w:val="24"/>
                <w:szCs w:val="24"/>
                <w:lang w:val="pt-BR"/>
              </w:rPr>
              <w:t xml:space="preserve"> </w:t>
            </w:r>
            <w:r w:rsidRPr="00632CAD">
              <w:rPr>
                <w:color w:val="000000"/>
                <w:sz w:val="24"/>
                <w:szCs w:val="24"/>
                <w:lang w:val="pt-BR"/>
              </w:rPr>
              <w:t>válidos e inválidos, para verificar o seguinte:</w:t>
            </w:r>
          </w:p>
          <w:p w:rsidR="004F7CBF" w:rsidRPr="00632CAD" w:rsidRDefault="004F7CBF" w:rsidP="001A4644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Os resultados esperados ocorrem quando dados válidos são usados</w:t>
            </w:r>
          </w:p>
          <w:p w:rsidR="004F7CBF" w:rsidRPr="00632CAD" w:rsidRDefault="004F7CBF" w:rsidP="001A4644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As mensagens de erro ou aviso apropriadas são exibidas quando dados inválidos são usados.</w:t>
            </w:r>
          </w:p>
        </w:tc>
      </w:tr>
      <w:tr w:rsidR="004F7CBF" w:rsidRPr="00FA3B5B" w:rsidTr="006F1A22">
        <w:trPr>
          <w:trHeight w:val="468"/>
        </w:trPr>
        <w:tc>
          <w:tcPr>
            <w:tcW w:w="2211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Todos os testes planejados foram executados.</w:t>
            </w:r>
          </w:p>
          <w:p w:rsidR="004F7CBF" w:rsidRPr="00632CAD" w:rsidRDefault="004F7CBF" w:rsidP="001A4644">
            <w:pPr>
              <w:keepLines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Todos os defeitos identificados foram tratados.</w:t>
            </w:r>
          </w:p>
        </w:tc>
      </w:tr>
      <w:tr w:rsidR="004F7CBF" w:rsidRPr="00632CAD" w:rsidTr="00B0520A">
        <w:tc>
          <w:tcPr>
            <w:tcW w:w="2211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4F7CBF" w:rsidRPr="00632CAD" w:rsidRDefault="004F7CBF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453" w:hanging="720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N Nenhum</w:t>
            </w:r>
          </w:p>
        </w:tc>
      </w:tr>
    </w:tbl>
    <w:p w:rsidR="004F7CBF" w:rsidRPr="00632CAD" w:rsidRDefault="004F7CBF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  <w:bookmarkStart w:id="26" w:name="_3whwml4" w:colFirst="0" w:colLast="0"/>
      <w:bookmarkEnd w:id="26"/>
    </w:p>
    <w:p w:rsidR="00187CDF" w:rsidRPr="00632CAD" w:rsidRDefault="00187CDF" w:rsidP="001A4644">
      <w:pPr>
        <w:pStyle w:val="Ttulo3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27" w:name="_Toc12378891"/>
      <w:r w:rsidRPr="00632CAD">
        <w:rPr>
          <w:rFonts w:ascii="Times New Roman" w:hAnsi="Times New Roman"/>
          <w:sz w:val="24"/>
          <w:szCs w:val="24"/>
          <w:lang w:val="pt-BR"/>
        </w:rPr>
        <w:t>Teste da Interface do Usuário</w:t>
      </w:r>
      <w:bookmarkEnd w:id="27"/>
    </w:p>
    <w:p w:rsidR="004F7CBF" w:rsidRPr="00632CAD" w:rsidRDefault="004F7CBF" w:rsidP="001A464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  <w:sz w:val="24"/>
          <w:szCs w:val="24"/>
          <w:lang w:val="pt-BR"/>
        </w:rPr>
      </w:pPr>
      <w:bookmarkStart w:id="28" w:name="_Toc327254066"/>
      <w:bookmarkStart w:id="29" w:name="_Toc327255031"/>
      <w:bookmarkStart w:id="30" w:name="_Toc327255100"/>
      <w:bookmarkStart w:id="31" w:name="_Toc327255339"/>
      <w:bookmarkStart w:id="32" w:name="_Toc433104448"/>
    </w:p>
    <w:tbl>
      <w:tblPr>
        <w:tblW w:w="8835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6645"/>
      </w:tblGrid>
      <w:tr w:rsidR="004F7CBF" w:rsidRPr="00FA3B5B" w:rsidTr="00B0520A">
        <w:tc>
          <w:tcPr>
            <w:tcW w:w="2190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45" w:type="dxa"/>
          </w:tcPr>
          <w:p w:rsidR="004F7CBF" w:rsidRPr="00632CAD" w:rsidRDefault="004F7CBF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12" w:hanging="720"/>
              <w:rPr>
                <w:color w:val="000000"/>
                <w:sz w:val="24"/>
                <w:szCs w:val="24"/>
                <w:lang w:val="pt-BR"/>
              </w:rPr>
            </w:pPr>
            <w:proofErr w:type="spellStart"/>
            <w:r w:rsidRPr="00632CAD">
              <w:rPr>
                <w:color w:val="000000"/>
                <w:sz w:val="24"/>
                <w:szCs w:val="24"/>
                <w:lang w:val="pt-BR"/>
              </w:rPr>
              <w:t>Ve</w:t>
            </w:r>
            <w:proofErr w:type="spellEnd"/>
            <w:r w:rsidRPr="00632CAD">
              <w:rPr>
                <w:sz w:val="24"/>
                <w:szCs w:val="24"/>
                <w:lang w:val="pt-BR"/>
              </w:rPr>
              <w:t xml:space="preserve">   Ident</w:t>
            </w:r>
            <w:r w:rsidR="00007641" w:rsidRPr="00632CAD">
              <w:rPr>
                <w:color w:val="000000"/>
                <w:sz w:val="24"/>
                <w:szCs w:val="24"/>
                <w:lang w:val="pt-BR"/>
              </w:rPr>
              <w:t>ificar se:</w:t>
            </w:r>
          </w:p>
          <w:p w:rsidR="004F7CBF" w:rsidRPr="00632CAD" w:rsidRDefault="004F7CBF" w:rsidP="001A4644">
            <w:pPr>
              <w:keepLines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A navegação através dos alvos de teste reflete as funções e os requisitos do negócio apropriadamente, incluindo janela-a-janela, campo-a-campo.</w:t>
            </w:r>
          </w:p>
          <w:p w:rsidR="004F7CBF" w:rsidRPr="00632CAD" w:rsidRDefault="004F7CBF" w:rsidP="001A4644">
            <w:pPr>
              <w:keepLines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firstLine="0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4F7CBF" w:rsidRPr="00FA3B5B" w:rsidTr="00B0520A">
        <w:tc>
          <w:tcPr>
            <w:tcW w:w="2190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45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</w:t>
            </w:r>
            <w:r w:rsidRPr="00632CAD">
              <w:rPr>
                <w:color w:val="000000"/>
                <w:sz w:val="24"/>
                <w:szCs w:val="24"/>
                <w:lang w:val="pt-BR"/>
              </w:rPr>
              <w:t>riar ou modificar os testes para cada janela para verificar a navegação e os estados de objeto apropriados para cada janela e objetos da aplicação.</w:t>
            </w:r>
          </w:p>
        </w:tc>
      </w:tr>
      <w:tr w:rsidR="004F7CBF" w:rsidRPr="00FA3B5B" w:rsidTr="00B0520A">
        <w:tc>
          <w:tcPr>
            <w:tcW w:w="2190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45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É verificado que cada janela permanece consistente com a versão de comparação ou dentro de padrões aceitáveis. </w:t>
            </w:r>
          </w:p>
        </w:tc>
      </w:tr>
      <w:tr w:rsidR="004F7CBF" w:rsidRPr="00FA3B5B" w:rsidTr="00B0520A">
        <w:tc>
          <w:tcPr>
            <w:tcW w:w="2190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45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Nem todas as propriedades para objetos personalizados e terceirizados podem ser acessadas.</w:t>
            </w:r>
          </w:p>
        </w:tc>
      </w:tr>
    </w:tbl>
    <w:p w:rsidR="00F92045" w:rsidRDefault="00F92045" w:rsidP="001A4644">
      <w:pPr>
        <w:pStyle w:val="Corpodetexto1"/>
        <w:spacing w:line="360" w:lineRule="auto"/>
        <w:rPr>
          <w:sz w:val="24"/>
          <w:szCs w:val="24"/>
          <w:lang w:val="pt-BR"/>
        </w:rPr>
      </w:pPr>
      <w:bookmarkStart w:id="33" w:name="_qsh70q" w:colFirst="0" w:colLast="0"/>
      <w:bookmarkEnd w:id="33"/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597D92" w:rsidRPr="00632CAD" w:rsidRDefault="00597D92" w:rsidP="001A4644">
      <w:pPr>
        <w:pStyle w:val="Corpodetexto1"/>
        <w:spacing w:line="360" w:lineRule="auto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3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34" w:name="_Toc12378892"/>
      <w:bookmarkEnd w:id="28"/>
      <w:bookmarkEnd w:id="29"/>
      <w:bookmarkEnd w:id="30"/>
      <w:bookmarkEnd w:id="31"/>
      <w:bookmarkEnd w:id="32"/>
      <w:r w:rsidRPr="00632CAD">
        <w:rPr>
          <w:rFonts w:ascii="Times New Roman" w:hAnsi="Times New Roman"/>
          <w:sz w:val="24"/>
          <w:szCs w:val="24"/>
          <w:lang w:val="pt-BR"/>
        </w:rPr>
        <w:lastRenderedPageBreak/>
        <w:t>Teste de Performance</w:t>
      </w:r>
      <w:bookmarkEnd w:id="34"/>
    </w:p>
    <w:p w:rsidR="004F7CBF" w:rsidRPr="00632CAD" w:rsidRDefault="004F7CBF" w:rsidP="001A464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FF"/>
          <w:sz w:val="24"/>
          <w:szCs w:val="24"/>
          <w:lang w:val="pt-BR"/>
        </w:rPr>
      </w:pPr>
    </w:p>
    <w:tbl>
      <w:tblPr>
        <w:tblW w:w="8835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6720"/>
      </w:tblGrid>
      <w:tr w:rsidR="004F7CBF" w:rsidRPr="00FA3B5B" w:rsidTr="00B0520A">
        <w:tc>
          <w:tcPr>
            <w:tcW w:w="2115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720" w:type="dxa"/>
          </w:tcPr>
          <w:p w:rsidR="004F7CBF" w:rsidRPr="00632CAD" w:rsidRDefault="004F7CBF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hanging="1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Verificar o tempo de resposta.</w:t>
            </w:r>
          </w:p>
        </w:tc>
      </w:tr>
      <w:tr w:rsidR="004F7CBF" w:rsidRPr="00FA3B5B" w:rsidTr="00B0520A">
        <w:tc>
          <w:tcPr>
            <w:tcW w:w="2115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720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Cronometrar o tempo de resposta, quando ocorrer uma tran</w:t>
            </w:r>
            <w:r w:rsidR="00F92045" w:rsidRPr="00632CAD">
              <w:rPr>
                <w:sz w:val="24"/>
                <w:szCs w:val="24"/>
                <w:lang w:val="pt-BR"/>
              </w:rPr>
              <w:t>sação (</w:t>
            </w:r>
            <w:proofErr w:type="spellStart"/>
            <w:r w:rsidR="00F92045" w:rsidRPr="00632CAD">
              <w:rPr>
                <w:sz w:val="24"/>
                <w:szCs w:val="24"/>
                <w:lang w:val="pt-BR"/>
              </w:rPr>
              <w:t>Particionamento</w:t>
            </w:r>
            <w:proofErr w:type="spellEnd"/>
            <w:r w:rsidRPr="00632CAD">
              <w:rPr>
                <w:sz w:val="24"/>
                <w:szCs w:val="24"/>
                <w:lang w:val="pt-BR"/>
              </w:rPr>
              <w:t>).</w:t>
            </w:r>
          </w:p>
        </w:tc>
      </w:tr>
      <w:tr w:rsidR="004F7CBF" w:rsidRPr="00FA3B5B" w:rsidTr="00B0520A">
        <w:tc>
          <w:tcPr>
            <w:tcW w:w="2115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720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Todas as transações de teste foram efetuadas e o seu tempo de resposta foi cronometrado. </w:t>
            </w:r>
          </w:p>
        </w:tc>
      </w:tr>
      <w:tr w:rsidR="004F7CBF" w:rsidRPr="00FA3B5B" w:rsidTr="00B0520A">
        <w:tc>
          <w:tcPr>
            <w:tcW w:w="2115" w:type="dxa"/>
          </w:tcPr>
          <w:p w:rsidR="004F7CBF" w:rsidRPr="00632CAD" w:rsidRDefault="004F7CBF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720" w:type="dxa"/>
          </w:tcPr>
          <w:p w:rsidR="004F7CBF" w:rsidRPr="00632CAD" w:rsidRDefault="004F7CBF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7"/>
              </w:tabs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O teste de performance requer um cronômetro.</w:t>
            </w:r>
          </w:p>
          <w:p w:rsidR="00512873" w:rsidRPr="00632CAD" w:rsidRDefault="00512873" w:rsidP="001A4644">
            <w:pPr>
              <w:keepLines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7"/>
              </w:tabs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Considerar também o número de campos e de registros da base de dados particionada.</w:t>
            </w:r>
          </w:p>
          <w:p w:rsidR="00B73974" w:rsidRPr="00632CAD" w:rsidRDefault="00B73974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7"/>
              </w:tabs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:rsidR="00F43D12" w:rsidRDefault="00F43D12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  <w:bookmarkStart w:id="35" w:name="_49x2ik5" w:colFirst="0" w:colLast="0"/>
      <w:bookmarkEnd w:id="35"/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BE6200" w:rsidRPr="00632CAD" w:rsidRDefault="00BE6200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F43D12" w:rsidRPr="00632CAD" w:rsidRDefault="00F43D12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F43D12" w:rsidRPr="00632CAD" w:rsidRDefault="00F43D12" w:rsidP="001A464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rPr>
          <w:i/>
          <w:color w:val="000000"/>
          <w:sz w:val="24"/>
          <w:szCs w:val="24"/>
          <w:lang w:val="pt-BR"/>
        </w:rPr>
      </w:pPr>
    </w:p>
    <w:p w:rsidR="00ED5D13" w:rsidRPr="00632CAD" w:rsidRDefault="00ED5D13" w:rsidP="001A4644">
      <w:pPr>
        <w:pStyle w:val="Ttulo3"/>
        <w:numPr>
          <w:ilvl w:val="0"/>
          <w:numId w:val="0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ED5D13" w:rsidRPr="00632CAD" w:rsidRDefault="00ED5D13" w:rsidP="001A4644">
      <w:pPr>
        <w:spacing w:line="360" w:lineRule="auto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Ttulo3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632CAD">
        <w:rPr>
          <w:rFonts w:ascii="Times New Roman" w:hAnsi="Times New Roman"/>
          <w:sz w:val="24"/>
          <w:szCs w:val="24"/>
          <w:lang w:val="pt-BR"/>
        </w:rPr>
        <w:lastRenderedPageBreak/>
        <w:t xml:space="preserve"> </w:t>
      </w:r>
      <w:bookmarkStart w:id="36" w:name="_Toc12378893"/>
      <w:r w:rsidRPr="00632CAD">
        <w:rPr>
          <w:rFonts w:ascii="Times New Roman" w:hAnsi="Times New Roman"/>
          <w:sz w:val="24"/>
          <w:szCs w:val="24"/>
          <w:lang w:val="pt-BR"/>
        </w:rPr>
        <w:t>Teste de Instalação</w:t>
      </w:r>
      <w:bookmarkEnd w:id="36"/>
    </w:p>
    <w:p w:rsidR="00ED5D13" w:rsidRPr="00632CAD" w:rsidRDefault="00ED5D13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hanging="720"/>
        <w:rPr>
          <w:color w:val="000000"/>
          <w:sz w:val="24"/>
          <w:szCs w:val="24"/>
          <w:lang w:val="pt-BR"/>
        </w:rPr>
      </w:pPr>
    </w:p>
    <w:tbl>
      <w:tblPr>
        <w:tblW w:w="8835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630"/>
      </w:tblGrid>
      <w:tr w:rsidR="00ED5D13" w:rsidRPr="00632CAD" w:rsidTr="00B0520A">
        <w:tc>
          <w:tcPr>
            <w:tcW w:w="2205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 xml:space="preserve">Objetivo do Teste:                 </w:t>
            </w:r>
          </w:p>
        </w:tc>
        <w:tc>
          <w:tcPr>
            <w:tcW w:w="6630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</w:tabs>
              <w:spacing w:after="120" w:line="360" w:lineRule="auto"/>
              <w:ind w:left="141" w:hanging="30"/>
              <w:jc w:val="both"/>
              <w:rPr>
                <w:color w:val="FF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Verifique que os alvos de teste instalam apropriadamente em cada configuração de hardware necessária sobre as seguintes condições:</w:t>
            </w:r>
          </w:p>
          <w:p w:rsidR="00ED5D13" w:rsidRPr="00632CAD" w:rsidRDefault="00492F04" w:rsidP="001A4644">
            <w:pPr>
              <w:numPr>
                <w:ilvl w:val="0"/>
                <w:numId w:val="11"/>
              </w:numPr>
              <w:tabs>
                <w:tab w:val="left" w:pos="743"/>
              </w:tabs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Windows 7 </w:t>
            </w:r>
            <w:r w:rsidR="00ED5D13" w:rsidRPr="00632CAD">
              <w:rPr>
                <w:sz w:val="24"/>
                <w:szCs w:val="24"/>
                <w:lang w:val="pt-BR"/>
              </w:rPr>
              <w:t>ou superior</w:t>
            </w:r>
            <w:r w:rsidRPr="00632CAD">
              <w:rPr>
                <w:sz w:val="24"/>
                <w:szCs w:val="24"/>
                <w:lang w:val="pt-BR"/>
              </w:rPr>
              <w:t xml:space="preserve"> – Linux (</w:t>
            </w:r>
            <w:proofErr w:type="spellStart"/>
            <w:r w:rsidRPr="00632CAD">
              <w:rPr>
                <w:sz w:val="24"/>
                <w:szCs w:val="24"/>
                <w:lang w:val="pt-BR"/>
              </w:rPr>
              <w:t>All</w:t>
            </w:r>
            <w:proofErr w:type="spellEnd"/>
            <w:r w:rsidRPr="00632CAD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32CAD">
              <w:rPr>
                <w:sz w:val="24"/>
                <w:szCs w:val="24"/>
                <w:lang w:val="pt-BR"/>
              </w:rPr>
              <w:t>Distribuitions</w:t>
            </w:r>
            <w:proofErr w:type="spellEnd"/>
            <w:r w:rsidRPr="00632CAD">
              <w:rPr>
                <w:sz w:val="24"/>
                <w:szCs w:val="24"/>
                <w:lang w:val="pt-BR"/>
              </w:rPr>
              <w:t>)</w:t>
            </w:r>
            <w:r w:rsidR="00ED5D13" w:rsidRPr="00632CAD">
              <w:rPr>
                <w:sz w:val="24"/>
                <w:szCs w:val="24"/>
                <w:lang w:val="pt-BR"/>
              </w:rPr>
              <w:t>.</w:t>
            </w:r>
          </w:p>
          <w:p w:rsidR="00492F04" w:rsidRPr="00632CAD" w:rsidRDefault="00492F04" w:rsidP="001A4644">
            <w:pPr>
              <w:numPr>
                <w:ilvl w:val="0"/>
                <w:numId w:val="11"/>
              </w:numPr>
              <w:tabs>
                <w:tab w:val="left" w:pos="743"/>
              </w:tabs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JRE 1.6 </w:t>
            </w:r>
            <w:r w:rsidR="00ED2E8E">
              <w:rPr>
                <w:sz w:val="24"/>
                <w:szCs w:val="24"/>
                <w:lang w:val="pt-BR"/>
              </w:rPr>
              <w:t>–</w:t>
            </w:r>
            <w:r w:rsidRPr="00632CAD">
              <w:rPr>
                <w:sz w:val="24"/>
                <w:szCs w:val="24"/>
                <w:lang w:val="pt-BR"/>
              </w:rPr>
              <w:t xml:space="preserve"> Superior</w:t>
            </w:r>
          </w:p>
        </w:tc>
      </w:tr>
      <w:tr w:rsidR="00ED5D13" w:rsidRPr="00FA3B5B" w:rsidTr="00B0520A">
        <w:tc>
          <w:tcPr>
            <w:tcW w:w="2205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-29" w:firstLine="29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30" w:type="dxa"/>
          </w:tcPr>
          <w:p w:rsidR="00ED5D13" w:rsidRPr="00632CAD" w:rsidRDefault="00ED5D13" w:rsidP="001A4644">
            <w:pPr>
              <w:tabs>
                <w:tab w:val="left" w:pos="743"/>
              </w:tabs>
              <w:spacing w:line="360" w:lineRule="auto"/>
              <w:ind w:left="141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Começar ou executar a instalação em diferentes tipos de dispositivos de diferentes</w:t>
            </w:r>
            <w:r w:rsidR="00DB59D5" w:rsidRPr="00632CAD">
              <w:rPr>
                <w:sz w:val="24"/>
                <w:szCs w:val="24"/>
                <w:lang w:val="pt-BR"/>
              </w:rPr>
              <w:t xml:space="preserve"> versões do sistema operacional</w:t>
            </w:r>
            <w:r w:rsidRPr="00632CAD">
              <w:rPr>
                <w:sz w:val="24"/>
                <w:szCs w:val="24"/>
                <w:lang w:val="pt-BR"/>
              </w:rPr>
              <w:t>.</w:t>
            </w:r>
          </w:p>
        </w:tc>
      </w:tr>
      <w:tr w:rsidR="00ED5D13" w:rsidRPr="00FA3B5B" w:rsidTr="00B0520A">
        <w:tc>
          <w:tcPr>
            <w:tcW w:w="2205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-29" w:firstLine="29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30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 w:line="360" w:lineRule="auto"/>
              <w:ind w:left="141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As transações do APP executam de forma bem sucedida, sem falha em dispositivos que atendem a requisição mínima, e falha naqueles que não possuem.</w:t>
            </w:r>
          </w:p>
        </w:tc>
      </w:tr>
      <w:tr w:rsidR="00ED5D13" w:rsidRPr="00632CAD" w:rsidTr="00B0520A">
        <w:tc>
          <w:tcPr>
            <w:tcW w:w="2205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-29" w:firstLine="29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30" w:type="dxa"/>
          </w:tcPr>
          <w:p w:rsidR="00ED5D13" w:rsidRPr="00632CAD" w:rsidRDefault="00ED5D13" w:rsidP="001A46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 w:line="360" w:lineRule="auto"/>
              <w:ind w:left="141" w:hanging="30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Nenhuma.</w:t>
            </w:r>
          </w:p>
        </w:tc>
      </w:tr>
    </w:tbl>
    <w:p w:rsidR="00C31223" w:rsidRDefault="00C31223" w:rsidP="00C31223">
      <w:pPr>
        <w:rPr>
          <w:lang w:val="pt-BR"/>
        </w:rPr>
      </w:pPr>
      <w:bookmarkStart w:id="37" w:name="_ix13guj9r2jc" w:colFirst="0" w:colLast="0"/>
      <w:bookmarkEnd w:id="37"/>
    </w:p>
    <w:p w:rsidR="00C31223" w:rsidRDefault="00C31223" w:rsidP="00C31223">
      <w:pPr>
        <w:rPr>
          <w:lang w:val="pt-BR"/>
        </w:rPr>
      </w:pPr>
    </w:p>
    <w:p w:rsidR="00C31223" w:rsidRDefault="00C31223" w:rsidP="00C31223">
      <w:pPr>
        <w:rPr>
          <w:lang w:val="pt-BR"/>
        </w:rPr>
      </w:pPr>
    </w:p>
    <w:p w:rsidR="00C31223" w:rsidRDefault="00C31223" w:rsidP="00C31223">
      <w:pPr>
        <w:rPr>
          <w:lang w:val="pt-BR"/>
        </w:rPr>
      </w:pPr>
    </w:p>
    <w:p w:rsidR="00C31223" w:rsidRDefault="00C31223" w:rsidP="00C31223">
      <w:pPr>
        <w:rPr>
          <w:lang w:val="pt-BR"/>
        </w:rPr>
      </w:pPr>
    </w:p>
    <w:p w:rsidR="00187CDF" w:rsidRPr="00632CAD" w:rsidRDefault="00ED5D13" w:rsidP="001A4644">
      <w:pPr>
        <w:pStyle w:val="Ttulo1"/>
        <w:spacing w:line="360" w:lineRule="auto"/>
        <w:rPr>
          <w:rFonts w:ascii="Times New Roman" w:hAnsi="Times New Roman"/>
          <w:szCs w:val="24"/>
          <w:lang w:val="pt-BR"/>
        </w:rPr>
      </w:pPr>
      <w:bookmarkStart w:id="38" w:name="_Toc12378894"/>
      <w:r w:rsidRPr="00632CAD">
        <w:rPr>
          <w:rFonts w:ascii="Times New Roman" w:hAnsi="Times New Roman"/>
          <w:szCs w:val="24"/>
          <w:lang w:val="pt-BR"/>
        </w:rPr>
        <w:t>Recursos</w:t>
      </w:r>
      <w:bookmarkEnd w:id="38"/>
    </w:p>
    <w:p w:rsidR="00ED5D13" w:rsidRPr="00632CAD" w:rsidRDefault="00ED5D13" w:rsidP="001A4644">
      <w:pPr>
        <w:spacing w:line="360" w:lineRule="auto"/>
        <w:rPr>
          <w:sz w:val="24"/>
          <w:szCs w:val="24"/>
          <w:lang w:val="pt-BR"/>
        </w:rPr>
      </w:pPr>
    </w:p>
    <w:p w:rsidR="00F43D12" w:rsidRDefault="00ED5D13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rPr>
          <w:color w:val="000000"/>
          <w:sz w:val="24"/>
          <w:szCs w:val="24"/>
          <w:lang w:val="pt-BR"/>
        </w:rPr>
      </w:pPr>
      <w:bookmarkStart w:id="39" w:name="_Toc314978545"/>
      <w:bookmarkStart w:id="40" w:name="_Toc324843648"/>
      <w:bookmarkStart w:id="41" w:name="_Toc324851955"/>
      <w:r w:rsidRPr="00632CAD">
        <w:rPr>
          <w:color w:val="000000"/>
          <w:sz w:val="24"/>
          <w:szCs w:val="24"/>
          <w:lang w:val="pt-BR"/>
        </w:rPr>
        <w:t xml:space="preserve">Essa seção apresenta os recursos recomendados para o projeto do </w:t>
      </w:r>
      <w:r w:rsidR="00AF23BB" w:rsidRPr="00632CAD">
        <w:rPr>
          <w:sz w:val="24"/>
          <w:szCs w:val="24"/>
          <w:lang w:val="pt-BR"/>
        </w:rPr>
        <w:t xml:space="preserve">sistema </w:t>
      </w:r>
      <w:r w:rsidR="00632CAD">
        <w:rPr>
          <w:sz w:val="24"/>
          <w:szCs w:val="24"/>
          <w:lang w:val="pt-BR"/>
        </w:rPr>
        <w:t>CRONOS</w:t>
      </w:r>
      <w:r w:rsidRPr="00632CAD">
        <w:rPr>
          <w:color w:val="000000"/>
          <w:sz w:val="24"/>
          <w:szCs w:val="24"/>
          <w:lang w:val="pt-BR"/>
        </w:rPr>
        <w:t>, suas principais responsabilidades,</w:t>
      </w:r>
      <w:r w:rsidRPr="00632CAD">
        <w:rPr>
          <w:sz w:val="24"/>
          <w:szCs w:val="24"/>
          <w:lang w:val="pt-BR"/>
        </w:rPr>
        <w:t xml:space="preserve"> </w:t>
      </w:r>
      <w:r w:rsidRPr="00632CAD">
        <w:rPr>
          <w:color w:val="000000"/>
          <w:sz w:val="24"/>
          <w:szCs w:val="24"/>
          <w:lang w:val="pt-BR"/>
        </w:rPr>
        <w:t>e seus conhecimentos.</w:t>
      </w:r>
    </w:p>
    <w:p w:rsidR="00A62B14" w:rsidRDefault="00A62B14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rPr>
          <w:color w:val="000000"/>
          <w:sz w:val="24"/>
          <w:szCs w:val="24"/>
          <w:lang w:val="pt-BR"/>
        </w:rPr>
      </w:pPr>
    </w:p>
    <w:p w:rsidR="00A62B14" w:rsidRDefault="00A62B14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rPr>
          <w:color w:val="000000"/>
          <w:sz w:val="24"/>
          <w:szCs w:val="24"/>
          <w:lang w:val="pt-BR"/>
        </w:rPr>
      </w:pPr>
    </w:p>
    <w:p w:rsidR="00A62B14" w:rsidRDefault="00A62B14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rPr>
          <w:color w:val="000000"/>
          <w:sz w:val="24"/>
          <w:szCs w:val="24"/>
          <w:lang w:val="pt-BR"/>
        </w:rPr>
      </w:pPr>
    </w:p>
    <w:p w:rsidR="00A62B14" w:rsidRDefault="00A62B14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rPr>
          <w:color w:val="000000"/>
          <w:sz w:val="24"/>
          <w:szCs w:val="24"/>
          <w:lang w:val="pt-BR"/>
        </w:rPr>
      </w:pPr>
    </w:p>
    <w:p w:rsidR="00C31223" w:rsidRPr="00632CAD" w:rsidRDefault="00C31223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42" w:name="_Toc12378895"/>
      <w:r w:rsidRPr="00632CAD">
        <w:rPr>
          <w:rFonts w:ascii="Times New Roman" w:hAnsi="Times New Roman"/>
          <w:sz w:val="24"/>
          <w:szCs w:val="24"/>
          <w:lang w:val="pt-BR"/>
        </w:rPr>
        <w:lastRenderedPageBreak/>
        <w:t>Trabalhadores</w:t>
      </w:r>
      <w:bookmarkEnd w:id="42"/>
    </w:p>
    <w:p w:rsidR="00ED5D13" w:rsidRPr="00632CAD" w:rsidRDefault="00ED5D13" w:rsidP="001A4644">
      <w:pPr>
        <w:spacing w:line="360" w:lineRule="auto"/>
        <w:rPr>
          <w:sz w:val="24"/>
          <w:szCs w:val="24"/>
          <w:lang w:val="pt-BR"/>
        </w:rPr>
      </w:pPr>
    </w:p>
    <w:p w:rsidR="00B90C37" w:rsidRPr="00632CAD" w:rsidRDefault="00187CDF" w:rsidP="00A62B14">
      <w:pPr>
        <w:pStyle w:val="Corpodetexto"/>
        <w:spacing w:line="360" w:lineRule="auto"/>
        <w:ind w:left="0" w:firstLine="450"/>
        <w:rPr>
          <w:color w:val="000000"/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 xml:space="preserve">Essa tabela mostra as suposições de recrutamento para o projeto. </w:t>
      </w:r>
      <w:bookmarkEnd w:id="39"/>
      <w:bookmarkEnd w:id="40"/>
      <w:bookmarkEnd w:id="41"/>
    </w:p>
    <w:tbl>
      <w:tblPr>
        <w:tblW w:w="9285" w:type="dxa"/>
        <w:jc w:val="center"/>
        <w:tblLayout w:type="fixed"/>
        <w:tblLook w:val="0000" w:firstRow="0" w:lastRow="0" w:firstColumn="0" w:lastColumn="0" w:noHBand="0" w:noVBand="0"/>
      </w:tblPr>
      <w:tblGrid>
        <w:gridCol w:w="1785"/>
        <w:gridCol w:w="2760"/>
        <w:gridCol w:w="4740"/>
      </w:tblGrid>
      <w:tr w:rsidR="00F35601" w:rsidRPr="00632CAD" w:rsidTr="00AF23BB">
        <w:trPr>
          <w:jc w:val="center"/>
        </w:trPr>
        <w:tc>
          <w:tcPr>
            <w:tcW w:w="92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Recursos Humanos</w:t>
            </w:r>
          </w:p>
        </w:tc>
      </w:tr>
      <w:tr w:rsidR="00F35601" w:rsidRPr="00632CAD" w:rsidTr="00AF23BB">
        <w:trPr>
          <w:jc w:val="center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Trabalhador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Recursos Mínimos Recomendados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Responsabilidades Específicas ou Comentários</w:t>
            </w:r>
          </w:p>
        </w:tc>
      </w:tr>
      <w:tr w:rsidR="00ED5D13" w:rsidRPr="00632CAD" w:rsidTr="00A62B14">
        <w:trPr>
          <w:trHeight w:val="2719"/>
          <w:jc w:val="center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D5D13" w:rsidRPr="00632CAD" w:rsidRDefault="00FA7C0F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Cleyciane Farias </w:t>
            </w:r>
          </w:p>
          <w:p w:rsidR="00ED5D13" w:rsidRPr="00632CAD" w:rsidRDefault="00FA7C0F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Juliana Abreu</w:t>
            </w:r>
          </w:p>
          <w:p w:rsidR="00CD30E3" w:rsidRPr="00632CAD" w:rsidRDefault="00CD30E3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Raul Vitor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5D13" w:rsidRPr="00632CAD" w:rsidRDefault="00727672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 xml:space="preserve">Define e descreve os cenários de </w:t>
            </w:r>
            <w:r w:rsidR="00FA7C0F" w:rsidRPr="00632CAD">
              <w:rPr>
                <w:color w:val="000000"/>
                <w:sz w:val="24"/>
                <w:szCs w:val="24"/>
                <w:lang w:val="pt-BR"/>
              </w:rPr>
              <w:t>casos de testes.</w:t>
            </w:r>
            <w:r w:rsidR="00A62B14">
              <w:rPr>
                <w:color w:val="000000"/>
                <w:sz w:val="24"/>
                <w:szCs w:val="24"/>
                <w:lang w:val="pt-BR"/>
              </w:rPr>
              <w:br/>
            </w:r>
            <w:r w:rsidR="00FA7C0F" w:rsidRPr="00632CAD">
              <w:rPr>
                <w:color w:val="000000"/>
                <w:sz w:val="24"/>
                <w:szCs w:val="24"/>
                <w:lang w:val="pt-BR"/>
              </w:rPr>
              <w:t xml:space="preserve"> </w:t>
            </w:r>
            <w:r w:rsidR="00ED5D13" w:rsidRPr="00632CAD">
              <w:rPr>
                <w:color w:val="000000"/>
                <w:sz w:val="24"/>
                <w:szCs w:val="24"/>
                <w:lang w:val="pt-BR"/>
              </w:rPr>
              <w:t>Responsabilidades:</w:t>
            </w:r>
          </w:p>
          <w:p w:rsidR="00ED5D13" w:rsidRPr="00632CAD" w:rsidRDefault="00A62B14" w:rsidP="001A4644">
            <w:pPr>
              <w:keepLines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Gera</w:t>
            </w:r>
            <w:r w:rsidR="00ED5D13" w:rsidRPr="00632CAD">
              <w:rPr>
                <w:color w:val="000000"/>
                <w:sz w:val="24"/>
                <w:szCs w:val="24"/>
                <w:lang w:val="pt-BR"/>
              </w:rPr>
              <w:t xml:space="preserve"> o plano de teste</w:t>
            </w:r>
          </w:p>
          <w:p w:rsidR="00ED5D13" w:rsidRPr="00632CAD" w:rsidRDefault="00A62B14" w:rsidP="001A4644">
            <w:pPr>
              <w:keepLines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Cria</w:t>
            </w:r>
            <w:r w:rsidR="00FA7C0F" w:rsidRPr="00632CAD">
              <w:rPr>
                <w:color w:val="000000"/>
                <w:sz w:val="24"/>
                <w:szCs w:val="24"/>
                <w:lang w:val="pt-BR"/>
              </w:rPr>
              <w:t xml:space="preserve"> o plano de teste</w:t>
            </w:r>
          </w:p>
          <w:p w:rsidR="00ED5D13" w:rsidRPr="00632CAD" w:rsidRDefault="00A62B14" w:rsidP="001A4644">
            <w:pPr>
              <w:keepLines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Avalia</w:t>
            </w:r>
            <w:r w:rsidR="00FA7C0F" w:rsidRPr="00632CAD">
              <w:rPr>
                <w:color w:val="000000"/>
                <w:sz w:val="24"/>
                <w:szCs w:val="24"/>
                <w:lang w:val="pt-BR"/>
              </w:rPr>
              <w:t xml:space="preserve"> o teste executado</w:t>
            </w:r>
          </w:p>
        </w:tc>
      </w:tr>
      <w:tr w:rsidR="00ED5D13" w:rsidRPr="00FA3B5B" w:rsidTr="00B0520A">
        <w:trPr>
          <w:trHeight w:val="40"/>
          <w:jc w:val="center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D5D13" w:rsidRPr="00632CAD" w:rsidRDefault="00FA7C0F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 xml:space="preserve">Juliana </w:t>
            </w:r>
          </w:p>
          <w:p w:rsidR="00ED5D13" w:rsidRPr="00632CAD" w:rsidRDefault="00FA7C0F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Raul</w:t>
            </w:r>
          </w:p>
          <w:p w:rsidR="00CD30E3" w:rsidRPr="00632CAD" w:rsidRDefault="00CD30E3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Cleyciane Farias</w:t>
            </w:r>
          </w:p>
        </w:tc>
        <w:tc>
          <w:tcPr>
            <w:tcW w:w="27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Executa os testes</w:t>
            </w:r>
            <w:r w:rsidR="00FA7C0F" w:rsidRPr="00632CAD">
              <w:rPr>
                <w:color w:val="000000"/>
                <w:sz w:val="24"/>
                <w:szCs w:val="24"/>
                <w:lang w:val="pt-BR"/>
              </w:rPr>
              <w:t xml:space="preserve"> criados</w:t>
            </w:r>
            <w:r w:rsidRPr="00632CAD">
              <w:rPr>
                <w:color w:val="000000"/>
                <w:sz w:val="24"/>
                <w:szCs w:val="24"/>
                <w:lang w:val="pt-BR"/>
              </w:rPr>
              <w:t>.</w:t>
            </w:r>
            <w:r w:rsidR="00A62B14">
              <w:rPr>
                <w:color w:val="000000"/>
                <w:sz w:val="24"/>
                <w:szCs w:val="24"/>
                <w:lang w:val="pt-BR"/>
              </w:rPr>
              <w:br/>
            </w:r>
            <w:r w:rsidRPr="00632CAD">
              <w:rPr>
                <w:color w:val="000000"/>
                <w:sz w:val="24"/>
                <w:szCs w:val="24"/>
                <w:lang w:val="pt-BR"/>
              </w:rPr>
              <w:t>Responsabilidades:</w:t>
            </w:r>
          </w:p>
          <w:p w:rsidR="00ED5D13" w:rsidRPr="00632CAD" w:rsidRDefault="00793D04" w:rsidP="001A4644">
            <w:pPr>
              <w:keepLines/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Executa</w:t>
            </w:r>
            <w:r w:rsidR="00ED5D13" w:rsidRPr="00632CAD">
              <w:rPr>
                <w:color w:val="000000"/>
                <w:sz w:val="24"/>
                <w:szCs w:val="24"/>
                <w:lang w:val="pt-BR"/>
              </w:rPr>
              <w:t xml:space="preserve"> os testes</w:t>
            </w:r>
            <w:r w:rsidR="00FA7C0F" w:rsidRPr="00632CAD">
              <w:rPr>
                <w:color w:val="000000"/>
                <w:sz w:val="24"/>
                <w:szCs w:val="24"/>
                <w:lang w:val="pt-BR"/>
              </w:rPr>
              <w:t xml:space="preserve"> que foram </w:t>
            </w:r>
            <w:proofErr w:type="spellStart"/>
            <w:r w:rsidR="00FA7C0F" w:rsidRPr="00632CAD">
              <w:rPr>
                <w:color w:val="000000"/>
                <w:sz w:val="24"/>
                <w:szCs w:val="24"/>
                <w:lang w:val="pt-BR"/>
              </w:rPr>
              <w:t>desritos</w:t>
            </w:r>
            <w:proofErr w:type="spellEnd"/>
          </w:p>
          <w:p w:rsidR="00ED5D13" w:rsidRPr="00632CAD" w:rsidRDefault="00793D04" w:rsidP="001A4644">
            <w:pPr>
              <w:keepLines/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Registra</w:t>
            </w:r>
            <w:r w:rsidR="00ED5D13" w:rsidRPr="00632CAD">
              <w:rPr>
                <w:sz w:val="24"/>
                <w:szCs w:val="24"/>
                <w:lang w:val="pt-BR"/>
              </w:rPr>
              <w:t xml:space="preserve"> os resultados</w:t>
            </w:r>
            <w:r w:rsidR="00FA7C0F" w:rsidRPr="00632CAD">
              <w:rPr>
                <w:sz w:val="24"/>
                <w:szCs w:val="24"/>
                <w:lang w:val="pt-BR"/>
              </w:rPr>
              <w:t xml:space="preserve"> obtidos com o teste</w:t>
            </w:r>
          </w:p>
          <w:p w:rsidR="00ED5D13" w:rsidRPr="00632CAD" w:rsidRDefault="00793D04" w:rsidP="001A4644">
            <w:pPr>
              <w:keepLines/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Observa</w:t>
            </w:r>
            <w:r w:rsidR="00FA7C0F" w:rsidRPr="00632CAD">
              <w:rPr>
                <w:sz w:val="24"/>
                <w:szCs w:val="24"/>
                <w:lang w:val="pt-BR"/>
              </w:rPr>
              <w:t xml:space="preserve"> os erros que foram percebidos durante </w:t>
            </w:r>
            <w:r w:rsidR="00BE5D02" w:rsidRPr="00632CAD">
              <w:rPr>
                <w:sz w:val="24"/>
                <w:szCs w:val="24"/>
                <w:lang w:val="pt-BR"/>
              </w:rPr>
              <w:t>a obtenção dos resultados</w:t>
            </w:r>
          </w:p>
          <w:p w:rsidR="00ED5D13" w:rsidRPr="00632CAD" w:rsidRDefault="00BE5D02" w:rsidP="001A4644">
            <w:pPr>
              <w:keepLines/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Solicita, Descreve as mudanças que foram executadas no plano de teste</w:t>
            </w:r>
          </w:p>
        </w:tc>
      </w:tr>
      <w:tr w:rsidR="00ED5D13" w:rsidRPr="00FA3B5B" w:rsidTr="00B0520A">
        <w:trPr>
          <w:jc w:val="center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D02" w:rsidRPr="00632CAD" w:rsidRDefault="0014644E" w:rsidP="001A464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Cleyciane </w:t>
            </w:r>
            <w:r w:rsidR="00BE5D02" w:rsidRPr="00632CAD">
              <w:rPr>
                <w:sz w:val="24"/>
                <w:szCs w:val="24"/>
                <w:lang w:val="pt-BR"/>
              </w:rPr>
              <w:t>Farias</w:t>
            </w:r>
            <w:r>
              <w:rPr>
                <w:sz w:val="24"/>
                <w:szCs w:val="24"/>
                <w:lang w:val="pt-BR"/>
              </w:rPr>
              <w:br/>
            </w:r>
            <w:r w:rsidR="00BE5D02" w:rsidRPr="00632CAD">
              <w:rPr>
                <w:sz w:val="24"/>
                <w:szCs w:val="24"/>
                <w:lang w:val="pt-BR"/>
              </w:rPr>
              <w:t>Juliana Abreu</w:t>
            </w:r>
          </w:p>
          <w:p w:rsidR="00BE5D02" w:rsidRPr="00632CAD" w:rsidRDefault="00BE5D02" w:rsidP="00A62B14">
            <w:pPr>
              <w:keepLines/>
              <w:widowControl/>
              <w:spacing w:after="120" w:line="360" w:lineRule="auto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Raul Vitor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644E" w:rsidRDefault="002C2887" w:rsidP="0014644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Implementa /</w:t>
            </w:r>
            <w:r w:rsidR="00ED5D13" w:rsidRPr="00632CAD">
              <w:rPr>
                <w:color w:val="000000"/>
                <w:sz w:val="24"/>
                <w:szCs w:val="24"/>
                <w:lang w:val="pt-BR"/>
              </w:rPr>
              <w:t xml:space="preserve">faz os testes unitários das classes e pacotes de teste. </w:t>
            </w:r>
          </w:p>
          <w:p w:rsidR="00ED5D13" w:rsidRPr="00632CAD" w:rsidRDefault="00ED5D13" w:rsidP="0014644E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color w:val="000000"/>
                <w:sz w:val="24"/>
                <w:szCs w:val="24"/>
                <w:lang w:val="pt-BR"/>
              </w:rPr>
              <w:t>Responsabilidades:</w:t>
            </w:r>
            <w:r w:rsidR="00A62B14">
              <w:rPr>
                <w:color w:val="000000"/>
                <w:sz w:val="24"/>
                <w:szCs w:val="24"/>
                <w:lang w:val="pt-BR"/>
              </w:rPr>
              <w:br/>
            </w:r>
            <w:r w:rsidR="0014644E">
              <w:rPr>
                <w:color w:val="000000"/>
                <w:sz w:val="24"/>
                <w:szCs w:val="24"/>
                <w:lang w:val="pt-BR"/>
              </w:rPr>
              <w:t xml:space="preserve">Cria </w:t>
            </w:r>
            <w:r w:rsidRPr="00632CAD">
              <w:rPr>
                <w:color w:val="000000"/>
                <w:sz w:val="24"/>
                <w:szCs w:val="24"/>
                <w:lang w:val="pt-BR"/>
              </w:rPr>
              <w:t>classes e pacotes de teste implementados no modelo de teste</w:t>
            </w:r>
            <w:r w:rsidR="00BE5D02" w:rsidRPr="00632CAD">
              <w:rPr>
                <w:color w:val="000000"/>
                <w:sz w:val="24"/>
                <w:szCs w:val="24"/>
                <w:lang w:val="pt-BR"/>
              </w:rPr>
              <w:t xml:space="preserve"> para o sistema CRONOS</w:t>
            </w:r>
          </w:p>
        </w:tc>
      </w:tr>
    </w:tbl>
    <w:p w:rsidR="00ED5D13" w:rsidRPr="00632CAD" w:rsidRDefault="00ED5D13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hanging="720"/>
        <w:rPr>
          <w:color w:val="000000"/>
          <w:sz w:val="24"/>
          <w:szCs w:val="24"/>
          <w:lang w:val="pt-BR"/>
        </w:rPr>
      </w:pPr>
      <w:bookmarkStart w:id="43" w:name="_1hmsyys" w:colFirst="0" w:colLast="0"/>
      <w:bookmarkEnd w:id="43"/>
    </w:p>
    <w:p w:rsidR="00F43D12" w:rsidRPr="00632CAD" w:rsidRDefault="00F43D12" w:rsidP="00B90C37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  <w:sz w:val="24"/>
          <w:szCs w:val="24"/>
          <w:lang w:val="pt-BR"/>
        </w:rPr>
      </w:pPr>
    </w:p>
    <w:p w:rsidR="00F43D12" w:rsidRPr="00632CAD" w:rsidRDefault="00F43D12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hanging="720"/>
        <w:rPr>
          <w:color w:val="000000"/>
          <w:sz w:val="24"/>
          <w:szCs w:val="24"/>
          <w:lang w:val="pt-BR"/>
        </w:rPr>
      </w:pPr>
    </w:p>
    <w:p w:rsidR="00187CDF" w:rsidRPr="00632CAD" w:rsidRDefault="00187CDF" w:rsidP="001A4644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44" w:name="_Toc12378896"/>
      <w:r w:rsidRPr="00632CAD">
        <w:rPr>
          <w:rFonts w:ascii="Times New Roman" w:hAnsi="Times New Roman"/>
          <w:sz w:val="24"/>
          <w:szCs w:val="24"/>
          <w:lang w:val="pt-BR"/>
        </w:rPr>
        <w:t>Sistema</w:t>
      </w:r>
      <w:bookmarkEnd w:id="44"/>
    </w:p>
    <w:p w:rsidR="00ED5D13" w:rsidRPr="00632CAD" w:rsidRDefault="00ED5D13" w:rsidP="001A4644">
      <w:pPr>
        <w:spacing w:line="360" w:lineRule="auto"/>
        <w:rPr>
          <w:sz w:val="24"/>
          <w:szCs w:val="24"/>
          <w:lang w:val="pt-BR"/>
        </w:rPr>
      </w:pPr>
    </w:p>
    <w:p w:rsidR="00187CDF" w:rsidRPr="00632CAD" w:rsidRDefault="00187CDF" w:rsidP="001A4644">
      <w:pPr>
        <w:pStyle w:val="Corpodetexto"/>
        <w:spacing w:line="360" w:lineRule="auto"/>
        <w:ind w:left="0" w:firstLine="450"/>
        <w:rPr>
          <w:sz w:val="24"/>
          <w:szCs w:val="24"/>
          <w:lang w:val="pt-BR"/>
        </w:rPr>
      </w:pPr>
      <w:r w:rsidRPr="00632CAD">
        <w:rPr>
          <w:sz w:val="24"/>
          <w:szCs w:val="24"/>
          <w:lang w:val="pt-BR"/>
        </w:rPr>
        <w:t>A tabela seguinte expõe os recursos do sistema para o projeto de teste.</w:t>
      </w:r>
    </w:p>
    <w:p w:rsidR="00ED5D13" w:rsidRPr="00632CAD" w:rsidRDefault="00ED5D13" w:rsidP="001A4644">
      <w:pPr>
        <w:pStyle w:val="Corpodetexto"/>
        <w:spacing w:line="360" w:lineRule="auto"/>
        <w:ind w:left="0" w:firstLine="450"/>
        <w:rPr>
          <w:sz w:val="24"/>
          <w:szCs w:val="24"/>
          <w:lang w:val="pt-BR"/>
        </w:rPr>
      </w:pP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9923"/>
      </w:tblGrid>
      <w:tr w:rsidR="00ED5D13" w:rsidRPr="00632CAD" w:rsidTr="00911299">
        <w:trPr>
          <w:jc w:val="center"/>
        </w:trPr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ED5D13" w:rsidRPr="00632CAD" w:rsidRDefault="00ED5D13" w:rsidP="001A4644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bookmarkStart w:id="45" w:name="_Toc314978546"/>
            <w:r w:rsidRPr="00632CAD">
              <w:rPr>
                <w:color w:val="000000"/>
                <w:sz w:val="24"/>
                <w:szCs w:val="24"/>
                <w:lang w:val="pt-BR"/>
              </w:rPr>
              <w:t>Recursos do Sistema</w:t>
            </w:r>
          </w:p>
        </w:tc>
      </w:tr>
      <w:tr w:rsidR="001470FF" w:rsidRPr="00632CAD" w:rsidTr="00911299">
        <w:trPr>
          <w:jc w:val="center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1470FF" w:rsidRPr="001470FF" w:rsidRDefault="001470FF" w:rsidP="001470FF">
            <w:pPr>
              <w:pStyle w:val="Default"/>
              <w:spacing w:line="360" w:lineRule="auto"/>
            </w:pPr>
            <w:r w:rsidRPr="001470FF">
              <w:t xml:space="preserve">Interface Gráfica </w:t>
            </w:r>
          </w:p>
        </w:tc>
      </w:tr>
      <w:tr w:rsidR="001470FF" w:rsidRPr="00CC6CF5" w:rsidTr="00911299">
        <w:trPr>
          <w:jc w:val="center"/>
        </w:trPr>
        <w:tc>
          <w:tcPr>
            <w:tcW w:w="9923" w:type="dxa"/>
            <w:tcBorders>
              <w:left w:val="single" w:sz="4" w:space="0" w:color="000000"/>
              <w:right w:val="single" w:sz="6" w:space="0" w:color="000000"/>
            </w:tcBorders>
          </w:tcPr>
          <w:p w:rsidR="001470FF" w:rsidRPr="001470FF" w:rsidRDefault="001470FF" w:rsidP="001470FF">
            <w:pPr>
              <w:pStyle w:val="Default"/>
              <w:spacing w:line="360" w:lineRule="auto"/>
            </w:pPr>
            <w:r>
              <w:tab/>
              <w:t>J</w:t>
            </w:r>
            <w:r w:rsidRPr="001470FF">
              <w:t xml:space="preserve">ava: Swing </w:t>
            </w:r>
          </w:p>
          <w:p w:rsidR="001470FF" w:rsidRDefault="001470FF" w:rsidP="001470FF">
            <w:pPr>
              <w:pStyle w:val="Default"/>
              <w:spacing w:line="360" w:lineRule="auto"/>
            </w:pPr>
            <w:r>
              <w:tab/>
            </w:r>
            <w:r w:rsidRPr="001470FF">
              <w:t xml:space="preserve">Java: AWT </w:t>
            </w:r>
          </w:p>
          <w:p w:rsidR="00CC6CF5" w:rsidRDefault="00CC6CF5" w:rsidP="001470FF">
            <w:pPr>
              <w:pStyle w:val="Default"/>
              <w:spacing w:line="360" w:lineRule="auto"/>
            </w:pPr>
            <w:r>
              <w:t>Shell</w:t>
            </w:r>
          </w:p>
          <w:p w:rsidR="00CC6CF5" w:rsidRPr="001470FF" w:rsidRDefault="00CC6CF5" w:rsidP="001470FF">
            <w:pPr>
              <w:pStyle w:val="Default"/>
              <w:spacing w:line="360" w:lineRule="auto"/>
            </w:pPr>
            <w:r>
              <w:t xml:space="preserve">            Comando para execução de .JAR</w:t>
            </w:r>
          </w:p>
        </w:tc>
      </w:tr>
      <w:tr w:rsidR="001470FF" w:rsidRPr="00632CAD" w:rsidTr="00911299">
        <w:trPr>
          <w:trHeight w:val="440"/>
          <w:jc w:val="center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1470FF" w:rsidRPr="001470FF" w:rsidRDefault="001470FF" w:rsidP="001470FF">
            <w:pPr>
              <w:pStyle w:val="Default"/>
              <w:spacing w:line="360" w:lineRule="auto"/>
            </w:pPr>
            <w:r w:rsidRPr="001470FF">
              <w:t xml:space="preserve">Dispositivos </w:t>
            </w:r>
          </w:p>
        </w:tc>
      </w:tr>
      <w:tr w:rsidR="001470FF" w:rsidRPr="00632CAD" w:rsidTr="00911299">
        <w:trPr>
          <w:jc w:val="center"/>
        </w:trPr>
        <w:tc>
          <w:tcPr>
            <w:tcW w:w="9923" w:type="dxa"/>
            <w:tcBorders>
              <w:left w:val="single" w:sz="4" w:space="0" w:color="000000"/>
              <w:right w:val="single" w:sz="6" w:space="0" w:color="000000"/>
            </w:tcBorders>
          </w:tcPr>
          <w:p w:rsidR="001470FF" w:rsidRPr="00032A9A" w:rsidRDefault="00A171C7" w:rsidP="00A171C7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ab/>
              <w:t>4</w:t>
            </w:r>
            <w:r w:rsidR="001470FF" w:rsidRPr="00032A9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Desktops</w:t>
            </w:r>
            <w:r w:rsidR="001470FF" w:rsidRPr="00032A9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Linux Mint(Guest Session)</w:t>
            </w:r>
          </w:p>
        </w:tc>
      </w:tr>
      <w:tr w:rsidR="001470FF" w:rsidRPr="00632CAD" w:rsidTr="00911299">
        <w:trPr>
          <w:jc w:val="center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470FF" w:rsidRPr="001470FF" w:rsidRDefault="001470FF" w:rsidP="001470FF">
            <w:pPr>
              <w:pStyle w:val="Default"/>
              <w:spacing w:line="360" w:lineRule="auto"/>
            </w:pPr>
            <w:r w:rsidRPr="001470FF">
              <w:t xml:space="preserve">Repositório de Testes </w:t>
            </w:r>
          </w:p>
        </w:tc>
      </w:tr>
      <w:tr w:rsidR="001470FF" w:rsidRPr="00911299" w:rsidTr="00911299">
        <w:trPr>
          <w:jc w:val="center"/>
        </w:trPr>
        <w:tc>
          <w:tcPr>
            <w:tcW w:w="9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0FF" w:rsidRPr="00B669E1" w:rsidRDefault="001470FF" w:rsidP="001470FF">
            <w:pPr>
              <w:pStyle w:val="Default"/>
              <w:spacing w:line="360" w:lineRule="auto"/>
              <w:rPr>
                <w:lang w:val="en-US"/>
              </w:rPr>
            </w:pPr>
            <w:r>
              <w:tab/>
            </w:r>
            <w:r w:rsidR="006147CF" w:rsidRPr="001470FF">
              <w:t>Teste</w:t>
            </w:r>
            <w:r w:rsidR="006147CF">
              <w:t>1</w:t>
            </w:r>
            <w:r w:rsidR="006147CF" w:rsidRPr="001470FF">
              <w:t>.csv:</w:t>
            </w:r>
            <w:r w:rsidR="00DF621D">
              <w:t xml:space="preserve"> </w:t>
            </w:r>
            <w:r w:rsidR="006147CF">
              <w:t>128 Registros</w:t>
            </w:r>
            <w:r w:rsidR="00122B78">
              <w:t xml:space="preserve"> (</w:t>
            </w:r>
            <w:r w:rsidR="00911299">
              <w:t xml:space="preserve">De </w:t>
            </w:r>
            <w:r w:rsidR="00911299" w:rsidRPr="00911299">
              <w:t>1998-01-01</w:t>
            </w:r>
            <w:r w:rsidR="00911299">
              <w:t xml:space="preserve"> até </w:t>
            </w:r>
            <w:r w:rsidR="00911299" w:rsidRPr="00911299">
              <w:t>1999-12-06</w:t>
            </w:r>
            <w:r w:rsidR="00122B78">
              <w:t>)</w:t>
            </w:r>
            <w:r w:rsidR="00911299">
              <w:t xml:space="preserve">. </w:t>
            </w:r>
            <w:r w:rsidR="00911299" w:rsidRPr="00B669E1">
              <w:rPr>
                <w:lang w:val="en-US"/>
              </w:rPr>
              <w:t xml:space="preserve">Data: </w:t>
            </w:r>
            <w:r w:rsidR="00B669E1" w:rsidRPr="00911299">
              <w:rPr>
                <w:lang w:val="en-US"/>
              </w:rPr>
              <w:t>yyyy</w:t>
            </w:r>
            <w:r w:rsidR="00B669E1">
              <w:rPr>
                <w:lang w:val="en-US"/>
              </w:rPr>
              <w:t>-MM-</w:t>
            </w:r>
            <w:r w:rsidR="00B669E1" w:rsidRPr="00911299">
              <w:rPr>
                <w:lang w:val="en-US"/>
              </w:rPr>
              <w:t>dd HH:mm:ss</w:t>
            </w:r>
          </w:p>
          <w:p w:rsidR="00DF621D" w:rsidRPr="00911299" w:rsidRDefault="00DF621D" w:rsidP="001470FF">
            <w:pPr>
              <w:pStyle w:val="Default"/>
              <w:spacing w:line="360" w:lineRule="auto"/>
              <w:rPr>
                <w:lang w:val="en-US"/>
              </w:rPr>
            </w:pPr>
            <w:r w:rsidRPr="00B669E1">
              <w:rPr>
                <w:lang w:val="en-US"/>
              </w:rPr>
              <w:tab/>
            </w:r>
            <w:r w:rsidR="006147CF" w:rsidRPr="001470FF">
              <w:t>Teste</w:t>
            </w:r>
            <w:r w:rsidR="006147CF">
              <w:t>2</w:t>
            </w:r>
            <w:r w:rsidR="006147CF" w:rsidRPr="001470FF">
              <w:t>.csv:</w:t>
            </w:r>
            <w:r w:rsidR="006147CF">
              <w:t xml:space="preserve"> 366 Registros</w:t>
            </w:r>
            <w:r w:rsidR="00122B78">
              <w:t xml:space="preserve"> (</w:t>
            </w:r>
            <w:r w:rsidR="00911299">
              <w:t xml:space="preserve">De </w:t>
            </w:r>
            <w:r w:rsidR="00911299" w:rsidRPr="00911299">
              <w:t>1998.01.01</w:t>
            </w:r>
            <w:r w:rsidR="00911299">
              <w:t xml:space="preserve"> até </w:t>
            </w:r>
            <w:r w:rsidR="00911299" w:rsidRPr="00911299">
              <w:t>1998.12.30</w:t>
            </w:r>
            <w:r w:rsidR="00122B78">
              <w:t>)</w:t>
            </w:r>
            <w:r w:rsidR="00911299">
              <w:t xml:space="preserve">. </w:t>
            </w:r>
            <w:r w:rsidR="00911299" w:rsidRPr="00911299">
              <w:rPr>
                <w:lang w:val="en-US"/>
              </w:rPr>
              <w:t>Data: yyyy</w:t>
            </w:r>
            <w:r w:rsidR="00911299">
              <w:rPr>
                <w:lang w:val="en-US"/>
              </w:rPr>
              <w:t>.MM.</w:t>
            </w:r>
            <w:r w:rsidR="00911299" w:rsidRPr="00911299">
              <w:rPr>
                <w:lang w:val="en-US"/>
              </w:rPr>
              <w:t>dd HH:mm:ss</w:t>
            </w:r>
          </w:p>
          <w:p w:rsidR="00DF621D" w:rsidRPr="001470FF" w:rsidRDefault="00DF621D" w:rsidP="001470FF">
            <w:pPr>
              <w:pStyle w:val="Default"/>
              <w:spacing w:line="360" w:lineRule="auto"/>
            </w:pPr>
            <w:r w:rsidRPr="00911299">
              <w:rPr>
                <w:lang w:val="en-US"/>
              </w:rPr>
              <w:tab/>
            </w:r>
            <w:r w:rsidR="006147CF" w:rsidRPr="001470FF">
              <w:t>Teste</w:t>
            </w:r>
            <w:r w:rsidR="006147CF">
              <w:t>3</w:t>
            </w:r>
            <w:r w:rsidR="006147CF" w:rsidRPr="001470FF">
              <w:t>.csv:</w:t>
            </w:r>
            <w:r w:rsidR="006147CF">
              <w:t xml:space="preserve"> </w:t>
            </w:r>
            <w:r w:rsidR="000E288B">
              <w:t>60.</w:t>
            </w:r>
            <w:r w:rsidR="00C71C19">
              <w:t>267</w:t>
            </w:r>
            <w:r w:rsidR="006147CF">
              <w:t xml:space="preserve"> Registros</w:t>
            </w:r>
            <w:r w:rsidR="00122B78">
              <w:t xml:space="preserve"> (</w:t>
            </w:r>
            <w:r w:rsidR="00911299">
              <w:t xml:space="preserve">De </w:t>
            </w:r>
            <w:r w:rsidR="00911299" w:rsidRPr="00911299">
              <w:t>01/01/1900</w:t>
            </w:r>
            <w:r w:rsidR="00911299">
              <w:t xml:space="preserve"> até </w:t>
            </w:r>
            <w:r w:rsidR="00911299" w:rsidRPr="00911299">
              <w:t>31/12/2064</w:t>
            </w:r>
            <w:r w:rsidR="00122B78">
              <w:t>)</w:t>
            </w:r>
            <w:r w:rsidR="00911299">
              <w:t>. Data: dd/MM/yyyy HH:mm</w:t>
            </w:r>
          </w:p>
        </w:tc>
      </w:tr>
    </w:tbl>
    <w:p w:rsidR="00187CDF" w:rsidRPr="00632CAD" w:rsidRDefault="00187CDF" w:rsidP="001A4644">
      <w:pPr>
        <w:pStyle w:val="Ttulo1"/>
        <w:spacing w:line="360" w:lineRule="auto"/>
        <w:rPr>
          <w:szCs w:val="24"/>
          <w:lang w:val="pt-BR"/>
        </w:rPr>
      </w:pPr>
      <w:bookmarkStart w:id="46" w:name="_GoBack"/>
      <w:bookmarkEnd w:id="46"/>
      <w:r w:rsidRPr="00632CAD">
        <w:rPr>
          <w:szCs w:val="24"/>
          <w:lang w:val="pt-BR"/>
        </w:rPr>
        <w:br w:type="page"/>
      </w:r>
      <w:bookmarkStart w:id="47" w:name="_Toc12378897"/>
      <w:bookmarkEnd w:id="45"/>
      <w:r w:rsidRPr="00632CAD">
        <w:rPr>
          <w:szCs w:val="24"/>
          <w:lang w:val="pt-BR"/>
        </w:rPr>
        <w:lastRenderedPageBreak/>
        <w:t>Cronograma</w:t>
      </w:r>
      <w:bookmarkEnd w:id="47"/>
    </w:p>
    <w:p w:rsidR="00ED5D13" w:rsidRPr="00632CAD" w:rsidRDefault="00ED5D13" w:rsidP="001A46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 w:hanging="720"/>
        <w:rPr>
          <w:color w:val="000000"/>
          <w:sz w:val="24"/>
          <w:szCs w:val="24"/>
          <w:lang w:val="pt-BR"/>
        </w:rPr>
      </w:pPr>
    </w:p>
    <w:tbl>
      <w:tblPr>
        <w:tblW w:w="672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ED5D13" w:rsidRPr="00911299" w:rsidTr="001470FF">
        <w:trPr>
          <w:jc w:val="center"/>
        </w:trPr>
        <w:tc>
          <w:tcPr>
            <w:tcW w:w="2863" w:type="dxa"/>
            <w:shd w:val="clear" w:color="auto" w:fill="AEAAAA" w:themeFill="background2" w:themeFillShade="BF"/>
            <w:vAlign w:val="center"/>
          </w:tcPr>
          <w:p w:rsidR="00ED5D13" w:rsidRPr="00632CAD" w:rsidRDefault="00ED5D13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932" w:type="dxa"/>
            <w:shd w:val="clear" w:color="auto" w:fill="AEAAAA" w:themeFill="background2" w:themeFillShade="BF"/>
            <w:vAlign w:val="center"/>
          </w:tcPr>
          <w:p w:rsidR="00ED5D13" w:rsidRPr="00632CAD" w:rsidRDefault="00ED5D13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AEAAAA" w:themeFill="background2" w:themeFillShade="BF"/>
            <w:vAlign w:val="center"/>
          </w:tcPr>
          <w:p w:rsidR="00ED5D13" w:rsidRPr="00632CAD" w:rsidRDefault="00ED5D13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b/>
                <w:color w:val="000000"/>
                <w:sz w:val="24"/>
                <w:szCs w:val="24"/>
                <w:lang w:val="pt-BR"/>
              </w:rPr>
              <w:t>Data de Término</w:t>
            </w:r>
          </w:p>
        </w:tc>
      </w:tr>
      <w:tr w:rsidR="00ED5D13" w:rsidRPr="000E288B" w:rsidTr="001470FF">
        <w:trPr>
          <w:jc w:val="center"/>
        </w:trPr>
        <w:tc>
          <w:tcPr>
            <w:tcW w:w="2863" w:type="dxa"/>
            <w:vAlign w:val="center"/>
          </w:tcPr>
          <w:p w:rsidR="00ED5D13" w:rsidRPr="00632CAD" w:rsidRDefault="00ED5D13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Teste de Instalação</w:t>
            </w:r>
            <w:r w:rsidR="00B90C37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932" w:type="dxa"/>
            <w:vAlign w:val="center"/>
          </w:tcPr>
          <w:p w:rsidR="00ED5D13" w:rsidRPr="00632CAD" w:rsidRDefault="00A12EAE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</w:t>
            </w:r>
            <w:r w:rsidR="00B90C37">
              <w:rPr>
                <w:sz w:val="24"/>
                <w:szCs w:val="24"/>
                <w:lang w:val="pt-BR"/>
              </w:rPr>
              <w:t>2</w:t>
            </w:r>
            <w:r w:rsidR="00ED5D13" w:rsidRPr="00632CAD">
              <w:rPr>
                <w:sz w:val="24"/>
                <w:szCs w:val="24"/>
                <w:lang w:val="pt-BR"/>
              </w:rPr>
              <w:t>/06/201</w:t>
            </w:r>
            <w:r w:rsidR="00B90C37"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1929" w:type="dxa"/>
            <w:vAlign w:val="center"/>
          </w:tcPr>
          <w:p w:rsidR="00ED5D13" w:rsidRPr="00632CAD" w:rsidRDefault="00B90C37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56"/>
                <w:tab w:val="right" w:pos="1713"/>
              </w:tabs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>2</w:t>
            </w:r>
            <w:r w:rsidRPr="00632CAD">
              <w:rPr>
                <w:sz w:val="24"/>
                <w:szCs w:val="24"/>
                <w:lang w:val="pt-BR"/>
              </w:rPr>
              <w:t>/06/201</w:t>
            </w:r>
            <w:r>
              <w:rPr>
                <w:sz w:val="24"/>
                <w:szCs w:val="24"/>
                <w:lang w:val="pt-BR"/>
              </w:rPr>
              <w:t>9</w:t>
            </w:r>
          </w:p>
        </w:tc>
      </w:tr>
      <w:tr w:rsidR="00ED5D13" w:rsidRPr="00632CAD" w:rsidTr="001470FF">
        <w:trPr>
          <w:jc w:val="center"/>
        </w:trPr>
        <w:tc>
          <w:tcPr>
            <w:tcW w:w="2863" w:type="dxa"/>
            <w:vAlign w:val="center"/>
          </w:tcPr>
          <w:p w:rsidR="00ED5D13" w:rsidRPr="00632CAD" w:rsidRDefault="00ED5D13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highlight w:val="white"/>
                <w:lang w:val="pt-BR"/>
              </w:rPr>
              <w:t>Teste de Função, Teste de Integridade de Dados</w:t>
            </w:r>
            <w:r w:rsidR="00B90C37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932" w:type="dxa"/>
            <w:vAlign w:val="center"/>
          </w:tcPr>
          <w:p w:rsidR="00ED5D13" w:rsidRPr="00632CAD" w:rsidRDefault="00B90C37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>2</w:t>
            </w:r>
            <w:r w:rsidRPr="00632CAD">
              <w:rPr>
                <w:sz w:val="24"/>
                <w:szCs w:val="24"/>
                <w:lang w:val="pt-BR"/>
              </w:rPr>
              <w:t>/06/201</w:t>
            </w: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1929" w:type="dxa"/>
            <w:vAlign w:val="center"/>
          </w:tcPr>
          <w:p w:rsidR="00ED5D13" w:rsidRPr="00632CAD" w:rsidRDefault="00B90C37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>2</w:t>
            </w:r>
            <w:r w:rsidRPr="00632CAD">
              <w:rPr>
                <w:sz w:val="24"/>
                <w:szCs w:val="24"/>
                <w:lang w:val="pt-BR"/>
              </w:rPr>
              <w:t>/06/201</w:t>
            </w:r>
            <w:r>
              <w:rPr>
                <w:sz w:val="24"/>
                <w:szCs w:val="24"/>
                <w:lang w:val="pt-BR"/>
              </w:rPr>
              <w:t>9</w:t>
            </w:r>
          </w:p>
        </w:tc>
      </w:tr>
      <w:tr w:rsidR="00ED5D13" w:rsidRPr="00632CAD" w:rsidTr="001470FF">
        <w:trPr>
          <w:jc w:val="center"/>
        </w:trPr>
        <w:tc>
          <w:tcPr>
            <w:tcW w:w="2863" w:type="dxa"/>
            <w:vAlign w:val="center"/>
          </w:tcPr>
          <w:p w:rsidR="00ED5D13" w:rsidRPr="00632CAD" w:rsidRDefault="00ED5D13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Teste de Performance, Teste da Interface do Usuário</w:t>
            </w:r>
          </w:p>
        </w:tc>
        <w:tc>
          <w:tcPr>
            <w:tcW w:w="1932" w:type="dxa"/>
            <w:vAlign w:val="center"/>
          </w:tcPr>
          <w:p w:rsidR="00ED5D13" w:rsidRPr="00632CAD" w:rsidRDefault="00B90C37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>2</w:t>
            </w:r>
            <w:r w:rsidRPr="00632CAD">
              <w:rPr>
                <w:sz w:val="24"/>
                <w:szCs w:val="24"/>
                <w:lang w:val="pt-BR"/>
              </w:rPr>
              <w:t>/06/201</w:t>
            </w: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1929" w:type="dxa"/>
            <w:vAlign w:val="center"/>
          </w:tcPr>
          <w:p w:rsidR="00ED5D13" w:rsidRPr="00632CAD" w:rsidRDefault="00B90C37" w:rsidP="001470FF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632CAD">
              <w:rPr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  <w:lang w:val="pt-BR"/>
              </w:rPr>
              <w:t>2</w:t>
            </w:r>
            <w:r w:rsidRPr="00632CAD">
              <w:rPr>
                <w:sz w:val="24"/>
                <w:szCs w:val="24"/>
                <w:lang w:val="pt-BR"/>
              </w:rPr>
              <w:t>/06/201</w:t>
            </w:r>
            <w:r>
              <w:rPr>
                <w:sz w:val="24"/>
                <w:szCs w:val="24"/>
                <w:lang w:val="pt-BR"/>
              </w:rPr>
              <w:t>9</w:t>
            </w:r>
          </w:p>
        </w:tc>
      </w:tr>
    </w:tbl>
    <w:p w:rsidR="00187CDF" w:rsidRPr="00632CAD" w:rsidRDefault="00187CDF" w:rsidP="001A4644">
      <w:pPr>
        <w:pStyle w:val="Corpodetexto"/>
        <w:spacing w:line="360" w:lineRule="auto"/>
        <w:rPr>
          <w:sz w:val="24"/>
          <w:szCs w:val="24"/>
          <w:lang w:val="pt-BR"/>
        </w:rPr>
      </w:pPr>
    </w:p>
    <w:sectPr w:rsidR="00187CDF" w:rsidRPr="00632CAD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7E0" w:rsidRDefault="007A37E0">
      <w:pPr>
        <w:spacing w:line="240" w:lineRule="auto"/>
      </w:pPr>
      <w:r>
        <w:separator/>
      </w:r>
    </w:p>
  </w:endnote>
  <w:endnote w:type="continuationSeparator" w:id="0">
    <w:p w:rsidR="007A37E0" w:rsidRDefault="007A3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Segoe UI Symbol"/>
    <w:charset w:val="00"/>
    <w:family w:val="swiss"/>
    <w:pitch w:val="variable"/>
    <w:sig w:usb0="80000023" w:usb1="0200FFEE" w:usb2="0304002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13" w:rsidRDefault="00ED5D1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CC6CF5" w:rsidRPr="00CC6CF5">
      <w:rPr>
        <w:noProof/>
        <w:lang w:val="pt-BR"/>
      </w:rPr>
      <w:t>15</w:t>
    </w:r>
    <w:r>
      <w:fldChar w:fldCharType="end"/>
    </w:r>
  </w:p>
  <w:p w:rsidR="00ED5D13" w:rsidRDefault="00ED5D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7E0" w:rsidRDefault="007A37E0">
      <w:pPr>
        <w:spacing w:line="240" w:lineRule="auto"/>
      </w:pPr>
      <w:r>
        <w:separator/>
      </w:r>
    </w:p>
  </w:footnote>
  <w:footnote w:type="continuationSeparator" w:id="0">
    <w:p w:rsidR="007A37E0" w:rsidRDefault="007A3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5AE0F43"/>
    <w:multiLevelType w:val="multilevel"/>
    <w:tmpl w:val="5868E41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96C67AA"/>
    <w:multiLevelType w:val="multilevel"/>
    <w:tmpl w:val="5868E41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B9C78AA"/>
    <w:multiLevelType w:val="hybridMultilevel"/>
    <w:tmpl w:val="6052B776"/>
    <w:lvl w:ilvl="0" w:tplc="80129234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963B4"/>
    <w:multiLevelType w:val="multilevel"/>
    <w:tmpl w:val="86107B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25B000A8"/>
    <w:multiLevelType w:val="multilevel"/>
    <w:tmpl w:val="38964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8B32117"/>
    <w:multiLevelType w:val="multilevel"/>
    <w:tmpl w:val="38964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BBD32F2"/>
    <w:multiLevelType w:val="multilevel"/>
    <w:tmpl w:val="73C81BB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2DE030DA"/>
    <w:multiLevelType w:val="multilevel"/>
    <w:tmpl w:val="C3CE72D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31635AFC"/>
    <w:multiLevelType w:val="multilevel"/>
    <w:tmpl w:val="38964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B80287"/>
    <w:multiLevelType w:val="multilevel"/>
    <w:tmpl w:val="38964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2CE198D"/>
    <w:multiLevelType w:val="multilevel"/>
    <w:tmpl w:val="D842E7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99D120E"/>
    <w:multiLevelType w:val="multilevel"/>
    <w:tmpl w:val="A52299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70FE1951"/>
    <w:multiLevelType w:val="multilevel"/>
    <w:tmpl w:val="DD0C9F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7BF549FB"/>
    <w:multiLevelType w:val="multilevel"/>
    <w:tmpl w:val="5868E41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1"/>
  </w:num>
  <w:num w:numId="6">
    <w:abstractNumId w:val="12"/>
  </w:num>
  <w:num w:numId="7">
    <w:abstractNumId w:val="1"/>
  </w:num>
  <w:num w:numId="8">
    <w:abstractNumId w:val="15"/>
  </w:num>
  <w:num w:numId="9">
    <w:abstractNumId w:val="2"/>
  </w:num>
  <w:num w:numId="10">
    <w:abstractNumId w:val="6"/>
  </w:num>
  <w:num w:numId="11">
    <w:abstractNumId w:val="9"/>
  </w:num>
  <w:num w:numId="12">
    <w:abstractNumId w:val="13"/>
  </w:num>
  <w:num w:numId="13">
    <w:abstractNumId w:val="14"/>
  </w:num>
  <w:num w:numId="14">
    <w:abstractNumId w:val="7"/>
  </w:num>
  <w:num w:numId="15">
    <w:abstractNumId w:val="4"/>
  </w:num>
  <w:num w:numId="16">
    <w:abstractNumId w:val="8"/>
  </w:num>
  <w:num w:numId="17">
    <w:abstractNumId w:val="10"/>
  </w:num>
  <w:num w:numId="18">
    <w:abstractNumId w:val="5"/>
  </w:num>
  <w:num w:numId="1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C1"/>
    <w:rsid w:val="00007641"/>
    <w:rsid w:val="00015EAE"/>
    <w:rsid w:val="00032A9A"/>
    <w:rsid w:val="00051527"/>
    <w:rsid w:val="000C62AD"/>
    <w:rsid w:val="000E288B"/>
    <w:rsid w:val="00122B78"/>
    <w:rsid w:val="001323FA"/>
    <w:rsid w:val="0014644E"/>
    <w:rsid w:val="001470FF"/>
    <w:rsid w:val="0016760F"/>
    <w:rsid w:val="00177480"/>
    <w:rsid w:val="00187CDF"/>
    <w:rsid w:val="00194018"/>
    <w:rsid w:val="001A1D47"/>
    <w:rsid w:val="001A4644"/>
    <w:rsid w:val="001B67BC"/>
    <w:rsid w:val="00214A36"/>
    <w:rsid w:val="00247BBD"/>
    <w:rsid w:val="002C2887"/>
    <w:rsid w:val="002C7DF5"/>
    <w:rsid w:val="00302C07"/>
    <w:rsid w:val="003057F3"/>
    <w:rsid w:val="00315FF4"/>
    <w:rsid w:val="003C5A8D"/>
    <w:rsid w:val="003D2BDB"/>
    <w:rsid w:val="003D745B"/>
    <w:rsid w:val="003E6A4A"/>
    <w:rsid w:val="003F4539"/>
    <w:rsid w:val="00410954"/>
    <w:rsid w:val="004164F4"/>
    <w:rsid w:val="00427814"/>
    <w:rsid w:val="00444395"/>
    <w:rsid w:val="0045316E"/>
    <w:rsid w:val="00492F04"/>
    <w:rsid w:val="004B2F67"/>
    <w:rsid w:val="004B4B29"/>
    <w:rsid w:val="004C2862"/>
    <w:rsid w:val="004F7CBF"/>
    <w:rsid w:val="00512873"/>
    <w:rsid w:val="00512A41"/>
    <w:rsid w:val="00542EB0"/>
    <w:rsid w:val="00555C2F"/>
    <w:rsid w:val="005919BC"/>
    <w:rsid w:val="00597D92"/>
    <w:rsid w:val="005E31FF"/>
    <w:rsid w:val="005F558D"/>
    <w:rsid w:val="0060227D"/>
    <w:rsid w:val="006147CF"/>
    <w:rsid w:val="0062378F"/>
    <w:rsid w:val="00632CAD"/>
    <w:rsid w:val="00653E49"/>
    <w:rsid w:val="00662B01"/>
    <w:rsid w:val="006F0F86"/>
    <w:rsid w:val="006F1A22"/>
    <w:rsid w:val="00726764"/>
    <w:rsid w:val="00727672"/>
    <w:rsid w:val="00742874"/>
    <w:rsid w:val="007818B8"/>
    <w:rsid w:val="00793D04"/>
    <w:rsid w:val="007A37E0"/>
    <w:rsid w:val="008341D4"/>
    <w:rsid w:val="00857B36"/>
    <w:rsid w:val="00884F18"/>
    <w:rsid w:val="00911299"/>
    <w:rsid w:val="009E669D"/>
    <w:rsid w:val="009F4298"/>
    <w:rsid w:val="00A12EAE"/>
    <w:rsid w:val="00A171C7"/>
    <w:rsid w:val="00A62B14"/>
    <w:rsid w:val="00AF23BB"/>
    <w:rsid w:val="00B0520A"/>
    <w:rsid w:val="00B26FB1"/>
    <w:rsid w:val="00B43D04"/>
    <w:rsid w:val="00B669E1"/>
    <w:rsid w:val="00B73974"/>
    <w:rsid w:val="00B90C37"/>
    <w:rsid w:val="00BE5D02"/>
    <w:rsid w:val="00BE6200"/>
    <w:rsid w:val="00BF4914"/>
    <w:rsid w:val="00C26FA5"/>
    <w:rsid w:val="00C31223"/>
    <w:rsid w:val="00C71C19"/>
    <w:rsid w:val="00C74952"/>
    <w:rsid w:val="00CB5FBA"/>
    <w:rsid w:val="00CC3594"/>
    <w:rsid w:val="00CC6CF5"/>
    <w:rsid w:val="00CC792F"/>
    <w:rsid w:val="00CD30E3"/>
    <w:rsid w:val="00D362C1"/>
    <w:rsid w:val="00D41070"/>
    <w:rsid w:val="00D9646D"/>
    <w:rsid w:val="00DB59D5"/>
    <w:rsid w:val="00DF397D"/>
    <w:rsid w:val="00DF621D"/>
    <w:rsid w:val="00EB75D8"/>
    <w:rsid w:val="00ED2E8E"/>
    <w:rsid w:val="00ED5D13"/>
    <w:rsid w:val="00F144AA"/>
    <w:rsid w:val="00F35601"/>
    <w:rsid w:val="00F43D12"/>
    <w:rsid w:val="00F92045"/>
    <w:rsid w:val="00FA1B69"/>
    <w:rsid w:val="00FA3B5B"/>
    <w:rsid w:val="00FA7C0F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EA3A4-DD9D-C24D-A99E-8580A042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character" w:customStyle="1" w:styleId="RodapChar">
    <w:name w:val="Rodapé Char"/>
    <w:link w:val="Rodap"/>
    <w:uiPriority w:val="99"/>
    <w:rsid w:val="00ED5D13"/>
    <w:rPr>
      <w:lang w:val="en-US" w:eastAsia="en-US"/>
    </w:rPr>
  </w:style>
  <w:style w:type="paragraph" w:customStyle="1" w:styleId="Default">
    <w:name w:val="Default"/>
    <w:rsid w:val="001A464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5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90</TotalTime>
  <Pages>15</Pages>
  <Words>1894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12098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Raul Vitor Lopes da Costa</cp:lastModifiedBy>
  <cp:revision>22</cp:revision>
  <cp:lastPrinted>2004-07-30T20:38:00Z</cp:lastPrinted>
  <dcterms:created xsi:type="dcterms:W3CDTF">2019-06-25T22:15:00Z</dcterms:created>
  <dcterms:modified xsi:type="dcterms:W3CDTF">2019-06-26T01:06:00Z</dcterms:modified>
</cp:coreProperties>
</file>