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895C" w14:textId="77777777" w:rsidR="00E81E54" w:rsidRPr="00E81E54" w:rsidRDefault="00E81E54" w:rsidP="00E81E54">
      <w:pPr>
        <w:rPr>
          <w:b/>
          <w:bCs/>
        </w:rPr>
      </w:pPr>
      <w:r w:rsidRPr="00E81E54">
        <w:rPr>
          <w:b/>
          <w:bCs/>
        </w:rPr>
        <w:t>Essential Steps for C++ Model Integration with QML</w:t>
      </w:r>
    </w:p>
    <w:p w14:paraId="014A5CE0" w14:textId="77777777" w:rsidR="00E81E54" w:rsidRPr="00E81E54" w:rsidRDefault="00E81E54" w:rsidP="00E81E54">
      <w:r w:rsidRPr="00E81E54">
        <w:rPr>
          <w:b/>
          <w:bCs/>
        </w:rPr>
        <w:t>1. Create Your C++ Model Class (.h and .cpp files)</w:t>
      </w:r>
    </w:p>
    <w:p w14:paraId="1CD9B7AC" w14:textId="77777777" w:rsidR="00E81E54" w:rsidRPr="00E81E54" w:rsidRDefault="00E81E54" w:rsidP="00E81E54">
      <w:pPr>
        <w:numPr>
          <w:ilvl w:val="0"/>
          <w:numId w:val="1"/>
        </w:numPr>
      </w:pPr>
      <w:r w:rsidRPr="00E81E54">
        <w:rPr>
          <w:b/>
          <w:bCs/>
        </w:rPr>
        <w:t>Header (.h):</w:t>
      </w:r>
    </w:p>
    <w:p w14:paraId="67680119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Inherit from QAbstractListModel:</w:t>
      </w:r>
      <w:r w:rsidRPr="00E81E54">
        <w:t xml:space="preserve"> This is the foundation.</w:t>
      </w:r>
    </w:p>
    <w:p w14:paraId="1BFF0998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Include QObject:</w:t>
      </w:r>
      <w:r w:rsidRPr="00E81E54">
        <w:t xml:space="preserve"> (Often done automatically if inheriting QAbstractListModel, but good to remember).</w:t>
      </w:r>
    </w:p>
    <w:p w14:paraId="221FBE6C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Q_OBJECT Macro:</w:t>
      </w:r>
      <w:r w:rsidRPr="00E81E54">
        <w:t xml:space="preserve"> </w:t>
      </w:r>
      <w:r w:rsidRPr="00E81E54">
        <w:rPr>
          <w:b/>
          <w:bCs/>
        </w:rPr>
        <w:t>CRITICAL!</w:t>
      </w:r>
      <w:r w:rsidRPr="00E81E54">
        <w:t xml:space="preserve"> Place Q_OBJECT at the top of your class definition. This enables Qt's meta-object system (signals, slots, properties, QML integration).</w:t>
      </w:r>
    </w:p>
    <w:p w14:paraId="36D90389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Define enum Roles (for custom data):</w:t>
      </w:r>
      <w:r w:rsidRPr="00E81E54">
        <w:t xml:space="preserve"> </w:t>
      </w:r>
    </w:p>
    <w:p w14:paraId="3E69717E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t>Start your custom roles from Qt::UserRole + 1 (e.g., enum Roles { MyCustomRole = Qt::UserRole + 1 };).</w:t>
      </w:r>
    </w:p>
    <w:p w14:paraId="6E33B6A1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rPr>
          <w:b/>
          <w:bCs/>
        </w:rPr>
        <w:t>Q_ENUM(Roles) Macro:</w:t>
      </w:r>
      <w:r w:rsidRPr="00E81E54">
        <w:t xml:space="preserve"> </w:t>
      </w:r>
      <w:r w:rsidRPr="00E81E54">
        <w:rPr>
          <w:b/>
          <w:bCs/>
        </w:rPr>
        <w:t>CRITICAL!</w:t>
      </w:r>
      <w:r w:rsidRPr="00E81E54">
        <w:t xml:space="preserve"> Place Q_ENUM(YourEnumName) </w:t>
      </w:r>
      <w:r w:rsidRPr="00E81E54">
        <w:rPr>
          <w:i/>
          <w:iCs/>
        </w:rPr>
        <w:t>after</w:t>
      </w:r>
      <w:r w:rsidRPr="00E81E54">
        <w:t xml:space="preserve"> your enum definition to expose your enum values by name to QML.</w:t>
      </w:r>
    </w:p>
    <w:p w14:paraId="50F21FBF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Override Essential Functions:</w:t>
      </w:r>
      <w:r w:rsidRPr="00E81E54">
        <w:t xml:space="preserve"> Declare rowCount(), data(), and roleNames() as override. Add explicit to the constructor if it's not a copy constructor.</w:t>
      </w:r>
    </w:p>
    <w:p w14:paraId="73B8B388" w14:textId="77777777" w:rsidR="00E81E54" w:rsidRPr="00E81E54" w:rsidRDefault="00E81E54" w:rsidP="00E81E54">
      <w:pPr>
        <w:numPr>
          <w:ilvl w:val="0"/>
          <w:numId w:val="1"/>
        </w:numPr>
      </w:pPr>
      <w:r w:rsidRPr="00E81E54">
        <w:rPr>
          <w:b/>
          <w:bCs/>
        </w:rPr>
        <w:t>Source (.cpp):</w:t>
      </w:r>
    </w:p>
    <w:p w14:paraId="0FCC5DBF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Include your model's header:</w:t>
      </w:r>
      <w:r w:rsidRPr="00E81E54">
        <w:t xml:space="preserve"> "#include "yourmodelname.h".</w:t>
      </w:r>
    </w:p>
    <w:p w14:paraId="2E352D3F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Implement Constructor:</w:t>
      </w:r>
      <w:r w:rsidRPr="00E81E54">
        <w:t xml:space="preserve"> Initialize your internal data structure (e.g., QStringList).</w:t>
      </w:r>
    </w:p>
    <w:p w14:paraId="4915A0F4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Implement rowCount():</w:t>
      </w:r>
      <w:r w:rsidRPr="00E81E54">
        <w:t xml:space="preserve"> Return the count of items in your internal data.</w:t>
      </w:r>
    </w:p>
    <w:p w14:paraId="5DCC8D07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Implement data():</w:t>
      </w:r>
      <w:r w:rsidRPr="00E81E54">
        <w:t xml:space="preserve"> </w:t>
      </w:r>
    </w:p>
    <w:p w14:paraId="0B4B1DF6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t>Check index.isValid() and index.row() bounds.</w:t>
      </w:r>
    </w:p>
    <w:p w14:paraId="5BC926BB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t>Use a switch statement on the role parameter.</w:t>
      </w:r>
    </w:p>
    <w:p w14:paraId="4EDFAEE5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t>Return appropriate QVariant data for Qt::DisplayRole and any custom roles you defined.</w:t>
      </w:r>
    </w:p>
    <w:p w14:paraId="764574A9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t>Return QVariant() for unhandled roles.</w:t>
      </w:r>
    </w:p>
    <w:p w14:paraId="61995FB1" w14:textId="77777777" w:rsidR="00E81E54" w:rsidRPr="00E81E54" w:rsidRDefault="00E81E54" w:rsidP="00E81E54">
      <w:pPr>
        <w:numPr>
          <w:ilvl w:val="1"/>
          <w:numId w:val="1"/>
        </w:numPr>
      </w:pPr>
      <w:r w:rsidRPr="00E81E54">
        <w:rPr>
          <w:b/>
          <w:bCs/>
        </w:rPr>
        <w:t>Implement roleNames():</w:t>
      </w:r>
      <w:r w:rsidRPr="00E81E54">
        <w:t xml:space="preserve"> </w:t>
      </w:r>
    </w:p>
    <w:p w14:paraId="53F90382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t>Create a QHash&lt;int, QByteArray&gt;.</w:t>
      </w:r>
    </w:p>
    <w:p w14:paraId="130875E2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lastRenderedPageBreak/>
        <w:t>Map your custom enum roles (e.g., MyCustomRole) to string names (e.g., "myCustomData").</w:t>
      </w:r>
    </w:p>
    <w:p w14:paraId="469F28E8" w14:textId="77777777" w:rsidR="00E81E54" w:rsidRPr="00E81E54" w:rsidRDefault="00E81E54" w:rsidP="00E81E54">
      <w:pPr>
        <w:numPr>
          <w:ilvl w:val="2"/>
          <w:numId w:val="1"/>
        </w:numPr>
      </w:pPr>
      <w:r w:rsidRPr="00E81E54">
        <w:rPr>
          <w:b/>
          <w:bCs/>
        </w:rPr>
        <w:t>Do NOT</w:t>
      </w:r>
      <w:r w:rsidRPr="00E81E54">
        <w:t xml:space="preserve"> include Qt::DisplayRole or other default Qt roles here.</w:t>
      </w:r>
    </w:p>
    <w:p w14:paraId="62F122E6" w14:textId="77777777" w:rsidR="00E81E54" w:rsidRPr="00E81E54" w:rsidRDefault="00E81E54" w:rsidP="00E81E54">
      <w:r w:rsidRPr="00E81E54">
        <w:rPr>
          <w:b/>
          <w:bCs/>
        </w:rPr>
        <w:t>2. Register Your C++ Model in main.cpp</w:t>
      </w:r>
    </w:p>
    <w:p w14:paraId="57D4AA7E" w14:textId="77777777" w:rsidR="00E81E54" w:rsidRPr="00E81E54" w:rsidRDefault="00E81E54" w:rsidP="00E81E54">
      <w:pPr>
        <w:numPr>
          <w:ilvl w:val="0"/>
          <w:numId w:val="2"/>
        </w:numPr>
      </w:pPr>
      <w:r w:rsidRPr="00E81E54">
        <w:rPr>
          <w:b/>
          <w:bCs/>
        </w:rPr>
        <w:t>Include Headers:</w:t>
      </w:r>
      <w:r w:rsidRPr="00E81E54">
        <w:t xml:space="preserve"> </w:t>
      </w:r>
    </w:p>
    <w:p w14:paraId="149D94EB" w14:textId="77777777" w:rsidR="00E81E54" w:rsidRPr="00E81E54" w:rsidRDefault="00E81E54" w:rsidP="00E81E54">
      <w:pPr>
        <w:numPr>
          <w:ilvl w:val="1"/>
          <w:numId w:val="2"/>
        </w:numPr>
      </w:pPr>
      <w:r w:rsidRPr="00E81E54">
        <w:t>#include &lt;QQmlApplicationEngine&gt;</w:t>
      </w:r>
    </w:p>
    <w:p w14:paraId="7C66B97C" w14:textId="77777777" w:rsidR="00E81E54" w:rsidRPr="00E81E54" w:rsidRDefault="00E81E54" w:rsidP="00E81E54">
      <w:pPr>
        <w:numPr>
          <w:ilvl w:val="1"/>
          <w:numId w:val="2"/>
        </w:numPr>
      </w:pPr>
      <w:r w:rsidRPr="00E81E54">
        <w:t xml:space="preserve">#include &lt;QQmlContext&gt; </w:t>
      </w:r>
      <w:r w:rsidRPr="00E81E54">
        <w:rPr>
          <w:b/>
          <w:bCs/>
        </w:rPr>
        <w:t>(CRITICAL for setContextProperty)</w:t>
      </w:r>
    </w:p>
    <w:p w14:paraId="0BE6BA25" w14:textId="77777777" w:rsidR="00E81E54" w:rsidRPr="00E81E54" w:rsidRDefault="00E81E54" w:rsidP="00E81E54">
      <w:pPr>
        <w:numPr>
          <w:ilvl w:val="1"/>
          <w:numId w:val="2"/>
        </w:numPr>
      </w:pPr>
      <w:r w:rsidRPr="00E81E54">
        <w:t>#include "yourmodelname.h" (e.g., "stringlistmodel.h")</w:t>
      </w:r>
    </w:p>
    <w:p w14:paraId="2D7FC6BA" w14:textId="77777777" w:rsidR="00E81E54" w:rsidRPr="00E81E54" w:rsidRDefault="00E81E54" w:rsidP="00E81E54">
      <w:pPr>
        <w:numPr>
          <w:ilvl w:val="0"/>
          <w:numId w:val="2"/>
        </w:numPr>
      </w:pPr>
      <w:r w:rsidRPr="00E81E54">
        <w:rPr>
          <w:b/>
          <w:bCs/>
        </w:rPr>
        <w:t>Create Model Instance:</w:t>
      </w:r>
      <w:r w:rsidRPr="00E81E54">
        <w:t xml:space="preserve"> Inside main(), create an instance of your C++ model class: YourModelName myModel;</w:t>
      </w:r>
    </w:p>
    <w:p w14:paraId="19F7AAA2" w14:textId="77777777" w:rsidR="00E81E54" w:rsidRPr="00E81E54" w:rsidRDefault="00E81E54" w:rsidP="00E81E54">
      <w:pPr>
        <w:numPr>
          <w:ilvl w:val="0"/>
          <w:numId w:val="2"/>
        </w:numPr>
      </w:pPr>
      <w:r w:rsidRPr="00E81E54">
        <w:rPr>
          <w:b/>
          <w:bCs/>
        </w:rPr>
        <w:t>Expose to QML:</w:t>
      </w:r>
      <w:r w:rsidRPr="00E81E54">
        <w:t xml:space="preserve"> Use engine.rootContext()-&gt;setContextProperty("qmlModelName", &amp;myModel); </w:t>
      </w:r>
    </w:p>
    <w:p w14:paraId="4D59D341" w14:textId="77777777" w:rsidR="00E81E54" w:rsidRPr="00E81E54" w:rsidRDefault="00E81E54" w:rsidP="00E81E54">
      <w:pPr>
        <w:numPr>
          <w:ilvl w:val="1"/>
          <w:numId w:val="2"/>
        </w:numPr>
      </w:pPr>
      <w:r w:rsidRPr="00E81E54">
        <w:t>"qmlModelName": This is the string name you will use to refer to your model in QML. Choose a meaningful name.</w:t>
      </w:r>
    </w:p>
    <w:p w14:paraId="0A0A4C9E" w14:textId="77777777" w:rsidR="00E81E54" w:rsidRPr="00E81E54" w:rsidRDefault="00E81E54" w:rsidP="00E81E54">
      <w:pPr>
        <w:numPr>
          <w:ilvl w:val="1"/>
          <w:numId w:val="2"/>
        </w:numPr>
      </w:pPr>
      <w:r w:rsidRPr="00E81E54">
        <w:t>&amp;myModel: Pass a pointer to your model instance.</w:t>
      </w:r>
    </w:p>
    <w:p w14:paraId="482A015F" w14:textId="77777777" w:rsidR="00E81E54" w:rsidRPr="00E81E54" w:rsidRDefault="00E81E54" w:rsidP="00E81E54">
      <w:r w:rsidRPr="00E81E54">
        <w:rPr>
          <w:b/>
          <w:bCs/>
        </w:rPr>
        <w:t>3. Call (Use) Your Model in QML (.qml file)</w:t>
      </w:r>
    </w:p>
    <w:p w14:paraId="0E83674A" w14:textId="77777777" w:rsidR="00E81E54" w:rsidRPr="00E81E54" w:rsidRDefault="00E81E54" w:rsidP="00E81E54">
      <w:pPr>
        <w:numPr>
          <w:ilvl w:val="0"/>
          <w:numId w:val="3"/>
        </w:numPr>
      </w:pPr>
      <w:r w:rsidRPr="00E81E54">
        <w:rPr>
          <w:b/>
          <w:bCs/>
        </w:rPr>
        <w:t>Import Necessary Modules:</w:t>
      </w:r>
      <w:r w:rsidRPr="00E81E54">
        <w:t xml:space="preserve"> import QtQuick, import QtQuick.Controls, import QtQuick.Layouts.</w:t>
      </w:r>
    </w:p>
    <w:p w14:paraId="621E4A30" w14:textId="77777777" w:rsidR="00E81E54" w:rsidRPr="00E81E54" w:rsidRDefault="00E81E54" w:rsidP="00E81E54">
      <w:pPr>
        <w:numPr>
          <w:ilvl w:val="0"/>
          <w:numId w:val="3"/>
        </w:numPr>
      </w:pPr>
      <w:r w:rsidRPr="00E81E54">
        <w:rPr>
          <w:b/>
          <w:bCs/>
        </w:rPr>
        <w:t>ListView (or GridView, Repeater):</w:t>
      </w:r>
      <w:r w:rsidRPr="00E81E54">
        <w:t xml:space="preserve"> Use a view component to display the list.</w:t>
      </w:r>
    </w:p>
    <w:p w14:paraId="3F10F824" w14:textId="77777777" w:rsidR="00E81E54" w:rsidRPr="00E81E54" w:rsidRDefault="00E81E54" w:rsidP="00E81E54">
      <w:pPr>
        <w:numPr>
          <w:ilvl w:val="0"/>
          <w:numId w:val="3"/>
        </w:numPr>
      </w:pPr>
      <w:r w:rsidRPr="00E81E54">
        <w:rPr>
          <w:b/>
          <w:bCs/>
        </w:rPr>
        <w:t>Connect model property:</w:t>
      </w:r>
      <w:r w:rsidRPr="00E81E54">
        <w:t xml:space="preserve"> Set the model property of your view to the name you registered in main.cpp: </w:t>
      </w:r>
    </w:p>
    <w:p w14:paraId="090C5BB7" w14:textId="77777777" w:rsidR="00E81E54" w:rsidRPr="00E81E54" w:rsidRDefault="00E81E54" w:rsidP="00E81E54">
      <w:pPr>
        <w:numPr>
          <w:ilvl w:val="1"/>
          <w:numId w:val="3"/>
        </w:numPr>
      </w:pPr>
      <w:r w:rsidRPr="00E81E54">
        <w:t>model: qmlModelName</w:t>
      </w:r>
    </w:p>
    <w:p w14:paraId="3A273EC4" w14:textId="77777777" w:rsidR="00E81E54" w:rsidRPr="00E81E54" w:rsidRDefault="00E81E54" w:rsidP="00E81E54">
      <w:pPr>
        <w:numPr>
          <w:ilvl w:val="0"/>
          <w:numId w:val="3"/>
        </w:numPr>
      </w:pPr>
      <w:r w:rsidRPr="00E81E54">
        <w:rPr>
          <w:b/>
          <w:bCs/>
        </w:rPr>
        <w:t>Define delegate:</w:t>
      </w:r>
      <w:r w:rsidRPr="00E81E54">
        <w:t xml:space="preserve"> Create a delegate component that defines the visual appearance of each item.</w:t>
      </w:r>
    </w:p>
    <w:p w14:paraId="0E9FC364" w14:textId="77777777" w:rsidR="00E81E54" w:rsidRPr="00E81E54" w:rsidRDefault="00E81E54" w:rsidP="00E81E54">
      <w:pPr>
        <w:numPr>
          <w:ilvl w:val="0"/>
          <w:numId w:val="3"/>
        </w:numPr>
      </w:pPr>
      <w:r w:rsidRPr="00E81E54">
        <w:rPr>
          <w:b/>
          <w:bCs/>
        </w:rPr>
        <w:t>Access Data in delegate:</w:t>
      </w:r>
      <w:r w:rsidRPr="00E81E54">
        <w:t xml:space="preserve"> </w:t>
      </w:r>
    </w:p>
    <w:p w14:paraId="2217932B" w14:textId="77777777" w:rsidR="00E81E54" w:rsidRPr="00E81E54" w:rsidRDefault="00E81E54" w:rsidP="00E81E54">
      <w:pPr>
        <w:numPr>
          <w:ilvl w:val="1"/>
          <w:numId w:val="3"/>
        </w:numPr>
      </w:pPr>
      <w:r w:rsidRPr="00E81E54">
        <w:t>Use the string names you defined in roleNames() to access your custom data (e.g., Text { text: myCustomData }).</w:t>
      </w:r>
    </w:p>
    <w:p w14:paraId="7D75A92A" w14:textId="77777777" w:rsidR="00E81E54" w:rsidRPr="00E81E54" w:rsidRDefault="00E81E54" w:rsidP="00E81E54">
      <w:pPr>
        <w:numPr>
          <w:ilvl w:val="1"/>
          <w:numId w:val="3"/>
        </w:numPr>
      </w:pPr>
      <w:r w:rsidRPr="00E81E54">
        <w:t>For Qt::DisplayRole (if you handle it), you can often use text: model.display.</w:t>
      </w:r>
    </w:p>
    <w:p w14:paraId="25E7BA94" w14:textId="77777777" w:rsidR="00E81E54" w:rsidRPr="00E81E54" w:rsidRDefault="00E81E54" w:rsidP="00E81E54">
      <w:pPr>
        <w:numPr>
          <w:ilvl w:val="0"/>
          <w:numId w:val="3"/>
        </w:numPr>
      </w:pPr>
      <w:r w:rsidRPr="00E81E54">
        <w:rPr>
          <w:b/>
          <w:bCs/>
        </w:rPr>
        <w:t>Important: Delegate Context:</w:t>
      </w:r>
      <w:r w:rsidRPr="00E81E54">
        <w:t xml:space="preserve"> Inside the delegate, index and the role names (like itemName) are directly available in the QML scope for the current item.</w:t>
      </w:r>
    </w:p>
    <w:p w14:paraId="45ED7F3B" w14:textId="77777777" w:rsidR="00E81E54" w:rsidRPr="00E81E54" w:rsidRDefault="00E81E54" w:rsidP="00E81E54">
      <w:r w:rsidRPr="00E81E54">
        <w:rPr>
          <w:b/>
          <w:bCs/>
        </w:rPr>
        <w:lastRenderedPageBreak/>
        <w:t>Important Reminders &amp; Common Pitfalls:</w:t>
      </w:r>
    </w:p>
    <w:p w14:paraId="4336CE81" w14:textId="77777777" w:rsidR="00E81E54" w:rsidRPr="00E81E54" w:rsidRDefault="00E81E54" w:rsidP="00E81E54">
      <w:pPr>
        <w:numPr>
          <w:ilvl w:val="0"/>
          <w:numId w:val="4"/>
        </w:numPr>
      </w:pPr>
      <w:r w:rsidRPr="00E81E54">
        <w:rPr>
          <w:b/>
          <w:bCs/>
        </w:rPr>
        <w:t>Q_OBJECT is not a suggestion, it's a requirement:</w:t>
      </w:r>
      <w:r w:rsidRPr="00E81E54">
        <w:t xml:space="preserve"> If you inherit from QObject (or a QObject derivative) and use meta-object features, you MUST have Q_OBJECT. Forget it, and you'll get compilation errors.</w:t>
      </w:r>
    </w:p>
    <w:p w14:paraId="289CFD10" w14:textId="77777777" w:rsidR="00E81E54" w:rsidRPr="00E81E54" w:rsidRDefault="00E81E54" w:rsidP="00E81E54">
      <w:pPr>
        <w:numPr>
          <w:ilvl w:val="0"/>
          <w:numId w:val="4"/>
        </w:numPr>
      </w:pPr>
      <w:r w:rsidRPr="00E81E54">
        <w:rPr>
          <w:b/>
          <w:bCs/>
        </w:rPr>
        <w:t>Q_ENUM for QML access:</w:t>
      </w:r>
      <w:r w:rsidRPr="00E81E54">
        <w:t xml:space="preserve"> If you want to use your C++ enum members by name in QML, use Q_ENUM.</w:t>
      </w:r>
    </w:p>
    <w:p w14:paraId="29A50C41" w14:textId="77777777" w:rsidR="00E81E54" w:rsidRPr="00E81E54" w:rsidRDefault="00E81E54" w:rsidP="00E81E54">
      <w:pPr>
        <w:numPr>
          <w:ilvl w:val="0"/>
          <w:numId w:val="4"/>
        </w:numPr>
      </w:pPr>
      <w:r w:rsidRPr="00E81E54">
        <w:rPr>
          <w:b/>
          <w:bCs/>
        </w:rPr>
        <w:t>roleNames() for QML String Names:</w:t>
      </w:r>
      <w:r w:rsidRPr="00E81E54">
        <w:t xml:space="preserve"> This is how QML knows itemName in QML maps to ItemNameRole in C++.</w:t>
      </w:r>
    </w:p>
    <w:p w14:paraId="3BD3F15B" w14:textId="77777777" w:rsidR="00E81E54" w:rsidRPr="00E81E54" w:rsidRDefault="00E81E54" w:rsidP="00E81E54">
      <w:pPr>
        <w:numPr>
          <w:ilvl w:val="0"/>
          <w:numId w:val="4"/>
        </w:numPr>
      </w:pPr>
      <w:r w:rsidRPr="00E81E54">
        <w:rPr>
          <w:b/>
          <w:bCs/>
        </w:rPr>
        <w:t>Headers:</w:t>
      </w:r>
      <w:r w:rsidRPr="00E81E54">
        <w:t xml:space="preserve"> Always include the necessary headers (&lt;QAbstractListModel&gt;, &lt;QQmlContext&gt;, etc.). Qt Creator usually helps, but be aware.</w:t>
      </w:r>
    </w:p>
    <w:p w14:paraId="4CDEFE6F" w14:textId="77777777" w:rsidR="00E81E54" w:rsidRPr="00E81E54" w:rsidRDefault="00E81E54" w:rsidP="00E81E54">
      <w:pPr>
        <w:numPr>
          <w:ilvl w:val="0"/>
          <w:numId w:val="4"/>
        </w:numPr>
      </w:pPr>
      <w:r w:rsidRPr="00E81E54">
        <w:rPr>
          <w:b/>
          <w:bCs/>
        </w:rPr>
        <w:t>QVariant for data():</w:t>
      </w:r>
      <w:r w:rsidRPr="00E81E54">
        <w:t xml:space="preserve"> The data() function </w:t>
      </w:r>
      <w:r w:rsidRPr="00E81E54">
        <w:rPr>
          <w:i/>
          <w:iCs/>
        </w:rPr>
        <w:t>must</w:t>
      </w:r>
      <w:r w:rsidRPr="00E81E54">
        <w:t xml:space="preserve"> return QVariant. Qt handles the conversion for basic types like QString, bool, int.</w:t>
      </w:r>
    </w:p>
    <w:p w14:paraId="21D3C204" w14:textId="77777777" w:rsidR="00E81E54" w:rsidRPr="00E81E54" w:rsidRDefault="00E81E54" w:rsidP="00E81E54">
      <w:pPr>
        <w:numPr>
          <w:ilvl w:val="0"/>
          <w:numId w:val="4"/>
        </w:numPr>
      </w:pPr>
      <w:r w:rsidRPr="00E81E54">
        <w:rPr>
          <w:b/>
          <w:bCs/>
        </w:rPr>
        <w:t>Memory Management:</w:t>
      </w:r>
      <w:r w:rsidRPr="00E81E54">
        <w:t xml:space="preserve"> For models that store QObject* items (like your initial TaskItem example), remember to delete them in the model's destructor (qDeleteAll(m_tasks);). For simple types like QString, this isn't an issue.</w:t>
      </w:r>
    </w:p>
    <w:p w14:paraId="53C6D730" w14:textId="77777777" w:rsidR="00E81E54" w:rsidRPr="00E81E54" w:rsidRDefault="00E81E54" w:rsidP="00E81E54">
      <w:pPr>
        <w:numPr>
          <w:ilvl w:val="0"/>
          <w:numId w:val="4"/>
        </w:numPr>
      </w:pPr>
      <w:r w:rsidRPr="00E81E54">
        <w:rPr>
          <w:b/>
          <w:bCs/>
        </w:rPr>
        <w:t>Signals for Changes:</w:t>
      </w:r>
      <w:r w:rsidRPr="00E81E54">
        <w:t xml:space="preserve"> For editable models or models where items are added/removed, remember to emit appropriate signals (dataChanged, beginInsertRows, endInsertRows, beginRemoveRows, endRemoveRows) to notify QML views to update. (Our simplified demo doesn't do this, but the full TaskListModel does).</w:t>
      </w:r>
    </w:p>
    <w:p w14:paraId="0F2A7B49" w14:textId="77777777" w:rsidR="00A9054D" w:rsidRDefault="00A9054D"/>
    <w:sectPr w:rsidR="00A9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5F6"/>
    <w:multiLevelType w:val="multilevel"/>
    <w:tmpl w:val="9BA0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326DD"/>
    <w:multiLevelType w:val="multilevel"/>
    <w:tmpl w:val="58D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96306"/>
    <w:multiLevelType w:val="multilevel"/>
    <w:tmpl w:val="6B8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D0C74"/>
    <w:multiLevelType w:val="multilevel"/>
    <w:tmpl w:val="D7B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46216">
    <w:abstractNumId w:val="3"/>
  </w:num>
  <w:num w:numId="2" w16cid:durableId="1263874056">
    <w:abstractNumId w:val="0"/>
  </w:num>
  <w:num w:numId="3" w16cid:durableId="1065030545">
    <w:abstractNumId w:val="2"/>
  </w:num>
  <w:num w:numId="4" w16cid:durableId="104668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54"/>
    <w:rsid w:val="00A2541F"/>
    <w:rsid w:val="00A9054D"/>
    <w:rsid w:val="00AA3093"/>
    <w:rsid w:val="00E81E54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0DC2"/>
  <w15:chartTrackingRefBased/>
  <w15:docId w15:val="{310FCD7C-C841-4DD7-A694-F2427FAD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Ranjan</dc:creator>
  <cp:keywords/>
  <dc:description/>
  <cp:lastModifiedBy>Raushan Ranjan</cp:lastModifiedBy>
  <cp:revision>1</cp:revision>
  <dcterms:created xsi:type="dcterms:W3CDTF">2025-06-04T04:46:00Z</dcterms:created>
  <dcterms:modified xsi:type="dcterms:W3CDTF">2025-06-04T04:46:00Z</dcterms:modified>
</cp:coreProperties>
</file>