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1620" w14:textId="724378C2" w:rsidR="000A0419" w:rsidRDefault="000A0419" w:rsidP="000A0419">
      <w:pPr>
        <w:jc w:val="both"/>
        <w:rPr>
          <w:b/>
          <w:bCs/>
          <w:sz w:val="32"/>
          <w:szCs w:val="32"/>
        </w:rPr>
      </w:pPr>
      <w:r w:rsidRPr="000A0419">
        <w:rPr>
          <w:b/>
          <w:bCs/>
          <w:noProof/>
          <w:sz w:val="32"/>
          <w:szCs w:val="32"/>
        </w:rPr>
        <w:drawing>
          <wp:inline distT="0" distB="0" distL="0" distR="0" wp14:anchorId="217CAF54" wp14:editId="475EDEF0">
            <wp:extent cx="5270500" cy="168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689100"/>
                    </a:xfrm>
                    <a:prstGeom prst="rect">
                      <a:avLst/>
                    </a:prstGeom>
                  </pic:spPr>
                </pic:pic>
              </a:graphicData>
            </a:graphic>
          </wp:inline>
        </w:drawing>
      </w:r>
    </w:p>
    <w:p w14:paraId="2E86A9F2" w14:textId="338F7D34" w:rsidR="000A0419" w:rsidRDefault="000A0419" w:rsidP="000A0419">
      <w:pPr>
        <w:ind w:left="2880" w:firstLine="720"/>
        <w:jc w:val="both"/>
        <w:rPr>
          <w:b/>
          <w:bCs/>
          <w:sz w:val="32"/>
          <w:szCs w:val="32"/>
        </w:rPr>
      </w:pPr>
      <w:r>
        <w:rPr>
          <w:b/>
          <w:bCs/>
          <w:sz w:val="32"/>
          <w:szCs w:val="32"/>
        </w:rPr>
        <w:t>CS 891</w:t>
      </w:r>
    </w:p>
    <w:p w14:paraId="27F79594" w14:textId="55F4E1C8" w:rsidR="004C3F38" w:rsidRPr="000A0419" w:rsidRDefault="004C3F38" w:rsidP="000A0419">
      <w:pPr>
        <w:ind w:firstLine="720"/>
        <w:jc w:val="both"/>
        <w:rPr>
          <w:b/>
          <w:bCs/>
          <w:sz w:val="32"/>
          <w:szCs w:val="32"/>
        </w:rPr>
      </w:pPr>
      <w:r w:rsidRPr="000A0419">
        <w:rPr>
          <w:b/>
          <w:bCs/>
          <w:sz w:val="32"/>
          <w:szCs w:val="32"/>
        </w:rPr>
        <w:t>Detection of Warnings</w:t>
      </w:r>
      <w:r w:rsidR="000A0419" w:rsidRPr="000A0419">
        <w:rPr>
          <w:b/>
          <w:bCs/>
          <w:sz w:val="32"/>
          <w:szCs w:val="32"/>
        </w:rPr>
        <w:t xml:space="preserve"> in Android Plugins using Soot</w:t>
      </w:r>
    </w:p>
    <w:p w14:paraId="0E47A5BE" w14:textId="6DAE14BB" w:rsidR="004C3F38" w:rsidRDefault="004C3F38"/>
    <w:p w14:paraId="4A5E384D" w14:textId="1BA2D13E" w:rsidR="004C3F38" w:rsidRDefault="004C3F38"/>
    <w:p w14:paraId="0DBAD420" w14:textId="6966860A" w:rsidR="000A0419" w:rsidRPr="00A12E25" w:rsidRDefault="004C3F38">
      <w:pPr>
        <w:rPr>
          <w:b/>
          <w:bCs/>
          <w:sz w:val="28"/>
          <w:szCs w:val="28"/>
        </w:rPr>
      </w:pPr>
      <w:r w:rsidRPr="00A12E25">
        <w:rPr>
          <w:b/>
          <w:bCs/>
          <w:sz w:val="28"/>
          <w:szCs w:val="28"/>
        </w:rPr>
        <w:t xml:space="preserve">Soot </w:t>
      </w:r>
      <w:proofErr w:type="spellStart"/>
      <w:r w:rsidRPr="00A12E25">
        <w:rPr>
          <w:b/>
          <w:bCs/>
          <w:sz w:val="28"/>
          <w:szCs w:val="28"/>
        </w:rPr>
        <w:t>FrameWork</w:t>
      </w:r>
      <w:proofErr w:type="spellEnd"/>
      <w:r w:rsidRPr="00A12E25">
        <w:rPr>
          <w:b/>
          <w:bCs/>
          <w:sz w:val="28"/>
          <w:szCs w:val="28"/>
        </w:rPr>
        <w:t>:</w:t>
      </w:r>
    </w:p>
    <w:p w14:paraId="1D312885" w14:textId="77777777" w:rsidR="000A0419" w:rsidRPr="004C3F38" w:rsidRDefault="000A0419">
      <w:pPr>
        <w:rPr>
          <w:b/>
          <w:bCs/>
        </w:rPr>
      </w:pPr>
    </w:p>
    <w:p w14:paraId="3EC700A7" w14:textId="01EC259A" w:rsidR="004C3F38" w:rsidRDefault="004C3F38">
      <w:pPr>
        <w:rPr>
          <w:rFonts w:ascii="Roboto" w:hAnsi="Roboto"/>
          <w:color w:val="202124"/>
          <w:shd w:val="clear" w:color="auto" w:fill="FFFFFF"/>
        </w:rPr>
      </w:pPr>
      <w:r>
        <w:rPr>
          <w:rFonts w:ascii="Roboto" w:hAnsi="Roboto"/>
          <w:color w:val="202124"/>
          <w:shd w:val="clear" w:color="auto" w:fill="FFFFFF"/>
        </w:rPr>
        <w:t>Soot is </w:t>
      </w:r>
      <w:r w:rsidRPr="004C3F38">
        <w:rPr>
          <w:rFonts w:ascii="Roboto" w:hAnsi="Roboto"/>
          <w:color w:val="202124"/>
          <w:shd w:val="clear" w:color="auto" w:fill="FFFFFF"/>
        </w:rPr>
        <w:t>a Java optimization framework</w:t>
      </w:r>
      <w:r>
        <w:rPr>
          <w:rFonts w:ascii="Roboto" w:hAnsi="Roboto"/>
          <w:color w:val="202124"/>
          <w:shd w:val="clear" w:color="auto" w:fill="FFFFFF"/>
        </w:rPr>
        <w:t xml:space="preserve">. It provides four intermediate representations for analyzing and transforming Java bytecode a streamlined representation of bytecode which is simple to manipulate. </w:t>
      </w:r>
      <w:proofErr w:type="spellStart"/>
      <w:r>
        <w:rPr>
          <w:rFonts w:ascii="Roboto" w:hAnsi="Roboto"/>
          <w:color w:val="202124"/>
          <w:shd w:val="clear" w:color="auto" w:fill="FFFFFF"/>
        </w:rPr>
        <w:t>Jimple</w:t>
      </w:r>
      <w:proofErr w:type="spellEnd"/>
      <w:r>
        <w:rPr>
          <w:rFonts w:ascii="Roboto" w:hAnsi="Roboto"/>
          <w:color w:val="202124"/>
          <w:shd w:val="clear" w:color="auto" w:fill="FFFFFF"/>
        </w:rPr>
        <w:t xml:space="preserve"> a typed 3-address intermediate representation suitable for optimization.</w:t>
      </w:r>
    </w:p>
    <w:p w14:paraId="3AB1FFFA" w14:textId="59B5E233" w:rsidR="004C3F38" w:rsidRDefault="004C3F38">
      <w:pPr>
        <w:rPr>
          <w:rFonts w:ascii="Roboto" w:hAnsi="Roboto"/>
          <w:color w:val="202124"/>
          <w:shd w:val="clear" w:color="auto" w:fill="FFFFFF"/>
        </w:rPr>
      </w:pPr>
    </w:p>
    <w:p w14:paraId="604AC733" w14:textId="77777777" w:rsidR="004C3F38" w:rsidRDefault="004C3F38" w:rsidP="004C3F38">
      <w:pPr>
        <w:rPr>
          <w:rFonts w:ascii="Roboto" w:hAnsi="Roboto"/>
          <w:color w:val="202124"/>
          <w:shd w:val="clear" w:color="auto" w:fill="FFFFFF"/>
        </w:rPr>
      </w:pPr>
    </w:p>
    <w:p w14:paraId="4796ADA7" w14:textId="77777777" w:rsidR="004C3F38" w:rsidRDefault="004C3F38" w:rsidP="004C3F38">
      <w:pPr>
        <w:rPr>
          <w:rFonts w:ascii="Roboto" w:hAnsi="Roboto"/>
          <w:color w:val="202124"/>
          <w:shd w:val="clear" w:color="auto" w:fill="FFFFFF"/>
        </w:rPr>
      </w:pPr>
    </w:p>
    <w:p w14:paraId="1DBC1B4E" w14:textId="77777777" w:rsidR="004C3F38" w:rsidRDefault="004C3F38" w:rsidP="004C3F38">
      <w:pPr>
        <w:rPr>
          <w:rFonts w:ascii="Roboto" w:hAnsi="Roboto"/>
          <w:color w:val="202124"/>
          <w:shd w:val="clear" w:color="auto" w:fill="FFFFFF"/>
        </w:rPr>
      </w:pPr>
    </w:p>
    <w:p w14:paraId="724B4559" w14:textId="12B24B55" w:rsidR="004C3F38" w:rsidRDefault="000A0419" w:rsidP="004C3F38">
      <w:pPr>
        <w:rPr>
          <w:rFonts w:ascii="Roboto" w:hAnsi="Roboto"/>
          <w:color w:val="202124"/>
          <w:shd w:val="clear" w:color="auto" w:fill="FFFFFF"/>
        </w:rPr>
      </w:pPr>
      <w:r>
        <w:fldChar w:fldCharType="begin"/>
      </w:r>
      <w:r>
        <w:instrText xml:space="preserve"> INCLUDEPICTURE "https://miro.medium.com/max/1400/1*yIuXcna6Ag7-Par4YgmBnw.png" \* MERGEFORMATINET </w:instrText>
      </w:r>
      <w:r>
        <w:fldChar w:fldCharType="separate"/>
      </w:r>
      <w:r>
        <w:rPr>
          <w:noProof/>
        </w:rPr>
        <w:drawing>
          <wp:inline distT="0" distB="0" distL="0" distR="0" wp14:anchorId="782915A5" wp14:editId="03634748">
            <wp:extent cx="5943600" cy="267081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r>
        <w:fldChar w:fldCharType="end"/>
      </w:r>
    </w:p>
    <w:p w14:paraId="259ACEDD" w14:textId="77777777" w:rsidR="004C3F38" w:rsidRDefault="004C3F38" w:rsidP="004C3F38">
      <w:pPr>
        <w:rPr>
          <w:rFonts w:ascii="Roboto" w:hAnsi="Roboto"/>
          <w:color w:val="202124"/>
          <w:shd w:val="clear" w:color="auto" w:fill="FFFFFF"/>
        </w:rPr>
      </w:pPr>
    </w:p>
    <w:p w14:paraId="4EDAA2F2" w14:textId="77777777" w:rsidR="004C3F38" w:rsidRDefault="004C3F38" w:rsidP="004C3F38">
      <w:pPr>
        <w:rPr>
          <w:rFonts w:ascii="Roboto" w:hAnsi="Roboto"/>
          <w:color w:val="202124"/>
          <w:shd w:val="clear" w:color="auto" w:fill="FFFFFF"/>
        </w:rPr>
      </w:pPr>
    </w:p>
    <w:p w14:paraId="777E59B0" w14:textId="77777777" w:rsidR="004C3F38" w:rsidRDefault="004C3F38" w:rsidP="004C3F38">
      <w:pPr>
        <w:rPr>
          <w:rFonts w:ascii="Roboto" w:hAnsi="Roboto"/>
          <w:color w:val="202124"/>
          <w:shd w:val="clear" w:color="auto" w:fill="FFFFFF"/>
        </w:rPr>
      </w:pPr>
    </w:p>
    <w:p w14:paraId="500AA919" w14:textId="77777777" w:rsidR="004C3F38" w:rsidRDefault="004C3F38" w:rsidP="004C3F38">
      <w:pPr>
        <w:rPr>
          <w:rFonts w:ascii="Roboto" w:hAnsi="Roboto"/>
          <w:color w:val="202124"/>
          <w:shd w:val="clear" w:color="auto" w:fill="FFFFFF"/>
        </w:rPr>
      </w:pPr>
    </w:p>
    <w:p w14:paraId="38970E1E" w14:textId="77777777" w:rsidR="004C3F38" w:rsidRDefault="004C3F38" w:rsidP="004C3F38">
      <w:pPr>
        <w:rPr>
          <w:rFonts w:ascii="Roboto" w:hAnsi="Roboto"/>
          <w:color w:val="202124"/>
          <w:shd w:val="clear" w:color="auto" w:fill="FFFFFF"/>
        </w:rPr>
      </w:pPr>
    </w:p>
    <w:p w14:paraId="00341223" w14:textId="77777777" w:rsidR="000A0419" w:rsidRDefault="000A0419" w:rsidP="004C3F38">
      <w:pPr>
        <w:rPr>
          <w:rFonts w:ascii="Roboto" w:hAnsi="Roboto"/>
          <w:color w:val="202124"/>
          <w:shd w:val="clear" w:color="auto" w:fill="FFFFFF"/>
        </w:rPr>
      </w:pPr>
    </w:p>
    <w:p w14:paraId="22F9123E" w14:textId="77777777" w:rsidR="000A0419" w:rsidRDefault="000A0419" w:rsidP="004C3F38">
      <w:pPr>
        <w:rPr>
          <w:rFonts w:ascii="Roboto" w:hAnsi="Roboto"/>
          <w:color w:val="202124"/>
          <w:shd w:val="clear" w:color="auto" w:fill="FFFFFF"/>
        </w:rPr>
      </w:pPr>
    </w:p>
    <w:p w14:paraId="7F7CACCB" w14:textId="6C173BFC" w:rsidR="000A0419" w:rsidRPr="00A12E25" w:rsidRDefault="000A0419" w:rsidP="004C3F38">
      <w:pPr>
        <w:rPr>
          <w:rFonts w:ascii="Roboto" w:hAnsi="Roboto"/>
          <w:b/>
          <w:bCs/>
          <w:color w:val="202124"/>
          <w:sz w:val="28"/>
          <w:szCs w:val="28"/>
          <w:shd w:val="clear" w:color="auto" w:fill="FFFFFF"/>
        </w:rPr>
      </w:pPr>
      <w:r w:rsidRPr="00A12E25">
        <w:rPr>
          <w:rFonts w:ascii="Roboto" w:hAnsi="Roboto"/>
          <w:b/>
          <w:bCs/>
          <w:color w:val="202124"/>
          <w:sz w:val="28"/>
          <w:szCs w:val="28"/>
          <w:shd w:val="clear" w:color="auto" w:fill="FFFFFF"/>
        </w:rPr>
        <w:t xml:space="preserve">Static Program </w:t>
      </w:r>
      <w:proofErr w:type="gramStart"/>
      <w:r w:rsidRPr="00A12E25">
        <w:rPr>
          <w:rFonts w:ascii="Roboto" w:hAnsi="Roboto"/>
          <w:b/>
          <w:bCs/>
          <w:color w:val="202124"/>
          <w:sz w:val="28"/>
          <w:szCs w:val="28"/>
          <w:shd w:val="clear" w:color="auto" w:fill="FFFFFF"/>
        </w:rPr>
        <w:t>Analysis :</w:t>
      </w:r>
      <w:proofErr w:type="gramEnd"/>
    </w:p>
    <w:p w14:paraId="13C2D6FA" w14:textId="77777777" w:rsidR="000A0419" w:rsidRDefault="000A0419" w:rsidP="004C3F38">
      <w:pPr>
        <w:rPr>
          <w:rFonts w:ascii="Roboto" w:hAnsi="Roboto"/>
          <w:color w:val="202124"/>
          <w:shd w:val="clear" w:color="auto" w:fill="FFFFFF"/>
        </w:rPr>
      </w:pPr>
    </w:p>
    <w:p w14:paraId="1E103037" w14:textId="77777777" w:rsidR="000A0419" w:rsidRDefault="000A0419" w:rsidP="004C3F38">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Static program analysis, in its simplest form, is a black box that inputs a program (code) and outputs some of the properties of the program. For example, let’s say we are interested in finding all the branch statements in a method and call this analysis </w:t>
      </w:r>
      <w:proofErr w:type="spellStart"/>
      <w:r>
        <w:rPr>
          <w:rStyle w:val="Emphasis"/>
          <w:rFonts w:ascii="Georgia" w:hAnsi="Georgia"/>
          <w:color w:val="292929"/>
          <w:spacing w:val="-1"/>
          <w:sz w:val="30"/>
          <w:szCs w:val="30"/>
          <w:shd w:val="clear" w:color="auto" w:fill="FFFFFF"/>
        </w:rPr>
        <w:t>BranchDetectorAnalysis</w:t>
      </w:r>
      <w:proofErr w:type="spellEnd"/>
      <w:r>
        <w:rPr>
          <w:rFonts w:ascii="Georgia" w:hAnsi="Georgia"/>
          <w:color w:val="292929"/>
          <w:spacing w:val="-1"/>
          <w:sz w:val="30"/>
          <w:szCs w:val="30"/>
          <w:shd w:val="clear" w:color="auto" w:fill="FFFFFF"/>
        </w:rPr>
        <w:t>. To illustrate this example, I am going to use a trivial program.</w:t>
      </w:r>
    </w:p>
    <w:p w14:paraId="6EBC139C" w14:textId="3DC50760" w:rsidR="000A0419" w:rsidRDefault="000A0419" w:rsidP="004C3F38">
      <w:pPr>
        <w:rPr>
          <w:rFonts w:ascii="Georgia" w:hAnsi="Georgia"/>
          <w:color w:val="292929"/>
          <w:spacing w:val="-1"/>
          <w:sz w:val="30"/>
          <w:szCs w:val="30"/>
          <w:shd w:val="clear" w:color="auto" w:fill="FFFFFF"/>
        </w:rPr>
      </w:pPr>
    </w:p>
    <w:p w14:paraId="4AB8B030" w14:textId="76E7933A" w:rsidR="00C20165" w:rsidRPr="00C20165" w:rsidRDefault="00C20165" w:rsidP="004C3F38">
      <w:pPr>
        <w:rPr>
          <w:rFonts w:ascii="Georgia" w:hAnsi="Georgia"/>
          <w:b/>
          <w:bCs/>
          <w:color w:val="292929"/>
          <w:spacing w:val="-1"/>
          <w:sz w:val="30"/>
          <w:szCs w:val="30"/>
          <w:shd w:val="clear" w:color="auto" w:fill="FFFFFF"/>
        </w:rPr>
      </w:pPr>
      <w:proofErr w:type="spellStart"/>
      <w:r w:rsidRPr="00C20165">
        <w:rPr>
          <w:rFonts w:ascii="Georgia" w:hAnsi="Georgia"/>
          <w:b/>
          <w:bCs/>
          <w:color w:val="292929"/>
          <w:spacing w:val="-1"/>
          <w:sz w:val="30"/>
          <w:szCs w:val="30"/>
          <w:shd w:val="clear" w:color="auto" w:fill="FFFFFF"/>
        </w:rPr>
        <w:t>Psuedo</w:t>
      </w:r>
      <w:proofErr w:type="spellEnd"/>
      <w:r w:rsidRPr="00C20165">
        <w:rPr>
          <w:rFonts w:ascii="Georgia" w:hAnsi="Georgia"/>
          <w:b/>
          <w:bCs/>
          <w:color w:val="292929"/>
          <w:spacing w:val="-1"/>
          <w:sz w:val="30"/>
          <w:szCs w:val="30"/>
          <w:shd w:val="clear" w:color="auto" w:fill="FFFFFF"/>
        </w:rPr>
        <w:t xml:space="preserve"> Code</w:t>
      </w:r>
      <w:r>
        <w:rPr>
          <w:rFonts w:ascii="Georgia" w:hAnsi="Georgia"/>
          <w:b/>
          <w:bCs/>
          <w:color w:val="292929"/>
          <w:spacing w:val="-1"/>
          <w:sz w:val="30"/>
          <w:szCs w:val="30"/>
          <w:shd w:val="clear" w:color="auto" w:fill="FFFFFF"/>
        </w:rPr>
        <w:t>:</w:t>
      </w:r>
    </w:p>
    <w:tbl>
      <w:tblPr>
        <w:tblW w:w="0" w:type="auto"/>
        <w:tblCellMar>
          <w:left w:w="0" w:type="dxa"/>
          <w:right w:w="0" w:type="dxa"/>
        </w:tblCellMar>
        <w:tblLook w:val="04A0" w:firstRow="1" w:lastRow="0" w:firstColumn="1" w:lastColumn="0" w:noHBand="0" w:noVBand="1"/>
      </w:tblPr>
      <w:tblGrid>
        <w:gridCol w:w="1167"/>
        <w:gridCol w:w="4960"/>
      </w:tblGrid>
      <w:tr w:rsidR="000A0419" w:rsidRPr="000A0419" w14:paraId="2A463F9F" w14:textId="77777777" w:rsidTr="000A0419">
        <w:trPr>
          <w:gridAfter w:val="1"/>
        </w:trPr>
        <w:tc>
          <w:tcPr>
            <w:tcW w:w="0" w:type="auto"/>
            <w:tcBorders>
              <w:top w:val="nil"/>
              <w:left w:val="nil"/>
              <w:bottom w:val="nil"/>
              <w:right w:val="nil"/>
            </w:tcBorders>
            <w:tcMar>
              <w:top w:w="60" w:type="dxa"/>
              <w:left w:w="150" w:type="dxa"/>
              <w:bottom w:w="15" w:type="dxa"/>
              <w:right w:w="150" w:type="dxa"/>
            </w:tcMar>
            <w:hideMark/>
          </w:tcPr>
          <w:p w14:paraId="4A228B49"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D73A49"/>
                <w:sz w:val="18"/>
                <w:szCs w:val="18"/>
              </w:rPr>
              <w:t>public</w:t>
            </w:r>
            <w:r w:rsidRPr="000A0419">
              <w:rPr>
                <w:rFonts w:ascii="Menlo" w:hAnsi="Menlo" w:cs="Menlo"/>
                <w:color w:val="333333"/>
                <w:sz w:val="18"/>
                <w:szCs w:val="18"/>
              </w:rPr>
              <w:t xml:space="preserve"> </w:t>
            </w:r>
            <w:r w:rsidRPr="000A0419">
              <w:rPr>
                <w:rFonts w:ascii="Menlo" w:hAnsi="Menlo" w:cs="Menlo"/>
                <w:color w:val="D73A49"/>
                <w:sz w:val="18"/>
                <w:szCs w:val="18"/>
              </w:rPr>
              <w:t>class</w:t>
            </w:r>
            <w:r w:rsidRPr="000A0419">
              <w:rPr>
                <w:rFonts w:ascii="Menlo" w:hAnsi="Menlo" w:cs="Menlo"/>
                <w:color w:val="333333"/>
                <w:sz w:val="18"/>
                <w:szCs w:val="18"/>
              </w:rPr>
              <w:t xml:space="preserve"> </w:t>
            </w:r>
            <w:proofErr w:type="spellStart"/>
            <w:r w:rsidRPr="000A0419">
              <w:rPr>
                <w:rFonts w:ascii="Menlo" w:hAnsi="Menlo" w:cs="Menlo"/>
                <w:color w:val="24292E"/>
                <w:sz w:val="18"/>
                <w:szCs w:val="18"/>
              </w:rPr>
              <w:t>FizzBuzz</w:t>
            </w:r>
            <w:proofErr w:type="spellEnd"/>
            <w:r w:rsidRPr="000A0419">
              <w:rPr>
                <w:rFonts w:ascii="Menlo" w:hAnsi="Menlo" w:cs="Menlo"/>
                <w:color w:val="333333"/>
                <w:sz w:val="18"/>
                <w:szCs w:val="18"/>
              </w:rPr>
              <w:t xml:space="preserve"> {</w:t>
            </w:r>
          </w:p>
        </w:tc>
      </w:tr>
      <w:tr w:rsidR="000A0419" w:rsidRPr="000A0419" w14:paraId="070CD8FE" w14:textId="77777777" w:rsidTr="000A0419">
        <w:tc>
          <w:tcPr>
            <w:tcW w:w="217" w:type="dxa"/>
            <w:shd w:val="clear" w:color="auto" w:fill="auto"/>
            <w:noWrap/>
            <w:tcMar>
              <w:top w:w="15" w:type="dxa"/>
              <w:left w:w="150" w:type="dxa"/>
              <w:bottom w:w="15" w:type="dxa"/>
              <w:right w:w="150" w:type="dxa"/>
            </w:tcMar>
            <w:hideMark/>
          </w:tcPr>
          <w:p w14:paraId="640370E7"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30F4C52" w14:textId="77777777" w:rsidR="000A0419" w:rsidRPr="000A0419" w:rsidRDefault="000A0419" w:rsidP="000A0419">
            <w:pPr>
              <w:spacing w:line="300" w:lineRule="atLeast"/>
              <w:rPr>
                <w:rFonts w:ascii="Menlo" w:hAnsi="Menlo" w:cs="Menlo"/>
                <w:color w:val="333333"/>
                <w:sz w:val="18"/>
                <w:szCs w:val="18"/>
              </w:rPr>
            </w:pPr>
          </w:p>
          <w:p w14:paraId="2CEFD00A" w14:textId="77777777" w:rsidR="000A0419" w:rsidRPr="000A0419" w:rsidRDefault="000A0419" w:rsidP="000A0419">
            <w:pPr>
              <w:spacing w:line="300" w:lineRule="atLeast"/>
              <w:jc w:val="right"/>
              <w:rPr>
                <w:sz w:val="20"/>
                <w:szCs w:val="20"/>
              </w:rPr>
            </w:pPr>
          </w:p>
        </w:tc>
      </w:tr>
      <w:tr w:rsidR="000A0419" w:rsidRPr="000A0419" w14:paraId="54FA665B" w14:textId="77777777" w:rsidTr="000A0419">
        <w:tc>
          <w:tcPr>
            <w:tcW w:w="217" w:type="dxa"/>
            <w:noWrap/>
            <w:tcMar>
              <w:top w:w="15" w:type="dxa"/>
              <w:left w:w="150" w:type="dxa"/>
              <w:bottom w:w="15" w:type="dxa"/>
              <w:right w:w="150" w:type="dxa"/>
            </w:tcMar>
            <w:hideMark/>
          </w:tcPr>
          <w:p w14:paraId="12ED3515" w14:textId="77777777" w:rsidR="000A0419" w:rsidRPr="000A0419" w:rsidRDefault="000A0419" w:rsidP="000A0419">
            <w:pPr>
              <w:spacing w:line="300" w:lineRule="atLeast"/>
              <w:rPr>
                <w:sz w:val="20"/>
                <w:szCs w:val="20"/>
              </w:rPr>
            </w:pPr>
          </w:p>
        </w:tc>
        <w:tc>
          <w:tcPr>
            <w:tcW w:w="0" w:type="auto"/>
            <w:tcBorders>
              <w:top w:val="nil"/>
              <w:left w:val="nil"/>
              <w:bottom w:val="nil"/>
              <w:right w:val="nil"/>
            </w:tcBorders>
            <w:tcMar>
              <w:top w:w="15" w:type="dxa"/>
              <w:left w:w="150" w:type="dxa"/>
              <w:bottom w:w="15" w:type="dxa"/>
              <w:right w:w="150" w:type="dxa"/>
            </w:tcMar>
            <w:hideMark/>
          </w:tcPr>
          <w:p w14:paraId="311A31EF"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r w:rsidRPr="000A0419">
              <w:rPr>
                <w:rFonts w:ascii="Menlo" w:hAnsi="Menlo" w:cs="Menlo"/>
                <w:color w:val="D73A49"/>
                <w:sz w:val="18"/>
                <w:szCs w:val="18"/>
              </w:rPr>
              <w:t>public</w:t>
            </w:r>
            <w:r w:rsidRPr="000A0419">
              <w:rPr>
                <w:rFonts w:ascii="Menlo" w:hAnsi="Menlo" w:cs="Menlo"/>
                <w:color w:val="333333"/>
                <w:sz w:val="18"/>
                <w:szCs w:val="18"/>
              </w:rPr>
              <w:t xml:space="preserve"> </w:t>
            </w:r>
            <w:r w:rsidRPr="000A0419">
              <w:rPr>
                <w:rFonts w:ascii="Menlo" w:hAnsi="Menlo" w:cs="Menlo"/>
                <w:color w:val="24292E"/>
                <w:sz w:val="18"/>
                <w:szCs w:val="18"/>
              </w:rPr>
              <w:t>void</w:t>
            </w:r>
            <w:r w:rsidRPr="000A0419">
              <w:rPr>
                <w:rFonts w:ascii="Menlo" w:hAnsi="Menlo" w:cs="Menlo"/>
                <w:color w:val="333333"/>
                <w:sz w:val="18"/>
                <w:szCs w:val="18"/>
              </w:rPr>
              <w:t xml:space="preserve"> </w:t>
            </w:r>
            <w:proofErr w:type="spellStart"/>
            <w:proofErr w:type="gramStart"/>
            <w:r w:rsidRPr="000A0419">
              <w:rPr>
                <w:rFonts w:ascii="Menlo" w:hAnsi="Menlo" w:cs="Menlo"/>
                <w:color w:val="6F42C1"/>
                <w:sz w:val="18"/>
                <w:szCs w:val="18"/>
              </w:rPr>
              <w:t>printFizzBuzz</w:t>
            </w:r>
            <w:proofErr w:type="spellEnd"/>
            <w:r w:rsidRPr="000A0419">
              <w:rPr>
                <w:rFonts w:ascii="Menlo" w:hAnsi="Menlo" w:cs="Menlo"/>
                <w:color w:val="333333"/>
                <w:sz w:val="18"/>
                <w:szCs w:val="18"/>
              </w:rPr>
              <w:t>(</w:t>
            </w:r>
            <w:proofErr w:type="gramEnd"/>
            <w:r w:rsidRPr="000A0419">
              <w:rPr>
                <w:rFonts w:ascii="Menlo" w:hAnsi="Menlo" w:cs="Menlo"/>
                <w:color w:val="24292E"/>
                <w:sz w:val="18"/>
                <w:szCs w:val="18"/>
              </w:rPr>
              <w:t>int</w:t>
            </w:r>
            <w:r w:rsidRPr="000A0419">
              <w:rPr>
                <w:rFonts w:ascii="Menlo" w:hAnsi="Menlo" w:cs="Menlo"/>
                <w:color w:val="333333"/>
                <w:sz w:val="18"/>
                <w:szCs w:val="18"/>
              </w:rPr>
              <w:t xml:space="preserve"> k){</w:t>
            </w:r>
          </w:p>
        </w:tc>
      </w:tr>
      <w:tr w:rsidR="000A0419" w:rsidRPr="000A0419" w14:paraId="4BD00315" w14:textId="77777777" w:rsidTr="000A0419">
        <w:tc>
          <w:tcPr>
            <w:tcW w:w="217" w:type="dxa"/>
            <w:shd w:val="clear" w:color="auto" w:fill="auto"/>
            <w:noWrap/>
            <w:tcMar>
              <w:top w:w="15" w:type="dxa"/>
              <w:left w:w="150" w:type="dxa"/>
              <w:bottom w:w="15" w:type="dxa"/>
              <w:right w:w="150" w:type="dxa"/>
            </w:tcMar>
            <w:hideMark/>
          </w:tcPr>
          <w:p w14:paraId="2535844E"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121769C"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r w:rsidRPr="000A0419">
              <w:rPr>
                <w:rFonts w:ascii="Menlo" w:hAnsi="Menlo" w:cs="Menlo"/>
                <w:color w:val="D73A49"/>
                <w:sz w:val="18"/>
                <w:szCs w:val="18"/>
              </w:rPr>
              <w:t>if</w:t>
            </w:r>
            <w:r w:rsidRPr="000A0419">
              <w:rPr>
                <w:rFonts w:ascii="Menlo" w:hAnsi="Menlo" w:cs="Menlo"/>
                <w:color w:val="333333"/>
                <w:sz w:val="18"/>
                <w:szCs w:val="18"/>
              </w:rPr>
              <w:t xml:space="preserve"> (k%</w:t>
            </w:r>
            <w:r w:rsidRPr="000A0419">
              <w:rPr>
                <w:rFonts w:ascii="Menlo" w:hAnsi="Menlo" w:cs="Menlo"/>
                <w:color w:val="005CC5"/>
                <w:sz w:val="18"/>
                <w:szCs w:val="18"/>
              </w:rPr>
              <w:t>15</w:t>
            </w:r>
            <w:r w:rsidRPr="000A0419">
              <w:rPr>
                <w:rFonts w:ascii="Menlo" w:hAnsi="Menlo" w:cs="Menlo"/>
                <w:color w:val="333333"/>
                <w:sz w:val="18"/>
                <w:szCs w:val="18"/>
              </w:rPr>
              <w:t>==</w:t>
            </w:r>
            <w:r w:rsidRPr="000A0419">
              <w:rPr>
                <w:rFonts w:ascii="Menlo" w:hAnsi="Menlo" w:cs="Menlo"/>
                <w:color w:val="005CC5"/>
                <w:sz w:val="18"/>
                <w:szCs w:val="18"/>
              </w:rPr>
              <w:t>0</w:t>
            </w:r>
            <w:r w:rsidRPr="000A0419">
              <w:rPr>
                <w:rFonts w:ascii="Menlo" w:hAnsi="Menlo" w:cs="Menlo"/>
                <w:color w:val="333333"/>
                <w:sz w:val="18"/>
                <w:szCs w:val="18"/>
              </w:rPr>
              <w:t>)</w:t>
            </w:r>
          </w:p>
        </w:tc>
      </w:tr>
      <w:tr w:rsidR="000A0419" w:rsidRPr="000A0419" w14:paraId="0D1B742C" w14:textId="77777777" w:rsidTr="000A0419">
        <w:tc>
          <w:tcPr>
            <w:tcW w:w="217" w:type="dxa"/>
            <w:noWrap/>
            <w:tcMar>
              <w:top w:w="15" w:type="dxa"/>
              <w:left w:w="150" w:type="dxa"/>
              <w:bottom w:w="15" w:type="dxa"/>
              <w:right w:w="150" w:type="dxa"/>
            </w:tcMar>
            <w:hideMark/>
          </w:tcPr>
          <w:p w14:paraId="06131041"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24633600"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proofErr w:type="spellStart"/>
            <w:r w:rsidRPr="000A0419">
              <w:rPr>
                <w:rFonts w:ascii="Menlo" w:hAnsi="Menlo" w:cs="Menlo"/>
                <w:color w:val="24292E"/>
                <w:sz w:val="18"/>
                <w:szCs w:val="18"/>
              </w:rPr>
              <w:t>System</w:t>
            </w:r>
            <w:r w:rsidRPr="000A0419">
              <w:rPr>
                <w:rFonts w:ascii="Menlo" w:hAnsi="Menlo" w:cs="Menlo"/>
                <w:color w:val="333333"/>
                <w:sz w:val="18"/>
                <w:szCs w:val="18"/>
              </w:rPr>
              <w:t>.out.</w:t>
            </w:r>
            <w:r w:rsidRPr="000A0419">
              <w:rPr>
                <w:rFonts w:ascii="Menlo" w:hAnsi="Menlo" w:cs="Menlo"/>
                <w:color w:val="6F42C1"/>
                <w:sz w:val="18"/>
                <w:szCs w:val="18"/>
              </w:rPr>
              <w:t>println</w:t>
            </w:r>
            <w:proofErr w:type="spellEnd"/>
            <w:r w:rsidRPr="000A0419">
              <w:rPr>
                <w:rFonts w:ascii="Menlo" w:hAnsi="Menlo" w:cs="Menlo"/>
                <w:color w:val="333333"/>
                <w:sz w:val="18"/>
                <w:szCs w:val="18"/>
              </w:rPr>
              <w:t>(</w:t>
            </w:r>
            <w:r w:rsidRPr="000A0419">
              <w:rPr>
                <w:rFonts w:ascii="Menlo" w:hAnsi="Menlo" w:cs="Menlo"/>
                <w:color w:val="032F62"/>
                <w:sz w:val="18"/>
                <w:szCs w:val="18"/>
              </w:rPr>
              <w:t>"</w:t>
            </w:r>
            <w:proofErr w:type="spellStart"/>
            <w:r w:rsidRPr="000A0419">
              <w:rPr>
                <w:rFonts w:ascii="Menlo" w:hAnsi="Menlo" w:cs="Menlo"/>
                <w:color w:val="032F62"/>
                <w:sz w:val="18"/>
                <w:szCs w:val="18"/>
              </w:rPr>
              <w:t>FizzBuzz</w:t>
            </w:r>
            <w:proofErr w:type="spellEnd"/>
            <w:r w:rsidRPr="000A0419">
              <w:rPr>
                <w:rFonts w:ascii="Menlo" w:hAnsi="Menlo" w:cs="Menlo"/>
                <w:color w:val="032F62"/>
                <w:sz w:val="18"/>
                <w:szCs w:val="18"/>
              </w:rPr>
              <w:t>"</w:t>
            </w:r>
            <w:r w:rsidRPr="000A0419">
              <w:rPr>
                <w:rFonts w:ascii="Menlo" w:hAnsi="Menlo" w:cs="Menlo"/>
                <w:color w:val="333333"/>
                <w:sz w:val="18"/>
                <w:szCs w:val="18"/>
              </w:rPr>
              <w:t>);</w:t>
            </w:r>
          </w:p>
        </w:tc>
      </w:tr>
      <w:tr w:rsidR="000A0419" w:rsidRPr="000A0419" w14:paraId="45F030DD" w14:textId="77777777" w:rsidTr="000A0419">
        <w:tc>
          <w:tcPr>
            <w:tcW w:w="217" w:type="dxa"/>
            <w:shd w:val="clear" w:color="auto" w:fill="auto"/>
            <w:noWrap/>
            <w:tcMar>
              <w:top w:w="15" w:type="dxa"/>
              <w:left w:w="150" w:type="dxa"/>
              <w:bottom w:w="15" w:type="dxa"/>
              <w:right w:w="150" w:type="dxa"/>
            </w:tcMar>
            <w:hideMark/>
          </w:tcPr>
          <w:p w14:paraId="71446B1D"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8CE1B0A"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r w:rsidRPr="000A0419">
              <w:rPr>
                <w:rFonts w:ascii="Menlo" w:hAnsi="Menlo" w:cs="Menlo"/>
                <w:color w:val="D73A49"/>
                <w:sz w:val="18"/>
                <w:szCs w:val="18"/>
              </w:rPr>
              <w:t>else</w:t>
            </w:r>
            <w:r w:rsidRPr="000A0419">
              <w:rPr>
                <w:rFonts w:ascii="Menlo" w:hAnsi="Menlo" w:cs="Menlo"/>
                <w:color w:val="333333"/>
                <w:sz w:val="18"/>
                <w:szCs w:val="18"/>
              </w:rPr>
              <w:t xml:space="preserve"> </w:t>
            </w:r>
            <w:r w:rsidRPr="000A0419">
              <w:rPr>
                <w:rFonts w:ascii="Menlo" w:hAnsi="Menlo" w:cs="Menlo"/>
                <w:color w:val="D73A49"/>
                <w:sz w:val="18"/>
                <w:szCs w:val="18"/>
              </w:rPr>
              <w:t>if</w:t>
            </w:r>
            <w:r w:rsidRPr="000A0419">
              <w:rPr>
                <w:rFonts w:ascii="Menlo" w:hAnsi="Menlo" w:cs="Menlo"/>
                <w:color w:val="333333"/>
                <w:sz w:val="18"/>
                <w:szCs w:val="18"/>
              </w:rPr>
              <w:t xml:space="preserve"> (k%</w:t>
            </w:r>
            <w:r w:rsidRPr="000A0419">
              <w:rPr>
                <w:rFonts w:ascii="Menlo" w:hAnsi="Menlo" w:cs="Menlo"/>
                <w:color w:val="005CC5"/>
                <w:sz w:val="18"/>
                <w:szCs w:val="18"/>
              </w:rPr>
              <w:t>5</w:t>
            </w:r>
            <w:r w:rsidRPr="000A0419">
              <w:rPr>
                <w:rFonts w:ascii="Menlo" w:hAnsi="Menlo" w:cs="Menlo"/>
                <w:color w:val="333333"/>
                <w:sz w:val="18"/>
                <w:szCs w:val="18"/>
              </w:rPr>
              <w:t>==</w:t>
            </w:r>
            <w:r w:rsidRPr="000A0419">
              <w:rPr>
                <w:rFonts w:ascii="Menlo" w:hAnsi="Menlo" w:cs="Menlo"/>
                <w:color w:val="005CC5"/>
                <w:sz w:val="18"/>
                <w:szCs w:val="18"/>
              </w:rPr>
              <w:t>0</w:t>
            </w:r>
            <w:r w:rsidRPr="000A0419">
              <w:rPr>
                <w:rFonts w:ascii="Menlo" w:hAnsi="Menlo" w:cs="Menlo"/>
                <w:color w:val="333333"/>
                <w:sz w:val="18"/>
                <w:szCs w:val="18"/>
              </w:rPr>
              <w:t>)</w:t>
            </w:r>
          </w:p>
        </w:tc>
      </w:tr>
      <w:tr w:rsidR="000A0419" w:rsidRPr="000A0419" w14:paraId="4C9AA4AC" w14:textId="77777777" w:rsidTr="000A0419">
        <w:tc>
          <w:tcPr>
            <w:tcW w:w="217" w:type="dxa"/>
            <w:noWrap/>
            <w:tcMar>
              <w:top w:w="15" w:type="dxa"/>
              <w:left w:w="150" w:type="dxa"/>
              <w:bottom w:w="15" w:type="dxa"/>
              <w:right w:w="150" w:type="dxa"/>
            </w:tcMar>
            <w:hideMark/>
          </w:tcPr>
          <w:p w14:paraId="2A8F6D25"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5B5AFCA1"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proofErr w:type="spellStart"/>
            <w:r w:rsidRPr="000A0419">
              <w:rPr>
                <w:rFonts w:ascii="Menlo" w:hAnsi="Menlo" w:cs="Menlo"/>
                <w:color w:val="24292E"/>
                <w:sz w:val="18"/>
                <w:szCs w:val="18"/>
              </w:rPr>
              <w:t>System</w:t>
            </w:r>
            <w:r w:rsidRPr="000A0419">
              <w:rPr>
                <w:rFonts w:ascii="Menlo" w:hAnsi="Menlo" w:cs="Menlo"/>
                <w:color w:val="333333"/>
                <w:sz w:val="18"/>
                <w:szCs w:val="18"/>
              </w:rPr>
              <w:t>.out.</w:t>
            </w:r>
            <w:r w:rsidRPr="000A0419">
              <w:rPr>
                <w:rFonts w:ascii="Menlo" w:hAnsi="Menlo" w:cs="Menlo"/>
                <w:color w:val="6F42C1"/>
                <w:sz w:val="18"/>
                <w:szCs w:val="18"/>
              </w:rPr>
              <w:t>println</w:t>
            </w:r>
            <w:proofErr w:type="spellEnd"/>
            <w:r w:rsidRPr="000A0419">
              <w:rPr>
                <w:rFonts w:ascii="Menlo" w:hAnsi="Menlo" w:cs="Menlo"/>
                <w:color w:val="333333"/>
                <w:sz w:val="18"/>
                <w:szCs w:val="18"/>
              </w:rPr>
              <w:t>(</w:t>
            </w:r>
            <w:r w:rsidRPr="000A0419">
              <w:rPr>
                <w:rFonts w:ascii="Menlo" w:hAnsi="Menlo" w:cs="Menlo"/>
                <w:color w:val="032F62"/>
                <w:sz w:val="18"/>
                <w:szCs w:val="18"/>
              </w:rPr>
              <w:t>"Buzz"</w:t>
            </w:r>
            <w:r w:rsidRPr="000A0419">
              <w:rPr>
                <w:rFonts w:ascii="Menlo" w:hAnsi="Menlo" w:cs="Menlo"/>
                <w:color w:val="333333"/>
                <w:sz w:val="18"/>
                <w:szCs w:val="18"/>
              </w:rPr>
              <w:t>);</w:t>
            </w:r>
          </w:p>
        </w:tc>
      </w:tr>
      <w:tr w:rsidR="000A0419" w:rsidRPr="000A0419" w14:paraId="6D1A5D5C" w14:textId="77777777" w:rsidTr="000A0419">
        <w:tc>
          <w:tcPr>
            <w:tcW w:w="217" w:type="dxa"/>
            <w:shd w:val="clear" w:color="auto" w:fill="auto"/>
            <w:noWrap/>
            <w:tcMar>
              <w:top w:w="15" w:type="dxa"/>
              <w:left w:w="150" w:type="dxa"/>
              <w:bottom w:w="15" w:type="dxa"/>
              <w:right w:w="150" w:type="dxa"/>
            </w:tcMar>
            <w:hideMark/>
          </w:tcPr>
          <w:p w14:paraId="63AC41CF"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2658E8B"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r w:rsidRPr="000A0419">
              <w:rPr>
                <w:rFonts w:ascii="Menlo" w:hAnsi="Menlo" w:cs="Menlo"/>
                <w:color w:val="D73A49"/>
                <w:sz w:val="18"/>
                <w:szCs w:val="18"/>
              </w:rPr>
              <w:t>else</w:t>
            </w:r>
            <w:r w:rsidRPr="000A0419">
              <w:rPr>
                <w:rFonts w:ascii="Menlo" w:hAnsi="Menlo" w:cs="Menlo"/>
                <w:color w:val="333333"/>
                <w:sz w:val="18"/>
                <w:szCs w:val="18"/>
              </w:rPr>
              <w:t xml:space="preserve"> </w:t>
            </w:r>
            <w:r w:rsidRPr="000A0419">
              <w:rPr>
                <w:rFonts w:ascii="Menlo" w:hAnsi="Menlo" w:cs="Menlo"/>
                <w:color w:val="D73A49"/>
                <w:sz w:val="18"/>
                <w:szCs w:val="18"/>
              </w:rPr>
              <w:t>if</w:t>
            </w:r>
            <w:r w:rsidRPr="000A0419">
              <w:rPr>
                <w:rFonts w:ascii="Menlo" w:hAnsi="Menlo" w:cs="Menlo"/>
                <w:color w:val="333333"/>
                <w:sz w:val="18"/>
                <w:szCs w:val="18"/>
              </w:rPr>
              <w:t xml:space="preserve"> (k%</w:t>
            </w:r>
            <w:r w:rsidRPr="000A0419">
              <w:rPr>
                <w:rFonts w:ascii="Menlo" w:hAnsi="Menlo" w:cs="Menlo"/>
                <w:color w:val="005CC5"/>
                <w:sz w:val="18"/>
                <w:szCs w:val="18"/>
              </w:rPr>
              <w:t>3</w:t>
            </w:r>
            <w:r w:rsidRPr="000A0419">
              <w:rPr>
                <w:rFonts w:ascii="Menlo" w:hAnsi="Menlo" w:cs="Menlo"/>
                <w:color w:val="333333"/>
                <w:sz w:val="18"/>
                <w:szCs w:val="18"/>
              </w:rPr>
              <w:t>==</w:t>
            </w:r>
            <w:r w:rsidRPr="000A0419">
              <w:rPr>
                <w:rFonts w:ascii="Menlo" w:hAnsi="Menlo" w:cs="Menlo"/>
                <w:color w:val="005CC5"/>
                <w:sz w:val="18"/>
                <w:szCs w:val="18"/>
              </w:rPr>
              <w:t>0</w:t>
            </w:r>
            <w:r w:rsidRPr="000A0419">
              <w:rPr>
                <w:rFonts w:ascii="Menlo" w:hAnsi="Menlo" w:cs="Menlo"/>
                <w:color w:val="333333"/>
                <w:sz w:val="18"/>
                <w:szCs w:val="18"/>
              </w:rPr>
              <w:t>)</w:t>
            </w:r>
          </w:p>
        </w:tc>
      </w:tr>
      <w:tr w:rsidR="000A0419" w:rsidRPr="000A0419" w14:paraId="25866501" w14:textId="77777777" w:rsidTr="000A0419">
        <w:tc>
          <w:tcPr>
            <w:tcW w:w="217" w:type="dxa"/>
            <w:noWrap/>
            <w:tcMar>
              <w:top w:w="15" w:type="dxa"/>
              <w:left w:w="150" w:type="dxa"/>
              <w:bottom w:w="15" w:type="dxa"/>
              <w:right w:w="150" w:type="dxa"/>
            </w:tcMar>
            <w:hideMark/>
          </w:tcPr>
          <w:p w14:paraId="277C7DB9"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6DEFD9E0"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proofErr w:type="spellStart"/>
            <w:r w:rsidRPr="000A0419">
              <w:rPr>
                <w:rFonts w:ascii="Menlo" w:hAnsi="Menlo" w:cs="Menlo"/>
                <w:color w:val="24292E"/>
                <w:sz w:val="18"/>
                <w:szCs w:val="18"/>
              </w:rPr>
              <w:t>System</w:t>
            </w:r>
            <w:r w:rsidRPr="000A0419">
              <w:rPr>
                <w:rFonts w:ascii="Menlo" w:hAnsi="Menlo" w:cs="Menlo"/>
                <w:color w:val="333333"/>
                <w:sz w:val="18"/>
                <w:szCs w:val="18"/>
              </w:rPr>
              <w:t>.out.</w:t>
            </w:r>
            <w:r w:rsidRPr="000A0419">
              <w:rPr>
                <w:rFonts w:ascii="Menlo" w:hAnsi="Menlo" w:cs="Menlo"/>
                <w:color w:val="6F42C1"/>
                <w:sz w:val="18"/>
                <w:szCs w:val="18"/>
              </w:rPr>
              <w:t>println</w:t>
            </w:r>
            <w:proofErr w:type="spellEnd"/>
            <w:r w:rsidRPr="000A0419">
              <w:rPr>
                <w:rFonts w:ascii="Menlo" w:hAnsi="Menlo" w:cs="Menlo"/>
                <w:color w:val="333333"/>
                <w:sz w:val="18"/>
                <w:szCs w:val="18"/>
              </w:rPr>
              <w:t>(</w:t>
            </w:r>
            <w:r w:rsidRPr="000A0419">
              <w:rPr>
                <w:rFonts w:ascii="Menlo" w:hAnsi="Menlo" w:cs="Menlo"/>
                <w:color w:val="032F62"/>
                <w:sz w:val="18"/>
                <w:szCs w:val="18"/>
              </w:rPr>
              <w:t>"Fizz"</w:t>
            </w:r>
            <w:r w:rsidRPr="000A0419">
              <w:rPr>
                <w:rFonts w:ascii="Menlo" w:hAnsi="Menlo" w:cs="Menlo"/>
                <w:color w:val="333333"/>
                <w:sz w:val="18"/>
                <w:szCs w:val="18"/>
              </w:rPr>
              <w:t>);</w:t>
            </w:r>
          </w:p>
        </w:tc>
      </w:tr>
      <w:tr w:rsidR="000A0419" w:rsidRPr="000A0419" w14:paraId="25371C04" w14:textId="77777777" w:rsidTr="000A0419">
        <w:tc>
          <w:tcPr>
            <w:tcW w:w="217" w:type="dxa"/>
            <w:shd w:val="clear" w:color="auto" w:fill="auto"/>
            <w:noWrap/>
            <w:tcMar>
              <w:top w:w="15" w:type="dxa"/>
              <w:left w:w="150" w:type="dxa"/>
              <w:bottom w:w="15" w:type="dxa"/>
              <w:right w:w="150" w:type="dxa"/>
            </w:tcMar>
            <w:hideMark/>
          </w:tcPr>
          <w:p w14:paraId="2FDDB04E"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6C16B1D"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r w:rsidRPr="000A0419">
              <w:rPr>
                <w:rFonts w:ascii="Menlo" w:hAnsi="Menlo" w:cs="Menlo"/>
                <w:color w:val="D73A49"/>
                <w:sz w:val="18"/>
                <w:szCs w:val="18"/>
              </w:rPr>
              <w:t>else</w:t>
            </w:r>
          </w:p>
        </w:tc>
      </w:tr>
      <w:tr w:rsidR="000A0419" w:rsidRPr="000A0419" w14:paraId="3C480F45" w14:textId="77777777" w:rsidTr="000A0419">
        <w:tc>
          <w:tcPr>
            <w:tcW w:w="217" w:type="dxa"/>
            <w:noWrap/>
            <w:tcMar>
              <w:top w:w="15" w:type="dxa"/>
              <w:left w:w="150" w:type="dxa"/>
              <w:bottom w:w="15" w:type="dxa"/>
              <w:right w:w="150" w:type="dxa"/>
            </w:tcMar>
            <w:hideMark/>
          </w:tcPr>
          <w:p w14:paraId="4E3A8F2F"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3793CDB9"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proofErr w:type="spellStart"/>
            <w:r w:rsidRPr="000A0419">
              <w:rPr>
                <w:rFonts w:ascii="Menlo" w:hAnsi="Menlo" w:cs="Menlo"/>
                <w:color w:val="24292E"/>
                <w:sz w:val="18"/>
                <w:szCs w:val="18"/>
              </w:rPr>
              <w:t>System</w:t>
            </w:r>
            <w:r w:rsidRPr="000A0419">
              <w:rPr>
                <w:rFonts w:ascii="Menlo" w:hAnsi="Menlo" w:cs="Menlo"/>
                <w:color w:val="333333"/>
                <w:sz w:val="18"/>
                <w:szCs w:val="18"/>
              </w:rPr>
              <w:t>.out.</w:t>
            </w:r>
            <w:r w:rsidRPr="000A0419">
              <w:rPr>
                <w:rFonts w:ascii="Menlo" w:hAnsi="Menlo" w:cs="Menlo"/>
                <w:color w:val="6F42C1"/>
                <w:sz w:val="18"/>
                <w:szCs w:val="18"/>
              </w:rPr>
              <w:t>println</w:t>
            </w:r>
            <w:proofErr w:type="spellEnd"/>
            <w:r w:rsidRPr="000A0419">
              <w:rPr>
                <w:rFonts w:ascii="Menlo" w:hAnsi="Menlo" w:cs="Menlo"/>
                <w:color w:val="333333"/>
                <w:sz w:val="18"/>
                <w:szCs w:val="18"/>
              </w:rPr>
              <w:t>(k);</w:t>
            </w:r>
          </w:p>
        </w:tc>
      </w:tr>
      <w:tr w:rsidR="000A0419" w:rsidRPr="000A0419" w14:paraId="58B4508D" w14:textId="77777777" w:rsidTr="000A0419">
        <w:tc>
          <w:tcPr>
            <w:tcW w:w="217" w:type="dxa"/>
            <w:shd w:val="clear" w:color="auto" w:fill="auto"/>
            <w:noWrap/>
            <w:tcMar>
              <w:top w:w="15" w:type="dxa"/>
              <w:left w:w="150" w:type="dxa"/>
              <w:bottom w:w="15" w:type="dxa"/>
              <w:right w:w="150" w:type="dxa"/>
            </w:tcMar>
            <w:hideMark/>
          </w:tcPr>
          <w:p w14:paraId="337E9479"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A12A799"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p>
        </w:tc>
      </w:tr>
      <w:tr w:rsidR="000A0419" w:rsidRPr="000A0419" w14:paraId="1532EA16" w14:textId="77777777" w:rsidTr="000A0419">
        <w:tc>
          <w:tcPr>
            <w:tcW w:w="217" w:type="dxa"/>
            <w:noWrap/>
            <w:tcMar>
              <w:top w:w="15" w:type="dxa"/>
              <w:left w:w="150" w:type="dxa"/>
              <w:bottom w:w="15" w:type="dxa"/>
              <w:right w:w="150" w:type="dxa"/>
            </w:tcMar>
            <w:hideMark/>
          </w:tcPr>
          <w:p w14:paraId="1883255D"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7A3D2916" w14:textId="77777777" w:rsidR="000A0419" w:rsidRPr="000A0419" w:rsidRDefault="000A0419" w:rsidP="000A0419">
            <w:pPr>
              <w:spacing w:line="300" w:lineRule="atLeast"/>
              <w:rPr>
                <w:rFonts w:ascii="Menlo" w:hAnsi="Menlo" w:cs="Menlo"/>
                <w:color w:val="333333"/>
                <w:sz w:val="18"/>
                <w:szCs w:val="18"/>
              </w:rPr>
            </w:pPr>
          </w:p>
          <w:p w14:paraId="175E3C10" w14:textId="77777777" w:rsidR="000A0419" w:rsidRPr="000A0419" w:rsidRDefault="000A0419" w:rsidP="000A0419">
            <w:pPr>
              <w:spacing w:line="300" w:lineRule="atLeast"/>
              <w:jc w:val="right"/>
              <w:rPr>
                <w:sz w:val="20"/>
                <w:szCs w:val="20"/>
              </w:rPr>
            </w:pPr>
          </w:p>
        </w:tc>
      </w:tr>
      <w:tr w:rsidR="000A0419" w:rsidRPr="000A0419" w14:paraId="4A5F9306" w14:textId="77777777" w:rsidTr="000A0419">
        <w:tc>
          <w:tcPr>
            <w:tcW w:w="217" w:type="dxa"/>
            <w:shd w:val="clear" w:color="auto" w:fill="auto"/>
            <w:noWrap/>
            <w:tcMar>
              <w:top w:w="15" w:type="dxa"/>
              <w:left w:w="150" w:type="dxa"/>
              <w:bottom w:w="15" w:type="dxa"/>
              <w:right w:w="150" w:type="dxa"/>
            </w:tcMar>
            <w:hideMark/>
          </w:tcPr>
          <w:p w14:paraId="5D4B1147" w14:textId="77777777" w:rsidR="000A0419" w:rsidRPr="000A0419" w:rsidRDefault="000A0419" w:rsidP="000A0419">
            <w:pPr>
              <w:spacing w:line="300" w:lineRule="atLeast"/>
              <w:rPr>
                <w:sz w:val="20"/>
                <w:szCs w:val="20"/>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3E2AEFB"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r w:rsidRPr="000A0419">
              <w:rPr>
                <w:rFonts w:ascii="Menlo" w:hAnsi="Menlo" w:cs="Menlo"/>
                <w:color w:val="D73A49"/>
                <w:sz w:val="18"/>
                <w:szCs w:val="18"/>
              </w:rPr>
              <w:t>public</w:t>
            </w:r>
            <w:r w:rsidRPr="000A0419">
              <w:rPr>
                <w:rFonts w:ascii="Menlo" w:hAnsi="Menlo" w:cs="Menlo"/>
                <w:color w:val="333333"/>
                <w:sz w:val="18"/>
                <w:szCs w:val="18"/>
              </w:rPr>
              <w:t xml:space="preserve"> </w:t>
            </w:r>
            <w:r w:rsidRPr="000A0419">
              <w:rPr>
                <w:rFonts w:ascii="Menlo" w:hAnsi="Menlo" w:cs="Menlo"/>
                <w:color w:val="D73A49"/>
                <w:sz w:val="18"/>
                <w:szCs w:val="18"/>
              </w:rPr>
              <w:t>static</w:t>
            </w:r>
            <w:r w:rsidRPr="000A0419">
              <w:rPr>
                <w:rFonts w:ascii="Menlo" w:hAnsi="Menlo" w:cs="Menlo"/>
                <w:color w:val="333333"/>
                <w:sz w:val="18"/>
                <w:szCs w:val="18"/>
              </w:rPr>
              <w:t xml:space="preserve"> </w:t>
            </w:r>
            <w:r w:rsidRPr="000A0419">
              <w:rPr>
                <w:rFonts w:ascii="Menlo" w:hAnsi="Menlo" w:cs="Menlo"/>
                <w:color w:val="24292E"/>
                <w:sz w:val="18"/>
                <w:szCs w:val="18"/>
              </w:rPr>
              <w:t>void</w:t>
            </w:r>
            <w:r w:rsidRPr="000A0419">
              <w:rPr>
                <w:rFonts w:ascii="Menlo" w:hAnsi="Menlo" w:cs="Menlo"/>
                <w:color w:val="333333"/>
                <w:sz w:val="18"/>
                <w:szCs w:val="18"/>
              </w:rPr>
              <w:t xml:space="preserve"> </w:t>
            </w:r>
            <w:proofErr w:type="gramStart"/>
            <w:r w:rsidRPr="000A0419">
              <w:rPr>
                <w:rFonts w:ascii="Menlo" w:hAnsi="Menlo" w:cs="Menlo"/>
                <w:color w:val="6F42C1"/>
                <w:sz w:val="18"/>
                <w:szCs w:val="18"/>
              </w:rPr>
              <w:t>main</w:t>
            </w:r>
            <w:r w:rsidRPr="000A0419">
              <w:rPr>
                <w:rFonts w:ascii="Menlo" w:hAnsi="Menlo" w:cs="Menlo"/>
                <w:color w:val="333333"/>
                <w:sz w:val="18"/>
                <w:szCs w:val="18"/>
              </w:rPr>
              <w:t>(</w:t>
            </w:r>
            <w:proofErr w:type="gramEnd"/>
            <w:r w:rsidRPr="000A0419">
              <w:rPr>
                <w:rFonts w:ascii="Menlo" w:hAnsi="Menlo" w:cs="Menlo"/>
                <w:color w:val="24292E"/>
                <w:sz w:val="18"/>
                <w:szCs w:val="18"/>
              </w:rPr>
              <w:t>String</w:t>
            </w:r>
            <w:r w:rsidRPr="000A0419">
              <w:rPr>
                <w:rFonts w:ascii="Menlo" w:hAnsi="Menlo" w:cs="Menlo"/>
                <w:color w:val="333333"/>
                <w:sz w:val="18"/>
                <w:szCs w:val="18"/>
              </w:rPr>
              <w:t xml:space="preserve">[] </w:t>
            </w:r>
            <w:proofErr w:type="spellStart"/>
            <w:r w:rsidRPr="000A0419">
              <w:rPr>
                <w:rFonts w:ascii="Menlo" w:hAnsi="Menlo" w:cs="Menlo"/>
                <w:color w:val="333333"/>
                <w:sz w:val="18"/>
                <w:szCs w:val="18"/>
              </w:rPr>
              <w:t>args</w:t>
            </w:r>
            <w:proofErr w:type="spellEnd"/>
            <w:r w:rsidRPr="000A0419">
              <w:rPr>
                <w:rFonts w:ascii="Menlo" w:hAnsi="Menlo" w:cs="Menlo"/>
                <w:color w:val="333333"/>
                <w:sz w:val="18"/>
                <w:szCs w:val="18"/>
              </w:rPr>
              <w:t>){</w:t>
            </w:r>
          </w:p>
        </w:tc>
      </w:tr>
      <w:tr w:rsidR="000A0419" w:rsidRPr="000A0419" w14:paraId="74B9965B" w14:textId="77777777" w:rsidTr="000A0419">
        <w:tc>
          <w:tcPr>
            <w:tcW w:w="217" w:type="dxa"/>
            <w:noWrap/>
            <w:tcMar>
              <w:top w:w="15" w:type="dxa"/>
              <w:left w:w="150" w:type="dxa"/>
              <w:bottom w:w="15" w:type="dxa"/>
              <w:right w:w="150" w:type="dxa"/>
            </w:tcMar>
            <w:hideMark/>
          </w:tcPr>
          <w:p w14:paraId="4F981DBA"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19B94C87"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ab/>
            </w:r>
            <w:proofErr w:type="spellStart"/>
            <w:r w:rsidRPr="000A0419">
              <w:rPr>
                <w:rFonts w:ascii="Menlo" w:hAnsi="Menlo" w:cs="Menlo"/>
                <w:color w:val="24292E"/>
                <w:sz w:val="18"/>
                <w:szCs w:val="18"/>
              </w:rPr>
              <w:t>FizzBuzz</w:t>
            </w:r>
            <w:proofErr w:type="spellEnd"/>
            <w:r w:rsidRPr="000A0419">
              <w:rPr>
                <w:rFonts w:ascii="Menlo" w:hAnsi="Menlo" w:cs="Menlo"/>
                <w:color w:val="333333"/>
                <w:sz w:val="18"/>
                <w:szCs w:val="18"/>
              </w:rPr>
              <w:t xml:space="preserve"> fb = </w:t>
            </w:r>
            <w:r w:rsidRPr="000A0419">
              <w:rPr>
                <w:rFonts w:ascii="Menlo" w:hAnsi="Menlo" w:cs="Menlo"/>
                <w:color w:val="D73A49"/>
                <w:sz w:val="18"/>
                <w:szCs w:val="18"/>
              </w:rPr>
              <w:t>new</w:t>
            </w:r>
            <w:r w:rsidRPr="000A0419">
              <w:rPr>
                <w:rFonts w:ascii="Menlo" w:hAnsi="Menlo" w:cs="Menlo"/>
                <w:color w:val="333333"/>
                <w:sz w:val="18"/>
                <w:szCs w:val="18"/>
              </w:rPr>
              <w:t xml:space="preserve"> </w:t>
            </w:r>
            <w:proofErr w:type="spellStart"/>
            <w:proofErr w:type="gramStart"/>
            <w:r w:rsidRPr="000A0419">
              <w:rPr>
                <w:rFonts w:ascii="Menlo" w:hAnsi="Menlo" w:cs="Menlo"/>
                <w:color w:val="24292E"/>
                <w:sz w:val="18"/>
                <w:szCs w:val="18"/>
              </w:rPr>
              <w:t>FizzBuzz</w:t>
            </w:r>
            <w:proofErr w:type="spellEnd"/>
            <w:r w:rsidRPr="000A0419">
              <w:rPr>
                <w:rFonts w:ascii="Menlo" w:hAnsi="Menlo" w:cs="Menlo"/>
                <w:color w:val="333333"/>
                <w:sz w:val="18"/>
                <w:szCs w:val="18"/>
              </w:rPr>
              <w:t>(</w:t>
            </w:r>
            <w:proofErr w:type="gramEnd"/>
            <w:r w:rsidRPr="000A0419">
              <w:rPr>
                <w:rFonts w:ascii="Menlo" w:hAnsi="Menlo" w:cs="Menlo"/>
                <w:color w:val="333333"/>
                <w:sz w:val="18"/>
                <w:szCs w:val="18"/>
              </w:rPr>
              <w:t>);</w:t>
            </w:r>
          </w:p>
        </w:tc>
      </w:tr>
      <w:tr w:rsidR="000A0419" w:rsidRPr="000A0419" w14:paraId="02BD583D" w14:textId="77777777" w:rsidTr="000A0419">
        <w:tc>
          <w:tcPr>
            <w:tcW w:w="217" w:type="dxa"/>
            <w:shd w:val="clear" w:color="auto" w:fill="auto"/>
            <w:noWrap/>
            <w:tcMar>
              <w:top w:w="15" w:type="dxa"/>
              <w:left w:w="150" w:type="dxa"/>
              <w:bottom w:w="15" w:type="dxa"/>
              <w:right w:w="150" w:type="dxa"/>
            </w:tcMar>
            <w:hideMark/>
          </w:tcPr>
          <w:p w14:paraId="0ECA0D8F"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876DB05"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r w:rsidRPr="000A0419">
              <w:rPr>
                <w:rFonts w:ascii="Menlo" w:hAnsi="Menlo" w:cs="Menlo"/>
                <w:color w:val="D73A49"/>
                <w:sz w:val="18"/>
                <w:szCs w:val="18"/>
              </w:rPr>
              <w:t>for</w:t>
            </w:r>
            <w:r w:rsidRPr="000A0419">
              <w:rPr>
                <w:rFonts w:ascii="Menlo" w:hAnsi="Menlo" w:cs="Menlo"/>
                <w:color w:val="333333"/>
                <w:sz w:val="18"/>
                <w:szCs w:val="18"/>
              </w:rPr>
              <w:t xml:space="preserve"> (</w:t>
            </w:r>
            <w:r w:rsidRPr="000A0419">
              <w:rPr>
                <w:rFonts w:ascii="Menlo" w:hAnsi="Menlo" w:cs="Menlo"/>
                <w:color w:val="24292E"/>
                <w:sz w:val="18"/>
                <w:szCs w:val="18"/>
              </w:rPr>
              <w:t>int</w:t>
            </w:r>
            <w:r w:rsidRPr="000A0419">
              <w:rPr>
                <w:rFonts w:ascii="Menlo" w:hAnsi="Menlo" w:cs="Menlo"/>
                <w:color w:val="333333"/>
                <w:sz w:val="18"/>
                <w:szCs w:val="18"/>
              </w:rPr>
              <w:t xml:space="preserve"> </w:t>
            </w:r>
            <w:proofErr w:type="spellStart"/>
            <w:r w:rsidRPr="000A0419">
              <w:rPr>
                <w:rFonts w:ascii="Menlo" w:hAnsi="Menlo" w:cs="Menlo"/>
                <w:color w:val="333333"/>
                <w:sz w:val="18"/>
                <w:szCs w:val="18"/>
              </w:rPr>
              <w:t>i</w:t>
            </w:r>
            <w:proofErr w:type="spellEnd"/>
            <w:r w:rsidRPr="000A0419">
              <w:rPr>
                <w:rFonts w:ascii="Menlo" w:hAnsi="Menlo" w:cs="Menlo"/>
                <w:color w:val="333333"/>
                <w:sz w:val="18"/>
                <w:szCs w:val="18"/>
              </w:rPr>
              <w:t>=</w:t>
            </w:r>
            <w:r w:rsidRPr="000A0419">
              <w:rPr>
                <w:rFonts w:ascii="Menlo" w:hAnsi="Menlo" w:cs="Menlo"/>
                <w:color w:val="005CC5"/>
                <w:sz w:val="18"/>
                <w:szCs w:val="18"/>
              </w:rPr>
              <w:t>1</w:t>
            </w:r>
            <w:r w:rsidRPr="000A0419">
              <w:rPr>
                <w:rFonts w:ascii="Menlo" w:hAnsi="Menlo" w:cs="Menlo"/>
                <w:color w:val="333333"/>
                <w:sz w:val="18"/>
                <w:szCs w:val="18"/>
              </w:rPr>
              <w:t xml:space="preserve">; </w:t>
            </w:r>
            <w:proofErr w:type="spellStart"/>
            <w:r w:rsidRPr="000A0419">
              <w:rPr>
                <w:rFonts w:ascii="Menlo" w:hAnsi="Menlo" w:cs="Menlo"/>
                <w:color w:val="333333"/>
                <w:sz w:val="18"/>
                <w:szCs w:val="18"/>
              </w:rPr>
              <w:t>i</w:t>
            </w:r>
            <w:proofErr w:type="spellEnd"/>
            <w:r w:rsidRPr="000A0419">
              <w:rPr>
                <w:rFonts w:ascii="Menlo" w:hAnsi="Menlo" w:cs="Menlo"/>
                <w:color w:val="333333"/>
                <w:sz w:val="18"/>
                <w:szCs w:val="18"/>
              </w:rPr>
              <w:t>&lt;=</w:t>
            </w:r>
            <w:r w:rsidRPr="000A0419">
              <w:rPr>
                <w:rFonts w:ascii="Menlo" w:hAnsi="Menlo" w:cs="Menlo"/>
                <w:color w:val="005CC5"/>
                <w:sz w:val="18"/>
                <w:szCs w:val="18"/>
              </w:rPr>
              <w:t>100</w:t>
            </w:r>
            <w:r w:rsidRPr="000A0419">
              <w:rPr>
                <w:rFonts w:ascii="Menlo" w:hAnsi="Menlo" w:cs="Menlo"/>
                <w:color w:val="333333"/>
                <w:sz w:val="18"/>
                <w:szCs w:val="18"/>
              </w:rPr>
              <w:t xml:space="preserve">; </w:t>
            </w:r>
            <w:proofErr w:type="spellStart"/>
            <w:r w:rsidRPr="000A0419">
              <w:rPr>
                <w:rFonts w:ascii="Menlo" w:hAnsi="Menlo" w:cs="Menlo"/>
                <w:color w:val="333333"/>
                <w:sz w:val="18"/>
                <w:szCs w:val="18"/>
              </w:rPr>
              <w:t>i</w:t>
            </w:r>
            <w:proofErr w:type="spellEnd"/>
            <w:r w:rsidRPr="000A0419">
              <w:rPr>
                <w:rFonts w:ascii="Menlo" w:hAnsi="Menlo" w:cs="Menlo"/>
                <w:color w:val="333333"/>
                <w:sz w:val="18"/>
                <w:szCs w:val="18"/>
              </w:rPr>
              <w:t>++)</w:t>
            </w:r>
          </w:p>
        </w:tc>
      </w:tr>
      <w:tr w:rsidR="000A0419" w:rsidRPr="000A0419" w14:paraId="18F2226D" w14:textId="77777777" w:rsidTr="000A0419">
        <w:tc>
          <w:tcPr>
            <w:tcW w:w="217" w:type="dxa"/>
            <w:noWrap/>
            <w:tcMar>
              <w:top w:w="15" w:type="dxa"/>
              <w:left w:w="150" w:type="dxa"/>
              <w:bottom w:w="15" w:type="dxa"/>
              <w:right w:w="150" w:type="dxa"/>
            </w:tcMar>
            <w:hideMark/>
          </w:tcPr>
          <w:p w14:paraId="34EED4BB"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4963E918"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proofErr w:type="spellStart"/>
            <w:proofErr w:type="gramStart"/>
            <w:r w:rsidRPr="000A0419">
              <w:rPr>
                <w:rFonts w:ascii="Menlo" w:hAnsi="Menlo" w:cs="Menlo"/>
                <w:color w:val="333333"/>
                <w:sz w:val="18"/>
                <w:szCs w:val="18"/>
              </w:rPr>
              <w:t>fb.</w:t>
            </w:r>
            <w:r w:rsidRPr="000A0419">
              <w:rPr>
                <w:rFonts w:ascii="Menlo" w:hAnsi="Menlo" w:cs="Menlo"/>
                <w:color w:val="6F42C1"/>
                <w:sz w:val="18"/>
                <w:szCs w:val="18"/>
              </w:rPr>
              <w:t>printFizzBuzz</w:t>
            </w:r>
            <w:proofErr w:type="spellEnd"/>
            <w:proofErr w:type="gramEnd"/>
            <w:r w:rsidRPr="000A0419">
              <w:rPr>
                <w:rFonts w:ascii="Menlo" w:hAnsi="Menlo" w:cs="Menlo"/>
                <w:color w:val="333333"/>
                <w:sz w:val="18"/>
                <w:szCs w:val="18"/>
              </w:rPr>
              <w:t>(</w:t>
            </w:r>
            <w:proofErr w:type="spellStart"/>
            <w:r w:rsidRPr="000A0419">
              <w:rPr>
                <w:rFonts w:ascii="Menlo" w:hAnsi="Menlo" w:cs="Menlo"/>
                <w:color w:val="333333"/>
                <w:sz w:val="18"/>
                <w:szCs w:val="18"/>
              </w:rPr>
              <w:t>i</w:t>
            </w:r>
            <w:proofErr w:type="spellEnd"/>
            <w:r w:rsidRPr="000A0419">
              <w:rPr>
                <w:rFonts w:ascii="Menlo" w:hAnsi="Menlo" w:cs="Menlo"/>
                <w:color w:val="333333"/>
                <w:sz w:val="18"/>
                <w:szCs w:val="18"/>
              </w:rPr>
              <w:t>);</w:t>
            </w:r>
          </w:p>
        </w:tc>
      </w:tr>
      <w:tr w:rsidR="000A0419" w:rsidRPr="000A0419" w14:paraId="7265D6CB" w14:textId="77777777" w:rsidTr="000A0419">
        <w:tc>
          <w:tcPr>
            <w:tcW w:w="217" w:type="dxa"/>
            <w:shd w:val="clear" w:color="auto" w:fill="auto"/>
            <w:noWrap/>
            <w:tcMar>
              <w:top w:w="15" w:type="dxa"/>
              <w:left w:w="150" w:type="dxa"/>
              <w:bottom w:w="15" w:type="dxa"/>
              <w:right w:w="150" w:type="dxa"/>
            </w:tcMar>
            <w:hideMark/>
          </w:tcPr>
          <w:p w14:paraId="1C1F67DF"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BE0994B"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 xml:space="preserve">    }</w:t>
            </w:r>
          </w:p>
        </w:tc>
      </w:tr>
      <w:tr w:rsidR="000A0419" w:rsidRPr="000A0419" w14:paraId="24F0A55F" w14:textId="77777777" w:rsidTr="000A0419">
        <w:tc>
          <w:tcPr>
            <w:tcW w:w="217" w:type="dxa"/>
            <w:noWrap/>
            <w:tcMar>
              <w:top w:w="15" w:type="dxa"/>
              <w:left w:w="150" w:type="dxa"/>
              <w:bottom w:w="15" w:type="dxa"/>
              <w:right w:w="150" w:type="dxa"/>
            </w:tcMar>
            <w:hideMark/>
          </w:tcPr>
          <w:p w14:paraId="47EE1006" w14:textId="77777777" w:rsidR="000A0419" w:rsidRPr="000A0419" w:rsidRDefault="000A0419" w:rsidP="000A0419">
            <w:pPr>
              <w:spacing w:line="300" w:lineRule="atLeast"/>
              <w:rPr>
                <w:rFonts w:ascii="Menlo" w:hAnsi="Menlo" w:cs="Menlo"/>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12E98DC6" w14:textId="77777777" w:rsidR="000A0419" w:rsidRPr="000A0419" w:rsidRDefault="000A0419" w:rsidP="000A0419">
            <w:pPr>
              <w:spacing w:line="300" w:lineRule="atLeast"/>
              <w:rPr>
                <w:rFonts w:ascii="Menlo" w:hAnsi="Menlo" w:cs="Menlo"/>
                <w:color w:val="333333"/>
                <w:sz w:val="18"/>
                <w:szCs w:val="18"/>
              </w:rPr>
            </w:pPr>
            <w:r w:rsidRPr="000A0419">
              <w:rPr>
                <w:rFonts w:ascii="Menlo" w:hAnsi="Menlo" w:cs="Menlo"/>
                <w:color w:val="333333"/>
                <w:sz w:val="18"/>
                <w:szCs w:val="18"/>
              </w:rPr>
              <w:t>}</w:t>
            </w:r>
          </w:p>
        </w:tc>
      </w:tr>
    </w:tbl>
    <w:p w14:paraId="3A6E8D9E" w14:textId="77777777" w:rsidR="000A0419" w:rsidRDefault="000A0419" w:rsidP="004C3F38">
      <w:pPr>
        <w:rPr>
          <w:rFonts w:ascii="Georgia" w:hAnsi="Georgia"/>
          <w:color w:val="292929"/>
          <w:spacing w:val="-1"/>
          <w:sz w:val="30"/>
          <w:szCs w:val="30"/>
          <w:shd w:val="clear" w:color="auto" w:fill="FFFFFF"/>
        </w:rPr>
      </w:pPr>
    </w:p>
    <w:p w14:paraId="11C41E72" w14:textId="77777777" w:rsidR="000A0419" w:rsidRDefault="000A0419" w:rsidP="004C3F38">
      <w:pPr>
        <w:rPr>
          <w:rFonts w:ascii="Georgia" w:hAnsi="Georgia"/>
          <w:color w:val="292929"/>
          <w:spacing w:val="-1"/>
          <w:sz w:val="30"/>
          <w:szCs w:val="30"/>
          <w:shd w:val="clear" w:color="auto" w:fill="FFFFFF"/>
        </w:rPr>
      </w:pPr>
    </w:p>
    <w:p w14:paraId="5AF44736" w14:textId="25B61573" w:rsidR="000A0419" w:rsidRDefault="000A0419" w:rsidP="004C3F38">
      <w:pPr>
        <w:rPr>
          <w:rFonts w:ascii="Roboto" w:hAnsi="Roboto"/>
          <w:color w:val="202124"/>
          <w:shd w:val="clear" w:color="auto" w:fill="FFFFFF"/>
        </w:rPr>
      </w:pPr>
      <w:r>
        <w:rPr>
          <w:rFonts w:ascii="Georgia" w:hAnsi="Georgia"/>
          <w:color w:val="292929"/>
          <w:spacing w:val="-1"/>
          <w:sz w:val="30"/>
          <w:szCs w:val="30"/>
          <w:shd w:val="clear" w:color="auto" w:fill="FFFFFF"/>
        </w:rPr>
        <w:t>As a result, the input of </w:t>
      </w:r>
      <w:proofErr w:type="spellStart"/>
      <w:r>
        <w:rPr>
          <w:rStyle w:val="Emphasis"/>
          <w:rFonts w:ascii="Georgia" w:hAnsi="Georgia"/>
          <w:color w:val="292929"/>
          <w:spacing w:val="-1"/>
          <w:sz w:val="30"/>
          <w:szCs w:val="30"/>
          <w:shd w:val="clear" w:color="auto" w:fill="FFFFFF"/>
        </w:rPr>
        <w:t>BranchDetectorAnalysis</w:t>
      </w:r>
      <w:proofErr w:type="spellEnd"/>
      <w:r>
        <w:rPr>
          <w:rFonts w:ascii="Georgia" w:hAnsi="Georgia"/>
          <w:color w:val="292929"/>
          <w:spacing w:val="-1"/>
          <w:sz w:val="30"/>
          <w:szCs w:val="30"/>
          <w:shd w:val="clear" w:color="auto" w:fill="FFFFFF"/>
        </w:rPr>
        <w:t> is a Java method (</w:t>
      </w:r>
      <w:proofErr w:type="spellStart"/>
      <w:r>
        <w:rPr>
          <w:rStyle w:val="HTMLCode"/>
          <w:rFonts w:ascii="Menlo" w:hAnsi="Menlo" w:cs="Menlo"/>
          <w:color w:val="292929"/>
          <w:spacing w:val="-1"/>
          <w:sz w:val="23"/>
          <w:szCs w:val="23"/>
          <w:shd w:val="clear" w:color="auto" w:fill="F2F2F2"/>
        </w:rPr>
        <w:t>printFizzBuzz</w:t>
      </w:r>
      <w:proofErr w:type="spellEnd"/>
      <w:r>
        <w:rPr>
          <w:rFonts w:ascii="Georgia" w:hAnsi="Georgia"/>
          <w:color w:val="292929"/>
          <w:spacing w:val="-1"/>
          <w:sz w:val="30"/>
          <w:szCs w:val="30"/>
          <w:shd w:val="clear" w:color="auto" w:fill="FFFFFF"/>
        </w:rPr>
        <w:t xml:space="preserve">) and the output will be the statements that branch the execution of the code </w:t>
      </w:r>
      <w:proofErr w:type="gramStart"/>
      <w:r>
        <w:rPr>
          <w:rFonts w:ascii="Georgia" w:hAnsi="Georgia"/>
          <w:color w:val="292929"/>
          <w:spacing w:val="-1"/>
          <w:sz w:val="30"/>
          <w:szCs w:val="30"/>
          <w:shd w:val="clear" w:color="auto" w:fill="FFFFFF"/>
        </w:rPr>
        <w:t>( lines</w:t>
      </w:r>
      <w:proofErr w:type="gramEnd"/>
      <w:r>
        <w:rPr>
          <w:rFonts w:ascii="Georgia" w:hAnsi="Georgia"/>
          <w:color w:val="292929"/>
          <w:spacing w:val="-1"/>
          <w:sz w:val="30"/>
          <w:szCs w:val="30"/>
          <w:shd w:val="clear" w:color="auto" w:fill="FFFFFF"/>
        </w:rPr>
        <w:t xml:space="preserve"> 4, 6, and 8). Note that line 10 is not considered a branch statement since its condition is implicitly determined in line 8. </w:t>
      </w:r>
    </w:p>
    <w:p w14:paraId="621199F5" w14:textId="77777777" w:rsidR="000A0419" w:rsidRDefault="000A0419" w:rsidP="004C3F38">
      <w:pPr>
        <w:rPr>
          <w:rFonts w:ascii="Roboto" w:hAnsi="Roboto"/>
          <w:color w:val="202124"/>
          <w:shd w:val="clear" w:color="auto" w:fill="FFFFFF"/>
        </w:rPr>
      </w:pPr>
    </w:p>
    <w:p w14:paraId="00D26D6A" w14:textId="37BE6A4C" w:rsidR="000A0419" w:rsidRDefault="000A0419" w:rsidP="004C3F38">
      <w:pPr>
        <w:rPr>
          <w:rFonts w:ascii="Roboto" w:hAnsi="Roboto"/>
          <w:color w:val="202124"/>
          <w:shd w:val="clear" w:color="auto" w:fill="FFFFFF"/>
        </w:rPr>
      </w:pPr>
      <w:r>
        <w:rPr>
          <w:rFonts w:ascii="Roboto" w:hAnsi="Roboto"/>
          <w:color w:val="202124"/>
          <w:shd w:val="clear" w:color="auto" w:fill="FFFFFF"/>
        </w:rPr>
        <w:t>PS: For this Analysis we have a sample code and used to explain here, attached with this report</w:t>
      </w:r>
    </w:p>
    <w:p w14:paraId="1F00B350" w14:textId="77777777" w:rsidR="000A0419" w:rsidRDefault="000A0419" w:rsidP="004C3F38">
      <w:pPr>
        <w:rPr>
          <w:rFonts w:ascii="Roboto" w:hAnsi="Roboto"/>
          <w:color w:val="202124"/>
          <w:shd w:val="clear" w:color="auto" w:fill="FFFFFF"/>
        </w:rPr>
      </w:pPr>
    </w:p>
    <w:p w14:paraId="15CB3460" w14:textId="0800C2E2" w:rsidR="000A0419" w:rsidRPr="000A0419" w:rsidRDefault="000A0419" w:rsidP="004C3F38">
      <w:pPr>
        <w:rPr>
          <w:rFonts w:ascii="Roboto" w:hAnsi="Roboto"/>
          <w:b/>
          <w:bCs/>
          <w:color w:val="202124"/>
          <w:shd w:val="clear" w:color="auto" w:fill="FFFFFF"/>
        </w:rPr>
      </w:pPr>
      <w:r w:rsidRPr="000A0419">
        <w:rPr>
          <w:rFonts w:ascii="Roboto" w:hAnsi="Roboto"/>
          <w:b/>
          <w:bCs/>
          <w:color w:val="202124"/>
          <w:shd w:val="clear" w:color="auto" w:fill="FFFFFF"/>
        </w:rPr>
        <w:t>Analysis Pattern:</w:t>
      </w:r>
    </w:p>
    <w:p w14:paraId="20411013" w14:textId="77777777" w:rsidR="000A0419" w:rsidRDefault="000A0419" w:rsidP="004C3F38">
      <w:pPr>
        <w:rPr>
          <w:rFonts w:ascii="Roboto" w:hAnsi="Roboto"/>
          <w:color w:val="202124"/>
          <w:shd w:val="clear" w:color="auto" w:fill="FFFFFF"/>
        </w:rPr>
      </w:pPr>
    </w:p>
    <w:p w14:paraId="1BD6748E" w14:textId="5A730AE3" w:rsidR="000A0419" w:rsidRDefault="000A0419" w:rsidP="004C3F38">
      <w:pPr>
        <w:rPr>
          <w:rFonts w:ascii="Roboto" w:hAnsi="Roboto"/>
          <w:color w:val="202124"/>
          <w:shd w:val="clear" w:color="auto" w:fill="FFFFFF"/>
        </w:rPr>
      </w:pPr>
      <w:r>
        <w:rPr>
          <w:rFonts w:ascii="Roboto" w:hAnsi="Roboto"/>
          <w:noProof/>
          <w:color w:val="202124"/>
          <w:shd w:val="clear" w:color="auto" w:fill="FFFFFF"/>
        </w:rPr>
        <w:drawing>
          <wp:inline distT="0" distB="0" distL="0" distR="0" wp14:anchorId="55AA0CD6" wp14:editId="02C87793">
            <wp:extent cx="5943600" cy="32416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0A757D76" w14:textId="77777777" w:rsidR="00E12551" w:rsidRDefault="00E12551" w:rsidP="004C3F38">
      <w:pPr>
        <w:rPr>
          <w:rFonts w:ascii="Roboto" w:hAnsi="Roboto"/>
          <w:color w:val="202124"/>
          <w:shd w:val="clear" w:color="auto" w:fill="FFFFFF"/>
        </w:rPr>
      </w:pPr>
    </w:p>
    <w:p w14:paraId="0E5FB985" w14:textId="1CD11AE7" w:rsidR="000A0419" w:rsidRDefault="00A12E25" w:rsidP="004C3F38">
      <w:pPr>
        <w:rPr>
          <w:rFonts w:ascii="Roboto" w:hAnsi="Roboto"/>
          <w:color w:val="202124"/>
          <w:shd w:val="clear" w:color="auto" w:fill="FFFFFF"/>
        </w:rPr>
      </w:pPr>
      <w:r>
        <w:rPr>
          <w:rFonts w:ascii="Roboto" w:hAnsi="Roboto"/>
          <w:noProof/>
          <w:color w:val="202124"/>
          <w:shd w:val="clear" w:color="auto" w:fill="FFFFFF"/>
        </w:rPr>
        <w:drawing>
          <wp:inline distT="0" distB="0" distL="0" distR="0" wp14:anchorId="11B8687F" wp14:editId="5FF03293">
            <wp:extent cx="5943600" cy="2939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1D01E02B" w14:textId="1F48C2A6" w:rsidR="00A12E25" w:rsidRDefault="00A12E25" w:rsidP="004C3F38">
      <w:pPr>
        <w:rPr>
          <w:rFonts w:ascii="Roboto" w:hAnsi="Roboto"/>
          <w:color w:val="202124"/>
          <w:shd w:val="clear" w:color="auto" w:fill="FFFFFF"/>
        </w:rPr>
      </w:pPr>
      <w:r>
        <w:rPr>
          <w:rFonts w:ascii="Roboto" w:hAnsi="Roboto"/>
          <w:noProof/>
          <w:color w:val="202124"/>
          <w:shd w:val="clear" w:color="auto" w:fill="FFFFFF"/>
        </w:rPr>
        <w:lastRenderedPageBreak/>
        <w:drawing>
          <wp:inline distT="0" distB="0" distL="0" distR="0" wp14:anchorId="45601307" wp14:editId="5E87AEB3">
            <wp:extent cx="5943600" cy="29337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058009EE" w14:textId="1645EAD0" w:rsidR="000A0419" w:rsidRDefault="000A0419" w:rsidP="004C3F38">
      <w:pPr>
        <w:rPr>
          <w:rFonts w:ascii="Roboto" w:hAnsi="Roboto"/>
          <w:color w:val="202124"/>
          <w:shd w:val="clear" w:color="auto" w:fill="FFFFFF"/>
        </w:rPr>
      </w:pPr>
    </w:p>
    <w:p w14:paraId="134DE29D" w14:textId="2DFB6B97" w:rsidR="00A12E25" w:rsidRDefault="00A12E25" w:rsidP="004C3F38">
      <w:pPr>
        <w:rPr>
          <w:rFonts w:ascii="Roboto" w:hAnsi="Roboto"/>
          <w:color w:val="202124"/>
          <w:shd w:val="clear" w:color="auto" w:fill="FFFFFF"/>
        </w:rPr>
      </w:pPr>
    </w:p>
    <w:p w14:paraId="215B4F6E" w14:textId="4703050E" w:rsidR="00A12E25" w:rsidRDefault="00A12E25" w:rsidP="004C3F38">
      <w:pPr>
        <w:rPr>
          <w:rFonts w:ascii="Roboto" w:hAnsi="Roboto"/>
          <w:color w:val="202124"/>
          <w:shd w:val="clear" w:color="auto" w:fill="FFFFFF"/>
        </w:rPr>
      </w:pPr>
    </w:p>
    <w:p w14:paraId="59E5B89C" w14:textId="5CE8204C" w:rsidR="00A12E25" w:rsidRDefault="00A12E25" w:rsidP="004C3F38">
      <w:pPr>
        <w:rPr>
          <w:rFonts w:ascii="Roboto" w:hAnsi="Roboto"/>
          <w:color w:val="202124"/>
          <w:shd w:val="clear" w:color="auto" w:fill="FFFFFF"/>
        </w:rPr>
      </w:pPr>
    </w:p>
    <w:p w14:paraId="502BE577" w14:textId="3F0EE89D" w:rsidR="00A12E25" w:rsidRDefault="00A12E25" w:rsidP="004C3F38">
      <w:pPr>
        <w:rPr>
          <w:rFonts w:ascii="Roboto" w:hAnsi="Roboto"/>
          <w:color w:val="202124"/>
          <w:shd w:val="clear" w:color="auto" w:fill="FFFFFF"/>
        </w:rPr>
      </w:pPr>
    </w:p>
    <w:p w14:paraId="39FE9578" w14:textId="32168B93" w:rsidR="00A12E25" w:rsidRPr="00A12E25" w:rsidRDefault="00A12E25" w:rsidP="004C3F38">
      <w:pPr>
        <w:rPr>
          <w:rFonts w:ascii="Roboto" w:hAnsi="Roboto"/>
          <w:color w:val="202124"/>
          <w:sz w:val="28"/>
          <w:szCs w:val="28"/>
          <w:shd w:val="clear" w:color="auto" w:fill="FFFFFF"/>
        </w:rPr>
      </w:pPr>
      <w:r w:rsidRPr="00A12E25">
        <w:rPr>
          <w:rFonts w:ascii="Noto Sans" w:hAnsi="Noto Sans" w:cs="Noto Sans"/>
          <w:b/>
          <w:bCs/>
          <w:color w:val="000000"/>
          <w:spacing w:val="-8"/>
          <w:sz w:val="28"/>
          <w:szCs w:val="28"/>
          <w:shd w:val="clear" w:color="auto" w:fill="FFFFFF"/>
        </w:rPr>
        <w:t>Intents and Intent Filters</w:t>
      </w:r>
      <w:r>
        <w:rPr>
          <w:rFonts w:ascii="Noto Sans" w:hAnsi="Noto Sans" w:cs="Noto Sans"/>
          <w:b/>
          <w:bCs/>
          <w:color w:val="000000"/>
          <w:spacing w:val="-8"/>
          <w:sz w:val="28"/>
          <w:szCs w:val="28"/>
          <w:shd w:val="clear" w:color="auto" w:fill="FFFFFF"/>
        </w:rPr>
        <w:t>:</w:t>
      </w:r>
    </w:p>
    <w:p w14:paraId="2F576312" w14:textId="4680639C" w:rsidR="00A12E25" w:rsidRDefault="00A12E25" w:rsidP="004C3F38">
      <w:pPr>
        <w:rPr>
          <w:rFonts w:ascii="Roboto" w:hAnsi="Roboto"/>
          <w:color w:val="202124"/>
          <w:shd w:val="clear" w:color="auto" w:fill="FFFFFF"/>
        </w:rPr>
      </w:pPr>
    </w:p>
    <w:p w14:paraId="467A28BF" w14:textId="5779EF64" w:rsidR="00A12E25" w:rsidRDefault="00A12E25" w:rsidP="004C3F38">
      <w:pPr>
        <w:rPr>
          <w:rFonts w:ascii="Roboto" w:hAnsi="Roboto"/>
          <w:color w:val="202124"/>
          <w:shd w:val="clear" w:color="auto" w:fill="FFFFFF"/>
        </w:rPr>
      </w:pPr>
    </w:p>
    <w:p w14:paraId="5D260500" w14:textId="169AC72A" w:rsidR="00A12E25" w:rsidRDefault="00A12E25" w:rsidP="004C3F38">
      <w:pPr>
        <w:rPr>
          <w:rFonts w:ascii="Roboto" w:hAnsi="Roboto"/>
          <w:color w:val="202124"/>
          <w:shd w:val="clear" w:color="auto" w:fill="FFFFFF"/>
        </w:rPr>
      </w:pPr>
    </w:p>
    <w:p w14:paraId="4AD75AE4" w14:textId="5087F21A" w:rsidR="00A12E25" w:rsidRDefault="00A12E25" w:rsidP="004C3F38">
      <w:pPr>
        <w:rPr>
          <w:rFonts w:ascii="Roboto" w:hAnsi="Roboto"/>
          <w:color w:val="202124"/>
          <w:shd w:val="clear" w:color="auto" w:fill="FFFFFF"/>
        </w:rPr>
      </w:pPr>
      <w:r>
        <w:fldChar w:fldCharType="begin"/>
      </w:r>
      <w:r>
        <w:instrText xml:space="preserve"> INCLUDEPICTURE "https://developer.android.com/static/images/components/intent-filters_2x.png" \* MERGEFORMATINET </w:instrText>
      </w:r>
      <w:r>
        <w:fldChar w:fldCharType="separate"/>
      </w:r>
      <w:r>
        <w:rPr>
          <w:noProof/>
        </w:rPr>
        <w:drawing>
          <wp:inline distT="0" distB="0" distL="0" distR="0" wp14:anchorId="0C62CD18" wp14:editId="33F81D47">
            <wp:extent cx="5943600" cy="2741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inline>
        </w:drawing>
      </w:r>
      <w:r>
        <w:fldChar w:fldCharType="end"/>
      </w:r>
    </w:p>
    <w:p w14:paraId="4F40D5CD" w14:textId="77777777" w:rsidR="00A12E25" w:rsidRDefault="00A12E25" w:rsidP="004C3F38">
      <w:pPr>
        <w:rPr>
          <w:rFonts w:ascii="Roboto" w:hAnsi="Roboto"/>
          <w:color w:val="202124"/>
          <w:shd w:val="clear" w:color="auto" w:fill="FFFFFF"/>
        </w:rPr>
      </w:pPr>
    </w:p>
    <w:p w14:paraId="753C84A9" w14:textId="77777777" w:rsidR="00A12E25" w:rsidRDefault="00A12E25" w:rsidP="004C3F38">
      <w:pPr>
        <w:rPr>
          <w:rFonts w:ascii="Roboto" w:hAnsi="Roboto"/>
          <w:color w:val="202124"/>
          <w:shd w:val="clear" w:color="auto" w:fill="FFFFFF"/>
        </w:rPr>
      </w:pPr>
    </w:p>
    <w:p w14:paraId="5D3FD700" w14:textId="77777777" w:rsidR="00A12E25" w:rsidRDefault="00A12E25" w:rsidP="004C3F38">
      <w:pPr>
        <w:rPr>
          <w:rFonts w:ascii="Roboto" w:hAnsi="Roboto"/>
          <w:color w:val="202124"/>
          <w:shd w:val="clear" w:color="auto" w:fill="FFFFFF"/>
        </w:rPr>
      </w:pPr>
    </w:p>
    <w:p w14:paraId="1CEADF9C" w14:textId="77777777" w:rsidR="00A12E25" w:rsidRDefault="00A12E25" w:rsidP="004C3F38">
      <w:pPr>
        <w:rPr>
          <w:rFonts w:ascii="Roboto" w:hAnsi="Roboto"/>
          <w:color w:val="202124"/>
          <w:shd w:val="clear" w:color="auto" w:fill="FFFFFF"/>
        </w:rPr>
      </w:pPr>
    </w:p>
    <w:p w14:paraId="51E0B40F" w14:textId="6E5EC034" w:rsidR="00A12E25" w:rsidRDefault="00A12E25" w:rsidP="00A12E25">
      <w:pPr>
        <w:shd w:val="clear" w:color="auto" w:fill="FFFFFF"/>
        <w:spacing w:before="100" w:beforeAutospacing="1" w:after="100" w:afterAutospacing="1"/>
        <w:outlineLvl w:val="1"/>
        <w:rPr>
          <w:b/>
          <w:bCs/>
          <w:color w:val="202124"/>
          <w:sz w:val="36"/>
          <w:szCs w:val="36"/>
        </w:rPr>
      </w:pPr>
      <w:r w:rsidRPr="00A12E25">
        <w:rPr>
          <w:b/>
          <w:bCs/>
          <w:color w:val="202124"/>
          <w:sz w:val="36"/>
          <w:szCs w:val="36"/>
        </w:rPr>
        <w:lastRenderedPageBreak/>
        <w:t>Intent types</w:t>
      </w:r>
      <w:r>
        <w:rPr>
          <w:b/>
          <w:bCs/>
          <w:color w:val="202124"/>
          <w:sz w:val="36"/>
          <w:szCs w:val="36"/>
        </w:rPr>
        <w:t>:</w:t>
      </w:r>
    </w:p>
    <w:p w14:paraId="0DA146FC" w14:textId="77777777" w:rsidR="00A12E25" w:rsidRPr="00A12E25" w:rsidRDefault="00A12E25" w:rsidP="00A12E25">
      <w:pPr>
        <w:shd w:val="clear" w:color="auto" w:fill="FFFFFF"/>
        <w:spacing w:before="240" w:after="240"/>
        <w:rPr>
          <w:rFonts w:ascii="Roboto" w:hAnsi="Roboto"/>
          <w:color w:val="202124"/>
        </w:rPr>
      </w:pPr>
      <w:r w:rsidRPr="00A12E25">
        <w:rPr>
          <w:rFonts w:ascii="Roboto" w:hAnsi="Roboto"/>
          <w:color w:val="202124"/>
        </w:rPr>
        <w:t>There are two types of intents:</w:t>
      </w:r>
    </w:p>
    <w:p w14:paraId="7F2CDF66" w14:textId="77777777" w:rsidR="00A12E25" w:rsidRPr="00A12E25" w:rsidRDefault="00A12E25" w:rsidP="00A12E25">
      <w:pPr>
        <w:numPr>
          <w:ilvl w:val="0"/>
          <w:numId w:val="1"/>
        </w:numPr>
        <w:shd w:val="clear" w:color="auto" w:fill="FFFFFF"/>
        <w:spacing w:before="180" w:after="180"/>
        <w:rPr>
          <w:rFonts w:ascii="Roboto" w:hAnsi="Roboto"/>
          <w:color w:val="202124"/>
        </w:rPr>
      </w:pPr>
      <w:r w:rsidRPr="00A12E25">
        <w:rPr>
          <w:rFonts w:ascii="Roboto" w:hAnsi="Roboto"/>
          <w:b/>
          <w:bCs/>
          <w:color w:val="202124"/>
        </w:rPr>
        <w:t>Explicit intents</w:t>
      </w:r>
      <w:r w:rsidRPr="00A12E25">
        <w:rPr>
          <w:rFonts w:ascii="Roboto" w:hAnsi="Roboto"/>
          <w:color w:val="202124"/>
        </w:rPr>
        <w:t xml:space="preserve"> specify which application will satisfy the intent, by supplying either the target app's package name or a </w:t>
      </w:r>
      <w:proofErr w:type="gramStart"/>
      <w:r w:rsidRPr="00A12E25">
        <w:rPr>
          <w:rFonts w:ascii="Roboto" w:hAnsi="Roboto"/>
          <w:color w:val="202124"/>
        </w:rPr>
        <w:t>fully-qualified</w:t>
      </w:r>
      <w:proofErr w:type="gramEnd"/>
      <w:r w:rsidRPr="00A12E25">
        <w:rPr>
          <w:rFonts w:ascii="Roboto" w:hAnsi="Roboto"/>
          <w:color w:val="202124"/>
        </w:rPr>
        <w:t xml:space="preserve"> component class name. You'll typically use an explicit intent to start a component in your own app, because you know the class name of the activity or service you want to start. For example, you might start a new activity within your app in response to a user </w:t>
      </w:r>
      <w:proofErr w:type="gramStart"/>
      <w:r w:rsidRPr="00A12E25">
        <w:rPr>
          <w:rFonts w:ascii="Roboto" w:hAnsi="Roboto"/>
          <w:color w:val="202124"/>
        </w:rPr>
        <w:t>action, or</w:t>
      </w:r>
      <w:proofErr w:type="gramEnd"/>
      <w:r w:rsidRPr="00A12E25">
        <w:rPr>
          <w:rFonts w:ascii="Roboto" w:hAnsi="Roboto"/>
          <w:color w:val="202124"/>
        </w:rPr>
        <w:t xml:space="preserve"> start a service to download a file in the background.</w:t>
      </w:r>
    </w:p>
    <w:p w14:paraId="44008F70" w14:textId="4E86800E" w:rsidR="00A12E25" w:rsidRPr="00483C56" w:rsidRDefault="00A12E25" w:rsidP="00483C56">
      <w:pPr>
        <w:numPr>
          <w:ilvl w:val="0"/>
          <w:numId w:val="1"/>
        </w:numPr>
        <w:shd w:val="clear" w:color="auto" w:fill="FFFFFF"/>
        <w:spacing w:before="180" w:after="180"/>
        <w:rPr>
          <w:rFonts w:ascii="Roboto" w:hAnsi="Roboto"/>
          <w:color w:val="202124"/>
        </w:rPr>
      </w:pPr>
      <w:r w:rsidRPr="00A12E25">
        <w:rPr>
          <w:rFonts w:ascii="Roboto" w:hAnsi="Roboto"/>
          <w:b/>
          <w:bCs/>
          <w:color w:val="202124"/>
        </w:rPr>
        <w:t>Implicit intents</w:t>
      </w:r>
      <w:r w:rsidRPr="00A12E25">
        <w:rPr>
          <w:rFonts w:ascii="Roboto" w:hAnsi="Roboto"/>
          <w:color w:val="202124"/>
        </w:rPr>
        <w:t>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63E537D" w14:textId="70159B21" w:rsidR="00483C56" w:rsidRDefault="00483C56" w:rsidP="004C3F38">
      <w:pPr>
        <w:rPr>
          <w:rFonts w:ascii="Roboto" w:hAnsi="Roboto"/>
          <w:color w:val="202124"/>
          <w:shd w:val="clear" w:color="auto" w:fill="FFFFFF"/>
        </w:rPr>
      </w:pPr>
    </w:p>
    <w:p w14:paraId="07ED2E16" w14:textId="56D44102" w:rsidR="00483C56" w:rsidRPr="00483C56" w:rsidRDefault="00483C56" w:rsidP="004C3F38">
      <w:pPr>
        <w:rPr>
          <w:rFonts w:ascii="Roboto" w:hAnsi="Roboto"/>
          <w:b/>
          <w:bCs/>
          <w:color w:val="202124"/>
          <w:sz w:val="28"/>
          <w:szCs w:val="28"/>
          <w:shd w:val="clear" w:color="auto" w:fill="FFFFFF"/>
        </w:rPr>
      </w:pPr>
      <w:r w:rsidRPr="00483C56">
        <w:rPr>
          <w:rFonts w:ascii="Roboto" w:hAnsi="Roboto"/>
          <w:b/>
          <w:bCs/>
          <w:color w:val="202124"/>
          <w:sz w:val="28"/>
          <w:szCs w:val="28"/>
          <w:shd w:val="clear" w:color="auto" w:fill="FFFFFF"/>
        </w:rPr>
        <w:t xml:space="preserve">Implicit </w:t>
      </w:r>
      <w:proofErr w:type="gramStart"/>
      <w:r w:rsidRPr="00483C56">
        <w:rPr>
          <w:rFonts w:ascii="Roboto" w:hAnsi="Roboto"/>
          <w:b/>
          <w:bCs/>
          <w:color w:val="202124"/>
          <w:sz w:val="28"/>
          <w:szCs w:val="28"/>
          <w:shd w:val="clear" w:color="auto" w:fill="FFFFFF"/>
        </w:rPr>
        <w:t>Intent :</w:t>
      </w:r>
      <w:proofErr w:type="gramEnd"/>
    </w:p>
    <w:p w14:paraId="27CED686" w14:textId="307FF157" w:rsidR="00483C56" w:rsidRDefault="00483C56" w:rsidP="004C3F38">
      <w:pPr>
        <w:rPr>
          <w:rFonts w:ascii="Roboto" w:hAnsi="Roboto"/>
          <w:color w:val="202124"/>
          <w:shd w:val="clear" w:color="auto" w:fill="FFFFFF"/>
        </w:rPr>
      </w:pPr>
    </w:p>
    <w:p w14:paraId="6AF2669F" w14:textId="77777777" w:rsidR="00483C56" w:rsidRPr="00483C56" w:rsidRDefault="00483C56" w:rsidP="00483C56">
      <w:pPr>
        <w:rPr>
          <w:rFonts w:ascii="Roboto" w:hAnsi="Roboto"/>
          <w:color w:val="202124"/>
          <w:shd w:val="clear" w:color="auto" w:fill="FFFFFF"/>
        </w:rPr>
      </w:pPr>
      <w:r w:rsidRPr="00483C56">
        <w:rPr>
          <w:rFonts w:ascii="Roboto" w:hAnsi="Roboto"/>
          <w:color w:val="202124"/>
          <w:shd w:val="clear" w:color="auto" w:fill="FFFFFF"/>
        </w:rPr>
        <w:t>An implicit intent specifies an action to be called by any app on the device that can perform the action. Using implicit intents is useful when you can't perform an action in your app, but most likely other apps can, and you want the user to choose which app to use.</w:t>
      </w:r>
    </w:p>
    <w:p w14:paraId="7057C424" w14:textId="77777777" w:rsidR="00483C56" w:rsidRPr="00483C56" w:rsidRDefault="00483C56" w:rsidP="00483C56">
      <w:pPr>
        <w:rPr>
          <w:rFonts w:ascii="Roboto" w:hAnsi="Roboto"/>
          <w:color w:val="202124"/>
          <w:shd w:val="clear" w:color="auto" w:fill="FFFFFF"/>
        </w:rPr>
      </w:pPr>
    </w:p>
    <w:p w14:paraId="375A7205" w14:textId="00856B4D" w:rsidR="00483C56" w:rsidRDefault="00483C56" w:rsidP="00483C56">
      <w:pPr>
        <w:rPr>
          <w:rFonts w:ascii="Roboto" w:hAnsi="Roboto"/>
          <w:color w:val="202124"/>
          <w:shd w:val="clear" w:color="auto" w:fill="FFFFFF"/>
        </w:rPr>
      </w:pPr>
      <w:r w:rsidRPr="00483C56">
        <w:rPr>
          <w:rFonts w:ascii="Roboto" w:hAnsi="Roboto"/>
          <w:color w:val="202124"/>
          <w:shd w:val="clear" w:color="auto" w:fill="FFFFFF"/>
        </w:rPr>
        <w:t xml:space="preserve">For example, if you have content that you want users to share with others, create an intent with an ACTION_SEND action and add extras to specify the content to share. Calling </w:t>
      </w:r>
      <w:proofErr w:type="spellStart"/>
      <w:proofErr w:type="gramStart"/>
      <w:r w:rsidRPr="00483C56">
        <w:rPr>
          <w:rFonts w:ascii="Roboto" w:hAnsi="Roboto"/>
          <w:color w:val="202124"/>
          <w:shd w:val="clear" w:color="auto" w:fill="FFFFFF"/>
        </w:rPr>
        <w:t>startActivity</w:t>
      </w:r>
      <w:proofErr w:type="spellEnd"/>
      <w:r w:rsidRPr="00483C56">
        <w:rPr>
          <w:rFonts w:ascii="Roboto" w:hAnsi="Roboto"/>
          <w:color w:val="202124"/>
          <w:shd w:val="clear" w:color="auto" w:fill="FFFFFF"/>
        </w:rPr>
        <w:t>(</w:t>
      </w:r>
      <w:proofErr w:type="gramEnd"/>
      <w:r w:rsidRPr="00483C56">
        <w:rPr>
          <w:rFonts w:ascii="Roboto" w:hAnsi="Roboto"/>
          <w:color w:val="202124"/>
          <w:shd w:val="clear" w:color="auto" w:fill="FFFFFF"/>
        </w:rPr>
        <w:t>) with this intent allows the user to choose which app to share content with.</w:t>
      </w:r>
    </w:p>
    <w:p w14:paraId="197224C5" w14:textId="4AF94B18" w:rsidR="00483C56" w:rsidRDefault="00483C56" w:rsidP="00483C56">
      <w:pPr>
        <w:rPr>
          <w:rFonts w:ascii="Roboto" w:hAnsi="Roboto"/>
          <w:color w:val="202124"/>
          <w:shd w:val="clear" w:color="auto" w:fill="FFFFFF"/>
        </w:rPr>
      </w:pPr>
    </w:p>
    <w:p w14:paraId="58C2BF88" w14:textId="5EC43DD3" w:rsidR="00483C56" w:rsidRPr="00483C56" w:rsidRDefault="00483C56" w:rsidP="00483C56">
      <w:pPr>
        <w:rPr>
          <w:rFonts w:asciiTheme="minorHAnsi" w:hAnsiTheme="minorHAnsi"/>
          <w:b/>
          <w:bCs/>
        </w:rPr>
      </w:pPr>
      <w:proofErr w:type="spellStart"/>
      <w:r w:rsidRPr="00483C56">
        <w:rPr>
          <w:b/>
          <w:bCs/>
        </w:rPr>
        <w:t>Psuedo</w:t>
      </w:r>
      <w:proofErr w:type="spellEnd"/>
      <w:r w:rsidRPr="00483C56">
        <w:rPr>
          <w:b/>
          <w:bCs/>
        </w:rPr>
        <w:t xml:space="preserve"> Code:</w:t>
      </w:r>
    </w:p>
    <w:p w14:paraId="7753CD0E" w14:textId="64EE98BB" w:rsidR="00483C56" w:rsidRDefault="00483C56" w:rsidP="004C3F38">
      <w:pPr>
        <w:rPr>
          <w:rFonts w:ascii="Roboto" w:hAnsi="Roboto"/>
          <w:color w:val="202124"/>
          <w:shd w:val="clear" w:color="auto" w:fill="FFFFFF"/>
        </w:rPr>
      </w:pPr>
    </w:p>
    <w:p w14:paraId="71FFDB04" w14:textId="39E4EF74" w:rsidR="00483C56" w:rsidRPr="00483C56" w:rsidRDefault="00483C56" w:rsidP="00483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83C56">
        <w:rPr>
          <w:rFonts w:ascii="Courier New" w:hAnsi="Courier New" w:cs="Courier New"/>
          <w:sz w:val="20"/>
          <w:szCs w:val="20"/>
        </w:rPr>
        <w:t>// Create the text message with a string.</w:t>
      </w:r>
      <w:r w:rsidRPr="00483C56">
        <w:rPr>
          <w:rFonts w:ascii="Courier New" w:hAnsi="Courier New" w:cs="Courier New"/>
          <w:sz w:val="20"/>
          <w:szCs w:val="20"/>
        </w:rPr>
        <w:br/>
        <w:t xml:space="preserve">Intent </w:t>
      </w:r>
      <w:proofErr w:type="spellStart"/>
      <w:r w:rsidRPr="00483C56">
        <w:rPr>
          <w:rFonts w:ascii="Courier New" w:hAnsi="Courier New" w:cs="Courier New"/>
          <w:sz w:val="20"/>
          <w:szCs w:val="20"/>
        </w:rPr>
        <w:t>sendIntent</w:t>
      </w:r>
      <w:proofErr w:type="spellEnd"/>
      <w:r w:rsidRPr="00483C56">
        <w:rPr>
          <w:rFonts w:ascii="Courier New" w:hAnsi="Courier New" w:cs="Courier New"/>
          <w:sz w:val="20"/>
          <w:szCs w:val="20"/>
        </w:rPr>
        <w:t xml:space="preserve"> = new Intent();</w:t>
      </w:r>
      <w:r w:rsidRPr="00483C56">
        <w:rPr>
          <w:rFonts w:ascii="Courier New" w:hAnsi="Courier New" w:cs="Courier New"/>
          <w:sz w:val="20"/>
          <w:szCs w:val="20"/>
        </w:rPr>
        <w:br/>
      </w:r>
      <w:proofErr w:type="spellStart"/>
      <w:r w:rsidRPr="00483C56">
        <w:rPr>
          <w:rFonts w:ascii="Courier New" w:hAnsi="Courier New" w:cs="Courier New"/>
          <w:sz w:val="20"/>
          <w:szCs w:val="20"/>
        </w:rPr>
        <w:t>sendIntent.setAction</w:t>
      </w:r>
      <w:proofErr w:type="spellEnd"/>
      <w:r w:rsidRPr="00483C56">
        <w:rPr>
          <w:rFonts w:ascii="Courier New" w:hAnsi="Courier New" w:cs="Courier New"/>
          <w:sz w:val="20"/>
          <w:szCs w:val="20"/>
        </w:rPr>
        <w:t>(</w:t>
      </w:r>
      <w:proofErr w:type="spellStart"/>
      <w:r w:rsidRPr="00483C56">
        <w:rPr>
          <w:rFonts w:ascii="Courier New" w:hAnsi="Courier New" w:cs="Courier New"/>
          <w:sz w:val="20"/>
          <w:szCs w:val="20"/>
        </w:rPr>
        <w:t>Intent.ACTION_SEND</w:t>
      </w:r>
      <w:proofErr w:type="spellEnd"/>
      <w:r w:rsidRPr="00483C56">
        <w:rPr>
          <w:rFonts w:ascii="Courier New" w:hAnsi="Courier New" w:cs="Courier New"/>
          <w:sz w:val="20"/>
          <w:szCs w:val="20"/>
        </w:rPr>
        <w:t>);</w:t>
      </w:r>
      <w:r w:rsidRPr="00483C56">
        <w:rPr>
          <w:rFonts w:ascii="Courier New" w:hAnsi="Courier New" w:cs="Courier New"/>
          <w:sz w:val="20"/>
          <w:szCs w:val="20"/>
        </w:rPr>
        <w:br/>
      </w:r>
      <w:proofErr w:type="spellStart"/>
      <w:r w:rsidRPr="00483C56">
        <w:rPr>
          <w:rFonts w:ascii="Courier New" w:hAnsi="Courier New" w:cs="Courier New"/>
          <w:sz w:val="20"/>
          <w:szCs w:val="20"/>
        </w:rPr>
        <w:t>sendIntent.putExtra</w:t>
      </w:r>
      <w:proofErr w:type="spellEnd"/>
      <w:r w:rsidRPr="00483C56">
        <w:rPr>
          <w:rFonts w:ascii="Courier New" w:hAnsi="Courier New" w:cs="Courier New"/>
          <w:sz w:val="20"/>
          <w:szCs w:val="20"/>
        </w:rPr>
        <w:t>(</w:t>
      </w:r>
      <w:proofErr w:type="spellStart"/>
      <w:r w:rsidRPr="00483C56">
        <w:rPr>
          <w:rFonts w:ascii="Courier New" w:hAnsi="Courier New" w:cs="Courier New"/>
          <w:sz w:val="20"/>
          <w:szCs w:val="20"/>
        </w:rPr>
        <w:t>Intent.EXTRA_TEXT</w:t>
      </w:r>
      <w:proofErr w:type="spellEnd"/>
      <w:r w:rsidRPr="00483C56">
        <w:rPr>
          <w:rFonts w:ascii="Courier New" w:hAnsi="Courier New" w:cs="Courier New"/>
          <w:sz w:val="20"/>
          <w:szCs w:val="20"/>
        </w:rPr>
        <w:t xml:space="preserve">, </w:t>
      </w:r>
      <w:proofErr w:type="spellStart"/>
      <w:r w:rsidRPr="00483C56">
        <w:rPr>
          <w:rFonts w:ascii="Courier New" w:hAnsi="Courier New" w:cs="Courier New"/>
          <w:sz w:val="20"/>
          <w:szCs w:val="20"/>
        </w:rPr>
        <w:t>textMessage</w:t>
      </w:r>
      <w:proofErr w:type="spellEnd"/>
      <w:r w:rsidRPr="00483C56">
        <w:rPr>
          <w:rFonts w:ascii="Courier New" w:hAnsi="Courier New" w:cs="Courier New"/>
          <w:sz w:val="20"/>
          <w:szCs w:val="20"/>
        </w:rPr>
        <w:t>);</w:t>
      </w:r>
      <w:r w:rsidRPr="00483C56">
        <w:rPr>
          <w:rFonts w:ascii="Courier New" w:hAnsi="Courier New" w:cs="Courier New"/>
          <w:sz w:val="20"/>
          <w:szCs w:val="20"/>
        </w:rPr>
        <w:br/>
      </w:r>
      <w:proofErr w:type="spellStart"/>
      <w:r w:rsidRPr="00483C56">
        <w:rPr>
          <w:rFonts w:ascii="Courier New" w:hAnsi="Courier New" w:cs="Courier New"/>
          <w:sz w:val="20"/>
          <w:szCs w:val="20"/>
        </w:rPr>
        <w:t>sendIntent.setType</w:t>
      </w:r>
      <w:proofErr w:type="spellEnd"/>
      <w:r w:rsidRPr="00483C56">
        <w:rPr>
          <w:rFonts w:ascii="Courier New" w:hAnsi="Courier New" w:cs="Courier New"/>
          <w:sz w:val="20"/>
          <w:szCs w:val="20"/>
        </w:rPr>
        <w:t>("text/plain");</w:t>
      </w:r>
      <w:r w:rsidRPr="00483C56">
        <w:rPr>
          <w:rFonts w:ascii="Courier New" w:hAnsi="Courier New" w:cs="Courier New"/>
          <w:sz w:val="20"/>
          <w:szCs w:val="20"/>
        </w:rPr>
        <w:br/>
      </w:r>
      <w:r w:rsidRPr="00483C56">
        <w:rPr>
          <w:rFonts w:ascii="Courier New" w:hAnsi="Courier New" w:cs="Courier New"/>
          <w:sz w:val="20"/>
          <w:szCs w:val="20"/>
        </w:rPr>
        <w:br/>
        <w:t>// Try to invoke the intent.</w:t>
      </w:r>
      <w:r w:rsidRPr="00483C56">
        <w:rPr>
          <w:rFonts w:ascii="Courier New" w:hAnsi="Courier New" w:cs="Courier New"/>
          <w:sz w:val="20"/>
          <w:szCs w:val="20"/>
        </w:rPr>
        <w:br/>
        <w:t>try {</w:t>
      </w:r>
      <w:r w:rsidRPr="00483C56">
        <w:rPr>
          <w:rFonts w:ascii="Courier New" w:hAnsi="Courier New" w:cs="Courier New"/>
          <w:sz w:val="20"/>
          <w:szCs w:val="20"/>
        </w:rPr>
        <w:br/>
        <w:t xml:space="preserve">    </w:t>
      </w:r>
      <w:proofErr w:type="spellStart"/>
      <w:r w:rsidRPr="00483C56">
        <w:rPr>
          <w:rFonts w:ascii="Courier New" w:hAnsi="Courier New" w:cs="Courier New"/>
          <w:sz w:val="20"/>
          <w:szCs w:val="20"/>
        </w:rPr>
        <w:t>startActivity</w:t>
      </w:r>
      <w:proofErr w:type="spellEnd"/>
      <w:r w:rsidRPr="00483C56">
        <w:rPr>
          <w:rFonts w:ascii="Courier New" w:hAnsi="Courier New" w:cs="Courier New"/>
          <w:sz w:val="20"/>
          <w:szCs w:val="20"/>
        </w:rPr>
        <w:t>(</w:t>
      </w:r>
      <w:proofErr w:type="spellStart"/>
      <w:r w:rsidRPr="00483C56">
        <w:rPr>
          <w:rFonts w:ascii="Courier New" w:hAnsi="Courier New" w:cs="Courier New"/>
          <w:sz w:val="20"/>
          <w:szCs w:val="20"/>
        </w:rPr>
        <w:t>sendIntent</w:t>
      </w:r>
      <w:proofErr w:type="spellEnd"/>
      <w:r w:rsidRPr="00483C56">
        <w:rPr>
          <w:rFonts w:ascii="Courier New" w:hAnsi="Courier New" w:cs="Courier New"/>
          <w:sz w:val="20"/>
          <w:szCs w:val="20"/>
        </w:rPr>
        <w:t>);</w:t>
      </w:r>
      <w:r w:rsidRPr="00483C56">
        <w:rPr>
          <w:rFonts w:ascii="Courier New" w:hAnsi="Courier New" w:cs="Courier New"/>
          <w:sz w:val="20"/>
          <w:szCs w:val="20"/>
        </w:rPr>
        <w:br/>
        <w:t>} catch (</w:t>
      </w:r>
      <w:proofErr w:type="spellStart"/>
      <w:r w:rsidRPr="00483C56">
        <w:rPr>
          <w:rFonts w:ascii="Courier New" w:hAnsi="Courier New" w:cs="Courier New"/>
          <w:sz w:val="20"/>
          <w:szCs w:val="20"/>
        </w:rPr>
        <w:t>ActivityNotFoundException</w:t>
      </w:r>
      <w:proofErr w:type="spellEnd"/>
      <w:r w:rsidRPr="00483C56">
        <w:rPr>
          <w:rFonts w:ascii="Courier New" w:hAnsi="Courier New" w:cs="Courier New"/>
          <w:sz w:val="20"/>
          <w:szCs w:val="20"/>
        </w:rPr>
        <w:t xml:space="preserve"> e) {</w:t>
      </w:r>
      <w:r w:rsidRPr="00483C56">
        <w:rPr>
          <w:rFonts w:ascii="Courier New" w:hAnsi="Courier New" w:cs="Courier New"/>
          <w:sz w:val="20"/>
          <w:szCs w:val="20"/>
        </w:rPr>
        <w:br/>
        <w:t>    // Define what your app should do if no activity can handle the intent.</w:t>
      </w:r>
      <w:r w:rsidRPr="00483C56">
        <w:rPr>
          <w:rFonts w:ascii="Courier New" w:hAnsi="Courier New" w:cs="Courier New"/>
          <w:sz w:val="20"/>
          <w:szCs w:val="20"/>
        </w:rPr>
        <w:br/>
        <w:t>}</w:t>
      </w:r>
    </w:p>
    <w:p w14:paraId="30662782" w14:textId="77777777" w:rsidR="00483C56" w:rsidRDefault="00483C56" w:rsidP="004C3F38">
      <w:pPr>
        <w:rPr>
          <w:rFonts w:ascii="Roboto" w:hAnsi="Roboto"/>
          <w:color w:val="202124"/>
          <w:shd w:val="clear" w:color="auto" w:fill="FFFFFF"/>
        </w:rPr>
      </w:pPr>
    </w:p>
    <w:p w14:paraId="7802D05D" w14:textId="1F00841C" w:rsidR="004C3F38" w:rsidRDefault="004C3F38">
      <w:pPr>
        <w:rPr>
          <w:rFonts w:ascii="Roboto" w:hAnsi="Roboto"/>
          <w:color w:val="202124"/>
          <w:shd w:val="clear" w:color="auto" w:fill="FFFFFF"/>
        </w:rPr>
      </w:pPr>
    </w:p>
    <w:p w14:paraId="71D8F79E" w14:textId="4DC87122" w:rsidR="004C3F38" w:rsidRDefault="004C3F38"/>
    <w:p w14:paraId="1DA901E4" w14:textId="77BA47D0" w:rsidR="00483C56" w:rsidRDefault="00483C56"/>
    <w:p w14:paraId="4061FB69" w14:textId="09F6C6EF" w:rsidR="00483C56" w:rsidRDefault="00483C56"/>
    <w:p w14:paraId="32A878B9" w14:textId="291E0F57" w:rsidR="00483C56" w:rsidRDefault="00483C56" w:rsidP="00483C56">
      <w:pPr>
        <w:pStyle w:val="Heading3"/>
        <w:shd w:val="clear" w:color="auto" w:fill="FFFFFF"/>
        <w:rPr>
          <w:rStyle w:val="devsite-heading"/>
          <w:b/>
          <w:bCs/>
          <w:color w:val="202124"/>
          <w:sz w:val="28"/>
          <w:szCs w:val="28"/>
        </w:rPr>
      </w:pPr>
      <w:r w:rsidRPr="00483C56">
        <w:rPr>
          <w:rStyle w:val="devsite-heading"/>
          <w:b/>
          <w:bCs/>
          <w:color w:val="202124"/>
          <w:sz w:val="28"/>
          <w:szCs w:val="28"/>
        </w:rPr>
        <w:t>Explicit intent</w:t>
      </w:r>
      <w:r>
        <w:rPr>
          <w:rStyle w:val="devsite-heading"/>
          <w:b/>
          <w:bCs/>
          <w:color w:val="202124"/>
          <w:sz w:val="28"/>
          <w:szCs w:val="28"/>
        </w:rPr>
        <w:t>:</w:t>
      </w:r>
    </w:p>
    <w:p w14:paraId="5F8BAC6A" w14:textId="4A122DA4" w:rsidR="00483C56" w:rsidRDefault="00483C56" w:rsidP="00483C56">
      <w:r>
        <w:t>An explicit intent is an intent used to launch a specific app component Specific activities or services within the app. To create an explicit intent, define the component name of the intent object. All other intent properties are optional.</w:t>
      </w:r>
    </w:p>
    <w:p w14:paraId="0C62599E" w14:textId="77777777" w:rsidR="00483C56" w:rsidRDefault="00483C56" w:rsidP="00483C56"/>
    <w:p w14:paraId="013F4DD5" w14:textId="4122B792" w:rsidR="00483C56" w:rsidRDefault="00483C56" w:rsidP="00483C56">
      <w:r>
        <w:t xml:space="preserve">The </w:t>
      </w:r>
      <w:proofErr w:type="gramStart"/>
      <w:r>
        <w:t>Intent(</w:t>
      </w:r>
      <w:proofErr w:type="gramEnd"/>
      <w:r>
        <w:t xml:space="preserve">Context, Class) constructor provides a Class object for your app context and your component. </w:t>
      </w:r>
      <w:proofErr w:type="gramStart"/>
      <w:r>
        <w:t>So</w:t>
      </w:r>
      <w:proofErr w:type="gramEnd"/>
      <w:r>
        <w:t xml:space="preserve"> this intent explicitly starts the </w:t>
      </w:r>
      <w:proofErr w:type="spellStart"/>
      <w:r>
        <w:t>DownloadService</w:t>
      </w:r>
      <w:proofErr w:type="spellEnd"/>
    </w:p>
    <w:p w14:paraId="6BE93F2B" w14:textId="6E293A5F" w:rsidR="00483C56" w:rsidRDefault="00483C56" w:rsidP="00483C56"/>
    <w:p w14:paraId="3EB14220" w14:textId="79E3BCF7" w:rsidR="00483C56" w:rsidRPr="00483C56" w:rsidRDefault="00483C56" w:rsidP="00483C56">
      <w:pPr>
        <w:rPr>
          <w:b/>
          <w:bCs/>
        </w:rPr>
      </w:pPr>
      <w:proofErr w:type="spellStart"/>
      <w:r w:rsidRPr="00483C56">
        <w:rPr>
          <w:b/>
          <w:bCs/>
        </w:rPr>
        <w:t>Psuedo</w:t>
      </w:r>
      <w:proofErr w:type="spellEnd"/>
      <w:r w:rsidRPr="00483C56">
        <w:rPr>
          <w:b/>
          <w:bCs/>
        </w:rPr>
        <w:t xml:space="preserve"> Code:</w:t>
      </w:r>
    </w:p>
    <w:p w14:paraId="2A98BD1B" w14:textId="409B9145" w:rsidR="00483C56" w:rsidRDefault="00483C56" w:rsidP="00483C56"/>
    <w:p w14:paraId="5D4355E4" w14:textId="77777777" w:rsidR="00483C56" w:rsidRDefault="00483C56" w:rsidP="00483C56">
      <w:pPr>
        <w:pStyle w:val="HTMLPreformatted"/>
      </w:pPr>
      <w:r>
        <w:rPr>
          <w:rStyle w:val="com"/>
        </w:rPr>
        <w:t xml:space="preserve">// Executed in an Activity, so 'this' is the </w:t>
      </w:r>
      <w:hyperlink r:id="rId13" w:history="1">
        <w:r>
          <w:rPr>
            <w:rStyle w:val="com"/>
            <w:b/>
            <w:bCs/>
            <w:color w:val="0000FF"/>
            <w:sz w:val="21"/>
            <w:szCs w:val="21"/>
            <w:u w:val="single"/>
          </w:rPr>
          <w:t>Context</w:t>
        </w:r>
      </w:hyperlink>
      <w:r>
        <w:br/>
      </w:r>
      <w:r>
        <w:rPr>
          <w:rStyle w:val="com"/>
        </w:rPr>
        <w:t xml:space="preserve">// The </w:t>
      </w:r>
      <w:proofErr w:type="spellStart"/>
      <w:r>
        <w:rPr>
          <w:rStyle w:val="com"/>
        </w:rPr>
        <w:t>fileUrl</w:t>
      </w:r>
      <w:proofErr w:type="spellEnd"/>
      <w:r>
        <w:rPr>
          <w:rStyle w:val="com"/>
        </w:rPr>
        <w:t xml:space="preserve"> is a string URL, such as "http://www.example.com/image.png"</w:t>
      </w:r>
      <w:r>
        <w:br/>
      </w:r>
      <w:r>
        <w:rPr>
          <w:rStyle w:val="typ"/>
        </w:rPr>
        <w:t>Intent</w:t>
      </w:r>
      <w:r>
        <w:rPr>
          <w:rStyle w:val="pln"/>
        </w:rPr>
        <w:t xml:space="preserve"> </w:t>
      </w:r>
      <w:proofErr w:type="spellStart"/>
      <w:r>
        <w:rPr>
          <w:rStyle w:val="pln"/>
        </w:rPr>
        <w:t>downloadIntent</w:t>
      </w:r>
      <w:proofErr w:type="spellEnd"/>
      <w:r>
        <w:rPr>
          <w:rStyle w:val="pln"/>
        </w:rPr>
        <w:t xml:space="preserve"> </w:t>
      </w:r>
      <w:r>
        <w:rPr>
          <w:rStyle w:val="pun"/>
        </w:rPr>
        <w:t>=</w:t>
      </w:r>
      <w:r>
        <w:rPr>
          <w:rStyle w:val="pln"/>
        </w:rPr>
        <w:t xml:space="preserve"> </w:t>
      </w:r>
      <w:r>
        <w:rPr>
          <w:rStyle w:val="kwd"/>
        </w:rPr>
        <w:t>new</w:t>
      </w:r>
      <w:r>
        <w:rPr>
          <w:rStyle w:val="pln"/>
        </w:rPr>
        <w:t xml:space="preserve"> </w:t>
      </w:r>
      <w:r>
        <w:rPr>
          <w:rStyle w:val="typ"/>
        </w:rPr>
        <w:t>Intent</w:t>
      </w:r>
      <w:r>
        <w:rPr>
          <w:rStyle w:val="pun"/>
        </w:rPr>
        <w:t>(</w:t>
      </w:r>
      <w:r>
        <w:rPr>
          <w:rStyle w:val="kwd"/>
        </w:rPr>
        <w:t>this</w:t>
      </w:r>
      <w:r>
        <w:rPr>
          <w:rStyle w:val="pun"/>
        </w:rPr>
        <w:t>,</w:t>
      </w:r>
      <w:r>
        <w:rPr>
          <w:rStyle w:val="pln"/>
        </w:rPr>
        <w:t xml:space="preserve"> </w:t>
      </w:r>
      <w:proofErr w:type="spellStart"/>
      <w:r>
        <w:rPr>
          <w:rStyle w:val="typ"/>
        </w:rPr>
        <w:t>DownloadService</w:t>
      </w:r>
      <w:r>
        <w:rPr>
          <w:rStyle w:val="pun"/>
        </w:rPr>
        <w:t>.</w:t>
      </w:r>
      <w:r>
        <w:rPr>
          <w:rStyle w:val="kwd"/>
        </w:rPr>
        <w:t>class</w:t>
      </w:r>
      <w:proofErr w:type="spellEnd"/>
      <w:r>
        <w:rPr>
          <w:rStyle w:val="pun"/>
        </w:rPr>
        <w:t>);</w:t>
      </w:r>
      <w:r>
        <w:br/>
      </w:r>
      <w:proofErr w:type="spellStart"/>
      <w:r>
        <w:rPr>
          <w:rStyle w:val="pln"/>
        </w:rPr>
        <w:t>downloadIntent</w:t>
      </w:r>
      <w:r>
        <w:rPr>
          <w:rStyle w:val="pun"/>
        </w:rPr>
        <w:t>.</w:t>
      </w:r>
      <w:r>
        <w:rPr>
          <w:rStyle w:val="pln"/>
        </w:rPr>
        <w:t>setData</w:t>
      </w:r>
      <w:proofErr w:type="spellEnd"/>
      <w:r>
        <w:rPr>
          <w:rStyle w:val="pun"/>
        </w:rPr>
        <w:t>(</w:t>
      </w:r>
      <w:proofErr w:type="spellStart"/>
      <w:r>
        <w:rPr>
          <w:rStyle w:val="HTMLCode"/>
          <w:sz w:val="21"/>
          <w:szCs w:val="21"/>
        </w:rPr>
        <w:fldChar w:fldCharType="begin"/>
      </w:r>
      <w:r>
        <w:rPr>
          <w:rStyle w:val="HTMLCode"/>
          <w:sz w:val="21"/>
          <w:szCs w:val="21"/>
        </w:rPr>
        <w:instrText xml:space="preserve"> HYPERLINK "https://developer.android.com/reference/android/net/Uri" \l "parse(java.lang.String)" </w:instrText>
      </w:r>
      <w:r>
        <w:rPr>
          <w:rStyle w:val="HTMLCode"/>
          <w:sz w:val="21"/>
          <w:szCs w:val="21"/>
        </w:rPr>
      </w:r>
      <w:r>
        <w:rPr>
          <w:rStyle w:val="HTMLCode"/>
          <w:sz w:val="21"/>
          <w:szCs w:val="21"/>
        </w:rPr>
        <w:fldChar w:fldCharType="separate"/>
      </w:r>
      <w:r>
        <w:rPr>
          <w:rStyle w:val="typ"/>
          <w:b/>
          <w:bCs/>
          <w:color w:val="0000FF"/>
          <w:sz w:val="21"/>
          <w:szCs w:val="21"/>
          <w:u w:val="single"/>
        </w:rPr>
        <w:t>Uri</w:t>
      </w:r>
      <w:r>
        <w:rPr>
          <w:rStyle w:val="pun"/>
          <w:b/>
          <w:bCs/>
          <w:color w:val="0000FF"/>
          <w:sz w:val="21"/>
          <w:szCs w:val="21"/>
          <w:u w:val="single"/>
        </w:rPr>
        <w:t>.</w:t>
      </w:r>
      <w:r>
        <w:rPr>
          <w:rStyle w:val="pln"/>
          <w:b/>
          <w:bCs/>
          <w:color w:val="0000FF"/>
          <w:sz w:val="21"/>
          <w:szCs w:val="21"/>
          <w:u w:val="single"/>
        </w:rPr>
        <w:t>parse</w:t>
      </w:r>
      <w:proofErr w:type="spellEnd"/>
      <w:r>
        <w:rPr>
          <w:rStyle w:val="HTMLCode"/>
          <w:sz w:val="21"/>
          <w:szCs w:val="21"/>
        </w:rPr>
        <w:fldChar w:fldCharType="end"/>
      </w:r>
      <w:r>
        <w:rPr>
          <w:rStyle w:val="pun"/>
        </w:rPr>
        <w:t>(</w:t>
      </w:r>
      <w:proofErr w:type="spellStart"/>
      <w:r>
        <w:rPr>
          <w:rStyle w:val="pln"/>
        </w:rPr>
        <w:t>fileUrl</w:t>
      </w:r>
      <w:proofErr w:type="spellEnd"/>
      <w:r>
        <w:rPr>
          <w:rStyle w:val="pun"/>
        </w:rPr>
        <w:t>));</w:t>
      </w:r>
      <w:r>
        <w:br/>
      </w:r>
      <w:proofErr w:type="spellStart"/>
      <w:r>
        <w:rPr>
          <w:rStyle w:val="pln"/>
        </w:rPr>
        <w:t>startService</w:t>
      </w:r>
      <w:proofErr w:type="spellEnd"/>
      <w:r>
        <w:rPr>
          <w:rStyle w:val="pun"/>
        </w:rPr>
        <w:t>(</w:t>
      </w:r>
      <w:proofErr w:type="spellStart"/>
      <w:r>
        <w:rPr>
          <w:rStyle w:val="pln"/>
        </w:rPr>
        <w:t>downloadIntent</w:t>
      </w:r>
      <w:proofErr w:type="spellEnd"/>
      <w:r>
        <w:rPr>
          <w:rStyle w:val="pun"/>
        </w:rPr>
        <w:t>);</w:t>
      </w:r>
    </w:p>
    <w:p w14:paraId="2B20E374" w14:textId="77777777" w:rsidR="00483C56" w:rsidRPr="00483C56" w:rsidRDefault="00483C56" w:rsidP="00483C56"/>
    <w:p w14:paraId="5B3A85DB" w14:textId="6393E625" w:rsidR="00483C56" w:rsidRDefault="00483C56"/>
    <w:p w14:paraId="535819CB" w14:textId="2904BC8D" w:rsidR="00483C56" w:rsidRDefault="00483C56">
      <w:r>
        <w:rPr>
          <w:noProof/>
        </w:rPr>
        <w:drawing>
          <wp:inline distT="0" distB="0" distL="0" distR="0" wp14:anchorId="35C2280B" wp14:editId="21CA1435">
            <wp:extent cx="4972050" cy="354949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050894" cy="3605777"/>
                    </a:xfrm>
                    <a:prstGeom prst="rect">
                      <a:avLst/>
                    </a:prstGeom>
                  </pic:spPr>
                </pic:pic>
              </a:graphicData>
            </a:graphic>
          </wp:inline>
        </w:drawing>
      </w:r>
    </w:p>
    <w:p w14:paraId="24EE4C6A" w14:textId="77777777" w:rsidR="00483C56" w:rsidRDefault="00483C56" w:rsidP="00483C56">
      <w:pPr>
        <w:rPr>
          <w:rFonts w:ascii="Roboto" w:hAnsi="Roboto"/>
          <w:color w:val="202124"/>
          <w:shd w:val="clear" w:color="auto" w:fill="FFFFFF"/>
        </w:rPr>
      </w:pPr>
    </w:p>
    <w:p w14:paraId="57F61388" w14:textId="77777777" w:rsidR="00483C56" w:rsidRDefault="00483C56" w:rsidP="00483C56">
      <w:pPr>
        <w:rPr>
          <w:rFonts w:ascii="Roboto" w:hAnsi="Roboto"/>
          <w:color w:val="202124"/>
          <w:shd w:val="clear" w:color="auto" w:fill="FFFFFF"/>
        </w:rPr>
      </w:pPr>
    </w:p>
    <w:p w14:paraId="4F5A2EB8" w14:textId="77777777" w:rsidR="00483C56" w:rsidRDefault="00483C56" w:rsidP="00483C56">
      <w:pPr>
        <w:rPr>
          <w:rFonts w:ascii="Roboto" w:hAnsi="Roboto"/>
          <w:color w:val="202124"/>
          <w:shd w:val="clear" w:color="auto" w:fill="FFFFFF"/>
        </w:rPr>
      </w:pPr>
    </w:p>
    <w:p w14:paraId="2F79A487" w14:textId="77777777" w:rsidR="00483C56" w:rsidRDefault="00483C56" w:rsidP="00483C56">
      <w:pPr>
        <w:rPr>
          <w:rFonts w:ascii="Roboto" w:hAnsi="Roboto"/>
          <w:color w:val="202124"/>
          <w:shd w:val="clear" w:color="auto" w:fill="FFFFFF"/>
        </w:rPr>
      </w:pPr>
    </w:p>
    <w:p w14:paraId="4EA9E451" w14:textId="77777777" w:rsidR="00483C56" w:rsidRDefault="00483C56" w:rsidP="00483C56">
      <w:pPr>
        <w:rPr>
          <w:rFonts w:ascii="Roboto" w:hAnsi="Roboto"/>
          <w:color w:val="202124"/>
          <w:shd w:val="clear" w:color="auto" w:fill="FFFFFF"/>
        </w:rPr>
      </w:pPr>
    </w:p>
    <w:p w14:paraId="77C9B458" w14:textId="77777777" w:rsidR="00483C56" w:rsidRDefault="00483C56" w:rsidP="00483C56">
      <w:pPr>
        <w:rPr>
          <w:rFonts w:ascii="Roboto" w:hAnsi="Roboto"/>
          <w:color w:val="202124"/>
          <w:shd w:val="clear" w:color="auto" w:fill="FFFFFF"/>
        </w:rPr>
      </w:pPr>
    </w:p>
    <w:p w14:paraId="174FEC76" w14:textId="77777777" w:rsidR="00483C56" w:rsidRDefault="00483C56" w:rsidP="00483C56">
      <w:pPr>
        <w:rPr>
          <w:rFonts w:ascii="Roboto" w:hAnsi="Roboto"/>
          <w:color w:val="202124"/>
          <w:shd w:val="clear" w:color="auto" w:fill="FFFFFF"/>
        </w:rPr>
      </w:pPr>
    </w:p>
    <w:p w14:paraId="5995142F" w14:textId="77777777" w:rsidR="00483C56" w:rsidRDefault="00483C56" w:rsidP="00483C56">
      <w:pPr>
        <w:rPr>
          <w:rFonts w:ascii="Roboto" w:hAnsi="Roboto"/>
          <w:color w:val="202124"/>
          <w:shd w:val="clear" w:color="auto" w:fill="FFFFFF"/>
        </w:rPr>
      </w:pPr>
    </w:p>
    <w:p w14:paraId="396E0F86" w14:textId="40090398" w:rsidR="00483C56" w:rsidRDefault="00EB60BC" w:rsidP="00483C56">
      <w:pPr>
        <w:rPr>
          <w:rFonts w:ascii="Roboto" w:hAnsi="Roboto"/>
          <w:color w:val="202124"/>
          <w:shd w:val="clear" w:color="auto" w:fill="FFFFFF"/>
        </w:rPr>
      </w:pPr>
      <w:r>
        <w:rPr>
          <w:rFonts w:ascii="Roboto" w:hAnsi="Roboto"/>
          <w:noProof/>
          <w:color w:val="202124"/>
          <w:shd w:val="clear" w:color="auto" w:fill="FFFFFF"/>
        </w:rPr>
        <w:lastRenderedPageBreak/>
        <w:drawing>
          <wp:inline distT="0" distB="0" distL="0" distR="0" wp14:anchorId="34DBB9EF" wp14:editId="45DE63FC">
            <wp:extent cx="5943600" cy="3261360"/>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5FA0A2C0" w14:textId="77777777" w:rsidR="00483C56" w:rsidRDefault="00483C56" w:rsidP="00483C56">
      <w:pPr>
        <w:rPr>
          <w:rFonts w:ascii="Roboto" w:hAnsi="Roboto"/>
          <w:color w:val="202124"/>
          <w:shd w:val="clear" w:color="auto" w:fill="FFFFFF"/>
        </w:rPr>
      </w:pPr>
    </w:p>
    <w:p w14:paraId="288D5CCE" w14:textId="7FAE9B33" w:rsidR="00483C56" w:rsidRDefault="00483C56" w:rsidP="00483C56">
      <w:pPr>
        <w:rPr>
          <w:rFonts w:ascii="Roboto" w:hAnsi="Roboto"/>
          <w:color w:val="202124"/>
          <w:shd w:val="clear" w:color="auto" w:fill="FFFFFF"/>
        </w:rPr>
      </w:pPr>
      <w:r w:rsidRPr="004C3F38">
        <w:rPr>
          <w:rFonts w:ascii="Roboto" w:hAnsi="Roboto"/>
          <w:color w:val="202124"/>
          <w:shd w:val="clear" w:color="auto" w:fill="FFFFFF"/>
        </w:rPr>
        <w:t xml:space="preserve">Soot provided several Intermediate Representation (IR) of Java programs </w:t>
      </w:r>
      <w:proofErr w:type="gramStart"/>
      <w:r w:rsidRPr="004C3F38">
        <w:rPr>
          <w:rFonts w:ascii="Roboto" w:hAnsi="Roboto"/>
          <w:color w:val="202124"/>
          <w:shd w:val="clear" w:color="auto" w:fill="FFFFFF"/>
        </w:rPr>
        <w:t>in order to</w:t>
      </w:r>
      <w:proofErr w:type="gramEnd"/>
      <w:r w:rsidRPr="004C3F38">
        <w:rPr>
          <w:rFonts w:ascii="Roboto" w:hAnsi="Roboto"/>
          <w:color w:val="202124"/>
          <w:shd w:val="clear" w:color="auto" w:fill="FFFFFF"/>
        </w:rPr>
        <w:t xml:space="preserve"> make the static analysis more convenient. </w:t>
      </w:r>
      <w:proofErr w:type="spellStart"/>
      <w:r w:rsidRPr="004C3F38">
        <w:rPr>
          <w:rFonts w:ascii="Roboto" w:hAnsi="Roboto"/>
          <w:color w:val="202124"/>
          <w:shd w:val="clear" w:color="auto" w:fill="FFFFFF"/>
        </w:rPr>
        <w:t>Jimple</w:t>
      </w:r>
      <w:proofErr w:type="spellEnd"/>
      <w:r w:rsidRPr="004C3F38">
        <w:rPr>
          <w:rFonts w:ascii="Roboto" w:hAnsi="Roboto"/>
          <w:color w:val="202124"/>
          <w:shd w:val="clear" w:color="auto" w:fill="FFFFFF"/>
        </w:rPr>
        <w:t xml:space="preserve"> is default Intermediate Representation in Soot.  </w:t>
      </w:r>
      <w:proofErr w:type="spellStart"/>
      <w:r w:rsidRPr="004C3F38">
        <w:rPr>
          <w:rFonts w:ascii="Roboto" w:hAnsi="Roboto"/>
          <w:color w:val="202124"/>
          <w:shd w:val="clear" w:color="auto" w:fill="FFFFFF"/>
        </w:rPr>
        <w:t>Jimple</w:t>
      </w:r>
      <w:proofErr w:type="spellEnd"/>
      <w:r w:rsidRPr="004C3F38">
        <w:rPr>
          <w:rFonts w:ascii="Roboto" w:hAnsi="Roboto"/>
          <w:color w:val="202124"/>
          <w:shd w:val="clear" w:color="auto" w:fill="FFFFFF"/>
        </w:rPr>
        <w:t xml:space="preserve"> is a statement based, </w:t>
      </w:r>
      <w:proofErr w:type="gramStart"/>
      <w:r w:rsidRPr="004C3F38">
        <w:rPr>
          <w:rFonts w:ascii="Roboto" w:hAnsi="Roboto"/>
          <w:color w:val="202124"/>
          <w:shd w:val="clear" w:color="auto" w:fill="FFFFFF"/>
        </w:rPr>
        <w:t>typed  and</w:t>
      </w:r>
      <w:proofErr w:type="gramEnd"/>
      <w:r w:rsidRPr="004C3F38">
        <w:rPr>
          <w:rFonts w:ascii="Roboto" w:hAnsi="Roboto"/>
          <w:color w:val="202124"/>
          <w:shd w:val="clear" w:color="auto" w:fill="FFFFFF"/>
        </w:rPr>
        <w:t xml:space="preserve"> 3-addressed  intermediate </w:t>
      </w:r>
      <w:proofErr w:type="spellStart"/>
      <w:r w:rsidRPr="004C3F38">
        <w:rPr>
          <w:rFonts w:ascii="Roboto" w:hAnsi="Roboto"/>
          <w:color w:val="202124"/>
          <w:shd w:val="clear" w:color="auto" w:fill="FFFFFF"/>
        </w:rPr>
        <w:t>representation.In</w:t>
      </w:r>
      <w:proofErr w:type="spellEnd"/>
      <w:r w:rsidRPr="004C3F38">
        <w:rPr>
          <w:rFonts w:ascii="Roboto" w:hAnsi="Roboto"/>
          <w:color w:val="202124"/>
          <w:shd w:val="clear" w:color="auto" w:fill="FFFFFF"/>
        </w:rPr>
        <w:t xml:space="preserve"> the source code, we are setting the soot class path with rt.jar ( contains all of the compiled class files for the base Java Runtime environment, as well as the bootstrap classes ) and java class path. </w:t>
      </w:r>
    </w:p>
    <w:p w14:paraId="6884FFDE" w14:textId="5158C9BB" w:rsidR="00EB60BC" w:rsidRDefault="00EB60BC" w:rsidP="00483C56">
      <w:pPr>
        <w:rPr>
          <w:rFonts w:ascii="Roboto" w:hAnsi="Roboto"/>
          <w:color w:val="202124"/>
          <w:shd w:val="clear" w:color="auto" w:fill="FFFFFF"/>
        </w:rPr>
      </w:pPr>
    </w:p>
    <w:p w14:paraId="563FDBDB" w14:textId="6AE240FD" w:rsidR="00EB60BC" w:rsidRDefault="00EB60BC" w:rsidP="00483C56">
      <w:pPr>
        <w:rPr>
          <w:rFonts w:ascii="Roboto" w:hAnsi="Roboto"/>
          <w:color w:val="202124"/>
          <w:shd w:val="clear" w:color="auto" w:fill="FFFFFF"/>
        </w:rPr>
      </w:pPr>
    </w:p>
    <w:p w14:paraId="04E4215A" w14:textId="3EE01B7D" w:rsidR="00EB60BC" w:rsidRDefault="00EB60BC" w:rsidP="00483C56">
      <w:pPr>
        <w:rPr>
          <w:rFonts w:ascii="Roboto" w:hAnsi="Roboto"/>
          <w:color w:val="202124"/>
          <w:shd w:val="clear" w:color="auto" w:fill="FFFFFF"/>
        </w:rPr>
      </w:pPr>
    </w:p>
    <w:p w14:paraId="368B612E" w14:textId="74C28D9B" w:rsidR="00EB60BC" w:rsidRPr="004C3F38" w:rsidRDefault="00EB60BC" w:rsidP="00483C56">
      <w:pPr>
        <w:rPr>
          <w:rFonts w:ascii="Roboto" w:hAnsi="Roboto"/>
          <w:color w:val="202124"/>
          <w:shd w:val="clear" w:color="auto" w:fill="FFFFFF"/>
        </w:rPr>
      </w:pPr>
      <w:r>
        <w:rPr>
          <w:rFonts w:ascii="Roboto" w:hAnsi="Roboto"/>
          <w:noProof/>
          <w:color w:val="202124"/>
          <w:shd w:val="clear" w:color="auto" w:fill="FFFFFF"/>
        </w:rPr>
        <w:drawing>
          <wp:inline distT="0" distB="0" distL="0" distR="0" wp14:anchorId="66BF5889" wp14:editId="0E17760F">
            <wp:extent cx="5943600" cy="30238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522E0A39" w14:textId="77777777" w:rsidR="00483C56" w:rsidRPr="004C3F38" w:rsidRDefault="00483C56" w:rsidP="00483C56">
      <w:pPr>
        <w:rPr>
          <w:rFonts w:ascii="Roboto" w:hAnsi="Roboto"/>
          <w:color w:val="202124"/>
          <w:shd w:val="clear" w:color="auto" w:fill="FFFFFF"/>
        </w:rPr>
      </w:pPr>
    </w:p>
    <w:p w14:paraId="4B4B202C" w14:textId="77777777" w:rsidR="00483C56" w:rsidRPr="004C3F38" w:rsidRDefault="00483C56" w:rsidP="00483C56">
      <w:pPr>
        <w:rPr>
          <w:rFonts w:ascii="Roboto" w:hAnsi="Roboto"/>
          <w:color w:val="202124"/>
          <w:shd w:val="clear" w:color="auto" w:fill="FFFFFF"/>
        </w:rPr>
      </w:pPr>
      <w:r w:rsidRPr="004C3F38">
        <w:rPr>
          <w:rFonts w:ascii="Roboto" w:hAnsi="Roboto"/>
          <w:color w:val="202124"/>
          <w:shd w:val="clear" w:color="auto" w:fill="FFFFFF"/>
        </w:rPr>
        <w:t xml:space="preserve">Classes are the pivotal data structures in analyzing code in Soot.  We can access the classes using Scene and in the </w:t>
      </w:r>
      <w:proofErr w:type="gramStart"/>
      <w:r w:rsidRPr="004C3F38">
        <w:rPr>
          <w:rFonts w:ascii="Roboto" w:hAnsi="Roboto"/>
          <w:color w:val="202124"/>
          <w:shd w:val="clear" w:color="auto" w:fill="FFFFFF"/>
        </w:rPr>
        <w:t>code</w:t>
      </w:r>
      <w:proofErr w:type="gramEnd"/>
      <w:r w:rsidRPr="004C3F38">
        <w:rPr>
          <w:rFonts w:ascii="Roboto" w:hAnsi="Roboto"/>
          <w:color w:val="202124"/>
          <w:shd w:val="clear" w:color="auto" w:fill="FFFFFF"/>
        </w:rPr>
        <w:t xml:space="preserve"> we are passing the test class name and wrong class name to </w:t>
      </w:r>
      <w:proofErr w:type="spellStart"/>
      <w:r w:rsidRPr="004C3F38">
        <w:rPr>
          <w:rFonts w:ascii="Roboto" w:hAnsi="Roboto"/>
          <w:color w:val="202124"/>
          <w:shd w:val="clear" w:color="auto" w:fill="FFFFFF"/>
        </w:rPr>
        <w:t>getSootClass</w:t>
      </w:r>
      <w:proofErr w:type="spellEnd"/>
      <w:r w:rsidRPr="004C3F38">
        <w:rPr>
          <w:rFonts w:ascii="Roboto" w:hAnsi="Roboto"/>
          <w:color w:val="202124"/>
          <w:shd w:val="clear" w:color="auto" w:fill="FFFFFF"/>
        </w:rPr>
        <w:t xml:space="preserve">. We can access the class type using </w:t>
      </w:r>
      <w:proofErr w:type="spellStart"/>
      <w:proofErr w:type="gramStart"/>
      <w:r w:rsidRPr="004C3F38">
        <w:rPr>
          <w:rFonts w:ascii="Roboto" w:hAnsi="Roboto"/>
          <w:color w:val="202124"/>
          <w:shd w:val="clear" w:color="auto" w:fill="FFFFFF"/>
        </w:rPr>
        <w:t>getType</w:t>
      </w:r>
      <w:proofErr w:type="spellEnd"/>
      <w:r w:rsidRPr="004C3F38">
        <w:rPr>
          <w:rFonts w:ascii="Roboto" w:hAnsi="Roboto"/>
          <w:color w:val="202124"/>
          <w:shd w:val="clear" w:color="auto" w:fill="FFFFFF"/>
        </w:rPr>
        <w:t>(</w:t>
      </w:r>
      <w:proofErr w:type="gramEnd"/>
      <w:r w:rsidRPr="004C3F38">
        <w:rPr>
          <w:rFonts w:ascii="Roboto" w:hAnsi="Roboto"/>
          <w:color w:val="202124"/>
          <w:shd w:val="clear" w:color="auto" w:fill="FFFFFF"/>
        </w:rPr>
        <w:t>) method.</w:t>
      </w:r>
    </w:p>
    <w:p w14:paraId="1C1E0E4E" w14:textId="77777777" w:rsidR="00483C56" w:rsidRPr="004C3F38" w:rsidRDefault="00483C56" w:rsidP="00483C56">
      <w:pPr>
        <w:rPr>
          <w:rFonts w:ascii="Roboto" w:hAnsi="Roboto"/>
          <w:color w:val="202124"/>
          <w:shd w:val="clear" w:color="auto" w:fill="FFFFFF"/>
        </w:rPr>
      </w:pPr>
      <w:r w:rsidRPr="004C3F38">
        <w:rPr>
          <w:rFonts w:ascii="Roboto" w:hAnsi="Roboto"/>
          <w:color w:val="202124"/>
          <w:shd w:val="clear" w:color="auto" w:fill="FFFFFF"/>
        </w:rPr>
        <w:t xml:space="preserve">We are getting all methods information in </w:t>
      </w:r>
      <w:proofErr w:type="spellStart"/>
      <w:r w:rsidRPr="004C3F38">
        <w:rPr>
          <w:rFonts w:ascii="Roboto" w:hAnsi="Roboto"/>
          <w:color w:val="202124"/>
          <w:shd w:val="clear" w:color="auto" w:fill="FFFFFF"/>
        </w:rPr>
        <w:t>reportSootMethodInfo</w:t>
      </w:r>
      <w:proofErr w:type="spellEnd"/>
      <w:r w:rsidRPr="004C3F38">
        <w:rPr>
          <w:rFonts w:ascii="Roboto" w:hAnsi="Roboto"/>
          <w:color w:val="202124"/>
          <w:shd w:val="clear" w:color="auto" w:fill="FFFFFF"/>
        </w:rPr>
        <w:t xml:space="preserve"> and printing the method name, method signature, method sub signature, class information.</w:t>
      </w:r>
    </w:p>
    <w:p w14:paraId="48178367" w14:textId="77777777" w:rsidR="00483C56" w:rsidRDefault="00483C56" w:rsidP="00483C56">
      <w:pPr>
        <w:rPr>
          <w:rFonts w:ascii="Roboto" w:hAnsi="Roboto"/>
          <w:color w:val="202124"/>
          <w:shd w:val="clear" w:color="auto" w:fill="FFFFFF"/>
        </w:rPr>
      </w:pPr>
      <w:r w:rsidRPr="004C3F38">
        <w:rPr>
          <w:rFonts w:ascii="Roboto" w:hAnsi="Roboto"/>
          <w:color w:val="202124"/>
          <w:shd w:val="clear" w:color="auto" w:fill="FFFFFF"/>
        </w:rPr>
        <w:t xml:space="preserve">In </w:t>
      </w:r>
      <w:proofErr w:type="spellStart"/>
      <w:r w:rsidRPr="004C3F38">
        <w:rPr>
          <w:rFonts w:ascii="Roboto" w:hAnsi="Roboto"/>
          <w:color w:val="202124"/>
          <w:shd w:val="clear" w:color="auto" w:fill="FFFFFF"/>
        </w:rPr>
        <w:t>reportSootFieldInfo</w:t>
      </w:r>
      <w:proofErr w:type="spellEnd"/>
      <w:r w:rsidRPr="004C3F38">
        <w:rPr>
          <w:rFonts w:ascii="Roboto" w:hAnsi="Roboto"/>
          <w:color w:val="202124"/>
          <w:shd w:val="clear" w:color="auto" w:fill="FFFFFF"/>
        </w:rPr>
        <w:t>, we are displaying the fields information of class.</w:t>
      </w:r>
    </w:p>
    <w:p w14:paraId="0929ED9D" w14:textId="124ADA56" w:rsidR="00483C56" w:rsidRDefault="00483C56">
      <w:pPr>
        <w:rPr>
          <w:rFonts w:ascii="Roboto" w:hAnsi="Roboto"/>
          <w:color w:val="202124"/>
          <w:shd w:val="clear" w:color="auto" w:fill="FFFFFF"/>
        </w:rPr>
      </w:pPr>
    </w:p>
    <w:p w14:paraId="5CA6CB57" w14:textId="05D3A7FE" w:rsidR="00EB60BC" w:rsidRDefault="00EB60BC">
      <w:pPr>
        <w:rPr>
          <w:rFonts w:ascii="Roboto" w:hAnsi="Roboto"/>
          <w:color w:val="202124"/>
          <w:shd w:val="clear" w:color="auto" w:fill="FFFFFF"/>
        </w:rPr>
      </w:pPr>
    </w:p>
    <w:p w14:paraId="425576B4" w14:textId="77777777" w:rsidR="00EB60BC" w:rsidRDefault="00EB60BC" w:rsidP="00EB60BC">
      <w:pPr>
        <w:rPr>
          <w:rFonts w:ascii="Roboto" w:hAnsi="Roboto"/>
          <w:b/>
          <w:bCs/>
          <w:color w:val="202124"/>
          <w:shd w:val="clear" w:color="auto" w:fill="FFFFFF"/>
        </w:rPr>
      </w:pPr>
      <w:proofErr w:type="gramStart"/>
      <w:r w:rsidRPr="00EB60BC">
        <w:rPr>
          <w:rFonts w:ascii="Roboto" w:hAnsi="Roboto"/>
          <w:b/>
          <w:bCs/>
          <w:color w:val="202124"/>
          <w:shd w:val="clear" w:color="auto" w:fill="FFFFFF"/>
        </w:rPr>
        <w:t>Conclusion :</w:t>
      </w:r>
      <w:proofErr w:type="gramEnd"/>
    </w:p>
    <w:p w14:paraId="7E540949" w14:textId="2034FEF1" w:rsidR="00EB60BC" w:rsidRDefault="00EB60BC" w:rsidP="00EB60BC">
      <w:r>
        <w:rPr>
          <w:rFonts w:ascii="Roboto" w:hAnsi="Roboto"/>
          <w:color w:val="202124"/>
        </w:rPr>
        <w:t xml:space="preserve">Intents are matched against intent filters not only to discover a target component to activate, but also to discover something about the set of components on the device. For example, the Home app populates the app launcher by finding all the activities with intent filters that specify </w:t>
      </w:r>
      <w:proofErr w:type="gramStart"/>
      <w:r>
        <w:rPr>
          <w:rFonts w:ascii="Roboto" w:hAnsi="Roboto"/>
          <w:color w:val="202124"/>
        </w:rPr>
        <w:t>the  action</w:t>
      </w:r>
      <w:proofErr w:type="gramEnd"/>
      <w:r>
        <w:rPr>
          <w:rFonts w:ascii="Roboto" w:hAnsi="Roboto"/>
          <w:color w:val="202124"/>
        </w:rPr>
        <w:t xml:space="preserve"> and category. A match is only successful if the actions and categories in the Intent match against the filter</w:t>
      </w:r>
      <w:r w:rsidR="00EF58EB">
        <w:rPr>
          <w:rFonts w:ascii="Roboto" w:hAnsi="Roboto"/>
          <w:color w:val="202124"/>
        </w:rPr>
        <w:t>.</w:t>
      </w:r>
    </w:p>
    <w:p w14:paraId="0BBE81E3" w14:textId="63B7A9BC" w:rsidR="00EB60BC" w:rsidRDefault="00EB60BC"/>
    <w:p w14:paraId="17F7830A" w14:textId="0D6AE623" w:rsidR="00EB60BC" w:rsidRDefault="00EB60BC"/>
    <w:p w14:paraId="590B757A" w14:textId="1EFA24FA" w:rsidR="00EB60BC" w:rsidRPr="00EF58EB" w:rsidRDefault="00EB60BC">
      <w:pPr>
        <w:rPr>
          <w:b/>
          <w:bCs/>
        </w:rPr>
      </w:pPr>
      <w:r w:rsidRPr="00EF58EB">
        <w:rPr>
          <w:b/>
          <w:bCs/>
        </w:rPr>
        <w:t>References:</w:t>
      </w:r>
    </w:p>
    <w:p w14:paraId="7D69432A" w14:textId="4A4292E0" w:rsidR="00EB60BC" w:rsidRDefault="00EB60BC"/>
    <w:p w14:paraId="42398F6F" w14:textId="7B165AE6" w:rsidR="00EB60BC" w:rsidRDefault="00EB60BC">
      <w:r>
        <w:t xml:space="preserve">[1] Ali-Reza </w:t>
      </w:r>
      <w:proofErr w:type="spellStart"/>
      <w:r>
        <w:t>Adl-Tabatabai</w:t>
      </w:r>
      <w:proofErr w:type="spellEnd"/>
      <w:r>
        <w:t xml:space="preserve">, Michal </w:t>
      </w:r>
      <w:proofErr w:type="spellStart"/>
      <w:r>
        <w:t>Cierniak</w:t>
      </w:r>
      <w:proofErr w:type="spellEnd"/>
      <w:r>
        <w:t xml:space="preserve">, </w:t>
      </w:r>
      <w:proofErr w:type="spellStart"/>
      <w:r>
        <w:t>Guei</w:t>
      </w:r>
      <w:proofErr w:type="spellEnd"/>
      <w:r>
        <w:t xml:space="preserve">-Yuan </w:t>
      </w:r>
      <w:proofErr w:type="spellStart"/>
      <w:r>
        <w:t>Lueh</w:t>
      </w:r>
      <w:proofErr w:type="spellEnd"/>
      <w:r>
        <w:t xml:space="preserve">, </w:t>
      </w:r>
      <w:proofErr w:type="spellStart"/>
      <w:r>
        <w:t>Vishesh</w:t>
      </w:r>
      <w:proofErr w:type="spellEnd"/>
      <w:r>
        <w:t xml:space="preserve"> M. Parikh, and James M. </w:t>
      </w:r>
      <w:proofErr w:type="spellStart"/>
      <w:r>
        <w:t>Stichnoth</w:t>
      </w:r>
      <w:proofErr w:type="spellEnd"/>
      <w:r>
        <w:t>. Fast and effective code generation in a just-in-time Java compiler. ACM SIGPLAN Notices, 33(5):280–290, May 1998.</w:t>
      </w:r>
    </w:p>
    <w:p w14:paraId="23AA35BF" w14:textId="77777777" w:rsidR="00EF58EB" w:rsidRDefault="00EF58EB"/>
    <w:p w14:paraId="0382751B" w14:textId="53DCB488" w:rsidR="00EB60BC" w:rsidRDefault="00EB60BC">
      <w:r>
        <w:t xml:space="preserve"> [2] Alfred V. </w:t>
      </w:r>
      <w:proofErr w:type="spellStart"/>
      <w:r>
        <w:t>Aho</w:t>
      </w:r>
      <w:proofErr w:type="spellEnd"/>
      <w:r>
        <w:t xml:space="preserve">, Ravi Sethi, and Jeffrey D. Ullman. Compilers Principles, Techniques and Tools. Addison-Wesley, 1986. </w:t>
      </w:r>
    </w:p>
    <w:p w14:paraId="55069E92" w14:textId="77777777" w:rsidR="00EF58EB" w:rsidRDefault="00EF58EB"/>
    <w:p w14:paraId="643742A1" w14:textId="79FE26B8" w:rsidR="00EB60BC" w:rsidRDefault="00EB60BC">
      <w:r>
        <w:t>[3] Geoff A. Cohen, Jeffrey S. Chase, and David L. Kaminsky. Automatic program transformation with JOIE. In Proceedings of the USENIX 1998 Annual Technical Conference, pages 167–178, Berkeley, USA, June 15–19 1998. USENIX Association.</w:t>
      </w:r>
    </w:p>
    <w:p w14:paraId="26205F53" w14:textId="77777777" w:rsidR="00EF58EB" w:rsidRDefault="00EF58EB"/>
    <w:p w14:paraId="4AF9AF4F" w14:textId="67C74F3A" w:rsidR="00EB60BC" w:rsidRDefault="00EB60BC">
      <w:r>
        <w:t xml:space="preserve"> [4] Ron </w:t>
      </w:r>
      <w:proofErr w:type="spellStart"/>
      <w:r>
        <w:t>Cytron</w:t>
      </w:r>
      <w:proofErr w:type="spellEnd"/>
      <w:r>
        <w:t xml:space="preserve">, Jeanne Ferrante, Barry K. Rosen, Mark K. Wegman, and F. Kenneth </w:t>
      </w:r>
      <w:proofErr w:type="spellStart"/>
      <w:r>
        <w:t>Zadeck</w:t>
      </w:r>
      <w:proofErr w:type="spellEnd"/>
      <w:r>
        <w:t xml:space="preserve">. An efficient method of computing static single assignment form. In 16th Annual ACM Symposium on Principles of Programming Languages, pages 25–35, 1989. </w:t>
      </w:r>
    </w:p>
    <w:p w14:paraId="379A8D1E" w14:textId="77777777" w:rsidR="00EF58EB" w:rsidRDefault="00EF58EB"/>
    <w:p w14:paraId="13B8A5D9" w14:textId="77F23D19" w:rsidR="00EB60BC" w:rsidRDefault="00EB60BC">
      <w:r>
        <w:t xml:space="preserve"> [</w:t>
      </w:r>
      <w:r w:rsidR="00EF58EB">
        <w:t>5</w:t>
      </w:r>
      <w:r>
        <w:t xml:space="preserve">] Jeffrey Dean, Greg </w:t>
      </w:r>
      <w:proofErr w:type="spellStart"/>
      <w:r>
        <w:t>DeFouw</w:t>
      </w:r>
      <w:proofErr w:type="spellEnd"/>
      <w:r>
        <w:t xml:space="preserve">, David Grove, </w:t>
      </w:r>
      <w:proofErr w:type="spellStart"/>
      <w:r>
        <w:t>Vassily</w:t>
      </w:r>
      <w:proofErr w:type="spellEnd"/>
      <w:r>
        <w:t xml:space="preserve"> Litvinov, and Craig Chambers. VORTEX: An optimizing compiler for object-oriented languages. In Proceedings OOPSLA ’96 Conference on Object-Oriented Programming Systems, Languages, and Applications, volume 31 of ACM SIGPLAN Notices, pages 83–100. ACM, October 1996. </w:t>
      </w:r>
    </w:p>
    <w:p w14:paraId="77097583" w14:textId="6CD4B1ED" w:rsidR="00EB60BC" w:rsidRDefault="00EB60BC"/>
    <w:sectPr w:rsidR="00EB60BC">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54F53" w14:textId="77777777" w:rsidR="00841CC4" w:rsidRDefault="00841CC4" w:rsidP="00400C88">
      <w:r>
        <w:separator/>
      </w:r>
    </w:p>
  </w:endnote>
  <w:endnote w:type="continuationSeparator" w:id="0">
    <w:p w14:paraId="6C585F75" w14:textId="77777777" w:rsidR="00841CC4" w:rsidRDefault="00841CC4" w:rsidP="00400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Noto Sans">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EF0C3" w14:textId="77777777" w:rsidR="00400C88" w:rsidRDefault="00400C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99C8F" w14:textId="77777777" w:rsidR="00400C88" w:rsidRDefault="00400C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2C68" w14:textId="77777777" w:rsidR="00400C88" w:rsidRDefault="00400C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9A990" w14:textId="77777777" w:rsidR="00841CC4" w:rsidRDefault="00841CC4" w:rsidP="00400C88">
      <w:r>
        <w:separator/>
      </w:r>
    </w:p>
  </w:footnote>
  <w:footnote w:type="continuationSeparator" w:id="0">
    <w:p w14:paraId="48CCE936" w14:textId="77777777" w:rsidR="00841CC4" w:rsidRDefault="00841CC4" w:rsidP="00400C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6E5C1" w14:textId="77777777" w:rsidR="00400C88" w:rsidRDefault="00400C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1331" w14:textId="13C35502" w:rsidR="00400C88" w:rsidRPr="00400C88" w:rsidRDefault="00400C88">
    <w:pPr>
      <w:pStyle w:val="Header"/>
      <w:rPr>
        <w:b/>
        <w:bCs/>
      </w:rPr>
    </w:pPr>
    <w:r w:rsidRPr="00400C88">
      <w:rPr>
        <w:b/>
        <w:bCs/>
      </w:rPr>
      <w:t xml:space="preserve">Name :Ravi Chandra </w:t>
    </w:r>
    <w:proofErr w:type="spellStart"/>
    <w:r w:rsidRPr="00400C88">
      <w:rPr>
        <w:b/>
        <w:bCs/>
      </w:rPr>
      <w:t>Alathuru</w:t>
    </w:r>
    <w:proofErr w:type="spellEnd"/>
    <w:r>
      <w:rPr>
        <w:b/>
        <w:bCs/>
      </w:rPr>
      <w:tab/>
    </w:r>
    <w:r>
      <w:rPr>
        <w:b/>
        <w:bCs/>
      </w:rPr>
      <w:tab/>
      <w:t>WSU ID : U344X875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11CA6" w14:textId="77777777" w:rsidR="00400C88" w:rsidRDefault="00400C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30F79"/>
    <w:multiLevelType w:val="multilevel"/>
    <w:tmpl w:val="903A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9624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38"/>
    <w:rsid w:val="000A0419"/>
    <w:rsid w:val="003234FD"/>
    <w:rsid w:val="00400C88"/>
    <w:rsid w:val="00483C56"/>
    <w:rsid w:val="004C3F38"/>
    <w:rsid w:val="00841CC4"/>
    <w:rsid w:val="00956467"/>
    <w:rsid w:val="00A12E25"/>
    <w:rsid w:val="00C20165"/>
    <w:rsid w:val="00E12551"/>
    <w:rsid w:val="00EB60BC"/>
    <w:rsid w:val="00EF5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B1DD7E"/>
  <w15:chartTrackingRefBased/>
  <w15:docId w15:val="{BC0CC337-1A0F-BF4B-AE6F-BDC5B9B67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0BC"/>
    <w:rPr>
      <w:rFonts w:ascii="Times New Roman" w:eastAsia="Times New Roman" w:hAnsi="Times New Roman" w:cs="Times New Roman"/>
    </w:rPr>
  </w:style>
  <w:style w:type="paragraph" w:styleId="Heading2">
    <w:name w:val="heading 2"/>
    <w:basedOn w:val="Normal"/>
    <w:link w:val="Heading2Char"/>
    <w:uiPriority w:val="9"/>
    <w:qFormat/>
    <w:rsid w:val="00A12E2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83C5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A0419"/>
    <w:rPr>
      <w:i/>
      <w:iCs/>
    </w:rPr>
  </w:style>
  <w:style w:type="character" w:styleId="Hyperlink">
    <w:name w:val="Hyperlink"/>
    <w:basedOn w:val="DefaultParagraphFont"/>
    <w:uiPriority w:val="99"/>
    <w:unhideWhenUsed/>
    <w:rsid w:val="000A0419"/>
    <w:rPr>
      <w:color w:val="0000FF"/>
      <w:u w:val="single"/>
    </w:rPr>
  </w:style>
  <w:style w:type="character" w:styleId="HTMLCode">
    <w:name w:val="HTML Code"/>
    <w:basedOn w:val="DefaultParagraphFont"/>
    <w:uiPriority w:val="99"/>
    <w:semiHidden/>
    <w:unhideWhenUsed/>
    <w:rsid w:val="000A0419"/>
    <w:rPr>
      <w:rFonts w:ascii="Courier New" w:eastAsia="Times New Roman" w:hAnsi="Courier New" w:cs="Courier New"/>
      <w:sz w:val="20"/>
      <w:szCs w:val="20"/>
    </w:rPr>
  </w:style>
  <w:style w:type="character" w:customStyle="1" w:styleId="pl-k">
    <w:name w:val="pl-k"/>
    <w:basedOn w:val="DefaultParagraphFont"/>
    <w:rsid w:val="000A0419"/>
  </w:style>
  <w:style w:type="character" w:customStyle="1" w:styleId="pl-smi">
    <w:name w:val="pl-smi"/>
    <w:basedOn w:val="DefaultParagraphFont"/>
    <w:rsid w:val="000A0419"/>
  </w:style>
  <w:style w:type="character" w:customStyle="1" w:styleId="pl-en">
    <w:name w:val="pl-en"/>
    <w:basedOn w:val="DefaultParagraphFont"/>
    <w:rsid w:val="000A0419"/>
  </w:style>
  <w:style w:type="character" w:customStyle="1" w:styleId="pl-s1">
    <w:name w:val="pl-s1"/>
    <w:basedOn w:val="DefaultParagraphFont"/>
    <w:rsid w:val="000A0419"/>
  </w:style>
  <w:style w:type="character" w:customStyle="1" w:styleId="pl-c1">
    <w:name w:val="pl-c1"/>
    <w:basedOn w:val="DefaultParagraphFont"/>
    <w:rsid w:val="000A0419"/>
  </w:style>
  <w:style w:type="character" w:customStyle="1" w:styleId="pl-s">
    <w:name w:val="pl-s"/>
    <w:basedOn w:val="DefaultParagraphFont"/>
    <w:rsid w:val="000A0419"/>
  </w:style>
  <w:style w:type="character" w:customStyle="1" w:styleId="Heading2Char">
    <w:name w:val="Heading 2 Char"/>
    <w:basedOn w:val="DefaultParagraphFont"/>
    <w:link w:val="Heading2"/>
    <w:uiPriority w:val="9"/>
    <w:rsid w:val="00A12E25"/>
    <w:rPr>
      <w:rFonts w:ascii="Times New Roman" w:eastAsia="Times New Roman" w:hAnsi="Times New Roman" w:cs="Times New Roman"/>
      <w:b/>
      <w:bCs/>
      <w:sz w:val="36"/>
      <w:szCs w:val="36"/>
    </w:rPr>
  </w:style>
  <w:style w:type="character" w:customStyle="1" w:styleId="devsite-heading">
    <w:name w:val="devsite-heading"/>
    <w:basedOn w:val="DefaultParagraphFont"/>
    <w:rsid w:val="00A12E25"/>
  </w:style>
  <w:style w:type="paragraph" w:styleId="NormalWeb">
    <w:name w:val="Normal (Web)"/>
    <w:basedOn w:val="Normal"/>
    <w:uiPriority w:val="99"/>
    <w:semiHidden/>
    <w:unhideWhenUsed/>
    <w:rsid w:val="00A12E25"/>
    <w:pPr>
      <w:spacing w:before="100" w:beforeAutospacing="1" w:after="100" w:afterAutospacing="1"/>
    </w:pPr>
  </w:style>
  <w:style w:type="paragraph" w:styleId="HTMLPreformatted">
    <w:name w:val="HTML Preformatted"/>
    <w:basedOn w:val="Normal"/>
    <w:link w:val="HTMLPreformattedChar"/>
    <w:uiPriority w:val="99"/>
    <w:semiHidden/>
    <w:unhideWhenUsed/>
    <w:rsid w:val="00483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3C56"/>
    <w:rPr>
      <w:rFonts w:ascii="Courier New" w:eastAsia="Times New Roman" w:hAnsi="Courier New" w:cs="Courier New"/>
      <w:sz w:val="20"/>
      <w:szCs w:val="20"/>
    </w:rPr>
  </w:style>
  <w:style w:type="character" w:customStyle="1" w:styleId="com">
    <w:name w:val="com"/>
    <w:basedOn w:val="DefaultParagraphFont"/>
    <w:rsid w:val="00483C56"/>
  </w:style>
  <w:style w:type="character" w:customStyle="1" w:styleId="pln">
    <w:name w:val="pln"/>
    <w:basedOn w:val="DefaultParagraphFont"/>
    <w:rsid w:val="00483C56"/>
  </w:style>
  <w:style w:type="character" w:customStyle="1" w:styleId="typ">
    <w:name w:val="typ"/>
    <w:basedOn w:val="DefaultParagraphFont"/>
    <w:rsid w:val="00483C56"/>
  </w:style>
  <w:style w:type="character" w:customStyle="1" w:styleId="pun">
    <w:name w:val="pun"/>
    <w:basedOn w:val="DefaultParagraphFont"/>
    <w:rsid w:val="00483C56"/>
  </w:style>
  <w:style w:type="character" w:customStyle="1" w:styleId="kwd">
    <w:name w:val="kwd"/>
    <w:basedOn w:val="DefaultParagraphFont"/>
    <w:rsid w:val="00483C56"/>
  </w:style>
  <w:style w:type="character" w:customStyle="1" w:styleId="str">
    <w:name w:val="str"/>
    <w:basedOn w:val="DefaultParagraphFont"/>
    <w:rsid w:val="00483C56"/>
  </w:style>
  <w:style w:type="character" w:customStyle="1" w:styleId="Heading3Char">
    <w:name w:val="Heading 3 Char"/>
    <w:basedOn w:val="DefaultParagraphFont"/>
    <w:link w:val="Heading3"/>
    <w:uiPriority w:val="9"/>
    <w:rsid w:val="00483C56"/>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EB60BC"/>
    <w:rPr>
      <w:color w:val="954F72" w:themeColor="followedHyperlink"/>
      <w:u w:val="single"/>
    </w:rPr>
  </w:style>
  <w:style w:type="character" w:styleId="UnresolvedMention">
    <w:name w:val="Unresolved Mention"/>
    <w:basedOn w:val="DefaultParagraphFont"/>
    <w:uiPriority w:val="99"/>
    <w:semiHidden/>
    <w:unhideWhenUsed/>
    <w:rsid w:val="00EB60BC"/>
    <w:rPr>
      <w:color w:val="605E5C"/>
      <w:shd w:val="clear" w:color="auto" w:fill="E1DFDD"/>
    </w:rPr>
  </w:style>
  <w:style w:type="paragraph" w:styleId="Header">
    <w:name w:val="header"/>
    <w:basedOn w:val="Normal"/>
    <w:link w:val="HeaderChar"/>
    <w:uiPriority w:val="99"/>
    <w:unhideWhenUsed/>
    <w:rsid w:val="00400C88"/>
    <w:pPr>
      <w:tabs>
        <w:tab w:val="center" w:pos="4680"/>
        <w:tab w:val="right" w:pos="9360"/>
      </w:tabs>
    </w:pPr>
  </w:style>
  <w:style w:type="character" w:customStyle="1" w:styleId="HeaderChar">
    <w:name w:val="Header Char"/>
    <w:basedOn w:val="DefaultParagraphFont"/>
    <w:link w:val="Header"/>
    <w:uiPriority w:val="99"/>
    <w:rsid w:val="00400C88"/>
    <w:rPr>
      <w:rFonts w:ascii="Times New Roman" w:eastAsia="Times New Roman" w:hAnsi="Times New Roman" w:cs="Times New Roman"/>
    </w:rPr>
  </w:style>
  <w:style w:type="paragraph" w:styleId="Footer">
    <w:name w:val="footer"/>
    <w:basedOn w:val="Normal"/>
    <w:link w:val="FooterChar"/>
    <w:uiPriority w:val="99"/>
    <w:unhideWhenUsed/>
    <w:rsid w:val="00400C88"/>
    <w:pPr>
      <w:tabs>
        <w:tab w:val="center" w:pos="4680"/>
        <w:tab w:val="right" w:pos="9360"/>
      </w:tabs>
    </w:pPr>
  </w:style>
  <w:style w:type="character" w:customStyle="1" w:styleId="FooterChar">
    <w:name w:val="Footer Char"/>
    <w:basedOn w:val="DefaultParagraphFont"/>
    <w:link w:val="Footer"/>
    <w:uiPriority w:val="99"/>
    <w:rsid w:val="00400C8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01864">
      <w:bodyDiv w:val="1"/>
      <w:marLeft w:val="0"/>
      <w:marRight w:val="0"/>
      <w:marTop w:val="0"/>
      <w:marBottom w:val="0"/>
      <w:divBdr>
        <w:top w:val="none" w:sz="0" w:space="0" w:color="auto"/>
        <w:left w:val="none" w:sz="0" w:space="0" w:color="auto"/>
        <w:bottom w:val="none" w:sz="0" w:space="0" w:color="auto"/>
        <w:right w:val="none" w:sz="0" w:space="0" w:color="auto"/>
      </w:divBdr>
    </w:div>
    <w:div w:id="360016624">
      <w:bodyDiv w:val="1"/>
      <w:marLeft w:val="0"/>
      <w:marRight w:val="0"/>
      <w:marTop w:val="0"/>
      <w:marBottom w:val="0"/>
      <w:divBdr>
        <w:top w:val="none" w:sz="0" w:space="0" w:color="auto"/>
        <w:left w:val="none" w:sz="0" w:space="0" w:color="auto"/>
        <w:bottom w:val="none" w:sz="0" w:space="0" w:color="auto"/>
        <w:right w:val="none" w:sz="0" w:space="0" w:color="auto"/>
      </w:divBdr>
    </w:div>
    <w:div w:id="529076975">
      <w:bodyDiv w:val="1"/>
      <w:marLeft w:val="0"/>
      <w:marRight w:val="0"/>
      <w:marTop w:val="0"/>
      <w:marBottom w:val="0"/>
      <w:divBdr>
        <w:top w:val="none" w:sz="0" w:space="0" w:color="auto"/>
        <w:left w:val="none" w:sz="0" w:space="0" w:color="auto"/>
        <w:bottom w:val="none" w:sz="0" w:space="0" w:color="auto"/>
        <w:right w:val="none" w:sz="0" w:space="0" w:color="auto"/>
      </w:divBdr>
    </w:div>
    <w:div w:id="557320347">
      <w:bodyDiv w:val="1"/>
      <w:marLeft w:val="0"/>
      <w:marRight w:val="0"/>
      <w:marTop w:val="0"/>
      <w:marBottom w:val="0"/>
      <w:divBdr>
        <w:top w:val="none" w:sz="0" w:space="0" w:color="auto"/>
        <w:left w:val="none" w:sz="0" w:space="0" w:color="auto"/>
        <w:bottom w:val="none" w:sz="0" w:space="0" w:color="auto"/>
        <w:right w:val="none" w:sz="0" w:space="0" w:color="auto"/>
      </w:divBdr>
    </w:div>
    <w:div w:id="1582330479">
      <w:bodyDiv w:val="1"/>
      <w:marLeft w:val="0"/>
      <w:marRight w:val="0"/>
      <w:marTop w:val="0"/>
      <w:marBottom w:val="0"/>
      <w:divBdr>
        <w:top w:val="none" w:sz="0" w:space="0" w:color="auto"/>
        <w:left w:val="none" w:sz="0" w:space="0" w:color="auto"/>
        <w:bottom w:val="none" w:sz="0" w:space="0" w:color="auto"/>
        <w:right w:val="none" w:sz="0" w:space="0" w:color="auto"/>
      </w:divBdr>
    </w:div>
    <w:div w:id="1609312014">
      <w:bodyDiv w:val="1"/>
      <w:marLeft w:val="0"/>
      <w:marRight w:val="0"/>
      <w:marTop w:val="0"/>
      <w:marBottom w:val="0"/>
      <w:divBdr>
        <w:top w:val="none" w:sz="0" w:space="0" w:color="auto"/>
        <w:left w:val="none" w:sz="0" w:space="0" w:color="auto"/>
        <w:bottom w:val="none" w:sz="0" w:space="0" w:color="auto"/>
        <w:right w:val="none" w:sz="0" w:space="0" w:color="auto"/>
      </w:divBdr>
    </w:div>
    <w:div w:id="212002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android.com/reference/android/content/Context"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1068</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Alathuru, Ravi Chandra</dc:creator>
  <cp:keywords/>
  <dc:description/>
  <cp:lastModifiedBy>Alathuru, Ravi Chandra</cp:lastModifiedBy>
  <cp:revision>3</cp:revision>
  <dcterms:created xsi:type="dcterms:W3CDTF">2022-12-14T16:10:00Z</dcterms:created>
  <dcterms:modified xsi:type="dcterms:W3CDTF">2023-06-11T17:27:00Z</dcterms:modified>
</cp:coreProperties>
</file>