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D1A17" w14:textId="63E4E7B1" w:rsidR="00147ABF" w:rsidRDefault="002152B6" w:rsidP="00147ABF">
      <w:pPr>
        <w:pStyle w:val="PlainText"/>
        <w:jc w:val="center"/>
        <w:rPr>
          <w:rFonts w:ascii="Arial" w:hAnsi="Arial" w:cs="Arial"/>
          <w:b/>
          <w:sz w:val="22"/>
          <w:szCs w:val="22"/>
        </w:rPr>
      </w:pPr>
      <w:r>
        <w:rPr>
          <w:rFonts w:ascii="Arial" w:hAnsi="Arial" w:cs="Arial"/>
          <w:b/>
          <w:sz w:val="22"/>
          <w:szCs w:val="22"/>
        </w:rPr>
        <w:t>D</w:t>
      </w:r>
      <w:r w:rsidR="001D45D9">
        <w:rPr>
          <w:rFonts w:ascii="Arial" w:hAnsi="Arial" w:cs="Arial"/>
          <w:b/>
          <w:sz w:val="22"/>
          <w:szCs w:val="22"/>
        </w:rPr>
        <w:t>IFFERENTIAL EXPRESSION ANALYSIS</w:t>
      </w:r>
    </w:p>
    <w:p w14:paraId="709E8B77" w14:textId="77777777" w:rsidR="00147ABF" w:rsidRDefault="00147ABF" w:rsidP="00AF7126">
      <w:pPr>
        <w:pStyle w:val="PlainText"/>
        <w:rPr>
          <w:rFonts w:ascii="Arial" w:hAnsi="Arial" w:cs="Arial"/>
          <w:sz w:val="22"/>
          <w:szCs w:val="22"/>
        </w:rPr>
      </w:pPr>
    </w:p>
    <w:p w14:paraId="17285DB5" w14:textId="04F86049" w:rsidR="002152B6" w:rsidRDefault="002152B6" w:rsidP="00AF7126">
      <w:pPr>
        <w:pStyle w:val="PlainText"/>
        <w:rPr>
          <w:rFonts w:ascii="Arial" w:hAnsi="Arial" w:cs="Arial"/>
          <w:sz w:val="22"/>
          <w:szCs w:val="22"/>
        </w:rPr>
      </w:pPr>
      <w:r>
        <w:rPr>
          <w:rFonts w:ascii="Arial" w:hAnsi="Arial" w:cs="Arial"/>
          <w:sz w:val="22"/>
          <w:szCs w:val="22"/>
        </w:rPr>
        <w:t>We are now going to do a basic differential gene expression analysis of our NGS data. Note that this part of the analysis is similar regardless of whether you have a pre-assembled genome to work with or are working with a transcriptome you assembled yourself (as we did yesterday). We will keep working with our STG dataset</w:t>
      </w:r>
      <w:r w:rsidR="003B43B5">
        <w:rPr>
          <w:rFonts w:ascii="Arial" w:hAnsi="Arial" w:cs="Arial"/>
          <w:sz w:val="22"/>
          <w:szCs w:val="22"/>
        </w:rPr>
        <w:t xml:space="preserve"> for a bit</w:t>
      </w:r>
      <w:r>
        <w:rPr>
          <w:rFonts w:ascii="Arial" w:hAnsi="Arial" w:cs="Arial"/>
          <w:sz w:val="22"/>
          <w:szCs w:val="22"/>
        </w:rPr>
        <w:t xml:space="preserve">. </w:t>
      </w:r>
    </w:p>
    <w:p w14:paraId="17B7DDBC" w14:textId="47928352" w:rsidR="003B43B5" w:rsidRPr="003B43B5" w:rsidRDefault="003B43B5" w:rsidP="003B43B5">
      <w:pPr>
        <w:pStyle w:val="PlainText"/>
        <w:rPr>
          <w:rFonts w:ascii="Arial" w:hAnsi="Arial" w:cs="Arial"/>
          <w:sz w:val="22"/>
          <w:szCs w:val="22"/>
        </w:rPr>
      </w:pPr>
    </w:p>
    <w:p w14:paraId="03C24300" w14:textId="77777777" w:rsidR="003B43B5" w:rsidRPr="003B43B5" w:rsidRDefault="003B43B5" w:rsidP="003B43B5">
      <w:pPr>
        <w:pStyle w:val="PlainText"/>
        <w:rPr>
          <w:rFonts w:ascii="Arial" w:hAnsi="Arial" w:cs="Arial"/>
          <w:sz w:val="22"/>
          <w:szCs w:val="22"/>
        </w:rPr>
      </w:pPr>
      <w:r w:rsidRPr="003B43B5">
        <w:rPr>
          <w:rFonts w:ascii="Arial" w:hAnsi="Arial" w:cs="Arial"/>
          <w:sz w:val="22"/>
          <w:szCs w:val="22"/>
        </w:rPr>
        <w:t>The general workflow is as follows:</w:t>
      </w:r>
    </w:p>
    <w:p w14:paraId="4E911856" w14:textId="77777777" w:rsidR="003B43B5" w:rsidRPr="003B43B5" w:rsidRDefault="003B43B5" w:rsidP="00C44918">
      <w:pPr>
        <w:pStyle w:val="PlainText"/>
        <w:ind w:firstLine="720"/>
        <w:rPr>
          <w:rFonts w:ascii="Arial" w:hAnsi="Arial" w:cs="Arial"/>
          <w:sz w:val="22"/>
          <w:szCs w:val="22"/>
        </w:rPr>
      </w:pPr>
      <w:r w:rsidRPr="003B43B5">
        <w:rPr>
          <w:rFonts w:ascii="Arial" w:hAnsi="Arial" w:cs="Arial"/>
          <w:sz w:val="22"/>
          <w:szCs w:val="22"/>
        </w:rPr>
        <w:t>1. align trimmed reads to reference transcriptome (bowtie, bwa, shrimp, etc)</w:t>
      </w:r>
    </w:p>
    <w:p w14:paraId="2F5F8411" w14:textId="77777777" w:rsidR="003B43B5" w:rsidRPr="003B43B5" w:rsidRDefault="003B43B5" w:rsidP="00C44918">
      <w:pPr>
        <w:pStyle w:val="PlainText"/>
        <w:ind w:firstLine="720"/>
        <w:rPr>
          <w:rFonts w:ascii="Arial" w:hAnsi="Arial" w:cs="Arial"/>
          <w:sz w:val="22"/>
          <w:szCs w:val="22"/>
        </w:rPr>
      </w:pPr>
      <w:r w:rsidRPr="003B43B5">
        <w:rPr>
          <w:rFonts w:ascii="Arial" w:hAnsi="Arial" w:cs="Arial"/>
          <w:sz w:val="22"/>
          <w:szCs w:val="22"/>
        </w:rPr>
        <w:t>2. generate matrix summary of read statistics (RSEM, eXpress)</w:t>
      </w:r>
    </w:p>
    <w:p w14:paraId="7E5A5E6F" w14:textId="47593D8D" w:rsidR="003B43B5" w:rsidRPr="003B43B5" w:rsidRDefault="003B43B5" w:rsidP="00C44918">
      <w:pPr>
        <w:pStyle w:val="PlainText"/>
        <w:ind w:firstLine="720"/>
        <w:rPr>
          <w:rFonts w:ascii="Arial" w:hAnsi="Arial" w:cs="Arial"/>
          <w:sz w:val="22"/>
          <w:szCs w:val="22"/>
        </w:rPr>
      </w:pPr>
      <w:r w:rsidRPr="003B43B5">
        <w:rPr>
          <w:rFonts w:ascii="Arial" w:hAnsi="Arial" w:cs="Arial"/>
          <w:sz w:val="22"/>
          <w:szCs w:val="22"/>
        </w:rPr>
        <w:t>3. statistically compare read-contig values (edgeR, DEseq2</w:t>
      </w:r>
      <w:r w:rsidR="00271689">
        <w:rPr>
          <w:rFonts w:ascii="Arial" w:hAnsi="Arial" w:cs="Arial"/>
          <w:sz w:val="22"/>
          <w:szCs w:val="22"/>
        </w:rPr>
        <w:t>, limma-voom</w:t>
      </w:r>
      <w:bookmarkStart w:id="0" w:name="_GoBack"/>
      <w:bookmarkEnd w:id="0"/>
      <w:r w:rsidRPr="003B43B5">
        <w:rPr>
          <w:rFonts w:ascii="Arial" w:hAnsi="Arial" w:cs="Arial"/>
          <w:sz w:val="22"/>
          <w:szCs w:val="22"/>
        </w:rPr>
        <w:t>)</w:t>
      </w:r>
    </w:p>
    <w:p w14:paraId="6BE5B57E" w14:textId="77777777" w:rsidR="003B43B5" w:rsidRPr="003B43B5" w:rsidRDefault="003B43B5" w:rsidP="00C44918">
      <w:pPr>
        <w:pStyle w:val="PlainText"/>
        <w:ind w:firstLine="720"/>
        <w:rPr>
          <w:rFonts w:ascii="Arial" w:hAnsi="Arial" w:cs="Arial"/>
          <w:sz w:val="22"/>
          <w:szCs w:val="22"/>
        </w:rPr>
      </w:pPr>
      <w:r w:rsidRPr="003B43B5">
        <w:rPr>
          <w:rFonts w:ascii="Arial" w:hAnsi="Arial" w:cs="Arial"/>
          <w:sz w:val="22"/>
          <w:szCs w:val="22"/>
        </w:rPr>
        <w:t>4. generate figures (heatmaps, volcano plots, etc)</w:t>
      </w:r>
    </w:p>
    <w:p w14:paraId="003F9D0A" w14:textId="22A39E05" w:rsidR="003B43B5" w:rsidRDefault="003B43B5" w:rsidP="00C44918">
      <w:pPr>
        <w:pStyle w:val="PlainText"/>
        <w:ind w:left="720"/>
        <w:rPr>
          <w:rFonts w:ascii="Arial" w:hAnsi="Arial" w:cs="Arial"/>
          <w:sz w:val="22"/>
          <w:szCs w:val="22"/>
        </w:rPr>
      </w:pPr>
      <w:r w:rsidRPr="003B43B5">
        <w:rPr>
          <w:rFonts w:ascii="Arial" w:hAnsi="Arial" w:cs="Arial"/>
          <w:sz w:val="22"/>
          <w:szCs w:val="22"/>
        </w:rPr>
        <w:t xml:space="preserve">5. As </w:t>
      </w:r>
      <w:r w:rsidR="00C44918">
        <w:rPr>
          <w:rFonts w:ascii="Arial" w:hAnsi="Arial" w:cs="Arial"/>
          <w:sz w:val="22"/>
          <w:szCs w:val="22"/>
        </w:rPr>
        <w:t xml:space="preserve">our friend </w:t>
      </w:r>
      <w:r w:rsidRPr="003B43B5">
        <w:rPr>
          <w:rFonts w:ascii="Arial" w:hAnsi="Arial" w:cs="Arial"/>
          <w:sz w:val="22"/>
          <w:szCs w:val="22"/>
        </w:rPr>
        <w:t>Harold Zakon says, no</w:t>
      </w:r>
      <w:r w:rsidR="00C44918">
        <w:rPr>
          <w:rFonts w:ascii="Arial" w:hAnsi="Arial" w:cs="Arial"/>
          <w:sz w:val="22"/>
          <w:szCs w:val="22"/>
        </w:rPr>
        <w:t>w is when the real work begins:</w:t>
      </w:r>
      <w:r w:rsidRPr="003B43B5">
        <w:rPr>
          <w:rFonts w:ascii="Arial" w:hAnsi="Arial" w:cs="Arial"/>
          <w:sz w:val="22"/>
          <w:szCs w:val="22"/>
        </w:rPr>
        <w:t xml:space="preserve"> </w:t>
      </w:r>
      <w:r w:rsidR="00C44918">
        <w:rPr>
          <w:rFonts w:ascii="Arial" w:hAnsi="Arial" w:cs="Arial"/>
          <w:sz w:val="22"/>
          <w:szCs w:val="22"/>
        </w:rPr>
        <w:t>read and think about your data!</w:t>
      </w:r>
    </w:p>
    <w:p w14:paraId="029F9830" w14:textId="77777777" w:rsidR="002152B6" w:rsidRDefault="002152B6" w:rsidP="00AF7126">
      <w:pPr>
        <w:pStyle w:val="PlainText"/>
        <w:rPr>
          <w:rFonts w:ascii="Arial" w:hAnsi="Arial" w:cs="Arial"/>
          <w:sz w:val="22"/>
          <w:szCs w:val="22"/>
        </w:rPr>
      </w:pPr>
    </w:p>
    <w:p w14:paraId="6F5A1157" w14:textId="216ABED9" w:rsidR="006C7BCD" w:rsidRDefault="00A72508"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59264" behindDoc="0" locked="0" layoutInCell="1" allowOverlap="1" wp14:anchorId="792F6210" wp14:editId="75AB5DA7">
                <wp:simplePos x="0" y="0"/>
                <wp:positionH relativeFrom="column">
                  <wp:posOffset>126365</wp:posOffset>
                </wp:positionH>
                <wp:positionV relativeFrom="paragraph">
                  <wp:posOffset>217805</wp:posOffset>
                </wp:positionV>
                <wp:extent cx="5600700" cy="1402715"/>
                <wp:effectExtent l="0" t="0" r="38100" b="19685"/>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402715"/>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E9385" w14:textId="438F6A34" w:rsidR="003B43B5" w:rsidRPr="00A72508" w:rsidRDefault="003B43B5" w:rsidP="00943FC1">
                            <w:pPr>
                              <w:pStyle w:val="PlainText"/>
                              <w:rPr>
                                <w:rFonts w:ascii="Monaco" w:hAnsi="Monaco" w:cs="Arial"/>
                                <w:sz w:val="19"/>
                                <w:szCs w:val="19"/>
                              </w:rPr>
                            </w:pPr>
                            <w:r w:rsidRPr="00A72508">
                              <w:rPr>
                                <w:rFonts w:ascii="Monaco" w:hAnsi="Monaco" w:cs="Arial"/>
                                <w:sz w:val="19"/>
                                <w:szCs w:val="19"/>
                              </w:rPr>
                              <w:t>$ module load samtools/1.3</w:t>
                            </w:r>
                          </w:p>
                          <w:p w14:paraId="057F0E44" w14:textId="7652F395" w:rsidR="003B43B5" w:rsidRDefault="003B43B5" w:rsidP="00943FC1">
                            <w:pPr>
                              <w:pStyle w:val="PlainText"/>
                              <w:rPr>
                                <w:rFonts w:ascii="Monaco" w:hAnsi="Monaco" w:cs="Arial"/>
                                <w:sz w:val="19"/>
                                <w:szCs w:val="19"/>
                              </w:rPr>
                            </w:pPr>
                            <w:r w:rsidRPr="00A72508">
                              <w:rPr>
                                <w:rFonts w:ascii="Monaco" w:hAnsi="Monaco" w:cs="Arial"/>
                                <w:sz w:val="19"/>
                                <w:szCs w:val="19"/>
                              </w:rPr>
                              <w:t>$ module load bowtie/1.1.1</w:t>
                            </w:r>
                          </w:p>
                          <w:p w14:paraId="1B9C6B99" w14:textId="5AD88FB7" w:rsidR="003B43B5" w:rsidRPr="00A72508" w:rsidRDefault="003B43B5" w:rsidP="00943FC1">
                            <w:pPr>
                              <w:pStyle w:val="PlainText"/>
                              <w:rPr>
                                <w:rFonts w:ascii="Monaco" w:hAnsi="Monaco" w:cs="Arial"/>
                                <w:sz w:val="19"/>
                                <w:szCs w:val="19"/>
                              </w:rPr>
                            </w:pPr>
                            <w:r>
                              <w:rPr>
                                <w:rFonts w:ascii="Monaco" w:hAnsi="Monaco" w:cs="Arial"/>
                                <w:sz w:val="19"/>
                                <w:szCs w:val="19"/>
                              </w:rPr>
                              <w:t>$ module load gcc/4.7.1</w:t>
                            </w:r>
                          </w:p>
                          <w:p w14:paraId="6248383B" w14:textId="528CB158" w:rsidR="003B43B5" w:rsidRPr="00A72508" w:rsidRDefault="003B43B5" w:rsidP="00943FC1">
                            <w:pPr>
                              <w:pStyle w:val="PlainText"/>
                              <w:rPr>
                                <w:rFonts w:ascii="Monaco" w:hAnsi="Monaco" w:cs="Arial"/>
                                <w:sz w:val="19"/>
                                <w:szCs w:val="19"/>
                              </w:rPr>
                            </w:pPr>
                            <w:r w:rsidRPr="00A72508">
                              <w:rPr>
                                <w:rFonts w:ascii="Monaco" w:hAnsi="Monaco" w:cs="Arial"/>
                                <w:sz w:val="19"/>
                                <w:szCs w:val="19"/>
                              </w:rPr>
                              <w:t>$ module load trinityrnaseq/</w:t>
                            </w:r>
                            <w:r>
                              <w:rPr>
                                <w:rFonts w:ascii="Monaco" w:hAnsi="Monaco" w:cs="Arial"/>
                                <w:sz w:val="19"/>
                                <w:szCs w:val="19"/>
                              </w:rPr>
                              <w:t>2.0.6</w:t>
                            </w:r>
                          </w:p>
                          <w:p w14:paraId="0DEAF57A" w14:textId="77777777" w:rsidR="003B43B5" w:rsidRDefault="003B43B5" w:rsidP="00BB0F42">
                            <w:pPr>
                              <w:pStyle w:val="PlainText"/>
                              <w:rPr>
                                <w:rFonts w:ascii="Monaco" w:hAnsi="Monaco" w:cs="Arial"/>
                                <w:sz w:val="19"/>
                                <w:szCs w:val="19"/>
                              </w:rPr>
                            </w:pPr>
                            <w:r w:rsidRPr="00A72508">
                              <w:rPr>
                                <w:rFonts w:ascii="Monaco" w:hAnsi="Monaco" w:cs="Arial"/>
                                <w:sz w:val="19"/>
                                <w:szCs w:val="19"/>
                              </w:rPr>
                              <w:t>$ module load express/1.3.0</w:t>
                            </w:r>
                          </w:p>
                          <w:p w14:paraId="58D33EA5" w14:textId="77CD2342" w:rsidR="003B43B5" w:rsidRDefault="003B43B5" w:rsidP="00BB0F42">
                            <w:pPr>
                              <w:pStyle w:val="PlainText"/>
                              <w:rPr>
                                <w:rFonts w:ascii="Monaco" w:hAnsi="Monaco" w:cs="Arial"/>
                                <w:sz w:val="19"/>
                                <w:szCs w:val="19"/>
                              </w:rPr>
                            </w:pPr>
                            <w:r w:rsidRPr="002A6833">
                              <w:rPr>
                                <w:rFonts w:ascii="Monaco" w:hAnsi="Monaco" w:cs="Arial"/>
                                <w:sz w:val="19"/>
                                <w:szCs w:val="19"/>
                              </w:rPr>
                              <w:t>$ module load R/2.15.1</w:t>
                            </w:r>
                          </w:p>
                          <w:p w14:paraId="38071723" w14:textId="3B1716EF" w:rsidR="003B43B5" w:rsidRPr="00913B95" w:rsidRDefault="003B43B5" w:rsidP="00BB0F42">
                            <w:pPr>
                              <w:pStyle w:val="PlainText"/>
                              <w:rPr>
                                <w:rFonts w:ascii="Monaco" w:hAnsi="Monaco"/>
                                <w:sz w:val="19"/>
                                <w:szCs w:val="19"/>
                              </w:rPr>
                            </w:pPr>
                            <w:r w:rsidRPr="00913B95">
                              <w:rPr>
                                <w:rFonts w:ascii="Monaco" w:hAnsi="Monaco" w:cs="Arial"/>
                                <w:sz w:val="19"/>
                                <w:szCs w:val="19"/>
                              </w:rPr>
                              <w:t>$ export PATH=</w:t>
                            </w:r>
                            <w:r w:rsidRPr="00913B95">
                              <w:rPr>
                                <w:rFonts w:ascii="Monaco" w:hAnsi="Monaco" w:cs="Monaco"/>
                                <w:sz w:val="19"/>
                                <w:szCs w:val="19"/>
                              </w:rPr>
                              <w:t>/work/04148/efischer/programs</w:t>
                            </w:r>
                            <w:r w:rsidRPr="00913B95">
                              <w:rPr>
                                <w:rFonts w:ascii="Monaco" w:hAnsi="Monaco" w:cs="Arial"/>
                                <w:sz w:val="19"/>
                                <w:szCs w:val="19"/>
                              </w:rPr>
                              <w:t>/bowtie2-2.2.9:</w:t>
                            </w:r>
                            <w:r w:rsidRPr="00913B95">
                              <w:rPr>
                                <w:rFonts w:ascii="Monaco" w:hAnsi="Monaco" w:cs="Monaco"/>
                                <w:sz w:val="19"/>
                                <w:szCs w:val="19"/>
                              </w:rPr>
                              <w:t>/work/04148/efischer/programs/RSEM-1.2.31</w:t>
                            </w:r>
                            <w:r w:rsidRPr="00913B95">
                              <w:rPr>
                                <w:rFonts w:ascii="Monaco" w:hAnsi="Monaco" w:cs="Arial"/>
                                <w:sz w:val="19"/>
                                <w:szCs w:val="19"/>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95pt;margin-top:17.15pt;width:441pt;height:1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" fillcolor="#f2f2f2 [3052]" strokecolor="black [3213]">
                <v:textbox>
                  <w:txbxContent>
                    <w:p w14:paraId="025E9385" w14:textId="438F6A34" w:rsidR="003B43B5" w:rsidRPr="00A72508" w:rsidRDefault="003B43B5" w:rsidP="00943FC1">
                      <w:pPr>
                        <w:pStyle w:val="PlainText"/>
                        <w:rPr>
                          <w:rFonts w:ascii="Monaco" w:hAnsi="Monaco" w:cs="Arial"/>
                          <w:sz w:val="19"/>
                          <w:szCs w:val="19"/>
                        </w:rPr>
                      </w:pPr>
                      <w:r w:rsidRPr="00A72508">
                        <w:rPr>
                          <w:rFonts w:ascii="Monaco" w:hAnsi="Monaco" w:cs="Arial"/>
                          <w:sz w:val="19"/>
                          <w:szCs w:val="19"/>
                        </w:rPr>
                        <w:t>$ module load samtools/1.3</w:t>
                      </w:r>
                    </w:p>
                    <w:p w14:paraId="057F0E44" w14:textId="7652F395" w:rsidR="003B43B5" w:rsidRDefault="003B43B5" w:rsidP="00943FC1">
                      <w:pPr>
                        <w:pStyle w:val="PlainText"/>
                        <w:rPr>
                          <w:rFonts w:ascii="Monaco" w:hAnsi="Monaco" w:cs="Arial"/>
                          <w:sz w:val="19"/>
                          <w:szCs w:val="19"/>
                        </w:rPr>
                      </w:pPr>
                      <w:r w:rsidRPr="00A72508">
                        <w:rPr>
                          <w:rFonts w:ascii="Monaco" w:hAnsi="Monaco" w:cs="Arial"/>
                          <w:sz w:val="19"/>
                          <w:szCs w:val="19"/>
                        </w:rPr>
                        <w:t>$ module load bowtie/1.1.1</w:t>
                      </w:r>
                    </w:p>
                    <w:p w14:paraId="1B9C6B99" w14:textId="5AD88FB7" w:rsidR="003B43B5" w:rsidRPr="00A72508" w:rsidRDefault="003B43B5" w:rsidP="00943FC1">
                      <w:pPr>
                        <w:pStyle w:val="PlainText"/>
                        <w:rPr>
                          <w:rFonts w:ascii="Monaco" w:hAnsi="Monaco" w:cs="Arial"/>
                          <w:sz w:val="19"/>
                          <w:szCs w:val="19"/>
                        </w:rPr>
                      </w:pPr>
                      <w:r>
                        <w:rPr>
                          <w:rFonts w:ascii="Monaco" w:hAnsi="Monaco" w:cs="Arial"/>
                          <w:sz w:val="19"/>
                          <w:szCs w:val="19"/>
                        </w:rPr>
                        <w:t>$ module load gcc/4.7.1</w:t>
                      </w:r>
                    </w:p>
                    <w:p w14:paraId="6248383B" w14:textId="528CB158" w:rsidR="003B43B5" w:rsidRPr="00A72508" w:rsidRDefault="003B43B5" w:rsidP="00943FC1">
                      <w:pPr>
                        <w:pStyle w:val="PlainText"/>
                        <w:rPr>
                          <w:rFonts w:ascii="Monaco" w:hAnsi="Monaco" w:cs="Arial"/>
                          <w:sz w:val="19"/>
                          <w:szCs w:val="19"/>
                        </w:rPr>
                      </w:pPr>
                      <w:r w:rsidRPr="00A72508">
                        <w:rPr>
                          <w:rFonts w:ascii="Monaco" w:hAnsi="Monaco" w:cs="Arial"/>
                          <w:sz w:val="19"/>
                          <w:szCs w:val="19"/>
                        </w:rPr>
                        <w:t>$ module load trinityrnaseq/</w:t>
                      </w:r>
                      <w:r>
                        <w:rPr>
                          <w:rFonts w:ascii="Monaco" w:hAnsi="Monaco" w:cs="Arial"/>
                          <w:sz w:val="19"/>
                          <w:szCs w:val="19"/>
                        </w:rPr>
                        <w:t>2.0.6</w:t>
                      </w:r>
                    </w:p>
                    <w:p w14:paraId="0DEAF57A" w14:textId="77777777" w:rsidR="003B43B5" w:rsidRDefault="003B43B5" w:rsidP="00BB0F42">
                      <w:pPr>
                        <w:pStyle w:val="PlainText"/>
                        <w:rPr>
                          <w:rFonts w:ascii="Monaco" w:hAnsi="Monaco" w:cs="Arial"/>
                          <w:sz w:val="19"/>
                          <w:szCs w:val="19"/>
                        </w:rPr>
                      </w:pPr>
                      <w:r w:rsidRPr="00A72508">
                        <w:rPr>
                          <w:rFonts w:ascii="Monaco" w:hAnsi="Monaco" w:cs="Arial"/>
                          <w:sz w:val="19"/>
                          <w:szCs w:val="19"/>
                        </w:rPr>
                        <w:t>$ module load express/1.3.0</w:t>
                      </w:r>
                    </w:p>
                    <w:p w14:paraId="58D33EA5" w14:textId="77CD2342" w:rsidR="003B43B5" w:rsidRDefault="003B43B5" w:rsidP="00BB0F42">
                      <w:pPr>
                        <w:pStyle w:val="PlainText"/>
                        <w:rPr>
                          <w:rFonts w:ascii="Monaco" w:hAnsi="Monaco" w:cs="Arial"/>
                          <w:sz w:val="19"/>
                          <w:szCs w:val="19"/>
                        </w:rPr>
                      </w:pPr>
                      <w:r w:rsidRPr="002A6833">
                        <w:rPr>
                          <w:rFonts w:ascii="Monaco" w:hAnsi="Monaco" w:cs="Arial"/>
                          <w:sz w:val="19"/>
                          <w:szCs w:val="19"/>
                        </w:rPr>
                        <w:t>$ module load R/2.15.1</w:t>
                      </w:r>
                    </w:p>
                    <w:p w14:paraId="38071723" w14:textId="3B1716EF" w:rsidR="003B43B5" w:rsidRPr="00913B95" w:rsidRDefault="003B43B5" w:rsidP="00BB0F42">
                      <w:pPr>
                        <w:pStyle w:val="PlainText"/>
                        <w:rPr>
                          <w:rFonts w:ascii="Monaco" w:hAnsi="Monaco"/>
                          <w:sz w:val="19"/>
                          <w:szCs w:val="19"/>
                        </w:rPr>
                      </w:pPr>
                      <w:r w:rsidRPr="00913B95">
                        <w:rPr>
                          <w:rFonts w:ascii="Monaco" w:hAnsi="Monaco" w:cs="Arial"/>
                          <w:sz w:val="19"/>
                          <w:szCs w:val="19"/>
                        </w:rPr>
                        <w:t>$ export PATH=</w:t>
                      </w:r>
                      <w:r w:rsidRPr="00913B95">
                        <w:rPr>
                          <w:rFonts w:ascii="Monaco" w:hAnsi="Monaco" w:cs="Monaco"/>
                          <w:sz w:val="19"/>
                          <w:szCs w:val="19"/>
                        </w:rPr>
                        <w:t>/work/04148/efischer/programs</w:t>
                      </w:r>
                      <w:r w:rsidRPr="00913B95">
                        <w:rPr>
                          <w:rFonts w:ascii="Monaco" w:hAnsi="Monaco" w:cs="Arial"/>
                          <w:sz w:val="19"/>
                          <w:szCs w:val="19"/>
                        </w:rPr>
                        <w:t>/bowtie2-2.2.9:</w:t>
                      </w:r>
                      <w:r w:rsidRPr="00913B95">
                        <w:rPr>
                          <w:rFonts w:ascii="Monaco" w:hAnsi="Monaco" w:cs="Monaco"/>
                          <w:sz w:val="19"/>
                          <w:szCs w:val="19"/>
                        </w:rPr>
                        <w:t>/work/04148/efischer/programs/RSEM-1.2.31</w:t>
                      </w:r>
                      <w:r w:rsidRPr="00913B95">
                        <w:rPr>
                          <w:rFonts w:ascii="Monaco" w:hAnsi="Monaco" w:cs="Arial"/>
                          <w:sz w:val="19"/>
                          <w:szCs w:val="19"/>
                        </w:rPr>
                        <w:t>:$PATH</w:t>
                      </w:r>
                    </w:p>
                  </w:txbxContent>
                </v:textbox>
                <w10:wrap type="square"/>
              </v:shape>
            </w:pict>
          </mc:Fallback>
        </mc:AlternateContent>
      </w:r>
      <w:r w:rsidR="006C7BCD">
        <w:rPr>
          <w:rFonts w:ascii="Arial" w:hAnsi="Arial" w:cs="Arial"/>
          <w:sz w:val="22"/>
          <w:szCs w:val="22"/>
        </w:rPr>
        <w:t xml:space="preserve">Before we begin we </w:t>
      </w:r>
      <w:r w:rsidR="002152B6">
        <w:rPr>
          <w:rFonts w:ascii="Arial" w:hAnsi="Arial" w:cs="Arial"/>
          <w:sz w:val="22"/>
          <w:szCs w:val="22"/>
        </w:rPr>
        <w:t>again</w:t>
      </w:r>
      <w:r w:rsidR="006C7BCD">
        <w:rPr>
          <w:rFonts w:ascii="Arial" w:hAnsi="Arial" w:cs="Arial"/>
          <w:sz w:val="22"/>
          <w:szCs w:val="22"/>
        </w:rPr>
        <w:t xml:space="preserve"> need to load a couple of modules:</w:t>
      </w:r>
    </w:p>
    <w:p w14:paraId="3F7002FD" w14:textId="1D95795E" w:rsidR="001427C0" w:rsidRDefault="001427C0" w:rsidP="00AF7126">
      <w:pPr>
        <w:pStyle w:val="PlainText"/>
        <w:rPr>
          <w:rFonts w:ascii="Arial" w:hAnsi="Arial" w:cs="Arial"/>
          <w:sz w:val="22"/>
          <w:szCs w:val="22"/>
        </w:rPr>
      </w:pPr>
    </w:p>
    <w:p w14:paraId="4B92F130" w14:textId="77777777" w:rsidR="00943FC1" w:rsidRDefault="00943FC1" w:rsidP="00AF7126">
      <w:pPr>
        <w:pStyle w:val="PlainText"/>
        <w:rPr>
          <w:rFonts w:ascii="Monaco" w:hAnsi="Monaco" w:cs="Monaco"/>
          <w:color w:val="1DE2DF"/>
        </w:rPr>
      </w:pPr>
    </w:p>
    <w:p w14:paraId="566D0749" w14:textId="0539ECDA" w:rsidR="00A01DF1" w:rsidRDefault="002152B6" w:rsidP="00AF7126">
      <w:pPr>
        <w:pStyle w:val="PlainText"/>
        <w:rPr>
          <w:rFonts w:ascii="Arial" w:hAnsi="Arial" w:cs="Arial"/>
          <w:b/>
          <w:sz w:val="22"/>
          <w:szCs w:val="22"/>
        </w:rPr>
      </w:pPr>
      <w:r>
        <w:rPr>
          <w:rFonts w:ascii="Arial" w:hAnsi="Arial" w:cs="Arial"/>
          <w:b/>
          <w:sz w:val="22"/>
          <w:szCs w:val="22"/>
        </w:rPr>
        <w:t>Align reads &amp; estimate abundance</w:t>
      </w:r>
    </w:p>
    <w:p w14:paraId="66D993C6" w14:textId="15D48429" w:rsidR="003744E2" w:rsidRDefault="00406206" w:rsidP="00AF7126">
      <w:pPr>
        <w:pStyle w:val="PlainText"/>
        <w:rPr>
          <w:rFonts w:ascii="Arial" w:hAnsi="Arial" w:cs="Arial"/>
          <w:sz w:val="22"/>
          <w:szCs w:val="22"/>
        </w:rPr>
      </w:pPr>
      <w:r w:rsidRPr="00AC088C">
        <w:rPr>
          <w:rFonts w:ascii="Arial" w:hAnsi="Arial" w:cs="Arial"/>
          <w:sz w:val="22"/>
          <w:szCs w:val="22"/>
        </w:rPr>
        <w:t xml:space="preserve">Before we </w:t>
      </w:r>
      <w:r w:rsidR="002152B6">
        <w:rPr>
          <w:rFonts w:ascii="Arial" w:hAnsi="Arial" w:cs="Arial"/>
          <w:sz w:val="22"/>
          <w:szCs w:val="22"/>
        </w:rPr>
        <w:t xml:space="preserve">can run a differential gene expression we need to estimate the abundance of the reads in each sample. </w:t>
      </w:r>
      <w:r w:rsidR="00913B95">
        <w:rPr>
          <w:rFonts w:ascii="Arial" w:hAnsi="Arial" w:cs="Arial"/>
          <w:sz w:val="22"/>
          <w:szCs w:val="22"/>
        </w:rPr>
        <w:t xml:space="preserve">To do this we will have to map each sample back to the reference assembly (i.e. transcriptome or genome). </w:t>
      </w:r>
      <w:r w:rsidR="003744E2">
        <w:rPr>
          <w:rFonts w:ascii="Arial" w:hAnsi="Arial" w:cs="Arial"/>
          <w:sz w:val="22"/>
          <w:szCs w:val="22"/>
        </w:rPr>
        <w:t xml:space="preserve">We will continue with Trinity here, but there are other programs that can do this and Trinity is really just calling on some of those to do the mapping. </w:t>
      </w:r>
    </w:p>
    <w:p w14:paraId="5E2DF441" w14:textId="5E168275" w:rsidR="003744E2" w:rsidRDefault="003744E2"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61312" behindDoc="0" locked="0" layoutInCell="1" allowOverlap="1" wp14:anchorId="383CDD5D" wp14:editId="77AE1B97">
                <wp:simplePos x="0" y="0"/>
                <wp:positionH relativeFrom="column">
                  <wp:posOffset>131445</wp:posOffset>
                </wp:positionH>
                <wp:positionV relativeFrom="paragraph">
                  <wp:posOffset>405130</wp:posOffset>
                </wp:positionV>
                <wp:extent cx="5600700" cy="590550"/>
                <wp:effectExtent l="0" t="0" r="38100" b="1905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9055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E8DAF" w14:textId="44F7A071" w:rsidR="003B43B5" w:rsidRPr="00913B95" w:rsidRDefault="003B43B5" w:rsidP="00913B95">
                            <w:pPr>
                              <w:pStyle w:val="PlainText"/>
                              <w:rPr>
                                <w:rFonts w:ascii="Monaco" w:hAnsi="Monaco" w:cs="Arial"/>
                                <w:sz w:val="19"/>
                                <w:szCs w:val="19"/>
                              </w:rPr>
                            </w:pPr>
                            <w:r w:rsidRPr="00913B95">
                              <w:rPr>
                                <w:rFonts w:ascii="Monaco" w:hAnsi="Monaco" w:cs="Arial"/>
                                <w:sz w:val="19"/>
                                <w:szCs w:val="19"/>
                              </w:rPr>
                              <w:t xml:space="preserve">$ </w:t>
                            </w:r>
                            <w:r w:rsidRPr="00913B95">
                              <w:rPr>
                                <w:rFonts w:ascii="Monaco" w:hAnsi="Monaco" w:cs="Monaco"/>
                                <w:sz w:val="19"/>
                                <w:szCs w:val="19"/>
                              </w:rPr>
                              <w:t>$TACC_TRINITY_DIR</w:t>
                            </w:r>
                            <w:r w:rsidRPr="00913B95">
                              <w:rPr>
                                <w:rFonts w:ascii="Monaco" w:hAnsi="Monaco" w:cs="Arial"/>
                                <w:sz w:val="19"/>
                                <w:szCs w:val="19"/>
                              </w:rPr>
                              <w:t xml:space="preserve">/util/align_and_estimate_abundance.pl --transcripts </w:t>
                            </w:r>
                            <w:r w:rsidRPr="00913B95">
                              <w:rPr>
                                <w:rFonts w:ascii="Monaco" w:hAnsi="Monaco" w:cs="Monaco"/>
                                <w:sz w:val="19"/>
                                <w:szCs w:val="19"/>
                              </w:rPr>
                              <w:t>/work/04148/efischer/STG/data/references/Cborealis_ref.fa</w:t>
                            </w:r>
                            <w:r w:rsidRPr="00913B95">
                              <w:rPr>
                                <w:rFonts w:ascii="Monaco" w:hAnsi="Monaco" w:cs="Arial"/>
                                <w:sz w:val="19"/>
                                <w:szCs w:val="19"/>
                              </w:rPr>
                              <w:t xml:space="preserve"> --est_method RSEM --aln_method bowtie --prep_reference</w:t>
                            </w:r>
                          </w:p>
                          <w:p w14:paraId="0B1693C2" w14:textId="4A38500F" w:rsidR="003B43B5" w:rsidRPr="00943FC1" w:rsidRDefault="003B43B5" w:rsidP="00943FC1">
                            <w:pPr>
                              <w:pStyle w:val="PlainText"/>
                              <w:rPr>
                                <w:rFonts w:ascii="Monaco" w:hAnsi="Monaco" w:cs="Arial"/>
                                <w:sz w:val="19"/>
                                <w:szCs w:val="19"/>
                              </w:rPr>
                            </w:pPr>
                          </w:p>
                          <w:p w14:paraId="7C2F393D" w14:textId="77777777" w:rsidR="003B43B5" w:rsidRDefault="003B43B5" w:rsidP="00943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3CDD5D" id="Text Box 1" o:spid="_x0000_s1027" type="#_x0000_t202" style="position:absolute;margin-left:10.35pt;margin-top:31.9pt;width:441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" fillcolor="#f2f2f2 [3052]" strokecolor="black [3213]">
                <v:textbox>
                  <w:txbxContent>
                    <w:p w14:paraId="32BE8DAF" w14:textId="44F7A071" w:rsidR="00913B95" w:rsidRPr="00913B95" w:rsidRDefault="00880C9A" w:rsidP="00913B95">
                      <w:pPr>
                        <w:pStyle w:val="PlainText"/>
                        <w:rPr>
                          <w:rFonts w:ascii="Monaco" w:hAnsi="Monaco" w:cs="Arial"/>
                          <w:sz w:val="19"/>
                          <w:szCs w:val="19"/>
                        </w:rPr>
                      </w:pPr>
                      <w:r w:rsidRPr="00913B95">
                        <w:rPr>
                          <w:rFonts w:ascii="Monaco" w:hAnsi="Monaco" w:cs="Arial"/>
                          <w:sz w:val="19"/>
                          <w:szCs w:val="19"/>
                        </w:rPr>
                        <w:t xml:space="preserve">$ </w:t>
                      </w:r>
                      <w:r w:rsidR="00913B95" w:rsidRPr="00913B95">
                        <w:rPr>
                          <w:rFonts w:ascii="Monaco" w:hAnsi="Monaco" w:cs="Monaco"/>
                          <w:sz w:val="19"/>
                          <w:szCs w:val="19"/>
                        </w:rPr>
                        <w:t>$TACC_TRINITY_DIR</w:t>
                      </w:r>
                      <w:r w:rsidR="00913B95" w:rsidRPr="00913B95">
                        <w:rPr>
                          <w:rFonts w:ascii="Monaco" w:hAnsi="Monaco" w:cs="Arial"/>
                          <w:sz w:val="19"/>
                          <w:szCs w:val="19"/>
                        </w:rPr>
                        <w:t xml:space="preserve">/util/align_and_estimate_abundance.pl --transcripts </w:t>
                      </w:r>
                      <w:r w:rsidR="00913B95" w:rsidRPr="00913B95">
                        <w:rPr>
                          <w:rFonts w:ascii="Monaco" w:hAnsi="Monaco" w:cs="Monaco"/>
                          <w:sz w:val="19"/>
                          <w:szCs w:val="19"/>
                        </w:rPr>
                        <w:t>/work/04148/</w:t>
                      </w:r>
                      <w:proofErr w:type="spellStart"/>
                      <w:r w:rsidR="00913B95" w:rsidRPr="00913B95">
                        <w:rPr>
                          <w:rFonts w:ascii="Monaco" w:hAnsi="Monaco" w:cs="Monaco"/>
                          <w:sz w:val="19"/>
                          <w:szCs w:val="19"/>
                        </w:rPr>
                        <w:t>efischer</w:t>
                      </w:r>
                      <w:proofErr w:type="spellEnd"/>
                      <w:r w:rsidR="00913B95" w:rsidRPr="00913B95">
                        <w:rPr>
                          <w:rFonts w:ascii="Monaco" w:hAnsi="Monaco" w:cs="Monaco"/>
                          <w:sz w:val="19"/>
                          <w:szCs w:val="19"/>
                        </w:rPr>
                        <w:t>/STG/data/references/</w:t>
                      </w:r>
                      <w:proofErr w:type="spellStart"/>
                      <w:r w:rsidR="00913B95" w:rsidRPr="00913B95">
                        <w:rPr>
                          <w:rFonts w:ascii="Monaco" w:hAnsi="Monaco" w:cs="Monaco"/>
                          <w:sz w:val="19"/>
                          <w:szCs w:val="19"/>
                        </w:rPr>
                        <w:t>Cborealis_</w:t>
                      </w:r>
                      <w:proofErr w:type="gramStart"/>
                      <w:r w:rsidR="00913B95" w:rsidRPr="00913B95">
                        <w:rPr>
                          <w:rFonts w:ascii="Monaco" w:hAnsi="Monaco" w:cs="Monaco"/>
                          <w:sz w:val="19"/>
                          <w:szCs w:val="19"/>
                        </w:rPr>
                        <w:t>ref.fa</w:t>
                      </w:r>
                      <w:proofErr w:type="spellEnd"/>
                      <w:proofErr w:type="gramEnd"/>
                      <w:r w:rsidR="00913B95" w:rsidRPr="00913B95">
                        <w:rPr>
                          <w:rFonts w:ascii="Monaco" w:hAnsi="Monaco" w:cs="Arial"/>
                          <w:sz w:val="19"/>
                          <w:szCs w:val="19"/>
                        </w:rPr>
                        <w:t xml:space="preserve"> --</w:t>
                      </w:r>
                      <w:proofErr w:type="spellStart"/>
                      <w:r w:rsidR="00913B95" w:rsidRPr="00913B95">
                        <w:rPr>
                          <w:rFonts w:ascii="Monaco" w:hAnsi="Monaco" w:cs="Arial"/>
                          <w:sz w:val="19"/>
                          <w:szCs w:val="19"/>
                        </w:rPr>
                        <w:t>est_method</w:t>
                      </w:r>
                      <w:proofErr w:type="spellEnd"/>
                      <w:r w:rsidR="00913B95" w:rsidRPr="00913B95">
                        <w:rPr>
                          <w:rFonts w:ascii="Monaco" w:hAnsi="Monaco" w:cs="Arial"/>
                          <w:sz w:val="19"/>
                          <w:szCs w:val="19"/>
                        </w:rPr>
                        <w:t xml:space="preserve"> RSEM --</w:t>
                      </w:r>
                      <w:proofErr w:type="spellStart"/>
                      <w:r w:rsidR="00913B95" w:rsidRPr="00913B95">
                        <w:rPr>
                          <w:rFonts w:ascii="Monaco" w:hAnsi="Monaco" w:cs="Arial"/>
                          <w:sz w:val="19"/>
                          <w:szCs w:val="19"/>
                        </w:rPr>
                        <w:t>aln_method</w:t>
                      </w:r>
                      <w:proofErr w:type="spellEnd"/>
                      <w:r w:rsidR="00913B95" w:rsidRPr="00913B95">
                        <w:rPr>
                          <w:rFonts w:ascii="Monaco" w:hAnsi="Monaco" w:cs="Arial"/>
                          <w:sz w:val="19"/>
                          <w:szCs w:val="19"/>
                        </w:rPr>
                        <w:t xml:space="preserve"> bowtie --</w:t>
                      </w:r>
                      <w:proofErr w:type="spellStart"/>
                      <w:r w:rsidR="00913B95" w:rsidRPr="00913B95">
                        <w:rPr>
                          <w:rFonts w:ascii="Monaco" w:hAnsi="Monaco" w:cs="Arial"/>
                          <w:sz w:val="19"/>
                          <w:szCs w:val="19"/>
                        </w:rPr>
                        <w:t>prep_reference</w:t>
                      </w:r>
                      <w:proofErr w:type="spellEnd"/>
                    </w:p>
                    <w:p w14:paraId="0B1693C2" w14:textId="4A38500F" w:rsidR="00880C9A" w:rsidRPr="00943FC1" w:rsidRDefault="00880C9A" w:rsidP="00943FC1">
                      <w:pPr>
                        <w:pStyle w:val="PlainText"/>
                        <w:rPr>
                          <w:rFonts w:ascii="Monaco" w:hAnsi="Monaco" w:cs="Arial"/>
                          <w:sz w:val="19"/>
                          <w:szCs w:val="19"/>
                        </w:rPr>
                      </w:pPr>
                    </w:p>
                    <w:p w14:paraId="7C2F393D" w14:textId="77777777" w:rsidR="00880C9A" w:rsidRDefault="00880C9A" w:rsidP="00943FC1"/>
                  </w:txbxContent>
                </v:textbox>
                <w10:wrap type="square"/>
              </v:shape>
            </w:pict>
          </mc:Fallback>
        </mc:AlternateContent>
      </w:r>
    </w:p>
    <w:p w14:paraId="06A9F5D7" w14:textId="0CEF943C" w:rsidR="00AC088C" w:rsidRDefault="00913B95" w:rsidP="00AF7126">
      <w:pPr>
        <w:pStyle w:val="PlainText"/>
        <w:rPr>
          <w:rFonts w:ascii="Arial" w:hAnsi="Arial" w:cs="Arial"/>
          <w:sz w:val="22"/>
          <w:szCs w:val="22"/>
        </w:rPr>
      </w:pPr>
      <w:r>
        <w:rPr>
          <w:rFonts w:ascii="Arial" w:hAnsi="Arial" w:cs="Arial"/>
          <w:sz w:val="22"/>
          <w:szCs w:val="22"/>
        </w:rPr>
        <w:t xml:space="preserve">The first step in this process is to prepare the reference for mapping. </w:t>
      </w:r>
      <w:r w:rsidR="006A6660">
        <w:rPr>
          <w:rFonts w:ascii="Arial" w:hAnsi="Arial" w:cs="Arial"/>
          <w:sz w:val="22"/>
          <w:szCs w:val="22"/>
        </w:rPr>
        <w:t xml:space="preserve"> </w:t>
      </w:r>
    </w:p>
    <w:p w14:paraId="4148DEF2" w14:textId="46795A6F" w:rsidR="00AC088C" w:rsidRDefault="00AC088C" w:rsidP="00AF7126">
      <w:pPr>
        <w:pStyle w:val="PlainText"/>
        <w:rPr>
          <w:rFonts w:ascii="Arial" w:hAnsi="Arial" w:cs="Arial"/>
          <w:sz w:val="22"/>
          <w:szCs w:val="22"/>
        </w:rPr>
      </w:pPr>
    </w:p>
    <w:p w14:paraId="2E783E62" w14:textId="6205B281" w:rsidR="00EF1E89" w:rsidRDefault="00790BE9" w:rsidP="00AF7126">
      <w:pPr>
        <w:pStyle w:val="PlainText"/>
        <w:rPr>
          <w:rFonts w:ascii="Arial" w:hAnsi="Arial" w:cs="Arial"/>
          <w:sz w:val="22"/>
          <w:szCs w:val="22"/>
        </w:rPr>
      </w:pPr>
      <w:r w:rsidRPr="00165AED">
        <w:rPr>
          <w:rFonts w:ascii="Arial" w:hAnsi="Arial"/>
          <w:noProof/>
          <w:sz w:val="22"/>
          <w:szCs w:val="22"/>
        </w:rPr>
        <mc:AlternateContent>
          <mc:Choice Requires="wps">
            <w:drawing>
              <wp:anchor distT="0" distB="0" distL="114300" distR="114300" simplePos="0" relativeHeight="251663360" behindDoc="0" locked="0" layoutInCell="1" allowOverlap="1" wp14:anchorId="78FF454F" wp14:editId="6CA5F2AF">
                <wp:simplePos x="0" y="0"/>
                <wp:positionH relativeFrom="column">
                  <wp:posOffset>126365</wp:posOffset>
                </wp:positionH>
                <wp:positionV relativeFrom="paragraph">
                  <wp:posOffset>389255</wp:posOffset>
                </wp:positionV>
                <wp:extent cx="5600700" cy="918845"/>
                <wp:effectExtent l="0" t="0" r="38100" b="20955"/>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918845"/>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64F2CF" w14:textId="355C0641" w:rsidR="003B43B5" w:rsidRPr="00913B95" w:rsidRDefault="003B43B5" w:rsidP="00790BE9">
                            <w:pPr>
                              <w:pStyle w:val="PlainText"/>
                              <w:rPr>
                                <w:rFonts w:ascii="Monaco" w:hAnsi="Monaco" w:cs="Arial"/>
                                <w:sz w:val="19"/>
                                <w:szCs w:val="19"/>
                              </w:rPr>
                            </w:pPr>
                            <w:r w:rsidRPr="00913B95">
                              <w:rPr>
                                <w:rFonts w:ascii="Monaco" w:hAnsi="Monaco" w:cs="Arial"/>
                                <w:sz w:val="19"/>
                                <w:szCs w:val="19"/>
                              </w:rPr>
                              <w:t xml:space="preserve">$ </w:t>
                            </w:r>
                            <w:r w:rsidRPr="00790BE9">
                              <w:rPr>
                                <w:rFonts w:ascii="Monaco" w:hAnsi="Monaco" w:cs="Monaco"/>
                                <w:sz w:val="19"/>
                                <w:szCs w:val="19"/>
                              </w:rPr>
                              <w:t>$TACC_TRINITY_DIR/util/</w:t>
                            </w:r>
                            <w:r w:rsidRPr="00790BE9">
                              <w:rPr>
                                <w:rFonts w:ascii="Monaco" w:hAnsi="Monaco" w:cs="Arial"/>
                                <w:sz w:val="19"/>
                                <w:szCs w:val="19"/>
                              </w:rPr>
                              <w:t xml:space="preserve">align_and_estimate_abundance.pl --transcripts </w:t>
                            </w:r>
                            <w:r w:rsidRPr="00790BE9">
                              <w:rPr>
                                <w:rFonts w:ascii="Monaco" w:hAnsi="Monaco" w:cs="Monaco"/>
                                <w:sz w:val="19"/>
                                <w:szCs w:val="19"/>
                              </w:rPr>
                              <w:t>/work/04148/efischer/STG/data/references/Cborealis_ref.fa</w:t>
                            </w:r>
                            <w:r w:rsidRPr="00790BE9">
                              <w:rPr>
                                <w:rFonts w:ascii="Monaco" w:hAnsi="Monaco" w:cs="Arial"/>
                                <w:sz w:val="19"/>
                                <w:szCs w:val="19"/>
                              </w:rPr>
                              <w:t xml:space="preserve"> --seqType fq --left PD</w:t>
                            </w:r>
                            <w:r>
                              <w:rPr>
                                <w:rFonts w:ascii="Monaco" w:hAnsi="Monaco" w:cs="Arial"/>
                                <w:sz w:val="19"/>
                                <w:szCs w:val="19"/>
                              </w:rPr>
                              <w:t>_01</w:t>
                            </w:r>
                            <w:r w:rsidRPr="00790BE9">
                              <w:rPr>
                                <w:rFonts w:ascii="Monaco" w:hAnsi="Monaco" w:cs="Arial"/>
                                <w:sz w:val="19"/>
                                <w:szCs w:val="19"/>
                              </w:rPr>
                              <w:t>_R1_trim_pair.fq.gz --right PD</w:t>
                            </w:r>
                            <w:r>
                              <w:rPr>
                                <w:rFonts w:ascii="Monaco" w:hAnsi="Monaco" w:cs="Arial"/>
                                <w:sz w:val="19"/>
                                <w:szCs w:val="19"/>
                              </w:rPr>
                              <w:t>_01</w:t>
                            </w:r>
                            <w:r w:rsidRPr="00790BE9">
                              <w:rPr>
                                <w:rFonts w:ascii="Monaco" w:hAnsi="Monaco" w:cs="Arial"/>
                                <w:sz w:val="19"/>
                                <w:szCs w:val="19"/>
                              </w:rPr>
                              <w:t>_R2_trim_pair.fq.gz --est_method RSEM --aln_method bowtie --SS_lib_type RF --thread_count 16 --output_prefix PD</w:t>
                            </w:r>
                            <w:r>
                              <w:rPr>
                                <w:rFonts w:ascii="Monaco" w:hAnsi="Monaco" w:cs="Arial"/>
                                <w:sz w:val="19"/>
                                <w:szCs w:val="19"/>
                              </w:rPr>
                              <w:t>_01</w:t>
                            </w:r>
                          </w:p>
                          <w:p w14:paraId="16C3BEA0" w14:textId="77777777" w:rsidR="003B43B5" w:rsidRPr="00943FC1" w:rsidRDefault="003B43B5" w:rsidP="00790BE9">
                            <w:pPr>
                              <w:pStyle w:val="PlainText"/>
                              <w:rPr>
                                <w:rFonts w:ascii="Monaco" w:hAnsi="Monaco" w:cs="Arial"/>
                                <w:sz w:val="19"/>
                                <w:szCs w:val="19"/>
                              </w:rPr>
                            </w:pPr>
                          </w:p>
                          <w:p w14:paraId="6E74C847" w14:textId="77777777" w:rsidR="003B43B5" w:rsidRDefault="003B43B5" w:rsidP="00790B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FF454F" id="Text Box 3" o:spid="_x0000_s1028" type="#_x0000_t202" style="position:absolute;margin-left:9.95pt;margin-top:30.65pt;width:441pt;height:7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" fillcolor="#f2f2f2 [3052]" strokecolor="black [3213]">
                <v:textbox>
                  <w:txbxContent>
                    <w:p w14:paraId="1764F2CF" w14:textId="355C0641" w:rsidR="00790BE9" w:rsidRPr="00913B95" w:rsidRDefault="00790BE9" w:rsidP="00790BE9">
                      <w:pPr>
                        <w:pStyle w:val="PlainText"/>
                        <w:rPr>
                          <w:rFonts w:ascii="Monaco" w:hAnsi="Monaco" w:cs="Arial"/>
                          <w:sz w:val="19"/>
                          <w:szCs w:val="19"/>
                        </w:rPr>
                      </w:pPr>
                      <w:r w:rsidRPr="00913B95">
                        <w:rPr>
                          <w:rFonts w:ascii="Monaco" w:hAnsi="Monaco" w:cs="Arial"/>
                          <w:sz w:val="19"/>
                          <w:szCs w:val="19"/>
                        </w:rPr>
                        <w:t xml:space="preserve">$ </w:t>
                      </w:r>
                      <w:r w:rsidRPr="00790BE9">
                        <w:rPr>
                          <w:rFonts w:ascii="Monaco" w:hAnsi="Monaco" w:cs="Monaco"/>
                          <w:sz w:val="19"/>
                          <w:szCs w:val="19"/>
                        </w:rPr>
                        <w:t>$TACC_TRINITY_DIR/util/</w:t>
                      </w:r>
                      <w:r w:rsidRPr="00790BE9">
                        <w:rPr>
                          <w:rFonts w:ascii="Monaco" w:hAnsi="Monaco" w:cs="Arial"/>
                          <w:sz w:val="19"/>
                          <w:szCs w:val="19"/>
                        </w:rPr>
                        <w:t xml:space="preserve">align_and_estimate_abundance.pl --transcripts </w:t>
                      </w:r>
                      <w:r w:rsidRPr="00790BE9">
                        <w:rPr>
                          <w:rFonts w:ascii="Monaco" w:hAnsi="Monaco" w:cs="Monaco"/>
                          <w:sz w:val="19"/>
                          <w:szCs w:val="19"/>
                        </w:rPr>
                        <w:t>/work/04148/</w:t>
                      </w:r>
                      <w:proofErr w:type="spellStart"/>
                      <w:r w:rsidRPr="00790BE9">
                        <w:rPr>
                          <w:rFonts w:ascii="Monaco" w:hAnsi="Monaco" w:cs="Monaco"/>
                          <w:sz w:val="19"/>
                          <w:szCs w:val="19"/>
                        </w:rPr>
                        <w:t>efischer</w:t>
                      </w:r>
                      <w:proofErr w:type="spellEnd"/>
                      <w:r w:rsidRPr="00790BE9">
                        <w:rPr>
                          <w:rFonts w:ascii="Monaco" w:hAnsi="Monaco" w:cs="Monaco"/>
                          <w:sz w:val="19"/>
                          <w:szCs w:val="19"/>
                        </w:rPr>
                        <w:t>/STG/data/references/</w:t>
                      </w:r>
                      <w:proofErr w:type="spellStart"/>
                      <w:r w:rsidRPr="00790BE9">
                        <w:rPr>
                          <w:rFonts w:ascii="Monaco" w:hAnsi="Monaco" w:cs="Monaco"/>
                          <w:sz w:val="19"/>
                          <w:szCs w:val="19"/>
                        </w:rPr>
                        <w:t>Cborealis_</w:t>
                      </w:r>
                      <w:proofErr w:type="gramStart"/>
                      <w:r w:rsidRPr="00790BE9">
                        <w:rPr>
                          <w:rFonts w:ascii="Monaco" w:hAnsi="Monaco" w:cs="Monaco"/>
                          <w:sz w:val="19"/>
                          <w:szCs w:val="19"/>
                        </w:rPr>
                        <w:t>ref.fa</w:t>
                      </w:r>
                      <w:proofErr w:type="spellEnd"/>
                      <w:proofErr w:type="gramEnd"/>
                      <w:r w:rsidRPr="00790BE9">
                        <w:rPr>
                          <w:rFonts w:ascii="Monaco" w:hAnsi="Monaco" w:cs="Arial"/>
                          <w:sz w:val="19"/>
                          <w:szCs w:val="19"/>
                        </w:rPr>
                        <w:t xml:space="preserve"> --</w:t>
                      </w:r>
                      <w:proofErr w:type="spellStart"/>
                      <w:r w:rsidRPr="00790BE9">
                        <w:rPr>
                          <w:rFonts w:ascii="Monaco" w:hAnsi="Monaco" w:cs="Arial"/>
                          <w:sz w:val="19"/>
                          <w:szCs w:val="19"/>
                        </w:rPr>
                        <w:t>seqType</w:t>
                      </w:r>
                      <w:proofErr w:type="spellEnd"/>
                      <w:r w:rsidRPr="00790BE9">
                        <w:rPr>
                          <w:rFonts w:ascii="Monaco" w:hAnsi="Monaco" w:cs="Arial"/>
                          <w:sz w:val="19"/>
                          <w:szCs w:val="19"/>
                        </w:rPr>
                        <w:t xml:space="preserve"> </w:t>
                      </w:r>
                      <w:proofErr w:type="spellStart"/>
                      <w:r w:rsidRPr="00790BE9">
                        <w:rPr>
                          <w:rFonts w:ascii="Monaco" w:hAnsi="Monaco" w:cs="Arial"/>
                          <w:sz w:val="19"/>
                          <w:szCs w:val="19"/>
                        </w:rPr>
                        <w:t>fq</w:t>
                      </w:r>
                      <w:proofErr w:type="spellEnd"/>
                      <w:r w:rsidRPr="00790BE9">
                        <w:rPr>
                          <w:rFonts w:ascii="Monaco" w:hAnsi="Monaco" w:cs="Arial"/>
                          <w:sz w:val="19"/>
                          <w:szCs w:val="19"/>
                        </w:rPr>
                        <w:t xml:space="preserve"> --left PD</w:t>
                      </w:r>
                      <w:r w:rsidR="00410708">
                        <w:rPr>
                          <w:rFonts w:ascii="Monaco" w:hAnsi="Monaco" w:cs="Arial"/>
                          <w:sz w:val="19"/>
                          <w:szCs w:val="19"/>
                        </w:rPr>
                        <w:t>_01</w:t>
                      </w:r>
                      <w:r w:rsidRPr="00790BE9">
                        <w:rPr>
                          <w:rFonts w:ascii="Monaco" w:hAnsi="Monaco" w:cs="Arial"/>
                          <w:sz w:val="19"/>
                          <w:szCs w:val="19"/>
                        </w:rPr>
                        <w:t>_R1_trim_pair.fq.gz --right PD</w:t>
                      </w:r>
                      <w:r w:rsidR="00410708">
                        <w:rPr>
                          <w:rFonts w:ascii="Monaco" w:hAnsi="Monaco" w:cs="Arial"/>
                          <w:sz w:val="19"/>
                          <w:szCs w:val="19"/>
                        </w:rPr>
                        <w:t>_01</w:t>
                      </w:r>
                      <w:r w:rsidRPr="00790BE9">
                        <w:rPr>
                          <w:rFonts w:ascii="Monaco" w:hAnsi="Monaco" w:cs="Arial"/>
                          <w:sz w:val="19"/>
                          <w:szCs w:val="19"/>
                        </w:rPr>
                        <w:t>_R2_trim_pair.fq.gz --</w:t>
                      </w:r>
                      <w:proofErr w:type="spellStart"/>
                      <w:r w:rsidRPr="00790BE9">
                        <w:rPr>
                          <w:rFonts w:ascii="Monaco" w:hAnsi="Monaco" w:cs="Arial"/>
                          <w:sz w:val="19"/>
                          <w:szCs w:val="19"/>
                        </w:rPr>
                        <w:t>est_method</w:t>
                      </w:r>
                      <w:proofErr w:type="spellEnd"/>
                      <w:r w:rsidRPr="00790BE9">
                        <w:rPr>
                          <w:rFonts w:ascii="Monaco" w:hAnsi="Monaco" w:cs="Arial"/>
                          <w:sz w:val="19"/>
                          <w:szCs w:val="19"/>
                        </w:rPr>
                        <w:t xml:space="preserve"> RSEM --</w:t>
                      </w:r>
                      <w:proofErr w:type="spellStart"/>
                      <w:r w:rsidRPr="00790BE9">
                        <w:rPr>
                          <w:rFonts w:ascii="Monaco" w:hAnsi="Monaco" w:cs="Arial"/>
                          <w:sz w:val="19"/>
                          <w:szCs w:val="19"/>
                        </w:rPr>
                        <w:t>aln_method</w:t>
                      </w:r>
                      <w:proofErr w:type="spellEnd"/>
                      <w:r w:rsidRPr="00790BE9">
                        <w:rPr>
                          <w:rFonts w:ascii="Monaco" w:hAnsi="Monaco" w:cs="Arial"/>
                          <w:sz w:val="19"/>
                          <w:szCs w:val="19"/>
                        </w:rPr>
                        <w:t xml:space="preserve"> bowtie --</w:t>
                      </w:r>
                      <w:proofErr w:type="spellStart"/>
                      <w:r w:rsidRPr="00790BE9">
                        <w:rPr>
                          <w:rFonts w:ascii="Monaco" w:hAnsi="Monaco" w:cs="Arial"/>
                          <w:sz w:val="19"/>
                          <w:szCs w:val="19"/>
                        </w:rPr>
                        <w:t>SS_lib_type</w:t>
                      </w:r>
                      <w:proofErr w:type="spellEnd"/>
                      <w:r w:rsidRPr="00790BE9">
                        <w:rPr>
                          <w:rFonts w:ascii="Monaco" w:hAnsi="Monaco" w:cs="Arial"/>
                          <w:sz w:val="19"/>
                          <w:szCs w:val="19"/>
                        </w:rPr>
                        <w:t xml:space="preserve"> RF --</w:t>
                      </w:r>
                      <w:proofErr w:type="spellStart"/>
                      <w:r w:rsidRPr="00790BE9">
                        <w:rPr>
                          <w:rFonts w:ascii="Monaco" w:hAnsi="Monaco" w:cs="Arial"/>
                          <w:sz w:val="19"/>
                          <w:szCs w:val="19"/>
                        </w:rPr>
                        <w:t>thread_count</w:t>
                      </w:r>
                      <w:proofErr w:type="spellEnd"/>
                      <w:r w:rsidRPr="00790BE9">
                        <w:rPr>
                          <w:rFonts w:ascii="Monaco" w:hAnsi="Monaco" w:cs="Arial"/>
                          <w:sz w:val="19"/>
                          <w:szCs w:val="19"/>
                        </w:rPr>
                        <w:t xml:space="preserve"> 16 --</w:t>
                      </w:r>
                      <w:proofErr w:type="spellStart"/>
                      <w:r w:rsidRPr="00790BE9">
                        <w:rPr>
                          <w:rFonts w:ascii="Monaco" w:hAnsi="Monaco" w:cs="Arial"/>
                          <w:sz w:val="19"/>
                          <w:szCs w:val="19"/>
                        </w:rPr>
                        <w:t>output_prefix</w:t>
                      </w:r>
                      <w:proofErr w:type="spellEnd"/>
                      <w:r w:rsidRPr="00790BE9">
                        <w:rPr>
                          <w:rFonts w:ascii="Monaco" w:hAnsi="Monaco" w:cs="Arial"/>
                          <w:sz w:val="19"/>
                          <w:szCs w:val="19"/>
                        </w:rPr>
                        <w:t xml:space="preserve"> PD</w:t>
                      </w:r>
                      <w:r w:rsidR="006D6E34">
                        <w:rPr>
                          <w:rFonts w:ascii="Monaco" w:hAnsi="Monaco" w:cs="Arial"/>
                          <w:sz w:val="19"/>
                          <w:szCs w:val="19"/>
                        </w:rPr>
                        <w:t>_01</w:t>
                      </w:r>
                    </w:p>
                    <w:p w14:paraId="16C3BEA0" w14:textId="77777777" w:rsidR="00790BE9" w:rsidRPr="00943FC1" w:rsidRDefault="00790BE9" w:rsidP="00790BE9">
                      <w:pPr>
                        <w:pStyle w:val="PlainText"/>
                        <w:rPr>
                          <w:rFonts w:ascii="Monaco" w:hAnsi="Monaco" w:cs="Arial"/>
                          <w:sz w:val="19"/>
                          <w:szCs w:val="19"/>
                        </w:rPr>
                      </w:pPr>
                    </w:p>
                    <w:p w14:paraId="6E74C847" w14:textId="77777777" w:rsidR="00790BE9" w:rsidRDefault="00790BE9" w:rsidP="00790BE9"/>
                  </w:txbxContent>
                </v:textbox>
                <w10:wrap type="square"/>
              </v:shape>
            </w:pict>
          </mc:Fallback>
        </mc:AlternateContent>
      </w:r>
      <w:r>
        <w:rPr>
          <w:rFonts w:ascii="Arial" w:hAnsi="Arial" w:cs="Arial"/>
          <w:sz w:val="22"/>
          <w:szCs w:val="22"/>
        </w:rPr>
        <w:t xml:space="preserve">Now we can map. Note: we will do this for each </w:t>
      </w:r>
      <w:r w:rsidR="003744E2">
        <w:rPr>
          <w:rFonts w:ascii="Arial" w:hAnsi="Arial" w:cs="Arial"/>
          <w:sz w:val="22"/>
          <w:szCs w:val="22"/>
        </w:rPr>
        <w:t xml:space="preserve">pair of R1 and R2 </w:t>
      </w:r>
      <w:r>
        <w:rPr>
          <w:rFonts w:ascii="Arial" w:hAnsi="Arial" w:cs="Arial"/>
          <w:sz w:val="22"/>
          <w:szCs w:val="22"/>
        </w:rPr>
        <w:t>sample</w:t>
      </w:r>
      <w:r w:rsidR="003744E2">
        <w:rPr>
          <w:rFonts w:ascii="Arial" w:hAnsi="Arial" w:cs="Arial"/>
          <w:sz w:val="22"/>
          <w:szCs w:val="22"/>
        </w:rPr>
        <w:t>s</w:t>
      </w:r>
      <w:r>
        <w:rPr>
          <w:rFonts w:ascii="Arial" w:hAnsi="Arial" w:cs="Arial"/>
          <w:sz w:val="22"/>
          <w:szCs w:val="22"/>
        </w:rPr>
        <w:t xml:space="preserve"> individually using only the paired reads!</w:t>
      </w:r>
    </w:p>
    <w:p w14:paraId="12641B7D" w14:textId="2DB3D729" w:rsidR="002C06E2" w:rsidRDefault="002C06E2" w:rsidP="00AF7126">
      <w:pPr>
        <w:pStyle w:val="PlainText"/>
        <w:rPr>
          <w:rFonts w:ascii="Arial" w:hAnsi="Arial" w:cs="Arial"/>
          <w:sz w:val="22"/>
          <w:szCs w:val="22"/>
        </w:rPr>
      </w:pPr>
    </w:p>
    <w:p w14:paraId="257F36D8" w14:textId="217A90AB" w:rsidR="002C06E2" w:rsidRDefault="003744E2" w:rsidP="00AF7126">
      <w:pPr>
        <w:pStyle w:val="PlainText"/>
        <w:rPr>
          <w:rFonts w:ascii="Arial" w:hAnsi="Arial" w:cs="Arial"/>
          <w:sz w:val="22"/>
          <w:szCs w:val="22"/>
        </w:rPr>
      </w:pPr>
      <w:r>
        <w:rPr>
          <w:rFonts w:ascii="Arial" w:hAnsi="Arial" w:cs="Arial"/>
          <w:sz w:val="22"/>
          <w:szCs w:val="22"/>
        </w:rPr>
        <w:t xml:space="preserve">Modify the above code to map your second sample pair. </w:t>
      </w:r>
    </w:p>
    <w:p w14:paraId="1C67CB4C" w14:textId="77777777" w:rsidR="002C06E2" w:rsidRDefault="002C06E2" w:rsidP="00AF7126">
      <w:pPr>
        <w:pStyle w:val="PlainText"/>
        <w:rPr>
          <w:rFonts w:ascii="Arial" w:hAnsi="Arial" w:cs="Arial"/>
          <w:sz w:val="22"/>
          <w:szCs w:val="22"/>
        </w:rPr>
      </w:pPr>
    </w:p>
    <w:p w14:paraId="62562DC9" w14:textId="05914678" w:rsidR="00AF7126" w:rsidRDefault="003744E2" w:rsidP="00AF7126">
      <w:pPr>
        <w:pStyle w:val="PlainText"/>
        <w:rPr>
          <w:rFonts w:ascii="Arial" w:hAnsi="Arial" w:cs="Arial"/>
          <w:sz w:val="22"/>
          <w:szCs w:val="22"/>
        </w:rPr>
      </w:pPr>
      <w:r w:rsidRPr="00165AED">
        <w:rPr>
          <w:rFonts w:ascii="Arial" w:hAnsi="Arial"/>
          <w:noProof/>
          <w:sz w:val="22"/>
          <w:szCs w:val="22"/>
        </w:rPr>
        <w:lastRenderedPageBreak/>
        <mc:AlternateContent>
          <mc:Choice Requires="wps">
            <w:drawing>
              <wp:anchor distT="0" distB="0" distL="114300" distR="114300" simplePos="0" relativeHeight="251665408" behindDoc="0" locked="0" layoutInCell="1" allowOverlap="1" wp14:anchorId="79937203" wp14:editId="4D00E0B8">
                <wp:simplePos x="0" y="0"/>
                <wp:positionH relativeFrom="column">
                  <wp:posOffset>126365</wp:posOffset>
                </wp:positionH>
                <wp:positionV relativeFrom="paragraph">
                  <wp:posOffset>383540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99FAD6" w14:textId="1EE93CCF" w:rsidR="003B43B5" w:rsidRPr="00943FC1" w:rsidRDefault="003B43B5" w:rsidP="003744E2">
                            <w:pPr>
                              <w:pStyle w:val="PlainText"/>
                              <w:rPr>
                                <w:rFonts w:ascii="Monaco" w:hAnsi="Monaco" w:cs="Arial"/>
                                <w:sz w:val="19"/>
                                <w:szCs w:val="19"/>
                              </w:rPr>
                            </w:pPr>
                            <w:r w:rsidRPr="00913B95">
                              <w:rPr>
                                <w:rFonts w:ascii="Monaco" w:hAnsi="Monaco" w:cs="Arial"/>
                                <w:sz w:val="19"/>
                                <w:szCs w:val="19"/>
                              </w:rPr>
                              <w:t xml:space="preserve">$ </w:t>
                            </w:r>
                            <w:r w:rsidRPr="00790BE9">
                              <w:rPr>
                                <w:rFonts w:ascii="Monaco" w:hAnsi="Monaco" w:cs="Monaco"/>
                                <w:sz w:val="19"/>
                                <w:szCs w:val="19"/>
                              </w:rPr>
                              <w:t>$TACC_TRINITY_DIR/util/</w:t>
                            </w:r>
                            <w:r>
                              <w:rPr>
                                <w:rFonts w:ascii="Monaco" w:hAnsi="Monaco" w:cs="Arial"/>
                                <w:sz w:val="19"/>
                                <w:szCs w:val="19"/>
                              </w:rPr>
                              <w:t>abundance_estimates_to_matrix</w:t>
                            </w:r>
                            <w:r w:rsidRPr="00790BE9">
                              <w:rPr>
                                <w:rFonts w:ascii="Monaco" w:hAnsi="Monaco" w:cs="Arial"/>
                                <w:sz w:val="19"/>
                                <w:szCs w:val="19"/>
                              </w:rPr>
                              <w:t xml:space="preserve">.pl --est_method RSEM </w:t>
                            </w:r>
                            <w:r>
                              <w:rPr>
                                <w:rFonts w:ascii="Monaco" w:hAnsi="Monaco" w:cs="Arial"/>
                                <w:sz w:val="19"/>
                                <w:szCs w:val="19"/>
                              </w:rPr>
                              <w:t>--out_prefix genes PD_01.genes.results PD_02.genes.results GM_01.genes.results GM_02.genes.results</w:t>
                            </w:r>
                          </w:p>
                          <w:p w14:paraId="7938C778" w14:textId="77777777" w:rsidR="003B43B5" w:rsidRDefault="003B43B5" w:rsidP="003744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937203" id="Text Box 4" o:spid="_x0000_s1029" type="#_x0000_t202" style="position:absolute;margin-left:9.95pt;margin-top:30.2pt;width:44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" fillcolor="#f2f2f2 [3052]" strokecolor="black [3213]">
                <v:textbox>
                  <w:txbxContent>
                    <w:p w14:paraId="4799FAD6" w14:textId="1EE93CCF" w:rsidR="003744E2" w:rsidRPr="00943FC1" w:rsidRDefault="003744E2" w:rsidP="003744E2">
                      <w:pPr>
                        <w:pStyle w:val="PlainText"/>
                        <w:rPr>
                          <w:rFonts w:ascii="Monaco" w:hAnsi="Monaco" w:cs="Arial"/>
                          <w:sz w:val="19"/>
                          <w:szCs w:val="19"/>
                        </w:rPr>
                      </w:pPr>
                      <w:r w:rsidRPr="00913B95">
                        <w:rPr>
                          <w:rFonts w:ascii="Monaco" w:hAnsi="Monaco" w:cs="Arial"/>
                          <w:sz w:val="19"/>
                          <w:szCs w:val="19"/>
                        </w:rPr>
                        <w:t xml:space="preserve">$ </w:t>
                      </w:r>
                      <w:r w:rsidRPr="00790BE9">
                        <w:rPr>
                          <w:rFonts w:ascii="Monaco" w:hAnsi="Monaco" w:cs="Monaco"/>
                          <w:sz w:val="19"/>
                          <w:szCs w:val="19"/>
                        </w:rPr>
                        <w:t>$TACC_TRINITY_DIR/util/</w:t>
                      </w:r>
                      <w:r>
                        <w:rPr>
                          <w:rFonts w:ascii="Monaco" w:hAnsi="Monaco" w:cs="Arial"/>
                          <w:sz w:val="19"/>
                          <w:szCs w:val="19"/>
                        </w:rPr>
                        <w:t>abundance_estimates_to_matrix</w:t>
                      </w:r>
                      <w:r w:rsidRPr="00790BE9">
                        <w:rPr>
                          <w:rFonts w:ascii="Monaco" w:hAnsi="Monaco" w:cs="Arial"/>
                          <w:sz w:val="19"/>
                          <w:szCs w:val="19"/>
                        </w:rPr>
                        <w:t>.pl --</w:t>
                      </w:r>
                      <w:proofErr w:type="spellStart"/>
                      <w:r w:rsidRPr="00790BE9">
                        <w:rPr>
                          <w:rFonts w:ascii="Monaco" w:hAnsi="Monaco" w:cs="Arial"/>
                          <w:sz w:val="19"/>
                          <w:szCs w:val="19"/>
                        </w:rPr>
                        <w:t>est_method</w:t>
                      </w:r>
                      <w:proofErr w:type="spellEnd"/>
                      <w:r w:rsidRPr="00790BE9">
                        <w:rPr>
                          <w:rFonts w:ascii="Monaco" w:hAnsi="Monaco" w:cs="Arial"/>
                          <w:sz w:val="19"/>
                          <w:szCs w:val="19"/>
                        </w:rPr>
                        <w:t xml:space="preserve"> RSEM </w:t>
                      </w:r>
                      <w:r w:rsidR="009D4F31">
                        <w:rPr>
                          <w:rFonts w:ascii="Monaco" w:hAnsi="Monaco" w:cs="Arial"/>
                          <w:sz w:val="19"/>
                          <w:szCs w:val="19"/>
                        </w:rPr>
                        <w:t>--</w:t>
                      </w:r>
                      <w:proofErr w:type="spellStart"/>
                      <w:r>
                        <w:rPr>
                          <w:rFonts w:ascii="Monaco" w:hAnsi="Monaco" w:cs="Arial"/>
                          <w:sz w:val="19"/>
                          <w:szCs w:val="19"/>
                        </w:rPr>
                        <w:t>out_prefix</w:t>
                      </w:r>
                      <w:proofErr w:type="spellEnd"/>
                      <w:r>
                        <w:rPr>
                          <w:rFonts w:ascii="Monaco" w:hAnsi="Monaco" w:cs="Arial"/>
                          <w:sz w:val="19"/>
                          <w:szCs w:val="19"/>
                        </w:rPr>
                        <w:t xml:space="preserve"> </w:t>
                      </w:r>
                      <w:r w:rsidR="009D4F31">
                        <w:rPr>
                          <w:rFonts w:ascii="Monaco" w:hAnsi="Monaco" w:cs="Arial"/>
                          <w:sz w:val="19"/>
                          <w:szCs w:val="19"/>
                        </w:rPr>
                        <w:t>genes</w:t>
                      </w:r>
                      <w:r>
                        <w:rPr>
                          <w:rFonts w:ascii="Monaco" w:hAnsi="Monaco" w:cs="Arial"/>
                          <w:sz w:val="19"/>
                          <w:szCs w:val="19"/>
                        </w:rPr>
                        <w:t xml:space="preserve"> </w:t>
                      </w:r>
                      <w:r w:rsidR="009D4F31">
                        <w:rPr>
                          <w:rFonts w:ascii="Monaco" w:hAnsi="Monaco" w:cs="Arial"/>
                          <w:sz w:val="19"/>
                          <w:szCs w:val="19"/>
                        </w:rPr>
                        <w:t>PD</w:t>
                      </w:r>
                      <w:r w:rsidR="00EE4DC3">
                        <w:rPr>
                          <w:rFonts w:ascii="Monaco" w:hAnsi="Monaco" w:cs="Arial"/>
                          <w:sz w:val="19"/>
                          <w:szCs w:val="19"/>
                        </w:rPr>
                        <w:t>_</w:t>
                      </w:r>
                      <w:proofErr w:type="gramStart"/>
                      <w:r w:rsidR="00EE4DC3">
                        <w:rPr>
                          <w:rFonts w:ascii="Monaco" w:hAnsi="Monaco" w:cs="Arial"/>
                          <w:sz w:val="19"/>
                          <w:szCs w:val="19"/>
                        </w:rPr>
                        <w:t>01</w:t>
                      </w:r>
                      <w:r w:rsidR="009D4F31">
                        <w:rPr>
                          <w:rFonts w:ascii="Monaco" w:hAnsi="Monaco" w:cs="Arial"/>
                          <w:sz w:val="19"/>
                          <w:szCs w:val="19"/>
                        </w:rPr>
                        <w:t>.genes</w:t>
                      </w:r>
                      <w:proofErr w:type="gramEnd"/>
                      <w:r w:rsidR="009D4F31">
                        <w:rPr>
                          <w:rFonts w:ascii="Monaco" w:hAnsi="Monaco" w:cs="Arial"/>
                          <w:sz w:val="19"/>
                          <w:szCs w:val="19"/>
                        </w:rPr>
                        <w:t xml:space="preserve">.results </w:t>
                      </w:r>
                      <w:r w:rsidR="00EE4DC3">
                        <w:rPr>
                          <w:rFonts w:ascii="Monaco" w:hAnsi="Monaco" w:cs="Arial"/>
                          <w:sz w:val="19"/>
                          <w:szCs w:val="19"/>
                        </w:rPr>
                        <w:t>PD_0</w:t>
                      </w:r>
                      <w:r w:rsidR="00EE4DC3">
                        <w:rPr>
                          <w:rFonts w:ascii="Monaco" w:hAnsi="Monaco" w:cs="Arial"/>
                          <w:sz w:val="19"/>
                          <w:szCs w:val="19"/>
                        </w:rPr>
                        <w:t>2</w:t>
                      </w:r>
                      <w:r w:rsidR="00EE4DC3">
                        <w:rPr>
                          <w:rFonts w:ascii="Monaco" w:hAnsi="Monaco" w:cs="Arial"/>
                          <w:sz w:val="19"/>
                          <w:szCs w:val="19"/>
                        </w:rPr>
                        <w:t xml:space="preserve">.genes.results </w:t>
                      </w:r>
                      <w:r w:rsidR="009D4F31">
                        <w:rPr>
                          <w:rFonts w:ascii="Monaco" w:hAnsi="Monaco" w:cs="Arial"/>
                          <w:sz w:val="19"/>
                          <w:szCs w:val="19"/>
                        </w:rPr>
                        <w:t>GM</w:t>
                      </w:r>
                      <w:r w:rsidR="00EE4DC3">
                        <w:rPr>
                          <w:rFonts w:ascii="Monaco" w:hAnsi="Monaco" w:cs="Arial"/>
                          <w:sz w:val="19"/>
                          <w:szCs w:val="19"/>
                        </w:rPr>
                        <w:t>_01</w:t>
                      </w:r>
                      <w:r w:rsidR="009D4F31">
                        <w:rPr>
                          <w:rFonts w:ascii="Monaco" w:hAnsi="Monaco" w:cs="Arial"/>
                          <w:sz w:val="19"/>
                          <w:szCs w:val="19"/>
                        </w:rPr>
                        <w:t>.genes.results</w:t>
                      </w:r>
                      <w:r w:rsidR="00EE4DC3">
                        <w:rPr>
                          <w:rFonts w:ascii="Monaco" w:hAnsi="Monaco" w:cs="Arial"/>
                          <w:sz w:val="19"/>
                          <w:szCs w:val="19"/>
                        </w:rPr>
                        <w:t xml:space="preserve"> </w:t>
                      </w:r>
                      <w:r w:rsidR="00EE4DC3">
                        <w:rPr>
                          <w:rFonts w:ascii="Monaco" w:hAnsi="Monaco" w:cs="Arial"/>
                          <w:sz w:val="19"/>
                          <w:szCs w:val="19"/>
                        </w:rPr>
                        <w:t>GM_0</w:t>
                      </w:r>
                      <w:r w:rsidR="00EE4DC3">
                        <w:rPr>
                          <w:rFonts w:ascii="Monaco" w:hAnsi="Monaco" w:cs="Arial"/>
                          <w:sz w:val="19"/>
                          <w:szCs w:val="19"/>
                        </w:rPr>
                        <w:t>2</w:t>
                      </w:r>
                      <w:r w:rsidR="00EE4DC3">
                        <w:rPr>
                          <w:rFonts w:ascii="Monaco" w:hAnsi="Monaco" w:cs="Arial"/>
                          <w:sz w:val="19"/>
                          <w:szCs w:val="19"/>
                        </w:rPr>
                        <w:t>.genes.results</w:t>
                      </w:r>
                    </w:p>
                    <w:p w14:paraId="7938C778" w14:textId="77777777" w:rsidR="003744E2" w:rsidRDefault="003744E2" w:rsidP="003744E2"/>
                  </w:txbxContent>
                </v:textbox>
                <w10:wrap type="square"/>
              </v:shape>
            </w:pict>
          </mc:Fallback>
        </mc:AlternateContent>
      </w:r>
      <w:r>
        <w:rPr>
          <w:rFonts w:ascii="Arial" w:hAnsi="Arial" w:cs="Arial"/>
          <w:sz w:val="22"/>
          <w:szCs w:val="22"/>
        </w:rPr>
        <w:t>Now that we have mapped all the samples we can combine them into a single matrix of counts</w:t>
      </w:r>
      <w:r w:rsidR="00F631BB">
        <w:rPr>
          <w:rFonts w:ascii="Arial" w:hAnsi="Arial" w:cs="Arial"/>
          <w:sz w:val="22"/>
          <w:szCs w:val="22"/>
        </w:rPr>
        <w:t xml:space="preserve"> that we will use for our downstream analyses</w:t>
      </w:r>
      <w:r>
        <w:rPr>
          <w:rFonts w:ascii="Arial" w:hAnsi="Arial" w:cs="Arial"/>
          <w:sz w:val="22"/>
          <w:szCs w:val="22"/>
        </w:rPr>
        <w:t>:</w:t>
      </w:r>
    </w:p>
    <w:p w14:paraId="53803DE7" w14:textId="61B04C22" w:rsidR="003744E2" w:rsidRDefault="003744E2" w:rsidP="00AF7126">
      <w:pPr>
        <w:pStyle w:val="PlainText"/>
        <w:rPr>
          <w:rFonts w:ascii="Arial" w:hAnsi="Arial" w:cs="Arial"/>
          <w:sz w:val="22"/>
          <w:szCs w:val="22"/>
        </w:rPr>
      </w:pPr>
    </w:p>
    <w:p w14:paraId="5653B043" w14:textId="77777777" w:rsidR="00355252" w:rsidRDefault="00355252" w:rsidP="00344188">
      <w:pPr>
        <w:pStyle w:val="PlainText"/>
        <w:rPr>
          <w:rFonts w:ascii="Arial" w:hAnsi="Arial" w:cs="Arial"/>
          <w:sz w:val="22"/>
          <w:szCs w:val="22"/>
        </w:rPr>
      </w:pPr>
    </w:p>
    <w:p w14:paraId="48C8484D" w14:textId="2F1C5C3F" w:rsidR="00344188" w:rsidRPr="00BE3937" w:rsidRDefault="00344188" w:rsidP="00344188">
      <w:pPr>
        <w:pStyle w:val="PlainText"/>
        <w:rPr>
          <w:rFonts w:ascii="Arial" w:hAnsi="Arial" w:cs="Arial"/>
          <w:b/>
          <w:sz w:val="22"/>
          <w:szCs w:val="22"/>
        </w:rPr>
      </w:pPr>
      <w:r>
        <w:rPr>
          <w:rFonts w:ascii="Arial" w:hAnsi="Arial" w:cs="Arial"/>
          <w:b/>
          <w:sz w:val="22"/>
          <w:szCs w:val="22"/>
        </w:rPr>
        <w:t>Differential expression analysis</w:t>
      </w:r>
    </w:p>
    <w:p w14:paraId="5E4EB1DB" w14:textId="2A94A2E3" w:rsidR="003744E2" w:rsidRDefault="00344188" w:rsidP="00F24B16">
      <w:pPr>
        <w:spacing w:after="0"/>
        <w:rPr>
          <w:rFonts w:ascii="Arial" w:hAnsi="Arial" w:cs="Arial"/>
        </w:rPr>
      </w:pPr>
      <w:r>
        <w:rPr>
          <w:rFonts w:ascii="Arial" w:hAnsi="Arial" w:cs="Arial"/>
        </w:rPr>
        <w:t xml:space="preserve">As with all the steps along the way there are many different programs you can use for differential expression analysis. All these programs claim to be the best one, so it’s up to you to make an informed decision based on your need. I personally like to use a couple of different approaches to understand whether I’m getting the same ‘answer’ across the board, and also because different programs have different strengths and weaknesses. </w:t>
      </w:r>
      <w:r w:rsidR="009D5BC7">
        <w:rPr>
          <w:rFonts w:ascii="Arial" w:hAnsi="Arial" w:cs="Arial"/>
        </w:rPr>
        <w:t>In that vein, w</w:t>
      </w:r>
      <w:r>
        <w:rPr>
          <w:rFonts w:ascii="Arial" w:hAnsi="Arial" w:cs="Arial"/>
        </w:rPr>
        <w:t>e’re going to show you a couple of options.</w:t>
      </w:r>
    </w:p>
    <w:p w14:paraId="21B491D3" w14:textId="77777777" w:rsidR="00F24B16" w:rsidRDefault="00F24B16" w:rsidP="00F24B16">
      <w:pPr>
        <w:spacing w:after="0"/>
        <w:rPr>
          <w:rFonts w:ascii="Arial" w:hAnsi="Arial" w:cs="Arial"/>
        </w:rPr>
      </w:pPr>
    </w:p>
    <w:p w14:paraId="70737734" w14:textId="18B0FF81" w:rsidR="00D27D1C" w:rsidRPr="00D27D1C" w:rsidRDefault="00D27D1C" w:rsidP="00F24B16">
      <w:pPr>
        <w:spacing w:after="0"/>
        <w:rPr>
          <w:rFonts w:ascii="Arial" w:hAnsi="Arial" w:cs="Arial"/>
          <w:i/>
        </w:rPr>
      </w:pPr>
      <w:r w:rsidRPr="00D27D1C">
        <w:rPr>
          <w:rFonts w:ascii="Arial" w:hAnsi="Arial" w:cs="Arial"/>
          <w:i/>
        </w:rPr>
        <w:t>EdgeR</w:t>
      </w:r>
    </w:p>
    <w:p w14:paraId="47F85811" w14:textId="7B905E49" w:rsidR="00F24B16" w:rsidRDefault="00F24B16" w:rsidP="00F24B16">
      <w:pPr>
        <w:spacing w:after="0"/>
        <w:rPr>
          <w:rFonts w:ascii="Arial" w:hAnsi="Arial" w:cs="Arial"/>
        </w:rPr>
      </w:pPr>
      <w:r>
        <w:rPr>
          <w:rFonts w:ascii="Arial" w:hAnsi="Arial" w:cs="Arial"/>
        </w:rPr>
        <w:t>The first thing we will do is take advantage of the Trinity pipeline to run EdgeR. This is a program that runs in R, so you could also do this on your own that way, but it’s quite a bit easier to just use what Trinity already has set up (at least after you get everything installed properly …). Let’s get everything installed first.</w:t>
      </w:r>
    </w:p>
    <w:p w14:paraId="3E28428C" w14:textId="77777777" w:rsidR="002A6833" w:rsidRDefault="002A6833" w:rsidP="00F24B16">
      <w:pPr>
        <w:spacing w:after="0"/>
        <w:rPr>
          <w:rFonts w:ascii="Arial" w:hAnsi="Arial" w:cs="Arial"/>
        </w:rPr>
      </w:pPr>
    </w:p>
    <w:p w14:paraId="298DBED1" w14:textId="50E938BD" w:rsidR="002A6833" w:rsidRDefault="002A6833" w:rsidP="00F24B16">
      <w:pPr>
        <w:spacing w:after="0"/>
        <w:rPr>
          <w:rFonts w:ascii="Arial" w:hAnsi="Arial" w:cs="Arial"/>
        </w:rPr>
      </w:pPr>
      <w:r w:rsidRPr="002A6833">
        <w:rPr>
          <w:rFonts w:ascii="Arial" w:hAnsi="Arial" w:cs="Arial"/>
          <w:noProof/>
        </w:rPr>
        <mc:AlternateContent>
          <mc:Choice Requires="wps">
            <w:drawing>
              <wp:anchor distT="0" distB="0" distL="114300" distR="114300" simplePos="0" relativeHeight="251669504" behindDoc="0" locked="0" layoutInCell="1" allowOverlap="1" wp14:anchorId="4C892B8F" wp14:editId="338021C5">
                <wp:simplePos x="0" y="0"/>
                <wp:positionH relativeFrom="column">
                  <wp:posOffset>228600</wp:posOffset>
                </wp:positionH>
                <wp:positionV relativeFrom="paragraph">
                  <wp:posOffset>616585</wp:posOffset>
                </wp:positionV>
                <wp:extent cx="5600700" cy="21717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21717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656D23" w14:textId="6CA928E0" w:rsidR="003B43B5" w:rsidRDefault="003B43B5" w:rsidP="002A6833">
                            <w:pPr>
                              <w:spacing w:after="0"/>
                              <w:rPr>
                                <w:rFonts w:ascii="Monaco" w:hAnsi="Monaco" w:cs="Monaco"/>
                                <w:sz w:val="19"/>
                                <w:szCs w:val="19"/>
                              </w:rPr>
                            </w:pPr>
                            <w:r w:rsidRPr="00913B95">
                              <w:rPr>
                                <w:rFonts w:ascii="Monaco" w:hAnsi="Monaco" w:cs="Arial"/>
                                <w:sz w:val="19"/>
                                <w:szCs w:val="19"/>
                              </w:rPr>
                              <w:t>$</w:t>
                            </w:r>
                            <w:r>
                              <w:rPr>
                                <w:rFonts w:ascii="Monaco" w:hAnsi="Monaco" w:cs="Arial"/>
                                <w:sz w:val="19"/>
                                <w:szCs w:val="19"/>
                              </w:rPr>
                              <w:t xml:space="preserve"> </w:t>
                            </w:r>
                            <w:r>
                              <w:rPr>
                                <w:rFonts w:ascii="Monaco" w:hAnsi="Monaco" w:cs="Monaco"/>
                                <w:sz w:val="19"/>
                                <w:szCs w:val="19"/>
                              </w:rPr>
                              <w:t>R</w:t>
                            </w:r>
                          </w:p>
                          <w:p w14:paraId="142DF638" w14:textId="77777777" w:rsidR="003B43B5" w:rsidRDefault="003B43B5" w:rsidP="002A6833">
                            <w:pPr>
                              <w:spacing w:after="0"/>
                              <w:rPr>
                                <w:rFonts w:ascii="Monaco" w:hAnsi="Monaco" w:cs="Monaco"/>
                                <w:sz w:val="19"/>
                                <w:szCs w:val="19"/>
                              </w:rPr>
                            </w:pPr>
                          </w:p>
                          <w:p w14:paraId="5B8DDECC" w14:textId="533453EE" w:rsidR="003B43B5" w:rsidRDefault="003B43B5" w:rsidP="002A6833">
                            <w:pPr>
                              <w:spacing w:after="0"/>
                              <w:rPr>
                                <w:rFonts w:ascii="Monaco" w:hAnsi="Monaco" w:cs="Monaco"/>
                                <w:sz w:val="19"/>
                                <w:szCs w:val="19"/>
                              </w:rPr>
                            </w:pPr>
                            <w:r>
                              <w:rPr>
                                <w:rFonts w:ascii="Monaco" w:hAnsi="Monaco" w:cs="Monaco"/>
                                <w:sz w:val="19"/>
                                <w:szCs w:val="19"/>
                              </w:rPr>
                              <w:t>(lots of stuff will happen here because R will open – once this happens continue with the code below)</w:t>
                            </w:r>
                          </w:p>
                          <w:p w14:paraId="040C4434" w14:textId="77777777" w:rsidR="003B43B5" w:rsidRDefault="003B43B5" w:rsidP="002A6833">
                            <w:pPr>
                              <w:spacing w:after="0"/>
                              <w:rPr>
                                <w:rFonts w:ascii="Monaco" w:hAnsi="Monaco" w:cs="Monaco"/>
                                <w:sz w:val="19"/>
                                <w:szCs w:val="19"/>
                              </w:rPr>
                            </w:pPr>
                          </w:p>
                          <w:p w14:paraId="7208097C" w14:textId="77777777"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source("http://bioconductor.org/biocLite.R")</w:t>
                            </w:r>
                          </w:p>
                          <w:p w14:paraId="3960CCB0" w14:textId="59EE67C2"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biocLite('edgeR')</w:t>
                            </w:r>
                          </w:p>
                          <w:p w14:paraId="5199527B" w14:textId="2A0F5A77"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biocLite('limma')</w:t>
                            </w:r>
                          </w:p>
                          <w:p w14:paraId="01FE0AA9" w14:textId="2A0E4AAB"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biocLite('DESeq2')</w:t>
                            </w:r>
                          </w:p>
                          <w:p w14:paraId="09EB9DEF" w14:textId="015347E2"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biocLite('ctc')</w:t>
                            </w:r>
                          </w:p>
                          <w:p w14:paraId="2F169792" w14:textId="72F960B2"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biocLite('Biobase')</w:t>
                            </w:r>
                          </w:p>
                          <w:p w14:paraId="10C179EC" w14:textId="63FF8453"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install.packages('gplots')</w:t>
                            </w:r>
                          </w:p>
                          <w:p w14:paraId="696F1EAC" w14:textId="5C844CAD" w:rsidR="003B43B5"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install.packages('ape')</w:t>
                            </w:r>
                          </w:p>
                          <w:p w14:paraId="1984BBC9" w14:textId="77777777"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rPr>
                            </w:pPr>
                          </w:p>
                          <w:p w14:paraId="65A124A7" w14:textId="77777777" w:rsidR="003B43B5" w:rsidRDefault="003B43B5" w:rsidP="002A6833">
                            <w:pPr>
                              <w:spacing w:after="0"/>
                              <w:rPr>
                                <w:rFonts w:ascii="Monaco" w:hAnsi="Monaco" w:cs="Monaco"/>
                                <w:sz w:val="19"/>
                                <w:szCs w:val="19"/>
                              </w:rPr>
                            </w:pPr>
                          </w:p>
                          <w:p w14:paraId="424B731F" w14:textId="77777777" w:rsidR="003B43B5" w:rsidRDefault="003B43B5" w:rsidP="002A6833">
                            <w:pPr>
                              <w:spacing w:after="0"/>
                              <w:rPr>
                                <w:rFonts w:ascii="Monaco" w:hAnsi="Monaco" w:cs="Monaco"/>
                                <w:sz w:val="19"/>
                                <w:szCs w:val="19"/>
                              </w:rPr>
                            </w:pPr>
                          </w:p>
                          <w:p w14:paraId="638C4F9D" w14:textId="77777777" w:rsidR="003B43B5" w:rsidRPr="00BB0F42" w:rsidRDefault="003B43B5" w:rsidP="002A6833">
                            <w:pPr>
                              <w:spacing w:after="0"/>
                              <w:rPr>
                                <w:rFonts w:ascii="Monaco" w:hAnsi="Monaco" w:cs="Monaco"/>
                                <w:color w:val="1DE2DF"/>
                              </w:rPr>
                            </w:pPr>
                          </w:p>
                          <w:p w14:paraId="5118CC3A" w14:textId="77777777" w:rsidR="003B43B5" w:rsidRDefault="003B43B5" w:rsidP="002A6833">
                            <w:pPr>
                              <w:pStyle w:val="Plain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8pt;margin-top:48.55pt;width:441pt;height:1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" fillcolor="#f2f2f2 [3052]" strokecolor="black [3213]">
                <v:textbox>
                  <w:txbxContent>
                    <w:p w14:paraId="5F656D23" w14:textId="6CA928E0" w:rsidR="003B43B5" w:rsidRDefault="003B43B5" w:rsidP="002A6833">
                      <w:pPr>
                        <w:spacing w:after="0"/>
                        <w:rPr>
                          <w:rFonts w:ascii="Monaco" w:hAnsi="Monaco" w:cs="Monaco"/>
                          <w:sz w:val="19"/>
                          <w:szCs w:val="19"/>
                        </w:rPr>
                      </w:pPr>
                      <w:r w:rsidRPr="00913B95">
                        <w:rPr>
                          <w:rFonts w:ascii="Monaco" w:hAnsi="Monaco" w:cs="Arial"/>
                          <w:sz w:val="19"/>
                          <w:szCs w:val="19"/>
                        </w:rPr>
                        <w:t>$</w:t>
                      </w:r>
                      <w:r>
                        <w:rPr>
                          <w:rFonts w:ascii="Monaco" w:hAnsi="Monaco" w:cs="Arial"/>
                          <w:sz w:val="19"/>
                          <w:szCs w:val="19"/>
                        </w:rPr>
                        <w:t xml:space="preserve"> </w:t>
                      </w:r>
                      <w:r>
                        <w:rPr>
                          <w:rFonts w:ascii="Monaco" w:hAnsi="Monaco" w:cs="Monaco"/>
                          <w:sz w:val="19"/>
                          <w:szCs w:val="19"/>
                        </w:rPr>
                        <w:t>R</w:t>
                      </w:r>
                    </w:p>
                    <w:p w14:paraId="142DF638" w14:textId="77777777" w:rsidR="003B43B5" w:rsidRDefault="003B43B5" w:rsidP="002A6833">
                      <w:pPr>
                        <w:spacing w:after="0"/>
                        <w:rPr>
                          <w:rFonts w:ascii="Monaco" w:hAnsi="Monaco" w:cs="Monaco"/>
                          <w:sz w:val="19"/>
                          <w:szCs w:val="19"/>
                        </w:rPr>
                      </w:pPr>
                    </w:p>
                    <w:p w14:paraId="5B8DDECC" w14:textId="533453EE" w:rsidR="003B43B5" w:rsidRDefault="003B43B5" w:rsidP="002A6833">
                      <w:pPr>
                        <w:spacing w:after="0"/>
                        <w:rPr>
                          <w:rFonts w:ascii="Monaco" w:hAnsi="Monaco" w:cs="Monaco"/>
                          <w:sz w:val="19"/>
                          <w:szCs w:val="19"/>
                        </w:rPr>
                      </w:pPr>
                      <w:r>
                        <w:rPr>
                          <w:rFonts w:ascii="Monaco" w:hAnsi="Monaco" w:cs="Monaco"/>
                          <w:sz w:val="19"/>
                          <w:szCs w:val="19"/>
                        </w:rPr>
                        <w:t>(lots of stuff will happen here because R will open – once this happens continue with the code below)</w:t>
                      </w:r>
                    </w:p>
                    <w:p w14:paraId="040C4434" w14:textId="77777777" w:rsidR="003B43B5" w:rsidRDefault="003B43B5" w:rsidP="002A6833">
                      <w:pPr>
                        <w:spacing w:after="0"/>
                        <w:rPr>
                          <w:rFonts w:ascii="Monaco" w:hAnsi="Monaco" w:cs="Monaco"/>
                          <w:sz w:val="19"/>
                          <w:szCs w:val="19"/>
                        </w:rPr>
                      </w:pPr>
                    </w:p>
                    <w:p w14:paraId="7208097C" w14:textId="77777777"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source("http://bioconductor.org/biocLite.R")</w:t>
                      </w:r>
                    </w:p>
                    <w:p w14:paraId="3960CCB0" w14:textId="59EE67C2"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biocLite('edgeR')</w:t>
                      </w:r>
                    </w:p>
                    <w:p w14:paraId="5199527B" w14:textId="2A0F5A77"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biocLite('limma')</w:t>
                      </w:r>
                    </w:p>
                    <w:p w14:paraId="01FE0AA9" w14:textId="2A0E4AAB"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biocLite('DESeq2')</w:t>
                      </w:r>
                    </w:p>
                    <w:p w14:paraId="09EB9DEF" w14:textId="015347E2"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biocLite('ctc')</w:t>
                      </w:r>
                    </w:p>
                    <w:p w14:paraId="2F169792" w14:textId="72F960B2"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biocLite('Biobase')</w:t>
                      </w:r>
                    </w:p>
                    <w:p w14:paraId="10C179EC" w14:textId="63FF8453"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install.packages('gplots')</w:t>
                      </w:r>
                    </w:p>
                    <w:p w14:paraId="696F1EAC" w14:textId="5C844CAD" w:rsidR="003B43B5"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bdr w:val="none" w:sz="0" w:space="0" w:color="auto" w:frame="1"/>
                        </w:rPr>
                      </w:pPr>
                      <w:r w:rsidRPr="00314666">
                        <w:rPr>
                          <w:rFonts w:ascii="Consolas" w:hAnsi="Consolas" w:cs="Courier New"/>
                          <w:color w:val="333333"/>
                          <w:sz w:val="20"/>
                          <w:szCs w:val="20"/>
                          <w:bdr w:val="none" w:sz="0" w:space="0" w:color="auto" w:frame="1"/>
                        </w:rPr>
                        <w:t>&gt; install.packages('ape')</w:t>
                      </w:r>
                    </w:p>
                    <w:p w14:paraId="1984BBC9" w14:textId="77777777" w:rsidR="003B43B5" w:rsidRPr="00314666" w:rsidRDefault="003B43B5" w:rsidP="00493C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20"/>
                        </w:rPr>
                      </w:pPr>
                    </w:p>
                    <w:p w14:paraId="65A124A7" w14:textId="77777777" w:rsidR="003B43B5" w:rsidRDefault="003B43B5" w:rsidP="002A6833">
                      <w:pPr>
                        <w:spacing w:after="0"/>
                        <w:rPr>
                          <w:rFonts w:ascii="Monaco" w:hAnsi="Monaco" w:cs="Monaco"/>
                          <w:sz w:val="19"/>
                          <w:szCs w:val="19"/>
                        </w:rPr>
                      </w:pPr>
                    </w:p>
                    <w:p w14:paraId="424B731F" w14:textId="77777777" w:rsidR="003B43B5" w:rsidRDefault="003B43B5" w:rsidP="002A6833">
                      <w:pPr>
                        <w:spacing w:after="0"/>
                        <w:rPr>
                          <w:rFonts w:ascii="Monaco" w:hAnsi="Monaco" w:cs="Monaco"/>
                          <w:sz w:val="19"/>
                          <w:szCs w:val="19"/>
                        </w:rPr>
                      </w:pPr>
                    </w:p>
                    <w:p w14:paraId="638C4F9D" w14:textId="77777777" w:rsidR="003B43B5" w:rsidRPr="00BB0F42" w:rsidRDefault="003B43B5" w:rsidP="002A6833">
                      <w:pPr>
                        <w:spacing w:after="0"/>
                        <w:rPr>
                          <w:rFonts w:ascii="Monaco" w:hAnsi="Monaco" w:cs="Monaco"/>
                          <w:color w:val="1DE2DF"/>
                        </w:rPr>
                      </w:pPr>
                    </w:p>
                    <w:p w14:paraId="5118CC3A" w14:textId="77777777" w:rsidR="003B43B5" w:rsidRDefault="003B43B5" w:rsidP="002A6833">
                      <w:pPr>
                        <w:pStyle w:val="PlainText"/>
                      </w:pPr>
                    </w:p>
                  </w:txbxContent>
                </v:textbox>
                <w10:wrap type="square"/>
              </v:shape>
            </w:pict>
          </mc:Fallback>
        </mc:AlternateContent>
      </w:r>
      <w:r>
        <w:rPr>
          <w:rFonts w:ascii="Arial" w:hAnsi="Arial" w:cs="Arial"/>
        </w:rPr>
        <w:t>We’ve already loaded R, but now we need to op</w:t>
      </w:r>
      <w:r w:rsidR="00493C95">
        <w:rPr>
          <w:rFonts w:ascii="Arial" w:hAnsi="Arial" w:cs="Arial"/>
        </w:rPr>
        <w:t xml:space="preserve">en it to install some libraries. Later on we will use R directly, but note that you may want to run R this way if you are doing something computationally intensive enough that your personal computer cannot handle it. </w:t>
      </w:r>
    </w:p>
    <w:p w14:paraId="15F1B99C" w14:textId="439288FC" w:rsidR="002A6833" w:rsidRDefault="002A6833" w:rsidP="00F24B16">
      <w:pPr>
        <w:spacing w:after="0"/>
        <w:rPr>
          <w:rFonts w:ascii="Arial" w:hAnsi="Arial" w:cs="Arial"/>
        </w:rPr>
      </w:pPr>
    </w:p>
    <w:p w14:paraId="1424DE32" w14:textId="00D3F2AC" w:rsidR="00493C95" w:rsidRDefault="00493C95" w:rsidP="00F24B16">
      <w:pPr>
        <w:spacing w:after="0"/>
        <w:rPr>
          <w:rFonts w:ascii="Arial" w:hAnsi="Arial" w:cs="Arial"/>
        </w:rPr>
      </w:pPr>
      <w:r>
        <w:rPr>
          <w:rFonts w:ascii="Arial" w:hAnsi="Arial" w:cs="Arial"/>
        </w:rPr>
        <w:t xml:space="preserve">Once the above is completed without throwing errors you can type q() to exit R. </w:t>
      </w:r>
    </w:p>
    <w:p w14:paraId="3A5A2129" w14:textId="77777777" w:rsidR="00F24B16" w:rsidRDefault="00F24B16" w:rsidP="00F24B16">
      <w:pPr>
        <w:spacing w:after="0"/>
        <w:rPr>
          <w:rFonts w:ascii="Arial" w:hAnsi="Arial" w:cs="Arial"/>
        </w:rPr>
      </w:pPr>
    </w:p>
    <w:p w14:paraId="688A1241" w14:textId="47145097" w:rsidR="00F24B16" w:rsidRDefault="00F24B16" w:rsidP="00F24B16">
      <w:pPr>
        <w:spacing w:after="0"/>
        <w:rPr>
          <w:rFonts w:ascii="Arial" w:hAnsi="Arial" w:cs="Arial"/>
        </w:rPr>
      </w:pPr>
      <w:r>
        <w:rPr>
          <w:rFonts w:ascii="Arial" w:hAnsi="Arial" w:cs="Arial"/>
        </w:rPr>
        <w:t>The other thing you need for differential expression analysis is a tab delimited file that tells the program which sampled are which. This should have the format:</w:t>
      </w:r>
    </w:p>
    <w:p w14:paraId="23DBECB3" w14:textId="692FBA40" w:rsidR="00F24B16" w:rsidRDefault="00F24B16" w:rsidP="00F24B16">
      <w:pPr>
        <w:spacing w:after="0"/>
        <w:rPr>
          <w:rFonts w:ascii="Arial" w:hAnsi="Arial" w:cs="Arial"/>
        </w:rPr>
      </w:pPr>
      <w:r>
        <w:rPr>
          <w:rFonts w:ascii="Arial" w:hAnsi="Arial" w:cs="Arial"/>
        </w:rPr>
        <w:tab/>
        <w:t>group1</w:t>
      </w:r>
      <w:r>
        <w:rPr>
          <w:rFonts w:ascii="Arial" w:hAnsi="Arial" w:cs="Arial"/>
        </w:rPr>
        <w:tab/>
        <w:t xml:space="preserve">     sample1</w:t>
      </w:r>
    </w:p>
    <w:p w14:paraId="0C0A054A" w14:textId="67091166" w:rsidR="003744E2" w:rsidRPr="00F24B16" w:rsidRDefault="00F24B16" w:rsidP="00F24B16">
      <w:pPr>
        <w:spacing w:after="0"/>
        <w:rPr>
          <w:rFonts w:ascii="Arial" w:hAnsi="Arial" w:cs="Arial"/>
        </w:rPr>
      </w:pPr>
      <w:r w:rsidRPr="00F24B16">
        <w:rPr>
          <w:rFonts w:ascii="Arial" w:hAnsi="Arial" w:cs="Arial"/>
        </w:rPr>
        <w:tab/>
        <w:t>group1</w:t>
      </w:r>
      <w:r w:rsidRPr="00F24B16">
        <w:rPr>
          <w:rFonts w:ascii="Arial" w:hAnsi="Arial" w:cs="Arial"/>
        </w:rPr>
        <w:tab/>
        <w:t xml:space="preserve">     sample2</w:t>
      </w:r>
    </w:p>
    <w:p w14:paraId="72F570B1" w14:textId="1F9B29D1" w:rsidR="00F24B16" w:rsidRPr="00F24B16" w:rsidRDefault="00F24B16" w:rsidP="00F24B16">
      <w:pPr>
        <w:spacing w:after="0"/>
        <w:rPr>
          <w:rFonts w:ascii="Arial" w:hAnsi="Arial" w:cs="Arial"/>
        </w:rPr>
      </w:pPr>
      <w:r w:rsidRPr="00F24B16">
        <w:rPr>
          <w:rFonts w:ascii="Arial" w:hAnsi="Arial" w:cs="Arial"/>
        </w:rPr>
        <w:tab/>
        <w:t>group</w:t>
      </w:r>
      <w:r w:rsidR="0072226A">
        <w:rPr>
          <w:rFonts w:ascii="Arial" w:hAnsi="Arial" w:cs="Arial"/>
        </w:rPr>
        <w:t>2</w:t>
      </w:r>
      <w:r w:rsidR="0072226A">
        <w:rPr>
          <w:rFonts w:ascii="Arial" w:hAnsi="Arial" w:cs="Arial"/>
        </w:rPr>
        <w:tab/>
        <w:t xml:space="preserve">     sample3</w:t>
      </w:r>
    </w:p>
    <w:p w14:paraId="36E1FC09" w14:textId="7B265E19" w:rsidR="002A6833" w:rsidRDefault="00F24B16" w:rsidP="002A6833">
      <w:pPr>
        <w:spacing w:after="0"/>
        <w:ind w:firstLine="720"/>
        <w:rPr>
          <w:rFonts w:ascii="Arial" w:hAnsi="Arial" w:cs="Arial"/>
        </w:rPr>
      </w:pPr>
      <w:r w:rsidRPr="00F24B16">
        <w:rPr>
          <w:rFonts w:ascii="Arial" w:hAnsi="Arial" w:cs="Arial"/>
        </w:rPr>
        <w:t>group</w:t>
      </w:r>
      <w:r w:rsidR="0072226A">
        <w:rPr>
          <w:rFonts w:ascii="Arial" w:hAnsi="Arial" w:cs="Arial"/>
        </w:rPr>
        <w:t>2</w:t>
      </w:r>
      <w:r w:rsidR="0072226A">
        <w:rPr>
          <w:rFonts w:ascii="Arial" w:hAnsi="Arial" w:cs="Arial"/>
        </w:rPr>
        <w:tab/>
        <w:t xml:space="preserve">     sample4</w:t>
      </w:r>
    </w:p>
    <w:p w14:paraId="394F7794" w14:textId="77777777" w:rsidR="002A6833" w:rsidRPr="002A6833" w:rsidRDefault="002A6833" w:rsidP="002A6833">
      <w:pPr>
        <w:spacing w:after="0"/>
        <w:ind w:firstLine="720"/>
        <w:rPr>
          <w:rFonts w:ascii="Arial" w:hAnsi="Arial" w:cs="Arial"/>
        </w:rPr>
      </w:pPr>
    </w:p>
    <w:p w14:paraId="772FD75C" w14:textId="00F33B55" w:rsidR="00BB0F42" w:rsidRPr="002A6833" w:rsidRDefault="002A6833" w:rsidP="004F49E5">
      <w:pPr>
        <w:rPr>
          <w:rFonts w:ascii="Arial" w:hAnsi="Arial" w:cs="Arial"/>
        </w:rPr>
      </w:pPr>
      <w:r w:rsidRPr="002A6833">
        <w:rPr>
          <w:rFonts w:ascii="Arial" w:hAnsi="Arial" w:cs="Arial"/>
          <w:noProof/>
        </w:rPr>
        <mc:AlternateContent>
          <mc:Choice Requires="wps">
            <w:drawing>
              <wp:anchor distT="0" distB="0" distL="114300" distR="114300" simplePos="0" relativeHeight="251667456" behindDoc="0" locked="0" layoutInCell="1" allowOverlap="1" wp14:anchorId="49D509E1" wp14:editId="63B7BBFE">
                <wp:simplePos x="0" y="0"/>
                <wp:positionH relativeFrom="column">
                  <wp:posOffset>228600</wp:posOffset>
                </wp:positionH>
                <wp:positionV relativeFrom="paragraph">
                  <wp:posOffset>971550</wp:posOffset>
                </wp:positionV>
                <wp:extent cx="5600700" cy="6858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6F8057" w14:textId="54678E5D" w:rsidR="003B43B5" w:rsidRPr="00BB0F42" w:rsidRDefault="003B43B5" w:rsidP="00F24B16">
                            <w:pPr>
                              <w:rPr>
                                <w:rFonts w:ascii="Monaco" w:hAnsi="Monaco" w:cs="Monaco"/>
                                <w:color w:val="1DE2DF"/>
                              </w:rPr>
                            </w:pPr>
                            <w:r w:rsidRPr="00913B95">
                              <w:rPr>
                                <w:rFonts w:ascii="Monaco" w:hAnsi="Monaco" w:cs="Arial"/>
                                <w:sz w:val="19"/>
                                <w:szCs w:val="19"/>
                              </w:rPr>
                              <w:t>$</w:t>
                            </w:r>
                            <w:r>
                              <w:rPr>
                                <w:rFonts w:ascii="Monaco" w:hAnsi="Monaco" w:cs="Arial"/>
                                <w:sz w:val="19"/>
                                <w:szCs w:val="19"/>
                              </w:rPr>
                              <w:t xml:space="preserve"> </w:t>
                            </w:r>
                            <w:r w:rsidRPr="00F24B16">
                              <w:rPr>
                                <w:rFonts w:ascii="Monaco" w:hAnsi="Monaco" w:cs="Monaco"/>
                                <w:sz w:val="19"/>
                                <w:szCs w:val="19"/>
                              </w:rPr>
                              <w:t>$TACC_TRINITY_DIR/Analysis/DifferentialExpression/run_DE_analysis.pl --matrix genes.counts.matrix --method edgeR --samples_file samples.txt --output edgeR_DE</w:t>
                            </w:r>
                          </w:p>
                          <w:p w14:paraId="42CAF065" w14:textId="5BF5B6B7" w:rsidR="003B43B5" w:rsidRDefault="003B43B5" w:rsidP="00F24B16">
                            <w:pPr>
                              <w:pStyle w:val="Plain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18pt;margin-top:76.5pt;width:441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" fillcolor="#f2f2f2 [3052]" strokecolor="black [3213]">
                <v:textbox>
                  <w:txbxContent>
                    <w:p w14:paraId="7C6F8057" w14:textId="54678E5D" w:rsidR="003B43B5" w:rsidRPr="00BB0F42" w:rsidRDefault="003B43B5" w:rsidP="00F24B16">
                      <w:pPr>
                        <w:rPr>
                          <w:rFonts w:ascii="Monaco" w:hAnsi="Monaco" w:cs="Monaco"/>
                          <w:color w:val="1DE2DF"/>
                        </w:rPr>
                      </w:pPr>
                      <w:r w:rsidRPr="00913B95">
                        <w:rPr>
                          <w:rFonts w:ascii="Monaco" w:hAnsi="Monaco" w:cs="Arial"/>
                          <w:sz w:val="19"/>
                          <w:szCs w:val="19"/>
                        </w:rPr>
                        <w:t>$</w:t>
                      </w:r>
                      <w:r>
                        <w:rPr>
                          <w:rFonts w:ascii="Monaco" w:hAnsi="Monaco" w:cs="Arial"/>
                          <w:sz w:val="19"/>
                          <w:szCs w:val="19"/>
                        </w:rPr>
                        <w:t xml:space="preserve"> </w:t>
                      </w:r>
                      <w:r w:rsidRPr="00F24B16">
                        <w:rPr>
                          <w:rFonts w:ascii="Monaco" w:hAnsi="Monaco" w:cs="Monaco"/>
                          <w:sz w:val="19"/>
                          <w:szCs w:val="19"/>
                        </w:rPr>
                        <w:t>$TACC_TRINITY_DIR/Analysis/DifferentialExpression/run_DE_analysis.pl --matrix genes.counts.matrix --method edgeR --samples_file samples.txt --output edgeR_DE</w:t>
                      </w:r>
                    </w:p>
                    <w:p w14:paraId="42CAF065" w14:textId="5BF5B6B7" w:rsidR="003B43B5" w:rsidRDefault="003B43B5" w:rsidP="00F24B16">
                      <w:pPr>
                        <w:pStyle w:val="PlainText"/>
                      </w:pPr>
                    </w:p>
                  </w:txbxContent>
                </v:textbox>
                <w10:wrap type="square"/>
              </v:shape>
            </w:pict>
          </mc:Fallback>
        </mc:AlternateContent>
      </w:r>
      <w:r w:rsidRPr="002A6833">
        <w:rPr>
          <w:rFonts w:ascii="Arial" w:hAnsi="Arial" w:cs="Arial"/>
        </w:rPr>
        <w:t>I’ve created this file for y</w:t>
      </w:r>
      <w:r w:rsidR="0072226A">
        <w:rPr>
          <w:rFonts w:ascii="Arial" w:hAnsi="Arial" w:cs="Arial"/>
        </w:rPr>
        <w:t>ou, so you should be good to go but</w:t>
      </w:r>
      <w:r w:rsidRPr="002A6833">
        <w:rPr>
          <w:rFonts w:ascii="Arial" w:hAnsi="Arial" w:cs="Arial"/>
        </w:rPr>
        <w:t xml:space="preserve"> NOTE: many programs that you’re likely to use to make these kinds of files (e.g. Microsoft excel) use a different format of line breaks and you need to make sure your file has unix line breaks otherwise things will not work because the file will not be read properly. </w:t>
      </w:r>
      <w:r>
        <w:rPr>
          <w:rFonts w:ascii="Arial" w:hAnsi="Arial" w:cs="Arial"/>
        </w:rPr>
        <w:t>From the directory that contains your counts matrix and the samples file run the following code:</w:t>
      </w:r>
    </w:p>
    <w:p w14:paraId="24A42B01" w14:textId="77777777" w:rsidR="00BC5BB8" w:rsidRDefault="00BC5BB8" w:rsidP="0072226A">
      <w:pPr>
        <w:rPr>
          <w:rFonts w:ascii="Arial" w:hAnsi="Arial" w:cs="Arial"/>
        </w:rPr>
      </w:pPr>
    </w:p>
    <w:p w14:paraId="08459932" w14:textId="087E2558" w:rsidR="0072226A" w:rsidRPr="0072226A" w:rsidRDefault="0072226A" w:rsidP="0072226A">
      <w:pPr>
        <w:rPr>
          <w:rFonts w:ascii="Arial" w:hAnsi="Arial" w:cs="Arial"/>
        </w:rPr>
      </w:pPr>
      <w:r w:rsidRPr="002A6833">
        <w:rPr>
          <w:rFonts w:ascii="Arial" w:hAnsi="Arial" w:cs="Arial"/>
          <w:noProof/>
        </w:rPr>
        <mc:AlternateContent>
          <mc:Choice Requires="wps">
            <w:drawing>
              <wp:anchor distT="0" distB="0" distL="114300" distR="114300" simplePos="0" relativeHeight="251671552" behindDoc="0" locked="0" layoutInCell="1" allowOverlap="1" wp14:anchorId="20D9FC4E" wp14:editId="3DCA43F4">
                <wp:simplePos x="0" y="0"/>
                <wp:positionH relativeFrom="column">
                  <wp:posOffset>228600</wp:posOffset>
                </wp:positionH>
                <wp:positionV relativeFrom="paragraph">
                  <wp:posOffset>726440</wp:posOffset>
                </wp:positionV>
                <wp:extent cx="5600700" cy="457200"/>
                <wp:effectExtent l="0" t="0" r="38100" b="254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457200"/>
                        </a:xfrm>
                        <a:prstGeom prst="rect">
                          <a:avLst/>
                        </a:prstGeom>
                        <a:solidFill>
                          <a:schemeClr val="bg1">
                            <a:lumMod val="9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EAC757" w14:textId="77777777" w:rsidR="003B43B5" w:rsidRPr="0072226A" w:rsidRDefault="003B43B5" w:rsidP="0072226A">
                            <w:pPr>
                              <w:rPr>
                                <w:rFonts w:ascii="Monaco" w:hAnsi="Monaco"/>
                                <w:sz w:val="19"/>
                                <w:szCs w:val="19"/>
                              </w:rPr>
                            </w:pPr>
                            <w:r w:rsidRPr="0072226A">
                              <w:rPr>
                                <w:rFonts w:ascii="Monaco" w:hAnsi="Monaco" w:cs="Arial"/>
                                <w:sz w:val="19"/>
                                <w:szCs w:val="19"/>
                              </w:rPr>
                              <w:t xml:space="preserve">$ </w:t>
                            </w:r>
                            <w:r w:rsidRPr="0072226A">
                              <w:rPr>
                                <w:rFonts w:ascii="Monaco" w:hAnsi="Monaco" w:cs="Monaco"/>
                                <w:sz w:val="19"/>
                                <w:szCs w:val="19"/>
                              </w:rPr>
                              <w:t>$TACC_TRINITY_DIR</w:t>
                            </w:r>
                            <w:r w:rsidRPr="0072226A">
                              <w:rPr>
                                <w:rFonts w:ascii="Monaco" w:hAnsi="Monaco"/>
                                <w:sz w:val="19"/>
                                <w:szCs w:val="19"/>
                              </w:rPr>
                              <w:t>/Analysis/DifferentialExpression/analyze_diff_expr.pl --matrix ../genes.TMM.fpkm.matrix --samples ../samples.txt -P 1e-2 -C 2</w:t>
                            </w:r>
                          </w:p>
                          <w:p w14:paraId="13FBF050" w14:textId="7739A7E4" w:rsidR="003B43B5" w:rsidRDefault="003B43B5" w:rsidP="007222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32" type="#_x0000_t202" style="position:absolute;margin-left:18pt;margin-top:57.2pt;width:44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" fillcolor="#f2f2f2 [3052]" strokecolor="black [3213]">
                <v:textbox>
                  <w:txbxContent>
                    <w:p w14:paraId="79EAC757" w14:textId="77777777" w:rsidR="003B43B5" w:rsidRPr="0072226A" w:rsidRDefault="003B43B5" w:rsidP="0072226A">
                      <w:pPr>
                        <w:rPr>
                          <w:rFonts w:ascii="Monaco" w:hAnsi="Monaco"/>
                          <w:sz w:val="19"/>
                          <w:szCs w:val="19"/>
                        </w:rPr>
                      </w:pPr>
                      <w:r w:rsidRPr="0072226A">
                        <w:rPr>
                          <w:rFonts w:ascii="Monaco" w:hAnsi="Monaco" w:cs="Arial"/>
                          <w:sz w:val="19"/>
                          <w:szCs w:val="19"/>
                        </w:rPr>
                        <w:t xml:space="preserve">$ </w:t>
                      </w:r>
                      <w:r w:rsidRPr="0072226A">
                        <w:rPr>
                          <w:rFonts w:ascii="Monaco" w:hAnsi="Monaco" w:cs="Monaco"/>
                          <w:sz w:val="19"/>
                          <w:szCs w:val="19"/>
                        </w:rPr>
                        <w:t>$TACC_TRINITY_DIR</w:t>
                      </w:r>
                      <w:r w:rsidRPr="0072226A">
                        <w:rPr>
                          <w:rFonts w:ascii="Monaco" w:hAnsi="Monaco"/>
                          <w:sz w:val="19"/>
                          <w:szCs w:val="19"/>
                        </w:rPr>
                        <w:t>/Analysis/DifferentialExpression/analyze_diff_expr.pl --matrix ../genes.TMM.fpkm.matrix --samples ../samples.txt -P 1e-2 -C 2</w:t>
                      </w:r>
                    </w:p>
                    <w:p w14:paraId="13FBF050" w14:textId="7739A7E4" w:rsidR="003B43B5" w:rsidRDefault="003B43B5" w:rsidP="0072226A"/>
                  </w:txbxContent>
                </v:textbox>
                <w10:wrap type="square"/>
              </v:shape>
            </w:pict>
          </mc:Fallback>
        </mc:AlternateContent>
      </w:r>
      <w:r w:rsidRPr="0072226A">
        <w:rPr>
          <w:rFonts w:ascii="Arial" w:hAnsi="Arial" w:cs="Arial"/>
        </w:rPr>
        <w:t xml:space="preserve">Once the above is completed we can cd into the edgeR_DE directory it generated and run the following code to make a heatmap of our data. The </w:t>
      </w:r>
      <w:r w:rsidR="00CE2EC1">
        <w:rPr>
          <w:rFonts w:ascii="Arial" w:hAnsi="Arial" w:cs="Arial"/>
        </w:rPr>
        <w:t>-</w:t>
      </w:r>
      <w:r w:rsidRPr="0072226A">
        <w:rPr>
          <w:rFonts w:ascii="Arial" w:hAnsi="Arial" w:cs="Arial"/>
        </w:rPr>
        <w:t xml:space="preserve">P option specifies the p-value cut off; </w:t>
      </w:r>
      <w:r w:rsidR="00CE2EC1">
        <w:rPr>
          <w:rFonts w:ascii="Arial" w:hAnsi="Arial" w:cs="Arial"/>
        </w:rPr>
        <w:t>-</w:t>
      </w:r>
      <w:r w:rsidRPr="0072226A">
        <w:rPr>
          <w:rFonts w:ascii="Arial" w:hAnsi="Arial" w:cs="Arial"/>
        </w:rPr>
        <w:t>C specifies the min abs(log2(a/b) fold change where 2 means 2^2=4-fold.</w:t>
      </w:r>
    </w:p>
    <w:p w14:paraId="3051588A" w14:textId="139DC0CF" w:rsidR="007329A7" w:rsidRDefault="0072226A" w:rsidP="00BC5BB8">
      <w:pPr>
        <w:rPr>
          <w:rFonts w:ascii="Monaco" w:hAnsi="Monaco" w:cs="Monaco"/>
          <w:sz w:val="19"/>
          <w:szCs w:val="19"/>
        </w:rPr>
      </w:pPr>
      <w:r>
        <w:rPr>
          <w:rFonts w:ascii="Monaco" w:hAnsi="Monaco" w:cs="Monaco"/>
          <w:sz w:val="19"/>
          <w:szCs w:val="19"/>
        </w:rPr>
        <w:t xml:space="preserve"> </w:t>
      </w:r>
    </w:p>
    <w:p w14:paraId="5D2852FC" w14:textId="6F047638" w:rsidR="00581FB0" w:rsidRPr="00581FB0" w:rsidRDefault="00581FB0" w:rsidP="00BC5BB8">
      <w:pPr>
        <w:rPr>
          <w:rFonts w:ascii="Arial" w:hAnsi="Arial" w:cs="Monaco"/>
        </w:rPr>
      </w:pPr>
      <w:r w:rsidRPr="00581FB0">
        <w:rPr>
          <w:rFonts w:ascii="Arial" w:hAnsi="Arial" w:cs="Monaco"/>
        </w:rPr>
        <w:t>What happened when you did this?</w:t>
      </w:r>
    </w:p>
    <w:p w14:paraId="4D503806" w14:textId="77777777" w:rsidR="00D27D1C" w:rsidRDefault="00D27D1C" w:rsidP="00AF7126">
      <w:pPr>
        <w:pStyle w:val="PlainText"/>
        <w:rPr>
          <w:rFonts w:ascii="Arial" w:hAnsi="Arial" w:cs="Arial"/>
          <w:sz w:val="22"/>
          <w:szCs w:val="22"/>
        </w:rPr>
      </w:pPr>
    </w:p>
    <w:p w14:paraId="61966D08" w14:textId="77777777" w:rsidR="00C0031B" w:rsidRDefault="00C0031B" w:rsidP="00AF7126">
      <w:pPr>
        <w:pStyle w:val="PlainText"/>
        <w:rPr>
          <w:rFonts w:ascii="Arial" w:hAnsi="Arial" w:cs="Arial"/>
          <w:sz w:val="22"/>
          <w:szCs w:val="22"/>
        </w:rPr>
      </w:pPr>
    </w:p>
    <w:p w14:paraId="4AE481B4" w14:textId="77777777" w:rsidR="00A957C9" w:rsidRDefault="00A957C9" w:rsidP="00AF7126">
      <w:pPr>
        <w:pStyle w:val="PlainText"/>
        <w:rPr>
          <w:rFonts w:ascii="Arial" w:hAnsi="Arial" w:cs="Arial"/>
          <w:sz w:val="22"/>
          <w:szCs w:val="22"/>
        </w:rPr>
      </w:pPr>
    </w:p>
    <w:p w14:paraId="1B592AA4" w14:textId="46C59A83" w:rsidR="00581FB0" w:rsidRPr="00581FB0" w:rsidRDefault="00581FB0" w:rsidP="00AF7126">
      <w:pPr>
        <w:pStyle w:val="PlainText"/>
        <w:rPr>
          <w:rFonts w:ascii="Arial" w:hAnsi="Arial" w:cs="Arial"/>
          <w:b/>
          <w:sz w:val="22"/>
          <w:szCs w:val="22"/>
        </w:rPr>
      </w:pPr>
      <w:r w:rsidRPr="00581FB0">
        <w:rPr>
          <w:rFonts w:ascii="Arial" w:hAnsi="Arial" w:cs="Arial"/>
          <w:b/>
          <w:sz w:val="22"/>
          <w:szCs w:val="22"/>
        </w:rPr>
        <w:t>Working locally in R</w:t>
      </w:r>
    </w:p>
    <w:p w14:paraId="2D9F2102" w14:textId="1CF0B6F5" w:rsidR="00E37D4C" w:rsidRPr="00357957" w:rsidRDefault="00D27D1C" w:rsidP="00D27D1C">
      <w:pPr>
        <w:pStyle w:val="PlainText"/>
        <w:rPr>
          <w:rFonts w:ascii="Arial" w:hAnsi="Arial" w:cs="Arial"/>
          <w:sz w:val="22"/>
          <w:szCs w:val="22"/>
        </w:rPr>
      </w:pPr>
      <w:r w:rsidRPr="00357957">
        <w:rPr>
          <w:rFonts w:ascii="Arial" w:hAnsi="Arial" w:cs="Arial"/>
          <w:sz w:val="22"/>
          <w:szCs w:val="22"/>
        </w:rPr>
        <w:t xml:space="preserve">Now we’re going to transition and use R directly to run </w:t>
      </w:r>
      <w:r w:rsidR="00581FB0">
        <w:rPr>
          <w:rFonts w:ascii="Arial" w:hAnsi="Arial" w:cs="Arial"/>
          <w:sz w:val="22"/>
          <w:szCs w:val="22"/>
        </w:rPr>
        <w:t xml:space="preserve">some additional visualizations as well as </w:t>
      </w:r>
      <w:r w:rsidRPr="00357957">
        <w:rPr>
          <w:rFonts w:ascii="Arial" w:hAnsi="Arial" w:cs="Arial"/>
          <w:sz w:val="22"/>
          <w:szCs w:val="22"/>
        </w:rPr>
        <w:t xml:space="preserve">differential expression analysis using a </w:t>
      </w:r>
      <w:r w:rsidR="00581FB0">
        <w:rPr>
          <w:rFonts w:ascii="Arial" w:hAnsi="Arial" w:cs="Arial"/>
          <w:sz w:val="22"/>
          <w:szCs w:val="22"/>
        </w:rPr>
        <w:t xml:space="preserve">second </w:t>
      </w:r>
      <w:r w:rsidRPr="00357957">
        <w:rPr>
          <w:rFonts w:ascii="Arial" w:hAnsi="Arial" w:cs="Arial"/>
          <w:sz w:val="22"/>
          <w:szCs w:val="22"/>
        </w:rPr>
        <w:t xml:space="preserve">program called DESeq2. We’re also going to use a different dataset. </w:t>
      </w:r>
    </w:p>
    <w:p w14:paraId="4E206BC1" w14:textId="77777777" w:rsidR="00E37D4C" w:rsidRPr="00357957" w:rsidRDefault="00E37D4C" w:rsidP="00D27D1C">
      <w:pPr>
        <w:pStyle w:val="PlainText"/>
        <w:rPr>
          <w:rFonts w:ascii="Arial" w:hAnsi="Arial" w:cs="Arial"/>
          <w:sz w:val="22"/>
          <w:szCs w:val="22"/>
        </w:rPr>
      </w:pPr>
    </w:p>
    <w:p w14:paraId="198210D4" w14:textId="5033DF93" w:rsidR="00D27D1C" w:rsidRPr="00357957" w:rsidRDefault="00E37D4C" w:rsidP="00D27D1C">
      <w:pPr>
        <w:pStyle w:val="PlainText"/>
        <w:rPr>
          <w:rFonts w:ascii="Arial" w:hAnsi="Arial" w:cs="Arial"/>
          <w:sz w:val="22"/>
          <w:szCs w:val="22"/>
        </w:rPr>
      </w:pPr>
      <w:r w:rsidRPr="00357957">
        <w:rPr>
          <w:rFonts w:ascii="Arial" w:hAnsi="Arial" w:cs="Arial"/>
          <w:sz w:val="22"/>
          <w:szCs w:val="22"/>
        </w:rPr>
        <w:t>The dataset we will look at is from my PhD work</w:t>
      </w:r>
      <w:r w:rsidR="00D27D1C" w:rsidRPr="00357957">
        <w:rPr>
          <w:rFonts w:ascii="Arial" w:hAnsi="Arial" w:cs="Arial"/>
          <w:sz w:val="22"/>
          <w:szCs w:val="22"/>
        </w:rPr>
        <w:t xml:space="preserve"> </w:t>
      </w:r>
      <w:r w:rsidRPr="00357957">
        <w:rPr>
          <w:rFonts w:ascii="Arial" w:hAnsi="Arial" w:cs="Arial"/>
          <w:sz w:val="22"/>
          <w:szCs w:val="22"/>
        </w:rPr>
        <w:t>and</w:t>
      </w:r>
      <w:r w:rsidR="00D27D1C" w:rsidRPr="00357957">
        <w:rPr>
          <w:rFonts w:ascii="Arial" w:hAnsi="Arial" w:cs="Arial"/>
          <w:sz w:val="22"/>
          <w:szCs w:val="22"/>
        </w:rPr>
        <w:t xml:space="preserve"> has fish from two populations of guppies</w:t>
      </w:r>
      <w:r w:rsidRPr="00357957">
        <w:rPr>
          <w:rFonts w:ascii="Arial" w:hAnsi="Arial" w:cs="Arial"/>
          <w:sz w:val="22"/>
          <w:szCs w:val="22"/>
        </w:rPr>
        <w:t xml:space="preserve">, a high-predation and a low-predation population.  High- and low-predation fish differ in all sorts of characteristics (morphology, life-history, behavior) and so we were interested in looking at differences in whole-brain gene expression in these fish. </w:t>
      </w:r>
    </w:p>
    <w:p w14:paraId="4C1D4E7F" w14:textId="77777777" w:rsidR="00581FB0" w:rsidRDefault="00581FB0" w:rsidP="00D27D1C">
      <w:pPr>
        <w:pStyle w:val="PlainText"/>
        <w:rPr>
          <w:rFonts w:ascii="Arial" w:hAnsi="Arial" w:cs="Arial"/>
          <w:sz w:val="22"/>
          <w:szCs w:val="22"/>
        </w:rPr>
      </w:pPr>
    </w:p>
    <w:p w14:paraId="0D0312BF" w14:textId="77777777" w:rsidR="00A957C9" w:rsidRDefault="00A957C9" w:rsidP="00D27D1C">
      <w:pPr>
        <w:pStyle w:val="PlainText"/>
        <w:rPr>
          <w:rFonts w:ascii="Arial" w:hAnsi="Arial" w:cs="Arial"/>
          <w:sz w:val="22"/>
          <w:szCs w:val="22"/>
        </w:rPr>
      </w:pPr>
    </w:p>
    <w:p w14:paraId="0ECC1E96" w14:textId="4328BE39" w:rsidR="00581FB0" w:rsidRPr="00581FB0" w:rsidRDefault="00581FB0" w:rsidP="00D27D1C">
      <w:pPr>
        <w:pStyle w:val="PlainText"/>
        <w:rPr>
          <w:rFonts w:ascii="Arial" w:hAnsi="Arial" w:cs="Arial"/>
          <w:i/>
          <w:sz w:val="22"/>
          <w:szCs w:val="22"/>
        </w:rPr>
      </w:pPr>
      <w:r w:rsidRPr="00581FB0">
        <w:rPr>
          <w:rFonts w:ascii="Arial" w:hAnsi="Arial" w:cs="Arial"/>
          <w:i/>
          <w:sz w:val="22"/>
          <w:szCs w:val="22"/>
        </w:rPr>
        <w:t>EdgeR visualizations</w:t>
      </w:r>
    </w:p>
    <w:p w14:paraId="0D79042B" w14:textId="631337E6" w:rsidR="00581FB0" w:rsidRDefault="00581FB0" w:rsidP="00581FB0">
      <w:pPr>
        <w:pStyle w:val="PlainText"/>
        <w:rPr>
          <w:rFonts w:ascii="Arial" w:hAnsi="Arial" w:cs="Arial"/>
          <w:sz w:val="22"/>
          <w:szCs w:val="22"/>
        </w:rPr>
      </w:pPr>
      <w:r>
        <w:rPr>
          <w:rFonts w:ascii="Arial" w:hAnsi="Arial" w:cs="Arial"/>
          <w:sz w:val="22"/>
          <w:szCs w:val="22"/>
        </w:rPr>
        <w:t xml:space="preserve">We just ran EdgeR via Trinity, but really this is just an R program that you can also run yourself on your own computer (there are pros and cons to being able to do things on your laptop vs needing the HPC). To give you an idea of what is happening behind the scenes when we run this program in Trinity we’re now going to run it in R directly, mostly with the goal of doing some data visualization. </w:t>
      </w:r>
    </w:p>
    <w:p w14:paraId="751C8B26" w14:textId="77777777" w:rsidR="00581FB0" w:rsidRDefault="00581FB0" w:rsidP="00581FB0">
      <w:pPr>
        <w:pStyle w:val="PlainText"/>
        <w:rPr>
          <w:rFonts w:ascii="Arial" w:hAnsi="Arial" w:cs="Arial"/>
          <w:sz w:val="22"/>
          <w:szCs w:val="22"/>
        </w:rPr>
      </w:pPr>
    </w:p>
    <w:p w14:paraId="2ECEBC5F" w14:textId="62E1DA1A" w:rsidR="00581FB0" w:rsidRPr="00BE3937" w:rsidRDefault="00581FB0" w:rsidP="00581FB0">
      <w:pPr>
        <w:pStyle w:val="PlainText"/>
        <w:rPr>
          <w:rFonts w:ascii="Arial" w:hAnsi="Arial" w:cs="Arial"/>
          <w:sz w:val="22"/>
          <w:szCs w:val="22"/>
        </w:rPr>
      </w:pPr>
      <w:r w:rsidRPr="00357957">
        <w:rPr>
          <w:rFonts w:ascii="Arial" w:hAnsi="Arial" w:cs="Arial"/>
          <w:sz w:val="22"/>
          <w:szCs w:val="22"/>
        </w:rPr>
        <w:t>Open the “</w:t>
      </w:r>
      <w:r>
        <w:rPr>
          <w:rFonts w:ascii="Arial" w:hAnsi="Arial" w:cs="Arial"/>
          <w:sz w:val="22"/>
          <w:szCs w:val="22"/>
        </w:rPr>
        <w:t>edgeR</w:t>
      </w:r>
      <w:r w:rsidRPr="00357957">
        <w:rPr>
          <w:rFonts w:ascii="Arial" w:hAnsi="Arial" w:cs="Arial"/>
          <w:sz w:val="22"/>
          <w:szCs w:val="22"/>
        </w:rPr>
        <w:t xml:space="preserve">code” </w:t>
      </w:r>
      <w:r>
        <w:rPr>
          <w:rFonts w:ascii="Arial" w:hAnsi="Arial" w:cs="Arial"/>
          <w:sz w:val="22"/>
          <w:szCs w:val="22"/>
        </w:rPr>
        <w:t>R script</w:t>
      </w:r>
      <w:r w:rsidRPr="00357957">
        <w:rPr>
          <w:rFonts w:ascii="Arial" w:hAnsi="Arial" w:cs="Arial"/>
          <w:sz w:val="22"/>
          <w:szCs w:val="22"/>
        </w:rPr>
        <w:t xml:space="preserve"> in the folder of files I gave you. This should automatically open in R and then we can go from there</w:t>
      </w:r>
      <w:r>
        <w:rPr>
          <w:rFonts w:ascii="Arial" w:hAnsi="Arial" w:cs="Arial"/>
        </w:rPr>
        <w:t xml:space="preserve">. </w:t>
      </w:r>
    </w:p>
    <w:p w14:paraId="3D500DA8" w14:textId="77777777" w:rsidR="00581FB0" w:rsidRDefault="00581FB0" w:rsidP="00D27D1C">
      <w:pPr>
        <w:pStyle w:val="PlainText"/>
        <w:rPr>
          <w:rFonts w:ascii="Arial" w:hAnsi="Arial" w:cs="Arial"/>
          <w:sz w:val="22"/>
          <w:szCs w:val="22"/>
        </w:rPr>
      </w:pPr>
    </w:p>
    <w:p w14:paraId="172A3FF6" w14:textId="77777777" w:rsidR="00A957C9" w:rsidRDefault="00A957C9" w:rsidP="00D27D1C">
      <w:pPr>
        <w:pStyle w:val="PlainText"/>
        <w:rPr>
          <w:rFonts w:ascii="Arial" w:hAnsi="Arial" w:cs="Arial"/>
          <w:sz w:val="22"/>
          <w:szCs w:val="22"/>
        </w:rPr>
      </w:pPr>
    </w:p>
    <w:p w14:paraId="3B50BF37" w14:textId="77777777" w:rsidR="00A957C9" w:rsidRDefault="00A957C9" w:rsidP="00D27D1C">
      <w:pPr>
        <w:pStyle w:val="PlainText"/>
        <w:rPr>
          <w:rFonts w:ascii="Arial" w:hAnsi="Arial" w:cs="Arial"/>
          <w:sz w:val="22"/>
          <w:szCs w:val="22"/>
        </w:rPr>
      </w:pPr>
    </w:p>
    <w:p w14:paraId="23C47F3E" w14:textId="77777777" w:rsidR="00A957C9" w:rsidRDefault="00A957C9" w:rsidP="00D27D1C">
      <w:pPr>
        <w:pStyle w:val="PlainText"/>
        <w:rPr>
          <w:rFonts w:ascii="Arial" w:hAnsi="Arial" w:cs="Arial"/>
          <w:sz w:val="22"/>
          <w:szCs w:val="22"/>
        </w:rPr>
      </w:pPr>
    </w:p>
    <w:p w14:paraId="47BE1F22" w14:textId="6BD3F44D" w:rsidR="00581FB0" w:rsidRPr="00581FB0" w:rsidRDefault="00581FB0" w:rsidP="00581FB0">
      <w:pPr>
        <w:spacing w:after="0"/>
        <w:rPr>
          <w:rFonts w:ascii="Arial" w:hAnsi="Arial" w:cs="Arial"/>
          <w:i/>
        </w:rPr>
      </w:pPr>
      <w:r w:rsidRPr="00357957">
        <w:rPr>
          <w:rFonts w:ascii="Arial" w:hAnsi="Arial" w:cs="Arial"/>
          <w:i/>
        </w:rPr>
        <w:lastRenderedPageBreak/>
        <w:t>DESeq2</w:t>
      </w:r>
    </w:p>
    <w:p w14:paraId="5123375F" w14:textId="3CDA7DE8" w:rsidR="00C0031B" w:rsidRDefault="00C0031B" w:rsidP="00D27D1C">
      <w:pPr>
        <w:pStyle w:val="PlainText"/>
        <w:rPr>
          <w:rFonts w:ascii="Arial" w:hAnsi="Arial" w:cs="Arial"/>
          <w:sz w:val="22"/>
          <w:szCs w:val="22"/>
        </w:rPr>
      </w:pPr>
      <w:r>
        <w:rPr>
          <w:rFonts w:ascii="Arial" w:hAnsi="Arial" w:cs="Arial"/>
          <w:sz w:val="22"/>
          <w:szCs w:val="22"/>
        </w:rPr>
        <w:t xml:space="preserve">Another program (which I prefer) for differential expression analysis is DESeq2. There are statistical differences between the programs, but the other thing I like about DESeq2 is that there documentation is much more helpful / easier to understand. I’ve provided you the pdf for this in the course folder. </w:t>
      </w:r>
    </w:p>
    <w:p w14:paraId="418E77F8" w14:textId="77777777" w:rsidR="00C0031B" w:rsidRDefault="00C0031B" w:rsidP="00D27D1C">
      <w:pPr>
        <w:pStyle w:val="PlainText"/>
        <w:rPr>
          <w:rFonts w:ascii="Arial" w:hAnsi="Arial" w:cs="Arial"/>
          <w:sz w:val="22"/>
          <w:szCs w:val="22"/>
        </w:rPr>
      </w:pPr>
    </w:p>
    <w:p w14:paraId="2BE91644" w14:textId="3F35512D" w:rsidR="00CC72D9" w:rsidRPr="00BE3937" w:rsidRDefault="00CC72D9" w:rsidP="00D27D1C">
      <w:pPr>
        <w:pStyle w:val="PlainText"/>
        <w:rPr>
          <w:rFonts w:ascii="Arial" w:hAnsi="Arial" w:cs="Arial"/>
          <w:sz w:val="22"/>
          <w:szCs w:val="22"/>
        </w:rPr>
      </w:pPr>
      <w:r w:rsidRPr="00357957">
        <w:rPr>
          <w:rFonts w:ascii="Arial" w:hAnsi="Arial" w:cs="Arial"/>
          <w:sz w:val="22"/>
          <w:szCs w:val="22"/>
        </w:rPr>
        <w:t xml:space="preserve">Open the “DESeq2code” </w:t>
      </w:r>
      <w:r w:rsidR="00357957">
        <w:rPr>
          <w:rFonts w:ascii="Arial" w:hAnsi="Arial" w:cs="Arial"/>
          <w:sz w:val="22"/>
          <w:szCs w:val="22"/>
        </w:rPr>
        <w:t>R script</w:t>
      </w:r>
      <w:r w:rsidRPr="00357957">
        <w:rPr>
          <w:rFonts w:ascii="Arial" w:hAnsi="Arial" w:cs="Arial"/>
          <w:sz w:val="22"/>
          <w:szCs w:val="22"/>
        </w:rPr>
        <w:t xml:space="preserve"> in the folder of files I gave you. This should automatically open in R and then we can go from there</w:t>
      </w:r>
      <w:r>
        <w:rPr>
          <w:rFonts w:ascii="Arial" w:hAnsi="Arial" w:cs="Arial"/>
        </w:rPr>
        <w:t xml:space="preserve">. </w:t>
      </w:r>
    </w:p>
    <w:sectPr w:rsidR="00CC72D9" w:rsidRPr="00BE3937" w:rsidSect="00BA6E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71F52"/>
    <w:multiLevelType w:val="hybridMultilevel"/>
    <w:tmpl w:val="AD203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A9"/>
    <w:rsid w:val="0001512A"/>
    <w:rsid w:val="000859BA"/>
    <w:rsid w:val="000C59C5"/>
    <w:rsid w:val="001151E0"/>
    <w:rsid w:val="001427C0"/>
    <w:rsid w:val="00147ABF"/>
    <w:rsid w:val="00193BB4"/>
    <w:rsid w:val="001C3415"/>
    <w:rsid w:val="001D45D9"/>
    <w:rsid w:val="001F4DCE"/>
    <w:rsid w:val="002152B6"/>
    <w:rsid w:val="002656D1"/>
    <w:rsid w:val="00271689"/>
    <w:rsid w:val="00287BB8"/>
    <w:rsid w:val="002A6833"/>
    <w:rsid w:val="002B33A2"/>
    <w:rsid w:val="002C06E2"/>
    <w:rsid w:val="002C0E4B"/>
    <w:rsid w:val="002E3395"/>
    <w:rsid w:val="002E6395"/>
    <w:rsid w:val="00301CC6"/>
    <w:rsid w:val="00313C0C"/>
    <w:rsid w:val="00314666"/>
    <w:rsid w:val="0032448C"/>
    <w:rsid w:val="00337550"/>
    <w:rsid w:val="00344188"/>
    <w:rsid w:val="00347035"/>
    <w:rsid w:val="00355252"/>
    <w:rsid w:val="00357957"/>
    <w:rsid w:val="00357C48"/>
    <w:rsid w:val="003744E2"/>
    <w:rsid w:val="00395CBE"/>
    <w:rsid w:val="003B43B5"/>
    <w:rsid w:val="003C4FF9"/>
    <w:rsid w:val="00406206"/>
    <w:rsid w:val="004101A9"/>
    <w:rsid w:val="00410708"/>
    <w:rsid w:val="004912E4"/>
    <w:rsid w:val="00493C95"/>
    <w:rsid w:val="004C171A"/>
    <w:rsid w:val="004F49E5"/>
    <w:rsid w:val="00542AED"/>
    <w:rsid w:val="00552201"/>
    <w:rsid w:val="005810D8"/>
    <w:rsid w:val="00581FB0"/>
    <w:rsid w:val="005D0EFD"/>
    <w:rsid w:val="00602EC6"/>
    <w:rsid w:val="0063367F"/>
    <w:rsid w:val="0063787C"/>
    <w:rsid w:val="00657773"/>
    <w:rsid w:val="006903C5"/>
    <w:rsid w:val="006A6660"/>
    <w:rsid w:val="006B45E3"/>
    <w:rsid w:val="006C23F6"/>
    <w:rsid w:val="006C7BCD"/>
    <w:rsid w:val="006D6E34"/>
    <w:rsid w:val="00701FC4"/>
    <w:rsid w:val="0072226A"/>
    <w:rsid w:val="007329A7"/>
    <w:rsid w:val="007475E4"/>
    <w:rsid w:val="00787961"/>
    <w:rsid w:val="00790BE9"/>
    <w:rsid w:val="007B3846"/>
    <w:rsid w:val="007E1DE0"/>
    <w:rsid w:val="00860524"/>
    <w:rsid w:val="00880C9A"/>
    <w:rsid w:val="008A267B"/>
    <w:rsid w:val="0090393B"/>
    <w:rsid w:val="00913B95"/>
    <w:rsid w:val="009232EF"/>
    <w:rsid w:val="00943FC1"/>
    <w:rsid w:val="009B5BF8"/>
    <w:rsid w:val="009D4F31"/>
    <w:rsid w:val="009D5BC7"/>
    <w:rsid w:val="009F38D7"/>
    <w:rsid w:val="00A01DF1"/>
    <w:rsid w:val="00A03860"/>
    <w:rsid w:val="00A357B9"/>
    <w:rsid w:val="00A3616B"/>
    <w:rsid w:val="00A40FAB"/>
    <w:rsid w:val="00A6701E"/>
    <w:rsid w:val="00A72508"/>
    <w:rsid w:val="00A957C9"/>
    <w:rsid w:val="00AA23D7"/>
    <w:rsid w:val="00AC088C"/>
    <w:rsid w:val="00AF7126"/>
    <w:rsid w:val="00B20B19"/>
    <w:rsid w:val="00B53D0A"/>
    <w:rsid w:val="00B562EA"/>
    <w:rsid w:val="00B85001"/>
    <w:rsid w:val="00B92BC2"/>
    <w:rsid w:val="00BA6EA8"/>
    <w:rsid w:val="00BB0F42"/>
    <w:rsid w:val="00BC5BB8"/>
    <w:rsid w:val="00BE3937"/>
    <w:rsid w:val="00BF6248"/>
    <w:rsid w:val="00C0031B"/>
    <w:rsid w:val="00C02174"/>
    <w:rsid w:val="00C44918"/>
    <w:rsid w:val="00C47A17"/>
    <w:rsid w:val="00C559CC"/>
    <w:rsid w:val="00C865D0"/>
    <w:rsid w:val="00CA6ACA"/>
    <w:rsid w:val="00CC72D9"/>
    <w:rsid w:val="00CE2EC1"/>
    <w:rsid w:val="00D11618"/>
    <w:rsid w:val="00D27D1C"/>
    <w:rsid w:val="00E37D4C"/>
    <w:rsid w:val="00E97823"/>
    <w:rsid w:val="00EE2840"/>
    <w:rsid w:val="00EE4DC3"/>
    <w:rsid w:val="00EF1E89"/>
    <w:rsid w:val="00EF6A23"/>
    <w:rsid w:val="00F24B16"/>
    <w:rsid w:val="00F36DB7"/>
    <w:rsid w:val="00F45E04"/>
    <w:rsid w:val="00F631BB"/>
    <w:rsid w:val="00F80771"/>
    <w:rsid w:val="00FC20A5"/>
    <w:rsid w:val="00FC5811"/>
    <w:rsid w:val="00FD2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1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60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600D"/>
    <w:rPr>
      <w:rFonts w:ascii="Consolas" w:hAnsi="Consolas"/>
      <w:sz w:val="21"/>
      <w:szCs w:val="21"/>
    </w:rPr>
  </w:style>
  <w:style w:type="paragraph" w:styleId="HTMLPreformatted">
    <w:name w:val="HTML Preformatted"/>
    <w:basedOn w:val="Normal"/>
    <w:link w:val="HTMLPreformattedChar"/>
    <w:uiPriority w:val="99"/>
    <w:semiHidden/>
    <w:unhideWhenUsed/>
    <w:rsid w:val="00314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666"/>
    <w:rPr>
      <w:rFonts w:ascii="Courier New" w:hAnsi="Courier New" w:cs="Courier New"/>
      <w:sz w:val="20"/>
      <w:szCs w:val="20"/>
    </w:rPr>
  </w:style>
  <w:style w:type="character" w:styleId="HTMLCode">
    <w:name w:val="HTML Code"/>
    <w:basedOn w:val="DefaultParagraphFont"/>
    <w:uiPriority w:val="99"/>
    <w:semiHidden/>
    <w:unhideWhenUsed/>
    <w:rsid w:val="00314666"/>
    <w:rPr>
      <w:rFonts w:ascii="Courier New" w:eastAsiaTheme="minorHAnsi"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60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600D"/>
    <w:rPr>
      <w:rFonts w:ascii="Consolas" w:hAnsi="Consolas"/>
      <w:sz w:val="21"/>
      <w:szCs w:val="21"/>
    </w:rPr>
  </w:style>
  <w:style w:type="paragraph" w:styleId="HTMLPreformatted">
    <w:name w:val="HTML Preformatted"/>
    <w:basedOn w:val="Normal"/>
    <w:link w:val="HTMLPreformattedChar"/>
    <w:uiPriority w:val="99"/>
    <w:semiHidden/>
    <w:unhideWhenUsed/>
    <w:rsid w:val="00314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666"/>
    <w:rPr>
      <w:rFonts w:ascii="Courier New" w:hAnsi="Courier New" w:cs="Courier New"/>
      <w:sz w:val="20"/>
      <w:szCs w:val="20"/>
    </w:rPr>
  </w:style>
  <w:style w:type="character" w:styleId="HTMLCode">
    <w:name w:val="HTML Code"/>
    <w:basedOn w:val="DefaultParagraphFont"/>
    <w:uiPriority w:val="99"/>
    <w:semiHidden/>
    <w:unhideWhenUsed/>
    <w:rsid w:val="0031466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235964">
      <w:bodyDiv w:val="1"/>
      <w:marLeft w:val="0"/>
      <w:marRight w:val="0"/>
      <w:marTop w:val="0"/>
      <w:marBottom w:val="0"/>
      <w:divBdr>
        <w:top w:val="none" w:sz="0" w:space="0" w:color="auto"/>
        <w:left w:val="none" w:sz="0" w:space="0" w:color="auto"/>
        <w:bottom w:val="none" w:sz="0" w:space="0" w:color="auto"/>
        <w:right w:val="none" w:sz="0" w:space="0" w:color="auto"/>
      </w:divBdr>
    </w:div>
    <w:div w:id="78704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Pasteur</dc:creator>
  <cp:keywords/>
  <dc:description/>
  <cp:lastModifiedBy>Eva  Fischer</cp:lastModifiedBy>
  <cp:revision>36</cp:revision>
  <dcterms:created xsi:type="dcterms:W3CDTF">2016-07-07T09:49:00Z</dcterms:created>
  <dcterms:modified xsi:type="dcterms:W3CDTF">2016-07-11T02:58:00Z</dcterms:modified>
</cp:coreProperties>
</file>