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CE27" w14:textId="77777777" w:rsidR="000F4462" w:rsidRDefault="000F4462" w:rsidP="00973711">
      <w:pPr>
        <w:jc w:val="center"/>
      </w:pPr>
    </w:p>
    <w:p w14:paraId="2ABE36DC" w14:textId="77777777" w:rsidR="00973711" w:rsidRDefault="00973711" w:rsidP="00973711">
      <w:pPr>
        <w:jc w:val="center"/>
      </w:pPr>
    </w:p>
    <w:p w14:paraId="0CC3D7C5" w14:textId="77777777" w:rsidR="00973711" w:rsidRDefault="00973711" w:rsidP="00973711">
      <w:pPr>
        <w:jc w:val="center"/>
      </w:pPr>
    </w:p>
    <w:p w14:paraId="412C293F" w14:textId="77777777" w:rsidR="00973711" w:rsidRDefault="00973711" w:rsidP="00973711">
      <w:pPr>
        <w:jc w:val="center"/>
      </w:pPr>
    </w:p>
    <w:p w14:paraId="1FB89287" w14:textId="77777777" w:rsidR="00973711" w:rsidRDefault="00973711" w:rsidP="00973711">
      <w:pPr>
        <w:jc w:val="center"/>
      </w:pPr>
    </w:p>
    <w:p w14:paraId="74AF6602" w14:textId="77777777" w:rsidR="00973711" w:rsidRDefault="00973711" w:rsidP="00973711">
      <w:pPr>
        <w:jc w:val="center"/>
      </w:pPr>
    </w:p>
    <w:p w14:paraId="1EA58A62" w14:textId="77777777" w:rsidR="00973711" w:rsidRDefault="00973711" w:rsidP="00973711">
      <w:pPr>
        <w:jc w:val="center"/>
      </w:pPr>
    </w:p>
    <w:p w14:paraId="46950821" w14:textId="77777777" w:rsidR="00973711" w:rsidRDefault="00973711" w:rsidP="00973711">
      <w:pPr>
        <w:jc w:val="center"/>
      </w:pPr>
    </w:p>
    <w:p w14:paraId="7E857FA0" w14:textId="77777777" w:rsidR="00973711" w:rsidRDefault="00973711" w:rsidP="00973711">
      <w:pPr>
        <w:jc w:val="center"/>
      </w:pPr>
    </w:p>
    <w:p w14:paraId="18EAABDA" w14:textId="77777777" w:rsidR="00973711" w:rsidRDefault="00973711" w:rsidP="00973711">
      <w:pPr>
        <w:jc w:val="center"/>
      </w:pPr>
    </w:p>
    <w:p w14:paraId="1E3A0875" w14:textId="77777777" w:rsidR="00973711" w:rsidRDefault="00973711" w:rsidP="00973711">
      <w:pPr>
        <w:jc w:val="center"/>
      </w:pPr>
    </w:p>
    <w:p w14:paraId="001FC690" w14:textId="77777777" w:rsidR="00973711" w:rsidRDefault="00973711" w:rsidP="00973711">
      <w:pPr>
        <w:jc w:val="center"/>
      </w:pPr>
    </w:p>
    <w:p w14:paraId="553DD893" w14:textId="3B620C1F" w:rsidR="00973711" w:rsidRDefault="00973711" w:rsidP="00973711">
      <w:pPr>
        <w:jc w:val="center"/>
      </w:pPr>
      <w:r>
        <w:t>Activity 2:Part 1 Controllers and Views</w:t>
      </w:r>
    </w:p>
    <w:p w14:paraId="7FEF482F" w14:textId="0B0FF354" w:rsidR="00973711" w:rsidRDefault="00973711" w:rsidP="00973711">
      <w:pPr>
        <w:jc w:val="center"/>
      </w:pPr>
      <w:r>
        <w:t>Ryan Coon</w:t>
      </w:r>
    </w:p>
    <w:p w14:paraId="78EB5D82" w14:textId="331D3280" w:rsidR="00973711" w:rsidRDefault="00973711" w:rsidP="00973711">
      <w:pPr>
        <w:jc w:val="center"/>
      </w:pPr>
      <w:r>
        <w:t>CST-350</w:t>
      </w:r>
    </w:p>
    <w:p w14:paraId="330B3911" w14:textId="26565ECD" w:rsidR="00973711" w:rsidRDefault="00973711" w:rsidP="00973711">
      <w:pPr>
        <w:jc w:val="center"/>
      </w:pPr>
      <w:r>
        <w:t xml:space="preserve">Professor </w:t>
      </w:r>
      <w:r w:rsidR="00C11EA6">
        <w:t>Donna Jackson</w:t>
      </w:r>
    </w:p>
    <w:p w14:paraId="6DE3485B" w14:textId="43FBADC3" w:rsidR="00C11EA6" w:rsidRDefault="00C11EA6" w:rsidP="00973711">
      <w:pPr>
        <w:jc w:val="center"/>
      </w:pPr>
      <w:r>
        <w:t>May 14, 2023</w:t>
      </w:r>
    </w:p>
    <w:p w14:paraId="7AEAE9C8" w14:textId="77777777" w:rsidR="00C11EA6" w:rsidRDefault="00C11EA6" w:rsidP="00973711">
      <w:pPr>
        <w:jc w:val="center"/>
      </w:pPr>
    </w:p>
    <w:p w14:paraId="22FB8811" w14:textId="77777777" w:rsidR="00C11EA6" w:rsidRDefault="00C11EA6" w:rsidP="00973711">
      <w:pPr>
        <w:jc w:val="center"/>
      </w:pPr>
    </w:p>
    <w:p w14:paraId="58034B6A" w14:textId="77777777" w:rsidR="00C11EA6" w:rsidRDefault="00C11EA6" w:rsidP="00973711">
      <w:pPr>
        <w:jc w:val="center"/>
      </w:pPr>
    </w:p>
    <w:p w14:paraId="3710EF60" w14:textId="77777777" w:rsidR="00C11EA6" w:rsidRDefault="00C11EA6" w:rsidP="00973711">
      <w:pPr>
        <w:jc w:val="center"/>
      </w:pPr>
    </w:p>
    <w:p w14:paraId="0AB1284E" w14:textId="77777777" w:rsidR="00C11EA6" w:rsidRDefault="00C11EA6" w:rsidP="00973711">
      <w:pPr>
        <w:jc w:val="center"/>
      </w:pPr>
    </w:p>
    <w:p w14:paraId="1A996DE2" w14:textId="77777777" w:rsidR="00C11EA6" w:rsidRDefault="00C11EA6" w:rsidP="00973711">
      <w:pPr>
        <w:jc w:val="center"/>
      </w:pPr>
    </w:p>
    <w:p w14:paraId="5FE21D2B" w14:textId="77777777" w:rsidR="00C11EA6" w:rsidRDefault="00C11EA6" w:rsidP="00973711">
      <w:pPr>
        <w:jc w:val="center"/>
      </w:pPr>
    </w:p>
    <w:p w14:paraId="2BC1072F" w14:textId="77777777" w:rsidR="00C11EA6" w:rsidRDefault="00C11EA6" w:rsidP="00973711">
      <w:pPr>
        <w:jc w:val="center"/>
      </w:pPr>
    </w:p>
    <w:p w14:paraId="78B3BB6E" w14:textId="77777777" w:rsidR="00C11EA6" w:rsidRDefault="00C11EA6" w:rsidP="00973711">
      <w:pPr>
        <w:jc w:val="center"/>
      </w:pPr>
    </w:p>
    <w:p w14:paraId="51622043" w14:textId="77777777" w:rsidR="00C11EA6" w:rsidRDefault="00C11EA6" w:rsidP="00973711">
      <w:pPr>
        <w:jc w:val="center"/>
      </w:pPr>
    </w:p>
    <w:p w14:paraId="11F5B2B8" w14:textId="77777777" w:rsidR="00C11EA6" w:rsidRDefault="00C11EA6" w:rsidP="00973711">
      <w:pPr>
        <w:jc w:val="center"/>
      </w:pPr>
    </w:p>
    <w:p w14:paraId="1411EF79" w14:textId="77777777" w:rsidR="00C11EA6" w:rsidRDefault="00C11EA6" w:rsidP="00973711">
      <w:pPr>
        <w:jc w:val="center"/>
      </w:pPr>
    </w:p>
    <w:p w14:paraId="4C85C237" w14:textId="7D9CCF34" w:rsidR="006E5B72" w:rsidRDefault="006E5B72" w:rsidP="006E5B72">
      <w:r>
        <w:lastRenderedPageBreak/>
        <w:t>Screenshots:</w:t>
      </w:r>
    </w:p>
    <w:p w14:paraId="5FAB99B4" w14:textId="599FF363" w:rsidR="006E5B72" w:rsidRDefault="006E5B72" w:rsidP="006E5B72">
      <w:r w:rsidRPr="006E5B72">
        <w:rPr>
          <w:noProof/>
        </w:rPr>
        <w:drawing>
          <wp:inline distT="0" distB="0" distL="0" distR="0" wp14:anchorId="6848F8FA" wp14:editId="702B1493">
            <wp:extent cx="5943600" cy="1870075"/>
            <wp:effectExtent l="0" t="0" r="0" b="0"/>
            <wp:docPr id="8738172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17295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46EA" w14:textId="77777777" w:rsidR="006E5B72" w:rsidRDefault="006E5B72" w:rsidP="006E5B72"/>
    <w:p w14:paraId="04963E29" w14:textId="32BD47D2" w:rsidR="006E5B72" w:rsidRDefault="00B240B2" w:rsidP="006E5B72">
      <w:r w:rsidRPr="00B240B2">
        <w:rPr>
          <w:noProof/>
        </w:rPr>
        <w:drawing>
          <wp:inline distT="0" distB="0" distL="0" distR="0" wp14:anchorId="2279042E" wp14:editId="2D5537C4">
            <wp:extent cx="5943600" cy="2283460"/>
            <wp:effectExtent l="0" t="0" r="0" b="2540"/>
            <wp:docPr id="6057499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4991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BD09" w14:textId="308F35DD" w:rsidR="00B240B2" w:rsidRDefault="00C17A2B" w:rsidP="006E5B72">
      <w:r>
        <w:t>These two screenshots are showing the view</w:t>
      </w:r>
      <w:r w:rsidR="0074292D">
        <w:t xml:space="preserve"> “products” that was created. The view is connected to the products folder and is named index.cshtml as the </w:t>
      </w:r>
      <w:r w:rsidR="00623461">
        <w:t>path shows in the second screenshot.</w:t>
      </w:r>
    </w:p>
    <w:p w14:paraId="3B6C0380" w14:textId="19407219" w:rsidR="00B240B2" w:rsidRDefault="009A0FE3" w:rsidP="006E5B72">
      <w:r w:rsidRPr="009A0FE3">
        <w:rPr>
          <w:noProof/>
        </w:rPr>
        <w:drawing>
          <wp:inline distT="0" distB="0" distL="0" distR="0" wp14:anchorId="5865DA4F" wp14:editId="41C1AB60">
            <wp:extent cx="5943600" cy="1941195"/>
            <wp:effectExtent l="0" t="0" r="0" b="1905"/>
            <wp:docPr id="192537589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75898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3D94" w14:textId="2ACB419B" w:rsidR="009A0FE3" w:rsidRDefault="008E3A19" w:rsidP="006E5B72">
      <w:r>
        <w:t>This shows</w:t>
      </w:r>
      <w:r w:rsidR="00E40CB0">
        <w:t xml:space="preserve"> adding a message to another view in the application.</w:t>
      </w:r>
    </w:p>
    <w:p w14:paraId="2202B363" w14:textId="28A7ECEB" w:rsidR="007264AC" w:rsidRDefault="004917A1" w:rsidP="006E5B72">
      <w:r w:rsidRPr="004917A1">
        <w:rPr>
          <w:noProof/>
        </w:rPr>
        <w:lastRenderedPageBreak/>
        <w:drawing>
          <wp:inline distT="0" distB="0" distL="0" distR="0" wp14:anchorId="4D38B349" wp14:editId="62A17C1C">
            <wp:extent cx="5943600" cy="1398270"/>
            <wp:effectExtent l="0" t="0" r="0" b="0"/>
            <wp:docPr id="444313971" name="Picture 1" descr="A screen shot of a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13971" name="Picture 1" descr="A screen shot of a messag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B726" w14:textId="510FBE2A" w:rsidR="006E0B56" w:rsidRDefault="006E0B56" w:rsidP="006E5B72">
      <w:r>
        <w:t xml:space="preserve">This shows that a view can be </w:t>
      </w:r>
      <w:r w:rsidR="00CE5FD2">
        <w:t>called to show from a controller.</w:t>
      </w:r>
    </w:p>
    <w:p w14:paraId="28201CF3" w14:textId="77777777" w:rsidR="004917A1" w:rsidRDefault="004917A1" w:rsidP="006E5B72"/>
    <w:p w14:paraId="636D1D8A" w14:textId="6CA91E7F" w:rsidR="004917A1" w:rsidRDefault="004D511C" w:rsidP="006E5B72">
      <w:r w:rsidRPr="004D511C">
        <w:rPr>
          <w:noProof/>
        </w:rPr>
        <w:drawing>
          <wp:inline distT="0" distB="0" distL="0" distR="0" wp14:anchorId="2F03DB15" wp14:editId="14EF4F60">
            <wp:extent cx="5943600" cy="1751330"/>
            <wp:effectExtent l="0" t="0" r="0" b="1270"/>
            <wp:docPr id="1545456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567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06C1" w14:textId="54DAB1D5" w:rsidR="004D511C" w:rsidRDefault="00CA60B4" w:rsidP="006E5B72">
      <w:r>
        <w:t>Here we utilized a route parameter</w:t>
      </w:r>
      <w:r w:rsidR="005B4FE8">
        <w:t xml:space="preserve"> to pass information from the URL to the View.</w:t>
      </w:r>
    </w:p>
    <w:p w14:paraId="3A578269" w14:textId="6045CB3B" w:rsidR="00017D63" w:rsidRDefault="00017D63" w:rsidP="006E5B72">
      <w:r w:rsidRPr="00017D63">
        <w:rPr>
          <w:noProof/>
        </w:rPr>
        <w:drawing>
          <wp:inline distT="0" distB="0" distL="0" distR="0" wp14:anchorId="709275D1" wp14:editId="194C6328">
            <wp:extent cx="5943600" cy="1847215"/>
            <wp:effectExtent l="0" t="0" r="0" b="635"/>
            <wp:docPr id="1589526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263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6A83" w14:textId="7BADAB65" w:rsidR="00017D63" w:rsidRDefault="00337FF4" w:rsidP="006E5B72">
      <w:r>
        <w:t>Here we showed the same message through a ViewBag</w:t>
      </w:r>
      <w:r w:rsidR="007B4376">
        <w:t xml:space="preserve"> with default </w:t>
      </w:r>
      <w:r w:rsidR="00427AB7">
        <w:t>parameters</w:t>
      </w:r>
      <w:r w:rsidR="000C5984">
        <w:t>.</w:t>
      </w:r>
    </w:p>
    <w:p w14:paraId="519B81CC" w14:textId="2DA12BE3" w:rsidR="005311AD" w:rsidRDefault="005311AD" w:rsidP="006E5B72">
      <w:r w:rsidRPr="005311AD">
        <w:rPr>
          <w:noProof/>
        </w:rPr>
        <w:lastRenderedPageBreak/>
        <w:drawing>
          <wp:inline distT="0" distB="0" distL="0" distR="0" wp14:anchorId="1B1D7597" wp14:editId="16DB5660">
            <wp:extent cx="5943600" cy="2249170"/>
            <wp:effectExtent l="0" t="0" r="0" b="0"/>
            <wp:docPr id="518419506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19506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6BF6" w14:textId="77777777" w:rsidR="005311AD" w:rsidRDefault="005311AD" w:rsidP="006E5B72"/>
    <w:p w14:paraId="5081C99B" w14:textId="022BA37F" w:rsidR="005311AD" w:rsidRDefault="00D576DB" w:rsidP="006E5B72">
      <w:r w:rsidRPr="00D576DB">
        <w:rPr>
          <w:noProof/>
        </w:rPr>
        <w:drawing>
          <wp:inline distT="0" distB="0" distL="0" distR="0" wp14:anchorId="5F2BEDF7" wp14:editId="7F6F5F6D">
            <wp:extent cx="5943600" cy="2045335"/>
            <wp:effectExtent l="0" t="0" r="0" b="0"/>
            <wp:docPr id="11213605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6059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065B" w14:textId="77777777" w:rsidR="00D576DB" w:rsidRDefault="00D576DB" w:rsidP="006E5B72"/>
    <w:p w14:paraId="5AA3E2F3" w14:textId="47624F22" w:rsidR="00D576DB" w:rsidRDefault="00D7138D" w:rsidP="006E5B72">
      <w:r w:rsidRPr="00D7138D">
        <w:rPr>
          <w:noProof/>
        </w:rPr>
        <w:drawing>
          <wp:inline distT="0" distB="0" distL="0" distR="0" wp14:anchorId="21829A8E" wp14:editId="35DC6C4E">
            <wp:extent cx="5943600" cy="2185035"/>
            <wp:effectExtent l="0" t="0" r="0" b="5715"/>
            <wp:docPr id="21364899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89998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300F" w14:textId="77777777" w:rsidR="006F1617" w:rsidRDefault="006F1617" w:rsidP="006E5B72"/>
    <w:p w14:paraId="1C3478D9" w14:textId="38D28232" w:rsidR="00C97D6E" w:rsidRDefault="000C5984" w:rsidP="006E5B72">
      <w:pPr>
        <w:rPr>
          <w:b/>
          <w:bCs/>
        </w:rPr>
      </w:pPr>
      <w:r>
        <w:rPr>
          <w:b/>
          <w:bCs/>
        </w:rPr>
        <w:t xml:space="preserve">These 3 screenshots show </w:t>
      </w:r>
      <w:r w:rsidR="00427AB7">
        <w:rPr>
          <w:b/>
          <w:bCs/>
        </w:rPr>
        <w:t xml:space="preserve">adding the ViewBags to the Welcome() IAction function and </w:t>
      </w:r>
      <w:r w:rsidR="005A108F">
        <w:rPr>
          <w:b/>
          <w:bCs/>
        </w:rPr>
        <w:t>then using HTML tags to retrieve that information and display it to the user from the view.</w:t>
      </w:r>
    </w:p>
    <w:p w14:paraId="1D2CBB04" w14:textId="77777777" w:rsidR="00C97D6E" w:rsidRDefault="00C97D6E" w:rsidP="006E5B72">
      <w:pPr>
        <w:rPr>
          <w:b/>
          <w:bCs/>
        </w:rPr>
      </w:pPr>
    </w:p>
    <w:p w14:paraId="0FF692DD" w14:textId="240CE152" w:rsidR="006F1617" w:rsidRDefault="006F1617" w:rsidP="006E5B72">
      <w:pPr>
        <w:rPr>
          <w:b/>
          <w:bCs/>
        </w:rPr>
      </w:pPr>
      <w:r w:rsidRPr="006F1617">
        <w:rPr>
          <w:b/>
          <w:bCs/>
        </w:rPr>
        <w:t>Summary of Key Concepts:</w:t>
      </w:r>
    </w:p>
    <w:p w14:paraId="5EF3232B" w14:textId="77777777" w:rsidR="00C97D6E" w:rsidRDefault="00C97D6E" w:rsidP="006E5B72">
      <w:pPr>
        <w:rPr>
          <w:b/>
          <w:bCs/>
        </w:rPr>
      </w:pPr>
    </w:p>
    <w:p w14:paraId="0BED6C63" w14:textId="549C3EA6" w:rsidR="006F1617" w:rsidRPr="006F1617" w:rsidRDefault="005B0C1F" w:rsidP="00C97D6E">
      <w:pPr>
        <w:spacing w:line="480" w:lineRule="auto"/>
        <w:rPr>
          <w:b/>
          <w:bCs/>
        </w:rPr>
      </w:pPr>
      <w:r>
        <w:rPr>
          <w:b/>
          <w:bCs/>
        </w:rPr>
        <w:tab/>
        <w:t>The key concepts in this part of the activity</w:t>
      </w:r>
      <w:r w:rsidR="00D81966">
        <w:rPr>
          <w:b/>
          <w:bCs/>
        </w:rPr>
        <w:t xml:space="preserve"> shows how to make different views show different thing</w:t>
      </w:r>
      <w:r w:rsidR="002B193E">
        <w:rPr>
          <w:b/>
          <w:bCs/>
        </w:rPr>
        <w:t>s, whether they are implemented using variables,</w:t>
      </w:r>
      <w:r w:rsidR="00EB6A30">
        <w:rPr>
          <w:b/>
          <w:bCs/>
        </w:rPr>
        <w:t xml:space="preserve"> hard coded using text, or HTML tags. This showed that there are multiple different ways to modify the views</w:t>
      </w:r>
      <w:r w:rsidR="00C97D6E">
        <w:rPr>
          <w:b/>
          <w:bCs/>
        </w:rPr>
        <w:t xml:space="preserve"> getting returned to the user.</w:t>
      </w:r>
    </w:p>
    <w:sectPr w:rsidR="006F1617" w:rsidRPr="006F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27"/>
    <w:rsid w:val="00017D63"/>
    <w:rsid w:val="00037727"/>
    <w:rsid w:val="000C5984"/>
    <w:rsid w:val="000F4462"/>
    <w:rsid w:val="001646E4"/>
    <w:rsid w:val="002B193E"/>
    <w:rsid w:val="002B1ADF"/>
    <w:rsid w:val="00337FF4"/>
    <w:rsid w:val="00427AB7"/>
    <w:rsid w:val="004917A1"/>
    <w:rsid w:val="004D511C"/>
    <w:rsid w:val="005311AD"/>
    <w:rsid w:val="005A108F"/>
    <w:rsid w:val="005B0C1F"/>
    <w:rsid w:val="005B4FE8"/>
    <w:rsid w:val="00623461"/>
    <w:rsid w:val="006E0B56"/>
    <w:rsid w:val="006E5B72"/>
    <w:rsid w:val="006F1617"/>
    <w:rsid w:val="007264AC"/>
    <w:rsid w:val="0074292D"/>
    <w:rsid w:val="007B4376"/>
    <w:rsid w:val="008E3A19"/>
    <w:rsid w:val="00973711"/>
    <w:rsid w:val="009A0FE3"/>
    <w:rsid w:val="00B240B2"/>
    <w:rsid w:val="00C11EA6"/>
    <w:rsid w:val="00C17A2B"/>
    <w:rsid w:val="00C97D6E"/>
    <w:rsid w:val="00CA60B4"/>
    <w:rsid w:val="00CE5FD2"/>
    <w:rsid w:val="00D576DB"/>
    <w:rsid w:val="00D7138D"/>
    <w:rsid w:val="00D81966"/>
    <w:rsid w:val="00E07DE4"/>
    <w:rsid w:val="00E40CB0"/>
    <w:rsid w:val="00EB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C9C5"/>
  <w15:chartTrackingRefBased/>
  <w15:docId w15:val="{6B338A83-DC83-44C2-AF74-2F1CEB12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33</cp:revision>
  <dcterms:created xsi:type="dcterms:W3CDTF">2023-05-10T00:19:00Z</dcterms:created>
  <dcterms:modified xsi:type="dcterms:W3CDTF">2023-05-14T00:06:00Z</dcterms:modified>
</cp:coreProperties>
</file>