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36B4D83">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EF944" id="Rectangle 14" o:spid="_x0000_s1027"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fillcolor="#d9d9d9" stroked="f" strokeweight="1pt">
                <v:textbo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5C990EB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68184009" w:rsidR="00A859C7" w:rsidRPr="00312DC5" w:rsidRDefault="00A859C7" w:rsidP="5C990EB5">
            <w:pPr>
              <w:spacing w:after="160" w:line="259" w:lineRule="auto"/>
              <w:jc w:val="left"/>
              <w:rPr>
                <w:rFonts w:asciiTheme="minorHAnsi" w:hAnsiTheme="minorHAnsi" w:cstheme="minorBidi"/>
                <w:color w:val="auto"/>
                <w:sz w:val="28"/>
                <w:szCs w:val="28"/>
              </w:rPr>
            </w:pPr>
            <w:r w:rsidRPr="5C990EB5">
              <w:rPr>
                <w:rFonts w:asciiTheme="minorHAnsi" w:hAnsiTheme="minorHAnsi" w:cstheme="minorBidi"/>
                <w:color w:val="auto"/>
                <w:sz w:val="28"/>
                <w:szCs w:val="28"/>
              </w:rPr>
              <w:t xml:space="preserve">Name: </w:t>
            </w:r>
            <w:r w:rsidR="46D6D894" w:rsidRPr="5C990EB5">
              <w:rPr>
                <w:rFonts w:asciiTheme="minorHAnsi" w:hAnsiTheme="minorHAnsi" w:cstheme="minorBidi"/>
                <w:color w:val="auto"/>
                <w:sz w:val="28"/>
                <w:szCs w:val="28"/>
              </w:rPr>
              <w:t>Rocio Corcoles Vallejo</w:t>
            </w:r>
          </w:p>
        </w:tc>
      </w:tr>
      <w:tr w:rsidR="00A859C7" w:rsidRPr="00312DC5" w14:paraId="19423E47" w14:textId="77777777" w:rsidTr="5C990EB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54BF2688" w:rsidR="00A859C7" w:rsidRPr="00312DC5" w:rsidRDefault="00A859C7" w:rsidP="00176712">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r w:rsidR="00177333">
              <w:rPr>
                <w:rFonts w:asciiTheme="minorHAnsi" w:hAnsiTheme="minorHAnsi" w:cstheme="minorHAnsi"/>
                <w:color w:val="auto"/>
                <w:sz w:val="28"/>
                <w:szCs w:val="28"/>
              </w:rPr>
              <w:t>17</w:t>
            </w:r>
            <w:r w:rsidR="00176712">
              <w:rPr>
                <w:rFonts w:asciiTheme="minorHAnsi" w:hAnsiTheme="minorHAnsi" w:cstheme="minorHAnsi"/>
                <w:color w:val="auto"/>
                <w:sz w:val="28"/>
                <w:szCs w:val="28"/>
              </w:rPr>
              <w:t>/11/2025</w:t>
            </w:r>
          </w:p>
        </w:tc>
      </w:tr>
      <w:tr w:rsidR="00A859C7" w:rsidRPr="00312DC5" w14:paraId="6BCDE900" w14:textId="77777777" w:rsidTr="5C990EB5">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Content>
        <w:p w14:paraId="6B1A743D" w14:textId="77341712" w:rsidR="1E064045" w:rsidRDefault="61FDD1E4" w:rsidP="1E064045">
          <w:pPr>
            <w:pStyle w:val="TOC1"/>
            <w:tabs>
              <w:tab w:val="right" w:leader="dot" w:pos="9630"/>
            </w:tabs>
            <w:rPr>
              <w:rStyle w:val="Hyperlink"/>
              <w:noProof/>
            </w:rPr>
          </w:pPr>
          <w:r>
            <w:fldChar w:fldCharType="begin"/>
          </w:r>
          <w:r w:rsidR="1E064045">
            <w:instrText>TOC \o "1-9" \z \u \h</w:instrText>
          </w:r>
          <w:r>
            <w:fldChar w:fldCharType="separate"/>
          </w:r>
          <w:hyperlink w:anchor="_Toc106466110">
            <w:r w:rsidRPr="61FDD1E4">
              <w:rPr>
                <w:rStyle w:val="Hyperlink"/>
                <w:noProof/>
              </w:rPr>
              <w:t>Day 1: Task 1</w:t>
            </w:r>
            <w:r w:rsidR="1E064045">
              <w:rPr>
                <w:noProof/>
              </w:rPr>
              <w:tab/>
            </w:r>
            <w:r w:rsidR="1E064045">
              <w:rPr>
                <w:noProof/>
              </w:rPr>
              <w:fldChar w:fldCharType="begin"/>
            </w:r>
            <w:r w:rsidR="1E064045">
              <w:rPr>
                <w:noProof/>
              </w:rPr>
              <w:instrText>PAGEREF _Toc106466110 \h</w:instrText>
            </w:r>
            <w:r w:rsidR="1E064045">
              <w:rPr>
                <w:noProof/>
              </w:rPr>
            </w:r>
            <w:r w:rsidR="1E064045">
              <w:rPr>
                <w:noProof/>
              </w:rPr>
              <w:fldChar w:fldCharType="separate"/>
            </w:r>
            <w:r w:rsidR="00781991">
              <w:rPr>
                <w:noProof/>
              </w:rPr>
              <w:t>3</w:t>
            </w:r>
            <w:r w:rsidR="1E064045">
              <w:rPr>
                <w:noProof/>
              </w:rPr>
              <w:fldChar w:fldCharType="end"/>
            </w:r>
          </w:hyperlink>
        </w:p>
        <w:p w14:paraId="19E73860" w14:textId="78D6D307" w:rsidR="1E064045" w:rsidRDefault="61FDD1E4" w:rsidP="1E064045">
          <w:pPr>
            <w:pStyle w:val="TOC1"/>
            <w:tabs>
              <w:tab w:val="right" w:leader="dot" w:pos="9630"/>
            </w:tabs>
            <w:rPr>
              <w:rStyle w:val="Hyperlink"/>
              <w:noProof/>
            </w:rPr>
          </w:pPr>
          <w:hyperlink w:anchor="_Toc1673105856">
            <w:r w:rsidRPr="61FDD1E4">
              <w:rPr>
                <w:rStyle w:val="Hyperlink"/>
                <w:noProof/>
              </w:rPr>
              <w:t>Day 1: Task 2</w:t>
            </w:r>
            <w:r w:rsidR="1E064045">
              <w:rPr>
                <w:noProof/>
              </w:rPr>
              <w:tab/>
            </w:r>
            <w:r w:rsidR="1E064045">
              <w:rPr>
                <w:noProof/>
              </w:rPr>
              <w:fldChar w:fldCharType="begin"/>
            </w:r>
            <w:r w:rsidR="1E064045">
              <w:rPr>
                <w:noProof/>
              </w:rPr>
              <w:instrText>PAGEREF _Toc1673105856 \h</w:instrText>
            </w:r>
            <w:r w:rsidR="1E064045">
              <w:rPr>
                <w:noProof/>
              </w:rPr>
            </w:r>
            <w:r w:rsidR="1E064045">
              <w:rPr>
                <w:noProof/>
              </w:rPr>
              <w:fldChar w:fldCharType="separate"/>
            </w:r>
            <w:r w:rsidR="00781991">
              <w:rPr>
                <w:noProof/>
              </w:rPr>
              <w:t>5</w:t>
            </w:r>
            <w:r w:rsidR="1E064045">
              <w:rPr>
                <w:noProof/>
              </w:rPr>
              <w:fldChar w:fldCharType="end"/>
            </w:r>
          </w:hyperlink>
        </w:p>
        <w:p w14:paraId="1333A935" w14:textId="6B9B6246" w:rsidR="1E064045" w:rsidRDefault="61FDD1E4" w:rsidP="1E064045">
          <w:pPr>
            <w:pStyle w:val="TOC1"/>
            <w:tabs>
              <w:tab w:val="right" w:leader="dot" w:pos="9630"/>
            </w:tabs>
            <w:rPr>
              <w:rStyle w:val="Hyperlink"/>
              <w:noProof/>
            </w:rPr>
          </w:pPr>
          <w:hyperlink w:anchor="_Toc1682646377">
            <w:r w:rsidRPr="61FDD1E4">
              <w:rPr>
                <w:rStyle w:val="Hyperlink"/>
                <w:noProof/>
              </w:rPr>
              <w:t>Day 3: Task 1</w:t>
            </w:r>
            <w:r w:rsidR="1E064045">
              <w:rPr>
                <w:noProof/>
              </w:rPr>
              <w:tab/>
            </w:r>
            <w:r w:rsidR="1E064045">
              <w:rPr>
                <w:noProof/>
              </w:rPr>
              <w:fldChar w:fldCharType="begin"/>
            </w:r>
            <w:r w:rsidR="1E064045">
              <w:rPr>
                <w:noProof/>
              </w:rPr>
              <w:instrText>PAGEREF _Toc1682646377 \h</w:instrText>
            </w:r>
            <w:r w:rsidR="1E064045">
              <w:rPr>
                <w:noProof/>
              </w:rPr>
            </w:r>
            <w:r w:rsidR="1E064045">
              <w:rPr>
                <w:noProof/>
              </w:rPr>
              <w:fldChar w:fldCharType="separate"/>
            </w:r>
            <w:r w:rsidR="00781991">
              <w:rPr>
                <w:noProof/>
              </w:rPr>
              <w:t>9</w:t>
            </w:r>
            <w:r w:rsidR="1E064045">
              <w:rPr>
                <w:noProof/>
              </w:rPr>
              <w:fldChar w:fldCharType="end"/>
            </w:r>
          </w:hyperlink>
        </w:p>
        <w:p w14:paraId="41C438C0" w14:textId="3E903676" w:rsidR="404954BD" w:rsidRDefault="61FDD1E4" w:rsidP="404954BD">
          <w:pPr>
            <w:pStyle w:val="TOC1"/>
            <w:tabs>
              <w:tab w:val="right" w:leader="dot" w:pos="9630"/>
            </w:tabs>
            <w:rPr>
              <w:rStyle w:val="Hyperlink"/>
              <w:noProof/>
            </w:rPr>
          </w:pPr>
          <w:hyperlink w:anchor="_Toc135095808">
            <w:r w:rsidRPr="61FDD1E4">
              <w:rPr>
                <w:rStyle w:val="Hyperlink"/>
                <w:noProof/>
              </w:rPr>
              <w:t>Day 4: Task 1: Written</w:t>
            </w:r>
            <w:r w:rsidR="404954BD">
              <w:rPr>
                <w:noProof/>
              </w:rPr>
              <w:tab/>
            </w:r>
            <w:r w:rsidR="404954BD">
              <w:rPr>
                <w:noProof/>
              </w:rPr>
              <w:fldChar w:fldCharType="begin"/>
            </w:r>
            <w:r w:rsidR="404954BD">
              <w:rPr>
                <w:noProof/>
              </w:rPr>
              <w:instrText>PAGEREF _Toc135095808 \h</w:instrText>
            </w:r>
            <w:r w:rsidR="404954BD">
              <w:rPr>
                <w:noProof/>
              </w:rPr>
            </w:r>
            <w:r w:rsidR="404954BD">
              <w:rPr>
                <w:noProof/>
              </w:rPr>
              <w:fldChar w:fldCharType="separate"/>
            </w:r>
            <w:r w:rsidR="00781991">
              <w:rPr>
                <w:noProof/>
              </w:rPr>
              <w:t>12</w:t>
            </w:r>
            <w:r w:rsidR="404954BD">
              <w:rPr>
                <w:noProof/>
              </w:rPr>
              <w:fldChar w:fldCharType="end"/>
            </w:r>
          </w:hyperlink>
        </w:p>
        <w:p w14:paraId="2EB0797B" w14:textId="5FF4CF00" w:rsidR="61FDD1E4" w:rsidRDefault="61FDD1E4" w:rsidP="61FDD1E4">
          <w:pPr>
            <w:pStyle w:val="TOC1"/>
            <w:tabs>
              <w:tab w:val="right" w:leader="dot" w:pos="9630"/>
            </w:tabs>
            <w:rPr>
              <w:rStyle w:val="Hyperlink"/>
              <w:noProof/>
            </w:rPr>
          </w:pPr>
          <w:hyperlink w:anchor="_Toc1228298484">
            <w:r w:rsidRPr="61FDD1E4">
              <w:rPr>
                <w:rStyle w:val="Hyperlink"/>
                <w:noProof/>
              </w:rPr>
              <w:t>Day 4: Task 2: SQL Practical</w:t>
            </w:r>
            <w:r>
              <w:rPr>
                <w:noProof/>
              </w:rPr>
              <w:tab/>
            </w:r>
            <w:r>
              <w:rPr>
                <w:noProof/>
              </w:rPr>
              <w:fldChar w:fldCharType="begin"/>
            </w:r>
            <w:r>
              <w:rPr>
                <w:noProof/>
              </w:rPr>
              <w:instrText>PAGEREF _Toc1228298484 \h</w:instrText>
            </w:r>
            <w:r>
              <w:rPr>
                <w:noProof/>
              </w:rPr>
            </w:r>
            <w:r>
              <w:rPr>
                <w:noProof/>
              </w:rPr>
              <w:fldChar w:fldCharType="separate"/>
            </w:r>
            <w:r w:rsidR="00781991">
              <w:rPr>
                <w:noProof/>
              </w:rPr>
              <w:t>17</w:t>
            </w:r>
            <w:r>
              <w:rPr>
                <w:noProof/>
              </w:rPr>
              <w:fldChar w:fldCharType="end"/>
            </w:r>
          </w:hyperlink>
        </w:p>
        <w:p w14:paraId="67F0D00C" w14:textId="5E142EE3" w:rsidR="61FDD1E4" w:rsidRDefault="61FDD1E4" w:rsidP="61FDD1E4">
          <w:pPr>
            <w:pStyle w:val="TOC1"/>
            <w:tabs>
              <w:tab w:val="right" w:leader="dot" w:pos="9630"/>
            </w:tabs>
            <w:rPr>
              <w:rStyle w:val="Hyperlink"/>
              <w:noProof/>
            </w:rPr>
          </w:pPr>
          <w:hyperlink w:anchor="_Toc631049525">
            <w:r w:rsidRPr="61FDD1E4">
              <w:rPr>
                <w:rStyle w:val="Hyperlink"/>
                <w:noProof/>
              </w:rPr>
              <w:t>Course Notes</w:t>
            </w:r>
            <w:r>
              <w:rPr>
                <w:noProof/>
              </w:rPr>
              <w:tab/>
            </w:r>
            <w:r>
              <w:rPr>
                <w:noProof/>
              </w:rPr>
              <w:fldChar w:fldCharType="begin"/>
            </w:r>
            <w:r>
              <w:rPr>
                <w:noProof/>
              </w:rPr>
              <w:instrText>PAGEREF _Toc631049525 \h</w:instrText>
            </w:r>
            <w:r>
              <w:rPr>
                <w:noProof/>
              </w:rPr>
            </w:r>
            <w:r>
              <w:rPr>
                <w:noProof/>
              </w:rPr>
              <w:fldChar w:fldCharType="separate"/>
            </w:r>
            <w:r w:rsidR="00781991">
              <w:rPr>
                <w:noProof/>
              </w:rPr>
              <w:t>29</w:t>
            </w:r>
            <w:r>
              <w:rPr>
                <w:noProof/>
              </w:rPr>
              <w:fldChar w:fldCharType="end"/>
            </w:r>
          </w:hyperlink>
        </w:p>
        <w:p w14:paraId="2F2CEBAE" w14:textId="05BBE7B1" w:rsidR="61FDD1E4" w:rsidRDefault="61FDD1E4" w:rsidP="61FDD1E4">
          <w:pPr>
            <w:pStyle w:val="TOC1"/>
            <w:tabs>
              <w:tab w:val="right" w:leader="dot" w:pos="9630"/>
            </w:tabs>
            <w:rPr>
              <w:rStyle w:val="Hyperlink"/>
            </w:rPr>
          </w:pPr>
          <w:hyperlink w:anchor="_Toc1612679949">
            <w:r w:rsidRPr="61FDD1E4">
              <w:rPr>
                <w:rStyle w:val="Hyperlink"/>
                <w:noProof/>
              </w:rPr>
              <w:t>Additional Information</w:t>
            </w:r>
            <w:r>
              <w:rPr>
                <w:noProof/>
              </w:rPr>
              <w:tab/>
            </w:r>
            <w:r>
              <w:rPr>
                <w:noProof/>
              </w:rPr>
              <w:fldChar w:fldCharType="begin"/>
            </w:r>
            <w:r>
              <w:rPr>
                <w:noProof/>
              </w:rPr>
              <w:instrText>PAGEREF _Toc1612679949 \h</w:instrText>
            </w:r>
            <w:r>
              <w:rPr>
                <w:noProof/>
              </w:rPr>
            </w:r>
            <w:r>
              <w:rPr>
                <w:noProof/>
              </w:rPr>
              <w:fldChar w:fldCharType="separate"/>
            </w:r>
            <w:r w:rsidR="00781991">
              <w:rPr>
                <w:noProof/>
              </w:rPr>
              <w:t>30</w:t>
            </w:r>
            <w:r>
              <w:rPr>
                <w:noProof/>
              </w:rP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Default="00D7779F" w:rsidP="1E064045">
      <w:pPr>
        <w:pStyle w:val="Heading1"/>
        <w:rPr>
          <w:rFonts w:asciiTheme="minorHAnsi" w:hAnsiTheme="minorHAnsi" w:cstheme="minorBidi"/>
        </w:rPr>
      </w:pPr>
      <w:bookmarkStart w:id="0" w:name="_Toc106466110"/>
      <w:r w:rsidRPr="61FDD1E4">
        <w:rPr>
          <w:rFonts w:asciiTheme="minorHAnsi" w:hAnsiTheme="minorHAnsi" w:cstheme="minorBidi"/>
        </w:rPr>
        <w:t>Day 1</w:t>
      </w:r>
      <w:r w:rsidR="32C86453" w:rsidRPr="61FDD1E4">
        <w:rPr>
          <w:rFonts w:asciiTheme="minorHAnsi" w:hAnsiTheme="minorHAnsi" w:cstheme="minorBidi"/>
        </w:rPr>
        <w:t xml:space="preserve">: </w:t>
      </w:r>
      <w:bookmarkStart w:id="1" w:name="_Toc168490834"/>
      <w:r w:rsidR="00D0614B" w:rsidRPr="61FDD1E4">
        <w:rPr>
          <w:rFonts w:asciiTheme="minorHAnsi" w:hAnsiTheme="minorHAnsi" w:cstheme="minorBidi"/>
        </w:rPr>
        <w:t>Task 1</w:t>
      </w:r>
      <w:bookmarkEnd w:id="0"/>
      <w:bookmarkEnd w:id="1"/>
    </w:p>
    <w:p w14:paraId="1AF27404" w14:textId="77777777" w:rsidR="00D7779F" w:rsidRDefault="00D7779F" w:rsidP="00D7779F"/>
    <w:p w14:paraId="41B86C95" w14:textId="34C4CD57" w:rsidR="70CE5525" w:rsidRDefault="70CE5525" w:rsidP="404954BD">
      <w:r>
        <w:t xml:space="preserve">Please research </w:t>
      </w:r>
      <w:r w:rsidR="5AF6FB1D">
        <w:t xml:space="preserve">and complete the below questions relating to key concepts of databases. </w:t>
      </w:r>
    </w:p>
    <w:p w14:paraId="1C59AB9E" w14:textId="19E01C35" w:rsidR="00D7779F" w:rsidRPr="00D7779F" w:rsidRDefault="00D7779F" w:rsidP="00D7779F"/>
    <w:tbl>
      <w:tblPr>
        <w:tblStyle w:val="Activity1"/>
        <w:tblW w:w="0" w:type="auto"/>
        <w:tblLook w:val="04A0" w:firstRow="1" w:lastRow="0" w:firstColumn="1" w:lastColumn="0" w:noHBand="0" w:noVBand="1"/>
      </w:tblPr>
      <w:tblGrid>
        <w:gridCol w:w="1838"/>
        <w:gridCol w:w="7790"/>
      </w:tblGrid>
      <w:tr w:rsidR="00A859C7" w:rsidRPr="00312DC5" w14:paraId="10A6FBD2" w14:textId="77777777" w:rsidTr="5C990EB5">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3E02E0E" w14:textId="7D1C91D8" w:rsidR="00A859C7" w:rsidRPr="00312DC5" w:rsidRDefault="3444A09F" w:rsidP="61FDD1E4">
            <w:pPr>
              <w:spacing w:after="160" w:line="259" w:lineRule="auto"/>
            </w:pPr>
            <w:r w:rsidRPr="61FDD1E4">
              <w:rPr>
                <w:rFonts w:asciiTheme="minorHAnsi" w:hAnsiTheme="minorHAnsi" w:cstheme="minorBidi"/>
                <w:sz w:val="28"/>
                <w:szCs w:val="28"/>
              </w:rPr>
              <w:t>What is a primary key?</w:t>
            </w:r>
          </w:p>
        </w:tc>
        <w:tc>
          <w:tcPr>
            <w:tcW w:w="7790" w:type="dxa"/>
          </w:tcPr>
          <w:p w14:paraId="0B2782B7" w14:textId="1E200778" w:rsidR="00A859C7" w:rsidRPr="00A633AC" w:rsidRDefault="7D1512BC"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A primary key is a field (or combination of fields</w:t>
            </w:r>
            <w:r w:rsidR="7C9694A5" w:rsidRPr="00A633AC">
              <w:rPr>
                <w:rFonts w:eastAsia="Calibri" w:cs="Segoe UI"/>
              </w:rPr>
              <w:t xml:space="preserve"> (columns)</w:t>
            </w:r>
            <w:r w:rsidRPr="00A633AC">
              <w:rPr>
                <w:rFonts w:eastAsia="Calibri" w:cs="Segoe UI"/>
              </w:rPr>
              <w:t xml:space="preserve">) in a database table </w:t>
            </w:r>
            <w:r w:rsidR="02CAF1AE" w:rsidRPr="00A633AC">
              <w:rPr>
                <w:rFonts w:eastAsia="Calibri" w:cs="Segoe UI"/>
              </w:rPr>
              <w:t>(entity)</w:t>
            </w:r>
            <w:r w:rsidR="00E76F98" w:rsidRPr="00A633AC">
              <w:rPr>
                <w:rFonts w:eastAsia="Calibri" w:cs="Segoe UI"/>
              </w:rPr>
              <w:t xml:space="preserve"> </w:t>
            </w:r>
            <w:r w:rsidRPr="00A633AC">
              <w:rPr>
                <w:rFonts w:eastAsia="Calibri" w:cs="Segoe UI"/>
              </w:rPr>
              <w:t>that uniquely identifies each record in that table.</w:t>
            </w:r>
          </w:p>
          <w:p w14:paraId="1605EBF6" w14:textId="40915F30" w:rsidR="00A859C7" w:rsidRPr="00A633AC" w:rsidRDefault="7D1512BC" w:rsidP="3D57CB73">
            <w:pPr>
              <w:pStyle w:val="ListParagraph"/>
              <w:numPr>
                <w:ilvl w:val="0"/>
                <w:numId w:val="1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No two records can have the same primary key value.</w:t>
            </w:r>
          </w:p>
          <w:p w14:paraId="3F8C862B" w14:textId="25F03226" w:rsidR="00A859C7" w:rsidRPr="00A633AC" w:rsidRDefault="7D1512BC" w:rsidP="3D57CB73">
            <w:pPr>
              <w:pStyle w:val="ListParagraph"/>
              <w:numPr>
                <w:ilvl w:val="0"/>
                <w:numId w:val="19"/>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It cannot be null.</w:t>
            </w:r>
          </w:p>
          <w:p w14:paraId="3BFDBF77" w14:textId="03200CFB" w:rsidR="00A859C7" w:rsidRPr="00A633AC" w:rsidRDefault="7D1512BC"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 xml:space="preserve">Example: In a </w:t>
            </w:r>
            <w:proofErr w:type="gramStart"/>
            <w:r w:rsidRPr="00A633AC">
              <w:rPr>
                <w:rFonts w:eastAsia="Calibri" w:cs="Segoe UI"/>
                <w:i/>
                <w:iCs/>
              </w:rPr>
              <w:t>Students</w:t>
            </w:r>
            <w:proofErr w:type="gramEnd"/>
            <w:r w:rsidRPr="00A633AC">
              <w:rPr>
                <w:rFonts w:eastAsia="Calibri" w:cs="Segoe UI"/>
              </w:rPr>
              <w:t xml:space="preserve"> table, </w:t>
            </w:r>
            <w:proofErr w:type="spellStart"/>
            <w:r w:rsidRPr="00A633AC">
              <w:rPr>
                <w:rFonts w:eastAsia="Consolas" w:cs="Segoe UI"/>
              </w:rPr>
              <w:t>StudentID</w:t>
            </w:r>
            <w:proofErr w:type="spellEnd"/>
            <w:r w:rsidRPr="00A633AC">
              <w:rPr>
                <w:rFonts w:eastAsia="Calibri" w:cs="Segoe UI"/>
              </w:rPr>
              <w:t xml:space="preserve"> is typically the primary key</w:t>
            </w:r>
          </w:p>
        </w:tc>
      </w:tr>
      <w:tr w:rsidR="61FDD1E4" w14:paraId="1205E6E9"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1A0AE2A" w14:textId="3A28A7F2"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90" w:type="dxa"/>
          </w:tcPr>
          <w:p w14:paraId="2839A69B" w14:textId="735AD412" w:rsidR="61FDD1E4" w:rsidRPr="00A633AC" w:rsidRDefault="2B280202"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A secondary key (sometimes called an alternate key) is any attribute</w:t>
            </w:r>
            <w:r w:rsidR="53D923B3" w:rsidRPr="00A633AC">
              <w:rPr>
                <w:rFonts w:eastAsia="Calibri" w:cs="Segoe UI"/>
              </w:rPr>
              <w:t xml:space="preserve"> (field)</w:t>
            </w:r>
            <w:r w:rsidRPr="00A633AC">
              <w:rPr>
                <w:rFonts w:eastAsia="Calibri" w:cs="Segoe UI"/>
              </w:rPr>
              <w:t xml:space="preserve"> that can be used to look up records but does </w:t>
            </w:r>
            <w:r w:rsidRPr="00A633AC">
              <w:rPr>
                <w:rFonts w:eastAsia="Calibri" w:cs="Segoe UI"/>
                <w:i/>
                <w:iCs/>
              </w:rPr>
              <w:t>not</w:t>
            </w:r>
            <w:r w:rsidRPr="00A633AC">
              <w:rPr>
                <w:rFonts w:eastAsia="Calibri" w:cs="Segoe UI"/>
              </w:rPr>
              <w:t xml:space="preserve"> uniquely identify them.</w:t>
            </w:r>
          </w:p>
          <w:p w14:paraId="2447D389" w14:textId="1E1F3D19" w:rsidR="61FDD1E4" w:rsidRPr="00A633AC" w:rsidRDefault="2B280202" w:rsidP="3D57CB73">
            <w:pPr>
              <w:pStyle w:val="ListParagraph"/>
              <w:numPr>
                <w:ilvl w:val="0"/>
                <w:numId w:val="1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It can have duplicate values.</w:t>
            </w:r>
          </w:p>
          <w:p w14:paraId="45F33B4A" w14:textId="6253EF13" w:rsidR="61FDD1E4" w:rsidRPr="00A633AC" w:rsidRDefault="2B280202" w:rsidP="3D57CB73">
            <w:pPr>
              <w:pStyle w:val="ListParagraph"/>
              <w:numPr>
                <w:ilvl w:val="0"/>
                <w:numId w:val="18"/>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It is used for searching or sorting, not uniquely identifying.</w:t>
            </w:r>
          </w:p>
          <w:p w14:paraId="39494348" w14:textId="3A4966F2" w:rsidR="61FDD1E4" w:rsidRPr="00A633AC" w:rsidRDefault="2B280202"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 xml:space="preserve">Example: In a </w:t>
            </w:r>
            <w:proofErr w:type="gramStart"/>
            <w:r w:rsidRPr="00A633AC">
              <w:rPr>
                <w:rFonts w:eastAsia="Calibri" w:cs="Segoe UI"/>
                <w:i/>
                <w:iCs/>
              </w:rPr>
              <w:t>Students</w:t>
            </w:r>
            <w:proofErr w:type="gramEnd"/>
            <w:r w:rsidRPr="00A633AC">
              <w:rPr>
                <w:rFonts w:eastAsia="Calibri" w:cs="Segoe UI"/>
              </w:rPr>
              <w:t xml:space="preserve"> table, </w:t>
            </w:r>
            <w:r w:rsidRPr="00A633AC">
              <w:rPr>
                <w:rFonts w:eastAsia="Consolas" w:cs="Segoe UI"/>
              </w:rPr>
              <w:t>LastName</w:t>
            </w:r>
            <w:r w:rsidRPr="00A633AC">
              <w:rPr>
                <w:rFonts w:eastAsia="Calibri" w:cs="Segoe UI"/>
              </w:rPr>
              <w:t xml:space="preserve"> could be a secondary key because many students may share the same last name.</w:t>
            </w:r>
          </w:p>
        </w:tc>
      </w:tr>
      <w:tr w:rsidR="61FDD1E4" w14:paraId="4AAA388E"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89D9117" w14:textId="28740930"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90" w:type="dxa"/>
          </w:tcPr>
          <w:p w14:paraId="7EBE76C8" w14:textId="3CCD8C90" w:rsidR="61FDD1E4" w:rsidRPr="00A633AC" w:rsidRDefault="66472BC1"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 xml:space="preserve">A foreign key is a field in one table that refers to the primary key of another table. </w:t>
            </w:r>
          </w:p>
          <w:p w14:paraId="6E1E5326" w14:textId="6DF32E96" w:rsidR="61FDD1E4" w:rsidRPr="00A633AC" w:rsidRDefault="66472BC1" w:rsidP="3D57CB73">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It creates a relationship between two tables.</w:t>
            </w:r>
          </w:p>
          <w:p w14:paraId="4B85B174" w14:textId="0FBAAA68" w:rsidR="61FDD1E4" w:rsidRPr="00A633AC" w:rsidRDefault="66472BC1" w:rsidP="3D57CB73">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A633AC">
              <w:rPr>
                <w:rFonts w:eastAsia="Calibri" w:cs="Segoe UI"/>
              </w:rPr>
              <w:t>Ensures referential integrity (you cannot reference something that doesn’t exist).</w:t>
            </w:r>
          </w:p>
          <w:p w14:paraId="61D98EAD" w14:textId="77505559" w:rsidR="61FDD1E4" w:rsidRPr="00A633AC" w:rsidRDefault="66472BC1"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rPr>
                <w:rFonts w:cs="Segoe UI"/>
              </w:rPr>
            </w:pPr>
            <w:r w:rsidRPr="00A633AC">
              <w:rPr>
                <w:rFonts w:eastAsia="Calibri" w:cs="Segoe UI"/>
              </w:rPr>
              <w:t>Example:</w:t>
            </w:r>
          </w:p>
          <w:p w14:paraId="338D8BE1" w14:textId="4162F3B1" w:rsidR="61FDD1E4" w:rsidRPr="00A633AC" w:rsidRDefault="66472BC1" w:rsidP="3D57CB73">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onsolas" w:cs="Segoe UI"/>
              </w:rPr>
            </w:pPr>
            <w:r w:rsidRPr="00A633AC">
              <w:rPr>
                <w:rFonts w:eastAsia="Calibri" w:cs="Segoe UI"/>
                <w:i/>
                <w:iCs/>
              </w:rPr>
              <w:t>Students</w:t>
            </w:r>
            <w:r w:rsidRPr="00A633AC">
              <w:rPr>
                <w:rFonts w:eastAsia="Calibri" w:cs="Segoe UI"/>
              </w:rPr>
              <w:t xml:space="preserve"> table → primary key: </w:t>
            </w:r>
            <w:proofErr w:type="spellStart"/>
            <w:r w:rsidRPr="00A633AC">
              <w:rPr>
                <w:rFonts w:eastAsia="Consolas" w:cs="Segoe UI"/>
              </w:rPr>
              <w:t>StudentID</w:t>
            </w:r>
            <w:proofErr w:type="spellEnd"/>
          </w:p>
          <w:p w14:paraId="234395E2" w14:textId="35F6CAD5" w:rsidR="61FDD1E4" w:rsidRPr="00A633AC" w:rsidRDefault="66472BC1" w:rsidP="5C990EB5">
            <w:pPr>
              <w:pStyle w:val="ListParagraph"/>
              <w:numPr>
                <w:ilvl w:val="0"/>
                <w:numId w:val="16"/>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proofErr w:type="spellStart"/>
            <w:r w:rsidRPr="00A633AC">
              <w:rPr>
                <w:rFonts w:eastAsia="Calibri" w:cs="Segoe UI"/>
                <w:i/>
                <w:iCs/>
              </w:rPr>
              <w:t>Enrollments</w:t>
            </w:r>
            <w:proofErr w:type="spellEnd"/>
            <w:r w:rsidRPr="00A633AC">
              <w:rPr>
                <w:rFonts w:eastAsia="Calibri" w:cs="Segoe UI"/>
              </w:rPr>
              <w:t xml:space="preserve"> table → foreign key: </w:t>
            </w:r>
            <w:proofErr w:type="spellStart"/>
            <w:r w:rsidRPr="00A633AC">
              <w:rPr>
                <w:rFonts w:eastAsia="Consolas" w:cs="Segoe UI"/>
              </w:rPr>
              <w:t>StudentID</w:t>
            </w:r>
            <w:proofErr w:type="spellEnd"/>
            <w:r w:rsidRPr="00A633AC">
              <w:rPr>
                <w:rFonts w:eastAsia="Calibri" w:cs="Segoe UI"/>
              </w:rPr>
              <w:t xml:space="preserve"> (points back to Students)</w:t>
            </w:r>
          </w:p>
        </w:tc>
      </w:tr>
      <w:tr w:rsidR="61FDD1E4" w14:paraId="1A0B7F1F"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7CFDD91F" w14:textId="62B8275D"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90" w:type="dxa"/>
          </w:tcPr>
          <w:p w14:paraId="346BACFB" w14:textId="4CF43A33" w:rsidR="61FDD1E4" w:rsidRPr="008D486F" w:rsidRDefault="4772809B" w:rsidP="008D486F">
            <w:p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8D486F">
              <w:rPr>
                <w:rFonts w:eastAsia="Calibri" w:cs="Segoe UI"/>
              </w:rPr>
              <w:t>Person ↔ Passport</w:t>
            </w:r>
          </w:p>
          <w:p w14:paraId="78CD270F" w14:textId="6974052A" w:rsidR="61FDD1E4" w:rsidRPr="008D486F" w:rsidRDefault="4772809B" w:rsidP="008D486F">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8D486F">
              <w:rPr>
                <w:rFonts w:eastAsia="Calibri" w:cs="Segoe UI"/>
              </w:rPr>
              <w:t>Each person has one valid passport.</w:t>
            </w:r>
          </w:p>
          <w:p w14:paraId="5C02D570" w14:textId="2BA7FE47" w:rsidR="61FDD1E4" w:rsidRPr="008D486F" w:rsidRDefault="4772809B" w:rsidP="008D486F">
            <w:pPr>
              <w:pStyle w:val="ListParagraph"/>
              <w:numPr>
                <w:ilvl w:val="0"/>
                <w:numId w:val="17"/>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eastAsia="Calibri" w:cs="Segoe UI"/>
              </w:rPr>
            </w:pPr>
            <w:r w:rsidRPr="008D486F">
              <w:rPr>
                <w:rFonts w:eastAsia="Calibri" w:cs="Segoe UI"/>
              </w:rPr>
              <w:t>Each passport belongs to one person.</w:t>
            </w:r>
          </w:p>
          <w:p w14:paraId="10D0FF4A" w14:textId="4F8AC164" w:rsidR="61FDD1E4" w:rsidRDefault="61FDD1E4" w:rsidP="3D57CB7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693F2CDD"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F5D314E" w14:textId="0E1FA2B1"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Provide a real-world example of a one-to-many relationship</w:t>
            </w:r>
          </w:p>
          <w:p w14:paraId="7C2CA6FF" w14:textId="2E4F12D3" w:rsidR="61FDD1E4" w:rsidRDefault="61FDD1E4" w:rsidP="61FDD1E4">
            <w:pPr>
              <w:spacing w:line="259" w:lineRule="auto"/>
              <w:rPr>
                <w:rFonts w:asciiTheme="minorHAnsi" w:hAnsiTheme="minorHAnsi" w:cstheme="minorBidi"/>
                <w:sz w:val="28"/>
                <w:szCs w:val="28"/>
              </w:rPr>
            </w:pPr>
          </w:p>
        </w:tc>
        <w:tc>
          <w:tcPr>
            <w:tcW w:w="7790" w:type="dxa"/>
          </w:tcPr>
          <w:p w14:paraId="6397EF45" w14:textId="7671B857" w:rsidR="61FDD1E4" w:rsidRPr="00A633AC" w:rsidRDefault="362F3673" w:rsidP="3D57CB73">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A633AC">
              <w:rPr>
                <w:rFonts w:ascii="Calibri" w:eastAsia="Calibri" w:hAnsi="Calibri" w:cs="Calibri"/>
                <w:sz w:val="28"/>
                <w:szCs w:val="28"/>
              </w:rPr>
              <w:t>Customer ↔ Orders</w:t>
            </w:r>
          </w:p>
          <w:p w14:paraId="7CBAAE91" w14:textId="11032E67" w:rsidR="61FDD1E4" w:rsidRPr="00A633AC" w:rsidRDefault="362F3673" w:rsidP="3D57CB73">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A633AC">
              <w:rPr>
                <w:rFonts w:ascii="Calibri" w:eastAsia="Calibri" w:hAnsi="Calibri" w:cs="Calibri"/>
                <w:sz w:val="28"/>
                <w:szCs w:val="28"/>
              </w:rPr>
              <w:t xml:space="preserve">One customer can place many orders. </w:t>
            </w:r>
          </w:p>
          <w:p w14:paraId="00A4C1A3" w14:textId="23EF380E" w:rsidR="61FDD1E4" w:rsidRPr="00A633AC" w:rsidRDefault="362F3673" w:rsidP="3D57CB73">
            <w:pPr>
              <w:pStyle w:val="ListParagraph"/>
              <w:numPr>
                <w:ilvl w:val="0"/>
                <w:numId w:val="14"/>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A633AC">
              <w:rPr>
                <w:rFonts w:ascii="Calibri" w:eastAsia="Calibri" w:hAnsi="Calibri" w:cs="Calibri"/>
                <w:sz w:val="28"/>
                <w:szCs w:val="28"/>
              </w:rPr>
              <w:t xml:space="preserve">Each order belongs to one customer. </w:t>
            </w:r>
          </w:p>
          <w:p w14:paraId="038642AD" w14:textId="4417624E" w:rsidR="61FDD1E4" w:rsidRPr="00A633AC" w:rsidRDefault="61FDD1E4" w:rsidP="3D57CB7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7C6C1A90"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532BAA3" w14:textId="4A598EFE" w:rsidR="3444A09F" w:rsidRDefault="3444A09F"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14:paraId="48D60D79" w14:textId="74B3A2EB" w:rsidR="61FDD1E4" w:rsidRDefault="61FDD1E4" w:rsidP="61FDD1E4">
            <w:pPr>
              <w:spacing w:line="259" w:lineRule="auto"/>
              <w:rPr>
                <w:rFonts w:asciiTheme="minorHAnsi" w:hAnsiTheme="minorHAnsi" w:cstheme="minorBidi"/>
                <w:sz w:val="28"/>
                <w:szCs w:val="28"/>
              </w:rPr>
            </w:pPr>
          </w:p>
        </w:tc>
        <w:tc>
          <w:tcPr>
            <w:tcW w:w="7790" w:type="dxa"/>
          </w:tcPr>
          <w:p w14:paraId="08D0229C" w14:textId="47DD4E2F" w:rsidR="61FDD1E4" w:rsidRPr="00A633AC" w:rsidRDefault="39C753B8" w:rsidP="36701C64">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A633AC">
              <w:rPr>
                <w:rFonts w:ascii="Calibri" w:eastAsia="Calibri" w:hAnsi="Calibri" w:cs="Calibri"/>
                <w:sz w:val="28"/>
                <w:szCs w:val="28"/>
              </w:rPr>
              <w:t>Students ↔ Courses</w:t>
            </w:r>
          </w:p>
          <w:p w14:paraId="5B29C35F" w14:textId="1E0797DA" w:rsidR="61FDD1E4" w:rsidRPr="00A633AC" w:rsidRDefault="39C753B8" w:rsidP="36701C64">
            <w:pPr>
              <w:pStyle w:val="ListParagraph"/>
              <w:numPr>
                <w:ilvl w:val="0"/>
                <w:numId w:val="1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A633AC">
              <w:rPr>
                <w:rFonts w:ascii="Calibri" w:eastAsia="Calibri" w:hAnsi="Calibri" w:cs="Calibri"/>
                <w:sz w:val="28"/>
                <w:szCs w:val="28"/>
              </w:rPr>
              <w:t xml:space="preserve">A student can </w:t>
            </w:r>
            <w:r w:rsidR="00A633AC" w:rsidRPr="00A633AC">
              <w:rPr>
                <w:rFonts w:ascii="Calibri" w:eastAsia="Calibri" w:hAnsi="Calibri" w:cs="Calibri"/>
                <w:sz w:val="28"/>
                <w:szCs w:val="28"/>
              </w:rPr>
              <w:t>enrol</w:t>
            </w:r>
            <w:r w:rsidRPr="00A633AC">
              <w:rPr>
                <w:rFonts w:ascii="Calibri" w:eastAsia="Calibri" w:hAnsi="Calibri" w:cs="Calibri"/>
                <w:sz w:val="28"/>
                <w:szCs w:val="28"/>
              </w:rPr>
              <w:t xml:space="preserve"> in many courses.</w:t>
            </w:r>
          </w:p>
          <w:p w14:paraId="0E1E2C32" w14:textId="7B145FD3" w:rsidR="61FDD1E4" w:rsidRPr="00A633AC" w:rsidRDefault="39C753B8" w:rsidP="36701C64">
            <w:pPr>
              <w:pStyle w:val="ListParagraph"/>
              <w:numPr>
                <w:ilvl w:val="0"/>
                <w:numId w:val="13"/>
              </w:numPr>
              <w:spacing w:before="240" w:after="24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8"/>
                <w:szCs w:val="28"/>
              </w:rPr>
            </w:pPr>
            <w:r w:rsidRPr="00A633AC">
              <w:rPr>
                <w:rFonts w:ascii="Calibri" w:eastAsia="Calibri" w:hAnsi="Calibri" w:cs="Calibri"/>
                <w:sz w:val="28"/>
                <w:szCs w:val="28"/>
              </w:rPr>
              <w:t>Each course can have many students.</w:t>
            </w:r>
          </w:p>
          <w:p w14:paraId="2F403882" w14:textId="3F5CD500" w:rsidR="61FDD1E4" w:rsidRPr="00A633AC" w:rsidRDefault="39C753B8" w:rsidP="36701C64">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A633AC">
              <w:rPr>
                <w:rFonts w:ascii="Calibri" w:eastAsia="Calibri" w:hAnsi="Calibri" w:cs="Calibri"/>
                <w:sz w:val="28"/>
                <w:szCs w:val="28"/>
              </w:rPr>
              <w:t xml:space="preserve">This relationship is typically implemented using a junction table (e.g., </w:t>
            </w:r>
            <w:proofErr w:type="spellStart"/>
            <w:r w:rsidRPr="00A633AC">
              <w:rPr>
                <w:rFonts w:ascii="Calibri" w:eastAsia="Calibri" w:hAnsi="Calibri" w:cs="Calibri"/>
                <w:i/>
                <w:iCs/>
                <w:sz w:val="28"/>
                <w:szCs w:val="28"/>
              </w:rPr>
              <w:t>StudentCourses</w:t>
            </w:r>
            <w:proofErr w:type="spellEnd"/>
            <w:r w:rsidRPr="00A633AC">
              <w:rPr>
                <w:rFonts w:ascii="Calibri" w:eastAsia="Calibri" w:hAnsi="Calibri" w:cs="Calibri"/>
                <w:sz w:val="28"/>
                <w:szCs w:val="28"/>
              </w:rPr>
              <w:t>).</w:t>
            </w:r>
          </w:p>
          <w:p w14:paraId="0CC66E86" w14:textId="2EE1AAAB" w:rsidR="61FDD1E4" w:rsidRPr="00A633AC" w:rsidRDefault="61FDD1E4" w:rsidP="36701C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579C2AE" w14:textId="2365352D" w:rsidR="00A77E0E" w:rsidRDefault="00A77E0E" w:rsidP="404954BD">
      <w:pPr>
        <w:pStyle w:val="paragraph"/>
        <w:spacing w:before="0" w:beforeAutospacing="0" w:after="0" w:afterAutospacing="0"/>
        <w:textAlignment w:val="baseline"/>
        <w:rPr>
          <w:rStyle w:val="eop"/>
          <w:rFonts w:cstheme="minorBidi"/>
          <w:sz w:val="28"/>
          <w:szCs w:val="28"/>
        </w:rPr>
      </w:pPr>
    </w:p>
    <w:p w14:paraId="4F93AF9E" w14:textId="5B2648F0" w:rsidR="404954BD" w:rsidRDefault="404954BD">
      <w:r>
        <w:br w:type="page"/>
      </w:r>
    </w:p>
    <w:p w14:paraId="103D9E5B" w14:textId="122B9EF5" w:rsidR="404954BD" w:rsidRDefault="6C8324A7" w:rsidP="61FDD1E4">
      <w:pPr>
        <w:pStyle w:val="Heading1"/>
        <w:spacing w:before="0"/>
        <w:rPr>
          <w:rFonts w:asciiTheme="minorHAnsi" w:hAnsiTheme="minorHAnsi" w:cstheme="minorBidi"/>
        </w:rPr>
      </w:pPr>
      <w:bookmarkStart w:id="2" w:name="_Toc1673105856"/>
      <w:r w:rsidRPr="61FDD1E4">
        <w:rPr>
          <w:rFonts w:asciiTheme="minorHAnsi" w:hAnsiTheme="minorHAnsi" w:cstheme="minorBidi"/>
        </w:rPr>
        <w:lastRenderedPageBreak/>
        <w:t>Day 1: Task 2</w:t>
      </w:r>
      <w:bookmarkEnd w:id="2"/>
    </w:p>
    <w:p w14:paraId="1B43B173" w14:textId="77777777" w:rsidR="404954BD" w:rsidRDefault="404954BD" w:rsidP="61FDD1E4"/>
    <w:p w14:paraId="72CC5479" w14:textId="31DC7BBB" w:rsidR="404954BD" w:rsidRDefault="6C8324A7" w:rsidP="61FDD1E4">
      <w:r>
        <w:t>Please research and complete the below question</w:t>
      </w:r>
      <w:r w:rsidR="4A91EEFE">
        <w:t>s</w:t>
      </w:r>
      <w:r>
        <w:t xml:space="preserve"> relating to key concepts of databases.</w:t>
      </w:r>
    </w:p>
    <w:p w14:paraId="7F06DBD2" w14:textId="53E5068C"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14:paraId="6A2F4870"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215EA6B" w14:textId="5784F89A" w:rsidR="61FDD1E4" w:rsidRPr="009F0983" w:rsidRDefault="61FDD1E4" w:rsidP="009F0983">
            <w:pPr>
              <w:spacing w:after="160" w:line="259" w:lineRule="auto"/>
              <w:jc w:val="left"/>
              <w:rPr>
                <w:b w:val="0"/>
                <w:color w:val="050632"/>
              </w:rPr>
            </w:pPr>
            <w:r w:rsidRPr="006C3C38">
              <w:rPr>
                <w:rFonts w:asciiTheme="minorHAnsi" w:hAnsiTheme="minorHAnsi" w:cstheme="minorBidi"/>
                <w:sz w:val="28"/>
                <w:szCs w:val="28"/>
              </w:rPr>
              <w:t xml:space="preserve">What is </w:t>
            </w:r>
            <w:r w:rsidR="4E701E5C" w:rsidRPr="006C3C38">
              <w:rPr>
                <w:rFonts w:asciiTheme="minorHAnsi" w:hAnsiTheme="minorHAnsi" w:cstheme="minorBidi"/>
                <w:sz w:val="28"/>
                <w:szCs w:val="28"/>
              </w:rPr>
              <w:t>the difference between a relational and non-relational database?</w:t>
            </w:r>
          </w:p>
        </w:tc>
        <w:tc>
          <w:tcPr>
            <w:tcW w:w="7790" w:type="dxa"/>
          </w:tcPr>
          <w:p w14:paraId="1CF06F3A" w14:textId="037F6C92"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Relational Database (SQL)</w:t>
            </w:r>
          </w:p>
          <w:p w14:paraId="5CD5F955" w14:textId="419C5DD1"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A relational database stores data in tables with rows and columns.</w:t>
            </w:r>
            <w:r w:rsidR="61FDD1E4" w:rsidRPr="009F0983">
              <w:br/>
            </w:r>
            <w:r w:rsidRPr="009F0983">
              <w:t xml:space="preserve"> It uses structured query language (SQL) for managing and querying data.</w:t>
            </w:r>
          </w:p>
          <w:p w14:paraId="246CA269" w14:textId="50D965A2"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Key characteristics:</w:t>
            </w:r>
          </w:p>
          <w:p w14:paraId="3E060C0C" w14:textId="6423637C" w:rsidR="61FDD1E4" w:rsidRPr="009F0983" w:rsidRDefault="17B5D37B" w:rsidP="009F098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Structured, tabular format (tables with fixed schemas)</w:t>
            </w:r>
          </w:p>
          <w:p w14:paraId="524536F1" w14:textId="0C84EA59" w:rsidR="61FDD1E4" w:rsidRPr="009F0983" w:rsidRDefault="17B5D37B" w:rsidP="009F098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Relationships between tables using primary and foreign keys</w:t>
            </w:r>
          </w:p>
          <w:p w14:paraId="0A32DE19" w14:textId="7E46C879" w:rsidR="61FDD1E4" w:rsidRPr="009F0983" w:rsidRDefault="17B5D37B" w:rsidP="009F098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Strong consistency (ACID compliance)</w:t>
            </w:r>
          </w:p>
          <w:p w14:paraId="019C1CC3" w14:textId="63395931" w:rsidR="61FDD1E4" w:rsidRPr="009F0983" w:rsidRDefault="17B5D37B" w:rsidP="009F098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Best for structured data and scenarios where data integrity is crucial</w:t>
            </w:r>
          </w:p>
          <w:p w14:paraId="400B6048" w14:textId="0CD11485"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Examples:</w:t>
            </w:r>
          </w:p>
          <w:p w14:paraId="70D1B5B7" w14:textId="64C2164E" w:rsidR="61FDD1E4" w:rsidRPr="009F0983" w:rsidRDefault="17B5D37B" w:rsidP="009F0983">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MySQL</w:t>
            </w:r>
          </w:p>
          <w:p w14:paraId="72A08597" w14:textId="3C1E9D8B" w:rsidR="61FDD1E4" w:rsidRPr="009F0983" w:rsidRDefault="17B5D37B" w:rsidP="009F0983">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PostgreSQL</w:t>
            </w:r>
          </w:p>
          <w:p w14:paraId="31CF52FC" w14:textId="56162346" w:rsidR="61FDD1E4" w:rsidRPr="009F0983" w:rsidRDefault="17B5D37B" w:rsidP="009F0983">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Oracle</w:t>
            </w:r>
          </w:p>
          <w:p w14:paraId="700F9F6F" w14:textId="1B5552AC" w:rsidR="61FDD1E4" w:rsidRPr="009F0983" w:rsidRDefault="17B5D37B" w:rsidP="009F0983">
            <w:pPr>
              <w:pStyle w:val="ListParagraph"/>
              <w:numPr>
                <w:ilvl w:val="0"/>
                <w:numId w:val="1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SQL Server</w:t>
            </w:r>
          </w:p>
          <w:p w14:paraId="60B36F67" w14:textId="1857C04F"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Good for:</w:t>
            </w:r>
          </w:p>
          <w:p w14:paraId="7218229C" w14:textId="5781CB7D" w:rsidR="61FDD1E4" w:rsidRPr="009F0983" w:rsidRDefault="17B5D37B" w:rsidP="009F0983">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Banking systems</w:t>
            </w:r>
          </w:p>
          <w:p w14:paraId="3213373C" w14:textId="7441E87A" w:rsidR="61FDD1E4" w:rsidRPr="009F0983" w:rsidRDefault="17B5D37B" w:rsidP="009F0983">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Inventory management</w:t>
            </w:r>
          </w:p>
          <w:p w14:paraId="17BB5D7E" w14:textId="641DF460" w:rsidR="61FDD1E4" w:rsidRPr="009F0983" w:rsidRDefault="17B5D37B" w:rsidP="009F0983">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ERP systems</w:t>
            </w:r>
          </w:p>
          <w:p w14:paraId="433476C4" w14:textId="212BE08D" w:rsidR="61FDD1E4" w:rsidRPr="009F0983" w:rsidRDefault="17B5D37B" w:rsidP="009F0983">
            <w:pPr>
              <w:pStyle w:val="ListParagraph"/>
              <w:numPr>
                <w:ilvl w:val="0"/>
                <w:numId w:val="10"/>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Applications with strict rules and relationships</w:t>
            </w:r>
          </w:p>
          <w:p w14:paraId="60C73DF0" w14:textId="4731AD19"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Non-Relational Database (NoSQL)</w:t>
            </w:r>
          </w:p>
          <w:p w14:paraId="21F3F390" w14:textId="0DFECDC1" w:rsidR="61FDD1E4" w:rsidRPr="009F0983"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rsidRPr="009F0983">
              <w:t>A non-relational database stores data in flexible, non-tabular formats, such as documents, key-value pairs, graphs, or wide-column structures.</w:t>
            </w:r>
            <w:r w:rsidR="61FDD1E4" w:rsidRPr="009F0983">
              <w:br/>
            </w:r>
            <w:r w:rsidRPr="009F0983">
              <w:t xml:space="preserve"> It uses various query languages depending on the database type.</w:t>
            </w:r>
          </w:p>
          <w:p w14:paraId="1351E90B" w14:textId="75673038" w:rsidR="61FDD1E4" w:rsidRPr="009F0983" w:rsidRDefault="17B5D37B" w:rsidP="009F0983">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F0983">
              <w:rPr>
                <w:rFonts w:eastAsia="Times New Roman" w:cs="Times New Roman"/>
                <w:color w:val="050632"/>
                <w:sz w:val="24"/>
                <w:szCs w:val="24"/>
              </w:rPr>
              <w:t>Key characteristics:</w:t>
            </w:r>
          </w:p>
          <w:p w14:paraId="02B71B3B" w14:textId="2EC25452" w:rsidR="61FDD1E4" w:rsidRPr="009F0983" w:rsidRDefault="17B5D37B" w:rsidP="009F0983">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Flexible schema (no fixed structure)</w:t>
            </w:r>
          </w:p>
          <w:p w14:paraId="22274274" w14:textId="5CFCDC95" w:rsidR="61FDD1E4" w:rsidRPr="009F0983" w:rsidRDefault="17B5D37B" w:rsidP="009F0983">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Stores unstructured or semi-structured data</w:t>
            </w:r>
          </w:p>
          <w:p w14:paraId="1A916058" w14:textId="71333883" w:rsidR="61FDD1E4" w:rsidRPr="009F0983" w:rsidRDefault="17B5D37B" w:rsidP="009F0983">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Horizontal scalability (easy to distribute across servers)</w:t>
            </w:r>
          </w:p>
          <w:p w14:paraId="791E39D9" w14:textId="5F35CC2F" w:rsidR="61FDD1E4" w:rsidRPr="009F0983" w:rsidRDefault="17B5D37B" w:rsidP="009F0983">
            <w:pPr>
              <w:pStyle w:val="ListParagraph"/>
              <w:numPr>
                <w:ilvl w:val="0"/>
                <w:numId w:val="9"/>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 xml:space="preserve">Typically </w:t>
            </w:r>
            <w:r w:rsidR="00A633AC" w:rsidRPr="009F0983">
              <w:t>favours</w:t>
            </w:r>
            <w:r w:rsidRPr="009F0983">
              <w:t xml:space="preserve"> speed and scalability over strict consistency</w:t>
            </w:r>
          </w:p>
          <w:p w14:paraId="4BD58F72" w14:textId="7FF231EA" w:rsidR="61FDD1E4" w:rsidRPr="009F0983" w:rsidRDefault="17B5D37B" w:rsidP="009F0983">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F0983">
              <w:rPr>
                <w:rFonts w:eastAsia="Times New Roman" w:cs="Times New Roman"/>
                <w:color w:val="050632"/>
                <w:sz w:val="24"/>
                <w:szCs w:val="24"/>
              </w:rPr>
              <w:lastRenderedPageBreak/>
              <w:t>Types of NoSQL databases:</w:t>
            </w:r>
          </w:p>
          <w:p w14:paraId="710E9E0B" w14:textId="1A7D14E4" w:rsidR="61FDD1E4" w:rsidRPr="009F0983" w:rsidRDefault="17B5D37B" w:rsidP="009F0983">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Document-based: e.g., MongoDB</w:t>
            </w:r>
          </w:p>
          <w:p w14:paraId="1DE41E20" w14:textId="39C22479" w:rsidR="61FDD1E4" w:rsidRPr="009F0983" w:rsidRDefault="17B5D37B" w:rsidP="009F0983">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Key-value: e.g., Redis</w:t>
            </w:r>
          </w:p>
          <w:p w14:paraId="4298960F" w14:textId="5EA5A8FC" w:rsidR="61FDD1E4" w:rsidRPr="009F0983" w:rsidRDefault="17B5D37B" w:rsidP="009F0983">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Graph-based: e.g., Neo4j</w:t>
            </w:r>
          </w:p>
          <w:p w14:paraId="78F3843A" w14:textId="55F87252" w:rsidR="61FDD1E4" w:rsidRPr="009F0983" w:rsidRDefault="17B5D37B" w:rsidP="009F0983">
            <w:pPr>
              <w:pStyle w:val="ListParagraph"/>
              <w:numPr>
                <w:ilvl w:val="0"/>
                <w:numId w:val="8"/>
              </w:numPr>
              <w:spacing w:before="240" w:after="240" w:line="259" w:lineRule="auto"/>
              <w:cnfStyle w:val="000000000000" w:firstRow="0" w:lastRow="0" w:firstColumn="0" w:lastColumn="0" w:oddVBand="0" w:evenVBand="0" w:oddHBand="0" w:evenHBand="0" w:firstRowFirstColumn="0" w:firstRowLastColumn="0" w:lastRowFirstColumn="0" w:lastRowLastColumn="0"/>
            </w:pPr>
            <w:proofErr w:type="gramStart"/>
            <w:r w:rsidRPr="009F0983">
              <w:t>Wide-column</w:t>
            </w:r>
            <w:proofErr w:type="gramEnd"/>
            <w:r w:rsidRPr="009F0983">
              <w:t>: e.g., Cassandra</w:t>
            </w:r>
          </w:p>
          <w:p w14:paraId="759ADA43" w14:textId="4DBCAF9C" w:rsidR="61FDD1E4" w:rsidRPr="009F0983" w:rsidRDefault="17B5D37B" w:rsidP="009F0983">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F0983">
              <w:rPr>
                <w:rFonts w:eastAsia="Times New Roman" w:cs="Times New Roman"/>
                <w:color w:val="050632"/>
                <w:sz w:val="24"/>
                <w:szCs w:val="24"/>
              </w:rPr>
              <w:t>Good for:</w:t>
            </w:r>
          </w:p>
          <w:p w14:paraId="558641D8" w14:textId="36D4EC7F" w:rsidR="61FDD1E4" w:rsidRPr="009F0983" w:rsidRDefault="17B5D37B" w:rsidP="009F0983">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Social media feeds</w:t>
            </w:r>
          </w:p>
          <w:p w14:paraId="761CEF91" w14:textId="0F4D4B3D" w:rsidR="61FDD1E4" w:rsidRPr="009F0983" w:rsidRDefault="17B5D37B" w:rsidP="009F0983">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Real-time analytics</w:t>
            </w:r>
          </w:p>
          <w:p w14:paraId="4AF57651" w14:textId="3ED8AD7E" w:rsidR="61FDD1E4" w:rsidRPr="009F0983" w:rsidRDefault="17B5D37B" w:rsidP="009F0983">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Content management systems</w:t>
            </w:r>
          </w:p>
          <w:p w14:paraId="1AC271E9" w14:textId="7AE3086D" w:rsidR="61FDD1E4" w:rsidRPr="009F0983" w:rsidRDefault="17B5D37B" w:rsidP="009F0983">
            <w:pPr>
              <w:pStyle w:val="ListParagraph"/>
              <w:numPr>
                <w:ilvl w:val="0"/>
                <w:numId w:val="7"/>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F0983">
              <w:t>Applications with rapidly changing or unstructured data</w:t>
            </w:r>
          </w:p>
          <w:p w14:paraId="004FF2EC" w14:textId="23CC4214" w:rsidR="61FDD1E4"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t>The main differences are:</w:t>
            </w:r>
          </w:p>
          <w:p w14:paraId="6DEC53E0" w14:textId="1E9FA010" w:rsidR="61FDD1E4" w:rsidRDefault="17B5D37B" w:rsidP="009F0983">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relational SQL </w:t>
            </w:r>
            <w:r w:rsidR="1A53221C">
              <w:t>Data structure is in table (rows and columns) while No</w:t>
            </w:r>
            <w:r w:rsidR="6EAB0F4E">
              <w:t xml:space="preserve">SQL comprises Documents, Key-values, Graphs columns. The schema is fixed and </w:t>
            </w:r>
            <w:r w:rsidR="009F0983">
              <w:t>predefined</w:t>
            </w:r>
            <w:r w:rsidR="6EAB0F4E">
              <w:t xml:space="preserve"> and </w:t>
            </w:r>
            <w:r w:rsidR="009F0983">
              <w:t>can’t</w:t>
            </w:r>
            <w:r w:rsidR="6EAB0F4E">
              <w:t xml:space="preserve"> be </w:t>
            </w:r>
            <w:r w:rsidR="009F0983">
              <w:t>alters</w:t>
            </w:r>
            <w:r w:rsidR="6EAB0F4E">
              <w:t xml:space="preserve"> while </w:t>
            </w:r>
            <w:r w:rsidR="4CB5C591">
              <w:t>NoSQL is flexible and dynamic.</w:t>
            </w:r>
          </w:p>
          <w:p w14:paraId="680F21E8" w14:textId="74080A7E" w:rsidR="61FDD1E4" w:rsidRDefault="009F0983" w:rsidP="009F0983">
            <w:pPr>
              <w:spacing w:after="160" w:line="259" w:lineRule="auto"/>
              <w:cnfStyle w:val="000000000000" w:firstRow="0" w:lastRow="0" w:firstColumn="0" w:lastColumn="0" w:oddVBand="0" w:evenVBand="0" w:oddHBand="0" w:evenHBand="0" w:firstRowFirstColumn="0" w:firstRowLastColumn="0" w:lastRowFirstColumn="0" w:lastRowLastColumn="0"/>
            </w:pPr>
            <w:r>
              <w:t>Relationships</w:t>
            </w:r>
            <w:r w:rsidR="4CB5C591">
              <w:t xml:space="preserve"> are </w:t>
            </w:r>
            <w:r>
              <w:t>strong</w:t>
            </w:r>
            <w:r w:rsidR="4CB5C591">
              <w:t xml:space="preserve"> in SQL with </w:t>
            </w:r>
            <w:r>
              <w:t>foreign</w:t>
            </w:r>
            <w:r w:rsidR="4CB5C591">
              <w:t xml:space="preserve"> </w:t>
            </w:r>
            <w:proofErr w:type="gramStart"/>
            <w:r w:rsidR="4CB5C591">
              <w:t>keys</w:t>
            </w:r>
            <w:proofErr w:type="gramEnd"/>
            <w:r w:rsidR="4CB5C591">
              <w:t xml:space="preserve"> and these are weak </w:t>
            </w:r>
            <w:r w:rsidR="5114E06F">
              <w:t xml:space="preserve">or handle at app </w:t>
            </w:r>
            <w:r>
              <w:t>level in</w:t>
            </w:r>
            <w:r w:rsidR="4CB5C591">
              <w:t xml:space="preserve"> NSQL</w:t>
            </w:r>
            <w:r w:rsidR="22AEE370">
              <w:t>. Scalability is vertical in SQL which makes is more limited and horizontal and flexi</w:t>
            </w:r>
            <w:r w:rsidR="3BD0441C">
              <w:t>ble to expand in NoSQL.</w:t>
            </w:r>
          </w:p>
          <w:p w14:paraId="35F0568C" w14:textId="4385BBD2" w:rsidR="61FDD1E4" w:rsidRDefault="3BD0441C" w:rsidP="009F0983">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Query language SQL and </w:t>
            </w:r>
            <w:r w:rsidR="009F0983">
              <w:t>various</w:t>
            </w:r>
            <w:r>
              <w:t xml:space="preserve"> </w:t>
            </w:r>
            <w:r w:rsidR="009F0983">
              <w:t>types</w:t>
            </w:r>
            <w:r>
              <w:t xml:space="preserve"> </w:t>
            </w:r>
          </w:p>
          <w:p w14:paraId="1C1BD018" w14:textId="4DAD6FAC" w:rsidR="61FDD1E4" w:rsidRDefault="61FDD1E4" w:rsidP="009F0983">
            <w:pPr>
              <w:spacing w:after="160" w:line="259" w:lineRule="auto"/>
              <w:cnfStyle w:val="000000000000" w:firstRow="0" w:lastRow="0" w:firstColumn="0" w:lastColumn="0" w:oddVBand="0" w:evenVBand="0" w:oddHBand="0" w:evenHBand="0" w:firstRowFirstColumn="0" w:firstRowLastColumn="0" w:lastRowFirstColumn="0" w:lastRowLastColumn="0"/>
            </w:pPr>
          </w:p>
          <w:p w14:paraId="3AE212B4" w14:textId="4E055F3A" w:rsidR="61FDD1E4" w:rsidRDefault="0758C7FC" w:rsidP="009F0983">
            <w:pPr>
              <w:spacing w:after="160" w:line="259" w:lineRule="auto"/>
              <w:cnfStyle w:val="000000000000" w:firstRow="0" w:lastRow="0" w:firstColumn="0" w:lastColumn="0" w:oddVBand="0" w:evenVBand="0" w:oddHBand="0" w:evenHBand="0" w:firstRowFirstColumn="0" w:firstRowLastColumn="0" w:lastRowFirstColumn="0" w:lastRowLastColumn="0"/>
            </w:pPr>
            <w:r>
              <w:t>Comparison Summary</w:t>
            </w:r>
          </w:p>
          <w:tbl>
            <w:tblPr>
              <w:tblW w:w="0" w:type="auto"/>
              <w:tblLook w:val="06A0" w:firstRow="1" w:lastRow="0" w:firstColumn="1" w:lastColumn="0" w:noHBand="1" w:noVBand="1"/>
            </w:tblPr>
            <w:tblGrid>
              <w:gridCol w:w="1620"/>
              <w:gridCol w:w="2746"/>
              <w:gridCol w:w="3208"/>
            </w:tblGrid>
            <w:tr w:rsidR="5C990EB5" w:rsidRPr="009F0983" w14:paraId="790718D8" w14:textId="77777777" w:rsidTr="5C990EB5">
              <w:trPr>
                <w:trHeight w:val="300"/>
              </w:trPr>
              <w:tc>
                <w:tcPr>
                  <w:tcW w:w="1385" w:type="dxa"/>
                  <w:vAlign w:val="center"/>
                </w:tcPr>
                <w:p w14:paraId="60557FCB" w14:textId="6E38032F" w:rsidR="5C990EB5" w:rsidRPr="009F0983" w:rsidRDefault="5C990EB5" w:rsidP="009F0983">
                  <w:pPr>
                    <w:rPr>
                      <w:color w:val="050632"/>
                    </w:rPr>
                  </w:pPr>
                  <w:r w:rsidRPr="009F0983">
                    <w:rPr>
                      <w:color w:val="050632"/>
                    </w:rPr>
                    <w:t>Feature</w:t>
                  </w:r>
                </w:p>
              </w:tc>
              <w:tc>
                <w:tcPr>
                  <w:tcW w:w="2867" w:type="dxa"/>
                  <w:vAlign w:val="center"/>
                </w:tcPr>
                <w:p w14:paraId="0B6E63F3" w14:textId="1D4299C3" w:rsidR="5C990EB5" w:rsidRPr="009F0983" w:rsidRDefault="5C990EB5" w:rsidP="009F0983">
                  <w:pPr>
                    <w:rPr>
                      <w:color w:val="050632"/>
                    </w:rPr>
                  </w:pPr>
                  <w:r w:rsidRPr="009F0983">
                    <w:rPr>
                      <w:color w:val="050632"/>
                    </w:rPr>
                    <w:t>SQL (Relational)</w:t>
                  </w:r>
                </w:p>
              </w:tc>
              <w:tc>
                <w:tcPr>
                  <w:tcW w:w="3327" w:type="dxa"/>
                  <w:vAlign w:val="center"/>
                </w:tcPr>
                <w:p w14:paraId="38973C9A" w14:textId="6D14FB8E" w:rsidR="5C990EB5" w:rsidRPr="009F0983" w:rsidRDefault="5C990EB5" w:rsidP="009F0983">
                  <w:pPr>
                    <w:rPr>
                      <w:color w:val="050632"/>
                    </w:rPr>
                  </w:pPr>
                  <w:r w:rsidRPr="009F0983">
                    <w:rPr>
                      <w:color w:val="050632"/>
                    </w:rPr>
                    <w:t>NoSQL (</w:t>
                  </w:r>
                  <w:proofErr w:type="gramStart"/>
                  <w:r w:rsidRPr="009F0983">
                    <w:rPr>
                      <w:color w:val="050632"/>
                    </w:rPr>
                    <w:t>Non-relational</w:t>
                  </w:r>
                  <w:proofErr w:type="gramEnd"/>
                  <w:r w:rsidRPr="009F0983">
                    <w:rPr>
                      <w:color w:val="050632"/>
                    </w:rPr>
                    <w:t>)</w:t>
                  </w:r>
                </w:p>
              </w:tc>
            </w:tr>
            <w:tr w:rsidR="5C990EB5" w:rsidRPr="009F0983" w14:paraId="52AD7D84" w14:textId="77777777" w:rsidTr="5C990EB5">
              <w:trPr>
                <w:trHeight w:val="300"/>
              </w:trPr>
              <w:tc>
                <w:tcPr>
                  <w:tcW w:w="1385" w:type="dxa"/>
                  <w:vAlign w:val="center"/>
                </w:tcPr>
                <w:p w14:paraId="7537E8B1" w14:textId="6D20FE40" w:rsidR="5C990EB5" w:rsidRPr="009F0983" w:rsidRDefault="5C990EB5" w:rsidP="009F0983">
                  <w:pPr>
                    <w:rPr>
                      <w:color w:val="050632"/>
                    </w:rPr>
                  </w:pPr>
                  <w:r w:rsidRPr="009F0983">
                    <w:rPr>
                      <w:color w:val="050632"/>
                    </w:rPr>
                    <w:t>Data model</w:t>
                  </w:r>
                </w:p>
              </w:tc>
              <w:tc>
                <w:tcPr>
                  <w:tcW w:w="2867" w:type="dxa"/>
                  <w:vAlign w:val="center"/>
                </w:tcPr>
                <w:p w14:paraId="13C39509" w14:textId="0BEFE5E5" w:rsidR="5C990EB5" w:rsidRPr="009F0983" w:rsidRDefault="5C990EB5" w:rsidP="009F0983">
                  <w:pPr>
                    <w:rPr>
                      <w:color w:val="050632"/>
                    </w:rPr>
                  </w:pPr>
                  <w:r w:rsidRPr="009F0983">
                    <w:rPr>
                      <w:color w:val="050632"/>
                    </w:rPr>
                    <w:t>Tables (rows/columns)</w:t>
                  </w:r>
                </w:p>
              </w:tc>
              <w:tc>
                <w:tcPr>
                  <w:tcW w:w="3327" w:type="dxa"/>
                  <w:vAlign w:val="center"/>
                </w:tcPr>
                <w:p w14:paraId="550E465B" w14:textId="7D17CA1B" w:rsidR="5C990EB5" w:rsidRPr="009F0983" w:rsidRDefault="5C990EB5" w:rsidP="009F0983">
                  <w:pPr>
                    <w:rPr>
                      <w:color w:val="050632"/>
                    </w:rPr>
                  </w:pPr>
                  <w:r w:rsidRPr="009F0983">
                    <w:rPr>
                      <w:color w:val="050632"/>
                    </w:rPr>
                    <w:t>Documents, key-value, graph, column</w:t>
                  </w:r>
                </w:p>
              </w:tc>
            </w:tr>
            <w:tr w:rsidR="5C990EB5" w:rsidRPr="009F0983" w14:paraId="277C6F1A" w14:textId="77777777" w:rsidTr="5C990EB5">
              <w:trPr>
                <w:trHeight w:val="300"/>
              </w:trPr>
              <w:tc>
                <w:tcPr>
                  <w:tcW w:w="1385" w:type="dxa"/>
                  <w:vAlign w:val="center"/>
                </w:tcPr>
                <w:p w14:paraId="10F4D02A" w14:textId="126ED5B4" w:rsidR="5C990EB5" w:rsidRPr="009F0983" w:rsidRDefault="5C990EB5" w:rsidP="009F0983">
                  <w:pPr>
                    <w:rPr>
                      <w:color w:val="050632"/>
                    </w:rPr>
                  </w:pPr>
                  <w:r w:rsidRPr="009F0983">
                    <w:rPr>
                      <w:color w:val="050632"/>
                    </w:rPr>
                    <w:t>Schema</w:t>
                  </w:r>
                </w:p>
              </w:tc>
              <w:tc>
                <w:tcPr>
                  <w:tcW w:w="2867" w:type="dxa"/>
                  <w:vAlign w:val="center"/>
                </w:tcPr>
                <w:p w14:paraId="3B04DCC3" w14:textId="302A78FB" w:rsidR="5C990EB5" w:rsidRPr="009F0983" w:rsidRDefault="5C990EB5" w:rsidP="009F0983">
                  <w:pPr>
                    <w:rPr>
                      <w:color w:val="050632"/>
                    </w:rPr>
                  </w:pPr>
                  <w:r w:rsidRPr="009F0983">
                    <w:rPr>
                      <w:color w:val="050632"/>
                    </w:rPr>
                    <w:t>Fixed, structured</w:t>
                  </w:r>
                </w:p>
              </w:tc>
              <w:tc>
                <w:tcPr>
                  <w:tcW w:w="3327" w:type="dxa"/>
                  <w:vAlign w:val="center"/>
                </w:tcPr>
                <w:p w14:paraId="78356744" w14:textId="26DCB799" w:rsidR="5C990EB5" w:rsidRPr="009F0983" w:rsidRDefault="5C990EB5" w:rsidP="009F0983">
                  <w:pPr>
                    <w:rPr>
                      <w:color w:val="050632"/>
                    </w:rPr>
                  </w:pPr>
                  <w:r w:rsidRPr="009F0983">
                    <w:rPr>
                      <w:color w:val="050632"/>
                    </w:rPr>
                    <w:t>Flexible, dynamic</w:t>
                  </w:r>
                </w:p>
              </w:tc>
            </w:tr>
            <w:tr w:rsidR="5C990EB5" w:rsidRPr="009F0983" w14:paraId="4416A664" w14:textId="77777777" w:rsidTr="5C990EB5">
              <w:trPr>
                <w:trHeight w:val="300"/>
              </w:trPr>
              <w:tc>
                <w:tcPr>
                  <w:tcW w:w="1385" w:type="dxa"/>
                  <w:vAlign w:val="center"/>
                </w:tcPr>
                <w:p w14:paraId="4D33D3F1" w14:textId="437E0687" w:rsidR="5C990EB5" w:rsidRPr="009F0983" w:rsidRDefault="5C990EB5" w:rsidP="009F0983">
                  <w:pPr>
                    <w:rPr>
                      <w:color w:val="050632"/>
                    </w:rPr>
                  </w:pPr>
                  <w:r w:rsidRPr="009F0983">
                    <w:rPr>
                      <w:color w:val="050632"/>
                    </w:rPr>
                    <w:t>Relationships</w:t>
                  </w:r>
                </w:p>
              </w:tc>
              <w:tc>
                <w:tcPr>
                  <w:tcW w:w="2867" w:type="dxa"/>
                  <w:vAlign w:val="center"/>
                </w:tcPr>
                <w:p w14:paraId="64D7483B" w14:textId="1B492EEE" w:rsidR="5C990EB5" w:rsidRPr="009F0983" w:rsidRDefault="5C990EB5" w:rsidP="009F0983">
                  <w:pPr>
                    <w:rPr>
                      <w:color w:val="050632"/>
                    </w:rPr>
                  </w:pPr>
                  <w:r w:rsidRPr="009F0983">
                    <w:rPr>
                      <w:color w:val="050632"/>
                    </w:rPr>
                    <w:t>Strong (joins, foreign keys)</w:t>
                  </w:r>
                </w:p>
              </w:tc>
              <w:tc>
                <w:tcPr>
                  <w:tcW w:w="3327" w:type="dxa"/>
                  <w:vAlign w:val="center"/>
                </w:tcPr>
                <w:p w14:paraId="44A2236A" w14:textId="14EF513C" w:rsidR="5C990EB5" w:rsidRPr="009F0983" w:rsidRDefault="5C990EB5" w:rsidP="009F0983">
                  <w:pPr>
                    <w:rPr>
                      <w:color w:val="050632"/>
                    </w:rPr>
                  </w:pPr>
                  <w:r w:rsidRPr="009F0983">
                    <w:rPr>
                      <w:color w:val="050632"/>
                    </w:rPr>
                    <w:t>Weak or handled in app</w:t>
                  </w:r>
                </w:p>
              </w:tc>
            </w:tr>
            <w:tr w:rsidR="5C990EB5" w:rsidRPr="009F0983" w14:paraId="6B770A10" w14:textId="77777777" w:rsidTr="5C990EB5">
              <w:trPr>
                <w:trHeight w:val="300"/>
              </w:trPr>
              <w:tc>
                <w:tcPr>
                  <w:tcW w:w="1385" w:type="dxa"/>
                  <w:vAlign w:val="center"/>
                </w:tcPr>
                <w:p w14:paraId="63477E32" w14:textId="35760376" w:rsidR="5C990EB5" w:rsidRPr="009F0983" w:rsidRDefault="5C990EB5" w:rsidP="009F0983">
                  <w:pPr>
                    <w:rPr>
                      <w:color w:val="050632"/>
                    </w:rPr>
                  </w:pPr>
                  <w:r w:rsidRPr="009F0983">
                    <w:rPr>
                      <w:color w:val="050632"/>
                    </w:rPr>
                    <w:t>Consistency</w:t>
                  </w:r>
                </w:p>
              </w:tc>
              <w:tc>
                <w:tcPr>
                  <w:tcW w:w="2867" w:type="dxa"/>
                  <w:vAlign w:val="center"/>
                </w:tcPr>
                <w:p w14:paraId="04FC9CE7" w14:textId="2E897B42" w:rsidR="5C990EB5" w:rsidRPr="009F0983" w:rsidRDefault="5C990EB5" w:rsidP="009F0983">
                  <w:pPr>
                    <w:rPr>
                      <w:color w:val="050632"/>
                    </w:rPr>
                  </w:pPr>
                  <w:r w:rsidRPr="009F0983">
                    <w:rPr>
                      <w:color w:val="050632"/>
                    </w:rPr>
                    <w:t>Strong (ACID)</w:t>
                  </w:r>
                </w:p>
              </w:tc>
              <w:tc>
                <w:tcPr>
                  <w:tcW w:w="3327" w:type="dxa"/>
                  <w:vAlign w:val="center"/>
                </w:tcPr>
                <w:p w14:paraId="1ECF4580" w14:textId="454F3DDD" w:rsidR="5C990EB5" w:rsidRPr="009F0983" w:rsidRDefault="5C990EB5" w:rsidP="009F0983">
                  <w:pPr>
                    <w:rPr>
                      <w:color w:val="050632"/>
                    </w:rPr>
                  </w:pPr>
                  <w:r w:rsidRPr="009F0983">
                    <w:rPr>
                      <w:color w:val="050632"/>
                    </w:rPr>
                    <w:t>Often eventual</w:t>
                  </w:r>
                </w:p>
              </w:tc>
            </w:tr>
            <w:tr w:rsidR="5C990EB5" w:rsidRPr="009F0983" w14:paraId="3C9E1028" w14:textId="77777777" w:rsidTr="5C990EB5">
              <w:trPr>
                <w:trHeight w:val="300"/>
              </w:trPr>
              <w:tc>
                <w:tcPr>
                  <w:tcW w:w="1385" w:type="dxa"/>
                  <w:vAlign w:val="center"/>
                </w:tcPr>
                <w:p w14:paraId="2BC061BD" w14:textId="253AAC35" w:rsidR="5C990EB5" w:rsidRPr="009F0983" w:rsidRDefault="5C990EB5" w:rsidP="009F0983">
                  <w:pPr>
                    <w:rPr>
                      <w:color w:val="050632"/>
                    </w:rPr>
                  </w:pPr>
                  <w:r w:rsidRPr="009F0983">
                    <w:rPr>
                      <w:color w:val="050632"/>
                    </w:rPr>
                    <w:t>Scalability</w:t>
                  </w:r>
                </w:p>
              </w:tc>
              <w:tc>
                <w:tcPr>
                  <w:tcW w:w="2867" w:type="dxa"/>
                  <w:vAlign w:val="center"/>
                </w:tcPr>
                <w:p w14:paraId="0DF1850A" w14:textId="334E0B69" w:rsidR="5C990EB5" w:rsidRPr="009F0983" w:rsidRDefault="5C990EB5" w:rsidP="009F0983">
                  <w:pPr>
                    <w:rPr>
                      <w:color w:val="050632"/>
                    </w:rPr>
                  </w:pPr>
                  <w:r w:rsidRPr="009F0983">
                    <w:rPr>
                      <w:color w:val="050632"/>
                    </w:rPr>
                    <w:t>Vertical (bigger server)</w:t>
                  </w:r>
                </w:p>
              </w:tc>
              <w:tc>
                <w:tcPr>
                  <w:tcW w:w="3327" w:type="dxa"/>
                  <w:vAlign w:val="center"/>
                </w:tcPr>
                <w:p w14:paraId="7DA67B15" w14:textId="3DBD8721" w:rsidR="5C990EB5" w:rsidRPr="009F0983" w:rsidRDefault="5C990EB5" w:rsidP="009F0983">
                  <w:pPr>
                    <w:rPr>
                      <w:color w:val="050632"/>
                    </w:rPr>
                  </w:pPr>
                  <w:r w:rsidRPr="009F0983">
                    <w:rPr>
                      <w:color w:val="050632"/>
                    </w:rPr>
                    <w:t>Horizontal (more servers)</w:t>
                  </w:r>
                </w:p>
              </w:tc>
            </w:tr>
            <w:tr w:rsidR="5C990EB5" w:rsidRPr="009F0983" w14:paraId="24C479E7" w14:textId="77777777" w:rsidTr="5C990EB5">
              <w:trPr>
                <w:trHeight w:val="300"/>
              </w:trPr>
              <w:tc>
                <w:tcPr>
                  <w:tcW w:w="1385" w:type="dxa"/>
                  <w:vAlign w:val="center"/>
                </w:tcPr>
                <w:p w14:paraId="4EA30F2F" w14:textId="39C0EEB5" w:rsidR="5C990EB5" w:rsidRPr="009F0983" w:rsidRDefault="5C990EB5" w:rsidP="009F0983">
                  <w:pPr>
                    <w:rPr>
                      <w:color w:val="050632"/>
                    </w:rPr>
                  </w:pPr>
                  <w:r w:rsidRPr="009F0983">
                    <w:rPr>
                      <w:color w:val="050632"/>
                    </w:rPr>
                    <w:t>Query language</w:t>
                  </w:r>
                </w:p>
              </w:tc>
              <w:tc>
                <w:tcPr>
                  <w:tcW w:w="2867" w:type="dxa"/>
                  <w:vAlign w:val="center"/>
                </w:tcPr>
                <w:p w14:paraId="0BA9C0B8" w14:textId="6E915707" w:rsidR="5C990EB5" w:rsidRPr="009F0983" w:rsidRDefault="5C990EB5" w:rsidP="009F0983">
                  <w:pPr>
                    <w:rPr>
                      <w:color w:val="050632"/>
                    </w:rPr>
                  </w:pPr>
                  <w:r w:rsidRPr="009F0983">
                    <w:rPr>
                      <w:color w:val="050632"/>
                    </w:rPr>
                    <w:t>SQL</w:t>
                  </w:r>
                </w:p>
              </w:tc>
              <w:tc>
                <w:tcPr>
                  <w:tcW w:w="3327" w:type="dxa"/>
                  <w:vAlign w:val="center"/>
                </w:tcPr>
                <w:p w14:paraId="22B5DBFD" w14:textId="6CF7387A" w:rsidR="5C990EB5" w:rsidRPr="009F0983" w:rsidRDefault="5C990EB5" w:rsidP="009F0983">
                  <w:pPr>
                    <w:rPr>
                      <w:color w:val="050632"/>
                    </w:rPr>
                  </w:pPr>
                  <w:r w:rsidRPr="009F0983">
                    <w:rPr>
                      <w:color w:val="050632"/>
                    </w:rPr>
                    <w:t>Varies (</w:t>
                  </w:r>
                  <w:proofErr w:type="spellStart"/>
                  <w:r w:rsidRPr="009F0983">
                    <w:rPr>
                      <w:color w:val="050632"/>
                    </w:rPr>
                    <w:t>MongoQL</w:t>
                  </w:r>
                  <w:proofErr w:type="spellEnd"/>
                  <w:r w:rsidRPr="009F0983">
                    <w:rPr>
                      <w:color w:val="050632"/>
                    </w:rPr>
                    <w:t>, Gremlin, etc.)</w:t>
                  </w:r>
                </w:p>
              </w:tc>
            </w:tr>
            <w:tr w:rsidR="5C990EB5" w:rsidRPr="009F0983" w14:paraId="2EF720E2" w14:textId="77777777" w:rsidTr="5C990EB5">
              <w:trPr>
                <w:trHeight w:val="300"/>
              </w:trPr>
              <w:tc>
                <w:tcPr>
                  <w:tcW w:w="1385" w:type="dxa"/>
                  <w:vAlign w:val="center"/>
                </w:tcPr>
                <w:p w14:paraId="3E090F9D" w14:textId="111A798D" w:rsidR="5C990EB5" w:rsidRPr="009F0983" w:rsidRDefault="5C990EB5" w:rsidP="009F0983">
                  <w:pPr>
                    <w:rPr>
                      <w:color w:val="050632"/>
                    </w:rPr>
                  </w:pPr>
                  <w:r w:rsidRPr="009F0983">
                    <w:rPr>
                      <w:color w:val="050632"/>
                    </w:rPr>
                    <w:t>Best for</w:t>
                  </w:r>
                </w:p>
              </w:tc>
              <w:tc>
                <w:tcPr>
                  <w:tcW w:w="2867" w:type="dxa"/>
                  <w:vAlign w:val="center"/>
                </w:tcPr>
                <w:p w14:paraId="3B5BDEE6" w14:textId="01811687" w:rsidR="5C990EB5" w:rsidRPr="009F0983" w:rsidRDefault="5C990EB5" w:rsidP="009F0983">
                  <w:pPr>
                    <w:rPr>
                      <w:color w:val="050632"/>
                    </w:rPr>
                  </w:pPr>
                  <w:r w:rsidRPr="009F0983">
                    <w:rPr>
                      <w:color w:val="050632"/>
                    </w:rPr>
                    <w:t>Structured data, complex queries</w:t>
                  </w:r>
                </w:p>
              </w:tc>
              <w:tc>
                <w:tcPr>
                  <w:tcW w:w="3327" w:type="dxa"/>
                  <w:vAlign w:val="center"/>
                </w:tcPr>
                <w:p w14:paraId="027B95A4" w14:textId="1AFE3E69" w:rsidR="5C990EB5" w:rsidRPr="009F0983" w:rsidRDefault="5C990EB5" w:rsidP="009F0983">
                  <w:pPr>
                    <w:rPr>
                      <w:color w:val="050632"/>
                    </w:rPr>
                  </w:pPr>
                  <w:r w:rsidRPr="009F0983">
                    <w:rPr>
                      <w:color w:val="050632"/>
                    </w:rPr>
                    <w:t>Unstructured/large-scale data</w:t>
                  </w:r>
                </w:p>
              </w:tc>
            </w:tr>
            <w:tr w:rsidR="5C990EB5" w:rsidRPr="009F0983" w14:paraId="73251132" w14:textId="77777777" w:rsidTr="5C990EB5">
              <w:trPr>
                <w:trHeight w:val="300"/>
              </w:trPr>
              <w:tc>
                <w:tcPr>
                  <w:tcW w:w="1385" w:type="dxa"/>
                  <w:vAlign w:val="center"/>
                </w:tcPr>
                <w:p w14:paraId="303C112C" w14:textId="2F539ECA" w:rsidR="5C990EB5" w:rsidRPr="009F0983" w:rsidRDefault="5C990EB5" w:rsidP="009F0983">
                  <w:pPr>
                    <w:rPr>
                      <w:color w:val="050632"/>
                    </w:rPr>
                  </w:pPr>
                  <w:r w:rsidRPr="009F0983">
                    <w:rPr>
                      <w:color w:val="050632"/>
                    </w:rPr>
                    <w:t>Examples</w:t>
                  </w:r>
                </w:p>
              </w:tc>
              <w:tc>
                <w:tcPr>
                  <w:tcW w:w="2867" w:type="dxa"/>
                  <w:vAlign w:val="center"/>
                </w:tcPr>
                <w:p w14:paraId="1CCBD88E" w14:textId="5F924BEF" w:rsidR="5C990EB5" w:rsidRPr="009F0983" w:rsidRDefault="5C990EB5" w:rsidP="009F0983">
                  <w:pPr>
                    <w:rPr>
                      <w:color w:val="050632"/>
                    </w:rPr>
                  </w:pPr>
                  <w:r w:rsidRPr="009F0983">
                    <w:rPr>
                      <w:color w:val="050632"/>
                    </w:rPr>
                    <w:t>MySQL, PostgreSQL</w:t>
                  </w:r>
                </w:p>
              </w:tc>
              <w:tc>
                <w:tcPr>
                  <w:tcW w:w="3327" w:type="dxa"/>
                  <w:vAlign w:val="center"/>
                </w:tcPr>
                <w:p w14:paraId="20DA2AEA" w14:textId="77777777" w:rsidR="5C990EB5" w:rsidRDefault="5C990EB5" w:rsidP="009F0983">
                  <w:pPr>
                    <w:rPr>
                      <w:color w:val="050632"/>
                    </w:rPr>
                  </w:pPr>
                  <w:r w:rsidRPr="009F0983">
                    <w:rPr>
                      <w:color w:val="050632"/>
                    </w:rPr>
                    <w:t>MongoDB, Cassandra</w:t>
                  </w:r>
                </w:p>
                <w:p w14:paraId="7993785D" w14:textId="36B83994" w:rsidR="00254FB2" w:rsidRPr="009F0983" w:rsidRDefault="00254FB2" w:rsidP="009F0983">
                  <w:pPr>
                    <w:rPr>
                      <w:color w:val="050632"/>
                    </w:rPr>
                  </w:pPr>
                </w:p>
              </w:tc>
            </w:tr>
          </w:tbl>
          <w:p w14:paraId="1046AAFC" w14:textId="6C353D41" w:rsidR="61FDD1E4" w:rsidRPr="009F0983" w:rsidRDefault="61FDD1E4" w:rsidP="009F0983">
            <w:pPr>
              <w:spacing w:after="160" w:line="259" w:lineRule="auto"/>
              <w:cnfStyle w:val="000000000000" w:firstRow="0" w:lastRow="0" w:firstColumn="0" w:lastColumn="0" w:oddVBand="0" w:evenVBand="0" w:oddHBand="0" w:evenHBand="0" w:firstRowFirstColumn="0" w:firstRowLastColumn="0" w:lastRowFirstColumn="0" w:lastRowLastColumn="0"/>
            </w:pPr>
          </w:p>
        </w:tc>
      </w:tr>
      <w:tr w:rsidR="61FDD1E4" w14:paraId="0FEF952E" w14:textId="77777777" w:rsidTr="5C990EB5">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0F8AC99" w14:textId="443D4C16"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What type of data would benefit off the non-relational model?</w:t>
            </w:r>
          </w:p>
          <w:p w14:paraId="0C064A8E" w14:textId="7667DE5A" w:rsidR="61FDD1E4" w:rsidRDefault="61FDD1E4" w:rsidP="61FDD1E4">
            <w:pPr>
              <w:spacing w:line="259" w:lineRule="auto"/>
              <w:rPr>
                <w:rFonts w:asciiTheme="minorHAnsi" w:hAnsiTheme="minorHAnsi" w:cstheme="minorBidi"/>
                <w:sz w:val="28"/>
                <w:szCs w:val="28"/>
              </w:rPr>
            </w:pPr>
          </w:p>
          <w:p w14:paraId="752EA2BD" w14:textId="601353E4" w:rsidR="4E701E5C" w:rsidRDefault="4E701E5C"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790" w:type="dxa"/>
          </w:tcPr>
          <w:p w14:paraId="0A35EAE5" w14:textId="383D9DCB" w:rsidR="61FDD1E4" w:rsidRDefault="49B4AEC1" w:rsidP="5C990EB5">
            <w:pPr>
              <w:spacing w:line="259" w:lineRule="auto"/>
              <w:cnfStyle w:val="000000000000" w:firstRow="0" w:lastRow="0" w:firstColumn="0" w:lastColumn="0" w:oddVBand="0" w:evenVBand="0" w:oddHBand="0" w:evenHBand="0" w:firstRowFirstColumn="0" w:firstRowLastColumn="0" w:lastRowFirstColumn="0" w:lastRowLastColumn="0"/>
            </w:pPr>
            <w:r w:rsidRPr="009E3144">
              <w:t>Data that is large, fast-changing, unstructured, or inconsistent in shape benefits most from a non-relational (NoSQL) model.</w:t>
            </w:r>
          </w:p>
          <w:p w14:paraId="4F3910AA" w14:textId="6563CED7" w:rsidR="61FDD1E4" w:rsidRPr="009E3144" w:rsidRDefault="49B4AEC1" w:rsidP="5C990EB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Times New Roman"/>
                <w:color w:val="050632"/>
                <w:sz w:val="24"/>
                <w:szCs w:val="24"/>
              </w:rPr>
            </w:pPr>
            <w:r w:rsidRPr="009E3144">
              <w:rPr>
                <w:rFonts w:ascii="Segoe UI" w:eastAsia="Times New Roman" w:hAnsi="Segoe UI" w:cs="Times New Roman"/>
                <w:color w:val="050632"/>
                <w:sz w:val="24"/>
                <w:szCs w:val="24"/>
              </w:rPr>
              <w:t>. Unstructured Data</w:t>
            </w:r>
          </w:p>
          <w:p w14:paraId="7B414350" w14:textId="199661E4"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Examples:</w:t>
            </w:r>
          </w:p>
          <w:p w14:paraId="4994FA17" w14:textId="6BC0085B"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Social media posts</w:t>
            </w:r>
          </w:p>
          <w:p w14:paraId="700DA80D" w14:textId="6043BEF5"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Images, videos, audio</w:t>
            </w:r>
          </w:p>
          <w:p w14:paraId="2F78B9C2" w14:textId="6E336845"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Chat messages</w:t>
            </w:r>
          </w:p>
          <w:p w14:paraId="36CE42AD" w14:textId="7FB7C711"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Logs and sensor data</w:t>
            </w:r>
          </w:p>
          <w:p w14:paraId="64EA3FBB" w14:textId="66604DAB" w:rsidR="61FDD1E4" w:rsidRPr="009E3144" w:rsidRDefault="49B4AEC1" w:rsidP="5C990EB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E3144">
              <w:rPr>
                <w:rFonts w:eastAsia="Times New Roman" w:cs="Times New Roman"/>
                <w:color w:val="050632"/>
                <w:sz w:val="24"/>
                <w:szCs w:val="24"/>
              </w:rPr>
              <w:t>Why it fits NoSQL:</w:t>
            </w:r>
          </w:p>
          <w:p w14:paraId="4BEDD9D9" w14:textId="32C45F86"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Relational databases require a fixed schema, but unstructured data varies widely.</w:t>
            </w:r>
            <w:r w:rsidR="61FDD1E4">
              <w:br/>
            </w:r>
            <w:r w:rsidRPr="009E3144">
              <w:t xml:space="preserve"> NoSQL stores it flexibly—documents, key-value pairs, or blobs—without predefined columns.</w:t>
            </w:r>
          </w:p>
          <w:p w14:paraId="7DB0676B" w14:textId="6153C625" w:rsidR="61FDD1E4" w:rsidRPr="009E3144" w:rsidRDefault="49B4AEC1" w:rsidP="5C990EB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Times New Roman"/>
                <w:color w:val="050632"/>
                <w:sz w:val="24"/>
                <w:szCs w:val="24"/>
              </w:rPr>
            </w:pPr>
            <w:r w:rsidRPr="009E3144">
              <w:rPr>
                <w:rFonts w:ascii="Segoe UI" w:eastAsia="Times New Roman" w:hAnsi="Segoe UI" w:cs="Times New Roman"/>
                <w:color w:val="050632"/>
                <w:sz w:val="24"/>
                <w:szCs w:val="24"/>
              </w:rPr>
              <w:t>2. Semi-structured Data</w:t>
            </w:r>
          </w:p>
          <w:p w14:paraId="69F1351E" w14:textId="00CBAECE"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Examples:</w:t>
            </w:r>
          </w:p>
          <w:p w14:paraId="29A51695" w14:textId="55E62367"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JSON objects</w:t>
            </w:r>
          </w:p>
          <w:p w14:paraId="0F060DDE" w14:textId="3F7BDA2E"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User profiles (different users may have different fields)</w:t>
            </w:r>
          </w:p>
          <w:p w14:paraId="518495F0" w14:textId="1DAE8560"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 xml:space="preserve">Product </w:t>
            </w:r>
            <w:r w:rsidR="000104E1" w:rsidRPr="00202993">
              <w:t>catalogues</w:t>
            </w:r>
            <w:r w:rsidRPr="00202993">
              <w:t xml:space="preserve"> (different products have different attributes)</w:t>
            </w:r>
          </w:p>
          <w:p w14:paraId="7E8FCAEA" w14:textId="275BA9E8" w:rsidR="61FDD1E4" w:rsidRPr="009E3144" w:rsidRDefault="49B4AEC1" w:rsidP="5C990EB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E3144">
              <w:rPr>
                <w:rFonts w:eastAsia="Times New Roman" w:cs="Times New Roman"/>
                <w:color w:val="050632"/>
                <w:sz w:val="24"/>
                <w:szCs w:val="24"/>
              </w:rPr>
              <w:t>Why it fits NoSQL:</w:t>
            </w:r>
          </w:p>
          <w:p w14:paraId="24443C8D" w14:textId="03D0F385"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Schemas can change or differ between records.</w:t>
            </w:r>
            <w:r w:rsidR="61FDD1E4">
              <w:br/>
            </w:r>
            <w:r w:rsidRPr="009E3144">
              <w:t xml:space="preserve"> NoSQL allows fields to be added or removed easily without altering a table structure.</w:t>
            </w:r>
          </w:p>
          <w:p w14:paraId="504589E5" w14:textId="35447905" w:rsidR="61FDD1E4" w:rsidRPr="009E3144" w:rsidRDefault="49B4AEC1" w:rsidP="5C990EB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Times New Roman"/>
                <w:color w:val="050632"/>
                <w:sz w:val="24"/>
                <w:szCs w:val="24"/>
              </w:rPr>
            </w:pPr>
            <w:r w:rsidRPr="009E3144">
              <w:rPr>
                <w:rFonts w:ascii="Segoe UI" w:eastAsia="Times New Roman" w:hAnsi="Segoe UI" w:cs="Times New Roman"/>
                <w:color w:val="050632"/>
                <w:sz w:val="24"/>
                <w:szCs w:val="24"/>
              </w:rPr>
              <w:t>3. High-volume, High-velocity Big Data</w:t>
            </w:r>
          </w:p>
          <w:p w14:paraId="5DA487A1" w14:textId="602BDB60"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Examples:</w:t>
            </w:r>
          </w:p>
          <w:p w14:paraId="122A4F5A" w14:textId="6AF97FC9"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IoT sensor streams</w:t>
            </w:r>
          </w:p>
          <w:p w14:paraId="4CC76601" w14:textId="0BF4C089"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Web clickstream data</w:t>
            </w:r>
          </w:p>
          <w:p w14:paraId="322F05C0" w14:textId="13ABF348"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Real-time analytics</w:t>
            </w:r>
          </w:p>
          <w:p w14:paraId="0F1AB345" w14:textId="62DEF92A" w:rsidR="61FDD1E4" w:rsidRPr="009E3144" w:rsidRDefault="49B4AEC1" w:rsidP="5C990EB5">
            <w:pPr>
              <w:pStyle w:val="ListParagraph"/>
              <w:numPr>
                <w:ilvl w:val="0"/>
                <w:numId w:val="4"/>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Monitoring logs</w:t>
            </w:r>
          </w:p>
          <w:p w14:paraId="43FF5605" w14:textId="7B2C2E8A" w:rsidR="61FDD1E4" w:rsidRPr="009E3144" w:rsidRDefault="49B4AEC1" w:rsidP="5C990EB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E3144">
              <w:rPr>
                <w:rFonts w:eastAsia="Times New Roman" w:cs="Times New Roman"/>
                <w:color w:val="050632"/>
                <w:sz w:val="24"/>
                <w:szCs w:val="24"/>
              </w:rPr>
              <w:lastRenderedPageBreak/>
              <w:t>Why it fits NoSQL:</w:t>
            </w:r>
          </w:p>
          <w:p w14:paraId="3D74BEC3" w14:textId="597B9B16"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NoSQL databases scale horizontally, meaning they can spread massive workloads across many servers cheaply and efficiently.</w:t>
            </w:r>
          </w:p>
          <w:p w14:paraId="7952885E" w14:textId="7B29A2B8" w:rsidR="61FDD1E4" w:rsidRPr="009E3144" w:rsidRDefault="49B4AEC1" w:rsidP="5C990EB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Times New Roman"/>
                <w:color w:val="050632"/>
                <w:sz w:val="24"/>
                <w:szCs w:val="24"/>
              </w:rPr>
            </w:pPr>
            <w:r w:rsidRPr="009E3144">
              <w:rPr>
                <w:rFonts w:ascii="Segoe UI" w:eastAsia="Times New Roman" w:hAnsi="Segoe UI" w:cs="Times New Roman"/>
                <w:color w:val="050632"/>
                <w:sz w:val="24"/>
                <w:szCs w:val="24"/>
              </w:rPr>
              <w:t>4. Rapidly Changing Data Structures</w:t>
            </w:r>
          </w:p>
          <w:p w14:paraId="38C7F827" w14:textId="01C8F197"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Examples:</w:t>
            </w:r>
          </w:p>
          <w:p w14:paraId="6A879291" w14:textId="155544C9"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Mobile app data</w:t>
            </w:r>
          </w:p>
          <w:p w14:paraId="556E6671" w14:textId="41F9DE80"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E-commerce product data (attributes change frequently)</w:t>
            </w:r>
          </w:p>
          <w:p w14:paraId="4538F062" w14:textId="1DC2C0C4"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Fast-iterating software with evolving requirements</w:t>
            </w:r>
          </w:p>
          <w:p w14:paraId="55398AC3" w14:textId="162BD90E" w:rsidR="61FDD1E4" w:rsidRPr="009E3144" w:rsidRDefault="49B4AEC1" w:rsidP="5C990EB5">
            <w:pPr>
              <w:pStyle w:val="Heading1"/>
              <w:spacing w:before="322" w:after="322" w:line="259" w:lineRule="auto"/>
              <w:cnfStyle w:val="000000000000" w:firstRow="0" w:lastRow="0" w:firstColumn="0" w:lastColumn="0" w:oddVBand="0" w:evenVBand="0" w:oddHBand="0" w:evenHBand="0" w:firstRowFirstColumn="0" w:firstRowLastColumn="0" w:lastRowFirstColumn="0" w:lastRowLastColumn="0"/>
              <w:rPr>
                <w:rFonts w:ascii="Segoe UI" w:eastAsia="Times New Roman" w:hAnsi="Segoe UI" w:cs="Times New Roman"/>
                <w:color w:val="050632"/>
                <w:sz w:val="24"/>
                <w:szCs w:val="24"/>
              </w:rPr>
            </w:pPr>
            <w:r w:rsidRPr="009E3144">
              <w:rPr>
                <w:rFonts w:ascii="Segoe UI" w:eastAsia="Times New Roman" w:hAnsi="Segoe UI" w:cs="Times New Roman"/>
                <w:color w:val="050632"/>
                <w:sz w:val="24"/>
                <w:szCs w:val="24"/>
              </w:rPr>
              <w:t>5. Data with Complex or Varying Relationships</w:t>
            </w:r>
          </w:p>
          <w:p w14:paraId="22A75252" w14:textId="506C8070"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Examples:</w:t>
            </w:r>
          </w:p>
          <w:p w14:paraId="471B97EB" w14:textId="540E61E6"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Social networks (friends, likes, shares)</w:t>
            </w:r>
          </w:p>
          <w:p w14:paraId="35359625" w14:textId="1388F234"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Recommendation engines</w:t>
            </w:r>
          </w:p>
          <w:p w14:paraId="3042A568" w14:textId="379CCAD5"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Knowledge graphs</w:t>
            </w:r>
          </w:p>
          <w:p w14:paraId="26E7FDF7" w14:textId="0253872F" w:rsidR="61FDD1E4" w:rsidRPr="009E3144" w:rsidRDefault="49B4AEC1" w:rsidP="5C990EB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E3144">
              <w:rPr>
                <w:rFonts w:eastAsia="Times New Roman" w:cs="Times New Roman"/>
                <w:color w:val="050632"/>
                <w:sz w:val="24"/>
                <w:szCs w:val="24"/>
              </w:rPr>
              <w:t>Why it fits NoSQL:</w:t>
            </w:r>
          </w:p>
          <w:p w14:paraId="09DCF44B" w14:textId="511E8232"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Graph databases excel at storing interconnected data without needing expensive SQL joins.</w:t>
            </w:r>
          </w:p>
          <w:p w14:paraId="7905259F" w14:textId="4E2B91C8" w:rsidR="61FDD1E4" w:rsidRPr="009E3144" w:rsidRDefault="61FDD1E4"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p>
          <w:p w14:paraId="1127A9F2" w14:textId="2756E6A9" w:rsidR="61FDD1E4" w:rsidRPr="009E3144" w:rsidRDefault="49B4AEC1" w:rsidP="5C990EB5">
            <w:pPr>
              <w:pStyle w:val="Heading3"/>
              <w:spacing w:before="281" w:after="281" w:line="259" w:lineRule="auto"/>
              <w:cnfStyle w:val="000000000000" w:firstRow="0" w:lastRow="0" w:firstColumn="0" w:lastColumn="0" w:oddVBand="0" w:evenVBand="0" w:oddHBand="0" w:evenHBand="0" w:firstRowFirstColumn="0" w:firstRowLastColumn="0" w:lastRowFirstColumn="0" w:lastRowLastColumn="0"/>
              <w:rPr>
                <w:rFonts w:eastAsia="Times New Roman" w:cs="Times New Roman"/>
                <w:color w:val="050632"/>
                <w:sz w:val="24"/>
                <w:szCs w:val="24"/>
              </w:rPr>
            </w:pPr>
            <w:r w:rsidRPr="009E3144">
              <w:rPr>
                <w:rFonts w:eastAsia="Times New Roman" w:cs="Times New Roman"/>
                <w:color w:val="050632"/>
                <w:sz w:val="24"/>
                <w:szCs w:val="24"/>
              </w:rPr>
              <w:t>Why it fits NoSQL:</w:t>
            </w:r>
          </w:p>
          <w:p w14:paraId="42097873" w14:textId="53DA899C"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NoSQL models make changing fields simple—no migrations, no downtime, no strict schema.</w:t>
            </w:r>
          </w:p>
          <w:p w14:paraId="78FC539E" w14:textId="7BF4E274" w:rsidR="61FDD1E4" w:rsidRDefault="49B4AEC1" w:rsidP="5C990EB5">
            <w:p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NoSQL is best for data that is:</w:t>
            </w:r>
          </w:p>
          <w:p w14:paraId="3969814A" w14:textId="29D13D70"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Unstructured (text, media, logs)</w:t>
            </w:r>
          </w:p>
          <w:p w14:paraId="44BEC786" w14:textId="1EC99C53"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Semi-structured (JSON, user profiles)</w:t>
            </w:r>
          </w:p>
          <w:p w14:paraId="5D2F621C" w14:textId="22DE54BA" w:rsidR="61FDD1E4" w:rsidRPr="00202993" w:rsidRDefault="49B4AEC1" w:rsidP="00202993">
            <w:pPr>
              <w:pStyle w:val="ListParagraph"/>
              <w:numPr>
                <w:ilvl w:val="0"/>
                <w:numId w:val="12"/>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202993">
              <w:t>Huge scale (big data, analytics)</w:t>
            </w:r>
          </w:p>
          <w:p w14:paraId="3520921F" w14:textId="55C1BDC4" w:rsidR="61FDD1E4" w:rsidRPr="009E3144" w:rsidRDefault="49B4AEC1" w:rsidP="5C990EB5">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Rapidly evolving</w:t>
            </w:r>
          </w:p>
          <w:p w14:paraId="6AB806AA" w14:textId="1D8F0876" w:rsidR="61FDD1E4" w:rsidRPr="009E3144" w:rsidRDefault="49B4AEC1" w:rsidP="5C990EB5">
            <w:pPr>
              <w:pStyle w:val="ListParagraph"/>
              <w:numPr>
                <w:ilvl w:val="0"/>
                <w:numId w:val="1"/>
              </w:numPr>
              <w:spacing w:before="240" w:after="240" w:line="259" w:lineRule="auto"/>
              <w:cnfStyle w:val="000000000000" w:firstRow="0" w:lastRow="0" w:firstColumn="0" w:lastColumn="0" w:oddVBand="0" w:evenVBand="0" w:oddHBand="0" w:evenHBand="0" w:firstRowFirstColumn="0" w:firstRowLastColumn="0" w:lastRowFirstColumn="0" w:lastRowLastColumn="0"/>
            </w:pPr>
            <w:r w:rsidRPr="009E3144">
              <w:t>Distributed across many servers</w:t>
            </w:r>
          </w:p>
          <w:p w14:paraId="1DBF232E" w14:textId="7A0D488B" w:rsidR="61FDD1E4" w:rsidRPr="009E3144" w:rsidRDefault="61FDD1E4" w:rsidP="5C990EB5">
            <w:pPr>
              <w:spacing w:line="259" w:lineRule="auto"/>
              <w:cnfStyle w:val="000000000000" w:firstRow="0" w:lastRow="0" w:firstColumn="0" w:lastColumn="0" w:oddVBand="0" w:evenVBand="0" w:oddHBand="0" w:evenHBand="0" w:firstRowFirstColumn="0" w:firstRowLastColumn="0" w:lastRowFirstColumn="0" w:lastRowLastColumn="0"/>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458D22DB" w14:textId="77777777" w:rsidR="00477AF2" w:rsidRDefault="00477AF2">
      <w:pPr>
        <w:spacing w:after="160" w:line="259" w:lineRule="auto"/>
        <w:rPr>
          <w:rFonts w:asciiTheme="minorHAnsi" w:eastAsiaTheme="majorEastAsia" w:hAnsiTheme="minorHAnsi" w:cstheme="minorBidi"/>
          <w:color w:val="2F5496" w:themeColor="accent1" w:themeShade="BF"/>
          <w:sz w:val="32"/>
          <w:szCs w:val="32"/>
        </w:rPr>
      </w:pPr>
      <w:bookmarkStart w:id="3" w:name="_Toc1682646377"/>
      <w:r>
        <w:rPr>
          <w:rFonts w:asciiTheme="minorHAnsi" w:hAnsiTheme="minorHAnsi" w:cstheme="minorBidi"/>
        </w:rPr>
        <w:br w:type="page"/>
      </w:r>
    </w:p>
    <w:p w14:paraId="4CF42930" w14:textId="5FFB44D9" w:rsidR="1D638CDA" w:rsidRDefault="1D638CDA" w:rsidP="61FDD1E4">
      <w:pPr>
        <w:pStyle w:val="Heading1"/>
        <w:rPr>
          <w:rFonts w:asciiTheme="minorHAnsi" w:hAnsiTheme="minorHAnsi" w:cstheme="minorBidi"/>
        </w:rPr>
      </w:pPr>
      <w:r w:rsidRPr="61FDD1E4">
        <w:rPr>
          <w:rFonts w:asciiTheme="minorHAnsi" w:hAnsiTheme="minorHAnsi" w:cstheme="minorBidi"/>
        </w:rPr>
        <w:lastRenderedPageBreak/>
        <w:t>Day 3: Task 1</w:t>
      </w:r>
      <w:bookmarkEnd w:id="3"/>
    </w:p>
    <w:p w14:paraId="48DE3F2D" w14:textId="77777777" w:rsidR="61FDD1E4" w:rsidRDefault="61FDD1E4"/>
    <w:p w14:paraId="469AD3C7" w14:textId="582BF533" w:rsidR="1D638CDA" w:rsidRDefault="1D638CDA" w:rsidP="61FDD1E4">
      <w:r w:rsidRPr="61FDD1E4">
        <w:rPr>
          <w:rFonts w:ascii="Calibri" w:eastAsia="Calibri" w:hAnsi="Calibri" w:cs="Calibri"/>
          <w:sz w:val="28"/>
          <w:szCs w:val="28"/>
        </w:rPr>
        <w:t xml:space="preserve">Please research the below ‘JOIN’ types, explain what they are and </w:t>
      </w:r>
      <w:r w:rsidR="5C128F01" w:rsidRPr="61FDD1E4">
        <w:rPr>
          <w:rFonts w:ascii="Calibri" w:eastAsia="Calibri" w:hAnsi="Calibri" w:cs="Calibri"/>
          <w:sz w:val="28"/>
          <w:szCs w:val="28"/>
        </w:rPr>
        <w:t xml:space="preserve">provide an example of the types of data it would be used on. </w:t>
      </w:r>
    </w:p>
    <w:p w14:paraId="5C5507FC" w14:textId="19E01C35" w:rsidR="61FDD1E4" w:rsidRDefault="61FDD1E4"/>
    <w:tbl>
      <w:tblPr>
        <w:tblStyle w:val="Activity1"/>
        <w:tblW w:w="0" w:type="auto"/>
        <w:tblLook w:val="04A0" w:firstRow="1" w:lastRow="0" w:firstColumn="1" w:lastColumn="0" w:noHBand="0" w:noVBand="1"/>
      </w:tblPr>
      <w:tblGrid>
        <w:gridCol w:w="1838"/>
        <w:gridCol w:w="7790"/>
      </w:tblGrid>
      <w:tr w:rsidR="61FDD1E4" w14:paraId="31A5578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24CAE619" w14:textId="0237F39E" w:rsidR="5C128F01" w:rsidRDefault="5C128F01" w:rsidP="61FDD1E4">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14:paraId="645FD014" w14:textId="77777777" w:rsidR="005F377E" w:rsidRPr="009E3144" w:rsidRDefault="005F377E" w:rsidP="005F377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9E3144">
              <w:t>A self-join is when a table is joined to itself. This is useful when you want to compare rows within the same table or find hierarchical relationships.</w:t>
            </w:r>
          </w:p>
          <w:p w14:paraId="4ABE7A7D" w14:textId="77777777" w:rsidR="005F377E" w:rsidRPr="009E3144" w:rsidRDefault="005F377E" w:rsidP="005F377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9E3144">
              <w:t>Example data scenario:</w:t>
            </w:r>
            <w:r w:rsidRPr="009E3144">
              <w:br/>
              <w:t xml:space="preserve">A table of employees with </w:t>
            </w:r>
            <w:proofErr w:type="spellStart"/>
            <w:r w:rsidRPr="009E3144">
              <w:t>EmployeeID</w:t>
            </w:r>
            <w:proofErr w:type="spellEnd"/>
            <w:r w:rsidRPr="009E3144">
              <w:t xml:space="preserve"> and </w:t>
            </w:r>
            <w:proofErr w:type="spellStart"/>
            <w:r w:rsidRPr="009E3144">
              <w:t>ManagerID</w:t>
            </w:r>
            <w:proofErr w:type="spellEnd"/>
            <w:r w:rsidRPr="009E3144">
              <w:t>. You want to find the manager of each employee.</w:t>
            </w:r>
          </w:p>
          <w:p w14:paraId="086DE47B" w14:textId="77777777" w:rsidR="005F377E" w:rsidRPr="009E3144" w:rsidRDefault="005F377E" w:rsidP="005F377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9E3144">
              <w:t>SQL Example:</w:t>
            </w:r>
          </w:p>
          <w:p w14:paraId="7AE2F8B4" w14:textId="77777777" w:rsidR="005F377E" w:rsidRPr="009E3144" w:rsidRDefault="005F377E" w:rsidP="005F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 xml:space="preserve">SELECT </w:t>
            </w:r>
            <w:proofErr w:type="spellStart"/>
            <w:proofErr w:type="gramStart"/>
            <w:r w:rsidRPr="009E3144">
              <w:t>e.EmployeeName</w:t>
            </w:r>
            <w:proofErr w:type="spellEnd"/>
            <w:proofErr w:type="gramEnd"/>
            <w:r w:rsidRPr="009E3144">
              <w:t xml:space="preserve"> AS Employee, </w:t>
            </w:r>
            <w:proofErr w:type="spellStart"/>
            <w:proofErr w:type="gramStart"/>
            <w:r w:rsidRPr="009E3144">
              <w:t>m.EmployeeName</w:t>
            </w:r>
            <w:proofErr w:type="spellEnd"/>
            <w:proofErr w:type="gramEnd"/>
            <w:r w:rsidRPr="009E3144">
              <w:t xml:space="preserve"> AS Manager</w:t>
            </w:r>
          </w:p>
          <w:p w14:paraId="706C102B" w14:textId="77777777" w:rsidR="005F377E" w:rsidRPr="009E3144" w:rsidRDefault="005F377E" w:rsidP="005F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FROM Employees e</w:t>
            </w:r>
          </w:p>
          <w:p w14:paraId="7CB52858" w14:textId="77777777" w:rsidR="005F377E" w:rsidRPr="009E3144" w:rsidRDefault="005F377E" w:rsidP="005F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LEFT JOIN Employees m</w:t>
            </w:r>
          </w:p>
          <w:p w14:paraId="4CD9B95F" w14:textId="77777777" w:rsidR="005F377E" w:rsidRPr="009E3144" w:rsidRDefault="005F377E" w:rsidP="005F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 xml:space="preserve">ON </w:t>
            </w:r>
            <w:proofErr w:type="spellStart"/>
            <w:proofErr w:type="gramStart"/>
            <w:r w:rsidRPr="009E3144">
              <w:t>e.ManagerID</w:t>
            </w:r>
            <w:proofErr w:type="spellEnd"/>
            <w:proofErr w:type="gramEnd"/>
            <w:r w:rsidRPr="009E3144">
              <w:t xml:space="preserve"> = </w:t>
            </w:r>
            <w:proofErr w:type="spellStart"/>
            <w:proofErr w:type="gramStart"/>
            <w:r w:rsidRPr="009E3144">
              <w:t>m.EmployeeID</w:t>
            </w:r>
            <w:proofErr w:type="spellEnd"/>
            <w:proofErr w:type="gramEnd"/>
            <w:r w:rsidRPr="009E3144">
              <w:t>;</w:t>
            </w:r>
          </w:p>
          <w:p w14:paraId="31614199" w14:textId="77777777" w:rsidR="00CC5718" w:rsidRPr="009E3144" w:rsidRDefault="00CC5718" w:rsidP="00CC5718">
            <w:pPr>
              <w:pStyle w:val="NormalWeb"/>
              <w:cnfStyle w:val="000000000000" w:firstRow="0" w:lastRow="0" w:firstColumn="0" w:lastColumn="0" w:oddVBand="0" w:evenVBand="0" w:oddHBand="0" w:evenHBand="0" w:firstRowFirstColumn="0" w:firstRowLastColumn="0" w:lastRowFirstColumn="0" w:lastRowLastColumn="0"/>
              <w:rPr>
                <w:rFonts w:ascii="Segoe UI" w:hAnsi="Segoe UI"/>
              </w:rPr>
            </w:pPr>
            <w:r w:rsidRPr="009E3144">
              <w:rPr>
                <w:rFonts w:ascii="Segoe UI" w:hAnsi="Segoe UI"/>
              </w:rPr>
              <w:t>Use case:</w:t>
            </w:r>
          </w:p>
          <w:p w14:paraId="7B1E5A14" w14:textId="77777777" w:rsidR="00CC5718" w:rsidRPr="009E3144" w:rsidRDefault="00CC5718" w:rsidP="00CC5718">
            <w:pPr>
              <w:pStyle w:val="NormalWeb"/>
              <w:numPr>
                <w:ilvl w:val="0"/>
                <w:numId w:val="58"/>
              </w:numPr>
              <w:cnfStyle w:val="000000000000" w:firstRow="0" w:lastRow="0" w:firstColumn="0" w:lastColumn="0" w:oddVBand="0" w:evenVBand="0" w:oddHBand="0" w:evenHBand="0" w:firstRowFirstColumn="0" w:firstRowLastColumn="0" w:lastRowFirstColumn="0" w:lastRowLastColumn="0"/>
              <w:rPr>
                <w:rFonts w:ascii="Segoe UI" w:hAnsi="Segoe UI"/>
              </w:rPr>
            </w:pPr>
            <w:r w:rsidRPr="009E3144">
              <w:rPr>
                <w:rFonts w:ascii="Segoe UI" w:hAnsi="Segoe UI"/>
              </w:rPr>
              <w:t>Organizational charts</w:t>
            </w:r>
          </w:p>
          <w:p w14:paraId="5672A6C1" w14:textId="77777777" w:rsidR="00CC5718" w:rsidRPr="009E3144" w:rsidRDefault="00CC5718" w:rsidP="00CC5718">
            <w:pPr>
              <w:pStyle w:val="NormalWeb"/>
              <w:numPr>
                <w:ilvl w:val="0"/>
                <w:numId w:val="58"/>
              </w:numPr>
              <w:cnfStyle w:val="000000000000" w:firstRow="0" w:lastRow="0" w:firstColumn="0" w:lastColumn="0" w:oddVBand="0" w:evenVBand="0" w:oddHBand="0" w:evenHBand="0" w:firstRowFirstColumn="0" w:firstRowLastColumn="0" w:lastRowFirstColumn="0" w:lastRowLastColumn="0"/>
              <w:rPr>
                <w:rFonts w:ascii="Segoe UI" w:hAnsi="Segoe UI"/>
              </w:rPr>
            </w:pPr>
            <w:r w:rsidRPr="009E3144">
              <w:rPr>
                <w:rFonts w:ascii="Segoe UI" w:hAnsi="Segoe UI"/>
              </w:rPr>
              <w:t>Comparing rows within the same dataset</w:t>
            </w:r>
          </w:p>
          <w:p w14:paraId="38C8C9F7" w14:textId="6C187A54" w:rsidR="61FDD1E4" w:rsidRPr="009E3144" w:rsidRDefault="61FDD1E4" w:rsidP="61FDD1E4">
            <w:pPr>
              <w:spacing w:after="160" w:line="259" w:lineRule="auto"/>
              <w:cnfStyle w:val="000000000000" w:firstRow="0" w:lastRow="0" w:firstColumn="0" w:lastColumn="0" w:oddVBand="0" w:evenVBand="0" w:oddHBand="0" w:evenHBand="0" w:firstRowFirstColumn="0" w:firstRowLastColumn="0" w:lastRowFirstColumn="0" w:lastRowLastColumn="0"/>
            </w:pPr>
          </w:p>
        </w:tc>
      </w:tr>
      <w:tr w:rsidR="61FDD1E4" w14:paraId="0CBD4C38"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15676F3" w14:textId="6C8D3A8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14:paraId="6A900B3A" w14:textId="77777777" w:rsidR="00322D5A" w:rsidRPr="009E3144"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54FB2">
              <w:t>A</w:t>
            </w:r>
            <w:r w:rsidRPr="009E3144">
              <w:t xml:space="preserve"> right join returns all records from the right table and the matched records from the left table. If there’s no match, NULL values appear for the left table.</w:t>
            </w:r>
          </w:p>
          <w:p w14:paraId="330B9167" w14:textId="77777777" w:rsidR="00322D5A" w:rsidRPr="009E3144"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9E3144">
              <w:t>Example data scenario:</w:t>
            </w:r>
            <w:r w:rsidRPr="009E3144">
              <w:br/>
              <w:t>Two tables: Orders and Customers. You want all customers and their orders, even if some customers have not placed any orders.</w:t>
            </w:r>
          </w:p>
          <w:p w14:paraId="5DD5F462" w14:textId="77777777" w:rsidR="00322D5A" w:rsidRPr="009E3144"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9E3144">
              <w:t>SQL Example:</w:t>
            </w:r>
          </w:p>
          <w:p w14:paraId="740D36E1" w14:textId="77777777" w:rsidR="00322D5A" w:rsidRPr="009E3144"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 xml:space="preserve">SELECT </w:t>
            </w:r>
            <w:proofErr w:type="spellStart"/>
            <w:r w:rsidRPr="009E3144">
              <w:t>Customers.CustomerName</w:t>
            </w:r>
            <w:proofErr w:type="spellEnd"/>
            <w:r w:rsidRPr="009E3144">
              <w:t xml:space="preserve">, </w:t>
            </w:r>
            <w:proofErr w:type="spellStart"/>
            <w:r w:rsidRPr="009E3144">
              <w:t>Orders.OrderID</w:t>
            </w:r>
            <w:proofErr w:type="spellEnd"/>
          </w:p>
          <w:p w14:paraId="39FF496E" w14:textId="77777777" w:rsidR="00322D5A" w:rsidRPr="009E3144"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FROM Orders</w:t>
            </w:r>
          </w:p>
          <w:p w14:paraId="11B0C5D3" w14:textId="77777777" w:rsidR="00322D5A" w:rsidRPr="009E3144"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RIGHT JOIN Customers</w:t>
            </w:r>
          </w:p>
          <w:p w14:paraId="1FDCEBEF" w14:textId="4A11C181" w:rsidR="00CC5718" w:rsidRPr="009E3144"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9E3144">
              <w:t xml:space="preserve">ON </w:t>
            </w:r>
            <w:proofErr w:type="spellStart"/>
            <w:r w:rsidRPr="009E3144">
              <w:t>Orders.CustomerID</w:t>
            </w:r>
            <w:proofErr w:type="spellEnd"/>
            <w:r w:rsidRPr="009E3144">
              <w:t xml:space="preserve"> = </w:t>
            </w:r>
            <w:proofErr w:type="spellStart"/>
            <w:r w:rsidRPr="009E3144">
              <w:t>Customers.</w:t>
            </w:r>
            <w:proofErr w:type="gramStart"/>
            <w:r w:rsidRPr="009E3144">
              <w:t>CustomerID</w:t>
            </w:r>
            <w:proofErr w:type="spellEnd"/>
            <w:r w:rsidRPr="009E3144">
              <w:t>;</w:t>
            </w:r>
            <w:proofErr w:type="gramEnd"/>
          </w:p>
          <w:p w14:paraId="19379C16" w14:textId="6FF0A395" w:rsidR="00B57879" w:rsidRPr="009E3144" w:rsidRDefault="00B57879" w:rsidP="009E3144">
            <w:pPr>
              <w:pStyle w:val="NormalWeb"/>
              <w:numPr>
                <w:ilvl w:val="0"/>
                <w:numId w:val="69"/>
              </w:numPr>
              <w:cnfStyle w:val="000000000000" w:firstRow="0" w:lastRow="0" w:firstColumn="0" w:lastColumn="0" w:oddVBand="0" w:evenVBand="0" w:oddHBand="0" w:evenHBand="0" w:firstRowFirstColumn="0" w:firstRowLastColumn="0" w:lastRowFirstColumn="0" w:lastRowLastColumn="0"/>
              <w:rPr>
                <w:rFonts w:ascii="Segoe UI" w:hAnsi="Segoe UI"/>
              </w:rPr>
            </w:pPr>
            <w:r w:rsidRPr="009E3144">
              <w:rPr>
                <w:rFonts w:ascii="Segoe UI" w:hAnsi="Segoe UI"/>
              </w:rPr>
              <w:t>Finding all entries in one table regardless of matches in the other</w:t>
            </w:r>
          </w:p>
          <w:p w14:paraId="3B7CF829" w14:textId="499CD151" w:rsidR="61FDD1E4" w:rsidRPr="00254FB2" w:rsidRDefault="00B57879" w:rsidP="00254FB2">
            <w:pPr>
              <w:pStyle w:val="NormalWeb"/>
              <w:numPr>
                <w:ilvl w:val="0"/>
                <w:numId w:val="69"/>
              </w:numPr>
              <w:cnfStyle w:val="000000000000" w:firstRow="0" w:lastRow="0" w:firstColumn="0" w:lastColumn="0" w:oddVBand="0" w:evenVBand="0" w:oddHBand="0" w:evenHBand="0" w:firstRowFirstColumn="0" w:firstRowLastColumn="0" w:lastRowFirstColumn="0" w:lastRowLastColumn="0"/>
              <w:rPr>
                <w:rStyle w:val="ANSWERS"/>
                <w:szCs w:val="24"/>
              </w:rPr>
            </w:pPr>
            <w:r w:rsidRPr="009E3144">
              <w:rPr>
                <w:rFonts w:ascii="Segoe UI" w:hAnsi="Segoe UI"/>
              </w:rPr>
              <w:t>Identifying missing relationships</w:t>
            </w:r>
          </w:p>
        </w:tc>
      </w:tr>
      <w:tr w:rsidR="61FDD1E4" w14:paraId="170F630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32455BEF" w14:textId="7CEA224A"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Full join</w:t>
            </w:r>
          </w:p>
        </w:tc>
        <w:tc>
          <w:tcPr>
            <w:tcW w:w="7790" w:type="dxa"/>
          </w:tcPr>
          <w:p w14:paraId="16851F58" w14:textId="77777777" w:rsidR="00322D5A" w:rsidRPr="002E0610"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A full join returns all records when there is a match in either left or right table. If there’s no match, the result shows NULL for the missing side.</w:t>
            </w:r>
          </w:p>
          <w:p w14:paraId="0C102074" w14:textId="77777777" w:rsidR="00322D5A" w:rsidRPr="002E0610"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Example data scenario:</w:t>
            </w:r>
            <w:r w:rsidRPr="002E0610">
              <w:br/>
              <w:t xml:space="preserve">Two tables: Students and </w:t>
            </w:r>
            <w:proofErr w:type="spellStart"/>
            <w:r w:rsidRPr="002E0610">
              <w:t>TestScores</w:t>
            </w:r>
            <w:proofErr w:type="spellEnd"/>
            <w:r w:rsidRPr="002E0610">
              <w:t>. You want a complete list of all students and all test scores, including students without scores and scores without students.</w:t>
            </w:r>
          </w:p>
          <w:p w14:paraId="61B9BF6E" w14:textId="77777777" w:rsidR="00322D5A" w:rsidRPr="002E0610" w:rsidRDefault="00322D5A" w:rsidP="00322D5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SQL Example:</w:t>
            </w:r>
          </w:p>
          <w:p w14:paraId="2DF1CF21" w14:textId="77777777" w:rsidR="00322D5A" w:rsidRPr="002E0610"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SELECT </w:t>
            </w:r>
            <w:proofErr w:type="spellStart"/>
            <w:r w:rsidRPr="002E0610">
              <w:t>Students.StudentName</w:t>
            </w:r>
            <w:proofErr w:type="spellEnd"/>
            <w:r w:rsidRPr="002E0610">
              <w:t xml:space="preserve">, </w:t>
            </w:r>
            <w:proofErr w:type="spellStart"/>
            <w:r w:rsidRPr="002E0610">
              <w:t>TestScores.Score</w:t>
            </w:r>
            <w:proofErr w:type="spellEnd"/>
          </w:p>
          <w:p w14:paraId="30A3FB9B" w14:textId="77777777" w:rsidR="00322D5A" w:rsidRPr="002E0610"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FROM Students</w:t>
            </w:r>
          </w:p>
          <w:p w14:paraId="1DF84240" w14:textId="77777777" w:rsidR="00322D5A" w:rsidRPr="002E0610"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FULL OUTER JOIN </w:t>
            </w:r>
            <w:proofErr w:type="spellStart"/>
            <w:r w:rsidRPr="002E0610">
              <w:t>TestScores</w:t>
            </w:r>
            <w:proofErr w:type="spellEnd"/>
          </w:p>
          <w:p w14:paraId="58125C07" w14:textId="77777777" w:rsidR="00322D5A" w:rsidRPr="002E0610" w:rsidRDefault="00322D5A" w:rsidP="00322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ON </w:t>
            </w:r>
            <w:proofErr w:type="spellStart"/>
            <w:r w:rsidRPr="002E0610">
              <w:t>Students.StudentID</w:t>
            </w:r>
            <w:proofErr w:type="spellEnd"/>
            <w:r w:rsidRPr="002E0610">
              <w:t xml:space="preserve"> = </w:t>
            </w:r>
            <w:proofErr w:type="spellStart"/>
            <w:r w:rsidRPr="002E0610">
              <w:t>TestScores.</w:t>
            </w:r>
            <w:proofErr w:type="gramStart"/>
            <w:r w:rsidRPr="002E0610">
              <w:t>StudentID</w:t>
            </w:r>
            <w:proofErr w:type="spellEnd"/>
            <w:r w:rsidRPr="002E0610">
              <w:t>;</w:t>
            </w:r>
            <w:proofErr w:type="gramEnd"/>
          </w:p>
          <w:p w14:paraId="1C03631E" w14:textId="61D23FC6" w:rsidR="61FDD1E4" w:rsidRPr="002E0610"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p w14:paraId="6329DD24" w14:textId="77777777" w:rsidR="00B57879" w:rsidRPr="002E0610" w:rsidRDefault="00B57879" w:rsidP="00B57879">
            <w:pPr>
              <w:pStyle w:val="NormalWeb"/>
              <w:cnfStyle w:val="000000000000" w:firstRow="0" w:lastRow="0" w:firstColumn="0" w:lastColumn="0" w:oddVBand="0" w:evenVBand="0" w:oddHBand="0" w:evenHBand="0" w:firstRowFirstColumn="0" w:firstRowLastColumn="0" w:lastRowFirstColumn="0" w:lastRowLastColumn="0"/>
              <w:rPr>
                <w:rFonts w:ascii="Segoe UI" w:hAnsi="Segoe UI"/>
              </w:rPr>
            </w:pPr>
            <w:r w:rsidRPr="002E0610">
              <w:rPr>
                <w:rFonts w:ascii="Segoe UI" w:hAnsi="Segoe UI"/>
              </w:rPr>
              <w:t>Use case:</w:t>
            </w:r>
          </w:p>
          <w:p w14:paraId="5815A61D" w14:textId="77777777" w:rsidR="00B57879" w:rsidRPr="002E0610" w:rsidRDefault="00B57879" w:rsidP="00B57879">
            <w:pPr>
              <w:pStyle w:val="NormalWeb"/>
              <w:numPr>
                <w:ilvl w:val="0"/>
                <w:numId w:val="59"/>
              </w:numPr>
              <w:cnfStyle w:val="000000000000" w:firstRow="0" w:lastRow="0" w:firstColumn="0" w:lastColumn="0" w:oddVBand="0" w:evenVBand="0" w:oddHBand="0" w:evenHBand="0" w:firstRowFirstColumn="0" w:firstRowLastColumn="0" w:lastRowFirstColumn="0" w:lastRowLastColumn="0"/>
              <w:rPr>
                <w:rFonts w:ascii="Segoe UI" w:hAnsi="Segoe UI"/>
              </w:rPr>
            </w:pPr>
            <w:r w:rsidRPr="002E0610">
              <w:rPr>
                <w:rFonts w:ascii="Segoe UI" w:hAnsi="Segoe UI"/>
              </w:rPr>
              <w:t>Merging datasets to see all data from both tables</w:t>
            </w:r>
          </w:p>
          <w:p w14:paraId="34A23F0C" w14:textId="51E26AA9" w:rsidR="61FDD1E4" w:rsidRPr="002E0610" w:rsidRDefault="00B57879" w:rsidP="00B57879">
            <w:pPr>
              <w:pStyle w:val="NormalWeb"/>
              <w:numPr>
                <w:ilvl w:val="0"/>
                <w:numId w:val="59"/>
              </w:numPr>
              <w:cnfStyle w:val="000000000000" w:firstRow="0" w:lastRow="0" w:firstColumn="0" w:lastColumn="0" w:oddVBand="0" w:evenVBand="0" w:oddHBand="0" w:evenHBand="0" w:firstRowFirstColumn="0" w:firstRowLastColumn="0" w:lastRowFirstColumn="0" w:lastRowLastColumn="0"/>
              <w:rPr>
                <w:rFonts w:ascii="Segoe UI" w:hAnsi="Segoe UI"/>
              </w:rPr>
            </w:pPr>
            <w:r w:rsidRPr="002E0610">
              <w:rPr>
                <w:rFonts w:ascii="Segoe UI" w:hAnsi="Segoe UI"/>
              </w:rPr>
              <w:t>Identifying missing data in either table</w:t>
            </w:r>
          </w:p>
          <w:p w14:paraId="51B2C395" w14:textId="330E5080" w:rsidR="61FDD1E4" w:rsidRPr="002E0610"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tc>
      </w:tr>
      <w:tr w:rsidR="61FDD1E4" w14:paraId="52C568AD"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6E283084" w14:textId="4F6D4677"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14:paraId="11C2DDE5" w14:textId="77777777" w:rsidR="00927ADA" w:rsidRPr="002E0610" w:rsidRDefault="00927ADA" w:rsidP="00927A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An inner join returns only the rows that have matching values in both tables. Non-matching rows are excluded.</w:t>
            </w:r>
          </w:p>
          <w:p w14:paraId="7BC745DF" w14:textId="77777777" w:rsidR="00927ADA" w:rsidRPr="002E0610" w:rsidRDefault="00927ADA" w:rsidP="00927A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Example data scenario:</w:t>
            </w:r>
            <w:r w:rsidRPr="002E0610">
              <w:br/>
              <w:t>Two tables: Employees and Departments. You want a list of employees along with their department names, but only for employees who are assigned to a department.</w:t>
            </w:r>
          </w:p>
          <w:p w14:paraId="26D0783F" w14:textId="77777777" w:rsidR="00927ADA" w:rsidRPr="002E0610" w:rsidRDefault="00927ADA" w:rsidP="00927A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SQL Example:</w:t>
            </w:r>
          </w:p>
          <w:p w14:paraId="26A1C2A9" w14:textId="77777777" w:rsidR="00927ADA" w:rsidRPr="002E0610" w:rsidRDefault="00927ADA" w:rsidP="0092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SELECT </w:t>
            </w:r>
            <w:proofErr w:type="spellStart"/>
            <w:r w:rsidRPr="002E0610">
              <w:t>Employees.EmployeeName</w:t>
            </w:r>
            <w:proofErr w:type="spellEnd"/>
            <w:r w:rsidRPr="002E0610">
              <w:t xml:space="preserve">, </w:t>
            </w:r>
            <w:proofErr w:type="spellStart"/>
            <w:r w:rsidRPr="002E0610">
              <w:t>Departments.DepartmentName</w:t>
            </w:r>
            <w:proofErr w:type="spellEnd"/>
          </w:p>
          <w:p w14:paraId="26B58298" w14:textId="77777777" w:rsidR="00927ADA" w:rsidRPr="002E0610" w:rsidRDefault="00927ADA" w:rsidP="0092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FROM Employees</w:t>
            </w:r>
          </w:p>
          <w:p w14:paraId="1C5FD9B6" w14:textId="77777777" w:rsidR="00927ADA" w:rsidRPr="002E0610" w:rsidRDefault="00927ADA" w:rsidP="0092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INNER JOIN Departments</w:t>
            </w:r>
          </w:p>
          <w:p w14:paraId="242FE273" w14:textId="77777777" w:rsidR="00927ADA" w:rsidRPr="002E0610" w:rsidRDefault="00927ADA" w:rsidP="00927A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ON </w:t>
            </w:r>
            <w:proofErr w:type="spellStart"/>
            <w:r w:rsidRPr="002E0610">
              <w:t>Employees.DepartmentID</w:t>
            </w:r>
            <w:proofErr w:type="spellEnd"/>
            <w:r w:rsidRPr="002E0610">
              <w:t xml:space="preserve"> = </w:t>
            </w:r>
            <w:proofErr w:type="spellStart"/>
            <w:r w:rsidRPr="002E0610">
              <w:t>Departments.</w:t>
            </w:r>
            <w:proofErr w:type="gramStart"/>
            <w:r w:rsidRPr="002E0610">
              <w:t>DepartmentID</w:t>
            </w:r>
            <w:proofErr w:type="spellEnd"/>
            <w:r w:rsidRPr="002E0610">
              <w:t>;</w:t>
            </w:r>
            <w:proofErr w:type="gramEnd"/>
          </w:p>
          <w:p w14:paraId="5C0F2C9E" w14:textId="77777777" w:rsidR="00927ADA" w:rsidRPr="002E0610" w:rsidRDefault="00927ADA" w:rsidP="00927AD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Use case:</w:t>
            </w:r>
          </w:p>
          <w:p w14:paraId="4D2F973E" w14:textId="77777777" w:rsidR="00927ADA" w:rsidRPr="002E0610" w:rsidRDefault="00927ADA" w:rsidP="00927ADA">
            <w:pPr>
              <w:numPr>
                <w:ilvl w:val="0"/>
                <w:numId w:val="6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Combining related data from multiple tables</w:t>
            </w:r>
          </w:p>
          <w:p w14:paraId="4C9D42FC" w14:textId="0572990E" w:rsidR="61FDD1E4" w:rsidRPr="002E0610" w:rsidRDefault="00927ADA" w:rsidP="00927ADA">
            <w:pPr>
              <w:numPr>
                <w:ilvl w:val="0"/>
                <w:numId w:val="60"/>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Standard lookups where you only care about matches</w:t>
            </w:r>
          </w:p>
          <w:p w14:paraId="7FCD8009" w14:textId="4D075744" w:rsidR="61FDD1E4" w:rsidRPr="002E0610"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tc>
      </w:tr>
      <w:tr w:rsidR="61FDD1E4" w14:paraId="2A8DAB1F"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00F851CA" w14:textId="677085D2"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14:paraId="703AA6DD" w14:textId="2CDD70F9"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A cross join returns the Cartesian product of two tables — every row from the first table combined with every row from the second table.</w:t>
            </w:r>
          </w:p>
          <w:p w14:paraId="152070C3"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lastRenderedPageBreak/>
              <w:t>Example data scenario:</w:t>
            </w:r>
            <w:r w:rsidRPr="002E0610">
              <w:br/>
              <w:t xml:space="preserve">Two tables: </w:t>
            </w:r>
            <w:proofErr w:type="spellStart"/>
            <w:r w:rsidRPr="002E0610">
              <w:t>Colors</w:t>
            </w:r>
            <w:proofErr w:type="spellEnd"/>
            <w:r w:rsidRPr="002E0610">
              <w:t xml:space="preserve"> and Sizes. You want all possible combinations of </w:t>
            </w:r>
            <w:proofErr w:type="spellStart"/>
            <w:r w:rsidRPr="002E0610">
              <w:t>color</w:t>
            </w:r>
            <w:proofErr w:type="spellEnd"/>
            <w:r w:rsidRPr="002E0610">
              <w:t xml:space="preserve"> and size for a product.</w:t>
            </w:r>
          </w:p>
          <w:p w14:paraId="1892A1B7"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SQL Example:</w:t>
            </w:r>
          </w:p>
          <w:p w14:paraId="4C5297C9"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SELECT </w:t>
            </w:r>
            <w:proofErr w:type="spellStart"/>
            <w:r w:rsidRPr="002E0610">
              <w:t>Colors.Color</w:t>
            </w:r>
            <w:proofErr w:type="spellEnd"/>
            <w:r w:rsidRPr="002E0610">
              <w:t xml:space="preserve">, </w:t>
            </w:r>
            <w:proofErr w:type="spellStart"/>
            <w:r w:rsidRPr="002E0610">
              <w:t>Sizes.Size</w:t>
            </w:r>
            <w:proofErr w:type="spellEnd"/>
          </w:p>
          <w:p w14:paraId="1795DD9A"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FROM </w:t>
            </w:r>
            <w:proofErr w:type="spellStart"/>
            <w:r w:rsidRPr="002E0610">
              <w:t>Colors</w:t>
            </w:r>
            <w:proofErr w:type="spellEnd"/>
          </w:p>
          <w:p w14:paraId="6B631FC7"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CROSS JOIN </w:t>
            </w:r>
            <w:proofErr w:type="gramStart"/>
            <w:r w:rsidRPr="002E0610">
              <w:t>Sizes;</w:t>
            </w:r>
            <w:proofErr w:type="gramEnd"/>
          </w:p>
          <w:p w14:paraId="54C71665"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Use case:</w:t>
            </w:r>
          </w:p>
          <w:p w14:paraId="74B2F954" w14:textId="77777777" w:rsidR="0074542C" w:rsidRPr="002E0610" w:rsidRDefault="0074542C" w:rsidP="0074542C">
            <w:pPr>
              <w:numPr>
                <w:ilvl w:val="0"/>
                <w:numId w:val="6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 xml:space="preserve">Generating combinations (like a product </w:t>
            </w:r>
            <w:proofErr w:type="spellStart"/>
            <w:r w:rsidRPr="002E0610">
              <w:t>catalog</w:t>
            </w:r>
            <w:proofErr w:type="spellEnd"/>
            <w:r w:rsidRPr="002E0610">
              <w:t>)</w:t>
            </w:r>
          </w:p>
          <w:p w14:paraId="11140727" w14:textId="77777777" w:rsidR="0074542C" w:rsidRPr="002E0610" w:rsidRDefault="0074542C" w:rsidP="0074542C">
            <w:pPr>
              <w:numPr>
                <w:ilvl w:val="0"/>
                <w:numId w:val="61"/>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Testing or simulating all pairings</w:t>
            </w:r>
          </w:p>
          <w:p w14:paraId="09F5912E" w14:textId="7980CF69" w:rsidR="61FDD1E4" w:rsidRPr="002E0610"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tc>
      </w:tr>
      <w:tr w:rsidR="61FDD1E4" w14:paraId="4EB941FE" w14:textId="77777777" w:rsidTr="61FDD1E4">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1AEB0BC" w14:textId="52092685" w:rsidR="5C128F01" w:rsidRDefault="5C128F01" w:rsidP="61FDD1E4">
            <w:pPr>
              <w:spacing w:line="259" w:lineRule="auto"/>
              <w:rPr>
                <w:rFonts w:asciiTheme="minorHAnsi" w:hAnsiTheme="minorHAnsi" w:cstheme="minorBidi"/>
                <w:sz w:val="28"/>
                <w:szCs w:val="28"/>
              </w:rPr>
            </w:pPr>
            <w:r w:rsidRPr="61FDD1E4">
              <w:rPr>
                <w:rFonts w:asciiTheme="minorHAnsi" w:hAnsiTheme="minorHAnsi" w:cstheme="minorBidi"/>
                <w:sz w:val="28"/>
                <w:szCs w:val="28"/>
              </w:rPr>
              <w:lastRenderedPageBreak/>
              <w:t>Left join</w:t>
            </w:r>
          </w:p>
        </w:tc>
        <w:tc>
          <w:tcPr>
            <w:tcW w:w="7790" w:type="dxa"/>
          </w:tcPr>
          <w:p w14:paraId="50F0409A"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What it is:</w:t>
            </w:r>
            <w:r w:rsidRPr="002E0610">
              <w:br/>
              <w:t>A left join returns all records from the left table and the matched records from the right table. If there’s no match, NULL appears for the right table.</w:t>
            </w:r>
          </w:p>
          <w:p w14:paraId="2BEB38A7"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Example data scenario:</w:t>
            </w:r>
            <w:r w:rsidRPr="002E0610">
              <w:br/>
              <w:t>Two tables: Customers and Orders. You want all customers and their orders, even if some customers haven’t placed any orders.</w:t>
            </w:r>
          </w:p>
          <w:p w14:paraId="79E916F0"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SQL Example:</w:t>
            </w:r>
          </w:p>
          <w:p w14:paraId="7E21DED5"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SELECT </w:t>
            </w:r>
            <w:proofErr w:type="spellStart"/>
            <w:r w:rsidRPr="002E0610">
              <w:t>Customers.CustomerName</w:t>
            </w:r>
            <w:proofErr w:type="spellEnd"/>
            <w:r w:rsidRPr="002E0610">
              <w:t xml:space="preserve">, </w:t>
            </w:r>
            <w:proofErr w:type="spellStart"/>
            <w:r w:rsidRPr="002E0610">
              <w:t>Orders.OrderID</w:t>
            </w:r>
            <w:proofErr w:type="spellEnd"/>
          </w:p>
          <w:p w14:paraId="746E9613"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FROM Customers</w:t>
            </w:r>
          </w:p>
          <w:p w14:paraId="51804B1E"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LEFT JOIN Orders</w:t>
            </w:r>
          </w:p>
          <w:p w14:paraId="41CE8D3F" w14:textId="77777777" w:rsidR="0074542C" w:rsidRPr="002E0610" w:rsidRDefault="0074542C" w:rsidP="007454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ON </w:t>
            </w:r>
            <w:proofErr w:type="spellStart"/>
            <w:r w:rsidRPr="002E0610">
              <w:t>Customers.CustomerID</w:t>
            </w:r>
            <w:proofErr w:type="spellEnd"/>
            <w:r w:rsidRPr="002E0610">
              <w:t xml:space="preserve"> = </w:t>
            </w:r>
            <w:proofErr w:type="spellStart"/>
            <w:r w:rsidRPr="002E0610">
              <w:t>Orders.</w:t>
            </w:r>
            <w:proofErr w:type="gramStart"/>
            <w:r w:rsidRPr="002E0610">
              <w:t>CustomerID</w:t>
            </w:r>
            <w:proofErr w:type="spellEnd"/>
            <w:r w:rsidRPr="002E0610">
              <w:t>;</w:t>
            </w:r>
            <w:proofErr w:type="gramEnd"/>
          </w:p>
          <w:p w14:paraId="2C0D9170" w14:textId="77777777" w:rsidR="0074542C" w:rsidRPr="002E0610" w:rsidRDefault="0074542C" w:rsidP="0074542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Use case:</w:t>
            </w:r>
          </w:p>
          <w:p w14:paraId="1F915094" w14:textId="77777777" w:rsidR="0074542C" w:rsidRPr="002E0610" w:rsidRDefault="0074542C" w:rsidP="0074542C">
            <w:pPr>
              <w:numPr>
                <w:ilvl w:val="0"/>
                <w:numId w:val="6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Showing all primary table records with optional related data</w:t>
            </w:r>
          </w:p>
          <w:p w14:paraId="48C20ED1" w14:textId="3C064003" w:rsidR="61FDD1E4" w:rsidRPr="002E0610" w:rsidRDefault="0074542C" w:rsidP="0074542C">
            <w:pPr>
              <w:numPr>
                <w:ilvl w:val="0"/>
                <w:numId w:val="6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Identifying unmatched rows in the secondary table</w:t>
            </w:r>
          </w:p>
          <w:p w14:paraId="0AB9CE1F" w14:textId="46703167" w:rsidR="61FDD1E4" w:rsidRPr="002E0610"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tc>
      </w:tr>
    </w:tbl>
    <w:p w14:paraId="4CA6601B" w14:textId="6F1C32DD" w:rsidR="61FDD1E4" w:rsidRDefault="61FDD1E4">
      <w:r>
        <w:br w:type="page"/>
      </w:r>
    </w:p>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068D6DF6" w14:textId="29A96AC6" w:rsidR="1FA0F867" w:rsidRDefault="1FA0F867" w:rsidP="61FDD1E4">
      <w:pPr>
        <w:pStyle w:val="Heading1"/>
        <w:rPr>
          <w:rFonts w:asciiTheme="minorHAnsi" w:hAnsiTheme="minorHAnsi" w:cstheme="minorBidi"/>
        </w:rPr>
      </w:pPr>
      <w:bookmarkStart w:id="4" w:name="_Toc135095808"/>
      <w:r w:rsidRPr="61FDD1E4">
        <w:rPr>
          <w:rFonts w:asciiTheme="minorHAnsi" w:hAnsiTheme="minorHAnsi" w:cstheme="minorBidi"/>
        </w:rPr>
        <w:t>Day 4: Task 1: Written</w:t>
      </w:r>
      <w:bookmarkEnd w:id="4"/>
    </w:p>
    <w:p w14:paraId="56DD5BE7" w14:textId="77777777" w:rsidR="61FDD1E4" w:rsidRDefault="61FDD1E4"/>
    <w:p w14:paraId="29D14283" w14:textId="5A1D1137" w:rsidR="3FF7E0DF" w:rsidRDefault="3FF7E0DF" w:rsidP="61FDD1E4">
      <w:pPr>
        <w:rPr>
          <w:rFonts w:ascii="Calibri" w:eastAsia="Calibri" w:hAnsi="Calibri" w:cs="Calibri"/>
          <w:sz w:val="28"/>
          <w:szCs w:val="28"/>
        </w:rPr>
      </w:pPr>
      <w:r w:rsidRPr="61FDD1E4">
        <w:rPr>
          <w:rFonts w:ascii="Calibri" w:eastAsia="Calibri" w:hAnsi="Calibri" w:cs="Calibri"/>
          <w:sz w:val="28"/>
          <w:szCs w:val="28"/>
        </w:rPr>
        <w:t>In your groups, discuss and complete the below activity. You can either nominate one writer or split the elements between you. Eve</w:t>
      </w:r>
      <w:r w:rsidR="0F177085" w:rsidRPr="61FDD1E4">
        <w:rPr>
          <w:rFonts w:ascii="Calibri" w:eastAsia="Calibri" w:hAnsi="Calibri" w:cs="Calibri"/>
          <w:sz w:val="28"/>
          <w:szCs w:val="28"/>
        </w:rPr>
        <w:t>ryone however must have the completed work below:</w:t>
      </w:r>
    </w:p>
    <w:p w14:paraId="57394F53" w14:textId="26584BDB" w:rsidR="61FDD1E4" w:rsidRDefault="61FDD1E4" w:rsidP="61FDD1E4">
      <w:pPr>
        <w:rPr>
          <w:rFonts w:ascii="Calibri" w:eastAsia="Calibri" w:hAnsi="Calibri" w:cs="Calibri"/>
          <w:sz w:val="28"/>
          <w:szCs w:val="28"/>
        </w:rPr>
      </w:pPr>
    </w:p>
    <w:p w14:paraId="162B86A3" w14:textId="5FD34E44" w:rsidR="0F177085" w:rsidRDefault="0F177085" w:rsidP="61FDD1E4">
      <w:pPr>
        <w:rPr>
          <w:rFonts w:ascii="Calibri" w:eastAsia="Calibri" w:hAnsi="Calibri" w:cs="Calibri"/>
          <w:i/>
          <w:iCs/>
          <w:sz w:val="28"/>
          <w:szCs w:val="28"/>
        </w:rPr>
      </w:pPr>
      <w:r w:rsidRPr="61FDD1E4">
        <w:rPr>
          <w:rFonts w:ascii="Calibri" w:eastAsia="Calibri" w:hAnsi="Calibri" w:cs="Calibri"/>
          <w:i/>
          <w:iCs/>
          <w:sz w:val="28"/>
          <w:szCs w:val="28"/>
        </w:rPr>
        <w:t xml:space="preserve">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convenience store and think of what they sell. They also have a loyalty program, which you will need to consider when deciding what tables to create. </w:t>
      </w:r>
    </w:p>
    <w:p w14:paraId="64964E11" w14:textId="0A1869F1" w:rsidR="61FDD1E4" w:rsidRDefault="61FDD1E4" w:rsidP="61FDD1E4">
      <w:pPr>
        <w:rPr>
          <w:rFonts w:ascii="Calibri" w:eastAsia="Calibri" w:hAnsi="Calibri" w:cs="Calibri"/>
          <w:i/>
          <w:iCs/>
          <w:sz w:val="28"/>
          <w:szCs w:val="28"/>
        </w:rPr>
      </w:pPr>
    </w:p>
    <w:p w14:paraId="380F5035" w14:textId="43C3D525" w:rsidR="0F177085" w:rsidRDefault="0F177085" w:rsidP="61FDD1E4">
      <w:pPr>
        <w:spacing w:after="160"/>
        <w:rPr>
          <w:rFonts w:eastAsia="Segoe UI" w:cs="Segoe UI"/>
          <w:i/>
          <w:iCs/>
        </w:rPr>
      </w:pPr>
      <w:r w:rsidRPr="61FDD1E4">
        <w:rPr>
          <w:rFonts w:eastAsia="Segoe UI" w:cs="Segoe UI"/>
          <w:i/>
          <w:iCs/>
        </w:rPr>
        <w:t>Write a</w:t>
      </w:r>
      <w:r w:rsidR="49FF2DCD" w:rsidRPr="61FDD1E4">
        <w:rPr>
          <w:rFonts w:eastAsia="Segoe UI" w:cs="Segoe UI"/>
          <w:i/>
          <w:iCs/>
        </w:rPr>
        <w:t xml:space="preserve"> </w:t>
      </w:r>
      <w:r w:rsidR="206DDD14" w:rsidRPr="61FDD1E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p>
    <w:p w14:paraId="009A0BDE" w14:textId="2F38F628" w:rsidR="0F177085" w:rsidRDefault="0F177085" w:rsidP="61FDD1E4">
      <w:pPr>
        <w:pStyle w:val="ListParagraph"/>
        <w:numPr>
          <w:ilvl w:val="0"/>
          <w:numId w:val="42"/>
        </w:numPr>
        <w:rPr>
          <w:rFonts w:eastAsia="Segoe UI" w:cs="Segoe UI"/>
          <w:i/>
          <w:iCs/>
        </w:rPr>
      </w:pPr>
      <w:r w:rsidRPr="61FDD1E4">
        <w:rPr>
          <w:rFonts w:eastAsia="Segoe UI" w:cs="Segoe UI"/>
          <w:b/>
          <w:bCs/>
          <w:i/>
          <w:iCs/>
        </w:rPr>
        <w:t>Understanding the Business Requirements</w:t>
      </w:r>
      <w:r w:rsidRPr="61FDD1E4">
        <w:rPr>
          <w:rFonts w:eastAsia="Segoe UI" w:cs="Segoe UI"/>
          <w:i/>
          <w:iCs/>
        </w:rPr>
        <w:t>:</w:t>
      </w:r>
    </w:p>
    <w:p w14:paraId="70CA35DE" w14:textId="0805E304" w:rsidR="0F177085" w:rsidRDefault="0F177085" w:rsidP="61FDD1E4">
      <w:pPr>
        <w:pStyle w:val="ListParagraph"/>
        <w:numPr>
          <w:ilvl w:val="1"/>
          <w:numId w:val="42"/>
        </w:numPr>
        <w:rPr>
          <w:rFonts w:eastAsia="Segoe UI" w:cs="Segoe UI"/>
          <w:i/>
          <w:iCs/>
        </w:rPr>
      </w:pPr>
      <w:r w:rsidRPr="61FDD1E4">
        <w:rPr>
          <w:rFonts w:eastAsia="Segoe UI" w:cs="Segoe UI"/>
          <w:i/>
          <w:iCs/>
        </w:rPr>
        <w:t>What kind of data will the database need to store?</w:t>
      </w:r>
    </w:p>
    <w:p w14:paraId="46DFFDF8" w14:textId="31EE553A" w:rsidR="0F177085" w:rsidRDefault="0F177085" w:rsidP="61FDD1E4">
      <w:pPr>
        <w:pStyle w:val="ListParagraph"/>
        <w:numPr>
          <w:ilvl w:val="1"/>
          <w:numId w:val="42"/>
        </w:numPr>
        <w:rPr>
          <w:rFonts w:eastAsia="Segoe UI" w:cs="Segoe UI"/>
          <w:i/>
          <w:iCs/>
        </w:rPr>
      </w:pPr>
      <w:r w:rsidRPr="61FDD1E4">
        <w:rPr>
          <w:rFonts w:eastAsia="Segoe UI" w:cs="Segoe UI"/>
          <w:i/>
          <w:iCs/>
        </w:rPr>
        <w:t>Who will be the users of the database, and what will they need to accomplish?</w:t>
      </w:r>
    </w:p>
    <w:p w14:paraId="53226DEE" w14:textId="6A63B5E6" w:rsidR="0F177085" w:rsidRDefault="0F177085" w:rsidP="61FDD1E4">
      <w:pPr>
        <w:pStyle w:val="ListParagraph"/>
        <w:numPr>
          <w:ilvl w:val="0"/>
          <w:numId w:val="42"/>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14:paraId="41CE30C6" w14:textId="085F46E8" w:rsidR="0F177085" w:rsidRDefault="0F177085" w:rsidP="61FDD1E4">
      <w:pPr>
        <w:pStyle w:val="ListParagraph"/>
        <w:numPr>
          <w:ilvl w:val="1"/>
          <w:numId w:val="42"/>
        </w:numPr>
        <w:rPr>
          <w:rFonts w:eastAsia="Segoe UI" w:cs="Segoe UI"/>
          <w:i/>
          <w:iCs/>
        </w:rPr>
      </w:pPr>
      <w:r w:rsidRPr="61FDD1E4">
        <w:rPr>
          <w:rFonts w:eastAsia="Segoe UI" w:cs="Segoe UI"/>
          <w:i/>
          <w:iCs/>
        </w:rPr>
        <w:t>How would you structure the database tables to efficiently store inventory, sales, and customer information?</w:t>
      </w:r>
    </w:p>
    <w:p w14:paraId="4BECC469" w14:textId="1C1DD298" w:rsidR="0F177085" w:rsidRDefault="0F177085" w:rsidP="61FDD1E4">
      <w:pPr>
        <w:pStyle w:val="ListParagraph"/>
        <w:numPr>
          <w:ilvl w:val="1"/>
          <w:numId w:val="42"/>
        </w:numPr>
        <w:rPr>
          <w:rFonts w:eastAsia="Segoe UI" w:cs="Segoe UI"/>
          <w:i/>
          <w:iCs/>
        </w:rPr>
      </w:pPr>
      <w:r w:rsidRPr="61FDD1E4">
        <w:rPr>
          <w:rFonts w:eastAsia="Segoe UI" w:cs="Segoe UI"/>
          <w:i/>
          <w:iCs/>
        </w:rPr>
        <w:t>What relationships between tables are necessary (e.g., how sales relate to inventory and customers)?</w:t>
      </w:r>
    </w:p>
    <w:p w14:paraId="760DB71F" w14:textId="0192D429" w:rsidR="0F177085" w:rsidRDefault="0F177085" w:rsidP="61FDD1E4">
      <w:pPr>
        <w:pStyle w:val="ListParagraph"/>
        <w:numPr>
          <w:ilvl w:val="0"/>
          <w:numId w:val="42"/>
        </w:numPr>
        <w:rPr>
          <w:rFonts w:eastAsia="Segoe UI" w:cs="Segoe UI"/>
          <w:i/>
          <w:iCs/>
        </w:rPr>
      </w:pPr>
      <w:r w:rsidRPr="61FDD1E4">
        <w:rPr>
          <w:rFonts w:eastAsia="Segoe UI" w:cs="Segoe UI"/>
          <w:b/>
          <w:bCs/>
          <w:i/>
          <w:iCs/>
        </w:rPr>
        <w:t>Implementing the Database</w:t>
      </w:r>
      <w:r w:rsidRPr="61FDD1E4">
        <w:rPr>
          <w:rFonts w:eastAsia="Segoe UI" w:cs="Segoe UI"/>
          <w:i/>
          <w:iCs/>
        </w:rPr>
        <w:t>:</w:t>
      </w:r>
    </w:p>
    <w:p w14:paraId="01CEB420" w14:textId="30A896B0" w:rsidR="0F177085" w:rsidRDefault="0F177085" w:rsidP="61FDD1E4">
      <w:pPr>
        <w:pStyle w:val="ListParagraph"/>
        <w:numPr>
          <w:ilvl w:val="1"/>
          <w:numId w:val="42"/>
        </w:numPr>
        <w:rPr>
          <w:rFonts w:eastAsia="Segoe UI" w:cs="Segoe UI"/>
          <w:i/>
          <w:iCs/>
        </w:rPr>
      </w:pPr>
      <w:r w:rsidRPr="61FDD1E4">
        <w:rPr>
          <w:rFonts w:eastAsia="Segoe UI" w:cs="Segoe UI"/>
          <w:i/>
          <w:iCs/>
        </w:rPr>
        <w:t>What SQL commands would you use to create the database and its tables?</w:t>
      </w:r>
    </w:p>
    <w:p w14:paraId="5AEA74D0" w14:textId="54E32495" w:rsidR="0F177085" w:rsidRDefault="0F177085" w:rsidP="61FDD1E4">
      <w:pPr>
        <w:pStyle w:val="ListParagraph"/>
        <w:numPr>
          <w:ilvl w:val="1"/>
          <w:numId w:val="42"/>
        </w:numPr>
        <w:rPr>
          <w:rFonts w:eastAsia="Segoe UI" w:cs="Segoe UI"/>
          <w:i/>
          <w:iCs/>
        </w:rPr>
      </w:pPr>
      <w:r w:rsidRPr="61FDD1E4">
        <w:rPr>
          <w:rFonts w:eastAsia="Segoe UI" w:cs="Segoe UI"/>
          <w:i/>
          <w:iCs/>
        </w:rPr>
        <w:t>Provide examples of SQL statements for creating tables and defining relationships between them.</w:t>
      </w:r>
    </w:p>
    <w:p w14:paraId="5A1931E4" w14:textId="1D0B63D8" w:rsidR="0F177085" w:rsidRDefault="0F177085" w:rsidP="61FDD1E4">
      <w:pPr>
        <w:pStyle w:val="ListParagraph"/>
        <w:numPr>
          <w:ilvl w:val="0"/>
          <w:numId w:val="42"/>
        </w:numPr>
        <w:rPr>
          <w:rFonts w:eastAsia="Segoe UI" w:cs="Segoe UI"/>
          <w:i/>
          <w:iCs/>
        </w:rPr>
      </w:pPr>
      <w:r w:rsidRPr="61FDD1E4">
        <w:rPr>
          <w:rFonts w:eastAsia="Segoe UI" w:cs="Segoe UI"/>
          <w:b/>
          <w:bCs/>
          <w:i/>
          <w:iCs/>
        </w:rPr>
        <w:t>Populating the Database</w:t>
      </w:r>
      <w:r w:rsidRPr="61FDD1E4">
        <w:rPr>
          <w:rFonts w:eastAsia="Segoe UI" w:cs="Segoe UI"/>
          <w:i/>
          <w:iCs/>
        </w:rPr>
        <w:t>:</w:t>
      </w:r>
    </w:p>
    <w:p w14:paraId="43D678DA" w14:textId="6645D792" w:rsidR="0F177085" w:rsidRDefault="0F177085" w:rsidP="61FDD1E4">
      <w:pPr>
        <w:pStyle w:val="ListParagraph"/>
        <w:numPr>
          <w:ilvl w:val="1"/>
          <w:numId w:val="42"/>
        </w:numPr>
        <w:rPr>
          <w:rFonts w:eastAsia="Segoe UI" w:cs="Segoe UI"/>
          <w:i/>
          <w:iCs/>
        </w:rPr>
      </w:pPr>
      <w:r w:rsidRPr="61FDD1E4">
        <w:rPr>
          <w:rFonts w:eastAsia="Segoe UI" w:cs="Segoe UI"/>
          <w:i/>
          <w:iCs/>
        </w:rPr>
        <w:t>How would you input initial data into the database? Give examples of SQL INSERT statements.</w:t>
      </w:r>
    </w:p>
    <w:p w14:paraId="42BEFB81" w14:textId="11835B1B" w:rsidR="0F177085" w:rsidRDefault="0F177085" w:rsidP="61FDD1E4">
      <w:pPr>
        <w:pStyle w:val="ListParagraph"/>
        <w:numPr>
          <w:ilvl w:val="0"/>
          <w:numId w:val="42"/>
        </w:numPr>
        <w:rPr>
          <w:rFonts w:eastAsia="Segoe UI" w:cs="Segoe UI"/>
          <w:i/>
          <w:iCs/>
        </w:rPr>
      </w:pPr>
      <w:r w:rsidRPr="61FDD1E4">
        <w:rPr>
          <w:rFonts w:eastAsia="Segoe UI" w:cs="Segoe UI"/>
          <w:b/>
          <w:bCs/>
          <w:i/>
          <w:iCs/>
        </w:rPr>
        <w:t>Maintaining the Database</w:t>
      </w:r>
      <w:r w:rsidRPr="61FDD1E4">
        <w:rPr>
          <w:rFonts w:eastAsia="Segoe UI" w:cs="Segoe UI"/>
          <w:i/>
          <w:iCs/>
        </w:rPr>
        <w:t>:</w:t>
      </w:r>
    </w:p>
    <w:p w14:paraId="61EA59B3" w14:textId="76DCF162" w:rsidR="0F177085" w:rsidRDefault="0F177085" w:rsidP="61FDD1E4">
      <w:pPr>
        <w:pStyle w:val="ListParagraph"/>
        <w:numPr>
          <w:ilvl w:val="1"/>
          <w:numId w:val="42"/>
        </w:numPr>
        <w:rPr>
          <w:rFonts w:eastAsia="Segoe UI" w:cs="Segoe UI"/>
          <w:i/>
          <w:iCs/>
        </w:rPr>
      </w:pPr>
      <w:r w:rsidRPr="61FDD1E4">
        <w:rPr>
          <w:rFonts w:eastAsia="Segoe UI" w:cs="Segoe UI"/>
          <w:i/>
          <w:iCs/>
        </w:rPr>
        <w:t xml:space="preserve">What measures would you take to ensure the database remains accurate and </w:t>
      </w:r>
      <w:r w:rsidR="7DF2DF9A" w:rsidRPr="61FDD1E4">
        <w:rPr>
          <w:rFonts w:eastAsia="Segoe UI" w:cs="Segoe UI"/>
          <w:i/>
          <w:iCs/>
        </w:rPr>
        <w:t>up to date</w:t>
      </w:r>
      <w:r w:rsidRPr="61FDD1E4">
        <w:rPr>
          <w:rFonts w:eastAsia="Segoe UI" w:cs="Segoe UI"/>
          <w:i/>
          <w:iCs/>
        </w:rPr>
        <w:t>?</w:t>
      </w:r>
    </w:p>
    <w:p w14:paraId="551F8988" w14:textId="413376F8" w:rsidR="0F177085" w:rsidRDefault="0F177085" w:rsidP="61FDD1E4">
      <w:pPr>
        <w:pStyle w:val="ListParagraph"/>
        <w:numPr>
          <w:ilvl w:val="1"/>
          <w:numId w:val="42"/>
        </w:numPr>
        <w:rPr>
          <w:rFonts w:eastAsia="Segoe UI" w:cs="Segoe UI"/>
          <w:i/>
          <w:iCs/>
        </w:rPr>
      </w:pPr>
      <w:r w:rsidRPr="61FDD1E4">
        <w:rPr>
          <w:rFonts w:eastAsia="Segoe UI" w:cs="Segoe UI"/>
          <w:i/>
          <w:iCs/>
        </w:rPr>
        <w:t>How would you handle backups and data security?</w:t>
      </w:r>
    </w:p>
    <w:p w14:paraId="63083509" w14:textId="65013B8C" w:rsidR="61FDD1E4" w:rsidRDefault="61FDD1E4" w:rsidP="61FDD1E4">
      <w:pPr>
        <w:rPr>
          <w:rFonts w:eastAsia="Segoe UI" w:cs="Segoe UI"/>
          <w:i/>
          <w:iCs/>
        </w:rPr>
      </w:pPr>
    </w:p>
    <w:p w14:paraId="1AE0F8E3" w14:textId="03903E59" w:rsidR="0F177085" w:rsidRDefault="0F177085" w:rsidP="61FDD1E4">
      <w:pPr>
        <w:spacing w:after="160"/>
        <w:rPr>
          <w:rFonts w:eastAsia="Segoe UI" w:cs="Segoe UI"/>
          <w:i/>
          <w:iCs/>
        </w:rPr>
      </w:pPr>
      <w:r w:rsidRPr="61FDD1E4">
        <w:rPr>
          <w:rFonts w:eastAsia="Segoe UI" w:cs="Segoe UI"/>
          <w:i/>
          <w:iCs/>
        </w:rPr>
        <w:t>Your essay should include specific examples of SQL commands and explain why each step is necessary for creating a functional and efficient database for the retail business.</w:t>
      </w:r>
    </w:p>
    <w:p w14:paraId="3E939784" w14:textId="55F45DFF" w:rsidR="61FDD1E4" w:rsidRDefault="61FDD1E4" w:rsidP="61FDD1E4">
      <w:pPr>
        <w:spacing w:after="160"/>
        <w:rPr>
          <w:rFonts w:eastAsia="Segoe UI" w:cs="Segoe UI"/>
          <w:i/>
          <w:iCs/>
        </w:rPr>
      </w:pPr>
    </w:p>
    <w:p w14:paraId="16116D44" w14:textId="2EB5D399" w:rsidR="61FDD1E4" w:rsidRDefault="61FDD1E4" w:rsidP="61FDD1E4">
      <w:pPr>
        <w:spacing w:after="160"/>
        <w:rPr>
          <w:rFonts w:eastAsia="Segoe UI" w:cs="Segoe UI"/>
          <w:i/>
          <w:iCs/>
        </w:rPr>
      </w:pPr>
    </w:p>
    <w:p w14:paraId="2FC32EF7" w14:textId="77777777" w:rsidR="00780F00" w:rsidRDefault="00780F00">
      <w:r>
        <w:rPr>
          <w:b/>
        </w:rPr>
        <w:br w:type="page"/>
      </w:r>
    </w:p>
    <w:tbl>
      <w:tblPr>
        <w:tblStyle w:val="Activity1"/>
        <w:tblW w:w="0" w:type="auto"/>
        <w:tblLook w:val="04A0" w:firstRow="1" w:lastRow="0" w:firstColumn="1" w:lastColumn="0" w:noHBand="0" w:noVBand="1"/>
      </w:tblPr>
      <w:tblGrid>
        <w:gridCol w:w="1838"/>
        <w:gridCol w:w="7790"/>
      </w:tblGrid>
      <w:tr w:rsidR="61FDD1E4" w14:paraId="264BF6E7" w14:textId="77777777" w:rsidTr="659A359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5BEBA6B4" w14:textId="316FF97E" w:rsidR="5499A9B0" w:rsidRDefault="5499A9B0" w:rsidP="61FDD1E4">
            <w:pPr>
              <w:spacing w:line="259" w:lineRule="auto"/>
            </w:pPr>
            <w:r w:rsidRPr="61FDD1E4">
              <w:rPr>
                <w:rFonts w:asciiTheme="minorHAnsi" w:hAnsiTheme="minorHAnsi" w:cstheme="minorBidi"/>
                <w:sz w:val="28"/>
                <w:szCs w:val="28"/>
              </w:rPr>
              <w:lastRenderedPageBreak/>
              <w:t>Please write your 500-word essay here</w:t>
            </w:r>
          </w:p>
        </w:tc>
        <w:tc>
          <w:tcPr>
            <w:tcW w:w="7790" w:type="dxa"/>
          </w:tcPr>
          <w:p w14:paraId="11D4C6AB"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Creating a Database for a Small Retail Shop</w:t>
            </w:r>
          </w:p>
          <w:p w14:paraId="2AD6384F" w14:textId="773A41AB" w:rsidR="00B646DB" w:rsidRPr="002E0610" w:rsidRDefault="1BAAEF1A" w:rsidP="659A359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To</w:t>
            </w:r>
            <w:r w:rsidR="00B646DB" w:rsidRPr="002E0610">
              <w:t xml:space="preserve"> creating a database for a small retail shop, the first step is to understand the business requirements. Since it is a small business, the database would have a simple structure, fewer tables and relationships, a limited number of users, and a relatively small data volume (a few thousand records). In this scenario, the database is being designed for a corner shop, and key information must be clearly identified and stored.</w:t>
            </w:r>
          </w:p>
          <w:p w14:paraId="773AEC4A"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The primary users will include:</w:t>
            </w:r>
          </w:p>
          <w:p w14:paraId="2A87B890" w14:textId="77777777" w:rsidR="00B646DB" w:rsidRPr="002E0610" w:rsidRDefault="00B646DB" w:rsidP="00B646DB">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Shop managers, who will check inventory, sales, and performance.</w:t>
            </w:r>
          </w:p>
          <w:p w14:paraId="33C03285" w14:textId="77777777" w:rsidR="00B646DB" w:rsidRPr="002E0610" w:rsidRDefault="00B646DB" w:rsidP="00B646DB">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Sales staff, who will record sales and loyalty card information.</w:t>
            </w:r>
          </w:p>
          <w:p w14:paraId="6F5EF9B8" w14:textId="77777777" w:rsidR="00B646DB" w:rsidRPr="002E0610" w:rsidRDefault="00B646DB" w:rsidP="00B646DB">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Accountants, who will use the database to verify stock levels, process sales, record loyalty points, and generate reports.</w:t>
            </w:r>
          </w:p>
          <w:p w14:paraId="299F0D25" w14:textId="77777777" w:rsidR="00B646DB" w:rsidRPr="002E0610" w:rsidRDefault="00B646DB" w:rsidP="00B646DB">
            <w:pPr>
              <w:numPr>
                <w:ilvl w:val="0"/>
                <w:numId w:val="63"/>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IT personnel, who will have full access to maintain the database and ensure security.</w:t>
            </w:r>
          </w:p>
          <w:p w14:paraId="55C7FD50"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Once the requirements are clear, the next step is designing the database schema (Figure 1). The database should follow a relational structure to ensure data is organized and easily maintained. Key tables include Products, Suppliers, Sales, Customers, Loyalty, and Employee.</w:t>
            </w:r>
          </w:p>
          <w:p w14:paraId="744DBABB" w14:textId="77777777" w:rsidR="00B646DB"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Since a customer can make many purchases, a one-to-many relationship is implemented between Customers and Sales. The Loyalty table links to the Customers table to track points earned per purchase. Similarly, relationships between Sales and Products, as well as Sales and Customers, ensure that updates in one table remain connected across the system.</w:t>
            </w:r>
          </w:p>
          <w:p w14:paraId="5A9DD2D5" w14:textId="77777777" w:rsidR="00AF0F48" w:rsidRPr="002E0610" w:rsidRDefault="00AF0F48"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p w14:paraId="65017B83" w14:textId="77777777" w:rsidR="00B646DB" w:rsidRPr="00B646DB" w:rsidRDefault="00000000" w:rsidP="00B646D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color w:val="auto"/>
                <w:sz w:val="28"/>
                <w:szCs w:val="28"/>
              </w:rPr>
              <w:pict w14:anchorId="7734A1B5">
                <v:rect id="_x0000_i1025" style="width:0;height:1.5pt" o:hralign="center" o:hrstd="t" o:hr="t" fillcolor="#a0a0a0" stroked="f"/>
              </w:pict>
            </w:r>
          </w:p>
          <w:p w14:paraId="3B308D8B" w14:textId="7817ED42" w:rsidR="009428D7" w:rsidRDefault="009428D7"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0" distR="0" wp14:anchorId="12740DEF" wp14:editId="09473789">
                  <wp:extent cx="4550916" cy="4142198"/>
                  <wp:effectExtent l="0" t="0" r="0" b="0"/>
                  <wp:docPr id="1233306185" name="drawing" title="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06185" name="Picture 1233306185"/>
                          <pic:cNvPicPr/>
                        </pic:nvPicPr>
                        <pic:blipFill>
                          <a:blip r:embed="rId12">
                            <a:extLst>
                              <a:ext uri="{28A0092B-C50C-407E-A947-70E740481C1C}">
                                <a14:useLocalDpi xmlns:a14="http://schemas.microsoft.com/office/drawing/2010/main"/>
                              </a:ext>
                            </a:extLst>
                          </a:blip>
                          <a:stretch>
                            <a:fillRect/>
                          </a:stretch>
                        </pic:blipFill>
                        <pic:spPr>
                          <a:xfrm>
                            <a:off x="0" y="0"/>
                            <a:ext cx="4550916" cy="4142198"/>
                          </a:xfrm>
                          <a:prstGeom prst="rect">
                            <a:avLst/>
                          </a:prstGeom>
                        </pic:spPr>
                      </pic:pic>
                    </a:graphicData>
                  </a:graphic>
                </wp:inline>
              </w:drawing>
            </w:r>
          </w:p>
          <w:p w14:paraId="04EC39DE" w14:textId="6F556C81" w:rsidR="00B646DB" w:rsidRDefault="00B646DB"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r w:rsidRPr="002E0610">
              <w:t>Figure 1: Corner Shop Database Schema</w:t>
            </w:r>
          </w:p>
          <w:p w14:paraId="1BFF4D80" w14:textId="77777777" w:rsidR="009428D7" w:rsidRDefault="009428D7"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p>
          <w:tbl>
            <w:tblPr>
              <w:tblStyle w:val="TableGrid"/>
              <w:tblW w:w="0" w:type="auto"/>
              <w:tblLook w:val="04A0" w:firstRow="1" w:lastRow="0" w:firstColumn="1" w:lastColumn="0" w:noHBand="0" w:noVBand="1"/>
            </w:tblPr>
            <w:tblGrid>
              <w:gridCol w:w="2354"/>
              <w:gridCol w:w="987"/>
              <w:gridCol w:w="4223"/>
            </w:tblGrid>
            <w:tr w:rsidR="008B72E8" w14:paraId="5EFC4265" w14:textId="77777777" w:rsidTr="007F6357">
              <w:tc>
                <w:tcPr>
                  <w:tcW w:w="2354" w:type="dxa"/>
                </w:tcPr>
                <w:p w14:paraId="57DCE255" w14:textId="69BD4B60" w:rsidR="008B72E8" w:rsidRDefault="0011774F" w:rsidP="00B646DB">
                  <w:pPr>
                    <w:spacing w:before="100" w:beforeAutospacing="1" w:after="100" w:afterAutospacing="1"/>
                    <w:outlineLvl w:val="2"/>
                  </w:pPr>
                  <w:r>
                    <w:t>Relationship</w:t>
                  </w:r>
                </w:p>
              </w:tc>
              <w:tc>
                <w:tcPr>
                  <w:tcW w:w="653" w:type="dxa"/>
                </w:tcPr>
                <w:p w14:paraId="4FE3BC55" w14:textId="7F82718F" w:rsidR="008B72E8" w:rsidRDefault="0011774F" w:rsidP="00B646DB">
                  <w:pPr>
                    <w:spacing w:before="100" w:beforeAutospacing="1" w:after="100" w:afterAutospacing="1"/>
                    <w:outlineLvl w:val="2"/>
                  </w:pPr>
                  <w:r>
                    <w:t>Type</w:t>
                  </w:r>
                </w:p>
              </w:tc>
              <w:tc>
                <w:tcPr>
                  <w:tcW w:w="4557" w:type="dxa"/>
                </w:tcPr>
                <w:p w14:paraId="6EBCE078" w14:textId="23C7947E" w:rsidR="008B72E8" w:rsidRDefault="0011774F" w:rsidP="00B646DB">
                  <w:pPr>
                    <w:spacing w:before="100" w:beforeAutospacing="1" w:after="100" w:afterAutospacing="1"/>
                    <w:outlineLvl w:val="2"/>
                  </w:pPr>
                  <w:r>
                    <w:t xml:space="preserve">Explanation </w:t>
                  </w:r>
                </w:p>
              </w:tc>
            </w:tr>
            <w:tr w:rsidR="008B72E8" w14:paraId="6DCD2227" w14:textId="77777777" w:rsidTr="007F6357">
              <w:tc>
                <w:tcPr>
                  <w:tcW w:w="2354" w:type="dxa"/>
                </w:tcPr>
                <w:p w14:paraId="0E8BFEA0" w14:textId="597A9609" w:rsidR="008B72E8" w:rsidRDefault="0011774F" w:rsidP="00B646DB">
                  <w:pPr>
                    <w:spacing w:before="100" w:beforeAutospacing="1" w:after="100" w:afterAutospacing="1"/>
                    <w:outlineLvl w:val="2"/>
                  </w:pPr>
                  <w:r>
                    <w:t>Customer</w:t>
                  </w:r>
                  <w:r>
                    <w:sym w:font="Wingdings" w:char="F0E0"/>
                  </w:r>
                  <w:r>
                    <w:t>Loyalt</w:t>
                  </w:r>
                  <w:r w:rsidR="00417DF1">
                    <w:t>y</w:t>
                  </w:r>
                </w:p>
              </w:tc>
              <w:tc>
                <w:tcPr>
                  <w:tcW w:w="653" w:type="dxa"/>
                </w:tcPr>
                <w:p w14:paraId="2BB4031D" w14:textId="65682916" w:rsidR="008B72E8" w:rsidRDefault="00F97B19" w:rsidP="00B646DB">
                  <w:pPr>
                    <w:spacing w:before="100" w:beforeAutospacing="1" w:after="100" w:afterAutospacing="1"/>
                    <w:outlineLvl w:val="2"/>
                  </w:pPr>
                  <w:r>
                    <w:t>1:1</w:t>
                  </w:r>
                </w:p>
              </w:tc>
              <w:tc>
                <w:tcPr>
                  <w:tcW w:w="4557" w:type="dxa"/>
                </w:tcPr>
                <w:p w14:paraId="33E831D9" w14:textId="0E8F8B2E" w:rsidR="008B72E8" w:rsidRDefault="00E07214" w:rsidP="00B646DB">
                  <w:pPr>
                    <w:spacing w:before="100" w:beforeAutospacing="1" w:after="100" w:afterAutospacing="1"/>
                    <w:outlineLvl w:val="2"/>
                  </w:pPr>
                  <w:r>
                    <w:t xml:space="preserve">Each </w:t>
                  </w:r>
                  <w:r w:rsidR="00B252DC">
                    <w:t>customer has one loyalty card record</w:t>
                  </w:r>
                </w:p>
              </w:tc>
            </w:tr>
            <w:tr w:rsidR="008B72E8" w14:paraId="61659C04" w14:textId="77777777" w:rsidTr="007F6357">
              <w:tc>
                <w:tcPr>
                  <w:tcW w:w="2354" w:type="dxa"/>
                </w:tcPr>
                <w:p w14:paraId="71A42794" w14:textId="2E0A0700" w:rsidR="008B72E8" w:rsidRDefault="00417DF1" w:rsidP="00B646DB">
                  <w:pPr>
                    <w:spacing w:before="100" w:beforeAutospacing="1" w:after="100" w:afterAutospacing="1"/>
                    <w:outlineLvl w:val="2"/>
                  </w:pPr>
                  <w:r>
                    <w:t>Customer</w:t>
                  </w:r>
                  <w:r>
                    <w:sym w:font="Wingdings" w:char="F0E0"/>
                  </w:r>
                  <w:r>
                    <w:t xml:space="preserve">sales </w:t>
                  </w:r>
                </w:p>
              </w:tc>
              <w:tc>
                <w:tcPr>
                  <w:tcW w:w="653" w:type="dxa"/>
                </w:tcPr>
                <w:p w14:paraId="418F4AE2" w14:textId="51EEE43C" w:rsidR="008B72E8" w:rsidRDefault="00F913B4" w:rsidP="00B646DB">
                  <w:pPr>
                    <w:spacing w:before="100" w:beforeAutospacing="1" w:after="100" w:afterAutospacing="1"/>
                    <w:outlineLvl w:val="2"/>
                  </w:pPr>
                  <w:proofErr w:type="gramStart"/>
                  <w:r>
                    <w:t>1:</w:t>
                  </w:r>
                  <w:r w:rsidR="00F71EC9">
                    <w:t>M</w:t>
                  </w:r>
                  <w:r w:rsidR="00B22AC2">
                    <w:t>any</w:t>
                  </w:r>
                  <w:proofErr w:type="gramEnd"/>
                </w:p>
              </w:tc>
              <w:tc>
                <w:tcPr>
                  <w:tcW w:w="4557" w:type="dxa"/>
                </w:tcPr>
                <w:p w14:paraId="31388C28" w14:textId="25F5E784" w:rsidR="008B72E8" w:rsidRDefault="00B252DC" w:rsidP="00B646DB">
                  <w:pPr>
                    <w:spacing w:before="100" w:beforeAutospacing="1" w:after="100" w:afterAutospacing="1"/>
                    <w:outlineLvl w:val="2"/>
                  </w:pPr>
                  <w:r>
                    <w:t xml:space="preserve">A customer can make </w:t>
                  </w:r>
                  <w:r w:rsidR="009A7DBB">
                    <w:t xml:space="preserve">multiple </w:t>
                  </w:r>
                  <w:r w:rsidR="00D22187">
                    <w:t xml:space="preserve">purchases </w:t>
                  </w:r>
                </w:p>
              </w:tc>
            </w:tr>
            <w:tr w:rsidR="008B72E8" w14:paraId="491D5E55" w14:textId="77777777" w:rsidTr="007F6357">
              <w:tc>
                <w:tcPr>
                  <w:tcW w:w="2354" w:type="dxa"/>
                </w:tcPr>
                <w:p w14:paraId="121F3C38" w14:textId="08C0DA63" w:rsidR="008B72E8" w:rsidRDefault="00417DF1" w:rsidP="00B646DB">
                  <w:pPr>
                    <w:spacing w:before="100" w:beforeAutospacing="1" w:after="100" w:afterAutospacing="1"/>
                    <w:outlineLvl w:val="2"/>
                  </w:pPr>
                  <w:r>
                    <w:t>Employee</w:t>
                  </w:r>
                  <w:r w:rsidR="00F97B19">
                    <w:sym w:font="Wingdings" w:char="F0E0"/>
                  </w:r>
                  <w:r w:rsidR="00F97B19">
                    <w:t>Sales</w:t>
                  </w:r>
                </w:p>
              </w:tc>
              <w:tc>
                <w:tcPr>
                  <w:tcW w:w="653" w:type="dxa"/>
                </w:tcPr>
                <w:p w14:paraId="5355DFFF" w14:textId="5553BAAD" w:rsidR="008B72E8" w:rsidRDefault="00B22AC2" w:rsidP="00B646DB">
                  <w:pPr>
                    <w:spacing w:before="100" w:beforeAutospacing="1" w:after="100" w:afterAutospacing="1"/>
                    <w:outlineLvl w:val="2"/>
                  </w:pPr>
                  <w:proofErr w:type="gramStart"/>
                  <w:r>
                    <w:t>1:</w:t>
                  </w:r>
                  <w:r w:rsidR="00F71EC9">
                    <w:t>M</w:t>
                  </w:r>
                  <w:r>
                    <w:t>any</w:t>
                  </w:r>
                  <w:proofErr w:type="gramEnd"/>
                </w:p>
              </w:tc>
              <w:tc>
                <w:tcPr>
                  <w:tcW w:w="4557" w:type="dxa"/>
                </w:tcPr>
                <w:p w14:paraId="207F278F" w14:textId="7C8E7C75" w:rsidR="008B72E8" w:rsidRDefault="006005FD" w:rsidP="00B646DB">
                  <w:pPr>
                    <w:spacing w:before="100" w:beforeAutospacing="1" w:after="100" w:afterAutospacing="1"/>
                    <w:outlineLvl w:val="2"/>
                  </w:pPr>
                  <w:r>
                    <w:t xml:space="preserve">An employee can process many sales </w:t>
                  </w:r>
                </w:p>
              </w:tc>
            </w:tr>
            <w:tr w:rsidR="008B72E8" w14:paraId="47489FF3" w14:textId="77777777" w:rsidTr="007F6357">
              <w:tc>
                <w:tcPr>
                  <w:tcW w:w="2354" w:type="dxa"/>
                </w:tcPr>
                <w:p w14:paraId="06B8C45D" w14:textId="31797598" w:rsidR="008B72E8" w:rsidRDefault="00F97B19" w:rsidP="00B646DB">
                  <w:pPr>
                    <w:spacing w:before="100" w:beforeAutospacing="1" w:after="100" w:afterAutospacing="1"/>
                    <w:outlineLvl w:val="2"/>
                  </w:pPr>
                  <w:r>
                    <w:t>Product</w:t>
                  </w:r>
                  <w:r>
                    <w:sym w:font="Wingdings" w:char="F0E0"/>
                  </w:r>
                  <w:r>
                    <w:t xml:space="preserve">Sales </w:t>
                  </w:r>
                </w:p>
              </w:tc>
              <w:tc>
                <w:tcPr>
                  <w:tcW w:w="653" w:type="dxa"/>
                </w:tcPr>
                <w:p w14:paraId="7951E352" w14:textId="4FD0FAF6" w:rsidR="008B72E8" w:rsidRDefault="00B22AC2" w:rsidP="00B646DB">
                  <w:pPr>
                    <w:spacing w:before="100" w:beforeAutospacing="1" w:after="100" w:afterAutospacing="1"/>
                    <w:outlineLvl w:val="2"/>
                  </w:pPr>
                  <w:proofErr w:type="gramStart"/>
                  <w:r>
                    <w:t>1:</w:t>
                  </w:r>
                  <w:r w:rsidR="00F71EC9">
                    <w:t>M</w:t>
                  </w:r>
                  <w:r>
                    <w:t>any</w:t>
                  </w:r>
                  <w:proofErr w:type="gramEnd"/>
                </w:p>
              </w:tc>
              <w:tc>
                <w:tcPr>
                  <w:tcW w:w="4557" w:type="dxa"/>
                </w:tcPr>
                <w:p w14:paraId="558AC230" w14:textId="462F6505" w:rsidR="008B72E8" w:rsidRDefault="006005FD" w:rsidP="00B646DB">
                  <w:pPr>
                    <w:spacing w:before="100" w:beforeAutospacing="1" w:after="100" w:afterAutospacing="1"/>
                    <w:outlineLvl w:val="2"/>
                  </w:pPr>
                  <w:r>
                    <w:t xml:space="preserve">A product can </w:t>
                  </w:r>
                  <w:r w:rsidR="00B4299A">
                    <w:t xml:space="preserve">appear in many sales </w:t>
                  </w:r>
                </w:p>
              </w:tc>
            </w:tr>
            <w:tr w:rsidR="008B72E8" w14:paraId="2C342E07" w14:textId="77777777" w:rsidTr="007F6357">
              <w:tc>
                <w:tcPr>
                  <w:tcW w:w="2354" w:type="dxa"/>
                </w:tcPr>
                <w:p w14:paraId="482D186D" w14:textId="152C1BCB" w:rsidR="008B72E8" w:rsidRDefault="00F97B19" w:rsidP="00B646DB">
                  <w:pPr>
                    <w:spacing w:before="100" w:beforeAutospacing="1" w:after="100" w:afterAutospacing="1"/>
                    <w:outlineLvl w:val="2"/>
                  </w:pPr>
                  <w:r>
                    <w:t>Suppliers</w:t>
                  </w:r>
                  <w:r>
                    <w:sym w:font="Wingdings" w:char="F0E0"/>
                  </w:r>
                  <w:r>
                    <w:t>Products</w:t>
                  </w:r>
                </w:p>
              </w:tc>
              <w:tc>
                <w:tcPr>
                  <w:tcW w:w="653" w:type="dxa"/>
                </w:tcPr>
                <w:p w14:paraId="050EDDB3" w14:textId="76C1E614" w:rsidR="008B72E8" w:rsidRDefault="00B4299A" w:rsidP="00B646DB">
                  <w:pPr>
                    <w:spacing w:before="100" w:beforeAutospacing="1" w:after="100" w:afterAutospacing="1"/>
                    <w:outlineLvl w:val="2"/>
                  </w:pPr>
                  <w:proofErr w:type="gramStart"/>
                  <w:r>
                    <w:t>1:</w:t>
                  </w:r>
                  <w:r w:rsidR="00F71EC9">
                    <w:t>M</w:t>
                  </w:r>
                  <w:r>
                    <w:t>any</w:t>
                  </w:r>
                  <w:proofErr w:type="gramEnd"/>
                  <w:r>
                    <w:t xml:space="preserve"> </w:t>
                  </w:r>
                </w:p>
              </w:tc>
              <w:tc>
                <w:tcPr>
                  <w:tcW w:w="4557" w:type="dxa"/>
                </w:tcPr>
                <w:p w14:paraId="265BD62C" w14:textId="2B892496" w:rsidR="008B72E8" w:rsidRDefault="00F71EC9" w:rsidP="00B646DB">
                  <w:pPr>
                    <w:spacing w:before="100" w:beforeAutospacing="1" w:after="100" w:afterAutospacing="1"/>
                    <w:outlineLvl w:val="2"/>
                  </w:pPr>
                  <w:r>
                    <w:t>Each provide can provide many products</w:t>
                  </w:r>
                </w:p>
              </w:tc>
            </w:tr>
          </w:tbl>
          <w:p w14:paraId="1DD7FF35" w14:textId="77777777" w:rsidR="009428D7" w:rsidRPr="002E0610" w:rsidRDefault="009428D7"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p>
          <w:p w14:paraId="5A3C7023" w14:textId="6938570A" w:rsidR="00B646DB" w:rsidRPr="00B646DB" w:rsidRDefault="00780F00" w:rsidP="00B646DB">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rPr>
            </w:pPr>
            <w:r>
              <w:rPr>
                <w:rFonts w:asciiTheme="minorHAnsi" w:hAnsiTheme="minorHAnsi" w:cstheme="minorHAnsi"/>
                <w:sz w:val="28"/>
                <w:szCs w:val="28"/>
              </w:rPr>
              <w:t xml:space="preserve">  </w:t>
            </w:r>
          </w:p>
          <w:p w14:paraId="5BA6CF99" w14:textId="77777777" w:rsidR="00B646DB" w:rsidRPr="002E0610" w:rsidRDefault="00B646DB"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r w:rsidRPr="002E0610">
              <w:t>Implementing the Database</w:t>
            </w:r>
          </w:p>
          <w:p w14:paraId="2976F51A"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The next step is creating the database and tables using SQL.</w:t>
            </w:r>
          </w:p>
          <w:p w14:paraId="53A5BC16"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Create the database:</w:t>
            </w:r>
          </w:p>
          <w:p w14:paraId="182D8970"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lastRenderedPageBreak/>
              <w:t xml:space="preserve">CREATE DATABASE </w:t>
            </w:r>
            <w:proofErr w:type="spellStart"/>
            <w:proofErr w:type="gramStart"/>
            <w:r w:rsidRPr="002E0610">
              <w:t>CornerShop</w:t>
            </w:r>
            <w:proofErr w:type="spellEnd"/>
            <w:r w:rsidRPr="002E0610">
              <w:t>;</w:t>
            </w:r>
            <w:proofErr w:type="gramEnd"/>
          </w:p>
          <w:p w14:paraId="25FE4151"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Create the Products table:</w:t>
            </w:r>
          </w:p>
          <w:p w14:paraId="261C79AC"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CREATE TABLE Products (</w:t>
            </w:r>
          </w:p>
          <w:p w14:paraId="2D748CA2"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w:t>
            </w:r>
            <w:proofErr w:type="spellStart"/>
            <w:r w:rsidRPr="002E0610">
              <w:t>ProductID</w:t>
            </w:r>
            <w:proofErr w:type="spellEnd"/>
            <w:r w:rsidRPr="002E0610">
              <w:t xml:space="preserve"> INT PRIMARY KEY,</w:t>
            </w:r>
          </w:p>
          <w:p w14:paraId="6B43F1D3"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ProductName </w:t>
            </w:r>
            <w:proofErr w:type="gramStart"/>
            <w:r w:rsidRPr="002E0610">
              <w:t>VARCHAR(</w:t>
            </w:r>
            <w:proofErr w:type="gramEnd"/>
            <w:r w:rsidRPr="002E0610">
              <w:t>100),</w:t>
            </w:r>
          </w:p>
          <w:p w14:paraId="28A116BA"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Category </w:t>
            </w:r>
            <w:proofErr w:type="gramStart"/>
            <w:r w:rsidRPr="002E0610">
              <w:t>VARCHAR(</w:t>
            </w:r>
            <w:proofErr w:type="gramEnd"/>
            <w:r w:rsidRPr="002E0610">
              <w:t>50),</w:t>
            </w:r>
          </w:p>
          <w:p w14:paraId="46F1A6C6"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Price </w:t>
            </w:r>
            <w:proofErr w:type="gramStart"/>
            <w:r w:rsidRPr="002E0610">
              <w:t>DECIMAL(</w:t>
            </w:r>
            <w:proofErr w:type="gramEnd"/>
            <w:r w:rsidRPr="002E0610">
              <w:t>10,2),</w:t>
            </w:r>
          </w:p>
          <w:p w14:paraId="3F97E587"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Inventory INT,</w:t>
            </w:r>
          </w:p>
          <w:p w14:paraId="414D3F97"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w:t>
            </w:r>
            <w:proofErr w:type="spellStart"/>
            <w:r w:rsidRPr="002E0610">
              <w:t>SupplierID</w:t>
            </w:r>
            <w:proofErr w:type="spellEnd"/>
            <w:r w:rsidRPr="002E0610">
              <w:t xml:space="preserve"> INT,</w:t>
            </w:r>
          </w:p>
          <w:p w14:paraId="4B8D4BA3"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    FOREIGN KEY (</w:t>
            </w:r>
            <w:proofErr w:type="spellStart"/>
            <w:r w:rsidRPr="002E0610">
              <w:t>SupplierID</w:t>
            </w:r>
            <w:proofErr w:type="spellEnd"/>
            <w:r w:rsidRPr="002E0610">
              <w:t xml:space="preserve">) REFERENCES </w:t>
            </w:r>
            <w:proofErr w:type="gramStart"/>
            <w:r w:rsidRPr="002E0610">
              <w:t>Suppliers(</w:t>
            </w:r>
            <w:proofErr w:type="spellStart"/>
            <w:proofErr w:type="gramEnd"/>
            <w:r w:rsidRPr="002E0610">
              <w:t>SupplierID</w:t>
            </w:r>
            <w:proofErr w:type="spellEnd"/>
            <w:r w:rsidRPr="002E0610">
              <w:t>)</w:t>
            </w:r>
          </w:p>
          <w:p w14:paraId="069B8682"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w:t>
            </w:r>
          </w:p>
          <w:p w14:paraId="1783D7FC"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Insert initial data into the Products table:</w:t>
            </w:r>
          </w:p>
          <w:p w14:paraId="38019F36"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INSERT INTO Products (</w:t>
            </w:r>
            <w:proofErr w:type="spellStart"/>
            <w:r w:rsidRPr="002E0610">
              <w:t>ProductID</w:t>
            </w:r>
            <w:proofErr w:type="spellEnd"/>
            <w:r w:rsidRPr="002E0610">
              <w:t xml:space="preserve">, ProductName, Category, Price, Inventory, </w:t>
            </w:r>
            <w:proofErr w:type="spellStart"/>
            <w:r w:rsidRPr="002E0610">
              <w:t>SupplierID</w:t>
            </w:r>
            <w:proofErr w:type="spellEnd"/>
            <w:r w:rsidRPr="002E0610">
              <w:t>)</w:t>
            </w:r>
          </w:p>
          <w:p w14:paraId="3145AB17"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 xml:space="preserve">VALUES </w:t>
            </w:r>
          </w:p>
          <w:p w14:paraId="58C16E57"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(101, 'Apple Juice', 'Beverages', 2.49, 120, 1),</w:t>
            </w:r>
          </w:p>
          <w:p w14:paraId="0FB2E968"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(102, 'Wireless Mouse', 'Electronics', 15.99, 60, 2),</w:t>
            </w:r>
          </w:p>
          <w:p w14:paraId="5DB1008A" w14:textId="77777777" w:rsidR="00B646DB" w:rsidRPr="002E0610" w:rsidRDefault="00B646DB" w:rsidP="00B64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000000000000" w:firstRow="0" w:lastRow="0" w:firstColumn="0" w:lastColumn="0" w:oddVBand="0" w:evenVBand="0" w:oddHBand="0" w:evenHBand="0" w:firstRowFirstColumn="0" w:firstRowLastColumn="0" w:lastRowFirstColumn="0" w:lastRowLastColumn="0"/>
            </w:pPr>
            <w:r w:rsidRPr="002E0610">
              <w:t>(103, 'Vacuum Cleaner', 'Home Appliances', 89.99, 25, 3</w:t>
            </w:r>
            <w:proofErr w:type="gramStart"/>
            <w:r w:rsidRPr="002E0610">
              <w:t>);</w:t>
            </w:r>
            <w:proofErr w:type="gramEnd"/>
          </w:p>
          <w:p w14:paraId="6A6E8C17" w14:textId="77777777" w:rsidR="00B646DB" w:rsidRPr="002E0610" w:rsidRDefault="00000000" w:rsidP="00B646DB">
            <w:pPr>
              <w:cnfStyle w:val="000000000000" w:firstRow="0" w:lastRow="0" w:firstColumn="0" w:lastColumn="0" w:oddVBand="0" w:evenVBand="0" w:oddHBand="0" w:evenHBand="0" w:firstRowFirstColumn="0" w:firstRowLastColumn="0" w:lastRowFirstColumn="0" w:lastRowLastColumn="0"/>
            </w:pPr>
            <w:r>
              <w:rPr>
                <w:color w:val="auto"/>
              </w:rPr>
              <w:pict w14:anchorId="7D71CD0F">
                <v:rect id="_x0000_i1026" style="width:0;height:1.5pt" o:hralign="center" o:hrstd="t" o:hr="t" fillcolor="#a0a0a0" stroked="f"/>
              </w:pict>
            </w:r>
          </w:p>
          <w:p w14:paraId="2E014604" w14:textId="77777777" w:rsidR="00B646DB" w:rsidRPr="002E0610" w:rsidRDefault="00B646DB" w:rsidP="00B646DB">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pPr>
            <w:r w:rsidRPr="002E0610">
              <w:t>Maintaining the Database</w:t>
            </w:r>
          </w:p>
          <w:p w14:paraId="01E7E45E"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Maintaining the database is essential to prevent errors and data loss. Recommended measures include:</w:t>
            </w:r>
          </w:p>
          <w:p w14:paraId="3830A69E" w14:textId="77777777" w:rsidR="00B646DB" w:rsidRPr="002E0610" w:rsidRDefault="00B646DB" w:rsidP="00B646DB">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Regular stock updates, such as automatic reductions after each sale.</w:t>
            </w:r>
          </w:p>
          <w:p w14:paraId="3D74C548" w14:textId="77777777" w:rsidR="00B646DB" w:rsidRPr="002E0610" w:rsidRDefault="00B646DB" w:rsidP="00B646DB">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Staff training, ensuring accurate data entry to avoid duplicates or incorrect records.</w:t>
            </w:r>
          </w:p>
          <w:p w14:paraId="43C12962" w14:textId="77777777" w:rsidR="00B646DB" w:rsidRPr="002E0610" w:rsidRDefault="00B646DB" w:rsidP="00B646DB">
            <w:pPr>
              <w:numPr>
                <w:ilvl w:val="0"/>
                <w:numId w:val="64"/>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Regular audits, to verify that stock levels in the database match the physical inventory.</w:t>
            </w:r>
          </w:p>
          <w:p w14:paraId="645D605A" w14:textId="77777777" w:rsidR="00B646DB" w:rsidRPr="002E0610" w:rsidRDefault="00B646DB"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Backups and security are critical:</w:t>
            </w:r>
          </w:p>
          <w:p w14:paraId="6D464F09" w14:textId="77777777" w:rsidR="00B646DB" w:rsidRPr="002E0610" w:rsidRDefault="00B646DB" w:rsidP="00B646DB">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Perform daily automated backups, stored securely on cloud storage or an external server.</w:t>
            </w:r>
          </w:p>
          <w:p w14:paraId="3D52ED27" w14:textId="77777777" w:rsidR="00B646DB" w:rsidRPr="002E0610" w:rsidRDefault="00B646DB" w:rsidP="00B646DB">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Set access controls, so only authorized staff can modify data.</w:t>
            </w:r>
          </w:p>
          <w:p w14:paraId="3160C5C3" w14:textId="77777777" w:rsidR="00B646DB" w:rsidRPr="002E0610" w:rsidRDefault="00B646DB" w:rsidP="00B646DB">
            <w:pPr>
              <w:numPr>
                <w:ilvl w:val="0"/>
                <w:numId w:val="65"/>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t>Use password protection and encryption to safeguard customer information in compliance with data protection laws.</w:t>
            </w:r>
          </w:p>
          <w:p w14:paraId="4A98D236" w14:textId="34B0BE3D" w:rsidR="61FDD1E4" w:rsidRPr="00177404" w:rsidRDefault="00B646DB" w:rsidP="00254FB2">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2E0610">
              <w:lastRenderedPageBreak/>
              <w:t>By following these steps, the small retail shop can maintain a functional, secure, and well-organized database system that supports everyday operations and customer service.</w:t>
            </w:r>
          </w:p>
          <w:p w14:paraId="0B5621EF" w14:textId="46703167" w:rsidR="61FDD1E4" w:rsidRPr="0017740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pPr>
          </w:p>
        </w:tc>
      </w:tr>
      <w:tr w:rsidR="00780F00" w14:paraId="68897A33" w14:textId="77777777" w:rsidTr="659A359A">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14:paraId="468E3681" w14:textId="77777777" w:rsidR="00780F00" w:rsidRPr="61FDD1E4" w:rsidRDefault="00780F00" w:rsidP="61FDD1E4">
            <w:pPr>
              <w:spacing w:line="259" w:lineRule="auto"/>
              <w:rPr>
                <w:rFonts w:asciiTheme="minorHAnsi" w:hAnsiTheme="minorHAnsi" w:cstheme="minorBidi"/>
                <w:sz w:val="28"/>
                <w:szCs w:val="28"/>
              </w:rPr>
            </w:pPr>
          </w:p>
        </w:tc>
        <w:tc>
          <w:tcPr>
            <w:tcW w:w="7790" w:type="dxa"/>
          </w:tcPr>
          <w:p w14:paraId="58CDC19D" w14:textId="77777777" w:rsidR="00780F00" w:rsidRPr="002E0610" w:rsidRDefault="00780F00" w:rsidP="00B646DB">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p>
        </w:tc>
      </w:tr>
    </w:tbl>
    <w:p w14:paraId="54BF7C1E" w14:textId="654151BD" w:rsidR="61FDD1E4" w:rsidRDefault="61FDD1E4">
      <w:r>
        <w:br w:type="page"/>
      </w:r>
    </w:p>
    <w:p w14:paraId="6129D478" w14:textId="64701821" w:rsidR="61FDD1E4" w:rsidRDefault="61FDD1E4" w:rsidP="61FDD1E4">
      <w:pPr>
        <w:rPr>
          <w:rFonts w:ascii="Calibri" w:eastAsia="Calibri" w:hAnsi="Calibri" w:cs="Calibri"/>
          <w:sz w:val="28"/>
          <w:szCs w:val="28"/>
        </w:rPr>
      </w:pPr>
    </w:p>
    <w:p w14:paraId="2499B6FF" w14:textId="559CA3C7" w:rsidR="5499A9B0" w:rsidRDefault="5499A9B0" w:rsidP="61FDD1E4">
      <w:pPr>
        <w:pStyle w:val="Heading1"/>
        <w:rPr>
          <w:rFonts w:asciiTheme="minorHAnsi" w:hAnsiTheme="minorHAnsi" w:cstheme="minorBidi"/>
        </w:rPr>
      </w:pPr>
      <w:bookmarkStart w:id="5" w:name="_Toc1228298484"/>
      <w:r w:rsidRPr="61FDD1E4">
        <w:rPr>
          <w:rFonts w:asciiTheme="minorHAnsi" w:hAnsiTheme="minorHAnsi" w:cstheme="minorBidi"/>
        </w:rPr>
        <w:t>Day 4: Task 2: SQL Practical</w:t>
      </w:r>
      <w:bookmarkEnd w:id="5"/>
    </w:p>
    <w:p w14:paraId="2261A470" w14:textId="0171603C" w:rsidR="61FDD1E4" w:rsidRDefault="61FDD1E4" w:rsidP="61FDD1E4"/>
    <w:p w14:paraId="1E8A7165" w14:textId="12650AFE" w:rsidR="582F456C" w:rsidRDefault="582F456C" w:rsidP="61FDD1E4">
      <w:pPr>
        <w:pStyle w:val="paragraph"/>
        <w:spacing w:before="0" w:beforeAutospacing="0" w:after="0" w:afterAutospacing="0"/>
        <w:rPr>
          <w:rFonts w:ascii="Calibri" w:eastAsia="Calibri" w:hAnsi="Calibri" w:cs="Calibri"/>
          <w:sz w:val="28"/>
          <w:szCs w:val="28"/>
        </w:rPr>
      </w:pPr>
      <w:r w:rsidRPr="61FDD1E4">
        <w:rPr>
          <w:rFonts w:ascii="Calibri" w:eastAsia="Calibri" w:hAnsi="Calibri" w:cs="Calibri"/>
          <w:sz w:val="28"/>
          <w:szCs w:val="28"/>
        </w:rPr>
        <w:t xml:space="preserve">In your groups, work together to answer the below questions. It may be of benefit if one of you shares your screen with the group and as a team answer / take screen </w:t>
      </w:r>
      <w:bookmarkStart w:id="6" w:name="_Int_mWsyEPD1"/>
      <w:proofErr w:type="gramStart"/>
      <w:r w:rsidRPr="61FDD1E4">
        <w:rPr>
          <w:rFonts w:ascii="Calibri" w:eastAsia="Calibri" w:hAnsi="Calibri" w:cs="Calibri"/>
          <w:sz w:val="28"/>
          <w:szCs w:val="28"/>
        </w:rPr>
        <w:t>shots</w:t>
      </w:r>
      <w:bookmarkEnd w:id="6"/>
      <w:proofErr w:type="gramEnd"/>
      <w:r w:rsidRPr="61FDD1E4">
        <w:rPr>
          <w:rFonts w:ascii="Calibri" w:eastAsia="Calibri" w:hAnsi="Calibri" w:cs="Calibri"/>
          <w:sz w:val="28"/>
          <w:szCs w:val="28"/>
        </w:rPr>
        <w:t xml:space="preserve"> from there. </w:t>
      </w:r>
    </w:p>
    <w:p w14:paraId="0F7632D8" w14:textId="515E427B" w:rsidR="61FDD1E4" w:rsidRDefault="61FDD1E4" w:rsidP="61FDD1E4">
      <w:pPr>
        <w:pStyle w:val="paragraph"/>
        <w:spacing w:before="0" w:beforeAutospacing="0" w:after="0" w:afterAutospacing="0"/>
        <w:rPr>
          <w:rFonts w:ascii="Calibri" w:eastAsia="Calibri" w:hAnsi="Calibri" w:cs="Calibri"/>
          <w:sz w:val="28"/>
          <w:szCs w:val="28"/>
        </w:rPr>
      </w:pPr>
    </w:p>
    <w:p w14:paraId="12C67370" w14:textId="71987F86" w:rsidR="5F2FECAB" w:rsidRDefault="5F2FECAB" w:rsidP="61FDD1E4">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266BC969" w14:textId="375944DE" w:rsidR="61FDD1E4" w:rsidRDefault="61FDD1E4" w:rsidP="61FDD1E4">
      <w:pPr>
        <w:pStyle w:val="paragraph"/>
        <w:spacing w:before="0" w:beforeAutospacing="0" w:after="0" w:afterAutospacing="0"/>
        <w:rPr>
          <w:rFonts w:ascii="Calibri" w:eastAsia="Calibri" w:hAnsi="Calibri" w:cs="Calibri"/>
          <w:b/>
          <w:bCs/>
          <w:sz w:val="28"/>
          <w:szCs w:val="28"/>
        </w:rPr>
      </w:pPr>
    </w:p>
    <w:p w14:paraId="63CF3B8C" w14:textId="60D0C9CA" w:rsidR="67BFE948" w:rsidRDefault="67BFE948" w:rsidP="61FDD1E4">
      <w:pPr>
        <w:pStyle w:val="paragraph"/>
        <w:numPr>
          <w:ilvl w:val="0"/>
          <w:numId w:val="41"/>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Download </w:t>
      </w:r>
      <w:proofErr w:type="spellStart"/>
      <w:r w:rsidRPr="61FDD1E4">
        <w:rPr>
          <w:rFonts w:ascii="Calibri" w:eastAsia="Calibri" w:hAnsi="Calibri" w:cs="Calibri"/>
          <w:b/>
          <w:bCs/>
          <w:sz w:val="28"/>
          <w:szCs w:val="28"/>
        </w:rPr>
        <w:t>world_</w:t>
      </w:r>
      <w:proofErr w:type="gramStart"/>
      <w:r w:rsidRPr="61FDD1E4">
        <w:rPr>
          <w:rFonts w:ascii="Calibri" w:eastAsia="Calibri" w:hAnsi="Calibri" w:cs="Calibri"/>
          <w:b/>
          <w:bCs/>
          <w:sz w:val="28"/>
          <w:szCs w:val="28"/>
        </w:rPr>
        <w:t>db</w:t>
      </w:r>
      <w:proofErr w:type="spellEnd"/>
      <w:r w:rsidRPr="61FDD1E4">
        <w:rPr>
          <w:rFonts w:ascii="Calibri" w:eastAsia="Calibri" w:hAnsi="Calibri" w:cs="Calibri"/>
          <w:b/>
          <w:bCs/>
          <w:sz w:val="28"/>
          <w:szCs w:val="28"/>
        </w:rPr>
        <w:t>(</w:t>
      </w:r>
      <w:proofErr w:type="gramEnd"/>
      <w:r w:rsidRPr="61FDD1E4">
        <w:rPr>
          <w:rFonts w:ascii="Calibri" w:eastAsia="Calibri" w:hAnsi="Calibri" w:cs="Calibri"/>
          <w:b/>
          <w:bCs/>
          <w:sz w:val="28"/>
          <w:szCs w:val="28"/>
        </w:rPr>
        <w:t>1</w:t>
      </w:r>
      <w:r w:rsidR="00265B1E">
        <w:rPr>
          <w:rFonts w:ascii="Calibri" w:eastAsia="Calibri" w:hAnsi="Calibri" w:cs="Calibri"/>
          <w:b/>
          <w:bCs/>
          <w:sz w:val="28"/>
          <w:szCs w:val="28"/>
        </w:rPr>
        <w:t>)</w:t>
      </w:r>
    </w:p>
    <w:p w14:paraId="52D604F6" w14:textId="44DA2831" w:rsidR="555AFA8F" w:rsidRDefault="555AFA8F" w:rsidP="61FDD1E4">
      <w:pPr>
        <w:pStyle w:val="paragraph"/>
        <w:numPr>
          <w:ilvl w:val="0"/>
          <w:numId w:val="41"/>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p>
    <w:p w14:paraId="17F91C6A" w14:textId="012CD8F7" w:rsidR="61FDD1E4" w:rsidRDefault="61FDD1E4" w:rsidP="61FDD1E4">
      <w:pPr>
        <w:pStyle w:val="paragraph"/>
        <w:spacing w:before="0" w:beforeAutospacing="0" w:after="0" w:afterAutospacing="0"/>
        <w:rPr>
          <w:rFonts w:ascii="Calibri" w:eastAsia="Calibri" w:hAnsi="Calibri" w:cs="Calibri"/>
          <w:b/>
          <w:bCs/>
          <w:sz w:val="28"/>
          <w:szCs w:val="28"/>
        </w:rPr>
      </w:pPr>
    </w:p>
    <w:p w14:paraId="61BB0A3D" w14:textId="53A29AC4" w:rsidR="7AD1F948" w:rsidRDefault="7AD1F948" w:rsidP="61FDD1E4">
      <w:pPr>
        <w:pStyle w:val="paragraph"/>
        <w:spacing w:before="0" w:beforeAutospacing="0" w:after="0" w:afterAutospacing="0"/>
        <w:jc w:val="center"/>
        <w:rPr>
          <w:rFonts w:ascii="Calibri" w:eastAsia="Calibri" w:hAnsi="Calibri" w:cs="Calibri"/>
          <w:b/>
          <w:bCs/>
          <w:sz w:val="28"/>
          <w:szCs w:val="28"/>
        </w:rPr>
      </w:pPr>
      <w:r w:rsidRPr="61FDD1E4">
        <w:rPr>
          <w:rFonts w:ascii="Calibri" w:eastAsia="Calibri" w:hAnsi="Calibri" w:cs="Calibri"/>
          <w:b/>
          <w:bCs/>
          <w:sz w:val="28"/>
          <w:szCs w:val="28"/>
        </w:rPr>
        <w:t xml:space="preserve">For each question I would like to see both the syntax used and the output. </w:t>
      </w:r>
    </w:p>
    <w:p w14:paraId="0F0B3FED" w14:textId="0070C931" w:rsidR="61FDD1E4" w:rsidRDefault="61FDD1E4" w:rsidP="61FDD1E4">
      <w:pPr>
        <w:pStyle w:val="paragraph"/>
        <w:spacing w:before="0" w:beforeAutospacing="0" w:after="0" w:afterAutospacing="0"/>
        <w:rPr>
          <w:rFonts w:ascii="Calibri" w:eastAsia="Calibri" w:hAnsi="Calibri" w:cs="Calibri"/>
          <w:sz w:val="28"/>
          <w:szCs w:val="28"/>
        </w:rPr>
      </w:pPr>
    </w:p>
    <w:p w14:paraId="6798E121" w14:textId="6AAB85FC" w:rsidR="1A5A408B" w:rsidRDefault="1A5A408B" w:rsidP="61FDD1E4">
      <w:pPr>
        <w:pStyle w:val="ListParagraph"/>
        <w:numPr>
          <w:ilvl w:val="0"/>
          <w:numId w:val="39"/>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416A9217" w14:textId="375571BE"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7C5D5B18" w14:textId="763AEBF0" w:rsidR="61FDD1E4" w:rsidRDefault="61FDD1E4"/>
    <w:tbl>
      <w:tblPr>
        <w:tblStyle w:val="TableGrid"/>
        <w:tblW w:w="9630" w:type="dxa"/>
        <w:tblLayout w:type="fixed"/>
        <w:tblLook w:val="06A0" w:firstRow="1" w:lastRow="0" w:firstColumn="1" w:lastColumn="0" w:noHBand="1" w:noVBand="1"/>
      </w:tblPr>
      <w:tblGrid>
        <w:gridCol w:w="9630"/>
      </w:tblGrid>
      <w:tr w:rsidR="61FDD1E4" w14:paraId="11798612" w14:textId="77777777" w:rsidTr="00033D75">
        <w:trPr>
          <w:trHeight w:val="300"/>
        </w:trPr>
        <w:tc>
          <w:tcPr>
            <w:tcW w:w="9630" w:type="dxa"/>
          </w:tcPr>
          <w:p w14:paraId="09C3BE8A" w14:textId="6671DDD8" w:rsidR="61FDD1E4" w:rsidRDefault="61FDD1E4" w:rsidP="61FDD1E4">
            <w:pPr>
              <w:rPr>
                <w:rFonts w:eastAsia="Segoe UI" w:cs="Segoe UI"/>
                <w:color w:val="24292F"/>
              </w:rPr>
            </w:pPr>
          </w:p>
          <w:p w14:paraId="547F4DE4" w14:textId="73DD45D1" w:rsidR="61FDD1E4" w:rsidRDefault="61FDD1E4" w:rsidP="61FDD1E4">
            <w:pPr>
              <w:rPr>
                <w:rFonts w:eastAsia="Segoe UI" w:cs="Segoe UI"/>
                <w:color w:val="24292F"/>
              </w:rPr>
            </w:pPr>
          </w:p>
          <w:p w14:paraId="5EEE1B9B" w14:textId="77777777" w:rsidR="00F65858" w:rsidRPr="00F65858" w:rsidRDefault="00F65858" w:rsidP="00F65858">
            <w:pPr>
              <w:rPr>
                <w:rFonts w:ascii="Times New Roman" w:hAnsi="Times New Roman"/>
              </w:rPr>
            </w:pPr>
            <w:r w:rsidRPr="00F65858">
              <w:rPr>
                <w:rFonts w:ascii="Times New Roman" w:hAnsi="Times New Roman"/>
                <w:noProof/>
              </w:rPr>
              <w:drawing>
                <wp:inline distT="0" distB="0" distL="0" distR="0" wp14:anchorId="6FA5DF40" wp14:editId="038450D0">
                  <wp:extent cx="5684091" cy="229533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4752" cy="2307711"/>
                          </a:xfrm>
                          <a:prstGeom prst="rect">
                            <a:avLst/>
                          </a:prstGeom>
                          <a:noFill/>
                          <a:ln>
                            <a:noFill/>
                          </a:ln>
                        </pic:spPr>
                      </pic:pic>
                    </a:graphicData>
                  </a:graphic>
                </wp:inline>
              </w:drawing>
            </w:r>
          </w:p>
          <w:p w14:paraId="0A560822" w14:textId="155CD102" w:rsidR="61FDD1E4" w:rsidRDefault="61FDD1E4" w:rsidP="61FDD1E4">
            <w:pPr>
              <w:rPr>
                <w:rFonts w:eastAsia="Segoe UI" w:cs="Segoe UI"/>
                <w:color w:val="24292F"/>
              </w:rPr>
            </w:pPr>
          </w:p>
          <w:p w14:paraId="73C34DE7" w14:textId="722E06D2" w:rsidR="61FDD1E4" w:rsidRDefault="61FDD1E4" w:rsidP="61FDD1E4">
            <w:pPr>
              <w:rPr>
                <w:rFonts w:eastAsia="Segoe UI" w:cs="Segoe UI"/>
                <w:color w:val="24292F"/>
              </w:rPr>
            </w:pPr>
          </w:p>
          <w:p w14:paraId="2BF35D6D" w14:textId="6320A5E6" w:rsidR="61FDD1E4" w:rsidRDefault="61FDD1E4" w:rsidP="61FDD1E4">
            <w:pPr>
              <w:rPr>
                <w:rFonts w:eastAsia="Segoe UI" w:cs="Segoe UI"/>
                <w:color w:val="24292F"/>
              </w:rPr>
            </w:pPr>
          </w:p>
          <w:p w14:paraId="173FE6E4" w14:textId="3C149DF2" w:rsidR="61FDD1E4" w:rsidRDefault="61FDD1E4" w:rsidP="61FDD1E4">
            <w:pPr>
              <w:rPr>
                <w:rFonts w:eastAsia="Segoe UI" w:cs="Segoe UI"/>
                <w:color w:val="24292F"/>
              </w:rPr>
            </w:pPr>
          </w:p>
          <w:p w14:paraId="535C47CE" w14:textId="5228097A" w:rsidR="61FDD1E4" w:rsidRDefault="61FDD1E4" w:rsidP="61FDD1E4">
            <w:pPr>
              <w:rPr>
                <w:rFonts w:eastAsia="Segoe UI" w:cs="Segoe UI"/>
                <w:color w:val="24292F"/>
              </w:rPr>
            </w:pPr>
          </w:p>
        </w:tc>
      </w:tr>
      <w:tr w:rsidR="00033D75" w14:paraId="05B02CE7" w14:textId="77777777" w:rsidTr="00033D75">
        <w:trPr>
          <w:trHeight w:val="300"/>
        </w:trPr>
        <w:tc>
          <w:tcPr>
            <w:tcW w:w="9630" w:type="dxa"/>
          </w:tcPr>
          <w:p w14:paraId="481C6DE1" w14:textId="77777777" w:rsidR="00033D75" w:rsidRDefault="00033D75" w:rsidP="61FDD1E4">
            <w:pPr>
              <w:rPr>
                <w:rFonts w:eastAsia="Segoe UI" w:cs="Segoe UI"/>
                <w:color w:val="24292F"/>
              </w:rPr>
            </w:pPr>
          </w:p>
        </w:tc>
      </w:tr>
    </w:tbl>
    <w:p w14:paraId="5F8811B0" w14:textId="49B22A1F" w:rsidR="00033D75" w:rsidRDefault="00033D75" w:rsidP="00033D75">
      <w:pPr>
        <w:pStyle w:val="ListParagraph"/>
        <w:shd w:val="clear" w:color="auto" w:fill="FFFFFF" w:themeFill="background1"/>
        <w:rPr>
          <w:rFonts w:eastAsia="Segoe UI" w:cs="Segoe UI"/>
          <w:color w:val="24292F"/>
        </w:rPr>
      </w:pPr>
    </w:p>
    <w:p w14:paraId="5306CC7D" w14:textId="77777777" w:rsidR="00033D75" w:rsidRDefault="00033D75">
      <w:pPr>
        <w:spacing w:after="160" w:line="259" w:lineRule="auto"/>
        <w:rPr>
          <w:rFonts w:eastAsia="Segoe UI" w:cs="Segoe UI"/>
          <w:color w:val="24292F"/>
        </w:rPr>
      </w:pPr>
      <w:r>
        <w:rPr>
          <w:rFonts w:eastAsia="Segoe UI" w:cs="Segoe UI"/>
          <w:color w:val="24292F"/>
        </w:rPr>
        <w:br w:type="page"/>
      </w:r>
    </w:p>
    <w:p w14:paraId="7042B1F6" w14:textId="77777777" w:rsidR="00033D75" w:rsidRPr="00033D75" w:rsidRDefault="00033D75" w:rsidP="00033D75">
      <w:pPr>
        <w:pStyle w:val="ListParagraph"/>
        <w:shd w:val="clear" w:color="auto" w:fill="FFFFFF" w:themeFill="background1"/>
        <w:rPr>
          <w:rFonts w:eastAsia="Segoe UI" w:cs="Segoe UI"/>
          <w:color w:val="24292F"/>
        </w:rPr>
      </w:pPr>
    </w:p>
    <w:p w14:paraId="0EFFCC50" w14:textId="52B75D6D" w:rsidR="1A5A408B" w:rsidRDefault="1A5A408B" w:rsidP="61FDD1E4">
      <w:pPr>
        <w:pStyle w:val="ListParagraph"/>
        <w:numPr>
          <w:ilvl w:val="0"/>
          <w:numId w:val="38"/>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w:t>
      </w:r>
      <w:r w:rsidR="348E05B4" w:rsidRPr="61FDD1E4">
        <w:rPr>
          <w:rFonts w:eastAsia="Segoe UI" w:cs="Segoe UI"/>
          <w:color w:val="24292F"/>
        </w:rPr>
        <w:t>s</w:t>
      </w:r>
      <w:r w:rsidRPr="61FDD1E4">
        <w:rPr>
          <w:rFonts w:eastAsia="Segoe UI" w:cs="Segoe UI"/>
          <w:color w:val="24292F"/>
        </w:rPr>
        <w:t>ing healthcare resources and interventions.</w:t>
      </w:r>
    </w:p>
    <w:p w14:paraId="6ED218BC" w14:textId="629EB153" w:rsidR="1A5A408B" w:rsidRDefault="1A5A408B" w:rsidP="61FDD1E4">
      <w:pPr>
        <w:shd w:val="clear" w:color="auto" w:fill="FFFFFE"/>
      </w:pPr>
      <w:r w:rsidRPr="61FDD1E4">
        <w:rPr>
          <w:rFonts w:ascii="Consolas" w:eastAsia="Consolas" w:hAnsi="Consolas" w:cs="Consolas"/>
          <w:color w:val="212121"/>
          <w:sz w:val="18"/>
          <w:szCs w:val="18"/>
        </w:rPr>
        <w:t xml:space="preserve"> </w:t>
      </w:r>
    </w:p>
    <w:p w14:paraId="0862893F" w14:textId="4325C3D9" w:rsidR="1A5A408B" w:rsidRDefault="1A5A408B" w:rsidP="61FDD1E4">
      <w:r w:rsidRPr="61FDD1E4">
        <w:rPr>
          <w:rFonts w:eastAsia="Segoe UI" w:cs="Segoe UI"/>
          <w:color w:val="24292F"/>
        </w:rPr>
        <w:t xml:space="preserve"> </w:t>
      </w:r>
    </w:p>
    <w:tbl>
      <w:tblPr>
        <w:tblStyle w:val="TableGrid"/>
        <w:tblW w:w="0" w:type="auto"/>
        <w:tblLayout w:type="fixed"/>
        <w:tblLook w:val="06A0" w:firstRow="1" w:lastRow="0" w:firstColumn="1" w:lastColumn="0" w:noHBand="1" w:noVBand="1"/>
      </w:tblPr>
      <w:tblGrid>
        <w:gridCol w:w="9630"/>
      </w:tblGrid>
      <w:tr w:rsidR="61FDD1E4" w14:paraId="47593582" w14:textId="77777777" w:rsidTr="61FDD1E4">
        <w:trPr>
          <w:trHeight w:val="300"/>
        </w:trPr>
        <w:tc>
          <w:tcPr>
            <w:tcW w:w="9630" w:type="dxa"/>
          </w:tcPr>
          <w:p w14:paraId="7013CBFF" w14:textId="257BBA87" w:rsidR="61FDD1E4" w:rsidRDefault="61FDD1E4" w:rsidP="61FDD1E4">
            <w:pPr>
              <w:rPr>
                <w:rFonts w:eastAsia="Segoe UI" w:cs="Segoe UI"/>
                <w:color w:val="24292F"/>
              </w:rPr>
            </w:pPr>
          </w:p>
          <w:p w14:paraId="2AB0387E" w14:textId="7DF8113C" w:rsidR="61FDD1E4" w:rsidRDefault="007B76E9" w:rsidP="61FDD1E4">
            <w:pPr>
              <w:rPr>
                <w:rFonts w:eastAsia="Segoe UI" w:cs="Segoe UI"/>
                <w:color w:val="24292F"/>
              </w:rPr>
            </w:pPr>
            <w:r w:rsidRPr="007B76E9">
              <w:rPr>
                <w:rFonts w:eastAsia="Segoe UI" w:cs="Segoe UI"/>
                <w:noProof/>
                <w:color w:val="24292F"/>
              </w:rPr>
              <w:drawing>
                <wp:inline distT="0" distB="0" distL="0" distR="0" wp14:anchorId="30BA1B1E" wp14:editId="6EAF0C29">
                  <wp:extent cx="5153744" cy="3172268"/>
                  <wp:effectExtent l="0" t="0" r="0" b="9525"/>
                  <wp:docPr id="3375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2750" name=""/>
                          <pic:cNvPicPr/>
                        </pic:nvPicPr>
                        <pic:blipFill>
                          <a:blip r:embed="rId14"/>
                          <a:stretch>
                            <a:fillRect/>
                          </a:stretch>
                        </pic:blipFill>
                        <pic:spPr>
                          <a:xfrm>
                            <a:off x="0" y="0"/>
                            <a:ext cx="5153744" cy="3172268"/>
                          </a:xfrm>
                          <a:prstGeom prst="rect">
                            <a:avLst/>
                          </a:prstGeom>
                        </pic:spPr>
                      </pic:pic>
                    </a:graphicData>
                  </a:graphic>
                </wp:inline>
              </w:drawing>
            </w:r>
          </w:p>
          <w:p w14:paraId="42E8DE70" w14:textId="2778D2EF" w:rsidR="61FDD1E4" w:rsidRDefault="61FDD1E4" w:rsidP="61FDD1E4">
            <w:pPr>
              <w:rPr>
                <w:rFonts w:eastAsia="Segoe UI" w:cs="Segoe UI"/>
                <w:color w:val="24292F"/>
              </w:rPr>
            </w:pPr>
          </w:p>
          <w:p w14:paraId="59323D12" w14:textId="495EF658" w:rsidR="61FDD1E4" w:rsidRDefault="61FDD1E4" w:rsidP="61FDD1E4">
            <w:pPr>
              <w:rPr>
                <w:rFonts w:eastAsia="Segoe UI" w:cs="Segoe UI"/>
                <w:color w:val="24292F"/>
              </w:rPr>
            </w:pPr>
          </w:p>
          <w:p w14:paraId="1CEE8CDF" w14:textId="2C3BB453" w:rsidR="61FDD1E4" w:rsidRDefault="61FDD1E4" w:rsidP="61FDD1E4">
            <w:pPr>
              <w:rPr>
                <w:rFonts w:eastAsia="Segoe UI" w:cs="Segoe UI"/>
                <w:color w:val="24292F"/>
              </w:rPr>
            </w:pPr>
          </w:p>
          <w:p w14:paraId="77D8A65B" w14:textId="1949EE94" w:rsidR="61FDD1E4" w:rsidRDefault="61FDD1E4" w:rsidP="61FDD1E4">
            <w:pPr>
              <w:rPr>
                <w:rFonts w:eastAsia="Segoe UI" w:cs="Segoe UI"/>
                <w:color w:val="24292F"/>
              </w:rPr>
            </w:pPr>
          </w:p>
        </w:tc>
      </w:tr>
    </w:tbl>
    <w:p w14:paraId="5429280F" w14:textId="155CD102" w:rsidR="61FDD1E4" w:rsidRDefault="61FDD1E4" w:rsidP="61FDD1E4">
      <w:pPr>
        <w:rPr>
          <w:rFonts w:eastAsia="Segoe UI" w:cs="Segoe UI"/>
          <w:color w:val="24292F"/>
        </w:rPr>
      </w:pPr>
    </w:p>
    <w:p w14:paraId="4C42ED66" w14:textId="46DFC076" w:rsidR="00033D75" w:rsidRDefault="00033D75">
      <w:pPr>
        <w:spacing w:after="160" w:line="259" w:lineRule="auto"/>
        <w:rPr>
          <w:rFonts w:eastAsia="Segoe UI" w:cs="Segoe UI"/>
          <w:color w:val="24292F"/>
        </w:rPr>
      </w:pPr>
      <w:r>
        <w:rPr>
          <w:rFonts w:eastAsia="Segoe UI" w:cs="Segoe UI"/>
          <w:color w:val="24292F"/>
        </w:rPr>
        <w:br w:type="page"/>
      </w:r>
    </w:p>
    <w:p w14:paraId="10E73BAC" w14:textId="77777777" w:rsidR="61FDD1E4" w:rsidRDefault="61FDD1E4" w:rsidP="61FDD1E4">
      <w:pPr>
        <w:shd w:val="clear" w:color="auto" w:fill="FFFFFF" w:themeFill="background1"/>
        <w:spacing w:after="160"/>
        <w:rPr>
          <w:rFonts w:eastAsia="Segoe UI" w:cs="Segoe UI"/>
          <w:color w:val="24292F"/>
        </w:rPr>
      </w:pPr>
    </w:p>
    <w:p w14:paraId="0E689758" w14:textId="143C500E" w:rsidR="1A5A408B" w:rsidRDefault="1A5A408B" w:rsidP="61FDD1E4">
      <w:pPr>
        <w:pStyle w:val="ListParagraph"/>
        <w:numPr>
          <w:ilvl w:val="0"/>
          <w:numId w:val="37"/>
        </w:numPr>
        <w:shd w:val="clear" w:color="auto" w:fill="FFFFFF" w:themeFill="background1"/>
        <w:rPr>
          <w:rFonts w:eastAsia="Segoe UI" w:cs="Segoe UI"/>
          <w:color w:val="24292F"/>
        </w:rPr>
      </w:pPr>
      <w:r w:rsidRPr="61FDD1E4">
        <w:rPr>
          <w:rFonts w:eastAsia="Segoe UI" w:cs="Segoe UI"/>
          <w:b/>
          <w:bCs/>
          <w:color w:val="24292F"/>
        </w:rPr>
        <w:t>"New Year Promotion: Featuring Cities with '</w:t>
      </w:r>
      <w:proofErr w:type="gramStart"/>
      <w:r w:rsidRPr="61FDD1E4">
        <w:rPr>
          <w:rFonts w:eastAsia="Segoe UI" w:cs="Segoe UI"/>
          <w:b/>
          <w:bCs/>
          <w:color w:val="24292F"/>
        </w:rPr>
        <w:t>New :</w:t>
      </w:r>
      <w:proofErr w:type="gramEnd"/>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p w14:paraId="2F131235" w14:textId="21E50925" w:rsidR="1A5A408B" w:rsidRDefault="1A5A408B" w:rsidP="00033D75">
      <w:pPr>
        <w:shd w:val="clear" w:color="auto" w:fill="FFFFFE"/>
        <w:ind w:left="720"/>
      </w:pPr>
      <w:r w:rsidRPr="61FDD1E4">
        <w:rPr>
          <w:rFonts w:ascii="Consolas" w:eastAsia="Consolas" w:hAnsi="Consolas" w:cs="Consolas"/>
          <w:color w:val="212121"/>
          <w:sz w:val="18"/>
          <w:szCs w:val="18"/>
        </w:rPr>
        <w:t xml:space="preserve"> </w:t>
      </w:r>
    </w:p>
    <w:tbl>
      <w:tblPr>
        <w:tblStyle w:val="TableGrid"/>
        <w:tblW w:w="9351" w:type="dxa"/>
        <w:tblInd w:w="279" w:type="dxa"/>
        <w:tblLayout w:type="fixed"/>
        <w:tblLook w:val="06A0" w:firstRow="1" w:lastRow="0" w:firstColumn="1" w:lastColumn="0" w:noHBand="1" w:noVBand="1"/>
      </w:tblPr>
      <w:tblGrid>
        <w:gridCol w:w="9351"/>
      </w:tblGrid>
      <w:tr w:rsidR="61FDD1E4" w14:paraId="27A58213" w14:textId="77777777" w:rsidTr="001C6C6D">
        <w:trPr>
          <w:trHeight w:val="300"/>
        </w:trPr>
        <w:tc>
          <w:tcPr>
            <w:tcW w:w="9351" w:type="dxa"/>
          </w:tcPr>
          <w:p w14:paraId="425480C3" w14:textId="0C5E4AB0" w:rsidR="61FDD1E4" w:rsidRDefault="61FDD1E4" w:rsidP="61FDD1E4">
            <w:pPr>
              <w:rPr>
                <w:rFonts w:ascii="Consolas" w:eastAsia="Consolas" w:hAnsi="Consolas" w:cs="Consolas"/>
                <w:color w:val="212121"/>
                <w:sz w:val="18"/>
                <w:szCs w:val="18"/>
              </w:rPr>
            </w:pPr>
          </w:p>
          <w:p w14:paraId="70BD0AB5" w14:textId="6B2928B4" w:rsidR="61FDD1E4" w:rsidRPr="00033D75" w:rsidRDefault="00875C97" w:rsidP="61FDD1E4">
            <w:pPr>
              <w:rPr>
                <w:rFonts w:ascii="Times New Roman" w:hAnsi="Times New Roman"/>
              </w:rPr>
            </w:pPr>
            <w:r w:rsidRPr="00875C97">
              <w:rPr>
                <w:rFonts w:ascii="Times New Roman" w:hAnsi="Times New Roman"/>
                <w:noProof/>
              </w:rPr>
              <w:drawing>
                <wp:inline distT="0" distB="0" distL="0" distR="0" wp14:anchorId="6E8A42B5" wp14:editId="476DBA3B">
                  <wp:extent cx="3971925" cy="258142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82901" cy="2588556"/>
                          </a:xfrm>
                          <a:prstGeom prst="rect">
                            <a:avLst/>
                          </a:prstGeom>
                          <a:noFill/>
                          <a:ln>
                            <a:noFill/>
                          </a:ln>
                        </pic:spPr>
                      </pic:pic>
                    </a:graphicData>
                  </a:graphic>
                </wp:inline>
              </w:drawing>
            </w:r>
          </w:p>
          <w:p w14:paraId="5BB4147E" w14:textId="3B5D3552" w:rsidR="61FDD1E4" w:rsidRDefault="61FDD1E4" w:rsidP="61FDD1E4">
            <w:pPr>
              <w:rPr>
                <w:rFonts w:ascii="Consolas" w:eastAsia="Consolas" w:hAnsi="Consolas" w:cs="Consolas"/>
                <w:color w:val="212121"/>
                <w:sz w:val="18"/>
                <w:szCs w:val="18"/>
              </w:rPr>
            </w:pPr>
          </w:p>
        </w:tc>
      </w:tr>
    </w:tbl>
    <w:p w14:paraId="7DB062D6" w14:textId="25307F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67385C74" w14:textId="78FB553F" w:rsidR="1A5A408B" w:rsidRDefault="1A5A408B" w:rsidP="61FDD1E4">
      <w:pPr>
        <w:shd w:val="clear" w:color="auto" w:fill="FFFFFE"/>
        <w:ind w:left="720"/>
      </w:pPr>
    </w:p>
    <w:p w14:paraId="31EA7616" w14:textId="4EE3C3AA" w:rsidR="1A5A408B" w:rsidRPr="001C6C6D" w:rsidRDefault="1A5A408B" w:rsidP="001C6C6D">
      <w:pPr>
        <w:pStyle w:val="ListParagraph"/>
        <w:numPr>
          <w:ilvl w:val="0"/>
          <w:numId w:val="36"/>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9351" w:type="dxa"/>
        <w:tblInd w:w="279" w:type="dxa"/>
        <w:tblLayout w:type="fixed"/>
        <w:tblLook w:val="06A0" w:firstRow="1" w:lastRow="0" w:firstColumn="1" w:lastColumn="0" w:noHBand="1" w:noVBand="1"/>
      </w:tblPr>
      <w:tblGrid>
        <w:gridCol w:w="9351"/>
      </w:tblGrid>
      <w:tr w:rsidR="61FDD1E4" w14:paraId="685CAA52" w14:textId="77777777" w:rsidTr="001C6C6D">
        <w:trPr>
          <w:trHeight w:val="300"/>
        </w:trPr>
        <w:tc>
          <w:tcPr>
            <w:tcW w:w="9351" w:type="dxa"/>
          </w:tcPr>
          <w:p w14:paraId="7363F72D" w14:textId="1A612954" w:rsidR="61FDD1E4" w:rsidRDefault="61FDD1E4" w:rsidP="61FDD1E4">
            <w:pPr>
              <w:rPr>
                <w:rFonts w:ascii="Consolas" w:eastAsia="Consolas" w:hAnsi="Consolas" w:cs="Consolas"/>
                <w:color w:val="212121"/>
                <w:sz w:val="18"/>
                <w:szCs w:val="18"/>
              </w:rPr>
            </w:pPr>
          </w:p>
          <w:p w14:paraId="70858209" w14:textId="6D43CAE3" w:rsidR="61FDD1E4" w:rsidRPr="001C6C6D" w:rsidRDefault="00701853" w:rsidP="61FDD1E4">
            <w:pPr>
              <w:rPr>
                <w:rFonts w:ascii="Times New Roman" w:hAnsi="Times New Roman"/>
              </w:rPr>
            </w:pPr>
            <w:r w:rsidRPr="00701853">
              <w:rPr>
                <w:rFonts w:ascii="Times New Roman" w:hAnsi="Times New Roman"/>
                <w:noProof/>
              </w:rPr>
              <w:drawing>
                <wp:inline distT="0" distB="0" distL="0" distR="0" wp14:anchorId="6542BBA4" wp14:editId="0989FD0D">
                  <wp:extent cx="3858450" cy="3114675"/>
                  <wp:effectExtent l="0" t="0" r="8890" b="0"/>
                  <wp:docPr id="596879130" name="Picture 596879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3260" cy="3126630"/>
                          </a:xfrm>
                          <a:prstGeom prst="rect">
                            <a:avLst/>
                          </a:prstGeom>
                          <a:noFill/>
                          <a:ln>
                            <a:noFill/>
                          </a:ln>
                        </pic:spPr>
                      </pic:pic>
                    </a:graphicData>
                  </a:graphic>
                </wp:inline>
              </w:drawing>
            </w:r>
          </w:p>
          <w:p w14:paraId="490EA550" w14:textId="11764D6B" w:rsidR="61FDD1E4" w:rsidRDefault="61FDD1E4" w:rsidP="61FDD1E4">
            <w:pPr>
              <w:rPr>
                <w:rFonts w:ascii="Consolas" w:eastAsia="Consolas" w:hAnsi="Consolas" w:cs="Consolas"/>
                <w:color w:val="212121"/>
                <w:sz w:val="18"/>
                <w:szCs w:val="18"/>
              </w:rPr>
            </w:pPr>
          </w:p>
        </w:tc>
      </w:tr>
    </w:tbl>
    <w:p w14:paraId="176A970C" w14:textId="7B6692EB" w:rsidR="00033D75" w:rsidRPr="001C6C6D" w:rsidRDefault="00033D75" w:rsidP="001C6C6D">
      <w:pPr>
        <w:shd w:val="clear" w:color="auto" w:fill="FFFFFE"/>
      </w:pPr>
    </w:p>
    <w:p w14:paraId="42DA0AFE" w14:textId="36DE9FE4" w:rsidR="61FDD1E4" w:rsidRPr="001C6C6D" w:rsidRDefault="1A5A408B" w:rsidP="61FDD1E4">
      <w:pPr>
        <w:pStyle w:val="ListParagraph"/>
        <w:numPr>
          <w:ilvl w:val="0"/>
          <w:numId w:val="35"/>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tbl>
      <w:tblPr>
        <w:tblStyle w:val="TableGrid"/>
        <w:tblW w:w="9209" w:type="dxa"/>
        <w:tblInd w:w="421" w:type="dxa"/>
        <w:tblLayout w:type="fixed"/>
        <w:tblLook w:val="06A0" w:firstRow="1" w:lastRow="0" w:firstColumn="1" w:lastColumn="0" w:noHBand="1" w:noVBand="1"/>
      </w:tblPr>
      <w:tblGrid>
        <w:gridCol w:w="9209"/>
      </w:tblGrid>
      <w:tr w:rsidR="61FDD1E4" w14:paraId="63B8E898" w14:textId="77777777" w:rsidTr="00F85DC2">
        <w:trPr>
          <w:trHeight w:val="300"/>
        </w:trPr>
        <w:tc>
          <w:tcPr>
            <w:tcW w:w="9209" w:type="dxa"/>
          </w:tcPr>
          <w:p w14:paraId="4BC6D3F2" w14:textId="1F3A29FA" w:rsidR="61FDD1E4" w:rsidRDefault="61FDD1E4" w:rsidP="61FDD1E4">
            <w:pPr>
              <w:rPr>
                <w:rFonts w:eastAsia="Segoe UI" w:cs="Segoe UI"/>
                <w:color w:val="24292F"/>
              </w:rPr>
            </w:pPr>
          </w:p>
          <w:p w14:paraId="6DB2AC81" w14:textId="1C454829" w:rsidR="61FDD1E4" w:rsidRPr="001C6C6D" w:rsidRDefault="0033696C" w:rsidP="61FDD1E4">
            <w:pPr>
              <w:rPr>
                <w:rFonts w:ascii="Times New Roman" w:hAnsi="Times New Roman"/>
              </w:rPr>
            </w:pPr>
            <w:r w:rsidRPr="0033696C">
              <w:rPr>
                <w:rFonts w:ascii="Times New Roman" w:hAnsi="Times New Roman"/>
                <w:noProof/>
              </w:rPr>
              <w:drawing>
                <wp:inline distT="0" distB="0" distL="0" distR="0" wp14:anchorId="1639F252" wp14:editId="7EEBD4BC">
                  <wp:extent cx="2752725" cy="2752725"/>
                  <wp:effectExtent l="0" t="0" r="9525" b="9525"/>
                  <wp:docPr id="86350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52725" cy="2752725"/>
                          </a:xfrm>
                          <a:prstGeom prst="rect">
                            <a:avLst/>
                          </a:prstGeom>
                          <a:noFill/>
                          <a:ln>
                            <a:noFill/>
                          </a:ln>
                        </pic:spPr>
                      </pic:pic>
                    </a:graphicData>
                  </a:graphic>
                </wp:inline>
              </w:drawing>
            </w:r>
          </w:p>
          <w:p w14:paraId="624460D1" w14:textId="025F9924" w:rsidR="61FDD1E4" w:rsidRDefault="61FDD1E4" w:rsidP="61FDD1E4">
            <w:pPr>
              <w:rPr>
                <w:rFonts w:eastAsia="Segoe UI" w:cs="Segoe UI"/>
                <w:color w:val="24292F"/>
              </w:rPr>
            </w:pPr>
          </w:p>
        </w:tc>
      </w:tr>
    </w:tbl>
    <w:p w14:paraId="57A1056F" w14:textId="2E688A78" w:rsidR="1A5A408B" w:rsidRPr="001C6C6D" w:rsidRDefault="1A5A408B" w:rsidP="61FDD1E4">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6D8B118E" w14:textId="0CCC2105" w:rsidR="1A5A408B" w:rsidRPr="001C6C6D" w:rsidRDefault="1A5A408B" w:rsidP="001C6C6D">
      <w:pPr>
        <w:pStyle w:val="ListParagraph"/>
        <w:numPr>
          <w:ilvl w:val="0"/>
          <w:numId w:val="34"/>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9209" w:type="dxa"/>
        <w:tblInd w:w="421" w:type="dxa"/>
        <w:tblLayout w:type="fixed"/>
        <w:tblLook w:val="06A0" w:firstRow="1" w:lastRow="0" w:firstColumn="1" w:lastColumn="0" w:noHBand="1" w:noVBand="1"/>
      </w:tblPr>
      <w:tblGrid>
        <w:gridCol w:w="9209"/>
      </w:tblGrid>
      <w:tr w:rsidR="61FDD1E4" w14:paraId="002869E5" w14:textId="77777777" w:rsidTr="00F85DC2">
        <w:trPr>
          <w:trHeight w:val="300"/>
        </w:trPr>
        <w:tc>
          <w:tcPr>
            <w:tcW w:w="9209" w:type="dxa"/>
          </w:tcPr>
          <w:p w14:paraId="52B1A2F6" w14:textId="17E7857B" w:rsidR="61FDD1E4" w:rsidRDefault="61FDD1E4" w:rsidP="61FDD1E4">
            <w:pPr>
              <w:rPr>
                <w:rFonts w:eastAsia="Segoe UI" w:cs="Segoe UI"/>
                <w:color w:val="24292F"/>
              </w:rPr>
            </w:pPr>
          </w:p>
          <w:p w14:paraId="45B69569" w14:textId="77777777" w:rsidR="008E259D" w:rsidRPr="008E259D" w:rsidRDefault="008E259D" w:rsidP="008E259D">
            <w:pPr>
              <w:rPr>
                <w:rFonts w:ascii="Times New Roman" w:hAnsi="Times New Roman"/>
              </w:rPr>
            </w:pPr>
            <w:r w:rsidRPr="008E259D">
              <w:rPr>
                <w:rFonts w:ascii="Times New Roman" w:hAnsi="Times New Roman"/>
                <w:noProof/>
              </w:rPr>
              <w:drawing>
                <wp:inline distT="0" distB="0" distL="0" distR="0" wp14:anchorId="088EB99C" wp14:editId="71E6BDEB">
                  <wp:extent cx="4543425" cy="3494054"/>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55307" cy="3503192"/>
                          </a:xfrm>
                          <a:prstGeom prst="rect">
                            <a:avLst/>
                          </a:prstGeom>
                          <a:noFill/>
                          <a:ln>
                            <a:noFill/>
                          </a:ln>
                        </pic:spPr>
                      </pic:pic>
                    </a:graphicData>
                  </a:graphic>
                </wp:inline>
              </w:drawing>
            </w:r>
          </w:p>
          <w:p w14:paraId="18178DA8" w14:textId="47574331" w:rsidR="61FDD1E4" w:rsidRDefault="61FDD1E4" w:rsidP="61FDD1E4">
            <w:pPr>
              <w:rPr>
                <w:rFonts w:eastAsia="Segoe UI" w:cs="Segoe UI"/>
                <w:color w:val="24292F"/>
              </w:rPr>
            </w:pPr>
          </w:p>
        </w:tc>
      </w:tr>
    </w:tbl>
    <w:p w14:paraId="3CA78AA8" w14:textId="2672E840" w:rsidR="1A5A408B" w:rsidRDefault="1A5A408B" w:rsidP="00221DA1">
      <w:pPr>
        <w:shd w:val="clear" w:color="auto" w:fill="FFFFFF" w:themeFill="background1"/>
        <w:spacing w:after="160"/>
      </w:pPr>
    </w:p>
    <w:p w14:paraId="55870F3E" w14:textId="56A32E9D" w:rsidR="1A5A408B" w:rsidRPr="00417BE0" w:rsidRDefault="1A5A408B" w:rsidP="00417BE0">
      <w:pPr>
        <w:pStyle w:val="ListParagraph"/>
        <w:numPr>
          <w:ilvl w:val="0"/>
          <w:numId w:val="33"/>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r w:rsidRPr="00417BE0">
        <w:rPr>
          <w:rFonts w:eastAsia="Segoe UI" w:cs="Segoe UI"/>
          <w:color w:val="24292F"/>
        </w:rPr>
        <w:t xml:space="preserve"> </w:t>
      </w:r>
    </w:p>
    <w:tbl>
      <w:tblPr>
        <w:tblStyle w:val="TableGrid"/>
        <w:tblW w:w="9209" w:type="dxa"/>
        <w:tblInd w:w="421" w:type="dxa"/>
        <w:tblLayout w:type="fixed"/>
        <w:tblLook w:val="06A0" w:firstRow="1" w:lastRow="0" w:firstColumn="1" w:lastColumn="0" w:noHBand="1" w:noVBand="1"/>
      </w:tblPr>
      <w:tblGrid>
        <w:gridCol w:w="9209"/>
      </w:tblGrid>
      <w:tr w:rsidR="61FDD1E4" w14:paraId="0E33553C" w14:textId="77777777" w:rsidTr="00417BE0">
        <w:trPr>
          <w:trHeight w:val="300"/>
        </w:trPr>
        <w:tc>
          <w:tcPr>
            <w:tcW w:w="9209" w:type="dxa"/>
          </w:tcPr>
          <w:p w14:paraId="7B5E0EA7" w14:textId="1C86781C" w:rsidR="61FDD1E4" w:rsidRDefault="61FDD1E4" w:rsidP="61FDD1E4">
            <w:pPr>
              <w:rPr>
                <w:rFonts w:eastAsia="Segoe UI" w:cs="Segoe UI"/>
                <w:color w:val="24292F"/>
              </w:rPr>
            </w:pPr>
          </w:p>
          <w:p w14:paraId="02F7FF88" w14:textId="5AEB34B3" w:rsidR="61FDD1E4" w:rsidRPr="00417BE0" w:rsidRDefault="00F30F4D" w:rsidP="61FDD1E4">
            <w:pPr>
              <w:rPr>
                <w:rFonts w:ascii="Times New Roman" w:hAnsi="Times New Roman"/>
              </w:rPr>
            </w:pPr>
            <w:r w:rsidRPr="00F30F4D">
              <w:rPr>
                <w:rFonts w:ascii="Times New Roman" w:hAnsi="Times New Roman"/>
                <w:noProof/>
              </w:rPr>
              <w:drawing>
                <wp:inline distT="0" distB="0" distL="0" distR="0" wp14:anchorId="71829DFC" wp14:editId="19830597">
                  <wp:extent cx="3990975" cy="3001591"/>
                  <wp:effectExtent l="0" t="0" r="0" b="8890"/>
                  <wp:docPr id="234227700" name="Picture 234227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95479" cy="3004979"/>
                          </a:xfrm>
                          <a:prstGeom prst="rect">
                            <a:avLst/>
                          </a:prstGeom>
                          <a:noFill/>
                          <a:ln>
                            <a:noFill/>
                          </a:ln>
                        </pic:spPr>
                      </pic:pic>
                    </a:graphicData>
                  </a:graphic>
                </wp:inline>
              </w:drawing>
            </w:r>
          </w:p>
          <w:p w14:paraId="15D69CDE" w14:textId="02774CE1" w:rsidR="61FDD1E4" w:rsidRDefault="61FDD1E4" w:rsidP="61FDD1E4">
            <w:pPr>
              <w:rPr>
                <w:rFonts w:eastAsia="Segoe UI" w:cs="Segoe UI"/>
                <w:color w:val="24292F"/>
              </w:rPr>
            </w:pPr>
          </w:p>
        </w:tc>
      </w:tr>
    </w:tbl>
    <w:p w14:paraId="3771C08B" w14:textId="77777777" w:rsidR="00033D75" w:rsidRDefault="00033D75" w:rsidP="61FDD1E4">
      <w:pPr>
        <w:shd w:val="clear" w:color="auto" w:fill="FFFFFF" w:themeFill="background1"/>
        <w:spacing w:after="160"/>
        <w:ind w:left="720"/>
        <w:rPr>
          <w:rFonts w:eastAsia="Segoe UI" w:cs="Segoe UI"/>
          <w:color w:val="24292F"/>
        </w:rPr>
      </w:pPr>
    </w:p>
    <w:p w14:paraId="11A1886E" w14:textId="045B284F" w:rsidR="1A5A408B" w:rsidRDefault="1A5A408B" w:rsidP="61FDD1E4">
      <w:pPr>
        <w:shd w:val="clear" w:color="auto" w:fill="FFFFFF" w:themeFill="background1"/>
        <w:spacing w:after="160"/>
        <w:ind w:left="720"/>
      </w:pPr>
    </w:p>
    <w:p w14:paraId="0ADD90ED" w14:textId="64F32AB1" w:rsidR="1A5A408B" w:rsidRPr="00252706" w:rsidRDefault="1A5A408B" w:rsidP="00252706">
      <w:pPr>
        <w:pStyle w:val="ListParagraph"/>
        <w:numPr>
          <w:ilvl w:val="0"/>
          <w:numId w:val="32"/>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9209" w:type="dxa"/>
        <w:tblInd w:w="421" w:type="dxa"/>
        <w:tblLayout w:type="fixed"/>
        <w:tblLook w:val="06A0" w:firstRow="1" w:lastRow="0" w:firstColumn="1" w:lastColumn="0" w:noHBand="1" w:noVBand="1"/>
      </w:tblPr>
      <w:tblGrid>
        <w:gridCol w:w="9209"/>
      </w:tblGrid>
      <w:tr w:rsidR="61FDD1E4" w14:paraId="0036A582" w14:textId="77777777" w:rsidTr="00252706">
        <w:trPr>
          <w:trHeight w:val="300"/>
        </w:trPr>
        <w:tc>
          <w:tcPr>
            <w:tcW w:w="9209" w:type="dxa"/>
          </w:tcPr>
          <w:p w14:paraId="336EC86B" w14:textId="543D32A2" w:rsidR="61FDD1E4" w:rsidRDefault="61FDD1E4" w:rsidP="61FDD1E4">
            <w:pPr>
              <w:rPr>
                <w:rFonts w:ascii="Consolas" w:eastAsia="Consolas" w:hAnsi="Consolas" w:cs="Consolas"/>
                <w:color w:val="212121"/>
                <w:sz w:val="18"/>
                <w:szCs w:val="18"/>
              </w:rPr>
            </w:pPr>
          </w:p>
          <w:p w14:paraId="229CE82E" w14:textId="1A3F6C2B" w:rsidR="61FDD1E4" w:rsidRPr="00252706" w:rsidRDefault="006271A7" w:rsidP="61FDD1E4">
            <w:pPr>
              <w:rPr>
                <w:rFonts w:ascii="Times New Roman" w:hAnsi="Times New Roman"/>
              </w:rPr>
            </w:pPr>
            <w:r w:rsidRPr="006271A7">
              <w:rPr>
                <w:rFonts w:ascii="Times New Roman" w:hAnsi="Times New Roman"/>
                <w:noProof/>
              </w:rPr>
              <w:drawing>
                <wp:inline distT="0" distB="0" distL="0" distR="0" wp14:anchorId="1708CB27" wp14:editId="59EDA41B">
                  <wp:extent cx="4143375" cy="3033798"/>
                  <wp:effectExtent l="0" t="0" r="0" b="0"/>
                  <wp:docPr id="1257180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2069" cy="3047486"/>
                          </a:xfrm>
                          <a:prstGeom prst="rect">
                            <a:avLst/>
                          </a:prstGeom>
                          <a:noFill/>
                          <a:ln>
                            <a:noFill/>
                          </a:ln>
                        </pic:spPr>
                      </pic:pic>
                    </a:graphicData>
                  </a:graphic>
                </wp:inline>
              </w:drawing>
            </w:r>
          </w:p>
        </w:tc>
      </w:tr>
    </w:tbl>
    <w:p w14:paraId="6C2B4B06" w14:textId="190ED138" w:rsidR="1A5A408B" w:rsidRDefault="1A5A408B" w:rsidP="00252706">
      <w:pPr>
        <w:shd w:val="clear" w:color="auto" w:fill="FFFFFE"/>
      </w:pPr>
    </w:p>
    <w:p w14:paraId="004AF426" w14:textId="4D2D50F9" w:rsidR="1A5A408B" w:rsidRDefault="1A5A408B" w:rsidP="61FDD1E4">
      <w:pPr>
        <w:pStyle w:val="ListParagraph"/>
        <w:numPr>
          <w:ilvl w:val="0"/>
          <w:numId w:val="31"/>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p w14:paraId="616CCAC6" w14:textId="5F173498"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9209" w:type="dxa"/>
        <w:tblInd w:w="421" w:type="dxa"/>
        <w:tblLayout w:type="fixed"/>
        <w:tblLook w:val="06A0" w:firstRow="1" w:lastRow="0" w:firstColumn="1" w:lastColumn="0" w:noHBand="1" w:noVBand="1"/>
      </w:tblPr>
      <w:tblGrid>
        <w:gridCol w:w="9209"/>
      </w:tblGrid>
      <w:tr w:rsidR="61FDD1E4" w14:paraId="69676B46" w14:textId="77777777" w:rsidTr="00252706">
        <w:trPr>
          <w:trHeight w:val="300"/>
        </w:trPr>
        <w:tc>
          <w:tcPr>
            <w:tcW w:w="9209" w:type="dxa"/>
          </w:tcPr>
          <w:p w14:paraId="2C7F1FC2" w14:textId="17B06DE1" w:rsidR="61FDD1E4" w:rsidRDefault="61FDD1E4" w:rsidP="61FDD1E4">
            <w:pPr>
              <w:rPr>
                <w:rFonts w:eastAsia="Segoe UI" w:cs="Segoe UI"/>
                <w:color w:val="24292F"/>
              </w:rPr>
            </w:pPr>
          </w:p>
          <w:p w14:paraId="275EE518" w14:textId="47AA4005" w:rsidR="61FDD1E4" w:rsidRPr="00390F3A" w:rsidRDefault="00390F3A" w:rsidP="61FDD1E4">
            <w:pPr>
              <w:rPr>
                <w:rFonts w:ascii="Times New Roman" w:hAnsi="Times New Roman"/>
              </w:rPr>
            </w:pPr>
            <w:r w:rsidRPr="00390F3A">
              <w:rPr>
                <w:rFonts w:ascii="Times New Roman" w:hAnsi="Times New Roman"/>
                <w:noProof/>
              </w:rPr>
              <w:drawing>
                <wp:inline distT="0" distB="0" distL="0" distR="0" wp14:anchorId="367A3EA1" wp14:editId="4AF39D71">
                  <wp:extent cx="3448050" cy="2524677"/>
                  <wp:effectExtent l="0" t="0" r="0" b="9525"/>
                  <wp:docPr id="93775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460403" cy="2533722"/>
                          </a:xfrm>
                          <a:prstGeom prst="rect">
                            <a:avLst/>
                          </a:prstGeom>
                          <a:noFill/>
                          <a:ln>
                            <a:noFill/>
                          </a:ln>
                        </pic:spPr>
                      </pic:pic>
                    </a:graphicData>
                  </a:graphic>
                </wp:inline>
              </w:drawing>
            </w:r>
          </w:p>
          <w:p w14:paraId="778ACBFF" w14:textId="5776217C" w:rsidR="61FDD1E4" w:rsidRDefault="61FDD1E4" w:rsidP="61FDD1E4">
            <w:pPr>
              <w:rPr>
                <w:rFonts w:eastAsia="Segoe UI" w:cs="Segoe UI"/>
                <w:color w:val="24292F"/>
              </w:rPr>
            </w:pPr>
          </w:p>
        </w:tc>
      </w:tr>
    </w:tbl>
    <w:p w14:paraId="346AFB0C" w14:textId="4EF2740F" w:rsidR="00252706" w:rsidRDefault="1A5A408B" w:rsidP="61FDD1E4">
      <w:pPr>
        <w:shd w:val="clear" w:color="auto" w:fill="FFFFFF" w:themeFill="background1"/>
        <w:spacing w:after="160"/>
        <w:ind w:left="720"/>
        <w:rPr>
          <w:rFonts w:eastAsia="Segoe UI" w:cs="Segoe UI"/>
          <w:color w:val="24292F"/>
        </w:rPr>
      </w:pPr>
      <w:r w:rsidRPr="61FDD1E4">
        <w:rPr>
          <w:rFonts w:eastAsia="Segoe UI" w:cs="Segoe UI"/>
          <w:color w:val="24292F"/>
        </w:rPr>
        <w:t xml:space="preserve"> </w:t>
      </w:r>
    </w:p>
    <w:p w14:paraId="465B4CE0" w14:textId="77777777" w:rsidR="00252706" w:rsidRDefault="00252706">
      <w:pPr>
        <w:spacing w:after="160" w:line="259" w:lineRule="auto"/>
        <w:rPr>
          <w:rFonts w:eastAsia="Segoe UI" w:cs="Segoe UI"/>
          <w:color w:val="24292F"/>
        </w:rPr>
      </w:pPr>
      <w:r>
        <w:rPr>
          <w:rFonts w:eastAsia="Segoe UI" w:cs="Segoe UI"/>
          <w:color w:val="24292F"/>
        </w:rPr>
        <w:br w:type="page"/>
      </w:r>
    </w:p>
    <w:p w14:paraId="7BDC5694" w14:textId="77777777" w:rsidR="00033D75" w:rsidRDefault="00033D75" w:rsidP="61FDD1E4">
      <w:pPr>
        <w:shd w:val="clear" w:color="auto" w:fill="FFFFFF" w:themeFill="background1"/>
        <w:spacing w:after="160"/>
        <w:ind w:left="720"/>
        <w:rPr>
          <w:rFonts w:eastAsia="Segoe UI" w:cs="Segoe UI"/>
          <w:color w:val="24292F"/>
        </w:rPr>
      </w:pPr>
    </w:p>
    <w:p w14:paraId="5528DC7B" w14:textId="7796B35E" w:rsidR="1A5A408B" w:rsidRDefault="1A5A408B" w:rsidP="61FDD1E4">
      <w:pPr>
        <w:pStyle w:val="ListParagraph"/>
        <w:numPr>
          <w:ilvl w:val="0"/>
          <w:numId w:val="30"/>
        </w:numPr>
        <w:shd w:val="clear" w:color="auto" w:fill="FFFFFF" w:themeFill="background1"/>
        <w:rPr>
          <w:rFonts w:eastAsia="Segoe UI" w:cs="Segoe UI"/>
          <w:color w:val="0D0D0D" w:themeColor="text1" w:themeTint="F2"/>
          <w:sz w:val="22"/>
          <w:szCs w:val="22"/>
        </w:rPr>
      </w:pP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r w:rsidR="57BF207D" w:rsidRPr="61FDD1E4">
        <w:rPr>
          <w:rFonts w:eastAsia="Segoe UI" w:cs="Segoe UI"/>
          <w:color w:val="0D0D0D" w:themeColor="text1" w:themeTint="F2"/>
          <w:sz w:val="22"/>
          <w:szCs w:val="22"/>
        </w:rPr>
        <w:t>.</w:t>
      </w:r>
    </w:p>
    <w:p w14:paraId="7E0E1953" w14:textId="7EDF3B5C" w:rsidR="61FDD1E4" w:rsidRDefault="61FDD1E4" w:rsidP="61FDD1E4">
      <w:pPr>
        <w:shd w:val="clear" w:color="auto" w:fill="FFFFFF" w:themeFill="background1"/>
        <w:rPr>
          <w:rFonts w:eastAsia="Segoe UI" w:cs="Segoe UI"/>
          <w:color w:val="0D0D0D" w:themeColor="text1" w:themeTint="F2"/>
          <w:sz w:val="22"/>
          <w:szCs w:val="22"/>
        </w:rPr>
      </w:pPr>
    </w:p>
    <w:tbl>
      <w:tblPr>
        <w:tblStyle w:val="TableGrid"/>
        <w:tblW w:w="0" w:type="auto"/>
        <w:tblLayout w:type="fixed"/>
        <w:tblLook w:val="06A0" w:firstRow="1" w:lastRow="0" w:firstColumn="1" w:lastColumn="0" w:noHBand="1" w:noVBand="1"/>
      </w:tblPr>
      <w:tblGrid>
        <w:gridCol w:w="9630"/>
      </w:tblGrid>
      <w:tr w:rsidR="61FDD1E4" w14:paraId="0FAD94D3" w14:textId="77777777" w:rsidTr="61FDD1E4">
        <w:trPr>
          <w:trHeight w:val="300"/>
        </w:trPr>
        <w:tc>
          <w:tcPr>
            <w:tcW w:w="9630" w:type="dxa"/>
          </w:tcPr>
          <w:p w14:paraId="20040753" w14:textId="35C8B62C" w:rsidR="61FDD1E4" w:rsidRDefault="61FDD1E4" w:rsidP="61FDD1E4">
            <w:pPr>
              <w:rPr>
                <w:rFonts w:eastAsia="Segoe UI" w:cs="Segoe UI"/>
                <w:color w:val="0D0D0D" w:themeColor="text1" w:themeTint="F2"/>
                <w:sz w:val="22"/>
                <w:szCs w:val="22"/>
              </w:rPr>
            </w:pPr>
          </w:p>
          <w:p w14:paraId="6EFD9BF2" w14:textId="77777777" w:rsidR="00C6391F" w:rsidRPr="00C6391F" w:rsidRDefault="00C6391F" w:rsidP="00C6391F">
            <w:pPr>
              <w:rPr>
                <w:rFonts w:ascii="Times New Roman" w:hAnsi="Times New Roman"/>
              </w:rPr>
            </w:pPr>
            <w:r w:rsidRPr="00C6391F">
              <w:rPr>
                <w:rFonts w:ascii="Times New Roman" w:hAnsi="Times New Roman"/>
                <w:noProof/>
              </w:rPr>
              <w:drawing>
                <wp:inline distT="0" distB="0" distL="0" distR="0" wp14:anchorId="12547393" wp14:editId="6F8D115A">
                  <wp:extent cx="3924300" cy="3473760"/>
                  <wp:effectExtent l="0" t="0" r="0" b="0"/>
                  <wp:docPr id="1652269605" name="Picture 165226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7663" cy="3485589"/>
                          </a:xfrm>
                          <a:prstGeom prst="rect">
                            <a:avLst/>
                          </a:prstGeom>
                          <a:noFill/>
                          <a:ln>
                            <a:noFill/>
                          </a:ln>
                        </pic:spPr>
                      </pic:pic>
                    </a:graphicData>
                  </a:graphic>
                </wp:inline>
              </w:drawing>
            </w:r>
          </w:p>
          <w:p w14:paraId="77E78A2E" w14:textId="1F849A84" w:rsidR="61FDD1E4" w:rsidRDefault="61FDD1E4" w:rsidP="61FDD1E4">
            <w:pPr>
              <w:rPr>
                <w:rFonts w:eastAsia="Segoe UI" w:cs="Segoe UI"/>
                <w:color w:val="0D0D0D" w:themeColor="text1" w:themeTint="F2"/>
                <w:sz w:val="22"/>
                <w:szCs w:val="22"/>
              </w:rPr>
            </w:pPr>
          </w:p>
          <w:p w14:paraId="4F6919CC" w14:textId="65498704" w:rsidR="61FDD1E4" w:rsidRPr="00252706" w:rsidRDefault="00D70AF6" w:rsidP="61FDD1E4">
            <w:pPr>
              <w:rPr>
                <w:rFonts w:ascii="Times New Roman" w:hAnsi="Times New Roman"/>
              </w:rPr>
            </w:pPr>
            <w:r w:rsidRPr="00D70AF6">
              <w:rPr>
                <w:rFonts w:ascii="Times New Roman" w:hAnsi="Times New Roman"/>
                <w:noProof/>
              </w:rPr>
              <w:drawing>
                <wp:inline distT="0" distB="0" distL="0" distR="0" wp14:anchorId="06CCBAE6" wp14:editId="204EEC29">
                  <wp:extent cx="4127377" cy="2886075"/>
                  <wp:effectExtent l="0" t="0" r="6985" b="0"/>
                  <wp:docPr id="75507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30409" cy="2888195"/>
                          </a:xfrm>
                          <a:prstGeom prst="rect">
                            <a:avLst/>
                          </a:prstGeom>
                          <a:noFill/>
                          <a:ln>
                            <a:noFill/>
                          </a:ln>
                        </pic:spPr>
                      </pic:pic>
                    </a:graphicData>
                  </a:graphic>
                </wp:inline>
              </w:drawing>
            </w:r>
          </w:p>
          <w:p w14:paraId="35FBEF94" w14:textId="093BAEBA" w:rsidR="61FDD1E4" w:rsidRDefault="61FDD1E4" w:rsidP="61FDD1E4">
            <w:pPr>
              <w:rPr>
                <w:rFonts w:eastAsia="Segoe UI" w:cs="Segoe UI"/>
                <w:color w:val="0D0D0D" w:themeColor="text1" w:themeTint="F2"/>
                <w:sz w:val="22"/>
                <w:szCs w:val="22"/>
              </w:rPr>
            </w:pPr>
          </w:p>
        </w:tc>
      </w:tr>
    </w:tbl>
    <w:p w14:paraId="1B3C4160" w14:textId="7D2581BD" w:rsidR="1A5A408B" w:rsidRDefault="1A5A408B" w:rsidP="61FDD1E4">
      <w:pPr>
        <w:shd w:val="clear" w:color="auto" w:fill="FFFFFF" w:themeFill="background1"/>
        <w:spacing w:after="160"/>
        <w:ind w:left="720"/>
      </w:pPr>
      <w:r w:rsidRPr="61FDD1E4">
        <w:rPr>
          <w:rFonts w:eastAsia="Segoe UI" w:cs="Segoe UI"/>
          <w:color w:val="24292F"/>
        </w:rPr>
        <w:t xml:space="preserve"> </w:t>
      </w:r>
    </w:p>
    <w:p w14:paraId="5D1FB762" w14:textId="76E4FD76" w:rsidR="1A5A408B" w:rsidRPr="00252706" w:rsidRDefault="1A5A408B" w:rsidP="61FDD1E4">
      <w:pPr>
        <w:shd w:val="clear" w:color="auto" w:fill="FFFFFF" w:themeFill="background1"/>
        <w:spacing w:after="160"/>
        <w:rPr>
          <w:rFonts w:eastAsia="Segoe UI" w:cs="Segoe UI"/>
          <w:color w:val="24292F"/>
        </w:rPr>
      </w:pPr>
    </w:p>
    <w:p w14:paraId="1132BEB4" w14:textId="2C188379" w:rsidR="1A5A408B" w:rsidRDefault="1A5A408B" w:rsidP="61FDD1E4">
      <w:pPr>
        <w:pStyle w:val="ListParagraph"/>
        <w:numPr>
          <w:ilvl w:val="0"/>
          <w:numId w:val="29"/>
        </w:numPr>
        <w:shd w:val="clear" w:color="auto" w:fill="FFFFFF" w:themeFill="background1"/>
        <w:rPr>
          <w:rFonts w:eastAsia="Segoe UI" w:cs="Segoe UI"/>
          <w:color w:val="24292F"/>
        </w:rPr>
      </w:pPr>
      <w:r w:rsidRPr="61FDD1E4">
        <w:rPr>
          <w:rFonts w:eastAsia="Segoe UI" w:cs="Segoe UI"/>
          <w:b/>
          <w:bCs/>
          <w:color w:val="24292F"/>
        </w:rPr>
        <w:lastRenderedPageBreak/>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p w14:paraId="37463C36" w14:textId="3C105B47" w:rsidR="1A5A408B" w:rsidRDefault="1A5A408B" w:rsidP="00033D75">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Layout w:type="fixed"/>
        <w:tblLook w:val="06A0" w:firstRow="1" w:lastRow="0" w:firstColumn="1" w:lastColumn="0" w:noHBand="1" w:noVBand="1"/>
      </w:tblPr>
      <w:tblGrid>
        <w:gridCol w:w="9630"/>
      </w:tblGrid>
      <w:tr w:rsidR="61FDD1E4" w14:paraId="0284EA97" w14:textId="77777777" w:rsidTr="61FDD1E4">
        <w:trPr>
          <w:trHeight w:val="300"/>
        </w:trPr>
        <w:tc>
          <w:tcPr>
            <w:tcW w:w="9630" w:type="dxa"/>
          </w:tcPr>
          <w:p w14:paraId="2CEF5A95" w14:textId="062D956E" w:rsidR="61FDD1E4" w:rsidRDefault="61FDD1E4" w:rsidP="61FDD1E4">
            <w:pPr>
              <w:rPr>
                <w:rFonts w:eastAsia="Segoe UI" w:cs="Segoe UI"/>
                <w:color w:val="24292F"/>
              </w:rPr>
            </w:pPr>
          </w:p>
          <w:p w14:paraId="2A7F25A9" w14:textId="266EAE66" w:rsidR="61FDD1E4" w:rsidRPr="00033D75" w:rsidRDefault="00E3332F" w:rsidP="61FDD1E4">
            <w:pPr>
              <w:rPr>
                <w:rFonts w:ascii="Times New Roman" w:hAnsi="Times New Roman"/>
              </w:rPr>
            </w:pPr>
            <w:r w:rsidRPr="00E3332F">
              <w:rPr>
                <w:rFonts w:ascii="Times New Roman" w:hAnsi="Times New Roman"/>
                <w:noProof/>
              </w:rPr>
              <w:drawing>
                <wp:inline distT="0" distB="0" distL="0" distR="0" wp14:anchorId="1C66103B" wp14:editId="332C0415">
                  <wp:extent cx="5495925" cy="2629086"/>
                  <wp:effectExtent l="0" t="0" r="0" b="0"/>
                  <wp:docPr id="1846339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6579" cy="2629399"/>
                          </a:xfrm>
                          <a:prstGeom prst="rect">
                            <a:avLst/>
                          </a:prstGeom>
                          <a:noFill/>
                          <a:ln>
                            <a:noFill/>
                          </a:ln>
                        </pic:spPr>
                      </pic:pic>
                    </a:graphicData>
                  </a:graphic>
                </wp:inline>
              </w:drawing>
            </w:r>
          </w:p>
          <w:p w14:paraId="726EFCC9" w14:textId="61049FCE" w:rsidR="61FDD1E4" w:rsidRDefault="61FDD1E4" w:rsidP="61FDD1E4">
            <w:pPr>
              <w:rPr>
                <w:rFonts w:eastAsia="Segoe UI" w:cs="Segoe UI"/>
                <w:color w:val="24292F"/>
              </w:rPr>
            </w:pPr>
          </w:p>
          <w:p w14:paraId="037028EB" w14:textId="75915514" w:rsidR="61FDD1E4" w:rsidRDefault="61FDD1E4" w:rsidP="61FDD1E4">
            <w:pPr>
              <w:rPr>
                <w:rFonts w:eastAsia="Segoe UI" w:cs="Segoe UI"/>
                <w:color w:val="24292F"/>
              </w:rPr>
            </w:pPr>
          </w:p>
        </w:tc>
      </w:tr>
    </w:tbl>
    <w:p w14:paraId="278580E0" w14:textId="4052A308" w:rsidR="1A5A408B" w:rsidRDefault="1A5A408B" w:rsidP="61FDD1E4">
      <w:pPr>
        <w:shd w:val="clear" w:color="auto" w:fill="FFFFFF" w:themeFill="background1"/>
        <w:spacing w:after="160"/>
      </w:pPr>
      <w:r w:rsidRPr="61FDD1E4">
        <w:rPr>
          <w:rFonts w:eastAsia="Segoe UI" w:cs="Segoe UI"/>
          <w:color w:val="24292F"/>
        </w:rPr>
        <w:t xml:space="preserve"> </w:t>
      </w:r>
    </w:p>
    <w:p w14:paraId="164527CB" w14:textId="75004FAB" w:rsidR="1A5A408B" w:rsidRPr="00033D75" w:rsidRDefault="1A5A408B" w:rsidP="00033D75">
      <w:pPr>
        <w:pStyle w:val="ListParagraph"/>
        <w:numPr>
          <w:ilvl w:val="0"/>
          <w:numId w:val="28"/>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ayout w:type="fixed"/>
        <w:tblLook w:val="06A0" w:firstRow="1" w:lastRow="0" w:firstColumn="1" w:lastColumn="0" w:noHBand="1" w:noVBand="1"/>
      </w:tblPr>
      <w:tblGrid>
        <w:gridCol w:w="9630"/>
      </w:tblGrid>
      <w:tr w:rsidR="61FDD1E4" w14:paraId="5260328E" w14:textId="77777777" w:rsidTr="61FDD1E4">
        <w:trPr>
          <w:trHeight w:val="300"/>
        </w:trPr>
        <w:tc>
          <w:tcPr>
            <w:tcW w:w="9630" w:type="dxa"/>
          </w:tcPr>
          <w:p w14:paraId="66C17DF8" w14:textId="453A06E8" w:rsidR="61FDD1E4" w:rsidRDefault="61FDD1E4" w:rsidP="61FDD1E4">
            <w:pPr>
              <w:rPr>
                <w:rFonts w:eastAsia="Segoe UI" w:cs="Segoe UI"/>
                <w:color w:val="24292F"/>
              </w:rPr>
            </w:pPr>
          </w:p>
          <w:p w14:paraId="4D363C86" w14:textId="3BB41CE7" w:rsidR="61FDD1E4" w:rsidRPr="00033D75" w:rsidRDefault="00033D75" w:rsidP="61FDD1E4">
            <w:pPr>
              <w:rPr>
                <w:rFonts w:ascii="Times New Roman" w:hAnsi="Times New Roman"/>
              </w:rPr>
            </w:pPr>
            <w:r w:rsidRPr="00EC5B8F">
              <w:rPr>
                <w:rFonts w:ascii="Times New Roman" w:hAnsi="Times New Roman"/>
                <w:noProof/>
              </w:rPr>
              <w:drawing>
                <wp:inline distT="0" distB="0" distL="0" distR="0" wp14:anchorId="12025229" wp14:editId="6237E83D">
                  <wp:extent cx="4886325" cy="2370966"/>
                  <wp:effectExtent l="0" t="0" r="0" b="0"/>
                  <wp:docPr id="1836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17130" cy="2385913"/>
                          </a:xfrm>
                          <a:prstGeom prst="rect">
                            <a:avLst/>
                          </a:prstGeom>
                          <a:noFill/>
                          <a:ln>
                            <a:noFill/>
                          </a:ln>
                        </pic:spPr>
                      </pic:pic>
                    </a:graphicData>
                  </a:graphic>
                </wp:inline>
              </w:drawing>
            </w:r>
          </w:p>
          <w:p w14:paraId="50565292" w14:textId="62C28637" w:rsidR="61FDD1E4" w:rsidRDefault="61FDD1E4" w:rsidP="61FDD1E4">
            <w:pPr>
              <w:rPr>
                <w:rFonts w:eastAsia="Segoe UI" w:cs="Segoe UI"/>
                <w:color w:val="24292F"/>
              </w:rPr>
            </w:pPr>
          </w:p>
        </w:tc>
      </w:tr>
    </w:tbl>
    <w:p w14:paraId="716C20E6" w14:textId="5F949D30" w:rsidR="00252706" w:rsidRDefault="00252706" w:rsidP="00252706">
      <w:pPr>
        <w:pStyle w:val="ListParagraph"/>
        <w:shd w:val="clear" w:color="auto" w:fill="FFFFFF" w:themeFill="background1"/>
        <w:rPr>
          <w:rFonts w:eastAsia="Segoe UI" w:cs="Segoe UI"/>
          <w:color w:val="24292F"/>
        </w:rPr>
      </w:pPr>
    </w:p>
    <w:p w14:paraId="635F2DE6" w14:textId="77777777" w:rsidR="00252706" w:rsidRDefault="00252706">
      <w:pPr>
        <w:spacing w:after="160" w:line="259" w:lineRule="auto"/>
        <w:rPr>
          <w:rFonts w:eastAsia="Segoe UI" w:cs="Segoe UI"/>
          <w:color w:val="24292F"/>
        </w:rPr>
      </w:pPr>
      <w:r>
        <w:rPr>
          <w:rFonts w:eastAsia="Segoe UI" w:cs="Segoe UI"/>
          <w:color w:val="24292F"/>
        </w:rPr>
        <w:br w:type="page"/>
      </w:r>
    </w:p>
    <w:p w14:paraId="48AE3E30" w14:textId="77777777" w:rsidR="00252706" w:rsidRPr="00252706" w:rsidRDefault="00252706" w:rsidP="00252706">
      <w:pPr>
        <w:pStyle w:val="ListParagraph"/>
        <w:shd w:val="clear" w:color="auto" w:fill="FFFFFF" w:themeFill="background1"/>
        <w:rPr>
          <w:rFonts w:eastAsia="Segoe UI" w:cs="Segoe UI"/>
          <w:color w:val="24292F"/>
        </w:rPr>
      </w:pPr>
    </w:p>
    <w:p w14:paraId="2C52DFE5" w14:textId="3FDC3DF4" w:rsidR="1A5A408B" w:rsidRPr="00252706" w:rsidRDefault="1A5A408B" w:rsidP="00252706">
      <w:pPr>
        <w:pStyle w:val="ListParagraph"/>
        <w:numPr>
          <w:ilvl w:val="0"/>
          <w:numId w:val="27"/>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w:t>
      </w:r>
      <w:r w:rsidR="3D3CE073" w:rsidRPr="61FDD1E4">
        <w:rPr>
          <w:rFonts w:eastAsia="Segoe UI" w:cs="Segoe UI"/>
          <w:color w:val="24292F"/>
        </w:rPr>
        <w:t>s</w:t>
      </w:r>
      <w:r w:rsidRPr="61FDD1E4">
        <w:rPr>
          <w:rFonts w:eastAsia="Segoe UI" w:cs="Segoe UI"/>
          <w:color w:val="24292F"/>
        </w:rPr>
        <w:t>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ayout w:type="fixed"/>
        <w:tblLook w:val="06A0" w:firstRow="1" w:lastRow="0" w:firstColumn="1" w:lastColumn="0" w:noHBand="1" w:noVBand="1"/>
      </w:tblPr>
      <w:tblGrid>
        <w:gridCol w:w="9630"/>
      </w:tblGrid>
      <w:tr w:rsidR="61FDD1E4" w14:paraId="519E5F04" w14:textId="77777777" w:rsidTr="61FDD1E4">
        <w:trPr>
          <w:trHeight w:val="300"/>
        </w:trPr>
        <w:tc>
          <w:tcPr>
            <w:tcW w:w="9630" w:type="dxa"/>
          </w:tcPr>
          <w:p w14:paraId="6AE7BE70" w14:textId="7FAECBF7" w:rsidR="61FDD1E4" w:rsidRDefault="61FDD1E4" w:rsidP="61FDD1E4">
            <w:pPr>
              <w:rPr>
                <w:rFonts w:eastAsia="Segoe UI" w:cs="Segoe UI"/>
                <w:color w:val="24292F"/>
              </w:rPr>
            </w:pPr>
          </w:p>
          <w:p w14:paraId="7159B037" w14:textId="7775D386" w:rsidR="61FDD1E4" w:rsidRDefault="61FDD1E4" w:rsidP="61FDD1E4">
            <w:pPr>
              <w:rPr>
                <w:rFonts w:eastAsia="Segoe UI" w:cs="Segoe UI"/>
                <w:color w:val="24292F"/>
              </w:rPr>
            </w:pPr>
          </w:p>
          <w:p w14:paraId="75F4BF14" w14:textId="4E2E9644" w:rsidR="61FDD1E4" w:rsidRDefault="002A41E8" w:rsidP="61FDD1E4">
            <w:pPr>
              <w:rPr>
                <w:rFonts w:eastAsia="Segoe UI" w:cs="Segoe UI"/>
                <w:color w:val="24292F"/>
              </w:rPr>
            </w:pPr>
            <w:r w:rsidRPr="002A41E8">
              <w:rPr>
                <w:rFonts w:eastAsia="Segoe UI" w:cs="Segoe UI"/>
                <w:noProof/>
                <w:color w:val="24292F"/>
              </w:rPr>
              <w:drawing>
                <wp:inline distT="0" distB="0" distL="0" distR="0" wp14:anchorId="5A1FD1B9" wp14:editId="11BD7E40">
                  <wp:extent cx="5977890" cy="2729230"/>
                  <wp:effectExtent l="0" t="0" r="3810" b="0"/>
                  <wp:docPr id="1721827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7073" name=""/>
                          <pic:cNvPicPr/>
                        </pic:nvPicPr>
                        <pic:blipFill>
                          <a:blip r:embed="rId25"/>
                          <a:stretch>
                            <a:fillRect/>
                          </a:stretch>
                        </pic:blipFill>
                        <pic:spPr>
                          <a:xfrm>
                            <a:off x="0" y="0"/>
                            <a:ext cx="5977890" cy="2729230"/>
                          </a:xfrm>
                          <a:prstGeom prst="rect">
                            <a:avLst/>
                          </a:prstGeom>
                        </pic:spPr>
                      </pic:pic>
                    </a:graphicData>
                  </a:graphic>
                </wp:inline>
              </w:drawing>
            </w:r>
          </w:p>
          <w:p w14:paraId="7C885605" w14:textId="0CD4970C" w:rsidR="61FDD1E4" w:rsidRDefault="61FDD1E4" w:rsidP="61FDD1E4">
            <w:pPr>
              <w:rPr>
                <w:rFonts w:eastAsia="Segoe UI" w:cs="Segoe UI"/>
                <w:color w:val="24292F"/>
              </w:rPr>
            </w:pPr>
          </w:p>
          <w:p w14:paraId="042C9F58" w14:textId="75C3B538" w:rsidR="61FDD1E4" w:rsidRDefault="61FDD1E4" w:rsidP="61FDD1E4">
            <w:pPr>
              <w:rPr>
                <w:rFonts w:eastAsia="Segoe UI" w:cs="Segoe UI"/>
                <w:color w:val="24292F"/>
              </w:rPr>
            </w:pPr>
          </w:p>
        </w:tc>
      </w:tr>
    </w:tbl>
    <w:p w14:paraId="5AB2F765" w14:textId="6962B2D6" w:rsidR="61FDD1E4" w:rsidRPr="00252706" w:rsidRDefault="61FDD1E4" w:rsidP="00252706">
      <w:pPr>
        <w:shd w:val="clear" w:color="auto" w:fill="FFFFFF" w:themeFill="background1"/>
        <w:rPr>
          <w:rFonts w:eastAsia="Segoe UI" w:cs="Segoe UI"/>
          <w:color w:val="24292F"/>
        </w:rPr>
      </w:pPr>
    </w:p>
    <w:p w14:paraId="06CA251E" w14:textId="79855B5E" w:rsidR="1A5A408B" w:rsidRDefault="1A5A408B" w:rsidP="61FDD1E4">
      <w:pPr>
        <w:pStyle w:val="ListParagraph"/>
        <w:numPr>
          <w:ilvl w:val="0"/>
          <w:numId w:val="26"/>
        </w:numPr>
        <w:shd w:val="clear" w:color="auto" w:fill="FFFFFF" w:themeFill="background1"/>
        <w:rPr>
          <w:rFonts w:eastAsia="Segoe UI" w:cs="Segoe UI"/>
          <w:color w:val="24292F"/>
        </w:rPr>
      </w:pPr>
      <w:r w:rsidRPr="61FDD1E4">
        <w:rPr>
          <w:rFonts w:eastAsia="Segoe UI" w:cs="Segoe UI"/>
          <w:b/>
          <w:bCs/>
          <w:color w:val="24292F"/>
        </w:rPr>
        <w:t xml:space="preserve">Country with </w:t>
      </w:r>
      <w:r w:rsidR="008B251F">
        <w:rPr>
          <w:rFonts w:eastAsia="Segoe UI" w:cs="Segoe UI"/>
          <w:b/>
          <w:bCs/>
          <w:color w:val="24292F"/>
        </w:rPr>
        <w:t>Shortest</w:t>
      </w:r>
      <w:r w:rsidRPr="61FDD1E4">
        <w:rPr>
          <w:rFonts w:eastAsia="Segoe UI" w:cs="Segoe UI"/>
          <w:b/>
          <w:bCs/>
          <w:color w:val="24292F"/>
        </w:rPr>
        <w:t xml:space="preserve">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healthcare foundation is conducting research on global health indicators. You're tasked with identifying the country with the highest life expectancy from the database to inform their efforts in improving healthcare systems and policies.</w:t>
      </w:r>
    </w:p>
    <w:p w14:paraId="6043E25F" w14:textId="56A16121"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9493" w:type="dxa"/>
        <w:tblInd w:w="137" w:type="dxa"/>
        <w:tblLayout w:type="fixed"/>
        <w:tblLook w:val="06A0" w:firstRow="1" w:lastRow="0" w:firstColumn="1" w:lastColumn="0" w:noHBand="1" w:noVBand="1"/>
      </w:tblPr>
      <w:tblGrid>
        <w:gridCol w:w="9493"/>
      </w:tblGrid>
      <w:tr w:rsidR="61FDD1E4" w14:paraId="07C42923" w14:textId="77777777" w:rsidTr="00252706">
        <w:trPr>
          <w:trHeight w:val="300"/>
        </w:trPr>
        <w:tc>
          <w:tcPr>
            <w:tcW w:w="9493" w:type="dxa"/>
          </w:tcPr>
          <w:p w14:paraId="5ECC059E" w14:textId="2D926206" w:rsidR="61FDD1E4" w:rsidRDefault="61FDD1E4" w:rsidP="61FDD1E4">
            <w:pPr>
              <w:rPr>
                <w:rFonts w:eastAsia="Segoe UI" w:cs="Segoe UI"/>
                <w:color w:val="24292F"/>
              </w:rPr>
            </w:pPr>
          </w:p>
          <w:p w14:paraId="2A929BC5" w14:textId="1F1CD62E" w:rsidR="61FDD1E4" w:rsidRDefault="00D65D6E" w:rsidP="61FDD1E4">
            <w:pPr>
              <w:rPr>
                <w:rFonts w:eastAsia="Segoe UI" w:cs="Segoe UI"/>
                <w:color w:val="24292F"/>
              </w:rPr>
            </w:pPr>
            <w:r w:rsidRPr="00D65D6E">
              <w:rPr>
                <w:rFonts w:eastAsia="Segoe UI" w:cs="Segoe UI"/>
                <w:noProof/>
                <w:color w:val="24292F"/>
              </w:rPr>
              <w:drawing>
                <wp:inline distT="0" distB="0" distL="0" distR="0" wp14:anchorId="305166F9" wp14:editId="3DE82424">
                  <wp:extent cx="5520690" cy="2326640"/>
                  <wp:effectExtent l="0" t="0" r="3810" b="0"/>
                  <wp:docPr id="13390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34561" name=""/>
                          <pic:cNvPicPr/>
                        </pic:nvPicPr>
                        <pic:blipFill>
                          <a:blip r:embed="rId26"/>
                          <a:stretch>
                            <a:fillRect/>
                          </a:stretch>
                        </pic:blipFill>
                        <pic:spPr>
                          <a:xfrm>
                            <a:off x="0" y="0"/>
                            <a:ext cx="5520690" cy="2326640"/>
                          </a:xfrm>
                          <a:prstGeom prst="rect">
                            <a:avLst/>
                          </a:prstGeom>
                        </pic:spPr>
                      </pic:pic>
                    </a:graphicData>
                  </a:graphic>
                </wp:inline>
              </w:drawing>
            </w:r>
          </w:p>
          <w:p w14:paraId="63DA9D86" w14:textId="0C868B53" w:rsidR="61FDD1E4" w:rsidRDefault="61FDD1E4" w:rsidP="61FDD1E4">
            <w:pPr>
              <w:rPr>
                <w:rFonts w:eastAsia="Segoe UI" w:cs="Segoe UI"/>
                <w:color w:val="24292F"/>
              </w:rPr>
            </w:pPr>
          </w:p>
        </w:tc>
      </w:tr>
    </w:tbl>
    <w:p w14:paraId="5CADB040" w14:textId="43949BA1"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4B227F40" w14:textId="7F9D92BC" w:rsidR="1A5A408B" w:rsidRDefault="1A5A408B" w:rsidP="61FDD1E4">
      <w:pPr>
        <w:pStyle w:val="ListParagraph"/>
        <w:numPr>
          <w:ilvl w:val="0"/>
          <w:numId w:val="25"/>
        </w:numPr>
        <w:shd w:val="clear" w:color="auto" w:fill="FFFFFF" w:themeFill="background1"/>
        <w:rPr>
          <w:rFonts w:eastAsia="Segoe UI" w:cs="Segoe UI"/>
          <w:color w:val="24292F"/>
        </w:rPr>
      </w:pPr>
      <w:r w:rsidRPr="61FDD1E4">
        <w:rPr>
          <w:rFonts w:eastAsia="Segoe UI" w:cs="Segoe UI"/>
          <w:b/>
          <w:bCs/>
          <w:color w:val="24292F"/>
        </w:rPr>
        <w:lastRenderedPageBreak/>
        <w:t>Cities in Europe:</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p w14:paraId="6FD61EA1" w14:textId="77777777" w:rsidR="00252706" w:rsidRDefault="00252706" w:rsidP="00252706">
      <w:pPr>
        <w:pStyle w:val="ListParagraph"/>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35050B4A" w14:textId="77777777" w:rsidTr="61FDD1E4">
        <w:trPr>
          <w:trHeight w:val="300"/>
        </w:trPr>
        <w:tc>
          <w:tcPr>
            <w:tcW w:w="9630" w:type="dxa"/>
          </w:tcPr>
          <w:p w14:paraId="2E340007" w14:textId="627093A5" w:rsidR="61FDD1E4" w:rsidRDefault="61FDD1E4" w:rsidP="61FDD1E4">
            <w:pPr>
              <w:rPr>
                <w:rFonts w:eastAsia="Segoe UI" w:cs="Segoe UI"/>
                <w:color w:val="24292F"/>
              </w:rPr>
            </w:pPr>
          </w:p>
          <w:p w14:paraId="6AE95565" w14:textId="2589B7D4" w:rsidR="61FDD1E4" w:rsidRDefault="00121C2D" w:rsidP="61FDD1E4">
            <w:pPr>
              <w:rPr>
                <w:rFonts w:eastAsia="Segoe UI" w:cs="Segoe UI"/>
                <w:color w:val="24292F"/>
              </w:rPr>
            </w:pPr>
            <w:r w:rsidRPr="00121C2D">
              <w:rPr>
                <w:rFonts w:eastAsia="Segoe UI" w:cs="Segoe UI"/>
                <w:noProof/>
                <w:color w:val="24292F"/>
              </w:rPr>
              <w:drawing>
                <wp:inline distT="0" distB="0" distL="0" distR="0" wp14:anchorId="2F5E11EA" wp14:editId="46E205F0">
                  <wp:extent cx="5977890" cy="2940050"/>
                  <wp:effectExtent l="0" t="0" r="3810" b="0"/>
                  <wp:docPr id="8693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45652" name=""/>
                          <pic:cNvPicPr/>
                        </pic:nvPicPr>
                        <pic:blipFill>
                          <a:blip r:embed="rId27"/>
                          <a:stretch>
                            <a:fillRect/>
                          </a:stretch>
                        </pic:blipFill>
                        <pic:spPr>
                          <a:xfrm>
                            <a:off x="0" y="0"/>
                            <a:ext cx="5977890" cy="2940050"/>
                          </a:xfrm>
                          <a:prstGeom prst="rect">
                            <a:avLst/>
                          </a:prstGeom>
                        </pic:spPr>
                      </pic:pic>
                    </a:graphicData>
                  </a:graphic>
                </wp:inline>
              </w:drawing>
            </w:r>
          </w:p>
          <w:p w14:paraId="730DF93B" w14:textId="558AE2C0" w:rsidR="61FDD1E4" w:rsidRDefault="61FDD1E4" w:rsidP="61FDD1E4">
            <w:pPr>
              <w:rPr>
                <w:rFonts w:eastAsia="Segoe UI" w:cs="Segoe UI"/>
                <w:color w:val="24292F"/>
              </w:rPr>
            </w:pPr>
          </w:p>
          <w:p w14:paraId="03FBA2C8" w14:textId="2A00C0B7" w:rsidR="61FDD1E4" w:rsidRDefault="61FDD1E4" w:rsidP="61FDD1E4">
            <w:pPr>
              <w:rPr>
                <w:rFonts w:eastAsia="Segoe UI" w:cs="Segoe UI"/>
                <w:color w:val="24292F"/>
              </w:rPr>
            </w:pPr>
          </w:p>
          <w:p w14:paraId="223D2E59" w14:textId="726544D1" w:rsidR="61FDD1E4" w:rsidRDefault="61FDD1E4" w:rsidP="61FDD1E4">
            <w:pPr>
              <w:rPr>
                <w:rFonts w:eastAsia="Segoe UI" w:cs="Segoe UI"/>
                <w:color w:val="24292F"/>
              </w:rPr>
            </w:pPr>
          </w:p>
        </w:tc>
      </w:tr>
    </w:tbl>
    <w:p w14:paraId="4134787B" w14:textId="73FC3A5E" w:rsidR="61FDD1E4" w:rsidRDefault="61FDD1E4" w:rsidP="61FDD1E4">
      <w:pPr>
        <w:shd w:val="clear" w:color="auto" w:fill="FFFFFF" w:themeFill="background1"/>
        <w:rPr>
          <w:rFonts w:eastAsia="Segoe UI" w:cs="Segoe UI"/>
          <w:color w:val="24292F"/>
        </w:rPr>
      </w:pPr>
    </w:p>
    <w:p w14:paraId="53A58FB7" w14:textId="36308D0E"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p w14:paraId="5F287598" w14:textId="4E398A20" w:rsidR="1A5A408B" w:rsidRDefault="1A5A408B" w:rsidP="61FDD1E4">
      <w:pPr>
        <w:pStyle w:val="ListParagraph"/>
        <w:numPr>
          <w:ilvl w:val="0"/>
          <w:numId w:val="24"/>
        </w:numPr>
        <w:shd w:val="clear" w:color="auto" w:fill="FFFFFF" w:themeFill="background1"/>
        <w:rPr>
          <w:rFonts w:eastAsia="Segoe UI" w:cs="Segoe UI"/>
          <w:color w:val="24292F"/>
        </w:rPr>
      </w:pPr>
      <w:r w:rsidRPr="61FDD1E4">
        <w:rPr>
          <w:rFonts w:eastAsia="Segoe UI" w:cs="Segoe UI"/>
          <w:b/>
          <w:bCs/>
          <w:color w:val="24292F"/>
        </w:rPr>
        <w:t>Average Population by Country: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p w14:paraId="2E54B661" w14:textId="0B61E5C4" w:rsidR="1A5A408B" w:rsidRDefault="1A5A408B" w:rsidP="61FDD1E4">
      <w:pPr>
        <w:shd w:val="clear" w:color="auto" w:fill="FFFFFF" w:themeFill="background1"/>
        <w:spacing w:after="160"/>
        <w:ind w:left="720"/>
      </w:pPr>
      <w:r w:rsidRPr="61FDD1E4">
        <w:rPr>
          <w:rFonts w:eastAsia="Segoe UI" w:cs="Segoe UI"/>
          <w:color w:val="24292F"/>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7B5C964A" w14:textId="77777777" w:rsidTr="61FDD1E4">
        <w:trPr>
          <w:trHeight w:val="300"/>
        </w:trPr>
        <w:tc>
          <w:tcPr>
            <w:tcW w:w="8910" w:type="dxa"/>
          </w:tcPr>
          <w:p w14:paraId="099957C6" w14:textId="7F5FD751" w:rsidR="61FDD1E4" w:rsidRDefault="61FDD1E4" w:rsidP="61FDD1E4">
            <w:pPr>
              <w:rPr>
                <w:rFonts w:eastAsia="Segoe UI" w:cs="Segoe UI"/>
                <w:color w:val="24292F"/>
              </w:rPr>
            </w:pPr>
          </w:p>
          <w:p w14:paraId="31C4EAEF" w14:textId="02E4DB20" w:rsidR="61FDD1E4" w:rsidRDefault="00F4730B" w:rsidP="61FDD1E4">
            <w:pPr>
              <w:rPr>
                <w:rFonts w:eastAsia="Segoe UI" w:cs="Segoe UI"/>
                <w:color w:val="24292F"/>
              </w:rPr>
            </w:pPr>
            <w:r w:rsidRPr="004419D3">
              <w:rPr>
                <w:rFonts w:eastAsia="Segoe UI" w:cs="Segoe UI"/>
                <w:noProof/>
                <w:color w:val="24292F"/>
              </w:rPr>
              <w:drawing>
                <wp:inline distT="0" distB="0" distL="0" distR="0" wp14:anchorId="7A5C149D" wp14:editId="398FCE3C">
                  <wp:extent cx="5520690" cy="2322830"/>
                  <wp:effectExtent l="0" t="0" r="3810" b="1270"/>
                  <wp:docPr id="807164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2526" name=""/>
                          <pic:cNvPicPr/>
                        </pic:nvPicPr>
                        <pic:blipFill>
                          <a:blip r:embed="rId28"/>
                          <a:stretch>
                            <a:fillRect/>
                          </a:stretch>
                        </pic:blipFill>
                        <pic:spPr>
                          <a:xfrm>
                            <a:off x="0" y="0"/>
                            <a:ext cx="5520690" cy="2322830"/>
                          </a:xfrm>
                          <a:prstGeom prst="rect">
                            <a:avLst/>
                          </a:prstGeom>
                        </pic:spPr>
                      </pic:pic>
                    </a:graphicData>
                  </a:graphic>
                </wp:inline>
              </w:drawing>
            </w:r>
          </w:p>
          <w:p w14:paraId="3092CB21" w14:textId="40C5C176" w:rsidR="61FDD1E4" w:rsidRDefault="61FDD1E4" w:rsidP="61FDD1E4">
            <w:pPr>
              <w:rPr>
                <w:rFonts w:eastAsia="Segoe UI" w:cs="Segoe UI"/>
                <w:color w:val="24292F"/>
              </w:rPr>
            </w:pPr>
          </w:p>
        </w:tc>
      </w:tr>
    </w:tbl>
    <w:p w14:paraId="0BE281CA" w14:textId="7CF32DB1" w:rsidR="1A5A408B" w:rsidRDefault="1A5A408B" w:rsidP="61FDD1E4">
      <w:pPr>
        <w:shd w:val="clear" w:color="auto" w:fill="FFFFFF" w:themeFill="background1"/>
        <w:spacing w:after="160"/>
        <w:ind w:left="720"/>
      </w:pPr>
      <w:r w:rsidRPr="61FDD1E4">
        <w:rPr>
          <w:rFonts w:eastAsia="Segoe UI" w:cs="Segoe UI"/>
          <w:color w:val="24292F"/>
        </w:rPr>
        <w:lastRenderedPageBreak/>
        <w:t xml:space="preserve"> </w:t>
      </w:r>
    </w:p>
    <w:p w14:paraId="6BDC8503" w14:textId="0E64FEFE" w:rsidR="1A5A408B" w:rsidRDefault="1A5A408B" w:rsidP="61FDD1E4">
      <w:pPr>
        <w:pStyle w:val="ListParagraph"/>
        <w:numPr>
          <w:ilvl w:val="0"/>
          <w:numId w:val="23"/>
        </w:numPr>
        <w:shd w:val="clear" w:color="auto" w:fill="FFFFFF" w:themeFill="background1"/>
        <w:rPr>
          <w:rFonts w:eastAsia="Segoe UI" w:cs="Segoe UI"/>
          <w:color w:val="24292F"/>
        </w:rPr>
      </w:pPr>
      <w:r w:rsidRPr="61FDD1E4">
        <w:rPr>
          <w:rFonts w:eastAsia="Segoe UI" w:cs="Segoe UI"/>
          <w:b/>
          <w:bCs/>
          <w:color w:val="24292F"/>
        </w:rPr>
        <w:t>Capital Cities Population Comparison: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p w14:paraId="24D6AE45" w14:textId="7E80A57F" w:rsidR="1A5A408B" w:rsidRDefault="1A5A408B" w:rsidP="61FDD1E4">
      <w:pPr>
        <w:shd w:val="clear" w:color="auto" w:fill="FFFFFE"/>
        <w:ind w:left="720"/>
      </w:pPr>
      <w:r w:rsidRPr="61FDD1E4">
        <w:rPr>
          <w:rFonts w:ascii="Consolas" w:eastAsia="Consolas" w:hAnsi="Consolas" w:cs="Consolas"/>
          <w:color w:val="212121"/>
          <w:sz w:val="18"/>
          <w:szCs w:val="18"/>
        </w:rPr>
        <w:t xml:space="preserve"> </w:t>
      </w:r>
    </w:p>
    <w:tbl>
      <w:tblPr>
        <w:tblStyle w:val="TableGrid"/>
        <w:tblW w:w="0" w:type="auto"/>
        <w:tblInd w:w="720" w:type="dxa"/>
        <w:tblLayout w:type="fixed"/>
        <w:tblLook w:val="06A0" w:firstRow="1" w:lastRow="0" w:firstColumn="1" w:lastColumn="0" w:noHBand="1" w:noVBand="1"/>
      </w:tblPr>
      <w:tblGrid>
        <w:gridCol w:w="8910"/>
      </w:tblGrid>
      <w:tr w:rsidR="61FDD1E4" w14:paraId="0A786A9E" w14:textId="77777777" w:rsidTr="61FDD1E4">
        <w:trPr>
          <w:trHeight w:val="300"/>
        </w:trPr>
        <w:tc>
          <w:tcPr>
            <w:tcW w:w="8910" w:type="dxa"/>
          </w:tcPr>
          <w:p w14:paraId="01213064" w14:textId="3D3358A8" w:rsidR="61FDD1E4" w:rsidRDefault="61FDD1E4" w:rsidP="61FDD1E4">
            <w:pPr>
              <w:rPr>
                <w:rFonts w:ascii="Consolas" w:eastAsia="Consolas" w:hAnsi="Consolas" w:cs="Consolas"/>
                <w:color w:val="212121"/>
                <w:sz w:val="18"/>
                <w:szCs w:val="18"/>
              </w:rPr>
            </w:pPr>
          </w:p>
          <w:p w14:paraId="6B241A21" w14:textId="29B5AC79" w:rsidR="61FDD1E4" w:rsidRDefault="61FDD1E4" w:rsidP="61FDD1E4">
            <w:pPr>
              <w:rPr>
                <w:rFonts w:ascii="Consolas" w:eastAsia="Consolas" w:hAnsi="Consolas" w:cs="Consolas"/>
                <w:color w:val="212121"/>
                <w:sz w:val="18"/>
                <w:szCs w:val="18"/>
              </w:rPr>
            </w:pPr>
          </w:p>
          <w:p w14:paraId="42EE6982" w14:textId="0B67A6EB" w:rsidR="61FDD1E4" w:rsidRPr="00412249" w:rsidRDefault="00AA04C2" w:rsidP="61FDD1E4">
            <w:pPr>
              <w:rPr>
                <w:rFonts w:ascii="Times New Roman" w:hAnsi="Times New Roman"/>
              </w:rPr>
            </w:pPr>
            <w:r w:rsidRPr="00AA04C2">
              <w:rPr>
                <w:rFonts w:ascii="Times New Roman" w:hAnsi="Times New Roman"/>
                <w:noProof/>
              </w:rPr>
              <w:drawing>
                <wp:inline distT="0" distB="0" distL="0" distR="0" wp14:anchorId="4B711AC5" wp14:editId="18247D9D">
                  <wp:extent cx="3533775" cy="2550093"/>
                  <wp:effectExtent l="0" t="0" r="0" b="3175"/>
                  <wp:docPr id="476155824" name="Picture 47615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540443" cy="2554905"/>
                          </a:xfrm>
                          <a:prstGeom prst="rect">
                            <a:avLst/>
                          </a:prstGeom>
                          <a:noFill/>
                          <a:ln>
                            <a:noFill/>
                          </a:ln>
                        </pic:spPr>
                      </pic:pic>
                    </a:graphicData>
                  </a:graphic>
                </wp:inline>
              </w:drawing>
            </w:r>
          </w:p>
          <w:p w14:paraId="4101C5FF" w14:textId="2DBBFDB6" w:rsidR="61FDD1E4" w:rsidRDefault="61FDD1E4" w:rsidP="61FDD1E4">
            <w:pPr>
              <w:rPr>
                <w:rFonts w:ascii="Consolas" w:eastAsia="Consolas" w:hAnsi="Consolas" w:cs="Consolas"/>
                <w:color w:val="212121"/>
                <w:sz w:val="18"/>
                <w:szCs w:val="18"/>
              </w:rPr>
            </w:pPr>
          </w:p>
          <w:p w14:paraId="42BA8F4D" w14:textId="4D3D7524" w:rsidR="61FDD1E4" w:rsidRDefault="61FDD1E4" w:rsidP="61FDD1E4">
            <w:pPr>
              <w:rPr>
                <w:rFonts w:ascii="Consolas" w:eastAsia="Consolas" w:hAnsi="Consolas" w:cs="Consolas"/>
                <w:color w:val="212121"/>
                <w:sz w:val="18"/>
                <w:szCs w:val="18"/>
              </w:rPr>
            </w:pPr>
          </w:p>
          <w:p w14:paraId="799D30E1" w14:textId="1E58CC59" w:rsidR="61FDD1E4" w:rsidRDefault="61FDD1E4" w:rsidP="61FDD1E4">
            <w:pPr>
              <w:rPr>
                <w:rFonts w:ascii="Consolas" w:eastAsia="Consolas" w:hAnsi="Consolas" w:cs="Consolas"/>
                <w:color w:val="212121"/>
                <w:sz w:val="18"/>
                <w:szCs w:val="18"/>
              </w:rPr>
            </w:pPr>
          </w:p>
        </w:tc>
      </w:tr>
    </w:tbl>
    <w:p w14:paraId="40D6688E" w14:textId="11CDB524" w:rsidR="1A5A408B" w:rsidRDefault="1A5A408B" w:rsidP="61FDD1E4">
      <w:pPr>
        <w:shd w:val="clear" w:color="auto" w:fill="FFFFFF" w:themeFill="background1"/>
        <w:spacing w:after="160"/>
      </w:pPr>
      <w:r w:rsidRPr="61FDD1E4">
        <w:rPr>
          <w:rFonts w:eastAsia="Segoe UI" w:cs="Segoe UI"/>
          <w:color w:val="24292F"/>
        </w:rPr>
        <w:t xml:space="preserve"> </w:t>
      </w:r>
    </w:p>
    <w:p w14:paraId="17FDB5FF" w14:textId="771B82A3" w:rsidR="1A5A408B" w:rsidRDefault="1A5A408B" w:rsidP="61FDD1E4">
      <w:pPr>
        <w:pStyle w:val="ListParagraph"/>
        <w:numPr>
          <w:ilvl w:val="0"/>
          <w:numId w:val="22"/>
        </w:numPr>
        <w:shd w:val="clear" w:color="auto" w:fill="FFFFFF" w:themeFill="background1"/>
        <w:rPr>
          <w:rFonts w:eastAsia="Segoe UI" w:cs="Segoe UI"/>
          <w:color w:val="24292F"/>
        </w:rPr>
      </w:pPr>
      <w:r w:rsidRPr="61FDD1E4">
        <w:rPr>
          <w:rFonts w:eastAsia="Segoe UI" w:cs="Segoe UI"/>
          <w:b/>
          <w:bCs/>
          <w:color w:val="24292F"/>
        </w:rPr>
        <w:t>Countries with Low Population Density: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p w14:paraId="57071F8C" w14:textId="3473C250"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4545F6BC" w14:textId="77777777" w:rsidTr="61FDD1E4">
        <w:trPr>
          <w:trHeight w:val="300"/>
        </w:trPr>
        <w:tc>
          <w:tcPr>
            <w:tcW w:w="9630" w:type="dxa"/>
          </w:tcPr>
          <w:p w14:paraId="4ABFDB88" w14:textId="151E780A" w:rsidR="61FDD1E4" w:rsidRDefault="61FDD1E4" w:rsidP="61FDD1E4">
            <w:pPr>
              <w:rPr>
                <w:rFonts w:eastAsia="Segoe UI" w:cs="Segoe UI"/>
                <w:color w:val="24292F"/>
              </w:rPr>
            </w:pPr>
          </w:p>
          <w:p w14:paraId="0D5CC5FB" w14:textId="77777777" w:rsidR="00FE2152" w:rsidRPr="00FE2152" w:rsidRDefault="00FE2152" w:rsidP="00FE2152">
            <w:pPr>
              <w:rPr>
                <w:rFonts w:ascii="Times New Roman" w:hAnsi="Times New Roman"/>
              </w:rPr>
            </w:pPr>
            <w:r w:rsidRPr="00FE2152">
              <w:rPr>
                <w:rFonts w:ascii="Times New Roman" w:hAnsi="Times New Roman"/>
                <w:noProof/>
              </w:rPr>
              <w:drawing>
                <wp:inline distT="0" distB="0" distL="0" distR="0" wp14:anchorId="3B23F6DD" wp14:editId="38E6EFDE">
                  <wp:extent cx="3891964" cy="2933700"/>
                  <wp:effectExtent l="0" t="0" r="0" b="0"/>
                  <wp:docPr id="12715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95436" cy="2936317"/>
                          </a:xfrm>
                          <a:prstGeom prst="rect">
                            <a:avLst/>
                          </a:prstGeom>
                          <a:noFill/>
                          <a:ln>
                            <a:noFill/>
                          </a:ln>
                        </pic:spPr>
                      </pic:pic>
                    </a:graphicData>
                  </a:graphic>
                </wp:inline>
              </w:drawing>
            </w:r>
          </w:p>
          <w:p w14:paraId="426BC73D" w14:textId="1E1B5829" w:rsidR="61FDD1E4" w:rsidRDefault="61FDD1E4" w:rsidP="61FDD1E4">
            <w:pPr>
              <w:rPr>
                <w:rFonts w:eastAsia="Segoe UI" w:cs="Segoe UI"/>
                <w:color w:val="24292F"/>
              </w:rPr>
            </w:pPr>
          </w:p>
        </w:tc>
      </w:tr>
    </w:tbl>
    <w:p w14:paraId="771A4FAA" w14:textId="4FAAF320" w:rsidR="1A5A408B" w:rsidRDefault="1A5A408B" w:rsidP="61FDD1E4">
      <w:pPr>
        <w:shd w:val="clear" w:color="auto" w:fill="FFFFFF" w:themeFill="background1"/>
        <w:spacing w:after="160"/>
        <w:ind w:left="360"/>
      </w:pPr>
      <w:r w:rsidRPr="61FDD1E4">
        <w:rPr>
          <w:rFonts w:eastAsia="Segoe UI" w:cs="Segoe UI"/>
          <w:color w:val="24292F"/>
        </w:rPr>
        <w:lastRenderedPageBreak/>
        <w:t xml:space="preserve"> </w:t>
      </w:r>
    </w:p>
    <w:p w14:paraId="2EBFA526" w14:textId="48C0E4D1" w:rsidR="1A5A408B" w:rsidRDefault="1A5A408B" w:rsidP="61FDD1E4">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Cities with High GDP per Capita: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economic consulting firm is analysing cities with high GDP per capita for investment opportunities. You're tasked with identifying cities with above-average GDP per capita from the database to assist the firm in identifying potential investment destinations.</w:t>
      </w:r>
    </w:p>
    <w:p w14:paraId="11663788" w14:textId="3F41382E" w:rsidR="61FDD1E4" w:rsidRDefault="61FDD1E4" w:rsidP="61FDD1E4">
      <w:pPr>
        <w:shd w:val="clear" w:color="auto" w:fill="FFFFFF" w:themeFill="background1"/>
        <w:rPr>
          <w:rFonts w:eastAsia="Segoe UI" w:cs="Segoe UI"/>
          <w:color w:val="24292F"/>
        </w:rPr>
      </w:pPr>
    </w:p>
    <w:tbl>
      <w:tblPr>
        <w:tblStyle w:val="TableGrid"/>
        <w:tblW w:w="0" w:type="auto"/>
        <w:tblLayout w:type="fixed"/>
        <w:tblLook w:val="06A0" w:firstRow="1" w:lastRow="0" w:firstColumn="1" w:lastColumn="0" w:noHBand="1" w:noVBand="1"/>
      </w:tblPr>
      <w:tblGrid>
        <w:gridCol w:w="9630"/>
      </w:tblGrid>
      <w:tr w:rsidR="61FDD1E4" w14:paraId="2B407B28" w14:textId="77777777" w:rsidTr="61FDD1E4">
        <w:trPr>
          <w:trHeight w:val="300"/>
        </w:trPr>
        <w:tc>
          <w:tcPr>
            <w:tcW w:w="9630" w:type="dxa"/>
          </w:tcPr>
          <w:p w14:paraId="0927E4FA" w14:textId="5D59DE38" w:rsidR="61FDD1E4" w:rsidRDefault="61FDD1E4" w:rsidP="61FDD1E4">
            <w:pPr>
              <w:rPr>
                <w:rFonts w:eastAsia="Segoe UI" w:cs="Segoe UI"/>
                <w:color w:val="24292F"/>
              </w:rPr>
            </w:pPr>
          </w:p>
          <w:p w14:paraId="5D5BAC41" w14:textId="13479127" w:rsidR="61FDD1E4" w:rsidRPr="00412249" w:rsidRDefault="00AB09C3" w:rsidP="61FDD1E4">
            <w:pPr>
              <w:rPr>
                <w:rFonts w:ascii="Times New Roman" w:hAnsi="Times New Roman"/>
              </w:rPr>
            </w:pPr>
            <w:r w:rsidRPr="00AB09C3">
              <w:rPr>
                <w:rFonts w:ascii="Times New Roman" w:hAnsi="Times New Roman"/>
                <w:noProof/>
              </w:rPr>
              <w:drawing>
                <wp:inline distT="0" distB="0" distL="0" distR="0" wp14:anchorId="271510E1" wp14:editId="07388CAD">
                  <wp:extent cx="4229100" cy="3148673"/>
                  <wp:effectExtent l="0" t="0" r="0" b="0"/>
                  <wp:docPr id="4205743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34742" cy="3152873"/>
                          </a:xfrm>
                          <a:prstGeom prst="rect">
                            <a:avLst/>
                          </a:prstGeom>
                          <a:noFill/>
                          <a:ln>
                            <a:noFill/>
                          </a:ln>
                        </pic:spPr>
                      </pic:pic>
                    </a:graphicData>
                  </a:graphic>
                </wp:inline>
              </w:drawing>
            </w:r>
          </w:p>
          <w:p w14:paraId="1C5DCF6A" w14:textId="32CE0FC3" w:rsidR="61FDD1E4" w:rsidRDefault="61FDD1E4" w:rsidP="61FDD1E4">
            <w:pPr>
              <w:rPr>
                <w:rFonts w:eastAsia="Segoe UI" w:cs="Segoe UI"/>
                <w:color w:val="24292F"/>
              </w:rPr>
            </w:pPr>
          </w:p>
        </w:tc>
      </w:tr>
    </w:tbl>
    <w:p w14:paraId="374FEF4B" w14:textId="57FD65DD" w:rsidR="61FDD1E4" w:rsidRDefault="61FDD1E4" w:rsidP="61FDD1E4">
      <w:pPr>
        <w:shd w:val="clear" w:color="auto" w:fill="FFFFFF" w:themeFill="background1"/>
        <w:rPr>
          <w:rFonts w:eastAsia="Segoe UI" w:cs="Segoe UI"/>
          <w:color w:val="24292F"/>
        </w:rPr>
      </w:pPr>
    </w:p>
    <w:p w14:paraId="70A155AF" w14:textId="524586BE" w:rsidR="1A5A408B" w:rsidRDefault="1A5A408B" w:rsidP="61FDD1E4">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p w14:paraId="0A041ACC" w14:textId="56B0ECB1" w:rsidR="61FDD1E4" w:rsidRDefault="61FDD1E4" w:rsidP="61FDD1E4">
      <w:pPr>
        <w:pStyle w:val="paragraph"/>
        <w:spacing w:before="0" w:beforeAutospacing="0" w:after="0" w:afterAutospacing="0"/>
        <w:rPr>
          <w:rFonts w:ascii="Calibri" w:eastAsia="Calibri" w:hAnsi="Calibri" w:cs="Calibri"/>
          <w:sz w:val="28"/>
          <w:szCs w:val="28"/>
        </w:rPr>
      </w:pPr>
    </w:p>
    <w:tbl>
      <w:tblPr>
        <w:tblStyle w:val="TableGrid"/>
        <w:tblW w:w="0" w:type="auto"/>
        <w:tblLayout w:type="fixed"/>
        <w:tblLook w:val="06A0" w:firstRow="1" w:lastRow="0" w:firstColumn="1" w:lastColumn="0" w:noHBand="1" w:noVBand="1"/>
      </w:tblPr>
      <w:tblGrid>
        <w:gridCol w:w="9630"/>
      </w:tblGrid>
      <w:tr w:rsidR="61FDD1E4" w14:paraId="1472437E" w14:textId="77777777" w:rsidTr="61FDD1E4">
        <w:trPr>
          <w:trHeight w:val="300"/>
        </w:trPr>
        <w:tc>
          <w:tcPr>
            <w:tcW w:w="9630" w:type="dxa"/>
          </w:tcPr>
          <w:p w14:paraId="3D671DAC" w14:textId="47165FFA" w:rsidR="61FDD1E4" w:rsidRPr="00412249" w:rsidRDefault="00AC0080" w:rsidP="00412249">
            <w:pPr>
              <w:rPr>
                <w:rFonts w:ascii="Times New Roman" w:hAnsi="Times New Roman"/>
              </w:rPr>
            </w:pPr>
            <w:r w:rsidRPr="00AC0080">
              <w:rPr>
                <w:rFonts w:ascii="Times New Roman" w:hAnsi="Times New Roman"/>
                <w:noProof/>
              </w:rPr>
              <w:drawing>
                <wp:inline distT="0" distB="0" distL="0" distR="0" wp14:anchorId="5CFE637F" wp14:editId="2C8D56DD">
                  <wp:extent cx="3345575" cy="2771775"/>
                  <wp:effectExtent l="0" t="0" r="7620" b="0"/>
                  <wp:docPr id="1604731674" name="Picture 160473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48601" cy="2774282"/>
                          </a:xfrm>
                          <a:prstGeom prst="rect">
                            <a:avLst/>
                          </a:prstGeom>
                          <a:noFill/>
                          <a:ln>
                            <a:noFill/>
                          </a:ln>
                        </pic:spPr>
                      </pic:pic>
                    </a:graphicData>
                  </a:graphic>
                </wp:inline>
              </w:drawing>
            </w:r>
          </w:p>
        </w:tc>
      </w:tr>
    </w:tbl>
    <w:p w14:paraId="7D34B96F" w14:textId="4AB5A788" w:rsidR="61FDD1E4" w:rsidRDefault="61FDD1E4">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61FDD1E4">
        <w:trPr>
          <w:jc w:val="center"/>
        </w:trPr>
        <w:tc>
          <w:tcPr>
            <w:tcW w:w="9628" w:type="dxa"/>
            <w:shd w:val="clear" w:color="auto" w:fill="00B0F0"/>
          </w:tcPr>
          <w:p w14:paraId="644FDECF" w14:textId="453FB6F2" w:rsidR="00A859C7" w:rsidRPr="00312DC5" w:rsidRDefault="17410F3F" w:rsidP="1E064045">
            <w:pPr>
              <w:pStyle w:val="Heading1"/>
              <w:jc w:val="both"/>
              <w:rPr>
                <w:rFonts w:asciiTheme="minorHAnsi" w:hAnsiTheme="minorHAnsi" w:cstheme="minorBidi"/>
                <w:b/>
                <w:bCs/>
                <w:color w:val="FFFFFF" w:themeColor="background1"/>
                <w:sz w:val="44"/>
                <w:szCs w:val="44"/>
              </w:rPr>
            </w:pPr>
            <w:bookmarkStart w:id="7" w:name="_Toc168490848"/>
            <w:bookmarkStart w:id="8" w:name="_Toc631049525"/>
            <w:r w:rsidRPr="61FDD1E4">
              <w:rPr>
                <w:rFonts w:asciiTheme="minorHAnsi" w:hAnsiTheme="minorHAnsi" w:cstheme="minorBidi"/>
                <w:b/>
                <w:bCs/>
                <w:color w:val="FFFFFF" w:themeColor="background1"/>
                <w:sz w:val="44"/>
                <w:szCs w:val="44"/>
              </w:rPr>
              <w:t>C</w:t>
            </w:r>
            <w:r w:rsidR="00A859C7" w:rsidRPr="61FDD1E4">
              <w:rPr>
                <w:rFonts w:asciiTheme="minorHAnsi" w:hAnsiTheme="minorHAnsi" w:cstheme="minorBidi"/>
                <w:b/>
                <w:bCs/>
                <w:color w:val="FFFFFF" w:themeColor="background1"/>
                <w:sz w:val="44"/>
                <w:szCs w:val="44"/>
              </w:rPr>
              <w:t>ourse Notes</w:t>
            </w:r>
            <w:bookmarkEnd w:id="7"/>
            <w:bookmarkEnd w:id="8"/>
          </w:p>
        </w:tc>
      </w:tr>
    </w:tbl>
    <w:p w14:paraId="72E8DDB3" w14:textId="77777777" w:rsidR="00A859C7" w:rsidRPr="00312DC5" w:rsidRDefault="00A859C7" w:rsidP="00A859C7">
      <w:pPr>
        <w:rPr>
          <w:rFonts w:asciiTheme="minorHAnsi" w:hAnsiTheme="minorHAnsi" w:cstheme="minorHAnsi"/>
          <w:sz w:val="28"/>
          <w:szCs w:val="28"/>
        </w:rPr>
      </w:pPr>
    </w:p>
    <w:p w14:paraId="22DF0276" w14:textId="78FA98B0" w:rsidR="00A859C7" w:rsidRPr="00781991"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61FDD1E4">
        <w:trPr>
          <w:jc w:val="right"/>
        </w:trPr>
        <w:tc>
          <w:tcPr>
            <w:tcW w:w="9628" w:type="dxa"/>
          </w:tcPr>
          <w:p w14:paraId="606E257C" w14:textId="77777777" w:rsidR="00A859C7" w:rsidRPr="00312DC5" w:rsidRDefault="00A859C7" w:rsidP="1E064045">
            <w:pPr>
              <w:pStyle w:val="Heading1"/>
              <w:jc w:val="both"/>
              <w:rPr>
                <w:rFonts w:asciiTheme="minorHAnsi" w:hAnsiTheme="minorHAnsi" w:cstheme="minorBidi"/>
                <w:b/>
                <w:bCs/>
                <w:color w:val="FFFFFF" w:themeColor="background1"/>
                <w:sz w:val="44"/>
                <w:szCs w:val="44"/>
              </w:rPr>
            </w:pPr>
            <w:bookmarkStart w:id="9" w:name="_Toc168490849"/>
            <w:bookmarkStart w:id="10" w:name="_Toc1612679949"/>
            <w:r w:rsidRPr="61FDD1E4">
              <w:rPr>
                <w:rFonts w:asciiTheme="minorHAnsi" w:hAnsiTheme="minorHAnsi" w:cstheme="minorBidi"/>
                <w:b/>
                <w:bCs/>
                <w:color w:val="FFFFFF" w:themeColor="background1"/>
                <w:sz w:val="44"/>
                <w:szCs w:val="44"/>
              </w:rPr>
              <w:lastRenderedPageBreak/>
              <w:t>Additional Information</w:t>
            </w:r>
            <w:bookmarkEnd w:id="9"/>
            <w:bookmarkEnd w:id="1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33"/>
      <w:footerReference w:type="even" r:id="rId34"/>
      <w:footerReference w:type="default" r:id="rId3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B6833" w14:textId="77777777" w:rsidR="00827703" w:rsidRDefault="00827703" w:rsidP="009F30C8">
      <w:r>
        <w:separator/>
      </w:r>
    </w:p>
  </w:endnote>
  <w:endnote w:type="continuationSeparator" w:id="0">
    <w:p w14:paraId="2FFCA388" w14:textId="77777777" w:rsidR="00827703" w:rsidRDefault="00827703"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499B" w14:textId="77777777" w:rsidR="00827703" w:rsidRDefault="00827703" w:rsidP="009F30C8">
      <w:r>
        <w:separator/>
      </w:r>
    </w:p>
  </w:footnote>
  <w:footnote w:type="continuationSeparator" w:id="0">
    <w:p w14:paraId="5DCA41DC" w14:textId="77777777" w:rsidR="00827703" w:rsidRDefault="00827703"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204F249F">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mWsyEPD1" int2:invalidationBookmarkName="" int2:hashCode="fUgjgnVrIzg7/Q" int2:id="mngH7QZ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9A9"/>
    <w:multiLevelType w:val="multilevel"/>
    <w:tmpl w:val="8144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42BD0"/>
    <w:multiLevelType w:val="multilevel"/>
    <w:tmpl w:val="1A96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E020A"/>
    <w:multiLevelType w:val="hybridMultilevel"/>
    <w:tmpl w:val="E814CFA4"/>
    <w:lvl w:ilvl="0" w:tplc="47F601FC">
      <w:start w:val="1"/>
      <w:numFmt w:val="bullet"/>
      <w:lvlText w:val=""/>
      <w:lvlJc w:val="left"/>
      <w:pPr>
        <w:ind w:left="720" w:hanging="360"/>
      </w:pPr>
      <w:rPr>
        <w:rFonts w:ascii="Symbol" w:hAnsi="Symbol" w:hint="default"/>
      </w:rPr>
    </w:lvl>
    <w:lvl w:ilvl="1" w:tplc="86700F9A">
      <w:start w:val="1"/>
      <w:numFmt w:val="bullet"/>
      <w:lvlText w:val="o"/>
      <w:lvlJc w:val="left"/>
      <w:pPr>
        <w:ind w:left="1440" w:hanging="360"/>
      </w:pPr>
      <w:rPr>
        <w:rFonts w:ascii="Courier New" w:hAnsi="Courier New" w:hint="default"/>
      </w:rPr>
    </w:lvl>
    <w:lvl w:ilvl="2" w:tplc="F4C863C0">
      <w:start w:val="1"/>
      <w:numFmt w:val="bullet"/>
      <w:lvlText w:val=""/>
      <w:lvlJc w:val="left"/>
      <w:pPr>
        <w:ind w:left="2160" w:hanging="360"/>
      </w:pPr>
      <w:rPr>
        <w:rFonts w:ascii="Wingdings" w:hAnsi="Wingdings" w:hint="default"/>
      </w:rPr>
    </w:lvl>
    <w:lvl w:ilvl="3" w:tplc="3DB019C2">
      <w:start w:val="1"/>
      <w:numFmt w:val="bullet"/>
      <w:lvlText w:val=""/>
      <w:lvlJc w:val="left"/>
      <w:pPr>
        <w:ind w:left="2880" w:hanging="360"/>
      </w:pPr>
      <w:rPr>
        <w:rFonts w:ascii="Symbol" w:hAnsi="Symbol" w:hint="default"/>
      </w:rPr>
    </w:lvl>
    <w:lvl w:ilvl="4" w:tplc="981AACD0">
      <w:start w:val="1"/>
      <w:numFmt w:val="bullet"/>
      <w:lvlText w:val="o"/>
      <w:lvlJc w:val="left"/>
      <w:pPr>
        <w:ind w:left="3600" w:hanging="360"/>
      </w:pPr>
      <w:rPr>
        <w:rFonts w:ascii="Courier New" w:hAnsi="Courier New" w:hint="default"/>
      </w:rPr>
    </w:lvl>
    <w:lvl w:ilvl="5" w:tplc="4AE480EE">
      <w:start w:val="1"/>
      <w:numFmt w:val="bullet"/>
      <w:lvlText w:val=""/>
      <w:lvlJc w:val="left"/>
      <w:pPr>
        <w:ind w:left="4320" w:hanging="360"/>
      </w:pPr>
      <w:rPr>
        <w:rFonts w:ascii="Wingdings" w:hAnsi="Wingdings" w:hint="default"/>
      </w:rPr>
    </w:lvl>
    <w:lvl w:ilvl="6" w:tplc="B33A31A2">
      <w:start w:val="1"/>
      <w:numFmt w:val="bullet"/>
      <w:lvlText w:val=""/>
      <w:lvlJc w:val="left"/>
      <w:pPr>
        <w:ind w:left="5040" w:hanging="360"/>
      </w:pPr>
      <w:rPr>
        <w:rFonts w:ascii="Symbol" w:hAnsi="Symbol" w:hint="default"/>
      </w:rPr>
    </w:lvl>
    <w:lvl w:ilvl="7" w:tplc="9D7ADED2">
      <w:start w:val="1"/>
      <w:numFmt w:val="bullet"/>
      <w:lvlText w:val="o"/>
      <w:lvlJc w:val="left"/>
      <w:pPr>
        <w:ind w:left="5760" w:hanging="360"/>
      </w:pPr>
      <w:rPr>
        <w:rFonts w:ascii="Courier New" w:hAnsi="Courier New" w:hint="default"/>
      </w:rPr>
    </w:lvl>
    <w:lvl w:ilvl="8" w:tplc="C9D21DC2">
      <w:start w:val="1"/>
      <w:numFmt w:val="bullet"/>
      <w:lvlText w:val=""/>
      <w:lvlJc w:val="left"/>
      <w:pPr>
        <w:ind w:left="6480" w:hanging="360"/>
      </w:pPr>
      <w:rPr>
        <w:rFonts w:ascii="Wingdings" w:hAnsi="Wingdings" w:hint="default"/>
      </w:rPr>
    </w:lvl>
  </w:abstractNum>
  <w:abstractNum w:abstractNumId="3" w15:restartNumberingAfterBreak="0">
    <w:nsid w:val="093C19E5"/>
    <w:multiLevelType w:val="hybridMultilevel"/>
    <w:tmpl w:val="394ED8A2"/>
    <w:lvl w:ilvl="0" w:tplc="44E68F28">
      <w:start w:val="2"/>
      <w:numFmt w:val="decimal"/>
      <w:lvlText w:val="%1."/>
      <w:lvlJc w:val="left"/>
      <w:pPr>
        <w:ind w:left="720" w:hanging="360"/>
      </w:pPr>
    </w:lvl>
    <w:lvl w:ilvl="1" w:tplc="5608C392">
      <w:start w:val="1"/>
      <w:numFmt w:val="lowerLetter"/>
      <w:lvlText w:val="%2."/>
      <w:lvlJc w:val="left"/>
      <w:pPr>
        <w:ind w:left="1440" w:hanging="360"/>
      </w:pPr>
    </w:lvl>
    <w:lvl w:ilvl="2" w:tplc="33E2C5C8">
      <w:start w:val="1"/>
      <w:numFmt w:val="lowerRoman"/>
      <w:lvlText w:val="%3."/>
      <w:lvlJc w:val="right"/>
      <w:pPr>
        <w:ind w:left="2160" w:hanging="180"/>
      </w:pPr>
    </w:lvl>
    <w:lvl w:ilvl="3" w:tplc="11D4558A">
      <w:start w:val="1"/>
      <w:numFmt w:val="decimal"/>
      <w:lvlText w:val="%4."/>
      <w:lvlJc w:val="left"/>
      <w:pPr>
        <w:ind w:left="2880" w:hanging="360"/>
      </w:pPr>
    </w:lvl>
    <w:lvl w:ilvl="4" w:tplc="1C52F612">
      <w:start w:val="1"/>
      <w:numFmt w:val="lowerLetter"/>
      <w:lvlText w:val="%5."/>
      <w:lvlJc w:val="left"/>
      <w:pPr>
        <w:ind w:left="3600" w:hanging="360"/>
      </w:pPr>
    </w:lvl>
    <w:lvl w:ilvl="5" w:tplc="9ECEDEF8">
      <w:start w:val="1"/>
      <w:numFmt w:val="lowerRoman"/>
      <w:lvlText w:val="%6."/>
      <w:lvlJc w:val="right"/>
      <w:pPr>
        <w:ind w:left="4320" w:hanging="180"/>
      </w:pPr>
    </w:lvl>
    <w:lvl w:ilvl="6" w:tplc="5CF6A720">
      <w:start w:val="1"/>
      <w:numFmt w:val="decimal"/>
      <w:lvlText w:val="%7."/>
      <w:lvlJc w:val="left"/>
      <w:pPr>
        <w:ind w:left="5040" w:hanging="360"/>
      </w:pPr>
    </w:lvl>
    <w:lvl w:ilvl="7" w:tplc="F5021092">
      <w:start w:val="1"/>
      <w:numFmt w:val="lowerLetter"/>
      <w:lvlText w:val="%8."/>
      <w:lvlJc w:val="left"/>
      <w:pPr>
        <w:ind w:left="5760" w:hanging="360"/>
      </w:pPr>
    </w:lvl>
    <w:lvl w:ilvl="8" w:tplc="F3A6BF4C">
      <w:start w:val="1"/>
      <w:numFmt w:val="lowerRoman"/>
      <w:lvlText w:val="%9."/>
      <w:lvlJc w:val="right"/>
      <w:pPr>
        <w:ind w:left="6480" w:hanging="180"/>
      </w:pPr>
    </w:lvl>
  </w:abstractNum>
  <w:abstractNum w:abstractNumId="4" w15:restartNumberingAfterBreak="0">
    <w:nsid w:val="0A29283E"/>
    <w:multiLevelType w:val="hybridMultilevel"/>
    <w:tmpl w:val="53869382"/>
    <w:lvl w:ilvl="0" w:tplc="608A237C">
      <w:start w:val="1"/>
      <w:numFmt w:val="decimal"/>
      <w:lvlText w:val="%1."/>
      <w:lvlJc w:val="left"/>
      <w:pPr>
        <w:ind w:left="720" w:hanging="360"/>
      </w:pPr>
    </w:lvl>
    <w:lvl w:ilvl="1" w:tplc="AFD2AAE8">
      <w:start w:val="1"/>
      <w:numFmt w:val="lowerLetter"/>
      <w:lvlText w:val="%2."/>
      <w:lvlJc w:val="left"/>
      <w:pPr>
        <w:ind w:left="1440" w:hanging="360"/>
      </w:pPr>
    </w:lvl>
    <w:lvl w:ilvl="2" w:tplc="21B0D952">
      <w:start w:val="1"/>
      <w:numFmt w:val="lowerRoman"/>
      <w:lvlText w:val="%3."/>
      <w:lvlJc w:val="right"/>
      <w:pPr>
        <w:ind w:left="2160" w:hanging="180"/>
      </w:pPr>
    </w:lvl>
    <w:lvl w:ilvl="3" w:tplc="A57AD89A">
      <w:start w:val="1"/>
      <w:numFmt w:val="decimal"/>
      <w:lvlText w:val="%4."/>
      <w:lvlJc w:val="left"/>
      <w:pPr>
        <w:ind w:left="2880" w:hanging="360"/>
      </w:pPr>
    </w:lvl>
    <w:lvl w:ilvl="4" w:tplc="2A0680B6">
      <w:start w:val="1"/>
      <w:numFmt w:val="lowerLetter"/>
      <w:lvlText w:val="%5."/>
      <w:lvlJc w:val="left"/>
      <w:pPr>
        <w:ind w:left="3600" w:hanging="360"/>
      </w:pPr>
    </w:lvl>
    <w:lvl w:ilvl="5" w:tplc="6AD01692">
      <w:start w:val="1"/>
      <w:numFmt w:val="lowerRoman"/>
      <w:lvlText w:val="%6."/>
      <w:lvlJc w:val="right"/>
      <w:pPr>
        <w:ind w:left="4320" w:hanging="180"/>
      </w:pPr>
    </w:lvl>
    <w:lvl w:ilvl="6" w:tplc="5A68DB68">
      <w:start w:val="1"/>
      <w:numFmt w:val="decimal"/>
      <w:lvlText w:val="%7."/>
      <w:lvlJc w:val="left"/>
      <w:pPr>
        <w:ind w:left="5040" w:hanging="360"/>
      </w:pPr>
    </w:lvl>
    <w:lvl w:ilvl="7" w:tplc="B7AA81FC">
      <w:start w:val="1"/>
      <w:numFmt w:val="lowerLetter"/>
      <w:lvlText w:val="%8."/>
      <w:lvlJc w:val="left"/>
      <w:pPr>
        <w:ind w:left="5760" w:hanging="360"/>
      </w:pPr>
    </w:lvl>
    <w:lvl w:ilvl="8" w:tplc="187A7644">
      <w:start w:val="1"/>
      <w:numFmt w:val="lowerRoman"/>
      <w:lvlText w:val="%9."/>
      <w:lvlJc w:val="right"/>
      <w:pPr>
        <w:ind w:left="6480" w:hanging="180"/>
      </w:pPr>
    </w:lvl>
  </w:abstractNum>
  <w:abstractNum w:abstractNumId="5" w15:restartNumberingAfterBreak="0">
    <w:nsid w:val="0C3D9EBD"/>
    <w:multiLevelType w:val="hybridMultilevel"/>
    <w:tmpl w:val="F356DCF6"/>
    <w:lvl w:ilvl="0" w:tplc="85BE55BC">
      <w:start w:val="11"/>
      <w:numFmt w:val="decimal"/>
      <w:lvlText w:val="%1."/>
      <w:lvlJc w:val="left"/>
      <w:pPr>
        <w:ind w:left="720" w:hanging="360"/>
      </w:pPr>
    </w:lvl>
    <w:lvl w:ilvl="1" w:tplc="908E144E">
      <w:start w:val="1"/>
      <w:numFmt w:val="lowerLetter"/>
      <w:lvlText w:val="%2."/>
      <w:lvlJc w:val="left"/>
      <w:pPr>
        <w:ind w:left="1440" w:hanging="360"/>
      </w:pPr>
    </w:lvl>
    <w:lvl w:ilvl="2" w:tplc="3B467F8A">
      <w:start w:val="1"/>
      <w:numFmt w:val="lowerRoman"/>
      <w:lvlText w:val="%3."/>
      <w:lvlJc w:val="right"/>
      <w:pPr>
        <w:ind w:left="2160" w:hanging="180"/>
      </w:pPr>
    </w:lvl>
    <w:lvl w:ilvl="3" w:tplc="4A680462">
      <w:start w:val="1"/>
      <w:numFmt w:val="decimal"/>
      <w:lvlText w:val="%4."/>
      <w:lvlJc w:val="left"/>
      <w:pPr>
        <w:ind w:left="2880" w:hanging="360"/>
      </w:pPr>
    </w:lvl>
    <w:lvl w:ilvl="4" w:tplc="67D6F21C">
      <w:start w:val="1"/>
      <w:numFmt w:val="lowerLetter"/>
      <w:lvlText w:val="%5."/>
      <w:lvlJc w:val="left"/>
      <w:pPr>
        <w:ind w:left="3600" w:hanging="360"/>
      </w:pPr>
    </w:lvl>
    <w:lvl w:ilvl="5" w:tplc="B15462D4">
      <w:start w:val="1"/>
      <w:numFmt w:val="lowerRoman"/>
      <w:lvlText w:val="%6."/>
      <w:lvlJc w:val="right"/>
      <w:pPr>
        <w:ind w:left="4320" w:hanging="180"/>
      </w:pPr>
    </w:lvl>
    <w:lvl w:ilvl="6" w:tplc="BDDC5528">
      <w:start w:val="1"/>
      <w:numFmt w:val="decimal"/>
      <w:lvlText w:val="%7."/>
      <w:lvlJc w:val="left"/>
      <w:pPr>
        <w:ind w:left="5040" w:hanging="360"/>
      </w:pPr>
    </w:lvl>
    <w:lvl w:ilvl="7" w:tplc="42807DFC">
      <w:start w:val="1"/>
      <w:numFmt w:val="lowerLetter"/>
      <w:lvlText w:val="%8."/>
      <w:lvlJc w:val="left"/>
      <w:pPr>
        <w:ind w:left="5760" w:hanging="360"/>
      </w:pPr>
    </w:lvl>
    <w:lvl w:ilvl="8" w:tplc="BA2818CE">
      <w:start w:val="1"/>
      <w:numFmt w:val="lowerRoman"/>
      <w:lvlText w:val="%9."/>
      <w:lvlJc w:val="right"/>
      <w:pPr>
        <w:ind w:left="6480" w:hanging="180"/>
      </w:pPr>
    </w:lvl>
  </w:abstractNum>
  <w:abstractNum w:abstractNumId="6" w15:restartNumberingAfterBreak="0">
    <w:nsid w:val="0C997E3D"/>
    <w:multiLevelType w:val="hybridMultilevel"/>
    <w:tmpl w:val="3B16425A"/>
    <w:lvl w:ilvl="0" w:tplc="F3D4A6D0">
      <w:start w:val="17"/>
      <w:numFmt w:val="decimal"/>
      <w:lvlText w:val="%1."/>
      <w:lvlJc w:val="left"/>
      <w:pPr>
        <w:ind w:left="720" w:hanging="360"/>
      </w:pPr>
    </w:lvl>
    <w:lvl w:ilvl="1" w:tplc="03EA83AA">
      <w:start w:val="1"/>
      <w:numFmt w:val="lowerLetter"/>
      <w:lvlText w:val="%2."/>
      <w:lvlJc w:val="left"/>
      <w:pPr>
        <w:ind w:left="1440" w:hanging="360"/>
      </w:pPr>
    </w:lvl>
    <w:lvl w:ilvl="2" w:tplc="778834F8">
      <w:start w:val="1"/>
      <w:numFmt w:val="lowerRoman"/>
      <w:lvlText w:val="%3."/>
      <w:lvlJc w:val="right"/>
      <w:pPr>
        <w:ind w:left="2160" w:hanging="180"/>
      </w:pPr>
    </w:lvl>
    <w:lvl w:ilvl="3" w:tplc="5A361E4C">
      <w:start w:val="1"/>
      <w:numFmt w:val="decimal"/>
      <w:lvlText w:val="%4."/>
      <w:lvlJc w:val="left"/>
      <w:pPr>
        <w:ind w:left="2880" w:hanging="360"/>
      </w:pPr>
    </w:lvl>
    <w:lvl w:ilvl="4" w:tplc="B508A61A">
      <w:start w:val="1"/>
      <w:numFmt w:val="lowerLetter"/>
      <w:lvlText w:val="%5."/>
      <w:lvlJc w:val="left"/>
      <w:pPr>
        <w:ind w:left="3600" w:hanging="360"/>
      </w:pPr>
    </w:lvl>
    <w:lvl w:ilvl="5" w:tplc="CB9A64E8">
      <w:start w:val="1"/>
      <w:numFmt w:val="lowerRoman"/>
      <w:lvlText w:val="%6."/>
      <w:lvlJc w:val="right"/>
      <w:pPr>
        <w:ind w:left="4320" w:hanging="180"/>
      </w:pPr>
    </w:lvl>
    <w:lvl w:ilvl="6" w:tplc="8466DE26">
      <w:start w:val="1"/>
      <w:numFmt w:val="decimal"/>
      <w:lvlText w:val="%7."/>
      <w:lvlJc w:val="left"/>
      <w:pPr>
        <w:ind w:left="5040" w:hanging="360"/>
      </w:pPr>
    </w:lvl>
    <w:lvl w:ilvl="7" w:tplc="04C42A8A">
      <w:start w:val="1"/>
      <w:numFmt w:val="lowerLetter"/>
      <w:lvlText w:val="%8."/>
      <w:lvlJc w:val="left"/>
      <w:pPr>
        <w:ind w:left="5760" w:hanging="360"/>
      </w:pPr>
    </w:lvl>
    <w:lvl w:ilvl="8" w:tplc="356E10C0">
      <w:start w:val="1"/>
      <w:numFmt w:val="lowerRoman"/>
      <w:lvlText w:val="%9."/>
      <w:lvlJc w:val="right"/>
      <w:pPr>
        <w:ind w:left="6480" w:hanging="180"/>
      </w:pPr>
    </w:lvl>
  </w:abstractNum>
  <w:abstractNum w:abstractNumId="7" w15:restartNumberingAfterBreak="0">
    <w:nsid w:val="13031811"/>
    <w:multiLevelType w:val="multilevel"/>
    <w:tmpl w:val="F256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5D1058"/>
    <w:multiLevelType w:val="multilevel"/>
    <w:tmpl w:val="5C46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61939E2"/>
    <w:multiLevelType w:val="hybridMultilevel"/>
    <w:tmpl w:val="99D8A37E"/>
    <w:lvl w:ilvl="0" w:tplc="8B965EB6">
      <w:start w:val="1"/>
      <w:numFmt w:val="bullet"/>
      <w:lvlText w:val=""/>
      <w:lvlJc w:val="left"/>
      <w:pPr>
        <w:ind w:left="720" w:hanging="360"/>
      </w:pPr>
      <w:rPr>
        <w:rFonts w:ascii="Symbol" w:hAnsi="Symbol" w:hint="default"/>
      </w:rPr>
    </w:lvl>
    <w:lvl w:ilvl="1" w:tplc="D9529996">
      <w:start w:val="1"/>
      <w:numFmt w:val="bullet"/>
      <w:lvlText w:val="o"/>
      <w:lvlJc w:val="left"/>
      <w:pPr>
        <w:ind w:left="1440" w:hanging="360"/>
      </w:pPr>
      <w:rPr>
        <w:rFonts w:ascii="Courier New" w:hAnsi="Courier New" w:hint="default"/>
      </w:rPr>
    </w:lvl>
    <w:lvl w:ilvl="2" w:tplc="A54AB3A0">
      <w:start w:val="1"/>
      <w:numFmt w:val="bullet"/>
      <w:lvlText w:val=""/>
      <w:lvlJc w:val="left"/>
      <w:pPr>
        <w:ind w:left="2160" w:hanging="360"/>
      </w:pPr>
      <w:rPr>
        <w:rFonts w:ascii="Wingdings" w:hAnsi="Wingdings" w:hint="default"/>
      </w:rPr>
    </w:lvl>
    <w:lvl w:ilvl="3" w:tplc="AA480466">
      <w:start w:val="1"/>
      <w:numFmt w:val="bullet"/>
      <w:lvlText w:val=""/>
      <w:lvlJc w:val="left"/>
      <w:pPr>
        <w:ind w:left="2880" w:hanging="360"/>
      </w:pPr>
      <w:rPr>
        <w:rFonts w:ascii="Symbol" w:hAnsi="Symbol" w:hint="default"/>
      </w:rPr>
    </w:lvl>
    <w:lvl w:ilvl="4" w:tplc="113A2A0A">
      <w:start w:val="1"/>
      <w:numFmt w:val="bullet"/>
      <w:lvlText w:val="o"/>
      <w:lvlJc w:val="left"/>
      <w:pPr>
        <w:ind w:left="3600" w:hanging="360"/>
      </w:pPr>
      <w:rPr>
        <w:rFonts w:ascii="Courier New" w:hAnsi="Courier New" w:hint="default"/>
      </w:rPr>
    </w:lvl>
    <w:lvl w:ilvl="5" w:tplc="1F3ECD70">
      <w:start w:val="1"/>
      <w:numFmt w:val="bullet"/>
      <w:lvlText w:val=""/>
      <w:lvlJc w:val="left"/>
      <w:pPr>
        <w:ind w:left="4320" w:hanging="360"/>
      </w:pPr>
      <w:rPr>
        <w:rFonts w:ascii="Wingdings" w:hAnsi="Wingdings" w:hint="default"/>
      </w:rPr>
    </w:lvl>
    <w:lvl w:ilvl="6" w:tplc="01D498F0">
      <w:start w:val="1"/>
      <w:numFmt w:val="bullet"/>
      <w:lvlText w:val=""/>
      <w:lvlJc w:val="left"/>
      <w:pPr>
        <w:ind w:left="5040" w:hanging="360"/>
      </w:pPr>
      <w:rPr>
        <w:rFonts w:ascii="Symbol" w:hAnsi="Symbol" w:hint="default"/>
      </w:rPr>
    </w:lvl>
    <w:lvl w:ilvl="7" w:tplc="93C8D7A2">
      <w:start w:val="1"/>
      <w:numFmt w:val="bullet"/>
      <w:lvlText w:val="o"/>
      <w:lvlJc w:val="left"/>
      <w:pPr>
        <w:ind w:left="5760" w:hanging="360"/>
      </w:pPr>
      <w:rPr>
        <w:rFonts w:ascii="Courier New" w:hAnsi="Courier New" w:hint="default"/>
      </w:rPr>
    </w:lvl>
    <w:lvl w:ilvl="8" w:tplc="2052429E">
      <w:start w:val="1"/>
      <w:numFmt w:val="bullet"/>
      <w:lvlText w:val=""/>
      <w:lvlJc w:val="left"/>
      <w:pPr>
        <w:ind w:left="6480" w:hanging="360"/>
      </w:pPr>
      <w:rPr>
        <w:rFonts w:ascii="Wingdings" w:hAnsi="Wingdings" w:hint="default"/>
      </w:rPr>
    </w:lvl>
  </w:abstractNum>
  <w:abstractNum w:abstractNumId="11" w15:restartNumberingAfterBreak="0">
    <w:nsid w:val="17CAA49D"/>
    <w:multiLevelType w:val="hybridMultilevel"/>
    <w:tmpl w:val="393C090A"/>
    <w:lvl w:ilvl="0" w:tplc="480C4788">
      <w:start w:val="1"/>
      <w:numFmt w:val="bullet"/>
      <w:lvlText w:val=""/>
      <w:lvlJc w:val="left"/>
      <w:pPr>
        <w:ind w:left="720" w:hanging="360"/>
      </w:pPr>
      <w:rPr>
        <w:rFonts w:ascii="Symbol" w:hAnsi="Symbol" w:hint="default"/>
      </w:rPr>
    </w:lvl>
    <w:lvl w:ilvl="1" w:tplc="7FFC44A0">
      <w:start w:val="1"/>
      <w:numFmt w:val="bullet"/>
      <w:lvlText w:val="o"/>
      <w:lvlJc w:val="left"/>
      <w:pPr>
        <w:ind w:left="1440" w:hanging="360"/>
      </w:pPr>
      <w:rPr>
        <w:rFonts w:ascii="Courier New" w:hAnsi="Courier New" w:hint="default"/>
      </w:rPr>
    </w:lvl>
    <w:lvl w:ilvl="2" w:tplc="3D148094">
      <w:start w:val="1"/>
      <w:numFmt w:val="bullet"/>
      <w:lvlText w:val=""/>
      <w:lvlJc w:val="left"/>
      <w:pPr>
        <w:ind w:left="2160" w:hanging="360"/>
      </w:pPr>
      <w:rPr>
        <w:rFonts w:ascii="Wingdings" w:hAnsi="Wingdings" w:hint="default"/>
      </w:rPr>
    </w:lvl>
    <w:lvl w:ilvl="3" w:tplc="54E89FDC">
      <w:start w:val="1"/>
      <w:numFmt w:val="bullet"/>
      <w:lvlText w:val=""/>
      <w:lvlJc w:val="left"/>
      <w:pPr>
        <w:ind w:left="2880" w:hanging="360"/>
      </w:pPr>
      <w:rPr>
        <w:rFonts w:ascii="Symbol" w:hAnsi="Symbol" w:hint="default"/>
      </w:rPr>
    </w:lvl>
    <w:lvl w:ilvl="4" w:tplc="68948E52">
      <w:start w:val="1"/>
      <w:numFmt w:val="bullet"/>
      <w:lvlText w:val="o"/>
      <w:lvlJc w:val="left"/>
      <w:pPr>
        <w:ind w:left="3600" w:hanging="360"/>
      </w:pPr>
      <w:rPr>
        <w:rFonts w:ascii="Courier New" w:hAnsi="Courier New" w:hint="default"/>
      </w:rPr>
    </w:lvl>
    <w:lvl w:ilvl="5" w:tplc="7EBC8928">
      <w:start w:val="1"/>
      <w:numFmt w:val="bullet"/>
      <w:lvlText w:val=""/>
      <w:lvlJc w:val="left"/>
      <w:pPr>
        <w:ind w:left="4320" w:hanging="360"/>
      </w:pPr>
      <w:rPr>
        <w:rFonts w:ascii="Wingdings" w:hAnsi="Wingdings" w:hint="default"/>
      </w:rPr>
    </w:lvl>
    <w:lvl w:ilvl="6" w:tplc="5600B400">
      <w:start w:val="1"/>
      <w:numFmt w:val="bullet"/>
      <w:lvlText w:val=""/>
      <w:lvlJc w:val="left"/>
      <w:pPr>
        <w:ind w:left="5040" w:hanging="360"/>
      </w:pPr>
      <w:rPr>
        <w:rFonts w:ascii="Symbol" w:hAnsi="Symbol" w:hint="default"/>
      </w:rPr>
    </w:lvl>
    <w:lvl w:ilvl="7" w:tplc="EF146AFC">
      <w:start w:val="1"/>
      <w:numFmt w:val="bullet"/>
      <w:lvlText w:val="o"/>
      <w:lvlJc w:val="left"/>
      <w:pPr>
        <w:ind w:left="5760" w:hanging="360"/>
      </w:pPr>
      <w:rPr>
        <w:rFonts w:ascii="Courier New" w:hAnsi="Courier New" w:hint="default"/>
      </w:rPr>
    </w:lvl>
    <w:lvl w:ilvl="8" w:tplc="BE427672">
      <w:start w:val="1"/>
      <w:numFmt w:val="bullet"/>
      <w:lvlText w:val=""/>
      <w:lvlJc w:val="left"/>
      <w:pPr>
        <w:ind w:left="6480" w:hanging="360"/>
      </w:pPr>
      <w:rPr>
        <w:rFonts w:ascii="Wingdings" w:hAnsi="Wingdings" w:hint="default"/>
      </w:rPr>
    </w:lvl>
  </w:abstractNum>
  <w:abstractNum w:abstractNumId="12" w15:restartNumberingAfterBreak="0">
    <w:nsid w:val="1B189BD2"/>
    <w:multiLevelType w:val="hybridMultilevel"/>
    <w:tmpl w:val="97C4B3BA"/>
    <w:lvl w:ilvl="0" w:tplc="6116EDD4">
      <w:start w:val="1"/>
      <w:numFmt w:val="bullet"/>
      <w:lvlText w:val=""/>
      <w:lvlJc w:val="left"/>
      <w:pPr>
        <w:ind w:left="720" w:hanging="360"/>
      </w:pPr>
      <w:rPr>
        <w:rFonts w:ascii="Symbol" w:hAnsi="Symbol" w:hint="default"/>
      </w:rPr>
    </w:lvl>
    <w:lvl w:ilvl="1" w:tplc="626891D0">
      <w:start w:val="1"/>
      <w:numFmt w:val="bullet"/>
      <w:lvlText w:val="o"/>
      <w:lvlJc w:val="left"/>
      <w:pPr>
        <w:ind w:left="1440" w:hanging="360"/>
      </w:pPr>
      <w:rPr>
        <w:rFonts w:ascii="Courier New" w:hAnsi="Courier New" w:hint="default"/>
      </w:rPr>
    </w:lvl>
    <w:lvl w:ilvl="2" w:tplc="68DE6DDC">
      <w:start w:val="1"/>
      <w:numFmt w:val="bullet"/>
      <w:lvlText w:val=""/>
      <w:lvlJc w:val="left"/>
      <w:pPr>
        <w:ind w:left="2160" w:hanging="360"/>
      </w:pPr>
      <w:rPr>
        <w:rFonts w:ascii="Wingdings" w:hAnsi="Wingdings" w:hint="default"/>
      </w:rPr>
    </w:lvl>
    <w:lvl w:ilvl="3" w:tplc="2140F3D8">
      <w:start w:val="1"/>
      <w:numFmt w:val="bullet"/>
      <w:lvlText w:val=""/>
      <w:lvlJc w:val="left"/>
      <w:pPr>
        <w:ind w:left="2880" w:hanging="360"/>
      </w:pPr>
      <w:rPr>
        <w:rFonts w:ascii="Symbol" w:hAnsi="Symbol" w:hint="default"/>
      </w:rPr>
    </w:lvl>
    <w:lvl w:ilvl="4" w:tplc="6478ADBE">
      <w:start w:val="1"/>
      <w:numFmt w:val="bullet"/>
      <w:lvlText w:val="o"/>
      <w:lvlJc w:val="left"/>
      <w:pPr>
        <w:ind w:left="3600" w:hanging="360"/>
      </w:pPr>
      <w:rPr>
        <w:rFonts w:ascii="Courier New" w:hAnsi="Courier New" w:hint="default"/>
      </w:rPr>
    </w:lvl>
    <w:lvl w:ilvl="5" w:tplc="F8F8CE4A">
      <w:start w:val="1"/>
      <w:numFmt w:val="bullet"/>
      <w:lvlText w:val=""/>
      <w:lvlJc w:val="left"/>
      <w:pPr>
        <w:ind w:left="4320" w:hanging="360"/>
      </w:pPr>
      <w:rPr>
        <w:rFonts w:ascii="Wingdings" w:hAnsi="Wingdings" w:hint="default"/>
      </w:rPr>
    </w:lvl>
    <w:lvl w:ilvl="6" w:tplc="97F4DC4E">
      <w:start w:val="1"/>
      <w:numFmt w:val="bullet"/>
      <w:lvlText w:val=""/>
      <w:lvlJc w:val="left"/>
      <w:pPr>
        <w:ind w:left="5040" w:hanging="360"/>
      </w:pPr>
      <w:rPr>
        <w:rFonts w:ascii="Symbol" w:hAnsi="Symbol" w:hint="default"/>
      </w:rPr>
    </w:lvl>
    <w:lvl w:ilvl="7" w:tplc="412ED93C">
      <w:start w:val="1"/>
      <w:numFmt w:val="bullet"/>
      <w:lvlText w:val="o"/>
      <w:lvlJc w:val="left"/>
      <w:pPr>
        <w:ind w:left="5760" w:hanging="360"/>
      </w:pPr>
      <w:rPr>
        <w:rFonts w:ascii="Courier New" w:hAnsi="Courier New" w:hint="default"/>
      </w:rPr>
    </w:lvl>
    <w:lvl w:ilvl="8" w:tplc="72943B62">
      <w:start w:val="1"/>
      <w:numFmt w:val="bullet"/>
      <w:lvlText w:val=""/>
      <w:lvlJc w:val="left"/>
      <w:pPr>
        <w:ind w:left="6480" w:hanging="360"/>
      </w:pPr>
      <w:rPr>
        <w:rFonts w:ascii="Wingdings" w:hAnsi="Wingdings" w:hint="default"/>
      </w:rPr>
    </w:lvl>
  </w:abstractNum>
  <w:abstractNum w:abstractNumId="13" w15:restartNumberingAfterBreak="0">
    <w:nsid w:val="1D54BFC6"/>
    <w:multiLevelType w:val="hybridMultilevel"/>
    <w:tmpl w:val="33F007E4"/>
    <w:lvl w:ilvl="0" w:tplc="1F5C6F04">
      <w:start w:val="1"/>
      <w:numFmt w:val="bullet"/>
      <w:lvlText w:val=""/>
      <w:lvlJc w:val="left"/>
      <w:pPr>
        <w:ind w:left="720" w:hanging="360"/>
      </w:pPr>
      <w:rPr>
        <w:rFonts w:ascii="Symbol" w:hAnsi="Symbol" w:hint="default"/>
      </w:rPr>
    </w:lvl>
    <w:lvl w:ilvl="1" w:tplc="7004D22C">
      <w:start w:val="1"/>
      <w:numFmt w:val="bullet"/>
      <w:lvlText w:val="o"/>
      <w:lvlJc w:val="left"/>
      <w:pPr>
        <w:ind w:left="1440" w:hanging="360"/>
      </w:pPr>
      <w:rPr>
        <w:rFonts w:ascii="Courier New" w:hAnsi="Courier New" w:hint="default"/>
      </w:rPr>
    </w:lvl>
    <w:lvl w:ilvl="2" w:tplc="5C082FD4">
      <w:start w:val="1"/>
      <w:numFmt w:val="bullet"/>
      <w:lvlText w:val=""/>
      <w:lvlJc w:val="left"/>
      <w:pPr>
        <w:ind w:left="2160" w:hanging="360"/>
      </w:pPr>
      <w:rPr>
        <w:rFonts w:ascii="Wingdings" w:hAnsi="Wingdings" w:hint="default"/>
      </w:rPr>
    </w:lvl>
    <w:lvl w:ilvl="3" w:tplc="44DADD18">
      <w:start w:val="1"/>
      <w:numFmt w:val="bullet"/>
      <w:lvlText w:val=""/>
      <w:lvlJc w:val="left"/>
      <w:pPr>
        <w:ind w:left="2880" w:hanging="360"/>
      </w:pPr>
      <w:rPr>
        <w:rFonts w:ascii="Symbol" w:hAnsi="Symbol" w:hint="default"/>
      </w:rPr>
    </w:lvl>
    <w:lvl w:ilvl="4" w:tplc="8EB07BF6">
      <w:start w:val="1"/>
      <w:numFmt w:val="bullet"/>
      <w:lvlText w:val="o"/>
      <w:lvlJc w:val="left"/>
      <w:pPr>
        <w:ind w:left="3600" w:hanging="360"/>
      </w:pPr>
      <w:rPr>
        <w:rFonts w:ascii="Courier New" w:hAnsi="Courier New" w:hint="default"/>
      </w:rPr>
    </w:lvl>
    <w:lvl w:ilvl="5" w:tplc="2F8A2F04">
      <w:start w:val="1"/>
      <w:numFmt w:val="bullet"/>
      <w:lvlText w:val=""/>
      <w:lvlJc w:val="left"/>
      <w:pPr>
        <w:ind w:left="4320" w:hanging="360"/>
      </w:pPr>
      <w:rPr>
        <w:rFonts w:ascii="Wingdings" w:hAnsi="Wingdings" w:hint="default"/>
      </w:rPr>
    </w:lvl>
    <w:lvl w:ilvl="6" w:tplc="24B6CB22">
      <w:start w:val="1"/>
      <w:numFmt w:val="bullet"/>
      <w:lvlText w:val=""/>
      <w:lvlJc w:val="left"/>
      <w:pPr>
        <w:ind w:left="5040" w:hanging="360"/>
      </w:pPr>
      <w:rPr>
        <w:rFonts w:ascii="Symbol" w:hAnsi="Symbol" w:hint="default"/>
      </w:rPr>
    </w:lvl>
    <w:lvl w:ilvl="7" w:tplc="7B784CA8">
      <w:start w:val="1"/>
      <w:numFmt w:val="bullet"/>
      <w:lvlText w:val="o"/>
      <w:lvlJc w:val="left"/>
      <w:pPr>
        <w:ind w:left="5760" w:hanging="360"/>
      </w:pPr>
      <w:rPr>
        <w:rFonts w:ascii="Courier New" w:hAnsi="Courier New" w:hint="default"/>
      </w:rPr>
    </w:lvl>
    <w:lvl w:ilvl="8" w:tplc="19760C7A">
      <w:start w:val="1"/>
      <w:numFmt w:val="bullet"/>
      <w:lvlText w:val=""/>
      <w:lvlJc w:val="left"/>
      <w:pPr>
        <w:ind w:left="6480" w:hanging="360"/>
      </w:pPr>
      <w:rPr>
        <w:rFonts w:ascii="Wingdings" w:hAnsi="Wingdings" w:hint="default"/>
      </w:rPr>
    </w:lvl>
  </w:abstractNum>
  <w:abstractNum w:abstractNumId="14" w15:restartNumberingAfterBreak="0">
    <w:nsid w:val="1E163227"/>
    <w:multiLevelType w:val="hybridMultilevel"/>
    <w:tmpl w:val="92124444"/>
    <w:lvl w:ilvl="0" w:tplc="3366183A">
      <w:start w:val="1"/>
      <w:numFmt w:val="bullet"/>
      <w:lvlText w:val=""/>
      <w:lvlJc w:val="left"/>
      <w:pPr>
        <w:ind w:left="720" w:hanging="360"/>
      </w:pPr>
      <w:rPr>
        <w:rFonts w:ascii="Symbol" w:hAnsi="Symbol" w:hint="default"/>
      </w:rPr>
    </w:lvl>
    <w:lvl w:ilvl="1" w:tplc="B41E68BE">
      <w:start w:val="1"/>
      <w:numFmt w:val="bullet"/>
      <w:lvlText w:val="o"/>
      <w:lvlJc w:val="left"/>
      <w:pPr>
        <w:ind w:left="1440" w:hanging="360"/>
      </w:pPr>
      <w:rPr>
        <w:rFonts w:ascii="Courier New" w:hAnsi="Courier New" w:hint="default"/>
      </w:rPr>
    </w:lvl>
    <w:lvl w:ilvl="2" w:tplc="AAF28F78">
      <w:start w:val="1"/>
      <w:numFmt w:val="bullet"/>
      <w:lvlText w:val=""/>
      <w:lvlJc w:val="left"/>
      <w:pPr>
        <w:ind w:left="2160" w:hanging="360"/>
      </w:pPr>
      <w:rPr>
        <w:rFonts w:ascii="Wingdings" w:hAnsi="Wingdings" w:hint="default"/>
      </w:rPr>
    </w:lvl>
    <w:lvl w:ilvl="3" w:tplc="8168FAFC">
      <w:start w:val="1"/>
      <w:numFmt w:val="bullet"/>
      <w:lvlText w:val=""/>
      <w:lvlJc w:val="left"/>
      <w:pPr>
        <w:ind w:left="2880" w:hanging="360"/>
      </w:pPr>
      <w:rPr>
        <w:rFonts w:ascii="Symbol" w:hAnsi="Symbol" w:hint="default"/>
      </w:rPr>
    </w:lvl>
    <w:lvl w:ilvl="4" w:tplc="224C1E34">
      <w:start w:val="1"/>
      <w:numFmt w:val="bullet"/>
      <w:lvlText w:val="o"/>
      <w:lvlJc w:val="left"/>
      <w:pPr>
        <w:ind w:left="3600" w:hanging="360"/>
      </w:pPr>
      <w:rPr>
        <w:rFonts w:ascii="Courier New" w:hAnsi="Courier New" w:hint="default"/>
      </w:rPr>
    </w:lvl>
    <w:lvl w:ilvl="5" w:tplc="F1F86DDE">
      <w:start w:val="1"/>
      <w:numFmt w:val="bullet"/>
      <w:lvlText w:val=""/>
      <w:lvlJc w:val="left"/>
      <w:pPr>
        <w:ind w:left="4320" w:hanging="360"/>
      </w:pPr>
      <w:rPr>
        <w:rFonts w:ascii="Wingdings" w:hAnsi="Wingdings" w:hint="default"/>
      </w:rPr>
    </w:lvl>
    <w:lvl w:ilvl="6" w:tplc="79007368">
      <w:start w:val="1"/>
      <w:numFmt w:val="bullet"/>
      <w:lvlText w:val=""/>
      <w:lvlJc w:val="left"/>
      <w:pPr>
        <w:ind w:left="5040" w:hanging="360"/>
      </w:pPr>
      <w:rPr>
        <w:rFonts w:ascii="Symbol" w:hAnsi="Symbol" w:hint="default"/>
      </w:rPr>
    </w:lvl>
    <w:lvl w:ilvl="7" w:tplc="F9721470">
      <w:start w:val="1"/>
      <w:numFmt w:val="bullet"/>
      <w:lvlText w:val="o"/>
      <w:lvlJc w:val="left"/>
      <w:pPr>
        <w:ind w:left="5760" w:hanging="360"/>
      </w:pPr>
      <w:rPr>
        <w:rFonts w:ascii="Courier New" w:hAnsi="Courier New" w:hint="default"/>
      </w:rPr>
    </w:lvl>
    <w:lvl w:ilvl="8" w:tplc="84A4133E">
      <w:start w:val="1"/>
      <w:numFmt w:val="bullet"/>
      <w:lvlText w:val=""/>
      <w:lvlJc w:val="left"/>
      <w:pPr>
        <w:ind w:left="6480" w:hanging="360"/>
      </w:pPr>
      <w:rPr>
        <w:rFonts w:ascii="Wingdings" w:hAnsi="Wingdings" w:hint="default"/>
      </w:rPr>
    </w:lvl>
  </w:abstractNum>
  <w:abstractNum w:abstractNumId="15" w15:restartNumberingAfterBreak="0">
    <w:nsid w:val="1F8076CC"/>
    <w:multiLevelType w:val="hybridMultilevel"/>
    <w:tmpl w:val="72FC9428"/>
    <w:lvl w:ilvl="0" w:tplc="697AD2F0">
      <w:start w:val="1"/>
      <w:numFmt w:val="bullet"/>
      <w:lvlText w:val=""/>
      <w:lvlJc w:val="left"/>
      <w:pPr>
        <w:ind w:left="720" w:hanging="360"/>
      </w:pPr>
      <w:rPr>
        <w:rFonts w:ascii="Symbol" w:hAnsi="Symbol" w:hint="default"/>
      </w:rPr>
    </w:lvl>
    <w:lvl w:ilvl="1" w:tplc="CEF05A8E">
      <w:start w:val="1"/>
      <w:numFmt w:val="bullet"/>
      <w:lvlText w:val="o"/>
      <w:lvlJc w:val="left"/>
      <w:pPr>
        <w:ind w:left="1440" w:hanging="360"/>
      </w:pPr>
      <w:rPr>
        <w:rFonts w:ascii="Courier New" w:hAnsi="Courier New" w:hint="default"/>
      </w:rPr>
    </w:lvl>
    <w:lvl w:ilvl="2" w:tplc="95F8B674">
      <w:start w:val="1"/>
      <w:numFmt w:val="bullet"/>
      <w:lvlText w:val=""/>
      <w:lvlJc w:val="left"/>
      <w:pPr>
        <w:ind w:left="2160" w:hanging="360"/>
      </w:pPr>
      <w:rPr>
        <w:rFonts w:ascii="Wingdings" w:hAnsi="Wingdings" w:hint="default"/>
      </w:rPr>
    </w:lvl>
    <w:lvl w:ilvl="3" w:tplc="077EB04C">
      <w:start w:val="1"/>
      <w:numFmt w:val="bullet"/>
      <w:lvlText w:val=""/>
      <w:lvlJc w:val="left"/>
      <w:pPr>
        <w:ind w:left="2880" w:hanging="360"/>
      </w:pPr>
      <w:rPr>
        <w:rFonts w:ascii="Symbol" w:hAnsi="Symbol" w:hint="default"/>
      </w:rPr>
    </w:lvl>
    <w:lvl w:ilvl="4" w:tplc="DCE86B32">
      <w:start w:val="1"/>
      <w:numFmt w:val="bullet"/>
      <w:lvlText w:val="o"/>
      <w:lvlJc w:val="left"/>
      <w:pPr>
        <w:ind w:left="3600" w:hanging="360"/>
      </w:pPr>
      <w:rPr>
        <w:rFonts w:ascii="Courier New" w:hAnsi="Courier New" w:hint="default"/>
      </w:rPr>
    </w:lvl>
    <w:lvl w:ilvl="5" w:tplc="FCD29F84">
      <w:start w:val="1"/>
      <w:numFmt w:val="bullet"/>
      <w:lvlText w:val=""/>
      <w:lvlJc w:val="left"/>
      <w:pPr>
        <w:ind w:left="4320" w:hanging="360"/>
      </w:pPr>
      <w:rPr>
        <w:rFonts w:ascii="Wingdings" w:hAnsi="Wingdings" w:hint="default"/>
      </w:rPr>
    </w:lvl>
    <w:lvl w:ilvl="6" w:tplc="074434FA">
      <w:start w:val="1"/>
      <w:numFmt w:val="bullet"/>
      <w:lvlText w:val=""/>
      <w:lvlJc w:val="left"/>
      <w:pPr>
        <w:ind w:left="5040" w:hanging="360"/>
      </w:pPr>
      <w:rPr>
        <w:rFonts w:ascii="Symbol" w:hAnsi="Symbol" w:hint="default"/>
      </w:rPr>
    </w:lvl>
    <w:lvl w:ilvl="7" w:tplc="BD8E7D12">
      <w:start w:val="1"/>
      <w:numFmt w:val="bullet"/>
      <w:lvlText w:val="o"/>
      <w:lvlJc w:val="left"/>
      <w:pPr>
        <w:ind w:left="5760" w:hanging="360"/>
      </w:pPr>
      <w:rPr>
        <w:rFonts w:ascii="Courier New" w:hAnsi="Courier New" w:hint="default"/>
      </w:rPr>
    </w:lvl>
    <w:lvl w:ilvl="8" w:tplc="8FA66A46">
      <w:start w:val="1"/>
      <w:numFmt w:val="bullet"/>
      <w:lvlText w:val=""/>
      <w:lvlJc w:val="left"/>
      <w:pPr>
        <w:ind w:left="6480" w:hanging="360"/>
      </w:pPr>
      <w:rPr>
        <w:rFonts w:ascii="Wingdings" w:hAnsi="Wingdings" w:hint="default"/>
      </w:rPr>
    </w:lvl>
  </w:abstractNum>
  <w:abstractNum w:abstractNumId="16" w15:restartNumberingAfterBreak="0">
    <w:nsid w:val="22BA0302"/>
    <w:multiLevelType w:val="multilevel"/>
    <w:tmpl w:val="2F3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7B1C0"/>
    <w:multiLevelType w:val="hybridMultilevel"/>
    <w:tmpl w:val="1FC885E0"/>
    <w:lvl w:ilvl="0" w:tplc="65B2C886">
      <w:start w:val="1"/>
      <w:numFmt w:val="bullet"/>
      <w:lvlText w:val=""/>
      <w:lvlJc w:val="left"/>
      <w:pPr>
        <w:ind w:left="1080" w:hanging="360"/>
      </w:pPr>
      <w:rPr>
        <w:rFonts w:ascii="Symbol" w:hAnsi="Symbol" w:hint="default"/>
      </w:rPr>
    </w:lvl>
    <w:lvl w:ilvl="1" w:tplc="6AB412D2">
      <w:start w:val="1"/>
      <w:numFmt w:val="bullet"/>
      <w:lvlText w:val="o"/>
      <w:lvlJc w:val="left"/>
      <w:pPr>
        <w:ind w:left="1800" w:hanging="360"/>
      </w:pPr>
      <w:rPr>
        <w:rFonts w:ascii="Courier New" w:hAnsi="Courier New" w:hint="default"/>
      </w:rPr>
    </w:lvl>
    <w:lvl w:ilvl="2" w:tplc="86A8698C">
      <w:start w:val="1"/>
      <w:numFmt w:val="bullet"/>
      <w:lvlText w:val=""/>
      <w:lvlJc w:val="left"/>
      <w:pPr>
        <w:ind w:left="2520" w:hanging="360"/>
      </w:pPr>
      <w:rPr>
        <w:rFonts w:ascii="Wingdings" w:hAnsi="Wingdings" w:hint="default"/>
      </w:rPr>
    </w:lvl>
    <w:lvl w:ilvl="3" w:tplc="A0F8E6B8">
      <w:start w:val="1"/>
      <w:numFmt w:val="bullet"/>
      <w:lvlText w:val=""/>
      <w:lvlJc w:val="left"/>
      <w:pPr>
        <w:ind w:left="3240" w:hanging="360"/>
      </w:pPr>
      <w:rPr>
        <w:rFonts w:ascii="Symbol" w:hAnsi="Symbol" w:hint="default"/>
      </w:rPr>
    </w:lvl>
    <w:lvl w:ilvl="4" w:tplc="AF32C528">
      <w:start w:val="1"/>
      <w:numFmt w:val="bullet"/>
      <w:lvlText w:val="o"/>
      <w:lvlJc w:val="left"/>
      <w:pPr>
        <w:ind w:left="3960" w:hanging="360"/>
      </w:pPr>
      <w:rPr>
        <w:rFonts w:ascii="Courier New" w:hAnsi="Courier New" w:hint="default"/>
      </w:rPr>
    </w:lvl>
    <w:lvl w:ilvl="5" w:tplc="03FC38AA">
      <w:start w:val="1"/>
      <w:numFmt w:val="bullet"/>
      <w:lvlText w:val=""/>
      <w:lvlJc w:val="left"/>
      <w:pPr>
        <w:ind w:left="4680" w:hanging="360"/>
      </w:pPr>
      <w:rPr>
        <w:rFonts w:ascii="Wingdings" w:hAnsi="Wingdings" w:hint="default"/>
      </w:rPr>
    </w:lvl>
    <w:lvl w:ilvl="6" w:tplc="618A5E68">
      <w:start w:val="1"/>
      <w:numFmt w:val="bullet"/>
      <w:lvlText w:val=""/>
      <w:lvlJc w:val="left"/>
      <w:pPr>
        <w:ind w:left="5400" w:hanging="360"/>
      </w:pPr>
      <w:rPr>
        <w:rFonts w:ascii="Symbol" w:hAnsi="Symbol" w:hint="default"/>
      </w:rPr>
    </w:lvl>
    <w:lvl w:ilvl="7" w:tplc="3EB4D944">
      <w:start w:val="1"/>
      <w:numFmt w:val="bullet"/>
      <w:lvlText w:val="o"/>
      <w:lvlJc w:val="left"/>
      <w:pPr>
        <w:ind w:left="6120" w:hanging="360"/>
      </w:pPr>
      <w:rPr>
        <w:rFonts w:ascii="Courier New" w:hAnsi="Courier New" w:hint="default"/>
      </w:rPr>
    </w:lvl>
    <w:lvl w:ilvl="8" w:tplc="A3125F7C">
      <w:start w:val="1"/>
      <w:numFmt w:val="bullet"/>
      <w:lvlText w:val=""/>
      <w:lvlJc w:val="left"/>
      <w:pPr>
        <w:ind w:left="6840" w:hanging="360"/>
      </w:pPr>
      <w:rPr>
        <w:rFonts w:ascii="Wingdings" w:hAnsi="Wingdings" w:hint="default"/>
      </w:rPr>
    </w:lvl>
  </w:abstractNum>
  <w:abstractNum w:abstractNumId="18" w15:restartNumberingAfterBreak="0">
    <w:nsid w:val="2654BB1F"/>
    <w:multiLevelType w:val="hybridMultilevel"/>
    <w:tmpl w:val="6738313E"/>
    <w:lvl w:ilvl="0" w:tplc="9DD0C14A">
      <w:start w:val="1"/>
      <w:numFmt w:val="bullet"/>
      <w:lvlText w:val=""/>
      <w:lvlJc w:val="left"/>
      <w:pPr>
        <w:ind w:left="720" w:hanging="360"/>
      </w:pPr>
      <w:rPr>
        <w:rFonts w:ascii="Symbol" w:hAnsi="Symbol" w:hint="default"/>
      </w:rPr>
    </w:lvl>
    <w:lvl w:ilvl="1" w:tplc="B0CE5FBC">
      <w:start w:val="1"/>
      <w:numFmt w:val="bullet"/>
      <w:lvlText w:val="o"/>
      <w:lvlJc w:val="left"/>
      <w:pPr>
        <w:ind w:left="1440" w:hanging="360"/>
      </w:pPr>
      <w:rPr>
        <w:rFonts w:ascii="Courier New" w:hAnsi="Courier New" w:hint="default"/>
      </w:rPr>
    </w:lvl>
    <w:lvl w:ilvl="2" w:tplc="35C67298">
      <w:start w:val="1"/>
      <w:numFmt w:val="bullet"/>
      <w:lvlText w:val=""/>
      <w:lvlJc w:val="left"/>
      <w:pPr>
        <w:ind w:left="2160" w:hanging="360"/>
      </w:pPr>
      <w:rPr>
        <w:rFonts w:ascii="Wingdings" w:hAnsi="Wingdings" w:hint="default"/>
      </w:rPr>
    </w:lvl>
    <w:lvl w:ilvl="3" w:tplc="C02ABA68">
      <w:start w:val="1"/>
      <w:numFmt w:val="bullet"/>
      <w:lvlText w:val=""/>
      <w:lvlJc w:val="left"/>
      <w:pPr>
        <w:ind w:left="2880" w:hanging="360"/>
      </w:pPr>
      <w:rPr>
        <w:rFonts w:ascii="Symbol" w:hAnsi="Symbol" w:hint="default"/>
      </w:rPr>
    </w:lvl>
    <w:lvl w:ilvl="4" w:tplc="AA4A87A0">
      <w:start w:val="1"/>
      <w:numFmt w:val="bullet"/>
      <w:lvlText w:val="o"/>
      <w:lvlJc w:val="left"/>
      <w:pPr>
        <w:ind w:left="3600" w:hanging="360"/>
      </w:pPr>
      <w:rPr>
        <w:rFonts w:ascii="Courier New" w:hAnsi="Courier New" w:hint="default"/>
      </w:rPr>
    </w:lvl>
    <w:lvl w:ilvl="5" w:tplc="64A2130E">
      <w:start w:val="1"/>
      <w:numFmt w:val="bullet"/>
      <w:lvlText w:val=""/>
      <w:lvlJc w:val="left"/>
      <w:pPr>
        <w:ind w:left="4320" w:hanging="360"/>
      </w:pPr>
      <w:rPr>
        <w:rFonts w:ascii="Wingdings" w:hAnsi="Wingdings" w:hint="default"/>
      </w:rPr>
    </w:lvl>
    <w:lvl w:ilvl="6" w:tplc="8108953C">
      <w:start w:val="1"/>
      <w:numFmt w:val="bullet"/>
      <w:lvlText w:val=""/>
      <w:lvlJc w:val="left"/>
      <w:pPr>
        <w:ind w:left="5040" w:hanging="360"/>
      </w:pPr>
      <w:rPr>
        <w:rFonts w:ascii="Symbol" w:hAnsi="Symbol" w:hint="default"/>
      </w:rPr>
    </w:lvl>
    <w:lvl w:ilvl="7" w:tplc="AEB00774">
      <w:start w:val="1"/>
      <w:numFmt w:val="bullet"/>
      <w:lvlText w:val="o"/>
      <w:lvlJc w:val="left"/>
      <w:pPr>
        <w:ind w:left="5760" w:hanging="360"/>
      </w:pPr>
      <w:rPr>
        <w:rFonts w:ascii="Courier New" w:hAnsi="Courier New" w:hint="default"/>
      </w:rPr>
    </w:lvl>
    <w:lvl w:ilvl="8" w:tplc="4C722068">
      <w:start w:val="1"/>
      <w:numFmt w:val="bullet"/>
      <w:lvlText w:val=""/>
      <w:lvlJc w:val="left"/>
      <w:pPr>
        <w:ind w:left="6480" w:hanging="360"/>
      </w:pPr>
      <w:rPr>
        <w:rFonts w:ascii="Wingdings" w:hAnsi="Wingdings" w:hint="default"/>
      </w:rPr>
    </w:lvl>
  </w:abstractNum>
  <w:abstractNum w:abstractNumId="19" w15:restartNumberingAfterBreak="0">
    <w:nsid w:val="2882279F"/>
    <w:multiLevelType w:val="hybridMultilevel"/>
    <w:tmpl w:val="2324A43C"/>
    <w:lvl w:ilvl="0" w:tplc="168C35DA">
      <w:start w:val="1"/>
      <w:numFmt w:val="decimal"/>
      <w:lvlText w:val="%1."/>
      <w:lvlJc w:val="left"/>
      <w:pPr>
        <w:ind w:left="720" w:hanging="360"/>
      </w:pPr>
    </w:lvl>
    <w:lvl w:ilvl="1" w:tplc="3E245D4A">
      <w:start w:val="1"/>
      <w:numFmt w:val="bullet"/>
      <w:lvlText w:val="o"/>
      <w:lvlJc w:val="left"/>
      <w:pPr>
        <w:ind w:left="1440" w:hanging="360"/>
      </w:pPr>
      <w:rPr>
        <w:rFonts w:ascii="Courier New" w:hAnsi="Courier New" w:hint="default"/>
      </w:rPr>
    </w:lvl>
    <w:lvl w:ilvl="2" w:tplc="678E2980">
      <w:start w:val="1"/>
      <w:numFmt w:val="bullet"/>
      <w:lvlText w:val=""/>
      <w:lvlJc w:val="left"/>
      <w:pPr>
        <w:ind w:left="2160" w:hanging="360"/>
      </w:pPr>
      <w:rPr>
        <w:rFonts w:ascii="Wingdings" w:hAnsi="Wingdings" w:hint="default"/>
      </w:rPr>
    </w:lvl>
    <w:lvl w:ilvl="3" w:tplc="99340FF8">
      <w:start w:val="1"/>
      <w:numFmt w:val="bullet"/>
      <w:lvlText w:val=""/>
      <w:lvlJc w:val="left"/>
      <w:pPr>
        <w:ind w:left="2880" w:hanging="360"/>
      </w:pPr>
      <w:rPr>
        <w:rFonts w:ascii="Symbol" w:hAnsi="Symbol" w:hint="default"/>
      </w:rPr>
    </w:lvl>
    <w:lvl w:ilvl="4" w:tplc="F5EAA760">
      <w:start w:val="1"/>
      <w:numFmt w:val="bullet"/>
      <w:lvlText w:val="o"/>
      <w:lvlJc w:val="left"/>
      <w:pPr>
        <w:ind w:left="3600" w:hanging="360"/>
      </w:pPr>
      <w:rPr>
        <w:rFonts w:ascii="Courier New" w:hAnsi="Courier New" w:hint="default"/>
      </w:rPr>
    </w:lvl>
    <w:lvl w:ilvl="5" w:tplc="C24A1C24">
      <w:start w:val="1"/>
      <w:numFmt w:val="bullet"/>
      <w:lvlText w:val=""/>
      <w:lvlJc w:val="left"/>
      <w:pPr>
        <w:ind w:left="4320" w:hanging="360"/>
      </w:pPr>
      <w:rPr>
        <w:rFonts w:ascii="Wingdings" w:hAnsi="Wingdings" w:hint="default"/>
      </w:rPr>
    </w:lvl>
    <w:lvl w:ilvl="6" w:tplc="04EE7AE6">
      <w:start w:val="1"/>
      <w:numFmt w:val="bullet"/>
      <w:lvlText w:val=""/>
      <w:lvlJc w:val="left"/>
      <w:pPr>
        <w:ind w:left="5040" w:hanging="360"/>
      </w:pPr>
      <w:rPr>
        <w:rFonts w:ascii="Symbol" w:hAnsi="Symbol" w:hint="default"/>
      </w:rPr>
    </w:lvl>
    <w:lvl w:ilvl="7" w:tplc="5E4844F4">
      <w:start w:val="1"/>
      <w:numFmt w:val="bullet"/>
      <w:lvlText w:val="o"/>
      <w:lvlJc w:val="left"/>
      <w:pPr>
        <w:ind w:left="5760" w:hanging="360"/>
      </w:pPr>
      <w:rPr>
        <w:rFonts w:ascii="Courier New" w:hAnsi="Courier New" w:hint="default"/>
      </w:rPr>
    </w:lvl>
    <w:lvl w:ilvl="8" w:tplc="DB284A86">
      <w:start w:val="1"/>
      <w:numFmt w:val="bullet"/>
      <w:lvlText w:val=""/>
      <w:lvlJc w:val="left"/>
      <w:pPr>
        <w:ind w:left="6480" w:hanging="360"/>
      </w:pPr>
      <w:rPr>
        <w:rFonts w:ascii="Wingdings" w:hAnsi="Wingdings" w:hint="default"/>
      </w:rPr>
    </w:lvl>
  </w:abstractNum>
  <w:abstractNum w:abstractNumId="20" w15:restartNumberingAfterBreak="0">
    <w:nsid w:val="2DC8366B"/>
    <w:multiLevelType w:val="hybridMultilevel"/>
    <w:tmpl w:val="243EB1D4"/>
    <w:lvl w:ilvl="0" w:tplc="9258AD40">
      <w:start w:val="1"/>
      <w:numFmt w:val="decimal"/>
      <w:lvlText w:val="%1."/>
      <w:lvlJc w:val="left"/>
      <w:pPr>
        <w:ind w:left="720" w:hanging="360"/>
      </w:pPr>
    </w:lvl>
    <w:lvl w:ilvl="1" w:tplc="0A78F776">
      <w:start w:val="1"/>
      <w:numFmt w:val="lowerLetter"/>
      <w:lvlText w:val="%2."/>
      <w:lvlJc w:val="left"/>
      <w:pPr>
        <w:ind w:left="1440" w:hanging="360"/>
      </w:pPr>
    </w:lvl>
    <w:lvl w:ilvl="2" w:tplc="20B87AF8">
      <w:start w:val="1"/>
      <w:numFmt w:val="lowerRoman"/>
      <w:lvlText w:val="%3."/>
      <w:lvlJc w:val="right"/>
      <w:pPr>
        <w:ind w:left="2160" w:hanging="180"/>
      </w:pPr>
    </w:lvl>
    <w:lvl w:ilvl="3" w:tplc="031EFF7C">
      <w:start w:val="1"/>
      <w:numFmt w:val="decimal"/>
      <w:lvlText w:val="%4."/>
      <w:lvlJc w:val="left"/>
      <w:pPr>
        <w:ind w:left="2880" w:hanging="360"/>
      </w:pPr>
    </w:lvl>
    <w:lvl w:ilvl="4" w:tplc="054A3CF4">
      <w:start w:val="1"/>
      <w:numFmt w:val="lowerLetter"/>
      <w:lvlText w:val="%5."/>
      <w:lvlJc w:val="left"/>
      <w:pPr>
        <w:ind w:left="3600" w:hanging="360"/>
      </w:pPr>
    </w:lvl>
    <w:lvl w:ilvl="5" w:tplc="DDFC9518">
      <w:start w:val="1"/>
      <w:numFmt w:val="lowerRoman"/>
      <w:lvlText w:val="%6."/>
      <w:lvlJc w:val="right"/>
      <w:pPr>
        <w:ind w:left="4320" w:hanging="180"/>
      </w:pPr>
    </w:lvl>
    <w:lvl w:ilvl="6" w:tplc="5C26AA00">
      <w:start w:val="1"/>
      <w:numFmt w:val="decimal"/>
      <w:lvlText w:val="%7."/>
      <w:lvlJc w:val="left"/>
      <w:pPr>
        <w:ind w:left="5040" w:hanging="360"/>
      </w:pPr>
    </w:lvl>
    <w:lvl w:ilvl="7" w:tplc="6D1898BC">
      <w:start w:val="1"/>
      <w:numFmt w:val="lowerLetter"/>
      <w:lvlText w:val="%8."/>
      <w:lvlJc w:val="left"/>
      <w:pPr>
        <w:ind w:left="5760" w:hanging="360"/>
      </w:pPr>
    </w:lvl>
    <w:lvl w:ilvl="8" w:tplc="E5C6797C">
      <w:start w:val="1"/>
      <w:numFmt w:val="lowerRoman"/>
      <w:lvlText w:val="%9."/>
      <w:lvlJc w:val="right"/>
      <w:pPr>
        <w:ind w:left="6480" w:hanging="180"/>
      </w:pPr>
    </w:lvl>
  </w:abstractNum>
  <w:abstractNum w:abstractNumId="21" w15:restartNumberingAfterBreak="0">
    <w:nsid w:val="2F64E5BC"/>
    <w:multiLevelType w:val="hybridMultilevel"/>
    <w:tmpl w:val="8BFCD78C"/>
    <w:lvl w:ilvl="0" w:tplc="BF2E0298">
      <w:start w:val="1"/>
      <w:numFmt w:val="decimal"/>
      <w:lvlText w:val="%1."/>
      <w:lvlJc w:val="left"/>
      <w:pPr>
        <w:ind w:left="720" w:hanging="360"/>
      </w:pPr>
    </w:lvl>
    <w:lvl w:ilvl="1" w:tplc="C29C77C2">
      <w:start w:val="1"/>
      <w:numFmt w:val="lowerLetter"/>
      <w:lvlText w:val="%2."/>
      <w:lvlJc w:val="left"/>
      <w:pPr>
        <w:ind w:left="1440" w:hanging="360"/>
      </w:pPr>
    </w:lvl>
    <w:lvl w:ilvl="2" w:tplc="C564052A">
      <w:start w:val="1"/>
      <w:numFmt w:val="lowerRoman"/>
      <w:lvlText w:val="%3."/>
      <w:lvlJc w:val="right"/>
      <w:pPr>
        <w:ind w:left="2160" w:hanging="180"/>
      </w:pPr>
    </w:lvl>
    <w:lvl w:ilvl="3" w:tplc="805A7A08">
      <w:start w:val="1"/>
      <w:numFmt w:val="decimal"/>
      <w:lvlText w:val="%4."/>
      <w:lvlJc w:val="left"/>
      <w:pPr>
        <w:ind w:left="2880" w:hanging="360"/>
      </w:pPr>
    </w:lvl>
    <w:lvl w:ilvl="4" w:tplc="0D8C2AD6">
      <w:start w:val="1"/>
      <w:numFmt w:val="lowerLetter"/>
      <w:lvlText w:val="%5."/>
      <w:lvlJc w:val="left"/>
      <w:pPr>
        <w:ind w:left="3600" w:hanging="360"/>
      </w:pPr>
    </w:lvl>
    <w:lvl w:ilvl="5" w:tplc="A79A30C0">
      <w:start w:val="1"/>
      <w:numFmt w:val="lowerRoman"/>
      <w:lvlText w:val="%6."/>
      <w:lvlJc w:val="right"/>
      <w:pPr>
        <w:ind w:left="4320" w:hanging="180"/>
      </w:pPr>
    </w:lvl>
    <w:lvl w:ilvl="6" w:tplc="BE984BD6">
      <w:start w:val="1"/>
      <w:numFmt w:val="decimal"/>
      <w:lvlText w:val="%7."/>
      <w:lvlJc w:val="left"/>
      <w:pPr>
        <w:ind w:left="5040" w:hanging="360"/>
      </w:pPr>
    </w:lvl>
    <w:lvl w:ilvl="7" w:tplc="C74A091A">
      <w:start w:val="1"/>
      <w:numFmt w:val="lowerLetter"/>
      <w:lvlText w:val="%8."/>
      <w:lvlJc w:val="left"/>
      <w:pPr>
        <w:ind w:left="5760" w:hanging="360"/>
      </w:pPr>
    </w:lvl>
    <w:lvl w:ilvl="8" w:tplc="AA062CD2">
      <w:start w:val="1"/>
      <w:numFmt w:val="lowerRoman"/>
      <w:lvlText w:val="%9."/>
      <w:lvlJc w:val="right"/>
      <w:pPr>
        <w:ind w:left="6480" w:hanging="180"/>
      </w:pPr>
    </w:lvl>
  </w:abstractNum>
  <w:abstractNum w:abstractNumId="22" w15:restartNumberingAfterBreak="0">
    <w:nsid w:val="310030E8"/>
    <w:multiLevelType w:val="hybridMultilevel"/>
    <w:tmpl w:val="252EBFF2"/>
    <w:lvl w:ilvl="0" w:tplc="369A2D88">
      <w:start w:val="13"/>
      <w:numFmt w:val="decimal"/>
      <w:lvlText w:val="%1."/>
      <w:lvlJc w:val="left"/>
      <w:pPr>
        <w:ind w:left="720" w:hanging="360"/>
      </w:pPr>
    </w:lvl>
    <w:lvl w:ilvl="1" w:tplc="41F0E940">
      <w:start w:val="1"/>
      <w:numFmt w:val="lowerLetter"/>
      <w:lvlText w:val="%2."/>
      <w:lvlJc w:val="left"/>
      <w:pPr>
        <w:ind w:left="1440" w:hanging="360"/>
      </w:pPr>
    </w:lvl>
    <w:lvl w:ilvl="2" w:tplc="EE68948E">
      <w:start w:val="1"/>
      <w:numFmt w:val="lowerRoman"/>
      <w:lvlText w:val="%3."/>
      <w:lvlJc w:val="right"/>
      <w:pPr>
        <w:ind w:left="2160" w:hanging="180"/>
      </w:pPr>
    </w:lvl>
    <w:lvl w:ilvl="3" w:tplc="9BBAB974">
      <w:start w:val="1"/>
      <w:numFmt w:val="decimal"/>
      <w:lvlText w:val="%4."/>
      <w:lvlJc w:val="left"/>
      <w:pPr>
        <w:ind w:left="2880" w:hanging="360"/>
      </w:pPr>
    </w:lvl>
    <w:lvl w:ilvl="4" w:tplc="225EBEEE">
      <w:start w:val="1"/>
      <w:numFmt w:val="lowerLetter"/>
      <w:lvlText w:val="%5."/>
      <w:lvlJc w:val="left"/>
      <w:pPr>
        <w:ind w:left="3600" w:hanging="360"/>
      </w:pPr>
    </w:lvl>
    <w:lvl w:ilvl="5" w:tplc="28BE639C">
      <w:start w:val="1"/>
      <w:numFmt w:val="lowerRoman"/>
      <w:lvlText w:val="%6."/>
      <w:lvlJc w:val="right"/>
      <w:pPr>
        <w:ind w:left="4320" w:hanging="180"/>
      </w:pPr>
    </w:lvl>
    <w:lvl w:ilvl="6" w:tplc="C3EA7A5C">
      <w:start w:val="1"/>
      <w:numFmt w:val="decimal"/>
      <w:lvlText w:val="%7."/>
      <w:lvlJc w:val="left"/>
      <w:pPr>
        <w:ind w:left="5040" w:hanging="360"/>
      </w:pPr>
    </w:lvl>
    <w:lvl w:ilvl="7" w:tplc="A8FA2586">
      <w:start w:val="1"/>
      <w:numFmt w:val="lowerLetter"/>
      <w:lvlText w:val="%8."/>
      <w:lvlJc w:val="left"/>
      <w:pPr>
        <w:ind w:left="5760" w:hanging="360"/>
      </w:pPr>
    </w:lvl>
    <w:lvl w:ilvl="8" w:tplc="F83E13EC">
      <w:start w:val="1"/>
      <w:numFmt w:val="lowerRoman"/>
      <w:lvlText w:val="%9."/>
      <w:lvlJc w:val="right"/>
      <w:pPr>
        <w:ind w:left="6480" w:hanging="180"/>
      </w:pPr>
    </w:lvl>
  </w:abstractNum>
  <w:abstractNum w:abstractNumId="23" w15:restartNumberingAfterBreak="0">
    <w:nsid w:val="340DBCB9"/>
    <w:multiLevelType w:val="hybridMultilevel"/>
    <w:tmpl w:val="72E8A238"/>
    <w:lvl w:ilvl="0" w:tplc="B57277BC">
      <w:start w:val="1"/>
      <w:numFmt w:val="bullet"/>
      <w:lvlText w:val=""/>
      <w:lvlJc w:val="left"/>
      <w:pPr>
        <w:ind w:left="720" w:hanging="360"/>
      </w:pPr>
      <w:rPr>
        <w:rFonts w:ascii="Symbol" w:hAnsi="Symbol" w:hint="default"/>
      </w:rPr>
    </w:lvl>
    <w:lvl w:ilvl="1" w:tplc="ED8CBD0A">
      <w:start w:val="1"/>
      <w:numFmt w:val="bullet"/>
      <w:lvlText w:val="o"/>
      <w:lvlJc w:val="left"/>
      <w:pPr>
        <w:ind w:left="1440" w:hanging="360"/>
      </w:pPr>
      <w:rPr>
        <w:rFonts w:ascii="Courier New" w:hAnsi="Courier New" w:hint="default"/>
      </w:rPr>
    </w:lvl>
    <w:lvl w:ilvl="2" w:tplc="A4C8192A">
      <w:start w:val="1"/>
      <w:numFmt w:val="bullet"/>
      <w:lvlText w:val=""/>
      <w:lvlJc w:val="left"/>
      <w:pPr>
        <w:ind w:left="2160" w:hanging="360"/>
      </w:pPr>
      <w:rPr>
        <w:rFonts w:ascii="Wingdings" w:hAnsi="Wingdings" w:hint="default"/>
      </w:rPr>
    </w:lvl>
    <w:lvl w:ilvl="3" w:tplc="DB04DFD4">
      <w:start w:val="1"/>
      <w:numFmt w:val="bullet"/>
      <w:lvlText w:val=""/>
      <w:lvlJc w:val="left"/>
      <w:pPr>
        <w:ind w:left="2880" w:hanging="360"/>
      </w:pPr>
      <w:rPr>
        <w:rFonts w:ascii="Symbol" w:hAnsi="Symbol" w:hint="default"/>
      </w:rPr>
    </w:lvl>
    <w:lvl w:ilvl="4" w:tplc="43C42F8C">
      <w:start w:val="1"/>
      <w:numFmt w:val="bullet"/>
      <w:lvlText w:val="o"/>
      <w:lvlJc w:val="left"/>
      <w:pPr>
        <w:ind w:left="3600" w:hanging="360"/>
      </w:pPr>
      <w:rPr>
        <w:rFonts w:ascii="Courier New" w:hAnsi="Courier New" w:hint="default"/>
      </w:rPr>
    </w:lvl>
    <w:lvl w:ilvl="5" w:tplc="8556B718">
      <w:start w:val="1"/>
      <w:numFmt w:val="bullet"/>
      <w:lvlText w:val=""/>
      <w:lvlJc w:val="left"/>
      <w:pPr>
        <w:ind w:left="4320" w:hanging="360"/>
      </w:pPr>
      <w:rPr>
        <w:rFonts w:ascii="Wingdings" w:hAnsi="Wingdings" w:hint="default"/>
      </w:rPr>
    </w:lvl>
    <w:lvl w:ilvl="6" w:tplc="8D849032">
      <w:start w:val="1"/>
      <w:numFmt w:val="bullet"/>
      <w:lvlText w:val=""/>
      <w:lvlJc w:val="left"/>
      <w:pPr>
        <w:ind w:left="5040" w:hanging="360"/>
      </w:pPr>
      <w:rPr>
        <w:rFonts w:ascii="Symbol" w:hAnsi="Symbol" w:hint="default"/>
      </w:rPr>
    </w:lvl>
    <w:lvl w:ilvl="7" w:tplc="3C82B62C">
      <w:start w:val="1"/>
      <w:numFmt w:val="bullet"/>
      <w:lvlText w:val="o"/>
      <w:lvlJc w:val="left"/>
      <w:pPr>
        <w:ind w:left="5760" w:hanging="360"/>
      </w:pPr>
      <w:rPr>
        <w:rFonts w:ascii="Courier New" w:hAnsi="Courier New" w:hint="default"/>
      </w:rPr>
    </w:lvl>
    <w:lvl w:ilvl="8" w:tplc="609A48B8">
      <w:start w:val="1"/>
      <w:numFmt w:val="bullet"/>
      <w:lvlText w:val=""/>
      <w:lvlJc w:val="left"/>
      <w:pPr>
        <w:ind w:left="6480" w:hanging="360"/>
      </w:pPr>
      <w:rPr>
        <w:rFonts w:ascii="Wingdings" w:hAnsi="Wingdings" w:hint="default"/>
      </w:rPr>
    </w:lvl>
  </w:abstractNum>
  <w:abstractNum w:abstractNumId="24"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5" w15:restartNumberingAfterBreak="0">
    <w:nsid w:val="38FF258D"/>
    <w:multiLevelType w:val="hybridMultilevel"/>
    <w:tmpl w:val="679082FE"/>
    <w:lvl w:ilvl="0" w:tplc="DB362484">
      <w:start w:val="7"/>
      <w:numFmt w:val="decimal"/>
      <w:lvlText w:val="%1."/>
      <w:lvlJc w:val="left"/>
      <w:pPr>
        <w:ind w:left="720" w:hanging="360"/>
      </w:pPr>
    </w:lvl>
    <w:lvl w:ilvl="1" w:tplc="5CDCFC78">
      <w:start w:val="1"/>
      <w:numFmt w:val="lowerLetter"/>
      <w:lvlText w:val="%2."/>
      <w:lvlJc w:val="left"/>
      <w:pPr>
        <w:ind w:left="1440" w:hanging="360"/>
      </w:pPr>
    </w:lvl>
    <w:lvl w:ilvl="2" w:tplc="436AA64A">
      <w:start w:val="1"/>
      <w:numFmt w:val="lowerRoman"/>
      <w:lvlText w:val="%3."/>
      <w:lvlJc w:val="right"/>
      <w:pPr>
        <w:ind w:left="2160" w:hanging="180"/>
      </w:pPr>
    </w:lvl>
    <w:lvl w:ilvl="3" w:tplc="D44E3D74">
      <w:start w:val="1"/>
      <w:numFmt w:val="decimal"/>
      <w:lvlText w:val="%4."/>
      <w:lvlJc w:val="left"/>
      <w:pPr>
        <w:ind w:left="2880" w:hanging="360"/>
      </w:pPr>
    </w:lvl>
    <w:lvl w:ilvl="4" w:tplc="FA369EAE">
      <w:start w:val="1"/>
      <w:numFmt w:val="lowerLetter"/>
      <w:lvlText w:val="%5."/>
      <w:lvlJc w:val="left"/>
      <w:pPr>
        <w:ind w:left="3600" w:hanging="360"/>
      </w:pPr>
    </w:lvl>
    <w:lvl w:ilvl="5" w:tplc="095ED928">
      <w:start w:val="1"/>
      <w:numFmt w:val="lowerRoman"/>
      <w:lvlText w:val="%6."/>
      <w:lvlJc w:val="right"/>
      <w:pPr>
        <w:ind w:left="4320" w:hanging="180"/>
      </w:pPr>
    </w:lvl>
    <w:lvl w:ilvl="6" w:tplc="78A82F40">
      <w:start w:val="1"/>
      <w:numFmt w:val="decimal"/>
      <w:lvlText w:val="%7."/>
      <w:lvlJc w:val="left"/>
      <w:pPr>
        <w:ind w:left="5040" w:hanging="360"/>
      </w:pPr>
    </w:lvl>
    <w:lvl w:ilvl="7" w:tplc="32880682">
      <w:start w:val="1"/>
      <w:numFmt w:val="lowerLetter"/>
      <w:lvlText w:val="%8."/>
      <w:lvlJc w:val="left"/>
      <w:pPr>
        <w:ind w:left="5760" w:hanging="360"/>
      </w:pPr>
    </w:lvl>
    <w:lvl w:ilvl="8" w:tplc="EDF8DC5E">
      <w:start w:val="1"/>
      <w:numFmt w:val="lowerRoman"/>
      <w:lvlText w:val="%9."/>
      <w:lvlJc w:val="right"/>
      <w:pPr>
        <w:ind w:left="6480" w:hanging="180"/>
      </w:pPr>
    </w:lvl>
  </w:abstractNum>
  <w:abstractNum w:abstractNumId="26" w15:restartNumberingAfterBreak="0">
    <w:nsid w:val="3A14B736"/>
    <w:multiLevelType w:val="hybridMultilevel"/>
    <w:tmpl w:val="C268A348"/>
    <w:lvl w:ilvl="0" w:tplc="9F5AAF1C">
      <w:start w:val="15"/>
      <w:numFmt w:val="decimal"/>
      <w:lvlText w:val="%1."/>
      <w:lvlJc w:val="left"/>
      <w:pPr>
        <w:ind w:left="720" w:hanging="360"/>
      </w:pPr>
    </w:lvl>
    <w:lvl w:ilvl="1" w:tplc="712E52AE">
      <w:start w:val="1"/>
      <w:numFmt w:val="lowerLetter"/>
      <w:lvlText w:val="%2."/>
      <w:lvlJc w:val="left"/>
      <w:pPr>
        <w:ind w:left="1440" w:hanging="360"/>
      </w:pPr>
    </w:lvl>
    <w:lvl w:ilvl="2" w:tplc="6408E42E">
      <w:start w:val="1"/>
      <w:numFmt w:val="lowerRoman"/>
      <w:lvlText w:val="%3."/>
      <w:lvlJc w:val="right"/>
      <w:pPr>
        <w:ind w:left="2160" w:hanging="180"/>
      </w:pPr>
    </w:lvl>
    <w:lvl w:ilvl="3" w:tplc="6B529266">
      <w:start w:val="1"/>
      <w:numFmt w:val="decimal"/>
      <w:lvlText w:val="%4."/>
      <w:lvlJc w:val="left"/>
      <w:pPr>
        <w:ind w:left="2880" w:hanging="360"/>
      </w:pPr>
    </w:lvl>
    <w:lvl w:ilvl="4" w:tplc="CD9C6312">
      <w:start w:val="1"/>
      <w:numFmt w:val="lowerLetter"/>
      <w:lvlText w:val="%5."/>
      <w:lvlJc w:val="left"/>
      <w:pPr>
        <w:ind w:left="3600" w:hanging="360"/>
      </w:pPr>
    </w:lvl>
    <w:lvl w:ilvl="5" w:tplc="14D0ADB0">
      <w:start w:val="1"/>
      <w:numFmt w:val="lowerRoman"/>
      <w:lvlText w:val="%6."/>
      <w:lvlJc w:val="right"/>
      <w:pPr>
        <w:ind w:left="4320" w:hanging="180"/>
      </w:pPr>
    </w:lvl>
    <w:lvl w:ilvl="6" w:tplc="C9CE64A4">
      <w:start w:val="1"/>
      <w:numFmt w:val="decimal"/>
      <w:lvlText w:val="%7."/>
      <w:lvlJc w:val="left"/>
      <w:pPr>
        <w:ind w:left="5040" w:hanging="360"/>
      </w:pPr>
    </w:lvl>
    <w:lvl w:ilvl="7" w:tplc="66147E34">
      <w:start w:val="1"/>
      <w:numFmt w:val="lowerLetter"/>
      <w:lvlText w:val="%8."/>
      <w:lvlJc w:val="left"/>
      <w:pPr>
        <w:ind w:left="5760" w:hanging="360"/>
      </w:pPr>
    </w:lvl>
    <w:lvl w:ilvl="8" w:tplc="09681C3E">
      <w:start w:val="1"/>
      <w:numFmt w:val="lowerRoman"/>
      <w:lvlText w:val="%9."/>
      <w:lvlJc w:val="right"/>
      <w:pPr>
        <w:ind w:left="6480" w:hanging="180"/>
      </w:pPr>
    </w:lvl>
  </w:abstractNum>
  <w:abstractNum w:abstractNumId="2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2012E4"/>
    <w:multiLevelType w:val="multilevel"/>
    <w:tmpl w:val="F57A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54AF09"/>
    <w:multiLevelType w:val="hybridMultilevel"/>
    <w:tmpl w:val="5E2E7F9A"/>
    <w:lvl w:ilvl="0" w:tplc="DF94F3CA">
      <w:start w:val="1"/>
      <w:numFmt w:val="bullet"/>
      <w:lvlText w:val=""/>
      <w:lvlJc w:val="left"/>
      <w:pPr>
        <w:ind w:left="720" w:hanging="360"/>
      </w:pPr>
      <w:rPr>
        <w:rFonts w:ascii="Symbol" w:hAnsi="Symbol" w:hint="default"/>
      </w:rPr>
    </w:lvl>
    <w:lvl w:ilvl="1" w:tplc="16FAD7B0">
      <w:start w:val="1"/>
      <w:numFmt w:val="bullet"/>
      <w:lvlText w:val="o"/>
      <w:lvlJc w:val="left"/>
      <w:pPr>
        <w:ind w:left="1440" w:hanging="360"/>
      </w:pPr>
      <w:rPr>
        <w:rFonts w:ascii="Courier New" w:hAnsi="Courier New" w:hint="default"/>
      </w:rPr>
    </w:lvl>
    <w:lvl w:ilvl="2" w:tplc="218ED142">
      <w:start w:val="1"/>
      <w:numFmt w:val="bullet"/>
      <w:lvlText w:val=""/>
      <w:lvlJc w:val="left"/>
      <w:pPr>
        <w:ind w:left="2160" w:hanging="360"/>
      </w:pPr>
      <w:rPr>
        <w:rFonts w:ascii="Wingdings" w:hAnsi="Wingdings" w:hint="default"/>
      </w:rPr>
    </w:lvl>
    <w:lvl w:ilvl="3" w:tplc="7AA455EA">
      <w:start w:val="1"/>
      <w:numFmt w:val="bullet"/>
      <w:lvlText w:val=""/>
      <w:lvlJc w:val="left"/>
      <w:pPr>
        <w:ind w:left="2880" w:hanging="360"/>
      </w:pPr>
      <w:rPr>
        <w:rFonts w:ascii="Symbol" w:hAnsi="Symbol" w:hint="default"/>
      </w:rPr>
    </w:lvl>
    <w:lvl w:ilvl="4" w:tplc="4EDCA466">
      <w:start w:val="1"/>
      <w:numFmt w:val="bullet"/>
      <w:lvlText w:val="o"/>
      <w:lvlJc w:val="left"/>
      <w:pPr>
        <w:ind w:left="3600" w:hanging="360"/>
      </w:pPr>
      <w:rPr>
        <w:rFonts w:ascii="Courier New" w:hAnsi="Courier New" w:hint="default"/>
      </w:rPr>
    </w:lvl>
    <w:lvl w:ilvl="5" w:tplc="5246B0CE">
      <w:start w:val="1"/>
      <w:numFmt w:val="bullet"/>
      <w:lvlText w:val=""/>
      <w:lvlJc w:val="left"/>
      <w:pPr>
        <w:ind w:left="4320" w:hanging="360"/>
      </w:pPr>
      <w:rPr>
        <w:rFonts w:ascii="Wingdings" w:hAnsi="Wingdings" w:hint="default"/>
      </w:rPr>
    </w:lvl>
    <w:lvl w:ilvl="6" w:tplc="3FE0C3C4">
      <w:start w:val="1"/>
      <w:numFmt w:val="bullet"/>
      <w:lvlText w:val=""/>
      <w:lvlJc w:val="left"/>
      <w:pPr>
        <w:ind w:left="5040" w:hanging="360"/>
      </w:pPr>
      <w:rPr>
        <w:rFonts w:ascii="Symbol" w:hAnsi="Symbol" w:hint="default"/>
      </w:rPr>
    </w:lvl>
    <w:lvl w:ilvl="7" w:tplc="E02804A0">
      <w:start w:val="1"/>
      <w:numFmt w:val="bullet"/>
      <w:lvlText w:val="o"/>
      <w:lvlJc w:val="left"/>
      <w:pPr>
        <w:ind w:left="5760" w:hanging="360"/>
      </w:pPr>
      <w:rPr>
        <w:rFonts w:ascii="Courier New" w:hAnsi="Courier New" w:hint="default"/>
      </w:rPr>
    </w:lvl>
    <w:lvl w:ilvl="8" w:tplc="C584D992">
      <w:start w:val="1"/>
      <w:numFmt w:val="bullet"/>
      <w:lvlText w:val=""/>
      <w:lvlJc w:val="left"/>
      <w:pPr>
        <w:ind w:left="6480" w:hanging="360"/>
      </w:pPr>
      <w:rPr>
        <w:rFonts w:ascii="Wingdings" w:hAnsi="Wingdings" w:hint="default"/>
      </w:rPr>
    </w:lvl>
  </w:abstractNum>
  <w:abstractNum w:abstractNumId="30" w15:restartNumberingAfterBreak="0">
    <w:nsid w:val="3FD03448"/>
    <w:multiLevelType w:val="hybridMultilevel"/>
    <w:tmpl w:val="6E6CA346"/>
    <w:lvl w:ilvl="0" w:tplc="2E7A472E">
      <w:start w:val="4"/>
      <w:numFmt w:val="decimal"/>
      <w:lvlText w:val="%1."/>
      <w:lvlJc w:val="left"/>
      <w:pPr>
        <w:ind w:left="720" w:hanging="360"/>
      </w:pPr>
    </w:lvl>
    <w:lvl w:ilvl="1" w:tplc="09125A20">
      <w:start w:val="1"/>
      <w:numFmt w:val="lowerLetter"/>
      <w:lvlText w:val="%2."/>
      <w:lvlJc w:val="left"/>
      <w:pPr>
        <w:ind w:left="1440" w:hanging="360"/>
      </w:pPr>
    </w:lvl>
    <w:lvl w:ilvl="2" w:tplc="0F6CF3C6">
      <w:start w:val="1"/>
      <w:numFmt w:val="lowerRoman"/>
      <w:lvlText w:val="%3."/>
      <w:lvlJc w:val="right"/>
      <w:pPr>
        <w:ind w:left="2160" w:hanging="180"/>
      </w:pPr>
    </w:lvl>
    <w:lvl w:ilvl="3" w:tplc="AE661848">
      <w:start w:val="1"/>
      <w:numFmt w:val="decimal"/>
      <w:lvlText w:val="%4."/>
      <w:lvlJc w:val="left"/>
      <w:pPr>
        <w:ind w:left="2880" w:hanging="360"/>
      </w:pPr>
    </w:lvl>
    <w:lvl w:ilvl="4" w:tplc="D842026C">
      <w:start w:val="1"/>
      <w:numFmt w:val="lowerLetter"/>
      <w:lvlText w:val="%5."/>
      <w:lvlJc w:val="left"/>
      <w:pPr>
        <w:ind w:left="3600" w:hanging="360"/>
      </w:pPr>
    </w:lvl>
    <w:lvl w:ilvl="5" w:tplc="21EE0350">
      <w:start w:val="1"/>
      <w:numFmt w:val="lowerRoman"/>
      <w:lvlText w:val="%6."/>
      <w:lvlJc w:val="right"/>
      <w:pPr>
        <w:ind w:left="4320" w:hanging="180"/>
      </w:pPr>
    </w:lvl>
    <w:lvl w:ilvl="6" w:tplc="95961104">
      <w:start w:val="1"/>
      <w:numFmt w:val="decimal"/>
      <w:lvlText w:val="%7."/>
      <w:lvlJc w:val="left"/>
      <w:pPr>
        <w:ind w:left="5040" w:hanging="360"/>
      </w:pPr>
    </w:lvl>
    <w:lvl w:ilvl="7" w:tplc="355095CC">
      <w:start w:val="1"/>
      <w:numFmt w:val="lowerLetter"/>
      <w:lvlText w:val="%8."/>
      <w:lvlJc w:val="left"/>
      <w:pPr>
        <w:ind w:left="5760" w:hanging="360"/>
      </w:pPr>
    </w:lvl>
    <w:lvl w:ilvl="8" w:tplc="52B685DE">
      <w:start w:val="1"/>
      <w:numFmt w:val="lowerRoman"/>
      <w:lvlText w:val="%9."/>
      <w:lvlJc w:val="right"/>
      <w:pPr>
        <w:ind w:left="6480" w:hanging="180"/>
      </w:pPr>
    </w:lvl>
  </w:abstractNum>
  <w:abstractNum w:abstractNumId="31" w15:restartNumberingAfterBreak="0">
    <w:nsid w:val="405C5388"/>
    <w:multiLevelType w:val="multilevel"/>
    <w:tmpl w:val="8ED8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2463DA5"/>
    <w:multiLevelType w:val="multilevel"/>
    <w:tmpl w:val="4312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C3443"/>
    <w:multiLevelType w:val="multilevel"/>
    <w:tmpl w:val="726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941F5"/>
    <w:multiLevelType w:val="hybridMultilevel"/>
    <w:tmpl w:val="9E4657D2"/>
    <w:lvl w:ilvl="0" w:tplc="87BA61DE">
      <w:start w:val="1"/>
      <w:numFmt w:val="bullet"/>
      <w:lvlText w:val=""/>
      <w:lvlJc w:val="left"/>
      <w:pPr>
        <w:ind w:left="1080" w:hanging="360"/>
      </w:pPr>
      <w:rPr>
        <w:rFonts w:ascii="Symbol" w:hAnsi="Symbol" w:hint="default"/>
      </w:rPr>
    </w:lvl>
    <w:lvl w:ilvl="1" w:tplc="08A853B8">
      <w:start w:val="1"/>
      <w:numFmt w:val="bullet"/>
      <w:lvlText w:val="o"/>
      <w:lvlJc w:val="left"/>
      <w:pPr>
        <w:ind w:left="1800" w:hanging="360"/>
      </w:pPr>
      <w:rPr>
        <w:rFonts w:ascii="Courier New" w:hAnsi="Courier New" w:hint="default"/>
      </w:rPr>
    </w:lvl>
    <w:lvl w:ilvl="2" w:tplc="0DA6FB92">
      <w:start w:val="1"/>
      <w:numFmt w:val="bullet"/>
      <w:lvlText w:val=""/>
      <w:lvlJc w:val="left"/>
      <w:pPr>
        <w:ind w:left="2520" w:hanging="360"/>
      </w:pPr>
      <w:rPr>
        <w:rFonts w:ascii="Wingdings" w:hAnsi="Wingdings" w:hint="default"/>
      </w:rPr>
    </w:lvl>
    <w:lvl w:ilvl="3" w:tplc="B9FC8B1C">
      <w:start w:val="1"/>
      <w:numFmt w:val="bullet"/>
      <w:lvlText w:val=""/>
      <w:lvlJc w:val="left"/>
      <w:pPr>
        <w:ind w:left="3240" w:hanging="360"/>
      </w:pPr>
      <w:rPr>
        <w:rFonts w:ascii="Symbol" w:hAnsi="Symbol" w:hint="default"/>
      </w:rPr>
    </w:lvl>
    <w:lvl w:ilvl="4" w:tplc="4EC8DB6C">
      <w:start w:val="1"/>
      <w:numFmt w:val="bullet"/>
      <w:lvlText w:val="o"/>
      <w:lvlJc w:val="left"/>
      <w:pPr>
        <w:ind w:left="3960" w:hanging="360"/>
      </w:pPr>
      <w:rPr>
        <w:rFonts w:ascii="Courier New" w:hAnsi="Courier New" w:hint="default"/>
      </w:rPr>
    </w:lvl>
    <w:lvl w:ilvl="5" w:tplc="6D420D56">
      <w:start w:val="1"/>
      <w:numFmt w:val="bullet"/>
      <w:lvlText w:val=""/>
      <w:lvlJc w:val="left"/>
      <w:pPr>
        <w:ind w:left="4680" w:hanging="360"/>
      </w:pPr>
      <w:rPr>
        <w:rFonts w:ascii="Wingdings" w:hAnsi="Wingdings" w:hint="default"/>
      </w:rPr>
    </w:lvl>
    <w:lvl w:ilvl="6" w:tplc="1F348DA2">
      <w:start w:val="1"/>
      <w:numFmt w:val="bullet"/>
      <w:lvlText w:val=""/>
      <w:lvlJc w:val="left"/>
      <w:pPr>
        <w:ind w:left="5400" w:hanging="360"/>
      </w:pPr>
      <w:rPr>
        <w:rFonts w:ascii="Symbol" w:hAnsi="Symbol" w:hint="default"/>
      </w:rPr>
    </w:lvl>
    <w:lvl w:ilvl="7" w:tplc="EEAA8DD2">
      <w:start w:val="1"/>
      <w:numFmt w:val="bullet"/>
      <w:lvlText w:val="o"/>
      <w:lvlJc w:val="left"/>
      <w:pPr>
        <w:ind w:left="6120" w:hanging="360"/>
      </w:pPr>
      <w:rPr>
        <w:rFonts w:ascii="Courier New" w:hAnsi="Courier New" w:hint="default"/>
      </w:rPr>
    </w:lvl>
    <w:lvl w:ilvl="8" w:tplc="3F8C5220">
      <w:start w:val="1"/>
      <w:numFmt w:val="bullet"/>
      <w:lvlText w:val=""/>
      <w:lvlJc w:val="left"/>
      <w:pPr>
        <w:ind w:left="6840" w:hanging="360"/>
      </w:pPr>
      <w:rPr>
        <w:rFonts w:ascii="Wingdings" w:hAnsi="Wingdings" w:hint="default"/>
      </w:rPr>
    </w:lvl>
  </w:abstractNum>
  <w:abstractNum w:abstractNumId="36" w15:restartNumberingAfterBreak="0">
    <w:nsid w:val="49BA2854"/>
    <w:multiLevelType w:val="multilevel"/>
    <w:tmpl w:val="8F809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CE5AE4A"/>
    <w:multiLevelType w:val="hybridMultilevel"/>
    <w:tmpl w:val="6E88E344"/>
    <w:lvl w:ilvl="0" w:tplc="340C2D34">
      <w:start w:val="8"/>
      <w:numFmt w:val="decimal"/>
      <w:lvlText w:val="%1."/>
      <w:lvlJc w:val="left"/>
      <w:pPr>
        <w:ind w:left="720" w:hanging="360"/>
      </w:pPr>
    </w:lvl>
    <w:lvl w:ilvl="1" w:tplc="9DDC92F6">
      <w:start w:val="1"/>
      <w:numFmt w:val="lowerLetter"/>
      <w:lvlText w:val="%2."/>
      <w:lvlJc w:val="left"/>
      <w:pPr>
        <w:ind w:left="1440" w:hanging="360"/>
      </w:pPr>
    </w:lvl>
    <w:lvl w:ilvl="2" w:tplc="8C925AC0">
      <w:start w:val="1"/>
      <w:numFmt w:val="lowerRoman"/>
      <w:lvlText w:val="%3."/>
      <w:lvlJc w:val="right"/>
      <w:pPr>
        <w:ind w:left="2160" w:hanging="180"/>
      </w:pPr>
    </w:lvl>
    <w:lvl w:ilvl="3" w:tplc="0FDE27E6">
      <w:start w:val="1"/>
      <w:numFmt w:val="decimal"/>
      <w:lvlText w:val="%4."/>
      <w:lvlJc w:val="left"/>
      <w:pPr>
        <w:ind w:left="2880" w:hanging="360"/>
      </w:pPr>
    </w:lvl>
    <w:lvl w:ilvl="4" w:tplc="2C784BF2">
      <w:start w:val="1"/>
      <w:numFmt w:val="lowerLetter"/>
      <w:lvlText w:val="%5."/>
      <w:lvlJc w:val="left"/>
      <w:pPr>
        <w:ind w:left="3600" w:hanging="360"/>
      </w:pPr>
    </w:lvl>
    <w:lvl w:ilvl="5" w:tplc="D24C2FAE">
      <w:start w:val="1"/>
      <w:numFmt w:val="lowerRoman"/>
      <w:lvlText w:val="%6."/>
      <w:lvlJc w:val="right"/>
      <w:pPr>
        <w:ind w:left="4320" w:hanging="180"/>
      </w:pPr>
    </w:lvl>
    <w:lvl w:ilvl="6" w:tplc="6C461028">
      <w:start w:val="1"/>
      <w:numFmt w:val="decimal"/>
      <w:lvlText w:val="%7."/>
      <w:lvlJc w:val="left"/>
      <w:pPr>
        <w:ind w:left="5040" w:hanging="360"/>
      </w:pPr>
    </w:lvl>
    <w:lvl w:ilvl="7" w:tplc="54D6F632">
      <w:start w:val="1"/>
      <w:numFmt w:val="lowerLetter"/>
      <w:lvlText w:val="%8."/>
      <w:lvlJc w:val="left"/>
      <w:pPr>
        <w:ind w:left="5760" w:hanging="360"/>
      </w:pPr>
    </w:lvl>
    <w:lvl w:ilvl="8" w:tplc="95FEC97C">
      <w:start w:val="1"/>
      <w:numFmt w:val="lowerRoman"/>
      <w:lvlText w:val="%9."/>
      <w:lvlJc w:val="right"/>
      <w:pPr>
        <w:ind w:left="6480" w:hanging="180"/>
      </w:pPr>
    </w:lvl>
  </w:abstractNum>
  <w:abstractNum w:abstractNumId="3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3E07672"/>
    <w:multiLevelType w:val="hybridMultilevel"/>
    <w:tmpl w:val="CB1A2CA4"/>
    <w:lvl w:ilvl="0" w:tplc="E1900BE2">
      <w:start w:val="1"/>
      <w:numFmt w:val="bullet"/>
      <w:lvlText w:val=""/>
      <w:lvlJc w:val="left"/>
      <w:pPr>
        <w:ind w:left="720" w:hanging="360"/>
      </w:pPr>
      <w:rPr>
        <w:rFonts w:ascii="Symbol" w:hAnsi="Symbol" w:hint="default"/>
      </w:rPr>
    </w:lvl>
    <w:lvl w:ilvl="1" w:tplc="476A1A3C">
      <w:start w:val="1"/>
      <w:numFmt w:val="bullet"/>
      <w:lvlText w:val="o"/>
      <w:lvlJc w:val="left"/>
      <w:pPr>
        <w:ind w:left="1440" w:hanging="360"/>
      </w:pPr>
      <w:rPr>
        <w:rFonts w:ascii="Courier New" w:hAnsi="Courier New" w:hint="default"/>
      </w:rPr>
    </w:lvl>
    <w:lvl w:ilvl="2" w:tplc="BD783E4C">
      <w:start w:val="1"/>
      <w:numFmt w:val="bullet"/>
      <w:lvlText w:val=""/>
      <w:lvlJc w:val="left"/>
      <w:pPr>
        <w:ind w:left="2160" w:hanging="360"/>
      </w:pPr>
      <w:rPr>
        <w:rFonts w:ascii="Wingdings" w:hAnsi="Wingdings" w:hint="default"/>
      </w:rPr>
    </w:lvl>
    <w:lvl w:ilvl="3" w:tplc="497809DE">
      <w:start w:val="1"/>
      <w:numFmt w:val="bullet"/>
      <w:lvlText w:val=""/>
      <w:lvlJc w:val="left"/>
      <w:pPr>
        <w:ind w:left="2880" w:hanging="360"/>
      </w:pPr>
      <w:rPr>
        <w:rFonts w:ascii="Symbol" w:hAnsi="Symbol" w:hint="default"/>
      </w:rPr>
    </w:lvl>
    <w:lvl w:ilvl="4" w:tplc="E9B2025C">
      <w:start w:val="1"/>
      <w:numFmt w:val="bullet"/>
      <w:lvlText w:val="o"/>
      <w:lvlJc w:val="left"/>
      <w:pPr>
        <w:ind w:left="3600" w:hanging="360"/>
      </w:pPr>
      <w:rPr>
        <w:rFonts w:ascii="Courier New" w:hAnsi="Courier New" w:hint="default"/>
      </w:rPr>
    </w:lvl>
    <w:lvl w:ilvl="5" w:tplc="052EFC88">
      <w:start w:val="1"/>
      <w:numFmt w:val="bullet"/>
      <w:lvlText w:val=""/>
      <w:lvlJc w:val="left"/>
      <w:pPr>
        <w:ind w:left="4320" w:hanging="360"/>
      </w:pPr>
      <w:rPr>
        <w:rFonts w:ascii="Wingdings" w:hAnsi="Wingdings" w:hint="default"/>
      </w:rPr>
    </w:lvl>
    <w:lvl w:ilvl="6" w:tplc="7F6A8EDE">
      <w:start w:val="1"/>
      <w:numFmt w:val="bullet"/>
      <w:lvlText w:val=""/>
      <w:lvlJc w:val="left"/>
      <w:pPr>
        <w:ind w:left="5040" w:hanging="360"/>
      </w:pPr>
      <w:rPr>
        <w:rFonts w:ascii="Symbol" w:hAnsi="Symbol" w:hint="default"/>
      </w:rPr>
    </w:lvl>
    <w:lvl w:ilvl="7" w:tplc="3F12E974">
      <w:start w:val="1"/>
      <w:numFmt w:val="bullet"/>
      <w:lvlText w:val="o"/>
      <w:lvlJc w:val="left"/>
      <w:pPr>
        <w:ind w:left="5760" w:hanging="360"/>
      </w:pPr>
      <w:rPr>
        <w:rFonts w:ascii="Courier New" w:hAnsi="Courier New" w:hint="default"/>
      </w:rPr>
    </w:lvl>
    <w:lvl w:ilvl="8" w:tplc="CE4CDF10">
      <w:start w:val="1"/>
      <w:numFmt w:val="bullet"/>
      <w:lvlText w:val=""/>
      <w:lvlJc w:val="left"/>
      <w:pPr>
        <w:ind w:left="6480" w:hanging="360"/>
      </w:pPr>
      <w:rPr>
        <w:rFonts w:ascii="Wingdings" w:hAnsi="Wingdings" w:hint="default"/>
      </w:rPr>
    </w:lvl>
  </w:abstractNum>
  <w:abstractNum w:abstractNumId="41" w15:restartNumberingAfterBreak="0">
    <w:nsid w:val="5AE29514"/>
    <w:multiLevelType w:val="hybridMultilevel"/>
    <w:tmpl w:val="CAE430FA"/>
    <w:lvl w:ilvl="0" w:tplc="407E8D02">
      <w:start w:val="20"/>
      <w:numFmt w:val="decimal"/>
      <w:lvlText w:val="%1."/>
      <w:lvlJc w:val="left"/>
      <w:pPr>
        <w:ind w:left="720" w:hanging="360"/>
      </w:pPr>
    </w:lvl>
    <w:lvl w:ilvl="1" w:tplc="FBF2299C">
      <w:start w:val="1"/>
      <w:numFmt w:val="lowerLetter"/>
      <w:lvlText w:val="%2."/>
      <w:lvlJc w:val="left"/>
      <w:pPr>
        <w:ind w:left="1440" w:hanging="360"/>
      </w:pPr>
    </w:lvl>
    <w:lvl w:ilvl="2" w:tplc="D0446FFA">
      <w:start w:val="1"/>
      <w:numFmt w:val="lowerRoman"/>
      <w:lvlText w:val="%3."/>
      <w:lvlJc w:val="right"/>
      <w:pPr>
        <w:ind w:left="2160" w:hanging="180"/>
      </w:pPr>
    </w:lvl>
    <w:lvl w:ilvl="3" w:tplc="261A0B6C">
      <w:start w:val="1"/>
      <w:numFmt w:val="decimal"/>
      <w:lvlText w:val="%4."/>
      <w:lvlJc w:val="left"/>
      <w:pPr>
        <w:ind w:left="2880" w:hanging="360"/>
      </w:pPr>
    </w:lvl>
    <w:lvl w:ilvl="4" w:tplc="AA46AEFA">
      <w:start w:val="1"/>
      <w:numFmt w:val="lowerLetter"/>
      <w:lvlText w:val="%5."/>
      <w:lvlJc w:val="left"/>
      <w:pPr>
        <w:ind w:left="3600" w:hanging="360"/>
      </w:pPr>
    </w:lvl>
    <w:lvl w:ilvl="5" w:tplc="2C9A996A">
      <w:start w:val="1"/>
      <w:numFmt w:val="lowerRoman"/>
      <w:lvlText w:val="%6."/>
      <w:lvlJc w:val="right"/>
      <w:pPr>
        <w:ind w:left="4320" w:hanging="180"/>
      </w:pPr>
    </w:lvl>
    <w:lvl w:ilvl="6" w:tplc="17240ABA">
      <w:start w:val="1"/>
      <w:numFmt w:val="decimal"/>
      <w:lvlText w:val="%7."/>
      <w:lvlJc w:val="left"/>
      <w:pPr>
        <w:ind w:left="5040" w:hanging="360"/>
      </w:pPr>
    </w:lvl>
    <w:lvl w:ilvl="7" w:tplc="E9FCEA76">
      <w:start w:val="1"/>
      <w:numFmt w:val="lowerLetter"/>
      <w:lvlText w:val="%8."/>
      <w:lvlJc w:val="left"/>
      <w:pPr>
        <w:ind w:left="5760" w:hanging="360"/>
      </w:pPr>
    </w:lvl>
    <w:lvl w:ilvl="8" w:tplc="59DA63FA">
      <w:start w:val="1"/>
      <w:numFmt w:val="lowerRoman"/>
      <w:lvlText w:val="%9."/>
      <w:lvlJc w:val="right"/>
      <w:pPr>
        <w:ind w:left="6480" w:hanging="180"/>
      </w:pPr>
    </w:lvl>
  </w:abstractNum>
  <w:abstractNum w:abstractNumId="42" w15:restartNumberingAfterBreak="0">
    <w:nsid w:val="5BC25D87"/>
    <w:multiLevelType w:val="hybridMultilevel"/>
    <w:tmpl w:val="3050F936"/>
    <w:lvl w:ilvl="0" w:tplc="566027D2">
      <w:start w:val="9"/>
      <w:numFmt w:val="decimal"/>
      <w:lvlText w:val="%1."/>
      <w:lvlJc w:val="left"/>
      <w:pPr>
        <w:ind w:left="720" w:hanging="360"/>
      </w:pPr>
    </w:lvl>
    <w:lvl w:ilvl="1" w:tplc="FE70C5A8">
      <w:start w:val="1"/>
      <w:numFmt w:val="lowerLetter"/>
      <w:lvlText w:val="%2."/>
      <w:lvlJc w:val="left"/>
      <w:pPr>
        <w:ind w:left="1440" w:hanging="360"/>
      </w:pPr>
    </w:lvl>
    <w:lvl w:ilvl="2" w:tplc="4DD2D1CC">
      <w:start w:val="1"/>
      <w:numFmt w:val="lowerRoman"/>
      <w:lvlText w:val="%3."/>
      <w:lvlJc w:val="right"/>
      <w:pPr>
        <w:ind w:left="2160" w:hanging="180"/>
      </w:pPr>
    </w:lvl>
    <w:lvl w:ilvl="3" w:tplc="00982A8A">
      <w:start w:val="1"/>
      <w:numFmt w:val="decimal"/>
      <w:lvlText w:val="%4."/>
      <w:lvlJc w:val="left"/>
      <w:pPr>
        <w:ind w:left="2880" w:hanging="360"/>
      </w:pPr>
    </w:lvl>
    <w:lvl w:ilvl="4" w:tplc="70667C86">
      <w:start w:val="1"/>
      <w:numFmt w:val="lowerLetter"/>
      <w:lvlText w:val="%5."/>
      <w:lvlJc w:val="left"/>
      <w:pPr>
        <w:ind w:left="3600" w:hanging="360"/>
      </w:pPr>
    </w:lvl>
    <w:lvl w:ilvl="5" w:tplc="BAE43E88">
      <w:start w:val="1"/>
      <w:numFmt w:val="lowerRoman"/>
      <w:lvlText w:val="%6."/>
      <w:lvlJc w:val="right"/>
      <w:pPr>
        <w:ind w:left="4320" w:hanging="180"/>
      </w:pPr>
    </w:lvl>
    <w:lvl w:ilvl="6" w:tplc="61428790">
      <w:start w:val="1"/>
      <w:numFmt w:val="decimal"/>
      <w:lvlText w:val="%7."/>
      <w:lvlJc w:val="left"/>
      <w:pPr>
        <w:ind w:left="5040" w:hanging="360"/>
      </w:pPr>
    </w:lvl>
    <w:lvl w:ilvl="7" w:tplc="3A5AF028">
      <w:start w:val="1"/>
      <w:numFmt w:val="lowerLetter"/>
      <w:lvlText w:val="%8."/>
      <w:lvlJc w:val="left"/>
      <w:pPr>
        <w:ind w:left="5760" w:hanging="360"/>
      </w:pPr>
    </w:lvl>
    <w:lvl w:ilvl="8" w:tplc="BD141F84">
      <w:start w:val="1"/>
      <w:numFmt w:val="lowerRoman"/>
      <w:lvlText w:val="%9."/>
      <w:lvlJc w:val="right"/>
      <w:pPr>
        <w:ind w:left="6480" w:hanging="180"/>
      </w:pPr>
    </w:lvl>
  </w:abstractNum>
  <w:abstractNum w:abstractNumId="43" w15:restartNumberingAfterBreak="0">
    <w:nsid w:val="5CDB619A"/>
    <w:multiLevelType w:val="hybridMultilevel"/>
    <w:tmpl w:val="01AEBB28"/>
    <w:lvl w:ilvl="0" w:tplc="7DC44B62">
      <w:start w:val="16"/>
      <w:numFmt w:val="decimal"/>
      <w:lvlText w:val="%1."/>
      <w:lvlJc w:val="left"/>
      <w:pPr>
        <w:ind w:left="720" w:hanging="360"/>
      </w:pPr>
    </w:lvl>
    <w:lvl w:ilvl="1" w:tplc="53F097D4">
      <w:start w:val="1"/>
      <w:numFmt w:val="lowerLetter"/>
      <w:lvlText w:val="%2."/>
      <w:lvlJc w:val="left"/>
      <w:pPr>
        <w:ind w:left="1440" w:hanging="360"/>
      </w:pPr>
    </w:lvl>
    <w:lvl w:ilvl="2" w:tplc="3DBE15AA">
      <w:start w:val="1"/>
      <w:numFmt w:val="lowerRoman"/>
      <w:lvlText w:val="%3."/>
      <w:lvlJc w:val="right"/>
      <w:pPr>
        <w:ind w:left="2160" w:hanging="180"/>
      </w:pPr>
    </w:lvl>
    <w:lvl w:ilvl="3" w:tplc="9DB222F2">
      <w:start w:val="1"/>
      <w:numFmt w:val="decimal"/>
      <w:lvlText w:val="%4."/>
      <w:lvlJc w:val="left"/>
      <w:pPr>
        <w:ind w:left="2880" w:hanging="360"/>
      </w:pPr>
    </w:lvl>
    <w:lvl w:ilvl="4" w:tplc="ED86DD4C">
      <w:start w:val="1"/>
      <w:numFmt w:val="lowerLetter"/>
      <w:lvlText w:val="%5."/>
      <w:lvlJc w:val="left"/>
      <w:pPr>
        <w:ind w:left="3600" w:hanging="360"/>
      </w:pPr>
    </w:lvl>
    <w:lvl w:ilvl="5" w:tplc="4C8AD4B8">
      <w:start w:val="1"/>
      <w:numFmt w:val="lowerRoman"/>
      <w:lvlText w:val="%6."/>
      <w:lvlJc w:val="right"/>
      <w:pPr>
        <w:ind w:left="4320" w:hanging="180"/>
      </w:pPr>
    </w:lvl>
    <w:lvl w:ilvl="6" w:tplc="1076C2D4">
      <w:start w:val="1"/>
      <w:numFmt w:val="decimal"/>
      <w:lvlText w:val="%7."/>
      <w:lvlJc w:val="left"/>
      <w:pPr>
        <w:ind w:left="5040" w:hanging="360"/>
      </w:pPr>
    </w:lvl>
    <w:lvl w:ilvl="7" w:tplc="B83420F4">
      <w:start w:val="1"/>
      <w:numFmt w:val="lowerLetter"/>
      <w:lvlText w:val="%8."/>
      <w:lvlJc w:val="left"/>
      <w:pPr>
        <w:ind w:left="5760" w:hanging="360"/>
      </w:pPr>
    </w:lvl>
    <w:lvl w:ilvl="8" w:tplc="79B69AE4">
      <w:start w:val="1"/>
      <w:numFmt w:val="lowerRoman"/>
      <w:lvlText w:val="%9."/>
      <w:lvlJc w:val="right"/>
      <w:pPr>
        <w:ind w:left="6480" w:hanging="180"/>
      </w:pPr>
    </w:lvl>
  </w:abstractNum>
  <w:abstractNum w:abstractNumId="44" w15:restartNumberingAfterBreak="0">
    <w:nsid w:val="5DD16CB7"/>
    <w:multiLevelType w:val="hybridMultilevel"/>
    <w:tmpl w:val="62B889A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5" w15:restartNumberingAfterBreak="0">
    <w:nsid w:val="5DD3B8AA"/>
    <w:multiLevelType w:val="hybridMultilevel"/>
    <w:tmpl w:val="E18AF5B6"/>
    <w:lvl w:ilvl="0" w:tplc="C8BC6886">
      <w:start w:val="1"/>
      <w:numFmt w:val="bullet"/>
      <w:lvlText w:val=""/>
      <w:lvlJc w:val="left"/>
      <w:pPr>
        <w:ind w:left="720" w:hanging="360"/>
      </w:pPr>
      <w:rPr>
        <w:rFonts w:ascii="Symbol" w:hAnsi="Symbol" w:hint="default"/>
      </w:rPr>
    </w:lvl>
    <w:lvl w:ilvl="1" w:tplc="616A7FFC">
      <w:start w:val="1"/>
      <w:numFmt w:val="bullet"/>
      <w:lvlText w:val="o"/>
      <w:lvlJc w:val="left"/>
      <w:pPr>
        <w:ind w:left="1440" w:hanging="360"/>
      </w:pPr>
      <w:rPr>
        <w:rFonts w:ascii="Courier New" w:hAnsi="Courier New" w:hint="default"/>
      </w:rPr>
    </w:lvl>
    <w:lvl w:ilvl="2" w:tplc="4DE009E2">
      <w:start w:val="1"/>
      <w:numFmt w:val="bullet"/>
      <w:lvlText w:val=""/>
      <w:lvlJc w:val="left"/>
      <w:pPr>
        <w:ind w:left="2160" w:hanging="360"/>
      </w:pPr>
      <w:rPr>
        <w:rFonts w:ascii="Wingdings" w:hAnsi="Wingdings" w:hint="default"/>
      </w:rPr>
    </w:lvl>
    <w:lvl w:ilvl="3" w:tplc="734A4004">
      <w:start w:val="1"/>
      <w:numFmt w:val="bullet"/>
      <w:lvlText w:val=""/>
      <w:lvlJc w:val="left"/>
      <w:pPr>
        <w:ind w:left="2880" w:hanging="360"/>
      </w:pPr>
      <w:rPr>
        <w:rFonts w:ascii="Symbol" w:hAnsi="Symbol" w:hint="default"/>
      </w:rPr>
    </w:lvl>
    <w:lvl w:ilvl="4" w:tplc="67B28132">
      <w:start w:val="1"/>
      <w:numFmt w:val="bullet"/>
      <w:lvlText w:val="o"/>
      <w:lvlJc w:val="left"/>
      <w:pPr>
        <w:ind w:left="3600" w:hanging="360"/>
      </w:pPr>
      <w:rPr>
        <w:rFonts w:ascii="Courier New" w:hAnsi="Courier New" w:hint="default"/>
      </w:rPr>
    </w:lvl>
    <w:lvl w:ilvl="5" w:tplc="E99CCD66">
      <w:start w:val="1"/>
      <w:numFmt w:val="bullet"/>
      <w:lvlText w:val=""/>
      <w:lvlJc w:val="left"/>
      <w:pPr>
        <w:ind w:left="4320" w:hanging="360"/>
      </w:pPr>
      <w:rPr>
        <w:rFonts w:ascii="Wingdings" w:hAnsi="Wingdings" w:hint="default"/>
      </w:rPr>
    </w:lvl>
    <w:lvl w:ilvl="6" w:tplc="3DBA77DA">
      <w:start w:val="1"/>
      <w:numFmt w:val="bullet"/>
      <w:lvlText w:val=""/>
      <w:lvlJc w:val="left"/>
      <w:pPr>
        <w:ind w:left="5040" w:hanging="360"/>
      </w:pPr>
      <w:rPr>
        <w:rFonts w:ascii="Symbol" w:hAnsi="Symbol" w:hint="default"/>
      </w:rPr>
    </w:lvl>
    <w:lvl w:ilvl="7" w:tplc="6FC8ABF4">
      <w:start w:val="1"/>
      <w:numFmt w:val="bullet"/>
      <w:lvlText w:val="o"/>
      <w:lvlJc w:val="left"/>
      <w:pPr>
        <w:ind w:left="5760" w:hanging="360"/>
      </w:pPr>
      <w:rPr>
        <w:rFonts w:ascii="Courier New" w:hAnsi="Courier New" w:hint="default"/>
      </w:rPr>
    </w:lvl>
    <w:lvl w:ilvl="8" w:tplc="4016F07C">
      <w:start w:val="1"/>
      <w:numFmt w:val="bullet"/>
      <w:lvlText w:val=""/>
      <w:lvlJc w:val="left"/>
      <w:pPr>
        <w:ind w:left="6480" w:hanging="360"/>
      </w:pPr>
      <w:rPr>
        <w:rFonts w:ascii="Wingdings" w:hAnsi="Wingdings" w:hint="default"/>
      </w:rPr>
    </w:lvl>
  </w:abstractNum>
  <w:abstractNum w:abstractNumId="46" w15:restartNumberingAfterBreak="0">
    <w:nsid w:val="623284A1"/>
    <w:multiLevelType w:val="hybridMultilevel"/>
    <w:tmpl w:val="F7D8B58A"/>
    <w:lvl w:ilvl="0" w:tplc="271470F4">
      <w:start w:val="5"/>
      <w:numFmt w:val="decimal"/>
      <w:lvlText w:val="%1."/>
      <w:lvlJc w:val="left"/>
      <w:pPr>
        <w:ind w:left="720" w:hanging="360"/>
      </w:pPr>
    </w:lvl>
    <w:lvl w:ilvl="1" w:tplc="BF6E66BC">
      <w:start w:val="1"/>
      <w:numFmt w:val="lowerLetter"/>
      <w:lvlText w:val="%2."/>
      <w:lvlJc w:val="left"/>
      <w:pPr>
        <w:ind w:left="1440" w:hanging="360"/>
      </w:pPr>
    </w:lvl>
    <w:lvl w:ilvl="2" w:tplc="9F96C99C">
      <w:start w:val="1"/>
      <w:numFmt w:val="lowerRoman"/>
      <w:lvlText w:val="%3."/>
      <w:lvlJc w:val="right"/>
      <w:pPr>
        <w:ind w:left="2160" w:hanging="180"/>
      </w:pPr>
    </w:lvl>
    <w:lvl w:ilvl="3" w:tplc="E20C9EC2">
      <w:start w:val="1"/>
      <w:numFmt w:val="decimal"/>
      <w:lvlText w:val="%4."/>
      <w:lvlJc w:val="left"/>
      <w:pPr>
        <w:ind w:left="2880" w:hanging="360"/>
      </w:pPr>
    </w:lvl>
    <w:lvl w:ilvl="4" w:tplc="1670367E">
      <w:start w:val="1"/>
      <w:numFmt w:val="lowerLetter"/>
      <w:lvlText w:val="%5."/>
      <w:lvlJc w:val="left"/>
      <w:pPr>
        <w:ind w:left="3600" w:hanging="360"/>
      </w:pPr>
    </w:lvl>
    <w:lvl w:ilvl="5" w:tplc="D716265C">
      <w:start w:val="1"/>
      <w:numFmt w:val="lowerRoman"/>
      <w:lvlText w:val="%6."/>
      <w:lvlJc w:val="right"/>
      <w:pPr>
        <w:ind w:left="4320" w:hanging="180"/>
      </w:pPr>
    </w:lvl>
    <w:lvl w:ilvl="6" w:tplc="F928314E">
      <w:start w:val="1"/>
      <w:numFmt w:val="decimal"/>
      <w:lvlText w:val="%7."/>
      <w:lvlJc w:val="left"/>
      <w:pPr>
        <w:ind w:left="5040" w:hanging="360"/>
      </w:pPr>
    </w:lvl>
    <w:lvl w:ilvl="7" w:tplc="F6B62DDE">
      <w:start w:val="1"/>
      <w:numFmt w:val="lowerLetter"/>
      <w:lvlText w:val="%8."/>
      <w:lvlJc w:val="left"/>
      <w:pPr>
        <w:ind w:left="5760" w:hanging="360"/>
      </w:pPr>
    </w:lvl>
    <w:lvl w:ilvl="8" w:tplc="08561A2C">
      <w:start w:val="1"/>
      <w:numFmt w:val="lowerRoman"/>
      <w:lvlText w:val="%9."/>
      <w:lvlJc w:val="right"/>
      <w:pPr>
        <w:ind w:left="6480" w:hanging="180"/>
      </w:pPr>
    </w:lvl>
  </w:abstractNum>
  <w:abstractNum w:abstractNumId="47" w15:restartNumberingAfterBreak="0">
    <w:nsid w:val="63F8870F"/>
    <w:multiLevelType w:val="hybridMultilevel"/>
    <w:tmpl w:val="5CF2031E"/>
    <w:lvl w:ilvl="0" w:tplc="EC10E2AE">
      <w:start w:val="1"/>
      <w:numFmt w:val="bullet"/>
      <w:lvlText w:val=""/>
      <w:lvlJc w:val="left"/>
      <w:pPr>
        <w:ind w:left="720" w:hanging="360"/>
      </w:pPr>
      <w:rPr>
        <w:rFonts w:ascii="Symbol" w:hAnsi="Symbol" w:hint="default"/>
      </w:rPr>
    </w:lvl>
    <w:lvl w:ilvl="1" w:tplc="F3A47314">
      <w:start w:val="1"/>
      <w:numFmt w:val="bullet"/>
      <w:lvlText w:val="o"/>
      <w:lvlJc w:val="left"/>
      <w:pPr>
        <w:ind w:left="1440" w:hanging="360"/>
      </w:pPr>
      <w:rPr>
        <w:rFonts w:ascii="Courier New" w:hAnsi="Courier New" w:hint="default"/>
      </w:rPr>
    </w:lvl>
    <w:lvl w:ilvl="2" w:tplc="2B5489F8">
      <w:start w:val="1"/>
      <w:numFmt w:val="bullet"/>
      <w:lvlText w:val=""/>
      <w:lvlJc w:val="left"/>
      <w:pPr>
        <w:ind w:left="2160" w:hanging="360"/>
      </w:pPr>
      <w:rPr>
        <w:rFonts w:ascii="Wingdings" w:hAnsi="Wingdings" w:hint="default"/>
      </w:rPr>
    </w:lvl>
    <w:lvl w:ilvl="3" w:tplc="82F444C8">
      <w:start w:val="1"/>
      <w:numFmt w:val="bullet"/>
      <w:lvlText w:val=""/>
      <w:lvlJc w:val="left"/>
      <w:pPr>
        <w:ind w:left="2880" w:hanging="360"/>
      </w:pPr>
      <w:rPr>
        <w:rFonts w:ascii="Symbol" w:hAnsi="Symbol" w:hint="default"/>
      </w:rPr>
    </w:lvl>
    <w:lvl w:ilvl="4" w:tplc="0266790C">
      <w:start w:val="1"/>
      <w:numFmt w:val="bullet"/>
      <w:lvlText w:val="o"/>
      <w:lvlJc w:val="left"/>
      <w:pPr>
        <w:ind w:left="3600" w:hanging="360"/>
      </w:pPr>
      <w:rPr>
        <w:rFonts w:ascii="Courier New" w:hAnsi="Courier New" w:hint="default"/>
      </w:rPr>
    </w:lvl>
    <w:lvl w:ilvl="5" w:tplc="28E8B6FE">
      <w:start w:val="1"/>
      <w:numFmt w:val="bullet"/>
      <w:lvlText w:val=""/>
      <w:lvlJc w:val="left"/>
      <w:pPr>
        <w:ind w:left="4320" w:hanging="360"/>
      </w:pPr>
      <w:rPr>
        <w:rFonts w:ascii="Wingdings" w:hAnsi="Wingdings" w:hint="default"/>
      </w:rPr>
    </w:lvl>
    <w:lvl w:ilvl="6" w:tplc="BC94EB68">
      <w:start w:val="1"/>
      <w:numFmt w:val="bullet"/>
      <w:lvlText w:val=""/>
      <w:lvlJc w:val="left"/>
      <w:pPr>
        <w:ind w:left="5040" w:hanging="360"/>
      </w:pPr>
      <w:rPr>
        <w:rFonts w:ascii="Symbol" w:hAnsi="Symbol" w:hint="default"/>
      </w:rPr>
    </w:lvl>
    <w:lvl w:ilvl="7" w:tplc="9726189A">
      <w:start w:val="1"/>
      <w:numFmt w:val="bullet"/>
      <w:lvlText w:val="o"/>
      <w:lvlJc w:val="left"/>
      <w:pPr>
        <w:ind w:left="5760" w:hanging="360"/>
      </w:pPr>
      <w:rPr>
        <w:rFonts w:ascii="Courier New" w:hAnsi="Courier New" w:hint="default"/>
      </w:rPr>
    </w:lvl>
    <w:lvl w:ilvl="8" w:tplc="12B28372">
      <w:start w:val="1"/>
      <w:numFmt w:val="bullet"/>
      <w:lvlText w:val=""/>
      <w:lvlJc w:val="left"/>
      <w:pPr>
        <w:ind w:left="6480" w:hanging="360"/>
      </w:pPr>
      <w:rPr>
        <w:rFonts w:ascii="Wingdings" w:hAnsi="Wingdings" w:hint="default"/>
      </w:rPr>
    </w:lvl>
  </w:abstractNum>
  <w:abstractNum w:abstractNumId="48" w15:restartNumberingAfterBreak="0">
    <w:nsid w:val="671FF515"/>
    <w:multiLevelType w:val="hybridMultilevel"/>
    <w:tmpl w:val="09207666"/>
    <w:lvl w:ilvl="0" w:tplc="887A28C6">
      <w:start w:val="6"/>
      <w:numFmt w:val="decimal"/>
      <w:lvlText w:val="%1."/>
      <w:lvlJc w:val="left"/>
      <w:pPr>
        <w:ind w:left="720" w:hanging="360"/>
      </w:pPr>
    </w:lvl>
    <w:lvl w:ilvl="1" w:tplc="84F8AAC6">
      <w:start w:val="1"/>
      <w:numFmt w:val="lowerLetter"/>
      <w:lvlText w:val="%2."/>
      <w:lvlJc w:val="left"/>
      <w:pPr>
        <w:ind w:left="1440" w:hanging="360"/>
      </w:pPr>
    </w:lvl>
    <w:lvl w:ilvl="2" w:tplc="F538EC7A">
      <w:start w:val="1"/>
      <w:numFmt w:val="lowerRoman"/>
      <w:lvlText w:val="%3."/>
      <w:lvlJc w:val="right"/>
      <w:pPr>
        <w:ind w:left="2160" w:hanging="180"/>
      </w:pPr>
    </w:lvl>
    <w:lvl w:ilvl="3" w:tplc="B6D22F74">
      <w:start w:val="1"/>
      <w:numFmt w:val="decimal"/>
      <w:lvlText w:val="%4."/>
      <w:lvlJc w:val="left"/>
      <w:pPr>
        <w:ind w:left="2880" w:hanging="360"/>
      </w:pPr>
    </w:lvl>
    <w:lvl w:ilvl="4" w:tplc="C6F4F764">
      <w:start w:val="1"/>
      <w:numFmt w:val="lowerLetter"/>
      <w:lvlText w:val="%5."/>
      <w:lvlJc w:val="left"/>
      <w:pPr>
        <w:ind w:left="3600" w:hanging="360"/>
      </w:pPr>
    </w:lvl>
    <w:lvl w:ilvl="5" w:tplc="445CD55E">
      <w:start w:val="1"/>
      <w:numFmt w:val="lowerRoman"/>
      <w:lvlText w:val="%6."/>
      <w:lvlJc w:val="right"/>
      <w:pPr>
        <w:ind w:left="4320" w:hanging="180"/>
      </w:pPr>
    </w:lvl>
    <w:lvl w:ilvl="6" w:tplc="2632C5CC">
      <w:start w:val="1"/>
      <w:numFmt w:val="decimal"/>
      <w:lvlText w:val="%7."/>
      <w:lvlJc w:val="left"/>
      <w:pPr>
        <w:ind w:left="5040" w:hanging="360"/>
      </w:pPr>
    </w:lvl>
    <w:lvl w:ilvl="7" w:tplc="D2D001E0">
      <w:start w:val="1"/>
      <w:numFmt w:val="lowerLetter"/>
      <w:lvlText w:val="%8."/>
      <w:lvlJc w:val="left"/>
      <w:pPr>
        <w:ind w:left="5760" w:hanging="360"/>
      </w:pPr>
    </w:lvl>
    <w:lvl w:ilvl="8" w:tplc="6BECCAD8">
      <w:start w:val="1"/>
      <w:numFmt w:val="lowerRoman"/>
      <w:lvlText w:val="%9."/>
      <w:lvlJc w:val="right"/>
      <w:pPr>
        <w:ind w:left="6480" w:hanging="180"/>
      </w:pPr>
    </w:lvl>
  </w:abstractNum>
  <w:abstractNum w:abstractNumId="49" w15:restartNumberingAfterBreak="0">
    <w:nsid w:val="6811BF02"/>
    <w:multiLevelType w:val="hybridMultilevel"/>
    <w:tmpl w:val="02AA99F0"/>
    <w:lvl w:ilvl="0" w:tplc="1830350C">
      <w:start w:val="12"/>
      <w:numFmt w:val="decimal"/>
      <w:lvlText w:val="%1."/>
      <w:lvlJc w:val="left"/>
      <w:pPr>
        <w:ind w:left="720" w:hanging="360"/>
      </w:pPr>
    </w:lvl>
    <w:lvl w:ilvl="1" w:tplc="5EB6089C">
      <w:start w:val="1"/>
      <w:numFmt w:val="lowerLetter"/>
      <w:lvlText w:val="%2."/>
      <w:lvlJc w:val="left"/>
      <w:pPr>
        <w:ind w:left="1440" w:hanging="360"/>
      </w:pPr>
    </w:lvl>
    <w:lvl w:ilvl="2" w:tplc="B19E961A">
      <w:start w:val="1"/>
      <w:numFmt w:val="lowerRoman"/>
      <w:lvlText w:val="%3."/>
      <w:lvlJc w:val="right"/>
      <w:pPr>
        <w:ind w:left="2160" w:hanging="180"/>
      </w:pPr>
    </w:lvl>
    <w:lvl w:ilvl="3" w:tplc="E07C73DE">
      <w:start w:val="1"/>
      <w:numFmt w:val="decimal"/>
      <w:lvlText w:val="%4."/>
      <w:lvlJc w:val="left"/>
      <w:pPr>
        <w:ind w:left="2880" w:hanging="360"/>
      </w:pPr>
    </w:lvl>
    <w:lvl w:ilvl="4" w:tplc="9368A306">
      <w:start w:val="1"/>
      <w:numFmt w:val="lowerLetter"/>
      <w:lvlText w:val="%5."/>
      <w:lvlJc w:val="left"/>
      <w:pPr>
        <w:ind w:left="3600" w:hanging="360"/>
      </w:pPr>
    </w:lvl>
    <w:lvl w:ilvl="5" w:tplc="8BD4B5E0">
      <w:start w:val="1"/>
      <w:numFmt w:val="lowerRoman"/>
      <w:lvlText w:val="%6."/>
      <w:lvlJc w:val="right"/>
      <w:pPr>
        <w:ind w:left="4320" w:hanging="180"/>
      </w:pPr>
    </w:lvl>
    <w:lvl w:ilvl="6" w:tplc="D64C98D8">
      <w:start w:val="1"/>
      <w:numFmt w:val="decimal"/>
      <w:lvlText w:val="%7."/>
      <w:lvlJc w:val="left"/>
      <w:pPr>
        <w:ind w:left="5040" w:hanging="360"/>
      </w:pPr>
    </w:lvl>
    <w:lvl w:ilvl="7" w:tplc="06BE07CC">
      <w:start w:val="1"/>
      <w:numFmt w:val="lowerLetter"/>
      <w:lvlText w:val="%8."/>
      <w:lvlJc w:val="left"/>
      <w:pPr>
        <w:ind w:left="5760" w:hanging="360"/>
      </w:pPr>
    </w:lvl>
    <w:lvl w:ilvl="8" w:tplc="979E2332">
      <w:start w:val="1"/>
      <w:numFmt w:val="lowerRoman"/>
      <w:lvlText w:val="%9."/>
      <w:lvlJc w:val="right"/>
      <w:pPr>
        <w:ind w:left="6480" w:hanging="180"/>
      </w:pPr>
    </w:lvl>
  </w:abstractNum>
  <w:abstractNum w:abstractNumId="50" w15:restartNumberingAfterBreak="0">
    <w:nsid w:val="6A54AD06"/>
    <w:multiLevelType w:val="hybridMultilevel"/>
    <w:tmpl w:val="DE2CD1BE"/>
    <w:lvl w:ilvl="0" w:tplc="FACA9A54">
      <w:start w:val="1"/>
      <w:numFmt w:val="bullet"/>
      <w:lvlText w:val=""/>
      <w:lvlJc w:val="left"/>
      <w:pPr>
        <w:ind w:left="720" w:hanging="360"/>
      </w:pPr>
      <w:rPr>
        <w:rFonts w:ascii="Symbol" w:hAnsi="Symbol" w:hint="default"/>
      </w:rPr>
    </w:lvl>
    <w:lvl w:ilvl="1" w:tplc="1E6EBA02">
      <w:start w:val="1"/>
      <w:numFmt w:val="bullet"/>
      <w:lvlText w:val="o"/>
      <w:lvlJc w:val="left"/>
      <w:pPr>
        <w:ind w:left="1440" w:hanging="360"/>
      </w:pPr>
      <w:rPr>
        <w:rFonts w:ascii="Courier New" w:hAnsi="Courier New" w:hint="default"/>
      </w:rPr>
    </w:lvl>
    <w:lvl w:ilvl="2" w:tplc="74288A04">
      <w:start w:val="1"/>
      <w:numFmt w:val="bullet"/>
      <w:lvlText w:val=""/>
      <w:lvlJc w:val="left"/>
      <w:pPr>
        <w:ind w:left="2160" w:hanging="360"/>
      </w:pPr>
      <w:rPr>
        <w:rFonts w:ascii="Wingdings" w:hAnsi="Wingdings" w:hint="default"/>
      </w:rPr>
    </w:lvl>
    <w:lvl w:ilvl="3" w:tplc="23F60AB8">
      <w:start w:val="1"/>
      <w:numFmt w:val="bullet"/>
      <w:lvlText w:val=""/>
      <w:lvlJc w:val="left"/>
      <w:pPr>
        <w:ind w:left="2880" w:hanging="360"/>
      </w:pPr>
      <w:rPr>
        <w:rFonts w:ascii="Symbol" w:hAnsi="Symbol" w:hint="default"/>
      </w:rPr>
    </w:lvl>
    <w:lvl w:ilvl="4" w:tplc="94CE35D0">
      <w:start w:val="1"/>
      <w:numFmt w:val="bullet"/>
      <w:lvlText w:val="o"/>
      <w:lvlJc w:val="left"/>
      <w:pPr>
        <w:ind w:left="3600" w:hanging="360"/>
      </w:pPr>
      <w:rPr>
        <w:rFonts w:ascii="Courier New" w:hAnsi="Courier New" w:hint="default"/>
      </w:rPr>
    </w:lvl>
    <w:lvl w:ilvl="5" w:tplc="E6FCECCC">
      <w:start w:val="1"/>
      <w:numFmt w:val="bullet"/>
      <w:lvlText w:val=""/>
      <w:lvlJc w:val="left"/>
      <w:pPr>
        <w:ind w:left="4320" w:hanging="360"/>
      </w:pPr>
      <w:rPr>
        <w:rFonts w:ascii="Wingdings" w:hAnsi="Wingdings" w:hint="default"/>
      </w:rPr>
    </w:lvl>
    <w:lvl w:ilvl="6" w:tplc="F7ECA8E6">
      <w:start w:val="1"/>
      <w:numFmt w:val="bullet"/>
      <w:lvlText w:val=""/>
      <w:lvlJc w:val="left"/>
      <w:pPr>
        <w:ind w:left="5040" w:hanging="360"/>
      </w:pPr>
      <w:rPr>
        <w:rFonts w:ascii="Symbol" w:hAnsi="Symbol" w:hint="default"/>
      </w:rPr>
    </w:lvl>
    <w:lvl w:ilvl="7" w:tplc="1ECAAC36">
      <w:start w:val="1"/>
      <w:numFmt w:val="bullet"/>
      <w:lvlText w:val="o"/>
      <w:lvlJc w:val="left"/>
      <w:pPr>
        <w:ind w:left="5760" w:hanging="360"/>
      </w:pPr>
      <w:rPr>
        <w:rFonts w:ascii="Courier New" w:hAnsi="Courier New" w:hint="default"/>
      </w:rPr>
    </w:lvl>
    <w:lvl w:ilvl="8" w:tplc="0068E7AE">
      <w:start w:val="1"/>
      <w:numFmt w:val="bullet"/>
      <w:lvlText w:val=""/>
      <w:lvlJc w:val="left"/>
      <w:pPr>
        <w:ind w:left="6480" w:hanging="360"/>
      </w:pPr>
      <w:rPr>
        <w:rFonts w:ascii="Wingdings" w:hAnsi="Wingdings" w:hint="default"/>
      </w:rPr>
    </w:lvl>
  </w:abstractNum>
  <w:abstractNum w:abstractNumId="51" w15:restartNumberingAfterBreak="0">
    <w:nsid w:val="6A915F37"/>
    <w:multiLevelType w:val="hybridMultilevel"/>
    <w:tmpl w:val="29340344"/>
    <w:lvl w:ilvl="0" w:tplc="90F4806C">
      <w:start w:val="1"/>
      <w:numFmt w:val="bullet"/>
      <w:lvlText w:val=""/>
      <w:lvlJc w:val="left"/>
      <w:pPr>
        <w:ind w:left="720" w:hanging="360"/>
      </w:pPr>
      <w:rPr>
        <w:rFonts w:ascii="Symbol" w:hAnsi="Symbol" w:hint="default"/>
      </w:rPr>
    </w:lvl>
    <w:lvl w:ilvl="1" w:tplc="2DE88BE0">
      <w:start w:val="1"/>
      <w:numFmt w:val="bullet"/>
      <w:lvlText w:val="o"/>
      <w:lvlJc w:val="left"/>
      <w:pPr>
        <w:ind w:left="1440" w:hanging="360"/>
      </w:pPr>
      <w:rPr>
        <w:rFonts w:ascii="Courier New" w:hAnsi="Courier New" w:hint="default"/>
      </w:rPr>
    </w:lvl>
    <w:lvl w:ilvl="2" w:tplc="ABDA4FB6">
      <w:start w:val="1"/>
      <w:numFmt w:val="bullet"/>
      <w:lvlText w:val=""/>
      <w:lvlJc w:val="left"/>
      <w:pPr>
        <w:ind w:left="2160" w:hanging="360"/>
      </w:pPr>
      <w:rPr>
        <w:rFonts w:ascii="Wingdings" w:hAnsi="Wingdings" w:hint="default"/>
      </w:rPr>
    </w:lvl>
    <w:lvl w:ilvl="3" w:tplc="6D721236">
      <w:start w:val="1"/>
      <w:numFmt w:val="bullet"/>
      <w:lvlText w:val=""/>
      <w:lvlJc w:val="left"/>
      <w:pPr>
        <w:ind w:left="2880" w:hanging="360"/>
      </w:pPr>
      <w:rPr>
        <w:rFonts w:ascii="Symbol" w:hAnsi="Symbol" w:hint="default"/>
      </w:rPr>
    </w:lvl>
    <w:lvl w:ilvl="4" w:tplc="ED5C9770">
      <w:start w:val="1"/>
      <w:numFmt w:val="bullet"/>
      <w:lvlText w:val="o"/>
      <w:lvlJc w:val="left"/>
      <w:pPr>
        <w:ind w:left="3600" w:hanging="360"/>
      </w:pPr>
      <w:rPr>
        <w:rFonts w:ascii="Courier New" w:hAnsi="Courier New" w:hint="default"/>
      </w:rPr>
    </w:lvl>
    <w:lvl w:ilvl="5" w:tplc="136424D6">
      <w:start w:val="1"/>
      <w:numFmt w:val="bullet"/>
      <w:lvlText w:val=""/>
      <w:lvlJc w:val="left"/>
      <w:pPr>
        <w:ind w:left="4320" w:hanging="360"/>
      </w:pPr>
      <w:rPr>
        <w:rFonts w:ascii="Wingdings" w:hAnsi="Wingdings" w:hint="default"/>
      </w:rPr>
    </w:lvl>
    <w:lvl w:ilvl="6" w:tplc="AFACD48A">
      <w:start w:val="1"/>
      <w:numFmt w:val="bullet"/>
      <w:lvlText w:val=""/>
      <w:lvlJc w:val="left"/>
      <w:pPr>
        <w:ind w:left="5040" w:hanging="360"/>
      </w:pPr>
      <w:rPr>
        <w:rFonts w:ascii="Symbol" w:hAnsi="Symbol" w:hint="default"/>
      </w:rPr>
    </w:lvl>
    <w:lvl w:ilvl="7" w:tplc="5240BB46">
      <w:start w:val="1"/>
      <w:numFmt w:val="bullet"/>
      <w:lvlText w:val="o"/>
      <w:lvlJc w:val="left"/>
      <w:pPr>
        <w:ind w:left="5760" w:hanging="360"/>
      </w:pPr>
      <w:rPr>
        <w:rFonts w:ascii="Courier New" w:hAnsi="Courier New" w:hint="default"/>
      </w:rPr>
    </w:lvl>
    <w:lvl w:ilvl="8" w:tplc="F2F2C7EC">
      <w:start w:val="1"/>
      <w:numFmt w:val="bullet"/>
      <w:lvlText w:val=""/>
      <w:lvlJc w:val="left"/>
      <w:pPr>
        <w:ind w:left="6480" w:hanging="360"/>
      </w:pPr>
      <w:rPr>
        <w:rFonts w:ascii="Wingdings" w:hAnsi="Wingdings" w:hint="default"/>
      </w:rPr>
    </w:lvl>
  </w:abstractNum>
  <w:abstractNum w:abstractNumId="52" w15:restartNumberingAfterBreak="0">
    <w:nsid w:val="6D4F4023"/>
    <w:multiLevelType w:val="multilevel"/>
    <w:tmpl w:val="741A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A79996"/>
    <w:multiLevelType w:val="hybridMultilevel"/>
    <w:tmpl w:val="96F0E44E"/>
    <w:lvl w:ilvl="0" w:tplc="45E00B48">
      <w:start w:val="19"/>
      <w:numFmt w:val="decimal"/>
      <w:lvlText w:val="%1."/>
      <w:lvlJc w:val="left"/>
      <w:pPr>
        <w:ind w:left="720" w:hanging="360"/>
      </w:pPr>
    </w:lvl>
    <w:lvl w:ilvl="1" w:tplc="4E5C8A22">
      <w:start w:val="1"/>
      <w:numFmt w:val="lowerLetter"/>
      <w:lvlText w:val="%2."/>
      <w:lvlJc w:val="left"/>
      <w:pPr>
        <w:ind w:left="1440" w:hanging="360"/>
      </w:pPr>
    </w:lvl>
    <w:lvl w:ilvl="2" w:tplc="D826BA40">
      <w:start w:val="1"/>
      <w:numFmt w:val="lowerRoman"/>
      <w:lvlText w:val="%3."/>
      <w:lvlJc w:val="right"/>
      <w:pPr>
        <w:ind w:left="2160" w:hanging="180"/>
      </w:pPr>
    </w:lvl>
    <w:lvl w:ilvl="3" w:tplc="9E3AB00A">
      <w:start w:val="1"/>
      <w:numFmt w:val="decimal"/>
      <w:lvlText w:val="%4."/>
      <w:lvlJc w:val="left"/>
      <w:pPr>
        <w:ind w:left="2880" w:hanging="360"/>
      </w:pPr>
    </w:lvl>
    <w:lvl w:ilvl="4" w:tplc="1ED2E46A">
      <w:start w:val="1"/>
      <w:numFmt w:val="lowerLetter"/>
      <w:lvlText w:val="%5."/>
      <w:lvlJc w:val="left"/>
      <w:pPr>
        <w:ind w:left="3600" w:hanging="360"/>
      </w:pPr>
    </w:lvl>
    <w:lvl w:ilvl="5" w:tplc="5508AB56">
      <w:start w:val="1"/>
      <w:numFmt w:val="lowerRoman"/>
      <w:lvlText w:val="%6."/>
      <w:lvlJc w:val="right"/>
      <w:pPr>
        <w:ind w:left="4320" w:hanging="180"/>
      </w:pPr>
    </w:lvl>
    <w:lvl w:ilvl="6" w:tplc="99CA5AFA">
      <w:start w:val="1"/>
      <w:numFmt w:val="decimal"/>
      <w:lvlText w:val="%7."/>
      <w:lvlJc w:val="left"/>
      <w:pPr>
        <w:ind w:left="5040" w:hanging="360"/>
      </w:pPr>
    </w:lvl>
    <w:lvl w:ilvl="7" w:tplc="BCB4BF98">
      <w:start w:val="1"/>
      <w:numFmt w:val="lowerLetter"/>
      <w:lvlText w:val="%8."/>
      <w:lvlJc w:val="left"/>
      <w:pPr>
        <w:ind w:left="5760" w:hanging="360"/>
      </w:pPr>
    </w:lvl>
    <w:lvl w:ilvl="8" w:tplc="DBAC187E">
      <w:start w:val="1"/>
      <w:numFmt w:val="lowerRoman"/>
      <w:lvlText w:val="%9."/>
      <w:lvlJc w:val="right"/>
      <w:pPr>
        <w:ind w:left="6480" w:hanging="180"/>
      </w:pPr>
    </w:lvl>
  </w:abstractNum>
  <w:abstractNum w:abstractNumId="54" w15:restartNumberingAfterBreak="0">
    <w:nsid w:val="71E9F3AB"/>
    <w:multiLevelType w:val="hybridMultilevel"/>
    <w:tmpl w:val="65689CF2"/>
    <w:lvl w:ilvl="0" w:tplc="9826979E">
      <w:start w:val="1"/>
      <w:numFmt w:val="bullet"/>
      <w:lvlText w:val=""/>
      <w:lvlJc w:val="left"/>
      <w:pPr>
        <w:ind w:left="720" w:hanging="360"/>
      </w:pPr>
      <w:rPr>
        <w:rFonts w:ascii="Symbol" w:hAnsi="Symbol" w:hint="default"/>
      </w:rPr>
    </w:lvl>
    <w:lvl w:ilvl="1" w:tplc="2FFC2A16">
      <w:start w:val="1"/>
      <w:numFmt w:val="bullet"/>
      <w:lvlText w:val="o"/>
      <w:lvlJc w:val="left"/>
      <w:pPr>
        <w:ind w:left="1440" w:hanging="360"/>
      </w:pPr>
      <w:rPr>
        <w:rFonts w:ascii="Courier New" w:hAnsi="Courier New" w:hint="default"/>
      </w:rPr>
    </w:lvl>
    <w:lvl w:ilvl="2" w:tplc="EBCCA744">
      <w:start w:val="1"/>
      <w:numFmt w:val="bullet"/>
      <w:lvlText w:val=""/>
      <w:lvlJc w:val="left"/>
      <w:pPr>
        <w:ind w:left="2160" w:hanging="360"/>
      </w:pPr>
      <w:rPr>
        <w:rFonts w:ascii="Wingdings" w:hAnsi="Wingdings" w:hint="default"/>
      </w:rPr>
    </w:lvl>
    <w:lvl w:ilvl="3" w:tplc="794A7B36">
      <w:start w:val="1"/>
      <w:numFmt w:val="bullet"/>
      <w:lvlText w:val=""/>
      <w:lvlJc w:val="left"/>
      <w:pPr>
        <w:ind w:left="2880" w:hanging="360"/>
      </w:pPr>
      <w:rPr>
        <w:rFonts w:ascii="Symbol" w:hAnsi="Symbol" w:hint="default"/>
      </w:rPr>
    </w:lvl>
    <w:lvl w:ilvl="4" w:tplc="26423F5A">
      <w:start w:val="1"/>
      <w:numFmt w:val="bullet"/>
      <w:lvlText w:val="o"/>
      <w:lvlJc w:val="left"/>
      <w:pPr>
        <w:ind w:left="3600" w:hanging="360"/>
      </w:pPr>
      <w:rPr>
        <w:rFonts w:ascii="Courier New" w:hAnsi="Courier New" w:hint="default"/>
      </w:rPr>
    </w:lvl>
    <w:lvl w:ilvl="5" w:tplc="E4FEA942">
      <w:start w:val="1"/>
      <w:numFmt w:val="bullet"/>
      <w:lvlText w:val=""/>
      <w:lvlJc w:val="left"/>
      <w:pPr>
        <w:ind w:left="4320" w:hanging="360"/>
      </w:pPr>
      <w:rPr>
        <w:rFonts w:ascii="Wingdings" w:hAnsi="Wingdings" w:hint="default"/>
      </w:rPr>
    </w:lvl>
    <w:lvl w:ilvl="6" w:tplc="DDBE752A">
      <w:start w:val="1"/>
      <w:numFmt w:val="bullet"/>
      <w:lvlText w:val=""/>
      <w:lvlJc w:val="left"/>
      <w:pPr>
        <w:ind w:left="5040" w:hanging="360"/>
      </w:pPr>
      <w:rPr>
        <w:rFonts w:ascii="Symbol" w:hAnsi="Symbol" w:hint="default"/>
      </w:rPr>
    </w:lvl>
    <w:lvl w:ilvl="7" w:tplc="48881444">
      <w:start w:val="1"/>
      <w:numFmt w:val="bullet"/>
      <w:lvlText w:val="o"/>
      <w:lvlJc w:val="left"/>
      <w:pPr>
        <w:ind w:left="5760" w:hanging="360"/>
      </w:pPr>
      <w:rPr>
        <w:rFonts w:ascii="Courier New" w:hAnsi="Courier New" w:hint="default"/>
      </w:rPr>
    </w:lvl>
    <w:lvl w:ilvl="8" w:tplc="C310B592">
      <w:start w:val="1"/>
      <w:numFmt w:val="bullet"/>
      <w:lvlText w:val=""/>
      <w:lvlJc w:val="left"/>
      <w:pPr>
        <w:ind w:left="6480" w:hanging="360"/>
      </w:pPr>
      <w:rPr>
        <w:rFonts w:ascii="Wingdings" w:hAnsi="Wingdings" w:hint="default"/>
      </w:rPr>
    </w:lvl>
  </w:abstractNum>
  <w:abstractNum w:abstractNumId="55"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346E34A"/>
    <w:multiLevelType w:val="hybridMultilevel"/>
    <w:tmpl w:val="CE4E38E4"/>
    <w:lvl w:ilvl="0" w:tplc="0ED42A0E">
      <w:start w:val="1"/>
      <w:numFmt w:val="bullet"/>
      <w:lvlText w:val=""/>
      <w:lvlJc w:val="left"/>
      <w:pPr>
        <w:ind w:left="720" w:hanging="360"/>
      </w:pPr>
      <w:rPr>
        <w:rFonts w:ascii="Symbol" w:hAnsi="Symbol" w:hint="default"/>
      </w:rPr>
    </w:lvl>
    <w:lvl w:ilvl="1" w:tplc="E6341ADE">
      <w:start w:val="1"/>
      <w:numFmt w:val="bullet"/>
      <w:lvlText w:val="o"/>
      <w:lvlJc w:val="left"/>
      <w:pPr>
        <w:ind w:left="1440" w:hanging="360"/>
      </w:pPr>
      <w:rPr>
        <w:rFonts w:ascii="Courier New" w:hAnsi="Courier New" w:hint="default"/>
      </w:rPr>
    </w:lvl>
    <w:lvl w:ilvl="2" w:tplc="048EF9EE">
      <w:start w:val="1"/>
      <w:numFmt w:val="bullet"/>
      <w:lvlText w:val=""/>
      <w:lvlJc w:val="left"/>
      <w:pPr>
        <w:ind w:left="2160" w:hanging="360"/>
      </w:pPr>
      <w:rPr>
        <w:rFonts w:ascii="Wingdings" w:hAnsi="Wingdings" w:hint="default"/>
      </w:rPr>
    </w:lvl>
    <w:lvl w:ilvl="3" w:tplc="A79EEBDA">
      <w:start w:val="1"/>
      <w:numFmt w:val="bullet"/>
      <w:lvlText w:val=""/>
      <w:lvlJc w:val="left"/>
      <w:pPr>
        <w:ind w:left="2880" w:hanging="360"/>
      </w:pPr>
      <w:rPr>
        <w:rFonts w:ascii="Symbol" w:hAnsi="Symbol" w:hint="default"/>
      </w:rPr>
    </w:lvl>
    <w:lvl w:ilvl="4" w:tplc="8B023C72">
      <w:start w:val="1"/>
      <w:numFmt w:val="bullet"/>
      <w:lvlText w:val="o"/>
      <w:lvlJc w:val="left"/>
      <w:pPr>
        <w:ind w:left="3600" w:hanging="360"/>
      </w:pPr>
      <w:rPr>
        <w:rFonts w:ascii="Courier New" w:hAnsi="Courier New" w:hint="default"/>
      </w:rPr>
    </w:lvl>
    <w:lvl w:ilvl="5" w:tplc="6262E256">
      <w:start w:val="1"/>
      <w:numFmt w:val="bullet"/>
      <w:lvlText w:val=""/>
      <w:lvlJc w:val="left"/>
      <w:pPr>
        <w:ind w:left="4320" w:hanging="360"/>
      </w:pPr>
      <w:rPr>
        <w:rFonts w:ascii="Wingdings" w:hAnsi="Wingdings" w:hint="default"/>
      </w:rPr>
    </w:lvl>
    <w:lvl w:ilvl="6" w:tplc="97866C3C">
      <w:start w:val="1"/>
      <w:numFmt w:val="bullet"/>
      <w:lvlText w:val=""/>
      <w:lvlJc w:val="left"/>
      <w:pPr>
        <w:ind w:left="5040" w:hanging="360"/>
      </w:pPr>
      <w:rPr>
        <w:rFonts w:ascii="Symbol" w:hAnsi="Symbol" w:hint="default"/>
      </w:rPr>
    </w:lvl>
    <w:lvl w:ilvl="7" w:tplc="9392BA54">
      <w:start w:val="1"/>
      <w:numFmt w:val="bullet"/>
      <w:lvlText w:val="o"/>
      <w:lvlJc w:val="left"/>
      <w:pPr>
        <w:ind w:left="5760" w:hanging="360"/>
      </w:pPr>
      <w:rPr>
        <w:rFonts w:ascii="Courier New" w:hAnsi="Courier New" w:hint="default"/>
      </w:rPr>
    </w:lvl>
    <w:lvl w:ilvl="8" w:tplc="AA80A06A">
      <w:start w:val="1"/>
      <w:numFmt w:val="bullet"/>
      <w:lvlText w:val=""/>
      <w:lvlJc w:val="left"/>
      <w:pPr>
        <w:ind w:left="6480" w:hanging="360"/>
      </w:pPr>
      <w:rPr>
        <w:rFonts w:ascii="Wingdings" w:hAnsi="Wingdings" w:hint="default"/>
      </w:rPr>
    </w:lvl>
  </w:abstractNum>
  <w:abstractNum w:abstractNumId="57" w15:restartNumberingAfterBreak="0">
    <w:nsid w:val="74497A3B"/>
    <w:multiLevelType w:val="hybridMultilevel"/>
    <w:tmpl w:val="CE66A28E"/>
    <w:lvl w:ilvl="0" w:tplc="8ACA0916">
      <w:start w:val="10"/>
      <w:numFmt w:val="decimal"/>
      <w:lvlText w:val="%1."/>
      <w:lvlJc w:val="left"/>
      <w:pPr>
        <w:ind w:left="720" w:hanging="360"/>
      </w:pPr>
    </w:lvl>
    <w:lvl w:ilvl="1" w:tplc="10807DB6">
      <w:start w:val="1"/>
      <w:numFmt w:val="lowerLetter"/>
      <w:lvlText w:val="%2."/>
      <w:lvlJc w:val="left"/>
      <w:pPr>
        <w:ind w:left="1440" w:hanging="360"/>
      </w:pPr>
    </w:lvl>
    <w:lvl w:ilvl="2" w:tplc="2000ED36">
      <w:start w:val="1"/>
      <w:numFmt w:val="lowerRoman"/>
      <w:lvlText w:val="%3."/>
      <w:lvlJc w:val="right"/>
      <w:pPr>
        <w:ind w:left="2160" w:hanging="180"/>
      </w:pPr>
    </w:lvl>
    <w:lvl w:ilvl="3" w:tplc="E9727AD2">
      <w:start w:val="1"/>
      <w:numFmt w:val="decimal"/>
      <w:lvlText w:val="%4."/>
      <w:lvlJc w:val="left"/>
      <w:pPr>
        <w:ind w:left="2880" w:hanging="360"/>
      </w:pPr>
    </w:lvl>
    <w:lvl w:ilvl="4" w:tplc="5A525BB4">
      <w:start w:val="1"/>
      <w:numFmt w:val="lowerLetter"/>
      <w:lvlText w:val="%5."/>
      <w:lvlJc w:val="left"/>
      <w:pPr>
        <w:ind w:left="3600" w:hanging="360"/>
      </w:pPr>
    </w:lvl>
    <w:lvl w:ilvl="5" w:tplc="64185200">
      <w:start w:val="1"/>
      <w:numFmt w:val="lowerRoman"/>
      <w:lvlText w:val="%6."/>
      <w:lvlJc w:val="right"/>
      <w:pPr>
        <w:ind w:left="4320" w:hanging="180"/>
      </w:pPr>
    </w:lvl>
    <w:lvl w:ilvl="6" w:tplc="403CC154">
      <w:start w:val="1"/>
      <w:numFmt w:val="decimal"/>
      <w:lvlText w:val="%7."/>
      <w:lvlJc w:val="left"/>
      <w:pPr>
        <w:ind w:left="5040" w:hanging="360"/>
      </w:pPr>
    </w:lvl>
    <w:lvl w:ilvl="7" w:tplc="56F8D2FE">
      <w:start w:val="1"/>
      <w:numFmt w:val="lowerLetter"/>
      <w:lvlText w:val="%8."/>
      <w:lvlJc w:val="left"/>
      <w:pPr>
        <w:ind w:left="5760" w:hanging="360"/>
      </w:pPr>
    </w:lvl>
    <w:lvl w:ilvl="8" w:tplc="106408B4">
      <w:start w:val="1"/>
      <w:numFmt w:val="lowerRoman"/>
      <w:lvlText w:val="%9."/>
      <w:lvlJc w:val="right"/>
      <w:pPr>
        <w:ind w:left="6480" w:hanging="180"/>
      </w:pPr>
    </w:lvl>
  </w:abstractNum>
  <w:abstractNum w:abstractNumId="58"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64C9047"/>
    <w:multiLevelType w:val="hybridMultilevel"/>
    <w:tmpl w:val="AB9E50A2"/>
    <w:lvl w:ilvl="0" w:tplc="B0149044">
      <w:start w:val="3"/>
      <w:numFmt w:val="decimal"/>
      <w:lvlText w:val="%1."/>
      <w:lvlJc w:val="left"/>
      <w:pPr>
        <w:ind w:left="720" w:hanging="360"/>
      </w:pPr>
    </w:lvl>
    <w:lvl w:ilvl="1" w:tplc="042661F8">
      <w:start w:val="1"/>
      <w:numFmt w:val="lowerLetter"/>
      <w:lvlText w:val="%2."/>
      <w:lvlJc w:val="left"/>
      <w:pPr>
        <w:ind w:left="1440" w:hanging="360"/>
      </w:pPr>
    </w:lvl>
    <w:lvl w:ilvl="2" w:tplc="D68EBE1C">
      <w:start w:val="1"/>
      <w:numFmt w:val="lowerRoman"/>
      <w:lvlText w:val="%3."/>
      <w:lvlJc w:val="right"/>
      <w:pPr>
        <w:ind w:left="2160" w:hanging="180"/>
      </w:pPr>
    </w:lvl>
    <w:lvl w:ilvl="3" w:tplc="B240E614">
      <w:start w:val="1"/>
      <w:numFmt w:val="decimal"/>
      <w:lvlText w:val="%4."/>
      <w:lvlJc w:val="left"/>
      <w:pPr>
        <w:ind w:left="2880" w:hanging="360"/>
      </w:pPr>
    </w:lvl>
    <w:lvl w:ilvl="4" w:tplc="223E0680">
      <w:start w:val="1"/>
      <w:numFmt w:val="lowerLetter"/>
      <w:lvlText w:val="%5."/>
      <w:lvlJc w:val="left"/>
      <w:pPr>
        <w:ind w:left="3600" w:hanging="360"/>
      </w:pPr>
    </w:lvl>
    <w:lvl w:ilvl="5" w:tplc="D6CCDD96">
      <w:start w:val="1"/>
      <w:numFmt w:val="lowerRoman"/>
      <w:lvlText w:val="%6."/>
      <w:lvlJc w:val="right"/>
      <w:pPr>
        <w:ind w:left="4320" w:hanging="180"/>
      </w:pPr>
    </w:lvl>
    <w:lvl w:ilvl="6" w:tplc="5E06883C">
      <w:start w:val="1"/>
      <w:numFmt w:val="decimal"/>
      <w:lvlText w:val="%7."/>
      <w:lvlJc w:val="left"/>
      <w:pPr>
        <w:ind w:left="5040" w:hanging="360"/>
      </w:pPr>
    </w:lvl>
    <w:lvl w:ilvl="7" w:tplc="CB6EF5E4">
      <w:start w:val="1"/>
      <w:numFmt w:val="lowerLetter"/>
      <w:lvlText w:val="%8."/>
      <w:lvlJc w:val="left"/>
      <w:pPr>
        <w:ind w:left="5760" w:hanging="360"/>
      </w:pPr>
    </w:lvl>
    <w:lvl w:ilvl="8" w:tplc="B20AA7B8">
      <w:start w:val="1"/>
      <w:numFmt w:val="lowerRoman"/>
      <w:lvlText w:val="%9."/>
      <w:lvlJc w:val="right"/>
      <w:pPr>
        <w:ind w:left="6480" w:hanging="180"/>
      </w:pPr>
    </w:lvl>
  </w:abstractNum>
  <w:abstractNum w:abstractNumId="60"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756B6D4"/>
    <w:multiLevelType w:val="hybridMultilevel"/>
    <w:tmpl w:val="3A38C244"/>
    <w:lvl w:ilvl="0" w:tplc="4B882D5A">
      <w:start w:val="1"/>
      <w:numFmt w:val="bullet"/>
      <w:lvlText w:val=""/>
      <w:lvlJc w:val="left"/>
      <w:pPr>
        <w:ind w:left="720" w:hanging="360"/>
      </w:pPr>
      <w:rPr>
        <w:rFonts w:ascii="Symbol" w:hAnsi="Symbol" w:hint="default"/>
      </w:rPr>
    </w:lvl>
    <w:lvl w:ilvl="1" w:tplc="38D82AC0">
      <w:start w:val="1"/>
      <w:numFmt w:val="bullet"/>
      <w:lvlText w:val="o"/>
      <w:lvlJc w:val="left"/>
      <w:pPr>
        <w:ind w:left="1440" w:hanging="360"/>
      </w:pPr>
      <w:rPr>
        <w:rFonts w:ascii="Courier New" w:hAnsi="Courier New" w:hint="default"/>
      </w:rPr>
    </w:lvl>
    <w:lvl w:ilvl="2" w:tplc="6DCED168">
      <w:start w:val="1"/>
      <w:numFmt w:val="bullet"/>
      <w:lvlText w:val=""/>
      <w:lvlJc w:val="left"/>
      <w:pPr>
        <w:ind w:left="2160" w:hanging="360"/>
      </w:pPr>
      <w:rPr>
        <w:rFonts w:ascii="Wingdings" w:hAnsi="Wingdings" w:hint="default"/>
      </w:rPr>
    </w:lvl>
    <w:lvl w:ilvl="3" w:tplc="FE5A8B0A">
      <w:start w:val="1"/>
      <w:numFmt w:val="bullet"/>
      <w:lvlText w:val=""/>
      <w:lvlJc w:val="left"/>
      <w:pPr>
        <w:ind w:left="2880" w:hanging="360"/>
      </w:pPr>
      <w:rPr>
        <w:rFonts w:ascii="Symbol" w:hAnsi="Symbol" w:hint="default"/>
      </w:rPr>
    </w:lvl>
    <w:lvl w:ilvl="4" w:tplc="70027F70">
      <w:start w:val="1"/>
      <w:numFmt w:val="bullet"/>
      <w:lvlText w:val="o"/>
      <w:lvlJc w:val="left"/>
      <w:pPr>
        <w:ind w:left="3600" w:hanging="360"/>
      </w:pPr>
      <w:rPr>
        <w:rFonts w:ascii="Courier New" w:hAnsi="Courier New" w:hint="default"/>
      </w:rPr>
    </w:lvl>
    <w:lvl w:ilvl="5" w:tplc="82ACA5B0">
      <w:start w:val="1"/>
      <w:numFmt w:val="bullet"/>
      <w:lvlText w:val=""/>
      <w:lvlJc w:val="left"/>
      <w:pPr>
        <w:ind w:left="4320" w:hanging="360"/>
      </w:pPr>
      <w:rPr>
        <w:rFonts w:ascii="Wingdings" w:hAnsi="Wingdings" w:hint="default"/>
      </w:rPr>
    </w:lvl>
    <w:lvl w:ilvl="6" w:tplc="EA6CF700">
      <w:start w:val="1"/>
      <w:numFmt w:val="bullet"/>
      <w:lvlText w:val=""/>
      <w:lvlJc w:val="left"/>
      <w:pPr>
        <w:ind w:left="5040" w:hanging="360"/>
      </w:pPr>
      <w:rPr>
        <w:rFonts w:ascii="Symbol" w:hAnsi="Symbol" w:hint="default"/>
      </w:rPr>
    </w:lvl>
    <w:lvl w:ilvl="7" w:tplc="3D6603C4">
      <w:start w:val="1"/>
      <w:numFmt w:val="bullet"/>
      <w:lvlText w:val="o"/>
      <w:lvlJc w:val="left"/>
      <w:pPr>
        <w:ind w:left="5760" w:hanging="360"/>
      </w:pPr>
      <w:rPr>
        <w:rFonts w:ascii="Courier New" w:hAnsi="Courier New" w:hint="default"/>
      </w:rPr>
    </w:lvl>
    <w:lvl w:ilvl="8" w:tplc="F7A2C97E">
      <w:start w:val="1"/>
      <w:numFmt w:val="bullet"/>
      <w:lvlText w:val=""/>
      <w:lvlJc w:val="left"/>
      <w:pPr>
        <w:ind w:left="6480" w:hanging="360"/>
      </w:pPr>
      <w:rPr>
        <w:rFonts w:ascii="Wingdings" w:hAnsi="Wingdings" w:hint="default"/>
      </w:rPr>
    </w:lvl>
  </w:abstractNum>
  <w:abstractNum w:abstractNumId="62" w15:restartNumberingAfterBreak="0">
    <w:nsid w:val="78587BB8"/>
    <w:multiLevelType w:val="hybridMultilevel"/>
    <w:tmpl w:val="51323AC8"/>
    <w:lvl w:ilvl="0" w:tplc="97B44858">
      <w:start w:val="1"/>
      <w:numFmt w:val="bullet"/>
      <w:lvlText w:val=""/>
      <w:lvlJc w:val="left"/>
      <w:pPr>
        <w:ind w:left="720" w:hanging="360"/>
      </w:pPr>
      <w:rPr>
        <w:rFonts w:ascii="Symbol" w:hAnsi="Symbol" w:hint="default"/>
      </w:rPr>
    </w:lvl>
    <w:lvl w:ilvl="1" w:tplc="B40237B8">
      <w:start w:val="1"/>
      <w:numFmt w:val="bullet"/>
      <w:lvlText w:val="o"/>
      <w:lvlJc w:val="left"/>
      <w:pPr>
        <w:ind w:left="1440" w:hanging="360"/>
      </w:pPr>
      <w:rPr>
        <w:rFonts w:ascii="Courier New" w:hAnsi="Courier New" w:hint="default"/>
      </w:rPr>
    </w:lvl>
    <w:lvl w:ilvl="2" w:tplc="0F800DE4">
      <w:start w:val="1"/>
      <w:numFmt w:val="bullet"/>
      <w:lvlText w:val=""/>
      <w:lvlJc w:val="left"/>
      <w:pPr>
        <w:ind w:left="2160" w:hanging="360"/>
      </w:pPr>
      <w:rPr>
        <w:rFonts w:ascii="Wingdings" w:hAnsi="Wingdings" w:hint="default"/>
      </w:rPr>
    </w:lvl>
    <w:lvl w:ilvl="3" w:tplc="4D02CA40">
      <w:start w:val="1"/>
      <w:numFmt w:val="bullet"/>
      <w:lvlText w:val=""/>
      <w:lvlJc w:val="left"/>
      <w:pPr>
        <w:ind w:left="2880" w:hanging="360"/>
      </w:pPr>
      <w:rPr>
        <w:rFonts w:ascii="Symbol" w:hAnsi="Symbol" w:hint="default"/>
      </w:rPr>
    </w:lvl>
    <w:lvl w:ilvl="4" w:tplc="9C002570">
      <w:start w:val="1"/>
      <w:numFmt w:val="bullet"/>
      <w:lvlText w:val="o"/>
      <w:lvlJc w:val="left"/>
      <w:pPr>
        <w:ind w:left="3600" w:hanging="360"/>
      </w:pPr>
      <w:rPr>
        <w:rFonts w:ascii="Courier New" w:hAnsi="Courier New" w:hint="default"/>
      </w:rPr>
    </w:lvl>
    <w:lvl w:ilvl="5" w:tplc="9A74EDEC">
      <w:start w:val="1"/>
      <w:numFmt w:val="bullet"/>
      <w:lvlText w:val=""/>
      <w:lvlJc w:val="left"/>
      <w:pPr>
        <w:ind w:left="4320" w:hanging="360"/>
      </w:pPr>
      <w:rPr>
        <w:rFonts w:ascii="Wingdings" w:hAnsi="Wingdings" w:hint="default"/>
      </w:rPr>
    </w:lvl>
    <w:lvl w:ilvl="6" w:tplc="13420792">
      <w:start w:val="1"/>
      <w:numFmt w:val="bullet"/>
      <w:lvlText w:val=""/>
      <w:lvlJc w:val="left"/>
      <w:pPr>
        <w:ind w:left="5040" w:hanging="360"/>
      </w:pPr>
      <w:rPr>
        <w:rFonts w:ascii="Symbol" w:hAnsi="Symbol" w:hint="default"/>
      </w:rPr>
    </w:lvl>
    <w:lvl w:ilvl="7" w:tplc="A574C1B6">
      <w:start w:val="1"/>
      <w:numFmt w:val="bullet"/>
      <w:lvlText w:val="o"/>
      <w:lvlJc w:val="left"/>
      <w:pPr>
        <w:ind w:left="5760" w:hanging="360"/>
      </w:pPr>
      <w:rPr>
        <w:rFonts w:ascii="Courier New" w:hAnsi="Courier New" w:hint="default"/>
      </w:rPr>
    </w:lvl>
    <w:lvl w:ilvl="8" w:tplc="17741BD2">
      <w:start w:val="1"/>
      <w:numFmt w:val="bullet"/>
      <w:lvlText w:val=""/>
      <w:lvlJc w:val="left"/>
      <w:pPr>
        <w:ind w:left="6480" w:hanging="360"/>
      </w:pPr>
      <w:rPr>
        <w:rFonts w:ascii="Wingdings" w:hAnsi="Wingdings" w:hint="default"/>
      </w:rPr>
    </w:lvl>
  </w:abstractNum>
  <w:abstractNum w:abstractNumId="63" w15:restartNumberingAfterBreak="0">
    <w:nsid w:val="78F4E4C0"/>
    <w:multiLevelType w:val="hybridMultilevel"/>
    <w:tmpl w:val="93525B2E"/>
    <w:lvl w:ilvl="0" w:tplc="6B9EF79A">
      <w:start w:val="1"/>
      <w:numFmt w:val="bullet"/>
      <w:lvlText w:val=""/>
      <w:lvlJc w:val="left"/>
      <w:pPr>
        <w:ind w:left="720" w:hanging="360"/>
      </w:pPr>
      <w:rPr>
        <w:rFonts w:ascii="Symbol" w:hAnsi="Symbol" w:hint="default"/>
      </w:rPr>
    </w:lvl>
    <w:lvl w:ilvl="1" w:tplc="509612F0">
      <w:start w:val="1"/>
      <w:numFmt w:val="bullet"/>
      <w:lvlText w:val="o"/>
      <w:lvlJc w:val="left"/>
      <w:pPr>
        <w:ind w:left="1440" w:hanging="360"/>
      </w:pPr>
      <w:rPr>
        <w:rFonts w:ascii="Courier New" w:hAnsi="Courier New" w:hint="default"/>
      </w:rPr>
    </w:lvl>
    <w:lvl w:ilvl="2" w:tplc="DCA07E98">
      <w:start w:val="1"/>
      <w:numFmt w:val="bullet"/>
      <w:lvlText w:val=""/>
      <w:lvlJc w:val="left"/>
      <w:pPr>
        <w:ind w:left="2160" w:hanging="360"/>
      </w:pPr>
      <w:rPr>
        <w:rFonts w:ascii="Wingdings" w:hAnsi="Wingdings" w:hint="default"/>
      </w:rPr>
    </w:lvl>
    <w:lvl w:ilvl="3" w:tplc="0F881560">
      <w:start w:val="1"/>
      <w:numFmt w:val="bullet"/>
      <w:lvlText w:val=""/>
      <w:lvlJc w:val="left"/>
      <w:pPr>
        <w:ind w:left="2880" w:hanging="360"/>
      </w:pPr>
      <w:rPr>
        <w:rFonts w:ascii="Symbol" w:hAnsi="Symbol" w:hint="default"/>
      </w:rPr>
    </w:lvl>
    <w:lvl w:ilvl="4" w:tplc="894CC5CE">
      <w:start w:val="1"/>
      <w:numFmt w:val="bullet"/>
      <w:lvlText w:val="o"/>
      <w:lvlJc w:val="left"/>
      <w:pPr>
        <w:ind w:left="3600" w:hanging="360"/>
      </w:pPr>
      <w:rPr>
        <w:rFonts w:ascii="Courier New" w:hAnsi="Courier New" w:hint="default"/>
      </w:rPr>
    </w:lvl>
    <w:lvl w:ilvl="5" w:tplc="2D347D56">
      <w:start w:val="1"/>
      <w:numFmt w:val="bullet"/>
      <w:lvlText w:val=""/>
      <w:lvlJc w:val="left"/>
      <w:pPr>
        <w:ind w:left="4320" w:hanging="360"/>
      </w:pPr>
      <w:rPr>
        <w:rFonts w:ascii="Wingdings" w:hAnsi="Wingdings" w:hint="default"/>
      </w:rPr>
    </w:lvl>
    <w:lvl w:ilvl="6" w:tplc="DD3CCCB4">
      <w:start w:val="1"/>
      <w:numFmt w:val="bullet"/>
      <w:lvlText w:val=""/>
      <w:lvlJc w:val="left"/>
      <w:pPr>
        <w:ind w:left="5040" w:hanging="360"/>
      </w:pPr>
      <w:rPr>
        <w:rFonts w:ascii="Symbol" w:hAnsi="Symbol" w:hint="default"/>
      </w:rPr>
    </w:lvl>
    <w:lvl w:ilvl="7" w:tplc="C55033D8">
      <w:start w:val="1"/>
      <w:numFmt w:val="bullet"/>
      <w:lvlText w:val="o"/>
      <w:lvlJc w:val="left"/>
      <w:pPr>
        <w:ind w:left="5760" w:hanging="360"/>
      </w:pPr>
      <w:rPr>
        <w:rFonts w:ascii="Courier New" w:hAnsi="Courier New" w:hint="default"/>
      </w:rPr>
    </w:lvl>
    <w:lvl w:ilvl="8" w:tplc="7438EF94">
      <w:start w:val="1"/>
      <w:numFmt w:val="bullet"/>
      <w:lvlText w:val=""/>
      <w:lvlJc w:val="left"/>
      <w:pPr>
        <w:ind w:left="6480" w:hanging="360"/>
      </w:pPr>
      <w:rPr>
        <w:rFonts w:ascii="Wingdings" w:hAnsi="Wingdings" w:hint="default"/>
      </w:rPr>
    </w:lvl>
  </w:abstractNum>
  <w:abstractNum w:abstractNumId="64" w15:restartNumberingAfterBreak="0">
    <w:nsid w:val="79D2CD9E"/>
    <w:multiLevelType w:val="hybridMultilevel"/>
    <w:tmpl w:val="AF98E270"/>
    <w:lvl w:ilvl="0" w:tplc="A0B27EF2">
      <w:start w:val="1"/>
      <w:numFmt w:val="decimal"/>
      <w:lvlText w:val="%1."/>
      <w:lvlJc w:val="left"/>
      <w:pPr>
        <w:ind w:left="720" w:hanging="360"/>
      </w:pPr>
    </w:lvl>
    <w:lvl w:ilvl="1" w:tplc="8F10BFF0">
      <w:start w:val="1"/>
      <w:numFmt w:val="lowerLetter"/>
      <w:lvlText w:val="%2."/>
      <w:lvlJc w:val="left"/>
      <w:pPr>
        <w:ind w:left="1440" w:hanging="360"/>
      </w:pPr>
    </w:lvl>
    <w:lvl w:ilvl="2" w:tplc="DE1A33FC">
      <w:start w:val="1"/>
      <w:numFmt w:val="lowerRoman"/>
      <w:lvlText w:val="%3."/>
      <w:lvlJc w:val="right"/>
      <w:pPr>
        <w:ind w:left="2160" w:hanging="180"/>
      </w:pPr>
    </w:lvl>
    <w:lvl w:ilvl="3" w:tplc="CD5E38EE">
      <w:start w:val="1"/>
      <w:numFmt w:val="decimal"/>
      <w:lvlText w:val="%4."/>
      <w:lvlJc w:val="left"/>
      <w:pPr>
        <w:ind w:left="2880" w:hanging="360"/>
      </w:pPr>
    </w:lvl>
    <w:lvl w:ilvl="4" w:tplc="4AB685DE">
      <w:start w:val="1"/>
      <w:numFmt w:val="lowerLetter"/>
      <w:lvlText w:val="%5."/>
      <w:lvlJc w:val="left"/>
      <w:pPr>
        <w:ind w:left="3600" w:hanging="360"/>
      </w:pPr>
    </w:lvl>
    <w:lvl w:ilvl="5" w:tplc="3D94B34C">
      <w:start w:val="1"/>
      <w:numFmt w:val="lowerRoman"/>
      <w:lvlText w:val="%6."/>
      <w:lvlJc w:val="right"/>
      <w:pPr>
        <w:ind w:left="4320" w:hanging="180"/>
      </w:pPr>
    </w:lvl>
    <w:lvl w:ilvl="6" w:tplc="ED28B4FA">
      <w:start w:val="1"/>
      <w:numFmt w:val="decimal"/>
      <w:lvlText w:val="%7."/>
      <w:lvlJc w:val="left"/>
      <w:pPr>
        <w:ind w:left="5040" w:hanging="360"/>
      </w:pPr>
    </w:lvl>
    <w:lvl w:ilvl="7" w:tplc="6AFA54F8">
      <w:start w:val="1"/>
      <w:numFmt w:val="lowerLetter"/>
      <w:lvlText w:val="%8."/>
      <w:lvlJc w:val="left"/>
      <w:pPr>
        <w:ind w:left="5760" w:hanging="360"/>
      </w:pPr>
    </w:lvl>
    <w:lvl w:ilvl="8" w:tplc="1A941C3C">
      <w:start w:val="1"/>
      <w:numFmt w:val="lowerRoman"/>
      <w:lvlText w:val="%9."/>
      <w:lvlJc w:val="right"/>
      <w:pPr>
        <w:ind w:left="6480" w:hanging="180"/>
      </w:pPr>
    </w:lvl>
  </w:abstractNum>
  <w:abstractNum w:abstractNumId="65" w15:restartNumberingAfterBreak="0">
    <w:nsid w:val="7A4B4283"/>
    <w:multiLevelType w:val="hybridMultilevel"/>
    <w:tmpl w:val="7784685A"/>
    <w:lvl w:ilvl="0" w:tplc="E2CAF34A">
      <w:start w:val="14"/>
      <w:numFmt w:val="decimal"/>
      <w:lvlText w:val="%1."/>
      <w:lvlJc w:val="left"/>
      <w:pPr>
        <w:ind w:left="720" w:hanging="360"/>
      </w:pPr>
    </w:lvl>
    <w:lvl w:ilvl="1" w:tplc="E2EAE27C">
      <w:start w:val="1"/>
      <w:numFmt w:val="lowerLetter"/>
      <w:lvlText w:val="%2."/>
      <w:lvlJc w:val="left"/>
      <w:pPr>
        <w:ind w:left="1440" w:hanging="360"/>
      </w:pPr>
    </w:lvl>
    <w:lvl w:ilvl="2" w:tplc="2FB82512">
      <w:start w:val="1"/>
      <w:numFmt w:val="lowerRoman"/>
      <w:lvlText w:val="%3."/>
      <w:lvlJc w:val="right"/>
      <w:pPr>
        <w:ind w:left="2160" w:hanging="180"/>
      </w:pPr>
    </w:lvl>
    <w:lvl w:ilvl="3" w:tplc="73F050BC">
      <w:start w:val="1"/>
      <w:numFmt w:val="decimal"/>
      <w:lvlText w:val="%4."/>
      <w:lvlJc w:val="left"/>
      <w:pPr>
        <w:ind w:left="2880" w:hanging="360"/>
      </w:pPr>
    </w:lvl>
    <w:lvl w:ilvl="4" w:tplc="BBE276D2">
      <w:start w:val="1"/>
      <w:numFmt w:val="lowerLetter"/>
      <w:lvlText w:val="%5."/>
      <w:lvlJc w:val="left"/>
      <w:pPr>
        <w:ind w:left="3600" w:hanging="360"/>
      </w:pPr>
    </w:lvl>
    <w:lvl w:ilvl="5" w:tplc="E6865208">
      <w:start w:val="1"/>
      <w:numFmt w:val="lowerRoman"/>
      <w:lvlText w:val="%6."/>
      <w:lvlJc w:val="right"/>
      <w:pPr>
        <w:ind w:left="4320" w:hanging="180"/>
      </w:pPr>
    </w:lvl>
    <w:lvl w:ilvl="6" w:tplc="68E21234">
      <w:start w:val="1"/>
      <w:numFmt w:val="decimal"/>
      <w:lvlText w:val="%7."/>
      <w:lvlJc w:val="left"/>
      <w:pPr>
        <w:ind w:left="5040" w:hanging="360"/>
      </w:pPr>
    </w:lvl>
    <w:lvl w:ilvl="7" w:tplc="99223714">
      <w:start w:val="1"/>
      <w:numFmt w:val="lowerLetter"/>
      <w:lvlText w:val="%8."/>
      <w:lvlJc w:val="left"/>
      <w:pPr>
        <w:ind w:left="5760" w:hanging="360"/>
      </w:pPr>
    </w:lvl>
    <w:lvl w:ilvl="8" w:tplc="648A85BC">
      <w:start w:val="1"/>
      <w:numFmt w:val="lowerRoman"/>
      <w:lvlText w:val="%9."/>
      <w:lvlJc w:val="right"/>
      <w:pPr>
        <w:ind w:left="6480" w:hanging="180"/>
      </w:pPr>
    </w:lvl>
  </w:abstractNum>
  <w:abstractNum w:abstractNumId="66" w15:restartNumberingAfterBreak="0">
    <w:nsid w:val="7B35F962"/>
    <w:multiLevelType w:val="hybridMultilevel"/>
    <w:tmpl w:val="5502C9BA"/>
    <w:lvl w:ilvl="0" w:tplc="726AB12E">
      <w:start w:val="18"/>
      <w:numFmt w:val="decimal"/>
      <w:lvlText w:val="%1."/>
      <w:lvlJc w:val="left"/>
      <w:pPr>
        <w:ind w:left="720" w:hanging="360"/>
      </w:pPr>
    </w:lvl>
    <w:lvl w:ilvl="1" w:tplc="C0F02C90">
      <w:start w:val="1"/>
      <w:numFmt w:val="lowerLetter"/>
      <w:lvlText w:val="%2."/>
      <w:lvlJc w:val="left"/>
      <w:pPr>
        <w:ind w:left="1440" w:hanging="360"/>
      </w:pPr>
    </w:lvl>
    <w:lvl w:ilvl="2" w:tplc="15CEE52C">
      <w:start w:val="1"/>
      <w:numFmt w:val="lowerRoman"/>
      <w:lvlText w:val="%3."/>
      <w:lvlJc w:val="right"/>
      <w:pPr>
        <w:ind w:left="2160" w:hanging="180"/>
      </w:pPr>
    </w:lvl>
    <w:lvl w:ilvl="3" w:tplc="8440F142">
      <w:start w:val="1"/>
      <w:numFmt w:val="decimal"/>
      <w:lvlText w:val="%4."/>
      <w:lvlJc w:val="left"/>
      <w:pPr>
        <w:ind w:left="2880" w:hanging="360"/>
      </w:pPr>
    </w:lvl>
    <w:lvl w:ilvl="4" w:tplc="15F47FEE">
      <w:start w:val="1"/>
      <w:numFmt w:val="lowerLetter"/>
      <w:lvlText w:val="%5."/>
      <w:lvlJc w:val="left"/>
      <w:pPr>
        <w:ind w:left="3600" w:hanging="360"/>
      </w:pPr>
    </w:lvl>
    <w:lvl w:ilvl="5" w:tplc="6C905872">
      <w:start w:val="1"/>
      <w:numFmt w:val="lowerRoman"/>
      <w:lvlText w:val="%6."/>
      <w:lvlJc w:val="right"/>
      <w:pPr>
        <w:ind w:left="4320" w:hanging="180"/>
      </w:pPr>
    </w:lvl>
    <w:lvl w:ilvl="6" w:tplc="6B0E7CA0">
      <w:start w:val="1"/>
      <w:numFmt w:val="decimal"/>
      <w:lvlText w:val="%7."/>
      <w:lvlJc w:val="left"/>
      <w:pPr>
        <w:ind w:left="5040" w:hanging="360"/>
      </w:pPr>
    </w:lvl>
    <w:lvl w:ilvl="7" w:tplc="AC4EB6B6">
      <w:start w:val="1"/>
      <w:numFmt w:val="lowerLetter"/>
      <w:lvlText w:val="%8."/>
      <w:lvlJc w:val="left"/>
      <w:pPr>
        <w:ind w:left="5760" w:hanging="360"/>
      </w:pPr>
    </w:lvl>
    <w:lvl w:ilvl="8" w:tplc="F7485174">
      <w:start w:val="1"/>
      <w:numFmt w:val="lowerRoman"/>
      <w:lvlText w:val="%9."/>
      <w:lvlJc w:val="right"/>
      <w:pPr>
        <w:ind w:left="6480" w:hanging="180"/>
      </w:pPr>
    </w:lvl>
  </w:abstractNum>
  <w:abstractNum w:abstractNumId="6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F06B9AA"/>
    <w:multiLevelType w:val="hybridMultilevel"/>
    <w:tmpl w:val="C7464322"/>
    <w:lvl w:ilvl="0" w:tplc="D3EEE5B8">
      <w:start w:val="1"/>
      <w:numFmt w:val="bullet"/>
      <w:lvlText w:val=""/>
      <w:lvlJc w:val="left"/>
      <w:pPr>
        <w:ind w:left="720" w:hanging="360"/>
      </w:pPr>
      <w:rPr>
        <w:rFonts w:ascii="Symbol" w:hAnsi="Symbol" w:hint="default"/>
      </w:rPr>
    </w:lvl>
    <w:lvl w:ilvl="1" w:tplc="5D90E410">
      <w:start w:val="1"/>
      <w:numFmt w:val="bullet"/>
      <w:lvlText w:val="o"/>
      <w:lvlJc w:val="left"/>
      <w:pPr>
        <w:ind w:left="1440" w:hanging="360"/>
      </w:pPr>
      <w:rPr>
        <w:rFonts w:ascii="Courier New" w:hAnsi="Courier New" w:hint="default"/>
      </w:rPr>
    </w:lvl>
    <w:lvl w:ilvl="2" w:tplc="C6CC12F0">
      <w:start w:val="1"/>
      <w:numFmt w:val="bullet"/>
      <w:lvlText w:val=""/>
      <w:lvlJc w:val="left"/>
      <w:pPr>
        <w:ind w:left="2160" w:hanging="360"/>
      </w:pPr>
      <w:rPr>
        <w:rFonts w:ascii="Wingdings" w:hAnsi="Wingdings" w:hint="default"/>
      </w:rPr>
    </w:lvl>
    <w:lvl w:ilvl="3" w:tplc="D2CA4482">
      <w:start w:val="1"/>
      <w:numFmt w:val="bullet"/>
      <w:lvlText w:val=""/>
      <w:lvlJc w:val="left"/>
      <w:pPr>
        <w:ind w:left="2880" w:hanging="360"/>
      </w:pPr>
      <w:rPr>
        <w:rFonts w:ascii="Symbol" w:hAnsi="Symbol" w:hint="default"/>
      </w:rPr>
    </w:lvl>
    <w:lvl w:ilvl="4" w:tplc="823CCE26">
      <w:start w:val="1"/>
      <w:numFmt w:val="bullet"/>
      <w:lvlText w:val="o"/>
      <w:lvlJc w:val="left"/>
      <w:pPr>
        <w:ind w:left="3600" w:hanging="360"/>
      </w:pPr>
      <w:rPr>
        <w:rFonts w:ascii="Courier New" w:hAnsi="Courier New" w:hint="default"/>
      </w:rPr>
    </w:lvl>
    <w:lvl w:ilvl="5" w:tplc="155CBDEC">
      <w:start w:val="1"/>
      <w:numFmt w:val="bullet"/>
      <w:lvlText w:val=""/>
      <w:lvlJc w:val="left"/>
      <w:pPr>
        <w:ind w:left="4320" w:hanging="360"/>
      </w:pPr>
      <w:rPr>
        <w:rFonts w:ascii="Wingdings" w:hAnsi="Wingdings" w:hint="default"/>
      </w:rPr>
    </w:lvl>
    <w:lvl w:ilvl="6" w:tplc="790C4AEC">
      <w:start w:val="1"/>
      <w:numFmt w:val="bullet"/>
      <w:lvlText w:val=""/>
      <w:lvlJc w:val="left"/>
      <w:pPr>
        <w:ind w:left="5040" w:hanging="360"/>
      </w:pPr>
      <w:rPr>
        <w:rFonts w:ascii="Symbol" w:hAnsi="Symbol" w:hint="default"/>
      </w:rPr>
    </w:lvl>
    <w:lvl w:ilvl="7" w:tplc="B826FE48">
      <w:start w:val="1"/>
      <w:numFmt w:val="bullet"/>
      <w:lvlText w:val="o"/>
      <w:lvlJc w:val="left"/>
      <w:pPr>
        <w:ind w:left="5760" w:hanging="360"/>
      </w:pPr>
      <w:rPr>
        <w:rFonts w:ascii="Courier New" w:hAnsi="Courier New" w:hint="default"/>
      </w:rPr>
    </w:lvl>
    <w:lvl w:ilvl="8" w:tplc="999A1040">
      <w:start w:val="1"/>
      <w:numFmt w:val="bullet"/>
      <w:lvlText w:val=""/>
      <w:lvlJc w:val="left"/>
      <w:pPr>
        <w:ind w:left="6480" w:hanging="360"/>
      </w:pPr>
      <w:rPr>
        <w:rFonts w:ascii="Wingdings" w:hAnsi="Wingdings" w:hint="default"/>
      </w:rPr>
    </w:lvl>
  </w:abstractNum>
  <w:num w:numId="1" w16cid:durableId="1535267861">
    <w:abstractNumId w:val="29"/>
  </w:num>
  <w:num w:numId="2" w16cid:durableId="1737699329">
    <w:abstractNumId w:val="56"/>
  </w:num>
  <w:num w:numId="3" w16cid:durableId="162400287">
    <w:abstractNumId w:val="63"/>
  </w:num>
  <w:num w:numId="4" w16cid:durableId="1930120743">
    <w:abstractNumId w:val="18"/>
  </w:num>
  <w:num w:numId="5" w16cid:durableId="1981618339">
    <w:abstractNumId w:val="23"/>
  </w:num>
  <w:num w:numId="6" w16cid:durableId="1163158450">
    <w:abstractNumId w:val="13"/>
  </w:num>
  <w:num w:numId="7" w16cid:durableId="1837450894">
    <w:abstractNumId w:val="2"/>
  </w:num>
  <w:num w:numId="8" w16cid:durableId="1816801542">
    <w:abstractNumId w:val="47"/>
  </w:num>
  <w:num w:numId="9" w16cid:durableId="1506676002">
    <w:abstractNumId w:val="50"/>
  </w:num>
  <w:num w:numId="10" w16cid:durableId="1012100675">
    <w:abstractNumId w:val="62"/>
  </w:num>
  <w:num w:numId="11" w16cid:durableId="1760062581">
    <w:abstractNumId w:val="45"/>
  </w:num>
  <w:num w:numId="12" w16cid:durableId="961417836">
    <w:abstractNumId w:val="11"/>
  </w:num>
  <w:num w:numId="13" w16cid:durableId="1396512419">
    <w:abstractNumId w:val="12"/>
  </w:num>
  <w:num w:numId="14" w16cid:durableId="1040323273">
    <w:abstractNumId w:val="54"/>
  </w:num>
  <w:num w:numId="15" w16cid:durableId="112211171">
    <w:abstractNumId w:val="14"/>
  </w:num>
  <w:num w:numId="16" w16cid:durableId="1518346171">
    <w:abstractNumId w:val="61"/>
  </w:num>
  <w:num w:numId="17" w16cid:durableId="1089422532">
    <w:abstractNumId w:val="15"/>
  </w:num>
  <w:num w:numId="18" w16cid:durableId="1381788440">
    <w:abstractNumId w:val="68"/>
  </w:num>
  <w:num w:numId="19" w16cid:durableId="2054039847">
    <w:abstractNumId w:val="51"/>
  </w:num>
  <w:num w:numId="20" w16cid:durableId="925040769">
    <w:abstractNumId w:val="41"/>
  </w:num>
  <w:num w:numId="21" w16cid:durableId="1260724824">
    <w:abstractNumId w:val="53"/>
  </w:num>
  <w:num w:numId="22" w16cid:durableId="20129418">
    <w:abstractNumId w:val="66"/>
  </w:num>
  <w:num w:numId="23" w16cid:durableId="1723019690">
    <w:abstractNumId w:val="6"/>
  </w:num>
  <w:num w:numId="24" w16cid:durableId="270747541">
    <w:abstractNumId w:val="43"/>
  </w:num>
  <w:num w:numId="25" w16cid:durableId="1413048053">
    <w:abstractNumId w:val="26"/>
  </w:num>
  <w:num w:numId="26" w16cid:durableId="342781643">
    <w:abstractNumId w:val="65"/>
  </w:num>
  <w:num w:numId="27" w16cid:durableId="1491408119">
    <w:abstractNumId w:val="22"/>
  </w:num>
  <w:num w:numId="28" w16cid:durableId="248345624">
    <w:abstractNumId w:val="49"/>
  </w:num>
  <w:num w:numId="29" w16cid:durableId="2120369245">
    <w:abstractNumId w:val="5"/>
  </w:num>
  <w:num w:numId="30" w16cid:durableId="1861892871">
    <w:abstractNumId w:val="57"/>
  </w:num>
  <w:num w:numId="31" w16cid:durableId="57946636">
    <w:abstractNumId w:val="42"/>
  </w:num>
  <w:num w:numId="32" w16cid:durableId="1955667612">
    <w:abstractNumId w:val="38"/>
  </w:num>
  <w:num w:numId="33" w16cid:durableId="341397063">
    <w:abstractNumId w:val="25"/>
  </w:num>
  <w:num w:numId="34" w16cid:durableId="1025208632">
    <w:abstractNumId w:val="48"/>
  </w:num>
  <w:num w:numId="35" w16cid:durableId="1701130334">
    <w:abstractNumId w:val="46"/>
  </w:num>
  <w:num w:numId="36" w16cid:durableId="476723145">
    <w:abstractNumId w:val="30"/>
  </w:num>
  <w:num w:numId="37" w16cid:durableId="1724215121">
    <w:abstractNumId w:val="59"/>
  </w:num>
  <w:num w:numId="38" w16cid:durableId="2016104505">
    <w:abstractNumId w:val="3"/>
  </w:num>
  <w:num w:numId="39" w16cid:durableId="1552883212">
    <w:abstractNumId w:val="21"/>
  </w:num>
  <w:num w:numId="40" w16cid:durableId="1519855904">
    <w:abstractNumId w:val="64"/>
  </w:num>
  <w:num w:numId="41" w16cid:durableId="1401706217">
    <w:abstractNumId w:val="19"/>
  </w:num>
  <w:num w:numId="42" w16cid:durableId="641664383">
    <w:abstractNumId w:val="4"/>
  </w:num>
  <w:num w:numId="43" w16cid:durableId="1681809609">
    <w:abstractNumId w:val="10"/>
  </w:num>
  <w:num w:numId="44" w16cid:durableId="1832795991">
    <w:abstractNumId w:val="40"/>
  </w:num>
  <w:num w:numId="45" w16cid:durableId="1153133892">
    <w:abstractNumId w:val="17"/>
  </w:num>
  <w:num w:numId="46" w16cid:durableId="1105734509">
    <w:abstractNumId w:val="35"/>
  </w:num>
  <w:num w:numId="47" w16cid:durableId="1613783771">
    <w:abstractNumId w:val="20"/>
  </w:num>
  <w:num w:numId="48" w16cid:durableId="39600556">
    <w:abstractNumId w:val="60"/>
  </w:num>
  <w:num w:numId="49" w16cid:durableId="1736969365">
    <w:abstractNumId w:val="27"/>
  </w:num>
  <w:num w:numId="50" w16cid:durableId="808132955">
    <w:abstractNumId w:val="37"/>
  </w:num>
  <w:num w:numId="51" w16cid:durableId="573320686">
    <w:abstractNumId w:val="67"/>
  </w:num>
  <w:num w:numId="52" w16cid:durableId="704211098">
    <w:abstractNumId w:val="32"/>
  </w:num>
  <w:num w:numId="53" w16cid:durableId="1441947909">
    <w:abstractNumId w:val="39"/>
  </w:num>
  <w:num w:numId="54" w16cid:durableId="1602031957">
    <w:abstractNumId w:val="9"/>
  </w:num>
  <w:num w:numId="55" w16cid:durableId="700471344">
    <w:abstractNumId w:val="58"/>
  </w:num>
  <w:num w:numId="56" w16cid:durableId="669260327">
    <w:abstractNumId w:val="55"/>
  </w:num>
  <w:num w:numId="57" w16cid:durableId="118381722">
    <w:abstractNumId w:val="24"/>
  </w:num>
  <w:num w:numId="58" w16cid:durableId="1486895010">
    <w:abstractNumId w:val="36"/>
  </w:num>
  <w:num w:numId="59" w16cid:durableId="590048246">
    <w:abstractNumId w:val="28"/>
  </w:num>
  <w:num w:numId="60" w16cid:durableId="1149201355">
    <w:abstractNumId w:val="7"/>
  </w:num>
  <w:num w:numId="61" w16cid:durableId="549343699">
    <w:abstractNumId w:val="33"/>
  </w:num>
  <w:num w:numId="62" w16cid:durableId="262539942">
    <w:abstractNumId w:val="16"/>
  </w:num>
  <w:num w:numId="63" w16cid:durableId="144248890">
    <w:abstractNumId w:val="1"/>
  </w:num>
  <w:num w:numId="64" w16cid:durableId="1650286752">
    <w:abstractNumId w:val="34"/>
  </w:num>
  <w:num w:numId="65" w16cid:durableId="2144231170">
    <w:abstractNumId w:val="8"/>
  </w:num>
  <w:num w:numId="66" w16cid:durableId="347754907">
    <w:abstractNumId w:val="0"/>
  </w:num>
  <w:num w:numId="67" w16cid:durableId="1655841912">
    <w:abstractNumId w:val="52"/>
  </w:num>
  <w:num w:numId="68" w16cid:durableId="383649537">
    <w:abstractNumId w:val="31"/>
  </w:num>
  <w:num w:numId="69" w16cid:durableId="35318924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104E1"/>
    <w:rsid w:val="00021BF1"/>
    <w:rsid w:val="00022D74"/>
    <w:rsid w:val="00024899"/>
    <w:rsid w:val="00025862"/>
    <w:rsid w:val="00033AA9"/>
    <w:rsid w:val="00033D75"/>
    <w:rsid w:val="00040080"/>
    <w:rsid w:val="00051123"/>
    <w:rsid w:val="00065FC3"/>
    <w:rsid w:val="000718EC"/>
    <w:rsid w:val="000859AE"/>
    <w:rsid w:val="00094EAA"/>
    <w:rsid w:val="0009764A"/>
    <w:rsid w:val="000A3D9B"/>
    <w:rsid w:val="000A63A8"/>
    <w:rsid w:val="000A790E"/>
    <w:rsid w:val="000A7A15"/>
    <w:rsid w:val="000B6D97"/>
    <w:rsid w:val="000D0E93"/>
    <w:rsid w:val="000E3330"/>
    <w:rsid w:val="000E4B65"/>
    <w:rsid w:val="000E5AEA"/>
    <w:rsid w:val="000F5270"/>
    <w:rsid w:val="00100703"/>
    <w:rsid w:val="0010127F"/>
    <w:rsid w:val="00103283"/>
    <w:rsid w:val="0010538F"/>
    <w:rsid w:val="0011774F"/>
    <w:rsid w:val="00121C2D"/>
    <w:rsid w:val="001231AB"/>
    <w:rsid w:val="00130BAE"/>
    <w:rsid w:val="00134086"/>
    <w:rsid w:val="001437E7"/>
    <w:rsid w:val="00161800"/>
    <w:rsid w:val="00165622"/>
    <w:rsid w:val="00173620"/>
    <w:rsid w:val="00176712"/>
    <w:rsid w:val="00177333"/>
    <w:rsid w:val="00177404"/>
    <w:rsid w:val="00180CBF"/>
    <w:rsid w:val="00185A4A"/>
    <w:rsid w:val="00194B40"/>
    <w:rsid w:val="001A14AC"/>
    <w:rsid w:val="001A6F6D"/>
    <w:rsid w:val="001B4068"/>
    <w:rsid w:val="001C6C6D"/>
    <w:rsid w:val="001D425C"/>
    <w:rsid w:val="001D7A05"/>
    <w:rsid w:val="001E120C"/>
    <w:rsid w:val="00201A78"/>
    <w:rsid w:val="00202993"/>
    <w:rsid w:val="00211F18"/>
    <w:rsid w:val="002202D0"/>
    <w:rsid w:val="00221DA1"/>
    <w:rsid w:val="00222273"/>
    <w:rsid w:val="0022765F"/>
    <w:rsid w:val="00235F24"/>
    <w:rsid w:val="00252706"/>
    <w:rsid w:val="002530A4"/>
    <w:rsid w:val="00254FB2"/>
    <w:rsid w:val="00255C0C"/>
    <w:rsid w:val="00265B1E"/>
    <w:rsid w:val="00270FDB"/>
    <w:rsid w:val="00271FD1"/>
    <w:rsid w:val="002750D7"/>
    <w:rsid w:val="0027745C"/>
    <w:rsid w:val="0029058B"/>
    <w:rsid w:val="002938AF"/>
    <w:rsid w:val="00295357"/>
    <w:rsid w:val="002A3E29"/>
    <w:rsid w:val="002A41E8"/>
    <w:rsid w:val="002B3D49"/>
    <w:rsid w:val="002C2788"/>
    <w:rsid w:val="002C3CFC"/>
    <w:rsid w:val="002E0610"/>
    <w:rsid w:val="00300D49"/>
    <w:rsid w:val="00312DC5"/>
    <w:rsid w:val="0031464B"/>
    <w:rsid w:val="003156A7"/>
    <w:rsid w:val="00315A2E"/>
    <w:rsid w:val="00316FAC"/>
    <w:rsid w:val="00320E29"/>
    <w:rsid w:val="00322D5A"/>
    <w:rsid w:val="00324734"/>
    <w:rsid w:val="0033144E"/>
    <w:rsid w:val="00333442"/>
    <w:rsid w:val="0033696C"/>
    <w:rsid w:val="0034381D"/>
    <w:rsid w:val="0038707D"/>
    <w:rsid w:val="003875C8"/>
    <w:rsid w:val="00390F3A"/>
    <w:rsid w:val="003932E8"/>
    <w:rsid w:val="0039361F"/>
    <w:rsid w:val="003943F3"/>
    <w:rsid w:val="003A4146"/>
    <w:rsid w:val="003D0E0D"/>
    <w:rsid w:val="003D17F8"/>
    <w:rsid w:val="003D3FA6"/>
    <w:rsid w:val="003E0C3C"/>
    <w:rsid w:val="00400817"/>
    <w:rsid w:val="00412249"/>
    <w:rsid w:val="00417BE0"/>
    <w:rsid w:val="00417DF1"/>
    <w:rsid w:val="00422B9B"/>
    <w:rsid w:val="004277EF"/>
    <w:rsid w:val="004419D3"/>
    <w:rsid w:val="0044523F"/>
    <w:rsid w:val="0045491E"/>
    <w:rsid w:val="004778A9"/>
    <w:rsid w:val="00477AF2"/>
    <w:rsid w:val="00487499"/>
    <w:rsid w:val="004C0286"/>
    <w:rsid w:val="004C5414"/>
    <w:rsid w:val="004D0716"/>
    <w:rsid w:val="004E7426"/>
    <w:rsid w:val="005073DA"/>
    <w:rsid w:val="00512D4E"/>
    <w:rsid w:val="00513F2E"/>
    <w:rsid w:val="00525E60"/>
    <w:rsid w:val="00533712"/>
    <w:rsid w:val="00537143"/>
    <w:rsid w:val="0055338E"/>
    <w:rsid w:val="00554EE8"/>
    <w:rsid w:val="00562259"/>
    <w:rsid w:val="00574437"/>
    <w:rsid w:val="005772EF"/>
    <w:rsid w:val="00583F21"/>
    <w:rsid w:val="00597E14"/>
    <w:rsid w:val="005B03EB"/>
    <w:rsid w:val="005B6145"/>
    <w:rsid w:val="005B7C24"/>
    <w:rsid w:val="005C15C3"/>
    <w:rsid w:val="005C357D"/>
    <w:rsid w:val="005D2B49"/>
    <w:rsid w:val="005E58E1"/>
    <w:rsid w:val="005F3185"/>
    <w:rsid w:val="005F377E"/>
    <w:rsid w:val="006005FD"/>
    <w:rsid w:val="00602583"/>
    <w:rsid w:val="00603421"/>
    <w:rsid w:val="00611079"/>
    <w:rsid w:val="006232C9"/>
    <w:rsid w:val="006271A7"/>
    <w:rsid w:val="00633A75"/>
    <w:rsid w:val="00645E2C"/>
    <w:rsid w:val="00647B64"/>
    <w:rsid w:val="0066794F"/>
    <w:rsid w:val="0069344C"/>
    <w:rsid w:val="006A0027"/>
    <w:rsid w:val="006B25C2"/>
    <w:rsid w:val="006C3AC3"/>
    <w:rsid w:val="006C3C38"/>
    <w:rsid w:val="006E07ED"/>
    <w:rsid w:val="00701853"/>
    <w:rsid w:val="00701C1D"/>
    <w:rsid w:val="00711065"/>
    <w:rsid w:val="00712C5C"/>
    <w:rsid w:val="00715E5F"/>
    <w:rsid w:val="007212F1"/>
    <w:rsid w:val="00727F3F"/>
    <w:rsid w:val="0074542C"/>
    <w:rsid w:val="00747566"/>
    <w:rsid w:val="007552D7"/>
    <w:rsid w:val="00762425"/>
    <w:rsid w:val="0076422C"/>
    <w:rsid w:val="00771044"/>
    <w:rsid w:val="00780A18"/>
    <w:rsid w:val="00780F00"/>
    <w:rsid w:val="00781991"/>
    <w:rsid w:val="007844A5"/>
    <w:rsid w:val="00785DDE"/>
    <w:rsid w:val="00787DCA"/>
    <w:rsid w:val="00792F7B"/>
    <w:rsid w:val="007A0F2C"/>
    <w:rsid w:val="007B0536"/>
    <w:rsid w:val="007B1E13"/>
    <w:rsid w:val="007B444A"/>
    <w:rsid w:val="007B76E9"/>
    <w:rsid w:val="007D10F8"/>
    <w:rsid w:val="007D6587"/>
    <w:rsid w:val="007E09F3"/>
    <w:rsid w:val="007E1491"/>
    <w:rsid w:val="007F4738"/>
    <w:rsid w:val="007F6357"/>
    <w:rsid w:val="00800891"/>
    <w:rsid w:val="00810D0D"/>
    <w:rsid w:val="00812199"/>
    <w:rsid w:val="00822E7E"/>
    <w:rsid w:val="008239D0"/>
    <w:rsid w:val="00825531"/>
    <w:rsid w:val="00827703"/>
    <w:rsid w:val="00867878"/>
    <w:rsid w:val="00868CB3"/>
    <w:rsid w:val="008743A4"/>
    <w:rsid w:val="008749E3"/>
    <w:rsid w:val="00875C97"/>
    <w:rsid w:val="00883929"/>
    <w:rsid w:val="0089662E"/>
    <w:rsid w:val="00896AB0"/>
    <w:rsid w:val="008A3D48"/>
    <w:rsid w:val="008B251F"/>
    <w:rsid w:val="008B72E8"/>
    <w:rsid w:val="008C63D1"/>
    <w:rsid w:val="008D486F"/>
    <w:rsid w:val="008E0538"/>
    <w:rsid w:val="008E259D"/>
    <w:rsid w:val="008F6071"/>
    <w:rsid w:val="00900644"/>
    <w:rsid w:val="00911546"/>
    <w:rsid w:val="00927ADA"/>
    <w:rsid w:val="009308E7"/>
    <w:rsid w:val="00936A75"/>
    <w:rsid w:val="009379A5"/>
    <w:rsid w:val="009428D7"/>
    <w:rsid w:val="0094795E"/>
    <w:rsid w:val="0096195F"/>
    <w:rsid w:val="0096613D"/>
    <w:rsid w:val="0097186F"/>
    <w:rsid w:val="00974367"/>
    <w:rsid w:val="00981E39"/>
    <w:rsid w:val="0099178B"/>
    <w:rsid w:val="009A7DBB"/>
    <w:rsid w:val="009B09A9"/>
    <w:rsid w:val="009B516C"/>
    <w:rsid w:val="009C4D27"/>
    <w:rsid w:val="009D3B37"/>
    <w:rsid w:val="009E1CEA"/>
    <w:rsid w:val="009E3144"/>
    <w:rsid w:val="009E3737"/>
    <w:rsid w:val="009F0983"/>
    <w:rsid w:val="009F30C8"/>
    <w:rsid w:val="00A044C3"/>
    <w:rsid w:val="00A07337"/>
    <w:rsid w:val="00A3630E"/>
    <w:rsid w:val="00A370A2"/>
    <w:rsid w:val="00A4023A"/>
    <w:rsid w:val="00A57D58"/>
    <w:rsid w:val="00A62720"/>
    <w:rsid w:val="00A633AC"/>
    <w:rsid w:val="00A67480"/>
    <w:rsid w:val="00A736F7"/>
    <w:rsid w:val="00A77E0E"/>
    <w:rsid w:val="00A81941"/>
    <w:rsid w:val="00A859C7"/>
    <w:rsid w:val="00AA04C2"/>
    <w:rsid w:val="00AA2AA8"/>
    <w:rsid w:val="00AB09C3"/>
    <w:rsid w:val="00AB4F1D"/>
    <w:rsid w:val="00AB5AB9"/>
    <w:rsid w:val="00AC0080"/>
    <w:rsid w:val="00AC129D"/>
    <w:rsid w:val="00AC77AD"/>
    <w:rsid w:val="00AD44B2"/>
    <w:rsid w:val="00AD5D67"/>
    <w:rsid w:val="00AD7B8D"/>
    <w:rsid w:val="00AF0F48"/>
    <w:rsid w:val="00AF4620"/>
    <w:rsid w:val="00B12503"/>
    <w:rsid w:val="00B22AC2"/>
    <w:rsid w:val="00B252DC"/>
    <w:rsid w:val="00B3355F"/>
    <w:rsid w:val="00B4299A"/>
    <w:rsid w:val="00B55AFA"/>
    <w:rsid w:val="00B57879"/>
    <w:rsid w:val="00B646DB"/>
    <w:rsid w:val="00B7045B"/>
    <w:rsid w:val="00B86B37"/>
    <w:rsid w:val="00B96E14"/>
    <w:rsid w:val="00BB0C7A"/>
    <w:rsid w:val="00BE03C8"/>
    <w:rsid w:val="00BE614E"/>
    <w:rsid w:val="00BE6DAC"/>
    <w:rsid w:val="00BF10D1"/>
    <w:rsid w:val="00C0165D"/>
    <w:rsid w:val="00C10699"/>
    <w:rsid w:val="00C17EB1"/>
    <w:rsid w:val="00C35E00"/>
    <w:rsid w:val="00C464AD"/>
    <w:rsid w:val="00C519F4"/>
    <w:rsid w:val="00C54F22"/>
    <w:rsid w:val="00C6196D"/>
    <w:rsid w:val="00C6391F"/>
    <w:rsid w:val="00C71DA8"/>
    <w:rsid w:val="00C73266"/>
    <w:rsid w:val="00C73296"/>
    <w:rsid w:val="00C75225"/>
    <w:rsid w:val="00C80634"/>
    <w:rsid w:val="00C82520"/>
    <w:rsid w:val="00C8300D"/>
    <w:rsid w:val="00C97ED1"/>
    <w:rsid w:val="00CA0D40"/>
    <w:rsid w:val="00CA2B5F"/>
    <w:rsid w:val="00CA7AF6"/>
    <w:rsid w:val="00CB0FE3"/>
    <w:rsid w:val="00CC4F0C"/>
    <w:rsid w:val="00CC5718"/>
    <w:rsid w:val="00CC5FB1"/>
    <w:rsid w:val="00CD10B4"/>
    <w:rsid w:val="00CD215B"/>
    <w:rsid w:val="00CD3AF6"/>
    <w:rsid w:val="00CD515C"/>
    <w:rsid w:val="00CD7A41"/>
    <w:rsid w:val="00CE64AA"/>
    <w:rsid w:val="00CF2DD1"/>
    <w:rsid w:val="00D00A48"/>
    <w:rsid w:val="00D0614B"/>
    <w:rsid w:val="00D06D30"/>
    <w:rsid w:val="00D11460"/>
    <w:rsid w:val="00D1610A"/>
    <w:rsid w:val="00D22187"/>
    <w:rsid w:val="00D31664"/>
    <w:rsid w:val="00D35EAD"/>
    <w:rsid w:val="00D37A85"/>
    <w:rsid w:val="00D37B2F"/>
    <w:rsid w:val="00D419DE"/>
    <w:rsid w:val="00D455B2"/>
    <w:rsid w:val="00D50A40"/>
    <w:rsid w:val="00D54F8E"/>
    <w:rsid w:val="00D6270B"/>
    <w:rsid w:val="00D62D97"/>
    <w:rsid w:val="00D65D6E"/>
    <w:rsid w:val="00D66438"/>
    <w:rsid w:val="00D6D612"/>
    <w:rsid w:val="00D70AF6"/>
    <w:rsid w:val="00D756CF"/>
    <w:rsid w:val="00D7779F"/>
    <w:rsid w:val="00D80665"/>
    <w:rsid w:val="00D912BD"/>
    <w:rsid w:val="00D940EC"/>
    <w:rsid w:val="00DA2AE6"/>
    <w:rsid w:val="00DA65C2"/>
    <w:rsid w:val="00DB5275"/>
    <w:rsid w:val="00DD26F3"/>
    <w:rsid w:val="00DD4D22"/>
    <w:rsid w:val="00DD5484"/>
    <w:rsid w:val="00DE1736"/>
    <w:rsid w:val="00DE3889"/>
    <w:rsid w:val="00DE62C6"/>
    <w:rsid w:val="00DF1ABE"/>
    <w:rsid w:val="00E07214"/>
    <w:rsid w:val="00E1111F"/>
    <w:rsid w:val="00E24F6E"/>
    <w:rsid w:val="00E3332F"/>
    <w:rsid w:val="00E366DA"/>
    <w:rsid w:val="00E46535"/>
    <w:rsid w:val="00E548F1"/>
    <w:rsid w:val="00E57F9E"/>
    <w:rsid w:val="00E67712"/>
    <w:rsid w:val="00E76F98"/>
    <w:rsid w:val="00E853A9"/>
    <w:rsid w:val="00E92FB5"/>
    <w:rsid w:val="00E97FFA"/>
    <w:rsid w:val="00EA3765"/>
    <w:rsid w:val="00EA5E16"/>
    <w:rsid w:val="00EA7E26"/>
    <w:rsid w:val="00EA7F24"/>
    <w:rsid w:val="00EC5B8F"/>
    <w:rsid w:val="00ED2D1D"/>
    <w:rsid w:val="00EE1AF1"/>
    <w:rsid w:val="00EF2586"/>
    <w:rsid w:val="00EF3550"/>
    <w:rsid w:val="00F07A7D"/>
    <w:rsid w:val="00F1330E"/>
    <w:rsid w:val="00F17D8C"/>
    <w:rsid w:val="00F24D3C"/>
    <w:rsid w:val="00F30F4D"/>
    <w:rsid w:val="00F4650D"/>
    <w:rsid w:val="00F4730B"/>
    <w:rsid w:val="00F55FB8"/>
    <w:rsid w:val="00F64240"/>
    <w:rsid w:val="00F65858"/>
    <w:rsid w:val="00F71EC9"/>
    <w:rsid w:val="00F72336"/>
    <w:rsid w:val="00F8103E"/>
    <w:rsid w:val="00F8492F"/>
    <w:rsid w:val="00F85DC2"/>
    <w:rsid w:val="00F913B4"/>
    <w:rsid w:val="00F92253"/>
    <w:rsid w:val="00F97B19"/>
    <w:rsid w:val="00FB05D8"/>
    <w:rsid w:val="00FB2320"/>
    <w:rsid w:val="00FB401C"/>
    <w:rsid w:val="00FB6073"/>
    <w:rsid w:val="00FC1342"/>
    <w:rsid w:val="00FC1E06"/>
    <w:rsid w:val="00FC636C"/>
    <w:rsid w:val="00FE2152"/>
    <w:rsid w:val="00FE5661"/>
    <w:rsid w:val="00FE6D75"/>
    <w:rsid w:val="00FE7FC7"/>
    <w:rsid w:val="00FF5C95"/>
    <w:rsid w:val="012EC623"/>
    <w:rsid w:val="014B21F6"/>
    <w:rsid w:val="017510D7"/>
    <w:rsid w:val="023F697A"/>
    <w:rsid w:val="02B6E50A"/>
    <w:rsid w:val="02CAF1AE"/>
    <w:rsid w:val="02D8546A"/>
    <w:rsid w:val="035A33C8"/>
    <w:rsid w:val="035AE59D"/>
    <w:rsid w:val="05B4EE46"/>
    <w:rsid w:val="06DED1B4"/>
    <w:rsid w:val="0758C7FC"/>
    <w:rsid w:val="079B20A9"/>
    <w:rsid w:val="07F655B5"/>
    <w:rsid w:val="08299852"/>
    <w:rsid w:val="084FF5A0"/>
    <w:rsid w:val="08E2C610"/>
    <w:rsid w:val="08ED2673"/>
    <w:rsid w:val="09D7CCE0"/>
    <w:rsid w:val="0A39A651"/>
    <w:rsid w:val="0A8392A1"/>
    <w:rsid w:val="0AD2A109"/>
    <w:rsid w:val="0C0D1AE2"/>
    <w:rsid w:val="0C35D51A"/>
    <w:rsid w:val="0D5FB917"/>
    <w:rsid w:val="0D8A90E2"/>
    <w:rsid w:val="0E07C342"/>
    <w:rsid w:val="0E185878"/>
    <w:rsid w:val="0E219B40"/>
    <w:rsid w:val="0EF5E0DA"/>
    <w:rsid w:val="0F177085"/>
    <w:rsid w:val="0F41AFC6"/>
    <w:rsid w:val="0FF411AD"/>
    <w:rsid w:val="11098BB2"/>
    <w:rsid w:val="11DC30AE"/>
    <w:rsid w:val="11F2B76F"/>
    <w:rsid w:val="11F9409A"/>
    <w:rsid w:val="129BB05D"/>
    <w:rsid w:val="12B78F26"/>
    <w:rsid w:val="13365A69"/>
    <w:rsid w:val="134E583B"/>
    <w:rsid w:val="1394F313"/>
    <w:rsid w:val="15047090"/>
    <w:rsid w:val="1521E5B3"/>
    <w:rsid w:val="1572A7FD"/>
    <w:rsid w:val="15A8858C"/>
    <w:rsid w:val="15C805AE"/>
    <w:rsid w:val="15CC893C"/>
    <w:rsid w:val="1618C4C5"/>
    <w:rsid w:val="16371FB7"/>
    <w:rsid w:val="17410F3F"/>
    <w:rsid w:val="1753E768"/>
    <w:rsid w:val="176A8678"/>
    <w:rsid w:val="17B5D37B"/>
    <w:rsid w:val="1912D988"/>
    <w:rsid w:val="1A53221C"/>
    <w:rsid w:val="1A5A408B"/>
    <w:rsid w:val="1A99E396"/>
    <w:rsid w:val="1B2C0D3B"/>
    <w:rsid w:val="1BAAEF1A"/>
    <w:rsid w:val="1C1A0034"/>
    <w:rsid w:val="1D3EC38A"/>
    <w:rsid w:val="1D638CDA"/>
    <w:rsid w:val="1D92BCDD"/>
    <w:rsid w:val="1DF0360D"/>
    <w:rsid w:val="1E064045"/>
    <w:rsid w:val="1FA0F867"/>
    <w:rsid w:val="201CDEF6"/>
    <w:rsid w:val="206DDD14"/>
    <w:rsid w:val="20992D50"/>
    <w:rsid w:val="20CD6839"/>
    <w:rsid w:val="211E01E1"/>
    <w:rsid w:val="217C08B8"/>
    <w:rsid w:val="21B6DDE4"/>
    <w:rsid w:val="224DDB45"/>
    <w:rsid w:val="22AEE370"/>
    <w:rsid w:val="231C33E4"/>
    <w:rsid w:val="2346F35E"/>
    <w:rsid w:val="2354EE57"/>
    <w:rsid w:val="23D0B216"/>
    <w:rsid w:val="2449F23C"/>
    <w:rsid w:val="25183A7D"/>
    <w:rsid w:val="258E4170"/>
    <w:rsid w:val="25A4369D"/>
    <w:rsid w:val="25E4884A"/>
    <w:rsid w:val="26D858D9"/>
    <w:rsid w:val="28011DF2"/>
    <w:rsid w:val="298EE197"/>
    <w:rsid w:val="29D64148"/>
    <w:rsid w:val="2B06C297"/>
    <w:rsid w:val="2B1FAA7F"/>
    <w:rsid w:val="2B280202"/>
    <w:rsid w:val="2BEB3E1C"/>
    <w:rsid w:val="2C4C8252"/>
    <w:rsid w:val="2C84AC98"/>
    <w:rsid w:val="2CA3C15D"/>
    <w:rsid w:val="2D0B03CE"/>
    <w:rsid w:val="2D1CD3F8"/>
    <w:rsid w:val="2D8402BA"/>
    <w:rsid w:val="2E6BCCCD"/>
    <w:rsid w:val="2E7C1D66"/>
    <w:rsid w:val="2F086D4C"/>
    <w:rsid w:val="2F169952"/>
    <w:rsid w:val="30DC003A"/>
    <w:rsid w:val="30E1534E"/>
    <w:rsid w:val="31347AF9"/>
    <w:rsid w:val="31EC9408"/>
    <w:rsid w:val="32B99BAD"/>
    <w:rsid w:val="32BE7CFF"/>
    <w:rsid w:val="32C4F282"/>
    <w:rsid w:val="32C86453"/>
    <w:rsid w:val="32E507FB"/>
    <w:rsid w:val="332180EC"/>
    <w:rsid w:val="33BDBE70"/>
    <w:rsid w:val="342EA5A6"/>
    <w:rsid w:val="3444A09F"/>
    <w:rsid w:val="348E05B4"/>
    <w:rsid w:val="34C375A3"/>
    <w:rsid w:val="3513FD6F"/>
    <w:rsid w:val="354A0FE7"/>
    <w:rsid w:val="357AD146"/>
    <w:rsid w:val="35A5D832"/>
    <w:rsid w:val="36293375"/>
    <w:rsid w:val="362F3673"/>
    <w:rsid w:val="36701C64"/>
    <w:rsid w:val="36876CB4"/>
    <w:rsid w:val="37274CBC"/>
    <w:rsid w:val="3756D811"/>
    <w:rsid w:val="375E5152"/>
    <w:rsid w:val="37E7224D"/>
    <w:rsid w:val="37FD3D01"/>
    <w:rsid w:val="38685CB9"/>
    <w:rsid w:val="38F9082C"/>
    <w:rsid w:val="38FBB60A"/>
    <w:rsid w:val="39C753B8"/>
    <w:rsid w:val="3A14F518"/>
    <w:rsid w:val="3BD0441C"/>
    <w:rsid w:val="3C465002"/>
    <w:rsid w:val="3D12671B"/>
    <w:rsid w:val="3D3CE073"/>
    <w:rsid w:val="3D465FAC"/>
    <w:rsid w:val="3D57CB73"/>
    <w:rsid w:val="3E8B0E3C"/>
    <w:rsid w:val="3F0771D4"/>
    <w:rsid w:val="3F80D9C2"/>
    <w:rsid w:val="3FF7E0DF"/>
    <w:rsid w:val="403EED4A"/>
    <w:rsid w:val="404954BD"/>
    <w:rsid w:val="40CE5524"/>
    <w:rsid w:val="40CF5BCC"/>
    <w:rsid w:val="40DE9E24"/>
    <w:rsid w:val="412E5729"/>
    <w:rsid w:val="414E5338"/>
    <w:rsid w:val="418FE042"/>
    <w:rsid w:val="42871EC1"/>
    <w:rsid w:val="4347B0B9"/>
    <w:rsid w:val="434EB3C8"/>
    <w:rsid w:val="43962C48"/>
    <w:rsid w:val="43DD764B"/>
    <w:rsid w:val="44F44594"/>
    <w:rsid w:val="453CAD77"/>
    <w:rsid w:val="453ED8B2"/>
    <w:rsid w:val="4557AF99"/>
    <w:rsid w:val="46BDFFB7"/>
    <w:rsid w:val="46D6D894"/>
    <w:rsid w:val="4772809B"/>
    <w:rsid w:val="47962B32"/>
    <w:rsid w:val="4796FAB2"/>
    <w:rsid w:val="485B99C0"/>
    <w:rsid w:val="489DAB06"/>
    <w:rsid w:val="48A673B4"/>
    <w:rsid w:val="49B4AEC1"/>
    <w:rsid w:val="49D7C72A"/>
    <w:rsid w:val="49FF2DCD"/>
    <w:rsid w:val="4A58780A"/>
    <w:rsid w:val="4A91EEFE"/>
    <w:rsid w:val="4A9A7909"/>
    <w:rsid w:val="4AE6706A"/>
    <w:rsid w:val="4B222712"/>
    <w:rsid w:val="4B72D9F3"/>
    <w:rsid w:val="4BDEB2E2"/>
    <w:rsid w:val="4CB5C591"/>
    <w:rsid w:val="4D071E96"/>
    <w:rsid w:val="4D1568D9"/>
    <w:rsid w:val="4D70C375"/>
    <w:rsid w:val="4DA9058D"/>
    <w:rsid w:val="4DF1FE46"/>
    <w:rsid w:val="4E56177D"/>
    <w:rsid w:val="4E701E5C"/>
    <w:rsid w:val="4EB22C67"/>
    <w:rsid w:val="4F202230"/>
    <w:rsid w:val="4F31072F"/>
    <w:rsid w:val="4FA007CF"/>
    <w:rsid w:val="5057C3BE"/>
    <w:rsid w:val="50D4026E"/>
    <w:rsid w:val="5114AED7"/>
    <w:rsid w:val="5114E06F"/>
    <w:rsid w:val="515FB1A9"/>
    <w:rsid w:val="51851AD0"/>
    <w:rsid w:val="51D576FA"/>
    <w:rsid w:val="52819800"/>
    <w:rsid w:val="52AA9936"/>
    <w:rsid w:val="52B8F93F"/>
    <w:rsid w:val="52D800C3"/>
    <w:rsid w:val="52F8E40A"/>
    <w:rsid w:val="52FFA7EA"/>
    <w:rsid w:val="53858C5B"/>
    <w:rsid w:val="53D923B3"/>
    <w:rsid w:val="543EC3D6"/>
    <w:rsid w:val="54963FCB"/>
    <w:rsid w:val="5499A9B0"/>
    <w:rsid w:val="54B4A5C9"/>
    <w:rsid w:val="54CB08CD"/>
    <w:rsid w:val="555AFA8F"/>
    <w:rsid w:val="55E29622"/>
    <w:rsid w:val="560E336E"/>
    <w:rsid w:val="562DC089"/>
    <w:rsid w:val="57BF207D"/>
    <w:rsid w:val="582F456C"/>
    <w:rsid w:val="583E4E9D"/>
    <w:rsid w:val="58D5193A"/>
    <w:rsid w:val="59596BD4"/>
    <w:rsid w:val="59C9EDDA"/>
    <w:rsid w:val="5A0215D9"/>
    <w:rsid w:val="5A3EDA1A"/>
    <w:rsid w:val="5A5EE573"/>
    <w:rsid w:val="5A820F05"/>
    <w:rsid w:val="5A8B086B"/>
    <w:rsid w:val="5AD3E50A"/>
    <w:rsid w:val="5AF6FB1D"/>
    <w:rsid w:val="5B513991"/>
    <w:rsid w:val="5BA83126"/>
    <w:rsid w:val="5BC247D2"/>
    <w:rsid w:val="5C128F01"/>
    <w:rsid w:val="5C50A922"/>
    <w:rsid w:val="5C990EB5"/>
    <w:rsid w:val="5D014C1E"/>
    <w:rsid w:val="5D783B4B"/>
    <w:rsid w:val="5DA54A05"/>
    <w:rsid w:val="5DFBE8E9"/>
    <w:rsid w:val="5E85BE97"/>
    <w:rsid w:val="5F2FECAB"/>
    <w:rsid w:val="5FB4DA14"/>
    <w:rsid w:val="5FB87E4C"/>
    <w:rsid w:val="5FD9EC20"/>
    <w:rsid w:val="6036B51C"/>
    <w:rsid w:val="60BA95FA"/>
    <w:rsid w:val="618F15E2"/>
    <w:rsid w:val="61EB72B4"/>
    <w:rsid w:val="61FDD1E4"/>
    <w:rsid w:val="622B4873"/>
    <w:rsid w:val="624B3D50"/>
    <w:rsid w:val="63805214"/>
    <w:rsid w:val="6396EAD9"/>
    <w:rsid w:val="63AF7E10"/>
    <w:rsid w:val="63FF2D77"/>
    <w:rsid w:val="6572B157"/>
    <w:rsid w:val="6577CBA4"/>
    <w:rsid w:val="657859DD"/>
    <w:rsid w:val="659A359A"/>
    <w:rsid w:val="65E32902"/>
    <w:rsid w:val="66472BC1"/>
    <w:rsid w:val="669BC7CA"/>
    <w:rsid w:val="66AB29A9"/>
    <w:rsid w:val="677292F0"/>
    <w:rsid w:val="67BFE948"/>
    <w:rsid w:val="6804C85D"/>
    <w:rsid w:val="688D5337"/>
    <w:rsid w:val="68CFBECC"/>
    <w:rsid w:val="690841B8"/>
    <w:rsid w:val="69DB4A1D"/>
    <w:rsid w:val="6A0D423E"/>
    <w:rsid w:val="6A3B475B"/>
    <w:rsid w:val="6AA1E396"/>
    <w:rsid w:val="6AE296AD"/>
    <w:rsid w:val="6B7F8821"/>
    <w:rsid w:val="6B9E626A"/>
    <w:rsid w:val="6C0D235C"/>
    <w:rsid w:val="6C30D4DC"/>
    <w:rsid w:val="6C8324A7"/>
    <w:rsid w:val="6D9C971F"/>
    <w:rsid w:val="6DA2D887"/>
    <w:rsid w:val="6DA7926B"/>
    <w:rsid w:val="6DF63680"/>
    <w:rsid w:val="6E20475D"/>
    <w:rsid w:val="6E3B188A"/>
    <w:rsid w:val="6EAB0F4E"/>
    <w:rsid w:val="6EBB7FC9"/>
    <w:rsid w:val="6EC5ECEF"/>
    <w:rsid w:val="6F90C342"/>
    <w:rsid w:val="6F99C2D0"/>
    <w:rsid w:val="6FAB7906"/>
    <w:rsid w:val="6FFDEE63"/>
    <w:rsid w:val="7055C1C3"/>
    <w:rsid w:val="70CE5525"/>
    <w:rsid w:val="7175616C"/>
    <w:rsid w:val="72393152"/>
    <w:rsid w:val="73A8AA05"/>
    <w:rsid w:val="73F770CD"/>
    <w:rsid w:val="741A73C9"/>
    <w:rsid w:val="74C9AC49"/>
    <w:rsid w:val="74DAB738"/>
    <w:rsid w:val="754F9B26"/>
    <w:rsid w:val="766C4BD1"/>
    <w:rsid w:val="76933D6E"/>
    <w:rsid w:val="769C6E50"/>
    <w:rsid w:val="775798FF"/>
    <w:rsid w:val="783ECBB9"/>
    <w:rsid w:val="784C33D5"/>
    <w:rsid w:val="788E6757"/>
    <w:rsid w:val="791885F1"/>
    <w:rsid w:val="79556700"/>
    <w:rsid w:val="79F641F3"/>
    <w:rsid w:val="7A88623B"/>
    <w:rsid w:val="7AD1F948"/>
    <w:rsid w:val="7AF05E38"/>
    <w:rsid w:val="7B4894E0"/>
    <w:rsid w:val="7B4DD77D"/>
    <w:rsid w:val="7BE445B6"/>
    <w:rsid w:val="7C6E8159"/>
    <w:rsid w:val="7C9694A5"/>
    <w:rsid w:val="7CFE1DCB"/>
    <w:rsid w:val="7D1512BC"/>
    <w:rsid w:val="7D74DF9A"/>
    <w:rsid w:val="7DF00628"/>
    <w:rsid w:val="7DF2DF9A"/>
    <w:rsid w:val="7E5ECA9A"/>
    <w:rsid w:val="7EA4D701"/>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3D57CB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65B1E"/>
    <w:rPr>
      <w:color w:val="954F72" w:themeColor="followedHyperlink"/>
      <w:u w:val="single"/>
    </w:rPr>
  </w:style>
  <w:style w:type="paragraph" w:styleId="NormalWeb">
    <w:name w:val="Normal (Web)"/>
    <w:basedOn w:val="Normal"/>
    <w:uiPriority w:val="99"/>
    <w:unhideWhenUsed/>
    <w:rsid w:val="00525E60"/>
    <w:pPr>
      <w:spacing w:before="100" w:beforeAutospacing="1" w:after="100" w:afterAutospacing="1"/>
    </w:pPr>
    <w:rPr>
      <w:rFonts w:ascii="Times New Roman" w:hAnsi="Times New Roman"/>
    </w:rPr>
  </w:style>
  <w:style w:type="character" w:styleId="Strong">
    <w:name w:val="Strong"/>
    <w:basedOn w:val="DefaultParagraphFont"/>
    <w:uiPriority w:val="22"/>
    <w:qFormat/>
    <w:rsid w:val="00525E60"/>
    <w:rPr>
      <w:b/>
      <w:bCs/>
    </w:rPr>
  </w:style>
  <w:style w:type="paragraph" w:styleId="Caption">
    <w:name w:val="caption"/>
    <w:basedOn w:val="Normal"/>
    <w:next w:val="Normal"/>
    <w:uiPriority w:val="35"/>
    <w:unhideWhenUsed/>
    <w:qFormat/>
    <w:rsid w:val="008743A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1.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F5DA47-7233-402B-9112-BEB0F8CD60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9bbe499-299e-4353-87a8-a5aa0aa99a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EAA9E-7FB2-40D7-8D94-6ABCEFA29987}">
  <ds:schemaRefs>
    <ds:schemaRef ds:uri="http://schemas.microsoft.com/sharepoint/v3/contenttype/forms"/>
  </ds:schemaRefs>
</ds:datastoreItem>
</file>

<file path=customXml/itemProps3.xml><?xml version="1.0" encoding="utf-8"?>
<ds:datastoreItem xmlns:ds="http://schemas.openxmlformats.org/officeDocument/2006/customXml" ds:itemID="{1D55962D-8BC2-4888-9327-40C943923702}">
  <ds:schemaRefs>
    <ds:schemaRef ds:uri="http://schemas.openxmlformats.org/officeDocument/2006/bibliography"/>
  </ds:schemaRefs>
</ds:datastoreItem>
</file>

<file path=customXml/itemProps4.xml><?xml version="1.0" encoding="utf-8"?>
<ds:datastoreItem xmlns:ds="http://schemas.openxmlformats.org/officeDocument/2006/customXml" ds:itemID="{CDE57C47-BFE0-4B5C-A62B-B9337F61E53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30</Pages>
  <Words>3384</Words>
  <Characters>19293</Characters>
  <Application>Microsoft Office Word</Application>
  <DocSecurity>0</DocSecurity>
  <Lines>160</Lines>
  <Paragraphs>45</Paragraphs>
  <ScaleCrop>false</ScaleCrop>
  <Company/>
  <LinksUpToDate>false</LinksUpToDate>
  <CharactersWithSpaces>22632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Rocio Vallejo</cp:lastModifiedBy>
  <cp:revision>364</cp:revision>
  <dcterms:created xsi:type="dcterms:W3CDTF">2023-10-30T08:54:00Z</dcterms:created>
  <dcterms:modified xsi:type="dcterms:W3CDTF">2026-01-12T16:21:00Z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