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4863" w14:textId="77777777" w:rsidR="00E24E65" w:rsidRPr="00E24E65" w:rsidRDefault="00E24E65" w:rsidP="00E24E65">
      <w:pPr>
        <w:rPr>
          <w:b/>
          <w:bCs/>
        </w:rPr>
      </w:pPr>
      <w:r w:rsidRPr="00E24E65">
        <w:rPr>
          <w:b/>
          <w:bCs/>
        </w:rPr>
        <w:t>he expanded master storyline</w:t>
      </w:r>
    </w:p>
    <w:p w14:paraId="7A76CD89" w14:textId="77777777" w:rsidR="00E24E65" w:rsidRPr="00E24E65" w:rsidRDefault="00E24E65" w:rsidP="00E24E65">
      <w:r w:rsidRPr="00E24E65">
        <w:t>Case ID: LS-047 — The Last Signal</w:t>
      </w:r>
    </w:p>
    <w:p w14:paraId="3AB7FD3A" w14:textId="77777777" w:rsidR="00E24E65" w:rsidRPr="00E24E65" w:rsidRDefault="00E24E65" w:rsidP="00E24E65">
      <w:r w:rsidRPr="00E24E65">
        <w:t>Location: Advanced Research and Intelligence Laboratory (ARIL), a fictional university research facility.</w:t>
      </w:r>
    </w:p>
    <w:p w14:paraId="3F7A68AC" w14:textId="77777777" w:rsidR="00E24E65" w:rsidRPr="00E24E65" w:rsidRDefault="00E24E65" w:rsidP="00E24E65">
      <w:r w:rsidRPr="00E24E65">
        <w:t>Missing researcher: Dr. Arjun Raman, lead investigator of Project Phantom.</w:t>
      </w:r>
    </w:p>
    <w:p w14:paraId="560E56B7" w14:textId="77777777" w:rsidR="00E24E65" w:rsidRPr="00E24E65" w:rsidRDefault="00E24E65" w:rsidP="00E24E65">
      <w:r w:rsidRPr="00E24E65">
        <w:t>Project Phantom: A confidential research programme combining secure communication systems, intelligent surveillance, embedded sensor networks, and AI-based anomaly detection.</w:t>
      </w:r>
    </w:p>
    <w:p w14:paraId="7F218836" w14:textId="77777777" w:rsidR="00E24E65" w:rsidRPr="00E24E65" w:rsidRDefault="00E24E65" w:rsidP="00E24E65">
      <w:r w:rsidRPr="00E24E65">
        <w:t>At 8:47 PM on a Friday night, the university's emergency monitoring system receives an encrypted message from inside the laboratory. Seconds later, the laboratory's monitoring dashboard goes offline. Several server records become unavailable, a prototype sensor network begins reporting impossible readings, and Dr. Arjun cannot be located.</w:t>
      </w:r>
    </w:p>
    <w:p w14:paraId="447388BC" w14:textId="77777777" w:rsidR="00E24E65" w:rsidRPr="00E24E65" w:rsidRDefault="00E24E65" w:rsidP="00E24E65">
      <w:r w:rsidRPr="00E24E65">
        <w:t>When investigators enter the laboratory, they find a damaged workstation, an empty equipment cabinet, a missing encrypted storage device, and a handwritten note containing the phrase:</w:t>
      </w:r>
    </w:p>
    <w:p w14:paraId="1F517DB9" w14:textId="77777777" w:rsidR="00E24E65" w:rsidRPr="00E24E65" w:rsidRDefault="00E24E65" w:rsidP="00E24E65">
      <w:r w:rsidRPr="00E24E65">
        <w:t>"The signal was never lost. Someone changed what it meant."</w:t>
      </w:r>
    </w:p>
    <w:p w14:paraId="1450EB7D" w14:textId="77777777" w:rsidR="00E24E65" w:rsidRPr="00E24E65" w:rsidRDefault="00E24E65" w:rsidP="00E24E65">
      <w:r w:rsidRPr="00E24E65">
        <w:t>Initial investigators believe a physical intruder stole the research and escaped. However, a closer examination reveals inconsistencies: the access card records show an authorised entry, the camera system contains a gap, and an AI-generated suspect report points toward a student whose account may have been misused.</w:t>
      </w:r>
    </w:p>
    <w:p w14:paraId="7F66E69C" w14:textId="77777777" w:rsidR="00E24E65" w:rsidRPr="00E24E65" w:rsidRDefault="00E24E65" w:rsidP="00E24E65">
      <w:r w:rsidRPr="00E24E65">
        <w:t>As the investigation expands, teams uncover evidence of earlier incidents involving the same laboratory: missing files, failed backups, altered sensor readings, unexplained account activity, damaged equipment, and reports that were quietly removed from the university's records.</w:t>
      </w:r>
    </w:p>
    <w:p w14:paraId="29A9E476" w14:textId="77777777" w:rsidR="00E24E65" w:rsidRPr="00E24E65" w:rsidRDefault="00E24E65" w:rsidP="00E24E65">
      <w:r w:rsidRPr="00E24E65">
        <w:t>The central mystery: Was Dr. Arjun the victim of a planned abduction, did he discover an insider's crime, or did someone deliberately stage the disappearance to conceal a much larger digital operation?</w:t>
      </w:r>
    </w:p>
    <w:p w14:paraId="75AE4B05" w14:textId="77777777" w:rsidR="00E24E65" w:rsidRPr="00E24E65" w:rsidRDefault="00E24E65" w:rsidP="00E24E65">
      <w:r w:rsidRPr="00E24E65">
        <w:t>The answer should emerge from the evidence rather than being revealed at the beginning.</w:t>
      </w:r>
    </w:p>
    <w:p w14:paraId="12B3D340" w14:textId="77777777" w:rsidR="00E24E65" w:rsidRDefault="00E24E65" w:rsidP="002442DE"/>
    <w:p w14:paraId="1F15CB2D" w14:textId="77777777" w:rsidR="00E24E65" w:rsidRDefault="00E24E65" w:rsidP="002442DE"/>
    <w:p w14:paraId="1349D5E1" w14:textId="17BBEA3C" w:rsidR="002442DE" w:rsidRPr="002442DE" w:rsidRDefault="002442DE" w:rsidP="002442DE">
      <w:r w:rsidRPr="002442DE">
        <w:t>01. The Missing Researcher</w:t>
      </w:r>
    </w:p>
    <w:p w14:paraId="129ED176" w14:textId="77777777" w:rsidR="002442DE" w:rsidRPr="002442DE" w:rsidRDefault="002442DE" w:rsidP="002442DE">
      <w:r w:rsidRPr="002442DE">
        <w:lastRenderedPageBreak/>
        <w:t>Dr. Arjun Raman disappears after his final laboratory session. His office is locked, but his personal notebook remains open to a page describing an unknown signal.</w:t>
      </w:r>
    </w:p>
    <w:p w14:paraId="71D66299" w14:textId="77777777" w:rsidR="002442DE" w:rsidRPr="002442DE" w:rsidRDefault="002442DE" w:rsidP="002442DE">
      <w:r w:rsidRPr="002442DE">
        <w:t>Evidence: Notebook, visitor register, final calendar entry.</w:t>
      </w:r>
    </w:p>
    <w:p w14:paraId="48917367" w14:textId="77777777" w:rsidR="002442DE" w:rsidRPr="002442DE" w:rsidRDefault="002442DE" w:rsidP="002442DE">
      <w:r w:rsidRPr="002442DE">
        <w:t xml:space="preserve">Question: When was </w:t>
      </w:r>
      <w:proofErr w:type="spellStart"/>
      <w:r w:rsidRPr="002442DE">
        <w:t>he</w:t>
      </w:r>
      <w:proofErr w:type="spellEnd"/>
      <w:r w:rsidRPr="002442DE">
        <w:t xml:space="preserve"> last reliably seen?</w:t>
      </w:r>
    </w:p>
    <w:p w14:paraId="0F051EF2" w14:textId="4931EE35" w:rsidR="002442DE" w:rsidRPr="002442DE" w:rsidRDefault="002442DE" w:rsidP="002442DE"/>
    <w:p w14:paraId="5280EC4D" w14:textId="77777777" w:rsidR="002442DE" w:rsidRPr="002442DE" w:rsidRDefault="002442DE" w:rsidP="002442DE">
      <w:r w:rsidRPr="002442DE">
        <w:t>02. The Vanishing Research Files</w:t>
      </w:r>
    </w:p>
    <w:p w14:paraId="36F61D44" w14:textId="77777777" w:rsidR="002442DE" w:rsidRPr="002442DE" w:rsidRDefault="002442DE" w:rsidP="002442DE">
      <w:r w:rsidRPr="002442DE">
        <w:t>Twenty-three research files are missing from the Project Phantom workstation. The file index lists their names, but the corresponding files cannot be found.</w:t>
      </w:r>
    </w:p>
    <w:p w14:paraId="1ACD84A2" w14:textId="77777777" w:rsidR="002442DE" w:rsidRPr="002442DE" w:rsidRDefault="002442DE" w:rsidP="002442DE">
      <w:r w:rsidRPr="002442DE">
        <w:t>Evidence: Directory listing, file manifest, backup inventory.</w:t>
      </w:r>
    </w:p>
    <w:p w14:paraId="06B45CF8" w14:textId="77777777" w:rsidR="002442DE" w:rsidRPr="002442DE" w:rsidRDefault="002442DE" w:rsidP="002442DE">
      <w:r w:rsidRPr="002442DE">
        <w:t>03. The Damaged Workstation</w:t>
      </w:r>
    </w:p>
    <w:p w14:paraId="505F45BF" w14:textId="77777777" w:rsidR="002442DE" w:rsidRPr="002442DE" w:rsidRDefault="002442DE" w:rsidP="002442DE">
      <w:r w:rsidRPr="002442DE">
        <w:t>A workstation is found damaged near the laboratory entrance. The damage appears dramatic, but the forensic image suggests that the last recorded activity occurred earlier.</w:t>
      </w:r>
    </w:p>
    <w:p w14:paraId="72039E4E" w14:textId="77777777" w:rsidR="002442DE" w:rsidRPr="002442DE" w:rsidRDefault="002442DE" w:rsidP="002442DE">
      <w:r w:rsidRPr="002442DE">
        <w:t>Evidence: Device inspection sheet, file timestamps, disk image summary.</w:t>
      </w:r>
    </w:p>
    <w:p w14:paraId="6DF3F4D0" w14:textId="77777777" w:rsidR="002442DE" w:rsidRPr="002442DE" w:rsidRDefault="002442DE" w:rsidP="002442DE">
      <w:r w:rsidRPr="002442DE">
        <w:t>04. The Empty USB Locker</w:t>
      </w:r>
    </w:p>
    <w:p w14:paraId="4303C8B9" w14:textId="77777777" w:rsidR="002442DE" w:rsidRPr="002442DE" w:rsidRDefault="002442DE" w:rsidP="002442DE">
      <w:r w:rsidRPr="002442DE">
        <w:t>A USB device registered to the laboratory is missing. The inventory system records its return, but the receiving signature does not match the technician's usual signature.</w:t>
      </w:r>
    </w:p>
    <w:p w14:paraId="0338301C" w14:textId="77777777" w:rsidR="002442DE" w:rsidRPr="002442DE" w:rsidRDefault="002442DE" w:rsidP="002442DE">
      <w:r w:rsidRPr="002442DE">
        <w:t>Evidence: Inventory register, sign-in sheet, device serial number.</w:t>
      </w:r>
    </w:p>
    <w:p w14:paraId="465E6143" w14:textId="4EC1EA71" w:rsidR="002442DE" w:rsidRPr="002442DE" w:rsidRDefault="002442DE" w:rsidP="002442DE"/>
    <w:p w14:paraId="2DC61C3C" w14:textId="77777777" w:rsidR="002442DE" w:rsidRPr="002442DE" w:rsidRDefault="002442DE" w:rsidP="002442DE">
      <w:r w:rsidRPr="002442DE">
        <w:t>05. The Silent Server</w:t>
      </w:r>
    </w:p>
    <w:p w14:paraId="2435FBEC" w14:textId="77777777" w:rsidR="002442DE" w:rsidRPr="002442DE" w:rsidRDefault="002442DE" w:rsidP="002442DE">
      <w:r w:rsidRPr="002442DE">
        <w:t xml:space="preserve">The research file server stops responding at 8:41 PM. </w:t>
      </w:r>
      <w:proofErr w:type="spellStart"/>
      <w:r w:rsidRPr="002442DE">
        <w:t>Its</w:t>
      </w:r>
      <w:proofErr w:type="spellEnd"/>
      <w:r w:rsidRPr="002442DE">
        <w:t xml:space="preserve"> hardware health record shows no clear power failure, while its application logs stop abruptly.</w:t>
      </w:r>
    </w:p>
    <w:p w14:paraId="460E4335" w14:textId="77777777" w:rsidR="002442DE" w:rsidRPr="002442DE" w:rsidRDefault="002442DE" w:rsidP="002442DE">
      <w:r w:rsidRPr="002442DE">
        <w:t>Evidence: Server event log, UPS record, service status report.</w:t>
      </w:r>
    </w:p>
    <w:p w14:paraId="0DB760E7" w14:textId="1CD2D1FE" w:rsidR="002442DE" w:rsidRPr="002442DE" w:rsidRDefault="002442DE" w:rsidP="002442DE"/>
    <w:p w14:paraId="4F0D34C4" w14:textId="77777777" w:rsidR="002442DE" w:rsidRPr="002442DE" w:rsidRDefault="002442DE" w:rsidP="002442DE">
      <w:r w:rsidRPr="002442DE">
        <w:t>06. The Encrypted Message</w:t>
      </w:r>
    </w:p>
    <w:p w14:paraId="48AE1B8B" w14:textId="77777777" w:rsidR="002442DE" w:rsidRPr="002442DE" w:rsidRDefault="002442DE" w:rsidP="002442DE">
      <w:r w:rsidRPr="002442DE">
        <w:t xml:space="preserve">A </w:t>
      </w:r>
      <w:proofErr w:type="gramStart"/>
      <w:r w:rsidRPr="002442DE">
        <w:t>short encoded</w:t>
      </w:r>
      <w:proofErr w:type="gramEnd"/>
      <w:r w:rsidRPr="002442DE">
        <w:t xml:space="preserve"> message is recovered from a local terminal. Its contents refer to a time, a location, and the phrase "second key."</w:t>
      </w:r>
    </w:p>
    <w:p w14:paraId="5A638341" w14:textId="77777777" w:rsidR="002442DE" w:rsidRPr="002442DE" w:rsidRDefault="002442DE" w:rsidP="002442DE">
      <w:r w:rsidRPr="002442DE">
        <w:t>Evidence: Text file, encoding reference card, terminal history.</w:t>
      </w:r>
    </w:p>
    <w:p w14:paraId="7A5F20C2" w14:textId="0A6E0CCD" w:rsidR="002442DE" w:rsidRPr="002442DE" w:rsidRDefault="002442DE" w:rsidP="002442DE"/>
    <w:p w14:paraId="2E789E4D" w14:textId="77777777" w:rsidR="002442DE" w:rsidRPr="002442DE" w:rsidRDefault="002442DE" w:rsidP="002442DE">
      <w:r w:rsidRPr="002442DE">
        <w:t>07. The Impossible Entry</w:t>
      </w:r>
    </w:p>
    <w:p w14:paraId="645DB222" w14:textId="77777777" w:rsidR="002442DE" w:rsidRPr="002442DE" w:rsidRDefault="002442DE" w:rsidP="002442DE">
      <w:r w:rsidRPr="002442DE">
        <w:t>An access card records an entry at 8:42 PM, but the card's owner claims to have left campus at 8:05 PM.</w:t>
      </w:r>
    </w:p>
    <w:p w14:paraId="7987AB19" w14:textId="77777777" w:rsidR="002442DE" w:rsidRPr="002442DE" w:rsidRDefault="002442DE" w:rsidP="002442DE">
      <w:r w:rsidRPr="002442DE">
        <w:t>Evidence: Access log, departure register, witness statement.</w:t>
      </w:r>
    </w:p>
    <w:p w14:paraId="15E9ACAB" w14:textId="4F86E22A" w:rsidR="002442DE" w:rsidRPr="002442DE" w:rsidRDefault="002442DE" w:rsidP="002442DE"/>
    <w:p w14:paraId="4091C8C7" w14:textId="77777777" w:rsidR="002442DE" w:rsidRPr="002442DE" w:rsidRDefault="002442DE" w:rsidP="002442DE">
      <w:r w:rsidRPr="002442DE">
        <w:t>08. The Missing Camera Minutes</w:t>
      </w:r>
    </w:p>
    <w:p w14:paraId="33D05E06" w14:textId="77777777" w:rsidR="002442DE" w:rsidRPr="002442DE" w:rsidRDefault="002442DE" w:rsidP="002442DE">
      <w:r w:rsidRPr="002442DE">
        <w:t>The laboratory camera archive is missing six minutes of footage. The adjacent hallway camera remains operational.</w:t>
      </w:r>
    </w:p>
    <w:p w14:paraId="5BB3DCF3" w14:textId="77777777" w:rsidR="002442DE" w:rsidRPr="002442DE" w:rsidRDefault="002442DE" w:rsidP="002442DE">
      <w:r w:rsidRPr="002442DE">
        <w:t>Evidence: Camera indexes, adjacent-camera timestamps, maintenance records.</w:t>
      </w:r>
    </w:p>
    <w:p w14:paraId="6F71B929" w14:textId="77777777" w:rsidR="002442DE" w:rsidRPr="002442DE" w:rsidRDefault="002442DE" w:rsidP="002442DE">
      <w:r w:rsidRPr="002442DE">
        <w:t>09. The Disconnected Sensor</w:t>
      </w:r>
    </w:p>
    <w:p w14:paraId="78D95021" w14:textId="77777777" w:rsidR="002442DE" w:rsidRPr="002442DE" w:rsidRDefault="002442DE" w:rsidP="002442DE">
      <w:r w:rsidRPr="002442DE">
        <w:t>A door sensor reports that the laboratory remained closed, while the access-control system records an entry.</w:t>
      </w:r>
    </w:p>
    <w:p w14:paraId="43E3F41B" w14:textId="77777777" w:rsidR="002442DE" w:rsidRPr="002442DE" w:rsidRDefault="002442DE" w:rsidP="002442DE">
      <w:r w:rsidRPr="002442DE">
        <w:t>Evidence: Sensor trace, RFID log, circuit inspection card.</w:t>
      </w:r>
    </w:p>
    <w:p w14:paraId="15548EC7" w14:textId="6C5892D9" w:rsidR="002442DE" w:rsidRPr="002442DE" w:rsidRDefault="002442DE" w:rsidP="002442DE"/>
    <w:p w14:paraId="67F61253" w14:textId="77777777" w:rsidR="002442DE" w:rsidRPr="002442DE" w:rsidRDefault="002442DE" w:rsidP="002442DE">
      <w:r w:rsidRPr="002442DE">
        <w:t>10. The Last Email</w:t>
      </w:r>
    </w:p>
    <w:p w14:paraId="6629F688" w14:textId="77777777" w:rsidR="002442DE" w:rsidRPr="002442DE" w:rsidRDefault="002442DE" w:rsidP="002442DE">
      <w:r w:rsidRPr="002442DE">
        <w:t>Dr. Arjun receives an email warning him not to access Project Phantom. The displayed sender is a university executive, but the sender address is unfamiliar.</w:t>
      </w:r>
    </w:p>
    <w:p w14:paraId="72E3AD53" w14:textId="77777777" w:rsidR="002442DE" w:rsidRDefault="002442DE" w:rsidP="002442DE">
      <w:r w:rsidRPr="002442DE">
        <w:t>Evidence: Fictional email header, sender address, message timestamps.</w:t>
      </w:r>
    </w:p>
    <w:p w14:paraId="1B463083" w14:textId="77777777" w:rsidR="002442DE" w:rsidRDefault="002442DE" w:rsidP="002442DE"/>
    <w:p w14:paraId="4CA114B6" w14:textId="77777777" w:rsidR="002442DE" w:rsidRPr="002442DE" w:rsidRDefault="002442DE" w:rsidP="002442DE">
      <w:pPr>
        <w:rPr>
          <w:b/>
          <w:bCs/>
          <w:sz w:val="40"/>
          <w:szCs w:val="40"/>
        </w:rPr>
      </w:pPr>
      <w:r w:rsidRPr="002442DE">
        <w:rPr>
          <w:b/>
          <w:bCs/>
          <w:sz w:val="40"/>
          <w:szCs w:val="40"/>
        </w:rPr>
        <w:t>Act II — The compromised infrastructure</w:t>
      </w:r>
    </w:p>
    <w:p w14:paraId="5AA4612F" w14:textId="77777777" w:rsidR="002442DE" w:rsidRPr="002442DE" w:rsidRDefault="002442DE" w:rsidP="002442DE">
      <w:r w:rsidRPr="002442DE">
        <w:t>Cases 11–20 · Beginner to intermediate · Find the technical connections</w:t>
      </w:r>
    </w:p>
    <w:p w14:paraId="7A7B82F7" w14:textId="77777777" w:rsidR="002442DE" w:rsidRDefault="002442DE" w:rsidP="002442DE"/>
    <w:p w14:paraId="1C252648" w14:textId="77777777" w:rsidR="002442DE" w:rsidRPr="002442DE" w:rsidRDefault="002442DE" w:rsidP="002442DE">
      <w:r w:rsidRPr="002442DE">
        <w:t>Case</w:t>
      </w:r>
    </w:p>
    <w:p w14:paraId="583A60FC" w14:textId="77777777" w:rsidR="002442DE" w:rsidRPr="002442DE" w:rsidRDefault="002442DE" w:rsidP="002442DE">
      <w:r w:rsidRPr="002442DE">
        <w:t>Incident</w:t>
      </w:r>
    </w:p>
    <w:p w14:paraId="52A792AA" w14:textId="77777777" w:rsidR="002442DE" w:rsidRPr="002442DE" w:rsidRDefault="002442DE" w:rsidP="002442DE">
      <w:r w:rsidRPr="002442DE">
        <w:t>Evidence to investigate</w:t>
      </w:r>
    </w:p>
    <w:p w14:paraId="01B26BEA" w14:textId="77777777" w:rsidR="002442DE" w:rsidRPr="002442DE" w:rsidRDefault="002442DE" w:rsidP="002442DE">
      <w:r w:rsidRPr="002442DE">
        <w:t>11</w:t>
      </w:r>
    </w:p>
    <w:p w14:paraId="34E28F8E" w14:textId="77777777" w:rsidR="002442DE" w:rsidRPr="002442DE" w:rsidRDefault="002442DE" w:rsidP="002442DE">
      <w:r w:rsidRPr="002442DE">
        <w:t>The Corrupted Database</w:t>
      </w:r>
    </w:p>
    <w:p w14:paraId="72AA001E" w14:textId="77777777" w:rsidR="002442DE" w:rsidRPr="002442DE" w:rsidRDefault="002442DE" w:rsidP="002442DE">
      <w:r w:rsidRPr="002442DE">
        <w:t>Database integrity report, transaction log and record counts</w:t>
      </w:r>
    </w:p>
    <w:p w14:paraId="7ED38551" w14:textId="77777777" w:rsidR="002442DE" w:rsidRPr="002442DE" w:rsidRDefault="002442DE" w:rsidP="002442DE">
      <w:r w:rsidRPr="002442DE">
        <w:t>12</w:t>
      </w:r>
    </w:p>
    <w:p w14:paraId="13AE6F89" w14:textId="77777777" w:rsidR="002442DE" w:rsidRPr="002442DE" w:rsidRDefault="002442DE" w:rsidP="002442DE">
      <w:r w:rsidRPr="002442DE">
        <w:t>The Missing Backup</w:t>
      </w:r>
    </w:p>
    <w:p w14:paraId="25F99F08" w14:textId="77777777" w:rsidR="002442DE" w:rsidRPr="002442DE" w:rsidRDefault="002442DE" w:rsidP="002442DE">
      <w:r w:rsidRPr="002442DE">
        <w:t>Backup schedule, storage inventory and failed-job reports</w:t>
      </w:r>
    </w:p>
    <w:p w14:paraId="7456BB96" w14:textId="77777777" w:rsidR="002442DE" w:rsidRPr="002442DE" w:rsidRDefault="002442DE" w:rsidP="002442DE">
      <w:r w:rsidRPr="002442DE">
        <w:t>13</w:t>
      </w:r>
    </w:p>
    <w:p w14:paraId="3E6766D9" w14:textId="77777777" w:rsidR="002442DE" w:rsidRPr="002442DE" w:rsidRDefault="002442DE" w:rsidP="002442DE">
      <w:r w:rsidRPr="002442DE">
        <w:t>The Altered Login History</w:t>
      </w:r>
    </w:p>
    <w:p w14:paraId="1FE16854" w14:textId="77777777" w:rsidR="002442DE" w:rsidRPr="002442DE" w:rsidRDefault="002442DE" w:rsidP="002442DE">
      <w:r w:rsidRPr="002442DE">
        <w:t>Authentication log, account history and timestamp discrepancies</w:t>
      </w:r>
    </w:p>
    <w:p w14:paraId="256C1BA9" w14:textId="77777777" w:rsidR="002442DE" w:rsidRPr="002442DE" w:rsidRDefault="002442DE" w:rsidP="002442DE">
      <w:r w:rsidRPr="002442DE">
        <w:t>14</w:t>
      </w:r>
    </w:p>
    <w:p w14:paraId="3F6DDE43" w14:textId="77777777" w:rsidR="002442DE" w:rsidRPr="002442DE" w:rsidRDefault="002442DE" w:rsidP="002442DE">
      <w:r w:rsidRPr="002442DE">
        <w:t>The Unknown Device</w:t>
      </w:r>
    </w:p>
    <w:p w14:paraId="74F48F32" w14:textId="77777777" w:rsidR="002442DE" w:rsidRPr="002442DE" w:rsidRDefault="002442DE" w:rsidP="002442DE">
      <w:r w:rsidRPr="002442DE">
        <w:t>Network inventory, DHCP records and device fingerprint summary</w:t>
      </w:r>
    </w:p>
    <w:p w14:paraId="65266FB7" w14:textId="77777777" w:rsidR="002442DE" w:rsidRPr="002442DE" w:rsidRDefault="002442DE" w:rsidP="002442DE">
      <w:r w:rsidRPr="002442DE">
        <w:t>15</w:t>
      </w:r>
    </w:p>
    <w:p w14:paraId="0E98B7BE" w14:textId="77777777" w:rsidR="002442DE" w:rsidRPr="002442DE" w:rsidRDefault="002442DE" w:rsidP="002442DE">
      <w:r w:rsidRPr="002442DE">
        <w:t>The Suspicious File Transfer</w:t>
      </w:r>
    </w:p>
    <w:p w14:paraId="13CDBBF5" w14:textId="77777777" w:rsidR="002442DE" w:rsidRPr="002442DE" w:rsidRDefault="002442DE" w:rsidP="002442DE">
      <w:r w:rsidRPr="002442DE">
        <w:t>Synthetic PCAP, file-access records and transfer metadata</w:t>
      </w:r>
    </w:p>
    <w:p w14:paraId="56B067DD" w14:textId="77777777" w:rsidR="002442DE" w:rsidRPr="002442DE" w:rsidRDefault="002442DE" w:rsidP="002442DE">
      <w:r w:rsidRPr="002442DE">
        <w:t>16</w:t>
      </w:r>
    </w:p>
    <w:p w14:paraId="488D7C86" w14:textId="77777777" w:rsidR="002442DE" w:rsidRPr="002442DE" w:rsidRDefault="002442DE" w:rsidP="002442DE">
      <w:r w:rsidRPr="002442DE">
        <w:t>The Broken Encryption Key</w:t>
      </w:r>
    </w:p>
    <w:p w14:paraId="76EF0874" w14:textId="77777777" w:rsidR="002442DE" w:rsidRPr="002442DE" w:rsidRDefault="002442DE" w:rsidP="002442DE">
      <w:r w:rsidRPr="002442DE">
        <w:t>Key inventory, key version history and recovery documentation</w:t>
      </w:r>
    </w:p>
    <w:p w14:paraId="4B2439EF" w14:textId="77777777" w:rsidR="002442DE" w:rsidRPr="002442DE" w:rsidRDefault="002442DE" w:rsidP="002442DE">
      <w:r w:rsidRPr="002442DE">
        <w:t>17</w:t>
      </w:r>
    </w:p>
    <w:p w14:paraId="47CF5FF6" w14:textId="77777777" w:rsidR="002442DE" w:rsidRPr="002442DE" w:rsidRDefault="002442DE" w:rsidP="002442DE">
      <w:r w:rsidRPr="002442DE">
        <w:t>The Unusual Administrator Session</w:t>
      </w:r>
    </w:p>
    <w:p w14:paraId="79A14DE9" w14:textId="77777777" w:rsidR="002442DE" w:rsidRPr="002442DE" w:rsidRDefault="002442DE" w:rsidP="002442DE">
      <w:r w:rsidRPr="002442DE">
        <w:t>Privileged login records and approved maintenance windows</w:t>
      </w:r>
    </w:p>
    <w:p w14:paraId="3C36D2EA" w14:textId="77777777" w:rsidR="002442DE" w:rsidRPr="002442DE" w:rsidRDefault="002442DE" w:rsidP="002442DE">
      <w:r w:rsidRPr="002442DE">
        <w:t>18</w:t>
      </w:r>
    </w:p>
    <w:p w14:paraId="1E462ACF" w14:textId="77777777" w:rsidR="002442DE" w:rsidRPr="002442DE" w:rsidRDefault="002442DE" w:rsidP="002442DE">
      <w:r w:rsidRPr="002442DE">
        <w:t>The Disappearing Emails</w:t>
      </w:r>
    </w:p>
    <w:p w14:paraId="04E50BD6" w14:textId="77777777" w:rsidR="002442DE" w:rsidRPr="002442DE" w:rsidRDefault="002442DE" w:rsidP="002442DE">
      <w:r w:rsidRPr="002442DE">
        <w:t>Mailbox audit records and archive index</w:t>
      </w:r>
    </w:p>
    <w:p w14:paraId="6203D2E7" w14:textId="77777777" w:rsidR="002442DE" w:rsidRPr="002442DE" w:rsidRDefault="002442DE" w:rsidP="002442DE">
      <w:r w:rsidRPr="002442DE">
        <w:t>19</w:t>
      </w:r>
    </w:p>
    <w:p w14:paraId="47BED0AB" w14:textId="77777777" w:rsidR="002442DE" w:rsidRPr="002442DE" w:rsidRDefault="002442DE" w:rsidP="002442DE">
      <w:r w:rsidRPr="002442DE">
        <w:t>The Misconfigured Research Server</w:t>
      </w:r>
    </w:p>
    <w:p w14:paraId="7E580769" w14:textId="77777777" w:rsidR="002442DE" w:rsidRPr="002442DE" w:rsidRDefault="002442DE" w:rsidP="002442DE">
      <w:r w:rsidRPr="002442DE">
        <w:t>Fictional server configuration, access policy and audit report</w:t>
      </w:r>
    </w:p>
    <w:p w14:paraId="12213870" w14:textId="77777777" w:rsidR="002442DE" w:rsidRPr="002442DE" w:rsidRDefault="002442DE" w:rsidP="002442DE">
      <w:r w:rsidRPr="002442DE">
        <w:t>20</w:t>
      </w:r>
    </w:p>
    <w:p w14:paraId="1F7EECBE" w14:textId="77777777" w:rsidR="002442DE" w:rsidRPr="002442DE" w:rsidRDefault="002442DE" w:rsidP="002442DE">
      <w:r w:rsidRPr="002442DE">
        <w:t>The Failed Recovery Test</w:t>
      </w:r>
    </w:p>
    <w:p w14:paraId="634CF682" w14:textId="77777777" w:rsidR="002442DE" w:rsidRPr="002442DE" w:rsidRDefault="002442DE" w:rsidP="002442DE">
      <w:r w:rsidRPr="002442DE">
        <w:t>Recovery logs, backup hashes and a simulated restoration report</w:t>
      </w:r>
    </w:p>
    <w:p w14:paraId="58ADDE2F" w14:textId="77777777" w:rsidR="002442DE" w:rsidRPr="002442DE" w:rsidRDefault="002442DE" w:rsidP="002442DE">
      <w:pPr>
        <w:rPr>
          <w:b/>
          <w:bCs/>
        </w:rPr>
      </w:pPr>
      <w:r w:rsidRPr="002442DE">
        <w:rPr>
          <w:b/>
          <w:bCs/>
        </w:rPr>
        <w:t>How these ten cases connect</w:t>
      </w:r>
    </w:p>
    <w:p w14:paraId="2131A7FD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11 reveals that some database records were changed before the disappearance.</w:t>
      </w:r>
    </w:p>
    <w:p w14:paraId="09065281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12 shows that the most recent backup did not contain the missing files.</w:t>
      </w:r>
    </w:p>
    <w:p w14:paraId="5297DE2D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13 reveals an account session inconsistent with the account owner's statement.</w:t>
      </w:r>
    </w:p>
    <w:p w14:paraId="273350D8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14 introduces a device not present in the approved inventory.</w:t>
      </w:r>
    </w:p>
    <w:p w14:paraId="76B148E7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15 links the suspicious device to a possible data transfer.</w:t>
      </w:r>
    </w:p>
    <w:p w14:paraId="0A46CF57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16 reveals that two versions of a recovery key were recorded.</w:t>
      </w:r>
    </w:p>
    <w:p w14:paraId="598CF52D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17 identifies an administrative session that needs further explanation.</w:t>
      </w:r>
    </w:p>
    <w:p w14:paraId="0FA69E83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18 shows that an important message is missing from one mailbox but referenced elsewhere.</w:t>
      </w:r>
    </w:p>
    <w:p w14:paraId="061BAEEE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19 reveals a weakness in the fictional server's access policy.</w:t>
      </w:r>
    </w:p>
    <w:p w14:paraId="6F12A1CC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20 demonstrates that the university's recovery procedure would not have restored all the missing research.</w:t>
      </w:r>
    </w:p>
    <w:p w14:paraId="42BBC7B9" w14:textId="77777777" w:rsidR="002442DE" w:rsidRPr="002442DE" w:rsidRDefault="002442DE" w:rsidP="00244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Act III — The electronic crime scene</w:t>
      </w:r>
    </w:p>
    <w:p w14:paraId="38E9D594" w14:textId="77777777" w:rsidR="002442DE" w:rsidRPr="002442DE" w:rsidRDefault="002442DE" w:rsidP="00244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Cases 21–30 · Intermediate · ECE, CSE and cybersecurity investigation</w:t>
      </w:r>
    </w:p>
    <w:p w14:paraId="5AF317B8" w14:textId="77777777" w:rsidR="002442DE" w:rsidRDefault="002442DE" w:rsidP="002442DE"/>
    <w:p w14:paraId="24A29E83" w14:textId="77777777" w:rsidR="002442DE" w:rsidRPr="002442DE" w:rsidRDefault="002442DE" w:rsidP="002442DE">
      <w:r w:rsidRPr="002442DE">
        <w:t>21. The Impossible Temperature</w:t>
      </w:r>
    </w:p>
    <w:p w14:paraId="0DA7CBB4" w14:textId="77777777" w:rsidR="002442DE" w:rsidRPr="002442DE" w:rsidRDefault="002442DE" w:rsidP="002442DE">
      <w:r w:rsidRPr="002442DE">
        <w:t>A temperature sensor reports a sudden change that should be physically impossible under the laboratory's documented conditions.</w:t>
      </w:r>
    </w:p>
    <w:p w14:paraId="793E7022" w14:textId="77777777" w:rsidR="002442DE" w:rsidRPr="002442DE" w:rsidRDefault="002442DE" w:rsidP="002442DE">
      <w:r w:rsidRPr="002442DE">
        <w:t>Evidence: Temperature CSV, reference calibration chart, sampling interval.</w:t>
      </w:r>
    </w:p>
    <w:p w14:paraId="6B60CDF2" w14:textId="77777777" w:rsidR="002442DE" w:rsidRPr="002442DE" w:rsidRDefault="002442DE" w:rsidP="002442DE">
      <w:r w:rsidRPr="002442DE">
        <w:t>Challenge: Distinguish a sensor malfunction from a manipulated record.</w:t>
      </w:r>
    </w:p>
    <w:p w14:paraId="7BC9B805" w14:textId="5DF5DB24" w:rsidR="002442DE" w:rsidRPr="002442DE" w:rsidRDefault="002442DE" w:rsidP="002442DE"/>
    <w:p w14:paraId="04A58271" w14:textId="77777777" w:rsidR="002442DE" w:rsidRPr="002442DE" w:rsidRDefault="002442DE" w:rsidP="002442DE">
      <w:r w:rsidRPr="002442DE">
        <w:t>22. The Phantom Device</w:t>
      </w:r>
    </w:p>
    <w:p w14:paraId="5C89EECF" w14:textId="77777777" w:rsidR="002442DE" w:rsidRPr="002442DE" w:rsidRDefault="002442DE" w:rsidP="002442DE">
      <w:r w:rsidRPr="002442DE">
        <w:t>A fictional embedded device appears in a device inventory despite having no approved installation record.</w:t>
      </w:r>
    </w:p>
    <w:p w14:paraId="329B5929" w14:textId="77777777" w:rsidR="002442DE" w:rsidRPr="002442DE" w:rsidRDefault="002442DE" w:rsidP="002442DE">
      <w:r w:rsidRPr="002442DE">
        <w:t>Evidence: Device IDs, firmware manifest, connection timestamps.</w:t>
      </w:r>
    </w:p>
    <w:p w14:paraId="0CB84B32" w14:textId="77777777" w:rsidR="002442DE" w:rsidRPr="002442DE" w:rsidRDefault="002442DE" w:rsidP="002442DE">
      <w:r w:rsidRPr="002442DE">
        <w:t>Challenge: Determine which records associate the device with the lab incident.</w:t>
      </w:r>
    </w:p>
    <w:p w14:paraId="152973B7" w14:textId="7D3B1086" w:rsidR="002442DE" w:rsidRPr="002442DE" w:rsidRDefault="002442DE" w:rsidP="002442DE"/>
    <w:p w14:paraId="7248EFF2" w14:textId="77777777" w:rsidR="002442DE" w:rsidRPr="002442DE" w:rsidRDefault="002442DE" w:rsidP="002442DE">
      <w:r w:rsidRPr="002442DE">
        <w:t>23. The Missing Five Minutes</w:t>
      </w:r>
    </w:p>
    <w:p w14:paraId="732A0727" w14:textId="77777777" w:rsidR="002442DE" w:rsidRPr="002442DE" w:rsidRDefault="002442DE" w:rsidP="002442DE">
      <w:r w:rsidRPr="002442DE">
        <w:t>The sensor controller's log contains a five-minute gap, while the central monitoring system records uninterrupted activity.</w:t>
      </w:r>
    </w:p>
    <w:p w14:paraId="2E616745" w14:textId="77777777" w:rsidR="002442DE" w:rsidRPr="002442DE" w:rsidRDefault="002442DE" w:rsidP="002442DE">
      <w:r w:rsidRPr="002442DE">
        <w:t>Evidence: Two timestamped signal traces and controller event records.</w:t>
      </w:r>
    </w:p>
    <w:p w14:paraId="69C37E88" w14:textId="77777777" w:rsidR="002442DE" w:rsidRPr="002442DE" w:rsidRDefault="002442DE" w:rsidP="002442DE">
      <w:r w:rsidRPr="002442DE">
        <w:t>Challenge: Correlate the clocks and identify the period that cannot be verified.</w:t>
      </w:r>
    </w:p>
    <w:p w14:paraId="0BDA17A7" w14:textId="19AF82D6" w:rsidR="002442DE" w:rsidRPr="002442DE" w:rsidRDefault="002442DE" w:rsidP="002442DE"/>
    <w:p w14:paraId="48CA18E4" w14:textId="77777777" w:rsidR="002442DE" w:rsidRPr="002442DE" w:rsidRDefault="002442DE" w:rsidP="002442DE">
      <w:r w:rsidRPr="002442DE">
        <w:t>24. The Burnt Controller</w:t>
      </w:r>
    </w:p>
    <w:p w14:paraId="0C29B7A7" w14:textId="77777777" w:rsidR="002442DE" w:rsidRPr="002442DE" w:rsidRDefault="002442DE" w:rsidP="002442DE">
      <w:r w:rsidRPr="002442DE">
        <w:t>A sensor controller is found damaged. Its maintenance history shows an inspection shortly before the incident.</w:t>
      </w:r>
    </w:p>
    <w:p w14:paraId="37772675" w14:textId="77777777" w:rsidR="002442DE" w:rsidRPr="002442DE" w:rsidRDefault="002442DE" w:rsidP="002442DE">
      <w:r w:rsidRPr="002442DE">
        <w:t>Evidence: Component inventory, maintenance notes, fault codes.</w:t>
      </w:r>
    </w:p>
    <w:p w14:paraId="710B3775" w14:textId="77777777" w:rsidR="002442DE" w:rsidRPr="002442DE" w:rsidRDefault="002442DE" w:rsidP="002442DE">
      <w:r w:rsidRPr="002442DE">
        <w:t>Challenge: Establish what the records prove about the device's condition before the incident.</w:t>
      </w:r>
    </w:p>
    <w:p w14:paraId="565B855B" w14:textId="3280FE7B" w:rsidR="002442DE" w:rsidRPr="002442DE" w:rsidRDefault="002442DE" w:rsidP="002442DE"/>
    <w:p w14:paraId="1017C5A9" w14:textId="77777777" w:rsidR="002442DE" w:rsidRPr="002442DE" w:rsidRDefault="002442DE" w:rsidP="002442DE">
      <w:r w:rsidRPr="002442DE">
        <w:t>25. The Duplicate Access Card</w:t>
      </w:r>
    </w:p>
    <w:p w14:paraId="7B069073" w14:textId="77777777" w:rsidR="002442DE" w:rsidRPr="002442DE" w:rsidRDefault="002442DE" w:rsidP="002442DE">
      <w:r w:rsidRPr="002442DE">
        <w:t>Two access events use the same fictional card identifier at locations that should not be reachable within the recorded time interval.</w:t>
      </w:r>
    </w:p>
    <w:p w14:paraId="45E0847D" w14:textId="77777777" w:rsidR="002442DE" w:rsidRPr="002442DE" w:rsidRDefault="002442DE" w:rsidP="002442DE">
      <w:r w:rsidRPr="002442DE">
        <w:t>Evidence: Access-control events, door locations and walking-time chart.</w:t>
      </w:r>
    </w:p>
    <w:p w14:paraId="51477ADD" w14:textId="77777777" w:rsidR="002442DE" w:rsidRPr="002442DE" w:rsidRDefault="002442DE" w:rsidP="002442DE">
      <w:r w:rsidRPr="002442DE">
        <w:t>Challenge: Find the timeline contradiction without assuming that the card owner is guilty.</w:t>
      </w:r>
    </w:p>
    <w:p w14:paraId="3E4146C1" w14:textId="7E0F7824" w:rsidR="002442DE" w:rsidRPr="002442DE" w:rsidRDefault="002442DE" w:rsidP="002442DE"/>
    <w:p w14:paraId="6944251D" w14:textId="77777777" w:rsidR="002442DE" w:rsidRPr="002442DE" w:rsidRDefault="002442DE" w:rsidP="002442DE">
      <w:r w:rsidRPr="002442DE">
        <w:t>26. The Disconnected Network Link</w:t>
      </w:r>
    </w:p>
    <w:p w14:paraId="7650C2EA" w14:textId="77777777" w:rsidR="002442DE" w:rsidRPr="002442DE" w:rsidRDefault="002442DE" w:rsidP="002442DE">
      <w:r w:rsidRPr="002442DE">
        <w:t>A network monitoring record shows a brief loss of connectivity. The switch's event log suggests a different start time.</w:t>
      </w:r>
    </w:p>
    <w:p w14:paraId="1352951B" w14:textId="77777777" w:rsidR="002442DE" w:rsidRPr="002442DE" w:rsidRDefault="002442DE" w:rsidP="002442DE">
      <w:r w:rsidRPr="002442DE">
        <w:t>Evidence: Switch log, network monitoring graph, clock offset notes.</w:t>
      </w:r>
    </w:p>
    <w:p w14:paraId="622ED74B" w14:textId="77777777" w:rsidR="002442DE" w:rsidRPr="002442DE" w:rsidRDefault="002442DE" w:rsidP="002442DE">
      <w:r w:rsidRPr="002442DE">
        <w:t>Challenge: Reconcile the timestamps and decide whether the outage explains the missing records.</w:t>
      </w:r>
    </w:p>
    <w:p w14:paraId="3A0631B6" w14:textId="79098A67" w:rsidR="002442DE" w:rsidRPr="002442DE" w:rsidRDefault="002442DE" w:rsidP="002442DE"/>
    <w:p w14:paraId="1AADE850" w14:textId="77777777" w:rsidR="002442DE" w:rsidRPr="002442DE" w:rsidRDefault="002442DE" w:rsidP="002442DE">
      <w:r w:rsidRPr="002442DE">
        <w:t>27. The Fragmented Research File</w:t>
      </w:r>
    </w:p>
    <w:p w14:paraId="1CB60CB2" w14:textId="77777777" w:rsidR="002442DE" w:rsidRPr="002442DE" w:rsidRDefault="002442DE" w:rsidP="002442DE">
      <w:r w:rsidRPr="002442DE">
        <w:t>A damaged research file can be partially reconstructed from a supplied evidence bundle.</w:t>
      </w:r>
    </w:p>
    <w:p w14:paraId="0F11D505" w14:textId="77777777" w:rsidR="002442DE" w:rsidRPr="002442DE" w:rsidRDefault="002442DE" w:rsidP="002442DE">
      <w:r w:rsidRPr="002442DE">
        <w:t>Evidence: File fragments, format signature reference, SHA-256 manifest.</w:t>
      </w:r>
    </w:p>
    <w:p w14:paraId="3A25D7D1" w14:textId="77777777" w:rsidR="002442DE" w:rsidRPr="002442DE" w:rsidRDefault="002442DE" w:rsidP="002442DE">
      <w:r w:rsidRPr="002442DE">
        <w:t>Challenge: Recover the relevant fragment and verify its integrity.</w:t>
      </w:r>
    </w:p>
    <w:p w14:paraId="58D52CD7" w14:textId="6BB0CF31" w:rsidR="002442DE" w:rsidRPr="002442DE" w:rsidRDefault="002442DE" w:rsidP="002442DE"/>
    <w:p w14:paraId="05260BA0" w14:textId="77777777" w:rsidR="002442DE" w:rsidRPr="002442DE" w:rsidRDefault="002442DE" w:rsidP="002442DE">
      <w:r w:rsidRPr="002442DE">
        <w:t>28. The Restart That Never Happened</w:t>
      </w:r>
    </w:p>
    <w:p w14:paraId="1F98B299" w14:textId="77777777" w:rsidR="002442DE" w:rsidRPr="002442DE" w:rsidRDefault="002442DE" w:rsidP="002442DE">
      <w:r w:rsidRPr="002442DE">
        <w:t>A server status report says the machine restarted, but the event log contains no corresponding boot record.</w:t>
      </w:r>
    </w:p>
    <w:p w14:paraId="40085745" w14:textId="77777777" w:rsidR="002442DE" w:rsidRPr="002442DE" w:rsidRDefault="002442DE" w:rsidP="002442DE">
      <w:r w:rsidRPr="002442DE">
        <w:t>Evidence: Uptime summary, operating-system events, monitoring history.</w:t>
      </w:r>
    </w:p>
    <w:p w14:paraId="1B08DB0B" w14:textId="77777777" w:rsidR="002442DE" w:rsidRPr="002442DE" w:rsidRDefault="002442DE" w:rsidP="002442DE">
      <w:r w:rsidRPr="002442DE">
        <w:t>Challenge: Identify which record is insufficient or inconsistent and state what additional evidence is needed.</w:t>
      </w:r>
    </w:p>
    <w:p w14:paraId="3DC7FAD4" w14:textId="76EC8B81" w:rsidR="002442DE" w:rsidRPr="002442DE" w:rsidRDefault="002442DE" w:rsidP="002442DE"/>
    <w:p w14:paraId="3BEE7BF2" w14:textId="77777777" w:rsidR="002442DE" w:rsidRPr="002442DE" w:rsidRDefault="002442DE" w:rsidP="002442DE">
      <w:r w:rsidRPr="002442DE">
        <w:t>29. The Unregistered Storage Device</w:t>
      </w:r>
    </w:p>
    <w:p w14:paraId="4715C017" w14:textId="77777777" w:rsidR="002442DE" w:rsidRPr="002442DE" w:rsidRDefault="002442DE" w:rsidP="002442DE">
      <w:r w:rsidRPr="002442DE">
        <w:t>A device is found in the evidence inventory but does not appear in the authorised equipment register.</w:t>
      </w:r>
    </w:p>
    <w:p w14:paraId="28770FA5" w14:textId="77777777" w:rsidR="002442DE" w:rsidRPr="002442DE" w:rsidRDefault="002442DE" w:rsidP="002442DE">
      <w:r w:rsidRPr="002442DE">
        <w:t>Evidence: Inventory, device metadata, file manifest.</w:t>
      </w:r>
    </w:p>
    <w:p w14:paraId="7A9FE5E2" w14:textId="77777777" w:rsidR="002442DE" w:rsidRPr="002442DE" w:rsidRDefault="002442DE" w:rsidP="002442DE">
      <w:r w:rsidRPr="002442DE">
        <w:t>Challenge: Establish whether the device could contain a relevant copy of Project Phantom.</w:t>
      </w:r>
    </w:p>
    <w:p w14:paraId="6343111A" w14:textId="2CF610BA" w:rsidR="002442DE" w:rsidRPr="002442DE" w:rsidRDefault="002442DE" w:rsidP="002442DE"/>
    <w:p w14:paraId="1EF3F1FB" w14:textId="77777777" w:rsidR="002442DE" w:rsidRPr="002442DE" w:rsidRDefault="002442DE" w:rsidP="002442DE">
      <w:r w:rsidRPr="002442DE">
        <w:t>30. The Second Key</w:t>
      </w:r>
    </w:p>
    <w:p w14:paraId="0F96F45E" w14:textId="77777777" w:rsidR="002442DE" w:rsidRPr="002442DE" w:rsidRDefault="002442DE" w:rsidP="002442DE">
      <w:r w:rsidRPr="002442DE">
        <w:t>A second key identifier appears in a recovered note. It conflicts with the key version listed in the recovery documentation.</w:t>
      </w:r>
    </w:p>
    <w:p w14:paraId="2D2966E2" w14:textId="77777777" w:rsidR="002442DE" w:rsidRDefault="002442DE" w:rsidP="002442DE">
      <w:r w:rsidRPr="002442DE">
        <w:t>Evidence: Key registry, note fragment, recovery log.</w:t>
      </w:r>
    </w:p>
    <w:p w14:paraId="54BF3667" w14:textId="77777777" w:rsidR="002442DE" w:rsidRDefault="002442DE" w:rsidP="002442DE"/>
    <w:p w14:paraId="72473CD4" w14:textId="77777777" w:rsidR="002442DE" w:rsidRPr="002442DE" w:rsidRDefault="002442DE" w:rsidP="002442DE">
      <w:pPr>
        <w:rPr>
          <w:b/>
          <w:bCs/>
          <w:sz w:val="40"/>
          <w:szCs w:val="40"/>
        </w:rPr>
      </w:pPr>
      <w:r w:rsidRPr="002442DE">
        <w:rPr>
          <w:b/>
          <w:bCs/>
          <w:sz w:val="40"/>
          <w:szCs w:val="40"/>
        </w:rPr>
        <w:t>Act IV — The AI deception</w:t>
      </w:r>
    </w:p>
    <w:p w14:paraId="31F58109" w14:textId="77777777" w:rsidR="002442DE" w:rsidRPr="002442DE" w:rsidRDefault="002442DE" w:rsidP="002442DE">
      <w:r w:rsidRPr="002442DE">
        <w:t>Cases 31–40 · Intermediate to advanced · AI/ML, data integrity and digital forensics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2435"/>
        <w:gridCol w:w="5958"/>
      </w:tblGrid>
      <w:tr w:rsidR="002442DE" w:rsidRPr="002442DE" w14:paraId="25D3F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FF07" w14:textId="77777777" w:rsidR="002442DE" w:rsidRPr="002442DE" w:rsidRDefault="002442DE" w:rsidP="002442DE">
            <w:pPr>
              <w:rPr>
                <w:b/>
                <w:bCs/>
              </w:rPr>
            </w:pPr>
            <w:r w:rsidRPr="002442DE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13B7155" w14:textId="77777777" w:rsidR="002442DE" w:rsidRPr="002442DE" w:rsidRDefault="002442DE" w:rsidP="002442DE">
            <w:pPr>
              <w:rPr>
                <w:b/>
                <w:bCs/>
              </w:rPr>
            </w:pPr>
            <w:r w:rsidRPr="002442DE">
              <w:rPr>
                <w:b/>
                <w:bCs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20778FCA" w14:textId="77777777" w:rsidR="002442DE" w:rsidRPr="002442DE" w:rsidRDefault="002442DE" w:rsidP="002442DE">
            <w:pPr>
              <w:rPr>
                <w:b/>
                <w:bCs/>
              </w:rPr>
            </w:pPr>
            <w:r w:rsidRPr="002442DE">
              <w:rPr>
                <w:b/>
                <w:bCs/>
              </w:rPr>
              <w:t>Main challenge</w:t>
            </w:r>
          </w:p>
        </w:tc>
      </w:tr>
      <w:tr w:rsidR="002442DE" w:rsidRPr="002442DE" w14:paraId="0D282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0E96D" w14:textId="77777777" w:rsidR="002442DE" w:rsidRPr="002442DE" w:rsidRDefault="002442DE" w:rsidP="002442DE">
            <w:r w:rsidRPr="002442DE">
              <w:t>31</w:t>
            </w:r>
          </w:p>
        </w:tc>
        <w:tc>
          <w:tcPr>
            <w:tcW w:w="0" w:type="auto"/>
            <w:vAlign w:val="center"/>
            <w:hideMark/>
          </w:tcPr>
          <w:p w14:paraId="13C7D843" w14:textId="77777777" w:rsidR="002442DE" w:rsidRPr="002442DE" w:rsidRDefault="002442DE" w:rsidP="002442DE">
            <w:r w:rsidRPr="002442DE">
              <w:t>The Wrong Suspect</w:t>
            </w:r>
          </w:p>
        </w:tc>
        <w:tc>
          <w:tcPr>
            <w:tcW w:w="0" w:type="auto"/>
            <w:vAlign w:val="center"/>
            <w:hideMark/>
          </w:tcPr>
          <w:p w14:paraId="74C037C3" w14:textId="77777777" w:rsidR="002442DE" w:rsidRPr="002442DE" w:rsidRDefault="002442DE" w:rsidP="002442DE">
            <w:r w:rsidRPr="002442DE">
              <w:t>Evaluate an AI report that flags Nila; identify why the result is not conclusive.</w:t>
            </w:r>
          </w:p>
        </w:tc>
      </w:tr>
      <w:tr w:rsidR="002442DE" w:rsidRPr="002442DE" w14:paraId="1A440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DC21" w14:textId="77777777" w:rsidR="002442DE" w:rsidRPr="002442DE" w:rsidRDefault="002442DE" w:rsidP="002442DE">
            <w:r w:rsidRPr="002442DE">
              <w:t>32</w:t>
            </w:r>
          </w:p>
        </w:tc>
        <w:tc>
          <w:tcPr>
            <w:tcW w:w="0" w:type="auto"/>
            <w:vAlign w:val="center"/>
            <w:hideMark/>
          </w:tcPr>
          <w:p w14:paraId="44FCB5F4" w14:textId="77777777" w:rsidR="002442DE" w:rsidRPr="002442DE" w:rsidRDefault="002442DE" w:rsidP="002442DE">
            <w:r w:rsidRPr="002442DE">
              <w:t>The Forged Voice Note</w:t>
            </w:r>
          </w:p>
        </w:tc>
        <w:tc>
          <w:tcPr>
            <w:tcW w:w="0" w:type="auto"/>
            <w:vAlign w:val="center"/>
            <w:hideMark/>
          </w:tcPr>
          <w:p w14:paraId="2DDD34EC" w14:textId="77777777" w:rsidR="002442DE" w:rsidRPr="002442DE" w:rsidRDefault="002442DE" w:rsidP="002442DE">
            <w:r w:rsidRPr="002442DE">
              <w:t>Compare a fictional voice-analysis report with provenance records and known limitations.</w:t>
            </w:r>
          </w:p>
        </w:tc>
      </w:tr>
      <w:tr w:rsidR="002442DE" w:rsidRPr="002442DE" w14:paraId="29FA7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9DAC" w14:textId="77777777" w:rsidR="002442DE" w:rsidRPr="002442DE" w:rsidRDefault="002442DE" w:rsidP="002442DE">
            <w:r w:rsidRPr="002442DE">
              <w:t>33</w:t>
            </w:r>
          </w:p>
        </w:tc>
        <w:tc>
          <w:tcPr>
            <w:tcW w:w="0" w:type="auto"/>
            <w:vAlign w:val="center"/>
            <w:hideMark/>
          </w:tcPr>
          <w:p w14:paraId="3F67A68D" w14:textId="77777777" w:rsidR="002442DE" w:rsidRPr="002442DE" w:rsidRDefault="002442DE" w:rsidP="002442DE">
            <w:r w:rsidRPr="002442DE">
              <w:t>The Altered Photograph</w:t>
            </w:r>
          </w:p>
        </w:tc>
        <w:tc>
          <w:tcPr>
            <w:tcW w:w="0" w:type="auto"/>
            <w:vAlign w:val="center"/>
            <w:hideMark/>
          </w:tcPr>
          <w:p w14:paraId="066D4B9D" w14:textId="77777777" w:rsidR="002442DE" w:rsidRPr="002442DE" w:rsidRDefault="002442DE" w:rsidP="002442DE">
            <w:r w:rsidRPr="002442DE">
              <w:t>Inspect image metadata and compare the image with an independently supplied reference.</w:t>
            </w:r>
          </w:p>
        </w:tc>
      </w:tr>
      <w:tr w:rsidR="002442DE" w:rsidRPr="002442DE" w14:paraId="68A53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CAB9" w14:textId="77777777" w:rsidR="002442DE" w:rsidRPr="002442DE" w:rsidRDefault="002442DE" w:rsidP="002442DE">
            <w:r w:rsidRPr="002442DE">
              <w:t>34</w:t>
            </w:r>
          </w:p>
        </w:tc>
        <w:tc>
          <w:tcPr>
            <w:tcW w:w="0" w:type="auto"/>
            <w:vAlign w:val="center"/>
            <w:hideMark/>
          </w:tcPr>
          <w:p w14:paraId="3FB6CFCF" w14:textId="77777777" w:rsidR="002442DE" w:rsidRPr="002442DE" w:rsidRDefault="002442DE" w:rsidP="002442DE">
            <w:r w:rsidRPr="002442DE">
              <w:t>The Fabricated Attendance Record</w:t>
            </w:r>
          </w:p>
        </w:tc>
        <w:tc>
          <w:tcPr>
            <w:tcW w:w="0" w:type="auto"/>
            <w:vAlign w:val="center"/>
            <w:hideMark/>
          </w:tcPr>
          <w:p w14:paraId="634EFF4E" w14:textId="77777777" w:rsidR="002442DE" w:rsidRPr="002442DE" w:rsidRDefault="002442DE" w:rsidP="002442DE">
            <w:r w:rsidRPr="002442DE">
              <w:t>Reconcile attendance records with access logs and other corroborating evidence.</w:t>
            </w:r>
          </w:p>
        </w:tc>
      </w:tr>
      <w:tr w:rsidR="002442DE" w:rsidRPr="002442DE" w14:paraId="77BDA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B010" w14:textId="77777777" w:rsidR="002442DE" w:rsidRPr="002442DE" w:rsidRDefault="002442DE" w:rsidP="002442DE">
            <w:r w:rsidRPr="002442DE">
              <w:t>35</w:t>
            </w:r>
          </w:p>
        </w:tc>
        <w:tc>
          <w:tcPr>
            <w:tcW w:w="0" w:type="auto"/>
            <w:vAlign w:val="center"/>
            <w:hideMark/>
          </w:tcPr>
          <w:p w14:paraId="2A88131B" w14:textId="77777777" w:rsidR="002442DE" w:rsidRPr="002442DE" w:rsidRDefault="002442DE" w:rsidP="002442DE">
            <w:r w:rsidRPr="002442DE">
              <w:t>The Missing Training Dataset</w:t>
            </w:r>
          </w:p>
        </w:tc>
        <w:tc>
          <w:tcPr>
            <w:tcW w:w="0" w:type="auto"/>
            <w:vAlign w:val="center"/>
            <w:hideMark/>
          </w:tcPr>
          <w:p w14:paraId="4151BC9D" w14:textId="77777777" w:rsidR="002442DE" w:rsidRPr="002442DE" w:rsidRDefault="002442DE" w:rsidP="002442DE">
            <w:r w:rsidRPr="002442DE">
              <w:t>Compare dataset inventories, version histories and model-training records.</w:t>
            </w:r>
          </w:p>
        </w:tc>
      </w:tr>
      <w:tr w:rsidR="002442DE" w:rsidRPr="002442DE" w14:paraId="0FFEC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449C" w14:textId="77777777" w:rsidR="002442DE" w:rsidRPr="002442DE" w:rsidRDefault="002442DE" w:rsidP="002442DE">
            <w:r w:rsidRPr="002442DE">
              <w:t>36</w:t>
            </w:r>
          </w:p>
        </w:tc>
        <w:tc>
          <w:tcPr>
            <w:tcW w:w="0" w:type="auto"/>
            <w:vAlign w:val="center"/>
            <w:hideMark/>
          </w:tcPr>
          <w:p w14:paraId="37AEDF87" w14:textId="77777777" w:rsidR="002442DE" w:rsidRPr="002442DE" w:rsidRDefault="002442DE" w:rsidP="002442DE">
            <w:r w:rsidRPr="002442DE">
              <w:t>The Biased Detection Model</w:t>
            </w:r>
          </w:p>
        </w:tc>
        <w:tc>
          <w:tcPr>
            <w:tcW w:w="0" w:type="auto"/>
            <w:vAlign w:val="center"/>
            <w:hideMark/>
          </w:tcPr>
          <w:p w14:paraId="4AC20320" w14:textId="77777777" w:rsidR="002442DE" w:rsidRPr="002442DE" w:rsidRDefault="002442DE" w:rsidP="002442DE">
            <w:r w:rsidRPr="002442DE">
              <w:t>Calculate precision and recall from a synthetic labelled dataset and examine false positives.</w:t>
            </w:r>
          </w:p>
        </w:tc>
      </w:tr>
      <w:tr w:rsidR="002442DE" w:rsidRPr="002442DE" w14:paraId="638BA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8939B" w14:textId="77777777" w:rsidR="002442DE" w:rsidRPr="002442DE" w:rsidRDefault="002442DE" w:rsidP="002442DE">
            <w:r w:rsidRPr="002442DE">
              <w:t>37</w:t>
            </w:r>
          </w:p>
        </w:tc>
        <w:tc>
          <w:tcPr>
            <w:tcW w:w="0" w:type="auto"/>
            <w:vAlign w:val="center"/>
            <w:hideMark/>
          </w:tcPr>
          <w:p w14:paraId="24537ADA" w14:textId="77777777" w:rsidR="002442DE" w:rsidRPr="002442DE" w:rsidRDefault="002442DE" w:rsidP="002442DE">
            <w:r w:rsidRPr="002442DE">
              <w:t>The Generated Witness Statement</w:t>
            </w:r>
          </w:p>
        </w:tc>
        <w:tc>
          <w:tcPr>
            <w:tcW w:w="0" w:type="auto"/>
            <w:vAlign w:val="center"/>
            <w:hideMark/>
          </w:tcPr>
          <w:p w14:paraId="319CB2FF" w14:textId="77777777" w:rsidR="002442DE" w:rsidRPr="002442DE" w:rsidRDefault="002442DE" w:rsidP="002442DE">
            <w:r w:rsidRPr="002442DE">
              <w:t>Find contradictions between an AI-generated statement and verified event records.</w:t>
            </w:r>
          </w:p>
        </w:tc>
      </w:tr>
      <w:tr w:rsidR="002442DE" w:rsidRPr="002442DE" w14:paraId="6276C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51287" w14:textId="77777777" w:rsidR="002442DE" w:rsidRPr="002442DE" w:rsidRDefault="002442DE" w:rsidP="002442DE">
            <w:r w:rsidRPr="002442DE">
              <w:t>38</w:t>
            </w:r>
          </w:p>
        </w:tc>
        <w:tc>
          <w:tcPr>
            <w:tcW w:w="0" w:type="auto"/>
            <w:vAlign w:val="center"/>
            <w:hideMark/>
          </w:tcPr>
          <w:p w14:paraId="4C44C53F" w14:textId="77777777" w:rsidR="002442DE" w:rsidRPr="002442DE" w:rsidRDefault="002442DE" w:rsidP="002442DE">
            <w:r w:rsidRPr="002442DE">
              <w:t>The Poisoned Research Labels</w:t>
            </w:r>
          </w:p>
        </w:tc>
        <w:tc>
          <w:tcPr>
            <w:tcW w:w="0" w:type="auto"/>
            <w:vAlign w:val="center"/>
            <w:hideMark/>
          </w:tcPr>
          <w:p w14:paraId="054FD3A3" w14:textId="77777777" w:rsidR="002442DE" w:rsidRPr="002442DE" w:rsidRDefault="002442DE" w:rsidP="002442DE">
            <w:r w:rsidRPr="002442DE">
              <w:t>Identify inconsistent labels in a small synthetic dataset and measure their effect on a supplied result.</w:t>
            </w:r>
          </w:p>
        </w:tc>
      </w:tr>
      <w:tr w:rsidR="002442DE" w:rsidRPr="002442DE" w14:paraId="74EED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B7BA" w14:textId="77777777" w:rsidR="002442DE" w:rsidRPr="002442DE" w:rsidRDefault="002442DE" w:rsidP="002442DE">
            <w:r w:rsidRPr="002442DE">
              <w:t>39</w:t>
            </w:r>
          </w:p>
        </w:tc>
        <w:tc>
          <w:tcPr>
            <w:tcW w:w="0" w:type="auto"/>
            <w:vAlign w:val="center"/>
            <w:hideMark/>
          </w:tcPr>
          <w:p w14:paraId="42820056" w14:textId="77777777" w:rsidR="002442DE" w:rsidRPr="002442DE" w:rsidRDefault="002442DE" w:rsidP="002442DE">
            <w:r w:rsidRPr="002442DE">
              <w:t>The False Confidence Score</w:t>
            </w:r>
          </w:p>
        </w:tc>
        <w:tc>
          <w:tcPr>
            <w:tcW w:w="0" w:type="auto"/>
            <w:vAlign w:val="center"/>
            <w:hideMark/>
          </w:tcPr>
          <w:p w14:paraId="1053ABB4" w14:textId="77777777" w:rsidR="002442DE" w:rsidRPr="002442DE" w:rsidRDefault="002442DE" w:rsidP="002442DE">
            <w:r w:rsidRPr="002442DE">
              <w:t>Explain why a model's high confidence score does not establish the truth of an accusation.</w:t>
            </w:r>
          </w:p>
        </w:tc>
      </w:tr>
      <w:tr w:rsidR="002442DE" w:rsidRPr="002442DE" w14:paraId="29391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A0507" w14:textId="77777777" w:rsidR="002442DE" w:rsidRPr="002442DE" w:rsidRDefault="002442DE" w:rsidP="002442DE">
            <w:r w:rsidRPr="002442DE">
              <w:t>40</w:t>
            </w:r>
          </w:p>
        </w:tc>
        <w:tc>
          <w:tcPr>
            <w:tcW w:w="0" w:type="auto"/>
            <w:vAlign w:val="center"/>
            <w:hideMark/>
          </w:tcPr>
          <w:p w14:paraId="291FA267" w14:textId="77777777" w:rsidR="002442DE" w:rsidRPr="002442DE" w:rsidRDefault="002442DE" w:rsidP="002442DE">
            <w:r w:rsidRPr="002442DE">
              <w:t>The Deleted AI Audit Trail</w:t>
            </w:r>
          </w:p>
        </w:tc>
        <w:tc>
          <w:tcPr>
            <w:tcW w:w="0" w:type="auto"/>
            <w:vAlign w:val="center"/>
            <w:hideMark/>
          </w:tcPr>
          <w:p w14:paraId="3DA6207C" w14:textId="77777777" w:rsidR="002442DE" w:rsidRPr="002442DE" w:rsidRDefault="002442DE" w:rsidP="002442DE">
            <w:r w:rsidRPr="002442DE">
              <w:t>Reconstruct model usage from independent logs when the primary audit record is incomplete.</w:t>
            </w:r>
          </w:p>
        </w:tc>
      </w:tr>
    </w:tbl>
    <w:p w14:paraId="0D5EA7BE" w14:textId="77777777" w:rsidR="002442DE" w:rsidRPr="002442DE" w:rsidRDefault="002442DE" w:rsidP="002442DE">
      <w:pPr>
        <w:rPr>
          <w:b/>
          <w:bCs/>
        </w:rPr>
      </w:pPr>
      <w:r w:rsidRPr="002442DE">
        <w:rPr>
          <w:b/>
          <w:bCs/>
        </w:rPr>
        <w:t>How Act IV changes the investigation</w:t>
      </w:r>
    </w:p>
    <w:p w14:paraId="0355E464" w14:textId="77777777" w:rsidR="002442DE" w:rsidRPr="002442DE" w:rsidRDefault="002442DE" w:rsidP="002442DE">
      <w:r w:rsidRPr="002442DE">
        <w:t>The university's AI system identifies Nila as the most suspicious person because her account appears in several anomalous events. The initial report describes the result as a high-confidence match.</w:t>
      </w:r>
    </w:p>
    <w:p w14:paraId="112784EE" w14:textId="77777777" w:rsidR="002442DE" w:rsidRPr="002442DE" w:rsidRDefault="002442DE" w:rsidP="002442DE">
      <w:r w:rsidRPr="002442DE">
        <w:t>However, participants discover that:</w:t>
      </w:r>
    </w:p>
    <w:p w14:paraId="34236592" w14:textId="77777777" w:rsidR="002442DE" w:rsidRPr="002442DE" w:rsidRDefault="002442DE" w:rsidP="002442DE">
      <w:pPr>
        <w:numPr>
          <w:ilvl w:val="0"/>
          <w:numId w:val="2"/>
        </w:numPr>
      </w:pPr>
      <w:r w:rsidRPr="002442DE">
        <w:t>The model was trained using an incomplete dataset.</w:t>
      </w:r>
    </w:p>
    <w:p w14:paraId="4CFC53FA" w14:textId="77777777" w:rsidR="002442DE" w:rsidRPr="002442DE" w:rsidRDefault="002442DE" w:rsidP="002442DE">
      <w:pPr>
        <w:numPr>
          <w:ilvl w:val="0"/>
          <w:numId w:val="2"/>
        </w:numPr>
      </w:pPr>
      <w:r w:rsidRPr="002442DE">
        <w:t>Some records were incorrectly labelled.</w:t>
      </w:r>
    </w:p>
    <w:p w14:paraId="072E71AB" w14:textId="77777777" w:rsidR="002442DE" w:rsidRPr="002442DE" w:rsidRDefault="002442DE" w:rsidP="002442DE">
      <w:pPr>
        <w:numPr>
          <w:ilvl w:val="0"/>
          <w:numId w:val="2"/>
        </w:numPr>
      </w:pPr>
      <w:r w:rsidRPr="002442DE">
        <w:t>The account identifier was treated as if it proved the identity of the person using the account.</w:t>
      </w:r>
    </w:p>
    <w:p w14:paraId="1BCB6A6A" w14:textId="77777777" w:rsidR="002442DE" w:rsidRPr="002442DE" w:rsidRDefault="002442DE" w:rsidP="002442DE">
      <w:pPr>
        <w:numPr>
          <w:ilvl w:val="0"/>
          <w:numId w:val="2"/>
        </w:numPr>
      </w:pPr>
      <w:r w:rsidRPr="002442DE">
        <w:t>The model's audit history is incomplete.</w:t>
      </w:r>
    </w:p>
    <w:p w14:paraId="32595659" w14:textId="5D457CE1" w:rsidR="002442DE" w:rsidRDefault="002442DE" w:rsidP="002442DE">
      <w:pPr>
        <w:numPr>
          <w:ilvl w:val="0"/>
          <w:numId w:val="2"/>
        </w:numPr>
      </w:pPr>
      <w:r w:rsidRPr="002442DE">
        <w:t>Independent evidence does not establish that Nila operated the workstation.</w:t>
      </w:r>
    </w:p>
    <w:p w14:paraId="718E0595" w14:textId="77777777" w:rsidR="002442DE" w:rsidRPr="002442DE" w:rsidRDefault="002442DE" w:rsidP="00244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Act V — The insider conspiracy</w:t>
      </w:r>
    </w:p>
    <w:p w14:paraId="70791033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Cases 41–50 · Advanced · Multi-source investigation and final reconstruction</w:t>
      </w:r>
    </w:p>
    <w:p w14:paraId="6F6F6418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final ten incidents should reveal the connections between the earlier cases. Each one gives the investigators another piece of the larger puzzle.</w:t>
      </w:r>
    </w:p>
    <w:p w14:paraId="1F5FD865" w14:textId="72A40752" w:rsidR="002442DE" w:rsidRPr="002442DE" w:rsidRDefault="002442DE" w:rsidP="002442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FD4EEB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41. Project Phantom's Hidden Archive</w:t>
      </w:r>
    </w:p>
    <w:p w14:paraId="22C95800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previously unknown research archive appears in an old inventory. Its manifest lists files missing from the main server.</w:t>
      </w:r>
    </w:p>
    <w:p w14:paraId="2141CE8B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Archive manifest, file hashes, historical inventory.</w:t>
      </w:r>
    </w:p>
    <w:p w14:paraId="749D7C77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Some missing research existed in a separate location before the disappearance.</w:t>
      </w:r>
    </w:p>
    <w:p w14:paraId="58BCD67E" w14:textId="3676478F" w:rsidR="002442DE" w:rsidRPr="002442DE" w:rsidRDefault="002442DE" w:rsidP="002442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7D83F3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42. The Administrator's Shadow</w:t>
      </w:r>
    </w:p>
    <w:p w14:paraId="6D3BFBDC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privileged account appears in several records where the account owner claims no activity occurred.</w:t>
      </w:r>
    </w:p>
    <w:p w14:paraId="313A070E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Authentication history, approved maintenance windows, session records.</w:t>
      </w:r>
    </w:p>
    <w:p w14:paraId="1A2D7FBA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Privileged access must be correlated with other evidence before it can be attributed to a person.</w:t>
      </w:r>
    </w:p>
    <w:p w14:paraId="5E89BBAA" w14:textId="4B207005" w:rsidR="002442DE" w:rsidRPr="002442DE" w:rsidRDefault="002442DE" w:rsidP="002442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F15254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43. The Unsigned Order</w:t>
      </w:r>
    </w:p>
    <w:p w14:paraId="18F05E19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maintenance instruction authorises a temporary monitoring shutdown, but the approving signature cannot be verified.</w:t>
      </w:r>
    </w:p>
    <w:p w14:paraId="5856A90A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Approval register, document metadata, staff roster.</w:t>
      </w:r>
    </w:p>
    <w:p w14:paraId="0F9FDB2C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The monitoring interruption may have been authorised using a false or incomplete approval trail.</w:t>
      </w:r>
    </w:p>
    <w:p w14:paraId="02A7E81A" w14:textId="7417ABA3" w:rsidR="002442DE" w:rsidRPr="002442DE" w:rsidRDefault="002442DE" w:rsidP="002442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7FDB00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44. The Two Timelines</w:t>
      </w:r>
    </w:p>
    <w:p w14:paraId="0A0179A1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official incident report and the independently reconstructed timeline differ by several minutes.</w:t>
      </w:r>
    </w:p>
    <w:p w14:paraId="75A3CBCF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All prior timestamps, documented clock offsets, access records.</w:t>
      </w:r>
    </w:p>
    <w:p w14:paraId="27CEB87D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A key event was placed in the wrong order in the original report.</w:t>
      </w:r>
    </w:p>
    <w:p w14:paraId="408869A7" w14:textId="5469A625" w:rsidR="002442DE" w:rsidRPr="002442DE" w:rsidRDefault="002442DE" w:rsidP="002442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4A0821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45. The Backup That Was Never Tested</w:t>
      </w:r>
    </w:p>
    <w:p w14:paraId="4F26B95F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university's official recovery report claims the research was recoverable. A supplied test log shows that the relevant files were never included in the last verified restoration test.</w:t>
      </w:r>
    </w:p>
    <w:p w14:paraId="1BA2541F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Backup manifest, recovery checklist, test results.</w:t>
      </w:r>
    </w:p>
    <w:p w14:paraId="3D81DE3D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The institution's recovery assurance was based on incomplete evidence.</w:t>
      </w:r>
    </w:p>
    <w:p w14:paraId="3A378DBF" w14:textId="44B80E44" w:rsidR="002442DE" w:rsidRPr="002442DE" w:rsidRDefault="002442DE" w:rsidP="002442D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45AC16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46. The Duplicate Research Copy</w:t>
      </w:r>
    </w:p>
    <w:p w14:paraId="0BE7775A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recovered file matches an earlier version of Project Phantom but has a different timestamp and filename.</w:t>
      </w:r>
    </w:p>
    <w:p w14:paraId="49DA6361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File hashes, version history, archive manifest.</w:t>
      </w:r>
    </w:p>
    <w:p w14:paraId="5A23647B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A copy of the research may have existed outside the main server before the apparent theft.</w:t>
      </w:r>
    </w:p>
    <w:p w14:paraId="1AD2B4F4" w14:textId="1A86E97D" w:rsidR="002442DE" w:rsidRPr="002442DE" w:rsidRDefault="002442DE" w:rsidP="002442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74A832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47. Dr. Arjun's Final Note</w:t>
      </w:r>
    </w:p>
    <w:p w14:paraId="36653871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note recovered from a fictional storage locker explains why Arjun began investigating irregularities in Project Phantom.</w:t>
      </w:r>
    </w:p>
    <w:p w14:paraId="64331C51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Notebook fragment, document provenance, earlier incident reports.</w:t>
      </w:r>
    </w:p>
    <w:p w14:paraId="17D24464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Arjun had identified inconsistencies before his disappearance, but the note does not establish who took him.</w:t>
      </w:r>
    </w:p>
    <w:p w14:paraId="7896788E" w14:textId="49E969A6" w:rsidR="002442DE" w:rsidRPr="002442DE" w:rsidRDefault="002442DE" w:rsidP="002442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9BE3AF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48. The Accomplice Question</w:t>
      </w:r>
    </w:p>
    <w:p w14:paraId="5A7A9367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Several records connect Karan's maintenance actions with the suspicious time window, but none directly proves that he knowingly participated in the theft.</w:t>
      </w:r>
    </w:p>
    <w:p w14:paraId="2B75C6AA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Maintenance records, statements, access timeline.</w:t>
      </w:r>
    </w:p>
    <w:p w14:paraId="60531EFA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Teams must distinguish negligence, opportunity and deliberate participation.</w:t>
      </w:r>
    </w:p>
    <w:p w14:paraId="6FD85800" w14:textId="30A1CAAF" w:rsidR="002442DE" w:rsidRPr="002442DE" w:rsidRDefault="002442DE" w:rsidP="002442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B4E984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49. The Final Signal</w:t>
      </w:r>
    </w:p>
    <w:p w14:paraId="0C6F4DFD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recovered fragments form a message that refers to an evidence archive and a time window. The message is only useful when combined with the independently verified logs.</w:t>
      </w:r>
    </w:p>
    <w:p w14:paraId="250F9F01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Encoded note, archive manifest, corrected timeline.</w:t>
      </w:r>
    </w:p>
    <w:p w14:paraId="6353B6C3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Teams identify the final evidence bundle that links the missing research to the privileged session.</w:t>
      </w:r>
    </w:p>
    <w:p w14:paraId="1D974908" w14:textId="596FC9E9" w:rsidR="002442DE" w:rsidRPr="002442DE" w:rsidRDefault="002442DE" w:rsidP="002442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D98ADA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50. The Last Signal — Final Case Report</w:t>
      </w:r>
    </w:p>
    <w:p w14:paraId="67B0A9F4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teams must reconstruct the incident, identify the best-supported culprit, explain the technical failures, evaluate the AI false lead, and recommend safeguards.</w:t>
      </w:r>
    </w:p>
    <w:p w14:paraId="7F74F0E5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Selected artifacts from all previous cases.</w:t>
      </w:r>
    </w:p>
    <w:p w14:paraId="444A79AD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The final answer must explain both the crime and how the investigation initially went wrong.</w:t>
      </w:r>
    </w:p>
    <w:p w14:paraId="7104448E" w14:textId="77777777" w:rsidR="002442DE" w:rsidRPr="002442DE" w:rsidRDefault="002442DE" w:rsidP="002442DE"/>
    <w:p w14:paraId="3030EAAD" w14:textId="77777777" w:rsidR="001F5A5C" w:rsidRDefault="001F5A5C"/>
    <w:sectPr w:rsidR="001F5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73C67"/>
    <w:multiLevelType w:val="multilevel"/>
    <w:tmpl w:val="E850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DE0193"/>
    <w:multiLevelType w:val="multilevel"/>
    <w:tmpl w:val="0838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761385">
    <w:abstractNumId w:val="0"/>
  </w:num>
  <w:num w:numId="2" w16cid:durableId="268005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2DE"/>
    <w:rsid w:val="00183F14"/>
    <w:rsid w:val="001F5A5C"/>
    <w:rsid w:val="002442DE"/>
    <w:rsid w:val="0026668B"/>
    <w:rsid w:val="008907F4"/>
    <w:rsid w:val="00E2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F3739"/>
  <w15:chartTrackingRefBased/>
  <w15:docId w15:val="{DB4812E1-31BE-486E-9A5D-807544B7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4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2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4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2175</Words>
  <Characters>12403</Characters>
  <Application>Microsoft Office Word</Application>
  <DocSecurity>0</DocSecurity>
  <Lines>103</Lines>
  <Paragraphs>29</Paragraphs>
  <ScaleCrop>false</ScaleCrop>
  <Company/>
  <LinksUpToDate>false</LinksUpToDate>
  <CharactersWithSpaces>14549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2</cp:revision>
  <dcterms:created xsi:type="dcterms:W3CDTF">2026-10-15T07:00:00Z</dcterms:created>
  <dcterms:modified xsi:type="dcterms:W3CDTF">2026-10-15T07:00:00Z</dcterms:modified>
</cp:coreProperties>
</file>