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A69" w:rsidRPr="00B15A69" w:rsidRDefault="00D34197" w:rsidP="00356040">
      <w:pPr>
        <w:pStyle w:val="ParrafoNirho"/>
      </w:pPr>
      <w:bookmarkStart w:id="0" w:name="_GoBack"/>
      <w:bookmarkEnd w:id="0"/>
      <w:r>
        <w:t>|</w:t>
      </w:r>
    </w:p>
    <w:p w:rsidR="00B15A69" w:rsidRPr="00B15A69" w:rsidRDefault="00257F1B" w:rsidP="00387680">
      <w:pPr>
        <w:pStyle w:val="ParrafoNirho"/>
      </w:pPr>
      <w:r w:rsidRPr="00257F1B">
        <w:rPr>
          <w:noProof/>
          <w:lang w:eastAsia="es-MX"/>
        </w:rPr>
        <w:drawing>
          <wp:inline distT="0" distB="0" distL="0" distR="0" wp14:anchorId="66BEA97D" wp14:editId="5FECC220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E214B9" w:rsidP="00CF3E2E">
      <w:pPr>
        <w:ind w:left="3540" w:firstLine="708"/>
      </w:pPr>
      <w:proofErr w:type="spellStart"/>
      <w:r w:rsidRPr="00E214B9">
        <w:rPr>
          <w:b/>
          <w:sz w:val="40"/>
        </w:rPr>
        <w:t>nombre.empresa</w:t>
      </w:r>
      <w:proofErr w:type="spellEnd"/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625A8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556434" w:history="1">
        <w:r w:rsidR="00625A8E" w:rsidRPr="005C5314">
          <w:rPr>
            <w:rStyle w:val="Hipervnculo"/>
            <w:noProof/>
          </w:rPr>
          <w:t>Introducción</w:t>
        </w:r>
        <w:r w:rsidR="00625A8E">
          <w:rPr>
            <w:noProof/>
          </w:rPr>
          <w:tab/>
        </w:r>
        <w:r w:rsidR="00625A8E">
          <w:rPr>
            <w:noProof/>
          </w:rPr>
          <w:fldChar w:fldCharType="begin"/>
        </w:r>
        <w:r w:rsidR="00625A8E">
          <w:rPr>
            <w:noProof/>
          </w:rPr>
          <w:instrText xml:space="preserve"> PAGEREF _Toc533556434 \h </w:instrText>
        </w:r>
        <w:r w:rsidR="00625A8E">
          <w:rPr>
            <w:noProof/>
          </w:rPr>
        </w:r>
        <w:r w:rsidR="00625A8E">
          <w:rPr>
            <w:noProof/>
          </w:rPr>
          <w:fldChar w:fldCharType="separate"/>
        </w:r>
        <w:r w:rsidR="00625A8E">
          <w:rPr>
            <w:noProof/>
          </w:rPr>
          <w:t>3</w:t>
        </w:r>
        <w:r w:rsidR="00625A8E">
          <w:rPr>
            <w:noProof/>
          </w:rPr>
          <w:fldChar w:fldCharType="end"/>
        </w:r>
      </w:hyperlink>
    </w:p>
    <w:p w:rsidR="00625A8E" w:rsidRDefault="00F26CC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556435" w:history="1">
        <w:r w:rsidR="00625A8E" w:rsidRPr="005C5314">
          <w:rPr>
            <w:rStyle w:val="Hipervnculo"/>
            <w:noProof/>
          </w:rPr>
          <w:t>Categorías que Integran el Estudio</w:t>
        </w:r>
        <w:r w:rsidR="00625A8E">
          <w:rPr>
            <w:noProof/>
          </w:rPr>
          <w:tab/>
        </w:r>
        <w:r w:rsidR="00625A8E">
          <w:rPr>
            <w:noProof/>
          </w:rPr>
          <w:fldChar w:fldCharType="begin"/>
        </w:r>
        <w:r w:rsidR="00625A8E">
          <w:rPr>
            <w:noProof/>
          </w:rPr>
          <w:instrText xml:space="preserve"> PAGEREF _Toc533556435 \h </w:instrText>
        </w:r>
        <w:r w:rsidR="00625A8E">
          <w:rPr>
            <w:noProof/>
          </w:rPr>
        </w:r>
        <w:r w:rsidR="00625A8E">
          <w:rPr>
            <w:noProof/>
          </w:rPr>
          <w:fldChar w:fldCharType="separate"/>
        </w:r>
        <w:r w:rsidR="00625A8E">
          <w:rPr>
            <w:noProof/>
          </w:rPr>
          <w:t>4</w:t>
        </w:r>
        <w:r w:rsidR="00625A8E">
          <w:rPr>
            <w:noProof/>
          </w:rPr>
          <w:fldChar w:fldCharType="end"/>
        </w:r>
      </w:hyperlink>
    </w:p>
    <w:p w:rsidR="00625A8E" w:rsidRDefault="00F26CCE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556436" w:history="1">
        <w:r w:rsidR="00625A8E" w:rsidRPr="005C5314">
          <w:rPr>
            <w:rStyle w:val="Hipervnculo"/>
            <w:noProof/>
          </w:rPr>
          <w:t>Resultados por Empresa</w:t>
        </w:r>
        <w:r w:rsidR="00625A8E">
          <w:rPr>
            <w:noProof/>
          </w:rPr>
          <w:tab/>
        </w:r>
        <w:r w:rsidR="00625A8E">
          <w:rPr>
            <w:noProof/>
          </w:rPr>
          <w:fldChar w:fldCharType="begin"/>
        </w:r>
        <w:r w:rsidR="00625A8E">
          <w:rPr>
            <w:noProof/>
          </w:rPr>
          <w:instrText xml:space="preserve"> PAGEREF _Toc533556436 \h </w:instrText>
        </w:r>
        <w:r w:rsidR="00625A8E">
          <w:rPr>
            <w:noProof/>
          </w:rPr>
        </w:r>
        <w:r w:rsidR="00625A8E">
          <w:rPr>
            <w:noProof/>
          </w:rPr>
          <w:fldChar w:fldCharType="separate"/>
        </w:r>
        <w:r w:rsidR="00625A8E">
          <w:rPr>
            <w:noProof/>
          </w:rPr>
          <w:t>5</w:t>
        </w:r>
        <w:r w:rsidR="00625A8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1" w:name="_Toc533556434"/>
      <w:r>
        <w:t>Introducción</w:t>
      </w:r>
      <w:bookmarkEnd w:id="1"/>
    </w:p>
    <w:tbl>
      <w:tblPr>
        <w:tblStyle w:val="Tablaconcuadrcula"/>
        <w:tblpPr w:leftFromText="141" w:rightFromText="141" w:vertAnchor="text" w:horzAnchor="page" w:tblpX="1093" w:tblpY="371"/>
        <w:tblW w:w="10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4"/>
        <w:gridCol w:w="222"/>
      </w:tblGrid>
      <w:tr w:rsidR="00257F1B" w:rsidTr="00EA43E6">
        <w:tc>
          <w:tcPr>
            <w:tcW w:w="10604" w:type="dxa"/>
          </w:tcPr>
          <w:p w:rsidR="00257F1B" w:rsidRPr="00FF363A" w:rsidRDefault="00EA43E6" w:rsidP="00EA43E6">
            <w:pPr>
              <w:rPr>
                <w:sz w:val="28"/>
              </w:rPr>
            </w:pPr>
            <w:r>
              <w:object w:dxaOrig="16515" w:dyaOrig="69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9.4pt;height:225.1pt" o:ole="">
                  <v:imagedata r:id="rId10" o:title=""/>
                </v:shape>
                <o:OLEObject Type="Embed" ProgID="PBrush" ShapeID="_x0000_i1025" DrawAspect="Content" ObjectID="_1607550485" r:id="rId11"/>
              </w:object>
            </w:r>
          </w:p>
        </w:tc>
        <w:tc>
          <w:tcPr>
            <w:tcW w:w="222" w:type="dxa"/>
          </w:tcPr>
          <w:p w:rsidR="00257F1B" w:rsidRDefault="00257F1B" w:rsidP="00EA43E6">
            <w:pPr>
              <w:rPr>
                <w:sz w:val="36"/>
              </w:rPr>
            </w:pPr>
          </w:p>
        </w:tc>
      </w:tr>
    </w:tbl>
    <w:p w:rsidR="002A63EB" w:rsidRDefault="002A63EB" w:rsidP="007B0E19"/>
    <w:p w:rsidR="00546DA0" w:rsidRDefault="00EA43E6" w:rsidP="002A63EB">
      <w:r>
        <w:rPr>
          <w:noProof/>
          <w:lang w:eastAsia="es-MX"/>
        </w:rPr>
        <w:drawing>
          <wp:inline distT="0" distB="0" distL="0" distR="0" wp14:anchorId="23F411E6" wp14:editId="655F6045">
            <wp:extent cx="5612130" cy="3077273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E6" w:rsidRDefault="00EA43E6" w:rsidP="002A63EB"/>
    <w:p w:rsidR="00EA43E6" w:rsidRDefault="00EA43E6" w:rsidP="002A63EB"/>
    <w:p w:rsidR="00EA43E6" w:rsidRDefault="00EA43E6" w:rsidP="002A63EB"/>
    <w:p w:rsidR="00EA43E6" w:rsidRDefault="00EA43E6" w:rsidP="002A63EB">
      <w:r>
        <w:rPr>
          <w:noProof/>
          <w:lang w:eastAsia="es-MX"/>
        </w:rPr>
        <w:drawing>
          <wp:inline distT="0" distB="0" distL="0" distR="0" wp14:anchorId="41F663D3" wp14:editId="246079FC">
            <wp:extent cx="6212173" cy="32480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291" cy="32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DA0" w:rsidRDefault="00B801C9" w:rsidP="00FB7874">
      <w:r>
        <w:br/>
      </w:r>
    </w:p>
    <w:p w:rsidR="00FB7874" w:rsidRDefault="004362E7" w:rsidP="00FB7874">
      <w:pPr>
        <w:pStyle w:val="Titulo1Nirho"/>
      </w:pPr>
      <w:r>
        <w:t>Resumen Ejecutivo</w:t>
      </w:r>
    </w:p>
    <w:p w:rsidR="007B0E19" w:rsidRDefault="007B0E19" w:rsidP="007B0E19"/>
    <w:p w:rsidR="004A5110" w:rsidRPr="00E47C67" w:rsidRDefault="004A5110" w:rsidP="004A5110">
      <w:pPr>
        <w:pStyle w:val="TituloNormalNirho"/>
      </w:pPr>
      <w:r>
        <w:t>Promedio de cumplimiento general por área</w:t>
      </w:r>
    </w:p>
    <w:tbl>
      <w:tblPr>
        <w:tblW w:w="9039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Categorias por area"/>
      </w:tblPr>
      <w:tblGrid>
        <w:gridCol w:w="5495"/>
        <w:gridCol w:w="3544"/>
      </w:tblGrid>
      <w:tr w:rsidR="00DF53BF" w:rsidTr="00DF53BF">
        <w:trPr>
          <w:trHeight w:val="565"/>
        </w:trPr>
        <w:tc>
          <w:tcPr>
            <w:tcW w:w="5495" w:type="dxa"/>
            <w:shd w:val="clear" w:color="auto" w:fill="B8C426"/>
            <w:vAlign w:val="center"/>
          </w:tcPr>
          <w:p w:rsidR="00DF53BF" w:rsidRPr="00E47C67" w:rsidRDefault="00DF53BF" w:rsidP="00E37993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Á</w:t>
            </w:r>
            <w:r w:rsidRPr="00E47C67">
              <w:rPr>
                <w:b/>
                <w:sz w:val="24"/>
              </w:rPr>
              <w:t>REA</w:t>
            </w:r>
          </w:p>
        </w:tc>
        <w:tc>
          <w:tcPr>
            <w:tcW w:w="3544" w:type="dxa"/>
            <w:shd w:val="clear" w:color="auto" w:fill="B8C426"/>
            <w:vAlign w:val="center"/>
          </w:tcPr>
          <w:p w:rsidR="00DF53BF" w:rsidRPr="00E47C67" w:rsidRDefault="00DF53BF" w:rsidP="00E37993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 w:rsidRPr="00E47C67">
              <w:rPr>
                <w:b/>
                <w:sz w:val="24"/>
              </w:rPr>
              <w:t>PROMEDIO DE CUMPLIMIENTO</w:t>
            </w:r>
          </w:p>
        </w:tc>
      </w:tr>
      <w:tr w:rsidR="00DF53BF" w:rsidTr="00DF53BF">
        <w:trPr>
          <w:trHeight w:val="466"/>
        </w:trPr>
        <w:tc>
          <w:tcPr>
            <w:tcW w:w="5495" w:type="dxa"/>
          </w:tcPr>
          <w:p w:rsidR="00DF53BF" w:rsidRDefault="00DF53BF" w:rsidP="00E37993"/>
        </w:tc>
        <w:tc>
          <w:tcPr>
            <w:tcW w:w="3544" w:type="dxa"/>
          </w:tcPr>
          <w:p w:rsidR="00DF53BF" w:rsidRDefault="00DF53BF" w:rsidP="00E37993"/>
        </w:tc>
      </w:tr>
    </w:tbl>
    <w:p w:rsidR="00FB7874" w:rsidRDefault="00FB7874" w:rsidP="00FB7874">
      <w:pPr>
        <w:pStyle w:val="Titulo1Nirho"/>
      </w:pPr>
    </w:p>
    <w:p w:rsidR="007B0E19" w:rsidRDefault="007B0E19" w:rsidP="007B0E19"/>
    <w:p w:rsidR="007B0E19" w:rsidRDefault="007B0E19" w:rsidP="007B0E19"/>
    <w:p w:rsidR="007B0E19" w:rsidRDefault="007B0E19" w:rsidP="007B0E19"/>
    <w:p w:rsidR="0010530E" w:rsidRDefault="0010530E" w:rsidP="0010530E">
      <w:pPr>
        <w:pageBreakBefore/>
      </w:pPr>
    </w:p>
    <w:p w:rsidR="0010530E" w:rsidRPr="00E47C67" w:rsidRDefault="0010530E" w:rsidP="0010530E">
      <w:pPr>
        <w:pStyle w:val="Titulo1Nirho"/>
        <w:rPr>
          <w:sz w:val="44"/>
        </w:rPr>
      </w:pPr>
      <w:bookmarkStart w:id="2" w:name="_Toc533373811"/>
      <w:r>
        <w:t>Resultados por Empresa</w:t>
      </w:r>
      <w:bookmarkEnd w:id="2"/>
      <w:r>
        <w:br/>
      </w:r>
    </w:p>
    <w:p w:rsidR="00625A8E" w:rsidRPr="00E47C67" w:rsidRDefault="0010530E" w:rsidP="00625A8E">
      <w:pPr>
        <w:pStyle w:val="TituloNormalNirho"/>
      </w:pPr>
      <w:r w:rsidRPr="00E47C67">
        <w:t>Cumplimiento por área respecto al promedio empresarial</w:t>
      </w:r>
    </w:p>
    <w:tbl>
      <w:tblPr>
        <w:tblW w:w="8977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Cumplimiento por area"/>
      </w:tblPr>
      <w:tblGrid>
        <w:gridCol w:w="1244"/>
        <w:gridCol w:w="2267"/>
        <w:gridCol w:w="5466"/>
      </w:tblGrid>
      <w:tr w:rsidR="00625A8E" w:rsidTr="00813C7A">
        <w:trPr>
          <w:trHeight w:val="565"/>
        </w:trPr>
        <w:tc>
          <w:tcPr>
            <w:tcW w:w="0" w:type="auto"/>
            <w:shd w:val="clear" w:color="auto" w:fill="B8C426"/>
            <w:vAlign w:val="center"/>
          </w:tcPr>
          <w:p w:rsidR="00625A8E" w:rsidRPr="00E47C67" w:rsidRDefault="00FB4FFD" w:rsidP="00813C7A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Á</w:t>
            </w:r>
            <w:r w:rsidR="00625A8E" w:rsidRPr="00E47C67">
              <w:rPr>
                <w:b/>
                <w:sz w:val="24"/>
              </w:rPr>
              <w:t>REA</w:t>
            </w:r>
          </w:p>
        </w:tc>
        <w:tc>
          <w:tcPr>
            <w:tcW w:w="0" w:type="auto"/>
            <w:shd w:val="clear" w:color="auto" w:fill="B8C426"/>
            <w:vAlign w:val="center"/>
          </w:tcPr>
          <w:p w:rsidR="00625A8E" w:rsidRPr="00E47C67" w:rsidRDefault="00FB4FFD" w:rsidP="00813C7A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CATEGORÍA</w:t>
            </w:r>
          </w:p>
        </w:tc>
        <w:tc>
          <w:tcPr>
            <w:tcW w:w="0" w:type="auto"/>
            <w:shd w:val="clear" w:color="auto" w:fill="B8C426"/>
            <w:vAlign w:val="center"/>
          </w:tcPr>
          <w:p w:rsidR="00625A8E" w:rsidRPr="00E47C67" w:rsidRDefault="00625A8E" w:rsidP="00813C7A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 w:rsidRPr="00E47C67">
              <w:rPr>
                <w:b/>
                <w:sz w:val="24"/>
              </w:rPr>
              <w:t>PROMEDIO DE CUMPLIMIENTO</w:t>
            </w:r>
          </w:p>
        </w:tc>
      </w:tr>
      <w:tr w:rsidR="00625A8E" w:rsidTr="00813C7A">
        <w:trPr>
          <w:trHeight w:val="466"/>
        </w:trPr>
        <w:tc>
          <w:tcPr>
            <w:tcW w:w="0" w:type="auto"/>
          </w:tcPr>
          <w:p w:rsidR="00625A8E" w:rsidRDefault="00625A8E" w:rsidP="00813C7A"/>
        </w:tc>
        <w:tc>
          <w:tcPr>
            <w:tcW w:w="0" w:type="auto"/>
          </w:tcPr>
          <w:p w:rsidR="00625A8E" w:rsidRDefault="00625A8E" w:rsidP="00813C7A"/>
        </w:tc>
        <w:tc>
          <w:tcPr>
            <w:tcW w:w="0" w:type="auto"/>
          </w:tcPr>
          <w:p w:rsidR="00625A8E" w:rsidRDefault="00625A8E" w:rsidP="00813C7A"/>
        </w:tc>
      </w:tr>
    </w:tbl>
    <w:p w:rsidR="00625A8E" w:rsidRDefault="00625A8E" w:rsidP="00625A8E">
      <w:r>
        <w:br/>
      </w:r>
    </w:p>
    <w:p w:rsidR="00625A8E" w:rsidRDefault="00625A8E" w:rsidP="00625A8E"/>
    <w:p w:rsidR="00625A8E" w:rsidRDefault="00625A8E" w:rsidP="00625A8E">
      <w:pPr>
        <w:pStyle w:val="TituloNormalNirho"/>
      </w:pPr>
      <w:r>
        <w:t>Resumen de la empresa</w:t>
      </w:r>
    </w:p>
    <w:tbl>
      <w:tblPr>
        <w:tblW w:w="9066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Resumen de la empresa"/>
      </w:tblPr>
      <w:tblGrid>
        <w:gridCol w:w="3172"/>
        <w:gridCol w:w="5894"/>
      </w:tblGrid>
      <w:tr w:rsidR="00625A8E" w:rsidTr="00813C7A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Promedio de cumplimiento</w:t>
            </w:r>
          </w:p>
        </w:tc>
        <w:tc>
          <w:tcPr>
            <w:tcW w:w="0" w:type="auto"/>
          </w:tcPr>
          <w:p w:rsidR="00625A8E" w:rsidRDefault="00625A8E" w:rsidP="00813C7A"/>
        </w:tc>
      </w:tr>
      <w:tr w:rsidR="00625A8E" w:rsidTr="00813C7A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Mayor cumplimiento</w:t>
            </w:r>
          </w:p>
        </w:tc>
        <w:tc>
          <w:tcPr>
            <w:tcW w:w="0" w:type="auto"/>
          </w:tcPr>
          <w:p w:rsidR="00625A8E" w:rsidRDefault="00625A8E" w:rsidP="00813C7A"/>
        </w:tc>
      </w:tr>
      <w:tr w:rsidR="00625A8E" w:rsidTr="00813C7A">
        <w:trPr>
          <w:trHeight w:val="568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Mínimo cumplimiento</w:t>
            </w:r>
          </w:p>
        </w:tc>
        <w:tc>
          <w:tcPr>
            <w:tcW w:w="0" w:type="auto"/>
          </w:tcPr>
          <w:p w:rsidR="00625A8E" w:rsidRDefault="00625A8E" w:rsidP="00813C7A"/>
        </w:tc>
      </w:tr>
      <w:tr w:rsidR="00625A8E" w:rsidTr="00813C7A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 xml:space="preserve">Consultor </w:t>
            </w:r>
            <w:proofErr w:type="spellStart"/>
            <w:r w:rsidRPr="00E47C67">
              <w:rPr>
                <w:b/>
                <w:sz w:val="24"/>
              </w:rPr>
              <w:t>niRHo</w:t>
            </w:r>
            <w:proofErr w:type="spellEnd"/>
          </w:p>
        </w:tc>
        <w:tc>
          <w:tcPr>
            <w:tcW w:w="0" w:type="auto"/>
          </w:tcPr>
          <w:p w:rsidR="00625A8E" w:rsidRDefault="00625A8E" w:rsidP="00813C7A"/>
        </w:tc>
      </w:tr>
    </w:tbl>
    <w:p w:rsidR="00D53EC7" w:rsidRDefault="00D53EC7" w:rsidP="00D53EC7">
      <w:r>
        <w:lastRenderedPageBreak/>
        <w:br/>
      </w:r>
      <w:r>
        <w:rPr>
          <w:noProof/>
          <w:lang w:eastAsia="es-MX"/>
        </w:rPr>
        <w:drawing>
          <wp:inline distT="0" distB="0" distL="0" distR="0" wp14:anchorId="4A639086" wp14:editId="68AC2E68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53EC7" w:rsidRDefault="00D53EC7" w:rsidP="00D53EC7"/>
    <w:p w:rsidR="00D53EC7" w:rsidRDefault="00D53EC7" w:rsidP="00D53EC7">
      <w:r>
        <w:rPr>
          <w:noProof/>
          <w:lang w:eastAsia="es-MX"/>
        </w:rPr>
        <w:drawing>
          <wp:inline distT="0" distB="0" distL="0" distR="0" wp14:anchorId="307D41CB" wp14:editId="5051E5CE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D53EC7" w:rsidRDefault="00D53EC7" w:rsidP="00D53EC7"/>
    <w:p w:rsidR="009F57EE" w:rsidRDefault="009F57EE"/>
    <w:sectPr w:rsidR="009F57EE" w:rsidSect="004E42D9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6CCE" w:rsidRDefault="00F26CCE" w:rsidP="00B15A69">
      <w:pPr>
        <w:spacing w:after="0" w:line="240" w:lineRule="auto"/>
      </w:pPr>
      <w:r>
        <w:separator/>
      </w:r>
    </w:p>
  </w:endnote>
  <w:endnote w:type="continuationSeparator" w:id="0">
    <w:p w:rsidR="00F26CCE" w:rsidRDefault="00F26CCE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A69" w:rsidRDefault="00B15A69">
    <w:pPr>
      <w:pStyle w:val="Piedepgina"/>
    </w:pPr>
    <w:r>
      <w:t xml:space="preserve"> 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6CCE" w:rsidRDefault="00F26CCE" w:rsidP="00B15A69">
      <w:pPr>
        <w:spacing w:after="0" w:line="240" w:lineRule="auto"/>
      </w:pPr>
      <w:r>
        <w:separator/>
      </w:r>
    </w:p>
  </w:footnote>
  <w:footnote w:type="continuationSeparator" w:id="0">
    <w:p w:rsidR="00F26CCE" w:rsidRDefault="00F26CCE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A69" w:rsidRDefault="00CF3E2E">
    <w:pPr>
      <w:pStyle w:val="Encabezado"/>
    </w:pPr>
    <w:r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7520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48C8" w:rsidRPr="00117858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25C72472" wp14:editId="63CDE56E">
              <wp:simplePos x="0" y="0"/>
              <wp:positionH relativeFrom="column">
                <wp:posOffset>3271520</wp:posOffset>
              </wp:positionH>
              <wp:positionV relativeFrom="paragraph">
                <wp:posOffset>-100330</wp:posOffset>
              </wp:positionV>
              <wp:extent cx="3949700" cy="368935"/>
              <wp:effectExtent l="0" t="0" r="0" b="0"/>
              <wp:wrapNone/>
              <wp:docPr id="12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97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CF3E2E" w:rsidRPr="002748ED" w:rsidRDefault="00257F1B" w:rsidP="00CF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 </w:t>
                          </w:r>
                          <w:r w:rsidR="00CF3E2E"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 w:rsidR="00CF3E2E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n 360</w:t>
                          </w:r>
                        </w:p>
                        <w:p w:rsidR="00561D52" w:rsidRPr="00117858" w:rsidRDefault="00561D52" w:rsidP="00561D52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type w14:anchorId="25C72472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7.6pt;margin-top:-7.9pt;width:311pt;height:29.05pt;z-index:251626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n8QlwEAABADAAAOAAAAZHJzL2Uyb0RvYy54bWysUk1v2zAMvQ/YfxB0X+wmXdcYcYqtRXcp&#10;tgLtfoAiS7EASxRIJXb+fSklTYv1NuxCSfx4enzk6mbyg9gbJAehlRezWgoTNHQubFv55/n+y7UU&#10;lFTo1ADBtPJgSN6sP39ajbExc+hh6AwKBgnUjLGVfUqxqSrSvfGKZhBN4KAF9CrxE7dVh2pkdD9U&#10;87q+qkbALiJoQ8Teu2NQrgu+tUan39aSSWJoJXNLxWKxm2yr9Uo1W1Sxd/pEQ/0DC69c4E/PUHcq&#10;KbFD9wHKO41AYNNMg6/AWqdN6YG7uaj/6uapV9GUXlgcimeZ6P/B6l/7RxSu49nNpQjK84xud6pD&#10;eDZTAnGZFRojNZz4FDk1TT9g4uxXP7EzNz5Z9PnklgTHWevDWV9GEpqdi+Xl8lvNIc2xxdX1cvE1&#10;w1Rv1REp/TTgRb60Enl+RVa1f6B0TH1NyZ8FuHfDkP2Z4pFKvqVpM514b6A7MO2RR9zKwDsoBabh&#10;Fso+ZAyK33eJcQp8Lj5WnDBZ9kLwtCJ5ru/fJettkdcvAAAA//8DAFBLAwQUAAYACAAAACEApLcG&#10;0N4AAAALAQAADwAAAGRycy9kb3ducmV2LnhtbEyPwU7DMAyG70i8Q2QkblvaboVR6k5osDMweICs&#10;MU1p41RNthWeftkJjrY//f7+cj3ZXhxp9K1jhHSegCCunW65Qfj82M5WIHxQrFXvmBB+yMO6ur4q&#10;VaHdid/puAuNiCHsC4VgQhgKKX1tyCo/dwNxvH250aoQx7GRelSnGG57mSXJnbSq5fjBqIE2hupu&#10;d7AIq8S+dt1D9ubt8jfNzebZvQzfiLc309MjiEBT+IPhoh/VoYpOe3dg7UWPkKd5FlGEWZrHDhci&#10;XdzH1R5hmS1AVqX836E6AwAA//8DAFBLAQItABQABgAIAAAAIQC2gziS/gAAAOEBAAATAAAAAAAA&#10;AAAAAAAAAAAAAABbQ29udGVudF9UeXBlc10ueG1sUEsBAi0AFAAGAAgAAAAhADj9If/WAAAAlAEA&#10;AAsAAAAAAAAAAAAAAAAALwEAAF9yZWxzLy5yZWxzUEsBAi0AFAAGAAgAAAAhAIKKfxCXAQAAEAMA&#10;AA4AAAAAAAAAAAAAAAAALgIAAGRycy9lMm9Eb2MueG1sUEsBAi0AFAAGAAgAAAAhAKS3BtDeAAAA&#10;CwEAAA8AAAAAAAAAAAAAAAAA8QMAAGRycy9kb3ducmV2LnhtbFBLBQYAAAAABAAEAPMAAAD8BAAA&#10;AAA=&#10;" filled="f" stroked="f">
              <v:textbox style="mso-fit-shape-to-text:t">
                <w:txbxContent>
                  <w:p w:rsidR="00CF3E2E" w:rsidRPr="002748ED" w:rsidRDefault="00257F1B" w:rsidP="00CF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 </w:t>
                    </w:r>
                    <w:r w:rsidR="00CF3E2E"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 w:rsidR="00CF3E2E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n 360</w:t>
                    </w:r>
                  </w:p>
                  <w:p w:rsidR="00561D52" w:rsidRPr="00117858" w:rsidRDefault="00561D52" w:rsidP="00561D52">
                    <w:pPr>
                      <w:pStyle w:val="NormalWeb"/>
                      <w:spacing w:before="0" w:beforeAutospacing="0" w:after="0" w:afterAutospacing="0"/>
                      <w:rPr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215" w:rsidRDefault="00AD17E0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174DFB69" id="Rectángulo 2" o:spid="_x0000_s1026" style="position:absolute;margin-left:470.7pt;margin-top:.25pt;width:16.2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A80F181" wp14:editId="3FBDCEF6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A57215" w:rsidRPr="002748ED" w:rsidRDefault="00257F1B" w:rsidP="00A57215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="00A57215"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 w:rsidR="00A57215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type w14:anchorId="7A80F181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439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A57215" w:rsidRPr="002748ED" w:rsidRDefault="00257F1B" w:rsidP="00A57215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="00A57215"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 w:rsidR="00A57215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n 360</w:t>
                    </w:r>
                  </w:p>
                </w:txbxContent>
              </v:textbox>
            </v:shape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35B40"/>
    <w:rsid w:val="0010530E"/>
    <w:rsid w:val="001349B9"/>
    <w:rsid w:val="00243B63"/>
    <w:rsid w:val="00257F1B"/>
    <w:rsid w:val="002A63EB"/>
    <w:rsid w:val="00340F2E"/>
    <w:rsid w:val="00356040"/>
    <w:rsid w:val="003767A6"/>
    <w:rsid w:val="00387680"/>
    <w:rsid w:val="003B429C"/>
    <w:rsid w:val="004362E7"/>
    <w:rsid w:val="00440C23"/>
    <w:rsid w:val="004A5110"/>
    <w:rsid w:val="004E1DBD"/>
    <w:rsid w:val="004E42D9"/>
    <w:rsid w:val="004F2FF5"/>
    <w:rsid w:val="004F62BC"/>
    <w:rsid w:val="00511C07"/>
    <w:rsid w:val="005362F1"/>
    <w:rsid w:val="005438F6"/>
    <w:rsid w:val="00546DA0"/>
    <w:rsid w:val="00561D52"/>
    <w:rsid w:val="005D4C94"/>
    <w:rsid w:val="00625A8E"/>
    <w:rsid w:val="00677AD1"/>
    <w:rsid w:val="006D2AAA"/>
    <w:rsid w:val="00701C79"/>
    <w:rsid w:val="00702928"/>
    <w:rsid w:val="00734074"/>
    <w:rsid w:val="007348C8"/>
    <w:rsid w:val="007633F2"/>
    <w:rsid w:val="007B0E19"/>
    <w:rsid w:val="008006CC"/>
    <w:rsid w:val="008910C9"/>
    <w:rsid w:val="00891FCB"/>
    <w:rsid w:val="008D0852"/>
    <w:rsid w:val="00920547"/>
    <w:rsid w:val="00930141"/>
    <w:rsid w:val="009339B8"/>
    <w:rsid w:val="00936239"/>
    <w:rsid w:val="00965EC1"/>
    <w:rsid w:val="009B536C"/>
    <w:rsid w:val="009D0D9B"/>
    <w:rsid w:val="009F57EE"/>
    <w:rsid w:val="00A51325"/>
    <w:rsid w:val="00A57215"/>
    <w:rsid w:val="00A86950"/>
    <w:rsid w:val="00AC214A"/>
    <w:rsid w:val="00AD17E0"/>
    <w:rsid w:val="00B15A69"/>
    <w:rsid w:val="00B436FC"/>
    <w:rsid w:val="00B46F12"/>
    <w:rsid w:val="00B801C9"/>
    <w:rsid w:val="00C620B9"/>
    <w:rsid w:val="00CA48E0"/>
    <w:rsid w:val="00CC3BB8"/>
    <w:rsid w:val="00CF3E2E"/>
    <w:rsid w:val="00CF7AED"/>
    <w:rsid w:val="00D34197"/>
    <w:rsid w:val="00D53EC7"/>
    <w:rsid w:val="00DF53BF"/>
    <w:rsid w:val="00E214B9"/>
    <w:rsid w:val="00E47C67"/>
    <w:rsid w:val="00EA43E6"/>
    <w:rsid w:val="00F1479E"/>
    <w:rsid w:val="00F26CCE"/>
    <w:rsid w:val="00F4446F"/>
    <w:rsid w:val="00F47D45"/>
    <w:rsid w:val="00F66056"/>
    <w:rsid w:val="00F9077E"/>
    <w:rsid w:val="00FB4FFD"/>
    <w:rsid w:val="00FB7874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chart" Target="charts/chart2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Comparativo</a:t>
            </a:r>
            <a:r>
              <a:rPr lang="es-MX" baseline="0"/>
              <a:t> del promedio de la empresa respecto a las áreas</a:t>
            </a:r>
            <a:endParaRPr lang="es-MX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área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area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empresa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area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6815232"/>
        <c:axId val="126821504"/>
      </c:lineChart>
      <c:catAx>
        <c:axId val="1268152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26821504"/>
        <c:crosses val="autoZero"/>
        <c:auto val="1"/>
        <c:lblAlgn val="ctr"/>
        <c:lblOffset val="100"/>
        <c:noMultiLvlLbl val="0"/>
      </c:catAx>
      <c:valAx>
        <c:axId val="126821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26815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Cumplimiento</a:t>
            </a:r>
            <a:r>
              <a:rPr lang="es-MX" baseline="0"/>
              <a:t> por área</a:t>
            </a:r>
            <a:endParaRPr lang="es-MX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Hoja1!$A$2:$A$6</c:f>
              <c:numCache>
                <c:formatCode>m/d/yyyy</c:formatCode>
                <c:ptCount val="5"/>
                <c:pt idx="0">
                  <c:v>37377</c:v>
                </c:pt>
                <c:pt idx="1">
                  <c:v>37408</c:v>
                </c:pt>
                <c:pt idx="2">
                  <c:v>37438</c:v>
                </c:pt>
                <c:pt idx="3">
                  <c:v>37469</c:v>
                </c:pt>
                <c:pt idx="4">
                  <c:v>37500</c:v>
                </c:pt>
              </c:numCache>
            </c:numRef>
          </c:cat>
          <c:val>
            <c:numRef>
              <c:f>Hoja1!$B$2:$B$6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Serie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Hoja1!$A$2:$A$6</c:f>
              <c:numCache>
                <c:formatCode>m/d/yyyy</c:formatCode>
                <c:ptCount val="5"/>
                <c:pt idx="0">
                  <c:v>37377</c:v>
                </c:pt>
                <c:pt idx="1">
                  <c:v>37408</c:v>
                </c:pt>
                <c:pt idx="2">
                  <c:v>37438</c:v>
                </c:pt>
                <c:pt idx="3">
                  <c:v>37469</c:v>
                </c:pt>
                <c:pt idx="4">
                  <c:v>37500</c:v>
                </c:pt>
              </c:numCache>
            </c:numRef>
          </c:cat>
          <c:val>
            <c:numRef>
              <c:f>Hoja1!$C$2:$C$6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573376"/>
        <c:axId val="125591936"/>
      </c:radarChart>
      <c:catAx>
        <c:axId val="12557337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25591936"/>
        <c:crosses val="autoZero"/>
        <c:auto val="1"/>
        <c:lblAlgn val="ctr"/>
        <c:lblOffset val="100"/>
        <c:noMultiLvlLbl val="0"/>
      </c:catAx>
      <c:valAx>
        <c:axId val="125591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25573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3EABE6-2125-448D-B014-47B5D3645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</Pages>
  <Words>110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jop</cp:lastModifiedBy>
  <cp:revision>34</cp:revision>
  <dcterms:created xsi:type="dcterms:W3CDTF">2018-12-19T23:17:00Z</dcterms:created>
  <dcterms:modified xsi:type="dcterms:W3CDTF">2018-12-29T07:02:00Z</dcterms:modified>
</cp:coreProperties>
</file>