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Can All Do Better</w:t>
      </w:r>
    </w:p>
    <w:p>
      <w:r>
        <w:rPr>
          <w:i/>
          <w:sz w:val="20"/>
        </w:rPr>
        <w:t>Published: Feb 20, 2025</w:t>
      </w:r>
    </w:p>
    <w:p/>
    <w:p>
      <w:r>
        <w:t>"I can do better."</w:t>
      </w:r>
    </w:p>
    <w:p>
      <w:r>
        <w:t>This is a thought that's always present in the minds of highly driven and successful people.</w:t>
      </w:r>
    </w:p>
    <w:p>
      <w:r>
        <w:t>When you're alone with your thoughts tonight...</w:t>
      </w:r>
    </w:p>
    <w:p>
      <w:r>
        <w:t>I want you to ask yourself:</w:t>
      </w:r>
    </w:p>
    <w:p>
      <w:r>
        <w:t>Are you doing the undeniable best you can in your career?</w:t>
      </w:r>
    </w:p>
    <w:p>
      <w:r>
        <w:t>Are you doing the undeniable best you can in your relationships?</w:t>
      </w:r>
    </w:p>
    <w:p>
      <w:r>
        <w:t>Are you doing the undeniable best you can in your life?</w:t>
      </w:r>
    </w:p>
    <w:p>
      <w:r>
        <w:t>Are you doing the undeniable best you can for yourself?</w:t>
      </w:r>
    </w:p>
    <w:p>
      <w:r>
        <w:t>Reflect on these questions.</w:t>
      </w:r>
    </w:p>
    <w:p>
      <w:r>
        <w:t>If you have any level of humility and self-awareness...</w:t>
      </w:r>
    </w:p>
    <w:p>
      <w:r>
        <w:t>I guarantee you'll be able to identify multiple ways you can improve in all of these areas.</w:t>
      </w:r>
    </w:p>
    <w:p>
      <w:r>
        <w:t>Form a game plan to start closing the gap between who you are and who you know you can be in your heart...</w:t>
      </w:r>
    </w:p>
    <w:p>
      <w:r>
        <w:t>...and start executing.</w:t>
      </w:r>
    </w:p>
    <w:p>
      <w:r>
        <w:t>None of us will ever be perfect.</w:t>
      </w:r>
    </w:p>
    <w:p>
      <w:r>
        <w:t>All of us can do better.</w:t>
      </w:r>
    </w:p>
    <w:p>
      <w:r>
        <w:t>Make the commitment to being and becoming better.</w:t>
      </w:r>
    </w:p>
    <w:p>
      <w:r>
        <w:t>Learn to have honest conversations with yourself about how you can improve.</w:t>
      </w:r>
    </w:p>
    <w:p>
      <w:r>
        <w:t>It's the only way you'll continue to make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