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3961" w14:textId="1F4FDFBB" w:rsidR="00793F03" w:rsidRDefault="00B15C50">
      <w:pPr>
        <w:rPr>
          <w:rFonts w:hint="eastAsia"/>
        </w:rPr>
      </w:pPr>
      <w:r>
        <w:rPr>
          <w:rFonts w:hint="eastAsia"/>
        </w:rPr>
        <w:t>보안s</w:t>
      </w:r>
      <w:r>
        <w:t xml:space="preserve">/w </w:t>
      </w:r>
      <w:r>
        <w:rPr>
          <w:rFonts w:hint="eastAsia"/>
        </w:rPr>
        <w:t>구현</w:t>
      </w:r>
      <w:r>
        <w:t xml:space="preserve">-HW1 </w:t>
      </w:r>
      <w:r>
        <w:rPr>
          <w:rFonts w:hint="eastAsia"/>
        </w:rPr>
        <w:t>3번</w:t>
      </w:r>
      <w:r>
        <w:t xml:space="preserve">(20192233 </w:t>
      </w:r>
      <w:r>
        <w:rPr>
          <w:rFonts w:hint="eastAsia"/>
        </w:rPr>
        <w:t>박진철)</w:t>
      </w:r>
    </w:p>
    <w:p w14:paraId="29FE28C3" w14:textId="425AB985" w:rsidR="00B15C50" w:rsidRDefault="00B15C50">
      <w:r>
        <w:rPr>
          <w:rFonts w:hint="eastAsia"/>
        </w:rPr>
        <w:t>(a</w:t>
      </w:r>
      <w:r>
        <w:t>)</w:t>
      </w:r>
    </w:p>
    <w:p w14:paraId="2D8BED46" w14:textId="43DFBE76" w:rsidR="00B15C50" w:rsidRPr="00B15C50" w:rsidRDefault="00B15C50">
      <m:oMathPara>
        <m:oMath>
          <m:r>
            <w:rPr>
              <w:rFonts w:ascii="Cambria Math" w:hAnsi="Cambria Math"/>
            </w:rPr>
            <m:t>y=S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+b</m:t>
          </m:r>
        </m:oMath>
      </m:oMathPara>
    </w:p>
    <w:p w14:paraId="799A8650" w14:textId="5646B943" w:rsidR="00B15C50" w:rsidRPr="00B15C50" w:rsidRDefault="00B15C5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=y+b 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y+b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y+b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24DFAE" w14:textId="0232FBA6" w:rsidR="00B15C50" w:rsidRDefault="00B15C50">
      <w:r>
        <w:rPr>
          <w:rFonts w:hint="eastAsia"/>
        </w:rPr>
        <w:t>(b</w:t>
      </w:r>
      <w:r>
        <w:t>)</w:t>
      </w:r>
      <w:r w:rsidR="004E6D41">
        <w:rPr>
          <w:rFonts w:hint="eastAsia"/>
        </w:rPr>
        <w:t xml:space="preserve"> </w:t>
      </w:r>
      <w:r>
        <w:rPr>
          <w:rFonts w:hint="eastAsia"/>
        </w:rPr>
        <w:t>역행렬 구하기 위한 연산 함수들은 대부분 동일</w:t>
      </w:r>
    </w:p>
    <w:p w14:paraId="7381D856" w14:textId="32B893F6" w:rsidR="00B15C50" w:rsidRDefault="00B15C50">
      <w:r w:rsidRPr="00B15C50">
        <w:drawing>
          <wp:inline distT="0" distB="0" distL="0" distR="0" wp14:anchorId="10C0DBBC" wp14:editId="317E2FC1">
            <wp:extent cx="3599535" cy="1509712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5"/>
                    <a:srcRect b="3549"/>
                    <a:stretch/>
                  </pic:blipFill>
                  <pic:spPr bwMode="auto">
                    <a:xfrm>
                      <a:off x="0" y="0"/>
                      <a:ext cx="3600000" cy="150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11EA7" w14:textId="496F7E56" w:rsidR="00B15C50" w:rsidRDefault="00B15C50">
      <w:pPr>
        <w:rPr>
          <w:rFonts w:hint="eastAsia"/>
        </w:rPr>
      </w:pPr>
      <w:r>
        <w:rPr>
          <w:rFonts w:hint="eastAsia"/>
        </w:rPr>
        <w:t xml:space="preserve">-행렬 </w:t>
      </w:r>
      <w:r>
        <w:t>A</w:t>
      </w:r>
      <w:r>
        <w:rPr>
          <w:rFonts w:hint="eastAsia"/>
        </w:rPr>
        <w:t xml:space="preserve">의 크기는 </w:t>
      </w:r>
      <w:r>
        <w:t>8x8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연산을 위해서는 최대 크기를 </w:t>
      </w:r>
      <w:r>
        <w:t>16x16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설정</w:t>
      </w:r>
    </w:p>
    <w:p w14:paraId="0160A9EF" w14:textId="468A6A1C" w:rsidR="00B15C50" w:rsidRDefault="00B15C50">
      <w:r w:rsidRPr="00B15C50">
        <w:drawing>
          <wp:inline distT="0" distB="0" distL="0" distR="0" wp14:anchorId="562867CD" wp14:editId="00E1571B">
            <wp:extent cx="3599220" cy="2214562"/>
            <wp:effectExtent l="0" t="0" r="127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/>
                    <a:srcRect b="4347"/>
                    <a:stretch/>
                  </pic:blipFill>
                  <pic:spPr bwMode="auto">
                    <a:xfrm>
                      <a:off x="0" y="0"/>
                      <a:ext cx="3600000" cy="221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58BB0" w14:textId="381863E3" w:rsidR="00B15C50" w:rsidRDefault="00B15C50">
      <w:r>
        <w:rPr>
          <w:rFonts w:hint="eastAsia"/>
        </w:rPr>
        <w:t>-</w:t>
      </w:r>
      <w:r>
        <w:t>GF(2)</w:t>
      </w:r>
      <w:r>
        <w:rPr>
          <w:rFonts w:hint="eastAsia"/>
        </w:rPr>
        <w:t xml:space="preserve">에서의 곱셈은 </w:t>
      </w:r>
      <w:r>
        <w:t xml:space="preserve">AND </w:t>
      </w:r>
      <w:r>
        <w:rPr>
          <w:rFonts w:hint="eastAsia"/>
        </w:rPr>
        <w:t>연산과 같으므로,</w:t>
      </w:r>
      <w:r>
        <w:t xml:space="preserve"> AND </w:t>
      </w:r>
      <w:r>
        <w:rPr>
          <w:rFonts w:hint="eastAsia"/>
        </w:rPr>
        <w:t>연산 함수 생성</w:t>
      </w:r>
    </w:p>
    <w:p w14:paraId="1ABCC7BF" w14:textId="78ECCAF2" w:rsidR="00B15C50" w:rsidRDefault="00B15C50">
      <w:r w:rsidRPr="00B15C50">
        <w:drawing>
          <wp:inline distT="0" distB="0" distL="0" distR="0" wp14:anchorId="3EA6A406" wp14:editId="7641632F">
            <wp:extent cx="3600000" cy="1669976"/>
            <wp:effectExtent l="0" t="0" r="635" b="6985"/>
            <wp:docPr id="3" name="그림 3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화면, 검은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963C" w14:textId="1B5922AB" w:rsidR="004E6D41" w:rsidRDefault="004E6D41">
      <w:r>
        <w:rPr>
          <w:rFonts w:hint="eastAsia"/>
        </w:rPr>
        <w:t>-</w:t>
      </w:r>
      <w:r>
        <w:t>GF(2)</w:t>
      </w:r>
      <w:r>
        <w:rPr>
          <w:rFonts w:hint="eastAsia"/>
        </w:rPr>
        <w:t xml:space="preserve">의 원소 값인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만 나올 수 있도록 함수 수정</w:t>
      </w:r>
    </w:p>
    <w:p w14:paraId="4593C546" w14:textId="049C088B" w:rsidR="004E6D41" w:rsidRDefault="004E6D41">
      <w:r w:rsidRPr="004E6D41">
        <w:lastRenderedPageBreak/>
        <w:drawing>
          <wp:inline distT="0" distB="0" distL="0" distR="0" wp14:anchorId="5ACA51A0" wp14:editId="45E4C21A">
            <wp:extent cx="3599761" cy="5519737"/>
            <wp:effectExtent l="0" t="0" r="127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/>
                    <a:srcRect b="2078"/>
                    <a:stretch/>
                  </pic:blipFill>
                  <pic:spPr bwMode="auto">
                    <a:xfrm>
                      <a:off x="0" y="0"/>
                      <a:ext cx="3600000" cy="552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07537" w14:textId="6A32EB2A" w:rsidR="004E6D41" w:rsidRDefault="004E6D41">
      <w:r>
        <w:rPr>
          <w:rFonts w:hint="eastAsia"/>
        </w:rPr>
        <w:t>G</w:t>
      </w:r>
      <w:r>
        <w:t>F(2)</w:t>
      </w:r>
      <w:r>
        <w:rPr>
          <w:rFonts w:hint="eastAsia"/>
        </w:rPr>
        <w:t>=</w:t>
      </w:r>
      <w:r>
        <w:t>{0</w:t>
      </w:r>
      <w:r>
        <w:rPr>
          <w:rFonts w:hint="eastAsia"/>
        </w:rPr>
        <w:t>,</w:t>
      </w:r>
      <w:r>
        <w:t xml:space="preserve"> 1}. 0</w:t>
      </w:r>
      <w:r>
        <w:rPr>
          <w:rFonts w:hint="eastAsia"/>
        </w:rPr>
        <w:t xml:space="preserve">의 곱셈의 역원은 </w:t>
      </w:r>
      <w:r>
        <w:t>0, 1</w:t>
      </w:r>
      <w:r>
        <w:rPr>
          <w:rFonts w:hint="eastAsia"/>
        </w:rPr>
        <w:t xml:space="preserve">의 곱셈의 역원은 </w:t>
      </w:r>
      <w:r>
        <w:t>1</w:t>
      </w:r>
      <w:r>
        <w:rPr>
          <w:rFonts w:hint="eastAsia"/>
        </w:rPr>
        <w:t>이됨.</w:t>
      </w:r>
    </w:p>
    <w:p w14:paraId="3E74A78A" w14:textId="1C4C2796" w:rsidR="004E6D41" w:rsidRDefault="004E6D41"/>
    <w:p w14:paraId="30975FCA" w14:textId="08CC85A3" w:rsidR="004E6D41" w:rsidRDefault="004E6D41">
      <w:r w:rsidRPr="004E6D41">
        <w:lastRenderedPageBreak/>
        <w:drawing>
          <wp:inline distT="0" distB="0" distL="0" distR="0" wp14:anchorId="6CF41DE0" wp14:editId="12934F29">
            <wp:extent cx="3599763" cy="5091112"/>
            <wp:effectExtent l="0" t="0" r="127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9"/>
                    <a:srcRect b="1250"/>
                    <a:stretch/>
                  </pic:blipFill>
                  <pic:spPr bwMode="auto">
                    <a:xfrm>
                      <a:off x="0" y="0"/>
                      <a:ext cx="3600000" cy="509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F6614" w14:textId="0D32F50A" w:rsidR="004E6D41" w:rsidRDefault="004E6D41">
      <w:r>
        <w:rPr>
          <w:rFonts w:hint="eastAsia"/>
        </w:rPr>
        <w:t xml:space="preserve">-행렬A를 </w:t>
      </w:r>
      <w:r w:rsidRPr="004E6D41">
        <w:t>GF2_Mat_inverse(AA)</w:t>
      </w:r>
      <w:r>
        <w:rPr>
          <w:rFonts w:hint="eastAsia"/>
        </w:rPr>
        <w:t>함수에 넣어 나온 역행렬 I</w:t>
      </w:r>
      <w:r>
        <w:t>nv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출력</w:t>
      </w:r>
    </w:p>
    <w:p w14:paraId="13C73440" w14:textId="77777777" w:rsidR="004E6D41" w:rsidRDefault="004E6D41">
      <w:pPr>
        <w:widowControl/>
        <w:wordWrap/>
        <w:autoSpaceDE/>
        <w:autoSpaceDN/>
      </w:pPr>
      <w:r>
        <w:br w:type="page"/>
      </w:r>
    </w:p>
    <w:p w14:paraId="76EF3202" w14:textId="1BDD4C5C" w:rsidR="004E6D41" w:rsidRDefault="004E6D41">
      <w:pPr>
        <w:rPr>
          <w:rFonts w:hint="eastAsia"/>
        </w:rPr>
      </w:pPr>
      <w:r>
        <w:rPr>
          <w:rFonts w:hint="eastAsia"/>
        </w:rPr>
        <w:lastRenderedPageBreak/>
        <w:t>=</w:t>
      </w:r>
      <w:r>
        <w:t>&gt;</w:t>
      </w:r>
      <w:r>
        <w:rPr>
          <w:rFonts w:hint="eastAsia"/>
        </w:rPr>
        <w:t>실행 결과</w:t>
      </w:r>
    </w:p>
    <w:p w14:paraId="7936886B" w14:textId="3A95A864" w:rsidR="004E6D41" w:rsidRDefault="004E6D41">
      <w:r w:rsidRPr="004E6D41">
        <w:drawing>
          <wp:inline distT="0" distB="0" distL="0" distR="0" wp14:anchorId="40323509" wp14:editId="67367525">
            <wp:extent cx="3600000" cy="7616497"/>
            <wp:effectExtent l="0" t="0" r="63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6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B04" w14:textId="6BB50434" w:rsidR="004E6D41" w:rsidRDefault="004E6D41">
      <w:r w:rsidRPr="004E6D41">
        <w:lastRenderedPageBreak/>
        <w:drawing>
          <wp:inline distT="0" distB="0" distL="0" distR="0" wp14:anchorId="631E8DCC" wp14:editId="71C04371">
            <wp:extent cx="3599815" cy="3652837"/>
            <wp:effectExtent l="0" t="0" r="635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202"/>
                    <a:stretch/>
                  </pic:blipFill>
                  <pic:spPr bwMode="auto">
                    <a:xfrm>
                      <a:off x="0" y="0"/>
                      <a:ext cx="3600000" cy="36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F313C" w14:textId="201486AC" w:rsidR="004E6D41" w:rsidRDefault="00442E8A">
      <w:pPr>
        <w:rPr>
          <w:rFonts w:hint="eastAsia"/>
        </w:rPr>
      </w:pPr>
      <w:r>
        <w:t>-</w:t>
      </w:r>
      <w:r w:rsidRPr="00442E8A">
        <w:t>G</w:t>
      </w:r>
      <w:r w:rsidRPr="00442E8A">
        <w:t>auss</w:t>
      </w:r>
      <w:r>
        <w:t>-</w:t>
      </w:r>
      <w:r>
        <w:rPr>
          <w:rFonts w:hint="eastAsia"/>
        </w:rPr>
        <w:t>J</w:t>
      </w:r>
      <w:r w:rsidRPr="00442E8A">
        <w:t>ordan 소거법</w:t>
      </w:r>
      <w:r>
        <w:rPr>
          <w:rFonts w:hint="eastAsia"/>
        </w:rPr>
        <w:t>을 이용해 역행렬 계산</w:t>
      </w:r>
    </w:p>
    <w:p w14:paraId="07F66B0C" w14:textId="5376664D" w:rsidR="004E6D41" w:rsidRDefault="004E6D41">
      <w:r w:rsidRPr="004E6D41">
        <w:drawing>
          <wp:inline distT="0" distB="0" distL="0" distR="0" wp14:anchorId="0CC4DE79" wp14:editId="62E6766E">
            <wp:extent cx="3599815" cy="124509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4505"/>
                    <a:stretch/>
                  </pic:blipFill>
                  <pic:spPr bwMode="auto">
                    <a:xfrm>
                      <a:off x="0" y="0"/>
                      <a:ext cx="3600000" cy="124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F866C" w14:textId="787EC991" w:rsidR="00442E8A" w:rsidRDefault="00442E8A">
      <w:r>
        <w:rPr>
          <w:rFonts w:hint="eastAsia"/>
        </w:rPr>
        <w:t xml:space="preserve">-역행렬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출력</w:t>
      </w:r>
    </w:p>
    <w:p w14:paraId="3307B65D" w14:textId="4FDCC2B5" w:rsidR="006719B6" w:rsidRDefault="006719B6">
      <w:r>
        <w:rPr>
          <w:rFonts w:hint="eastAsia"/>
        </w:rPr>
        <w:t>(c</w:t>
      </w:r>
      <w:r>
        <w:t>)</w:t>
      </w:r>
    </w:p>
    <w:p w14:paraId="24101DB7" w14:textId="632686FF" w:rsidR="006719B6" w:rsidRDefault="006719B6">
      <w:r w:rsidRPr="006719B6">
        <w:lastRenderedPageBreak/>
        <w:drawing>
          <wp:inline distT="0" distB="0" distL="0" distR="0" wp14:anchorId="33D613EA" wp14:editId="4FF9D650">
            <wp:extent cx="3600000" cy="6686900"/>
            <wp:effectExtent l="0" t="0" r="635" b="0"/>
            <wp:docPr id="9" name="그림 9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전자기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E65" w14:textId="4EFBFE79" w:rsidR="006719B6" w:rsidRDefault="006719B6">
      <w:r>
        <w:rPr>
          <w:rFonts w:hint="eastAsia"/>
        </w:rPr>
        <w:t>-</w:t>
      </w:r>
      <w:r w:rsidR="009E7895">
        <w:t>(b)</w:t>
      </w:r>
      <w:r w:rsidR="009E7895">
        <w:rPr>
          <w:rFonts w:hint="eastAsia"/>
        </w:rPr>
        <w:t xml:space="preserve">를 통해 </w:t>
      </w:r>
      <w:r w:rsidR="009E7895">
        <w:t>A</w:t>
      </w:r>
      <w:r w:rsidR="009E7895">
        <w:rPr>
          <w:rFonts w:hint="eastAsia"/>
        </w:rPr>
        <w:t>의 역행렬 계산</w:t>
      </w:r>
    </w:p>
    <w:p w14:paraId="7043436C" w14:textId="299E610F" w:rsidR="00251D36" w:rsidRDefault="009E7895">
      <w:pPr>
        <w:rPr>
          <w:rFonts w:ascii="Cambria Math" w:hAnsi="Cambria Math"/>
        </w:rPr>
      </w:pPr>
      <w:r>
        <w:rPr>
          <w:rFonts w:hint="eastAsia"/>
        </w:rPr>
        <w:t>-</w:t>
      </w:r>
      <w:r w:rsidRPr="009E789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Cambria Math" w:hAnsi="Cambria Math" w:hint="eastAsia"/>
          <w:iCs/>
        </w:rPr>
        <w:t>이므로</w:t>
      </w:r>
      <w:r>
        <w:rPr>
          <w:rFonts w:ascii="Cambria Math" w:hAnsi="Cambria Math"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ascii="Cambria Math" w:hAnsi="Cambria Math" w:hint="eastAsia"/>
        </w:rPr>
        <w:t>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구한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inv </w:t>
      </w:r>
      <w:r>
        <w:rPr>
          <w:rFonts w:ascii="Cambria Math" w:hAnsi="Cambria Math" w:hint="eastAsia"/>
        </w:rPr>
        <w:t>함수를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통해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곱셈의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역원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계산</w:t>
      </w:r>
    </w:p>
    <w:p w14:paraId="3BFE36AB" w14:textId="5CAB80D2" w:rsidR="00251D36" w:rsidRDefault="00251D36">
      <w:pPr>
        <w:rPr>
          <w:rFonts w:ascii="Cambria Math" w:hAnsi="Cambria Math"/>
        </w:rPr>
      </w:pPr>
      <w:r w:rsidRPr="00251D36">
        <w:rPr>
          <w:rFonts w:ascii="Cambria Math" w:hAnsi="Cambria Math"/>
        </w:rPr>
        <w:lastRenderedPageBreak/>
        <w:drawing>
          <wp:inline distT="0" distB="0" distL="0" distR="0" wp14:anchorId="059709EE" wp14:editId="7E74AA05">
            <wp:extent cx="3600000" cy="2128571"/>
            <wp:effectExtent l="0" t="0" r="635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CDA2" w14:textId="789A8B0E" w:rsidR="00251D36" w:rsidRDefault="00251D36" w:rsidP="00251D36">
      <w:r>
        <w:t>-0x00~0x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 xml:space="preserve">에 대응하는 </w:t>
      </w:r>
      <w:r>
        <w:t>x</w:t>
      </w:r>
      <w:r>
        <w:rPr>
          <w:rFonts w:hint="eastAsia"/>
        </w:rPr>
        <w:t xml:space="preserve">를 계산하여 </w:t>
      </w:r>
      <w:r>
        <w:t xml:space="preserve">InvSbox </w:t>
      </w:r>
      <w:r>
        <w:rPr>
          <w:rFonts w:hint="eastAsia"/>
        </w:rPr>
        <w:t>테이블의 원소 생성</w:t>
      </w:r>
    </w:p>
    <w:p w14:paraId="09ED0C64" w14:textId="77FAEB47" w:rsidR="00251D36" w:rsidRDefault="00251D36" w:rsidP="00251D36">
      <w:pPr>
        <w:rPr>
          <w:rFonts w:ascii="Cambria Math" w:hAnsi="Cambria Math"/>
        </w:rPr>
      </w:pPr>
      <w:r w:rsidRPr="00251D36">
        <w:rPr>
          <w:rFonts w:ascii="Cambria Math" w:hAnsi="Cambria Math"/>
        </w:rPr>
        <w:drawing>
          <wp:inline distT="0" distB="0" distL="0" distR="0" wp14:anchorId="3C430267" wp14:editId="6CEF9E27">
            <wp:extent cx="3600000" cy="2835270"/>
            <wp:effectExtent l="0" t="0" r="635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CD0" w14:textId="26F840DD" w:rsidR="00251D36" w:rsidRDefault="00251D36" w:rsidP="00251D36">
      <w:r>
        <w:rPr>
          <w:rFonts w:hint="eastAsia"/>
        </w:rPr>
        <w:t>-G</w:t>
      </w:r>
      <w:r>
        <w:t>et_ISbox</w:t>
      </w:r>
      <w:r>
        <w:rPr>
          <w:rFonts w:hint="eastAsia"/>
        </w:rPr>
        <w:t xml:space="preserve">함수를 통해 </w:t>
      </w:r>
      <w:r>
        <w:t>InvSbox</w:t>
      </w:r>
      <w:r>
        <w:rPr>
          <w:rFonts w:hint="eastAsia"/>
        </w:rPr>
        <w:t>테이블 출력</w:t>
      </w:r>
    </w:p>
    <w:p w14:paraId="1CDD3894" w14:textId="2D40FC1F" w:rsidR="00251D36" w:rsidRDefault="00251D36" w:rsidP="00251D36">
      <w:r>
        <w:rPr>
          <w:rFonts w:hint="eastAsia"/>
        </w:rPr>
        <w:t>=</w:t>
      </w:r>
      <w:r>
        <w:t>&gt;</w:t>
      </w:r>
      <w:r>
        <w:rPr>
          <w:rFonts w:hint="eastAsia"/>
        </w:rPr>
        <w:t>출력결과</w:t>
      </w:r>
    </w:p>
    <w:p w14:paraId="3114F1ED" w14:textId="2B1DDC23" w:rsidR="00251D36" w:rsidRPr="00251D36" w:rsidRDefault="00251D36" w:rsidP="00251D36">
      <w:pPr>
        <w:rPr>
          <w:rFonts w:ascii="Cambria Math" w:hAnsi="Cambria Math" w:hint="eastAsia"/>
        </w:rPr>
      </w:pPr>
      <w:r w:rsidRPr="00251D36">
        <w:rPr>
          <w:rFonts w:ascii="Cambria Math" w:hAnsi="Cambria Math"/>
        </w:rPr>
        <w:drawing>
          <wp:inline distT="0" distB="0" distL="0" distR="0" wp14:anchorId="3392F096" wp14:editId="52EFB2F2">
            <wp:extent cx="3600000" cy="2064037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D36" w:rsidRPr="00251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50"/>
    <w:rsid w:val="00251D36"/>
    <w:rsid w:val="003534AC"/>
    <w:rsid w:val="00442E8A"/>
    <w:rsid w:val="004E6D41"/>
    <w:rsid w:val="006719B6"/>
    <w:rsid w:val="009E7895"/>
    <w:rsid w:val="00A443BE"/>
    <w:rsid w:val="00B15C50"/>
    <w:rsid w:val="00B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EB56"/>
  <w15:chartTrackingRefBased/>
  <w15:docId w15:val="{C273C9DD-4F6E-4E60-83FD-0F6054BD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DC743-5523-403A-94DE-CF1F1C92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진철</dc:creator>
  <cp:keywords/>
  <dc:description/>
  <cp:lastModifiedBy>박 진철</cp:lastModifiedBy>
  <cp:revision>3</cp:revision>
  <dcterms:created xsi:type="dcterms:W3CDTF">2022-10-15T21:36:00Z</dcterms:created>
  <dcterms:modified xsi:type="dcterms:W3CDTF">2022-10-15T22:14:00Z</dcterms:modified>
</cp:coreProperties>
</file>